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416F5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BA7CEA" w:rsidR="008A4B4C" w:rsidRPr="005B217D" w:rsidRDefault="00E61DAC" w:rsidP="00016E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016EDB">
              <w:rPr>
                <w:lang w:val="en-CA"/>
              </w:rPr>
              <w:t>0293</w:t>
            </w:r>
            <w:r w:rsidR="006A0E5C" w:rsidRPr="006A0E5C">
              <w:rPr>
                <w:lang w:val="en-CA"/>
              </w:rPr>
              <w:t>-v</w:t>
            </w:r>
            <w:r w:rsidR="00783E1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7E488" w:rsidR="00E61DAC" w:rsidRPr="005B217D" w:rsidRDefault="007D55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JVET-AE</w:t>
            </w:r>
            <w:r w:rsidR="00AC1CDF">
              <w:rPr>
                <w:b/>
                <w:szCs w:val="22"/>
                <w:lang w:val="en-CA"/>
              </w:rPr>
              <w:t>0143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96B5B" w:rsidRPr="00596B5B">
              <w:rPr>
                <w:b/>
                <w:szCs w:val="22"/>
                <w:lang w:val="en-CA"/>
              </w:rPr>
              <w:t xml:space="preserve">[AHG8] </w:t>
            </w:r>
            <w:r w:rsidR="00AC1CDF" w:rsidRPr="006428AF">
              <w:rPr>
                <w:b/>
                <w:lang w:val="en-CA"/>
              </w:rPr>
              <w:t xml:space="preserve">A </w:t>
            </w:r>
            <w:r w:rsidR="00AC1CDF">
              <w:rPr>
                <w:b/>
                <w:lang w:val="en-CA"/>
              </w:rPr>
              <w:t>spatial resampling algorithm and an exemplar software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56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55493" w:rsidR="00E61DAC" w:rsidRPr="005B217D" w:rsidRDefault="00596B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7118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BA6C591" w:rsidR="00E61DAC" w:rsidRPr="005B217D" w:rsidRDefault="00797F03" w:rsidP="00893B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Zhimeng Huang</w:t>
            </w:r>
            <w:bookmarkStart w:id="0" w:name="_GoBack"/>
            <w:bookmarkEnd w:id="0"/>
          </w:p>
        </w:tc>
        <w:tc>
          <w:tcPr>
            <w:tcW w:w="992" w:type="dxa"/>
          </w:tcPr>
          <w:p w14:paraId="0140ECA2" w14:textId="47E48D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30AFA6C8" w:rsidR="00E61DAC" w:rsidRPr="005B217D" w:rsidRDefault="00016ED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zmhuang</w:t>
            </w:r>
            <w:r w:rsidR="007118AC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697427" w:rsidR="00E61DAC" w:rsidRPr="005B217D" w:rsidRDefault="00797F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1859E9" w14:textId="54B27432" w:rsidR="008552F9" w:rsidRDefault="00CE1C5B" w:rsidP="00EA2B5F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contribution reports the crosscheck results for JVET-AE0143. The crosschecked results </w:t>
      </w:r>
      <w:r w:rsidR="00FD76E7">
        <w:rPr>
          <w:lang w:val="en-CA" w:eastAsia="zh-CN"/>
        </w:rPr>
        <w:t>match</w:t>
      </w:r>
      <w:r>
        <w:rPr>
          <w:lang w:val="en-CA" w:eastAsia="zh-CN"/>
        </w:rPr>
        <w:t xml:space="preserve"> the proposed ones well </w:t>
      </w:r>
      <w:r w:rsidR="002C464A">
        <w:rPr>
          <w:rFonts w:hint="eastAsia"/>
          <w:lang w:val="en-CA" w:eastAsia="zh-CN"/>
        </w:rPr>
        <w:t>regarding</w:t>
      </w:r>
      <w:r>
        <w:rPr>
          <w:lang w:val="en-CA" w:eastAsia="zh-CN"/>
        </w:rPr>
        <w:t xml:space="preserve"> both bitrates and task performance, or within the defined threshold.</w:t>
      </w:r>
    </w:p>
    <w:p w14:paraId="7D2AC1F0" w14:textId="079B927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7E6FF19" w14:textId="73FBF939" w:rsidR="00271994" w:rsidRDefault="0027199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 w:rsidR="00337378">
        <w:rPr>
          <w:szCs w:val="22"/>
          <w:lang w:val="en-CA" w:eastAsia="zh-CN"/>
        </w:rPr>
        <w:t xml:space="preserve"> machine </w:t>
      </w:r>
      <w:r w:rsidR="00337378">
        <w:rPr>
          <w:rFonts w:hint="eastAsia"/>
          <w:szCs w:val="22"/>
          <w:lang w:val="en-CA" w:eastAsia="zh-CN"/>
        </w:rPr>
        <w:t>vision-oriented</w:t>
      </w:r>
      <w:r>
        <w:rPr>
          <w:szCs w:val="22"/>
          <w:lang w:val="en-CA" w:eastAsia="zh-CN"/>
        </w:rPr>
        <w:t xml:space="preserve"> spatial resampling </w:t>
      </w:r>
      <w:r w:rsidR="00337378">
        <w:rPr>
          <w:szCs w:val="22"/>
          <w:lang w:val="en-CA" w:eastAsia="zh-CN"/>
        </w:rPr>
        <w:t xml:space="preserve">technology and an </w:t>
      </w:r>
      <w:r w:rsidR="00337378">
        <w:rPr>
          <w:rFonts w:hint="eastAsia"/>
          <w:szCs w:val="22"/>
          <w:lang w:val="en-CA" w:eastAsia="zh-CN"/>
        </w:rPr>
        <w:t>example</w:t>
      </w:r>
      <w:r w:rsidR="00337378">
        <w:rPr>
          <w:szCs w:val="22"/>
          <w:lang w:val="en-CA" w:eastAsia="zh-CN"/>
        </w:rPr>
        <w:t xml:space="preserve"> software implementation are proposed. This document </w:t>
      </w:r>
      <w:r w:rsidR="00337378">
        <w:rPr>
          <w:rFonts w:hint="eastAsia"/>
          <w:szCs w:val="22"/>
          <w:lang w:val="en-CA" w:eastAsia="zh-CN"/>
        </w:rPr>
        <w:t>crosschecks</w:t>
      </w:r>
      <w:r w:rsidR="00337378">
        <w:rPr>
          <w:szCs w:val="22"/>
          <w:lang w:val="en-CA" w:eastAsia="zh-CN"/>
        </w:rPr>
        <w:t xml:space="preserve"> the reproduction </w:t>
      </w:r>
      <w:r w:rsidR="000C0D04">
        <w:rPr>
          <w:szCs w:val="22"/>
          <w:lang w:val="en-CA" w:eastAsia="zh-CN"/>
        </w:rPr>
        <w:t xml:space="preserve">of this proposal. </w:t>
      </w:r>
    </w:p>
    <w:p w14:paraId="19340712" w14:textId="3204FD27" w:rsidR="009B2DA2" w:rsidRDefault="009B2DA2" w:rsidP="009234A5">
      <w:pPr>
        <w:rPr>
          <w:szCs w:val="22"/>
          <w:lang w:val="en-CA"/>
        </w:rPr>
      </w:pPr>
    </w:p>
    <w:p w14:paraId="2BCC93BE" w14:textId="51A82539" w:rsidR="0029050E" w:rsidRDefault="0018636B" w:rsidP="0018636B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6EB3E640" w14:textId="182227DE" w:rsidR="00FD76E7" w:rsidRDefault="00FD76E7" w:rsidP="0018636B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ompression tests were run according to the CTC [2] </w:t>
      </w:r>
      <w:r w:rsidR="00F25D8A">
        <w:rPr>
          <w:lang w:val="en-CA" w:eastAsia="zh-CN"/>
        </w:rPr>
        <w:t>for both</w:t>
      </w:r>
      <w:r w:rsidR="00427382">
        <w:rPr>
          <w:lang w:val="en-CA" w:eastAsia="zh-CN"/>
        </w:rPr>
        <w:t xml:space="preserve"> TVD</w:t>
      </w:r>
      <w:r w:rsidR="00F25D8A">
        <w:rPr>
          <w:lang w:val="en-CA" w:eastAsia="zh-CN"/>
        </w:rPr>
        <w:t xml:space="preserve"> image dataset and the five sequences </w:t>
      </w:r>
      <w:r w:rsidR="00427382">
        <w:rPr>
          <w:lang w:val="en-CA" w:eastAsia="zh-CN"/>
        </w:rPr>
        <w:t xml:space="preserve">in SHU-HW dataset, which is selected to perform spatial resampling in the proposed spatial resampling technology. </w:t>
      </w:r>
      <w:r>
        <w:rPr>
          <w:lang w:val="en-CA" w:eastAsia="zh-CN"/>
        </w:rPr>
        <w:t xml:space="preserve"> </w:t>
      </w:r>
    </w:p>
    <w:p w14:paraId="16670ECB" w14:textId="76795AC3" w:rsidR="00411B35" w:rsidRDefault="00EB7BDB" w:rsidP="0018636B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urrently, the crosscheck of TVD image dataset is completed and the results match well. The crosscheck of SFU-HW is ongoing</w:t>
      </w:r>
      <w:r w:rsidR="001F208A">
        <w:rPr>
          <w:lang w:val="en-CA" w:eastAsia="zh-CN"/>
        </w:rPr>
        <w:t>. All the crosscheck results can be finished and uploaded within 2 days</w:t>
      </w:r>
      <w:r w:rsidR="008D7654">
        <w:rPr>
          <w:lang w:val="en-CA" w:eastAsia="zh-CN"/>
        </w:rPr>
        <w:t xml:space="preserve"> </w:t>
      </w:r>
      <w:r w:rsidR="008D7654">
        <w:rPr>
          <w:rFonts w:hint="eastAsia"/>
          <w:lang w:val="en-CA" w:eastAsia="zh-CN"/>
        </w:rPr>
        <w:t>(</w:t>
      </w:r>
      <w:r w:rsidR="008D7654">
        <w:rPr>
          <w:lang w:val="en-CA" w:eastAsia="zh-CN"/>
        </w:rPr>
        <w:t>before noon of Tuesday)</w:t>
      </w:r>
      <w:r w:rsidR="001F208A">
        <w:rPr>
          <w:lang w:val="en-CA" w:eastAsia="zh-CN"/>
        </w:rPr>
        <w:t xml:space="preserve">. </w:t>
      </w:r>
    </w:p>
    <w:p w14:paraId="24A25E01" w14:textId="77777777" w:rsidR="00EB7BDB" w:rsidRDefault="00EB7BDB" w:rsidP="0018636B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2137170786"/>
        <w:docPartObj>
          <w:docPartGallery w:val="Bibliographies"/>
          <w:docPartUnique/>
        </w:docPartObj>
      </w:sdtPr>
      <w:sdtEndPr/>
      <w:sdtContent>
        <w:p w14:paraId="29B397ED" w14:textId="30CCEA8D" w:rsidR="0063496F" w:rsidRDefault="0063496F">
          <w:pPr>
            <w:pStyle w:val="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1C51DE19" w14:textId="77777777" w:rsidR="00BB05C7" w:rsidRDefault="0063496F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B05C7" w14:paraId="6C49F331" w14:textId="77777777" w:rsidTr="004F34E5">
                <w:trPr>
                  <w:divId w:val="34355670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67253930" w14:textId="1E617854" w:rsidR="00BB05C7" w:rsidRDefault="00BB05C7">
                    <w:pPr>
                      <w:pStyle w:val="ae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A0FD423" w14:textId="78D6197D" w:rsidR="00BB05C7" w:rsidRDefault="00E90F50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</w:t>
                    </w:r>
                    <w:r w:rsidR="00BB05C7">
                      <w:rPr>
                        <w:noProof/>
                      </w:rPr>
                      <w:t xml:space="preserve">. </w:t>
                    </w:r>
                    <w:r>
                      <w:rPr>
                        <w:noProof/>
                      </w:rPr>
                      <w:t>Wang</w:t>
                    </w:r>
                    <w:r w:rsidR="00BB05C7">
                      <w:rPr>
                        <w:noProof/>
                      </w:rPr>
                      <w:t xml:space="preserve">, </w:t>
                    </w:r>
                    <w:r>
                      <w:rPr>
                        <w:noProof/>
                      </w:rPr>
                      <w:t>B</w:t>
                    </w:r>
                    <w:r w:rsidR="00BB05C7">
                      <w:rPr>
                        <w:noProof/>
                      </w:rPr>
                      <w:t xml:space="preserve">. </w:t>
                    </w:r>
                    <w:r>
                      <w:rPr>
                        <w:noProof/>
                      </w:rPr>
                      <w:t>Li</w:t>
                    </w:r>
                    <w:r w:rsidR="00B20D9B">
                      <w:rPr>
                        <w:noProof/>
                      </w:rPr>
                      <w:t>, J. Chen, Y., Ye and S.</w:t>
                    </w:r>
                    <w:r w:rsidR="00BB05C7">
                      <w:rPr>
                        <w:noProof/>
                      </w:rPr>
                      <w:t xml:space="preserve"> </w:t>
                    </w:r>
                    <w:r w:rsidR="00B20D9B">
                      <w:rPr>
                        <w:noProof/>
                      </w:rPr>
                      <w:t>Wang</w:t>
                    </w:r>
                    <w:r w:rsidR="00BB05C7">
                      <w:rPr>
                        <w:noProof/>
                      </w:rPr>
                      <w:t>, "AHG8</w:t>
                    </w:r>
                    <w:r w:rsidR="00B20D9B">
                      <w:rPr>
                        <w:noProof/>
                      </w:rPr>
                      <w:t xml:space="preserve">: </w:t>
                    </w:r>
                    <w:r w:rsidR="00B20D9B" w:rsidRPr="00B20D9B">
                      <w:rPr>
                        <w:noProof/>
                      </w:rPr>
                      <w:t>A spatial resampling algorithm and an exemplar software implementation</w:t>
                    </w:r>
                    <w:r w:rsidR="00BB05C7">
                      <w:rPr>
                        <w:noProof/>
                      </w:rPr>
                      <w:t>," JVET-AE0</w:t>
                    </w:r>
                    <w:r w:rsidR="00B20D9B">
                      <w:rPr>
                        <w:noProof/>
                      </w:rPr>
                      <w:t>143</w:t>
                    </w:r>
                    <w:r w:rsidR="00BB05C7">
                      <w:rPr>
                        <w:noProof/>
                      </w:rPr>
                      <w:t>, Geneva, CH, July 2023.</w:t>
                    </w:r>
                  </w:p>
                </w:tc>
              </w:tr>
              <w:tr w:rsidR="00BB05C7" w14:paraId="6E718A43" w14:textId="77777777" w:rsidTr="004F34E5">
                <w:trPr>
                  <w:divId w:val="34355670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6C038CA5" w14:textId="77777777" w:rsidR="00BB05C7" w:rsidRDefault="00BB05C7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377ADE" w14:textId="77777777" w:rsidR="00BB05C7" w:rsidRDefault="00BB05C7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JVET-AD2031, Antalya, TR, April 2023.</w:t>
                    </w:r>
                  </w:p>
                </w:tc>
              </w:tr>
            </w:tbl>
            <w:p w14:paraId="3A01AA77" w14:textId="77777777" w:rsidR="00BB05C7" w:rsidRDefault="00BB05C7">
              <w:pPr>
                <w:divId w:val="34355670"/>
                <w:rPr>
                  <w:noProof/>
                </w:rPr>
              </w:pPr>
            </w:p>
            <w:p w14:paraId="69D81724" w14:textId="1D5068B0" w:rsidR="0063496F" w:rsidRDefault="0063496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4EC4B72" w:rsidR="00342FF4" w:rsidRPr="005B217D" w:rsidRDefault="00EB7BD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="00F55348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3B902" w14:textId="77777777" w:rsidR="0080768A" w:rsidRDefault="0080768A">
      <w:r>
        <w:separator/>
      </w:r>
    </w:p>
  </w:endnote>
  <w:endnote w:type="continuationSeparator" w:id="0">
    <w:p w14:paraId="5A6D6073" w14:textId="77777777" w:rsidR="0080768A" w:rsidRDefault="00807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D8897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3BB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3BBF">
      <w:rPr>
        <w:rStyle w:val="a5"/>
        <w:noProof/>
      </w:rPr>
      <w:t>2023-07-16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A80DF" w14:textId="77777777" w:rsidR="0080768A" w:rsidRDefault="0080768A">
      <w:r>
        <w:separator/>
      </w:r>
    </w:p>
  </w:footnote>
  <w:footnote w:type="continuationSeparator" w:id="0">
    <w:p w14:paraId="3149D544" w14:textId="77777777" w:rsidR="0080768A" w:rsidRDefault="00807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16EDB"/>
    <w:rsid w:val="000308A3"/>
    <w:rsid w:val="00035046"/>
    <w:rsid w:val="0004543A"/>
    <w:rsid w:val="000458BC"/>
    <w:rsid w:val="00045C41"/>
    <w:rsid w:val="00046C03"/>
    <w:rsid w:val="00065039"/>
    <w:rsid w:val="00072BEF"/>
    <w:rsid w:val="0007614F"/>
    <w:rsid w:val="00081398"/>
    <w:rsid w:val="00084393"/>
    <w:rsid w:val="000865E1"/>
    <w:rsid w:val="000924AB"/>
    <w:rsid w:val="00092AF4"/>
    <w:rsid w:val="00094479"/>
    <w:rsid w:val="000962AC"/>
    <w:rsid w:val="000A568A"/>
    <w:rsid w:val="000B0C0F"/>
    <w:rsid w:val="000B1C6B"/>
    <w:rsid w:val="000B4142"/>
    <w:rsid w:val="000B4FF9"/>
    <w:rsid w:val="000C09AC"/>
    <w:rsid w:val="000C0D04"/>
    <w:rsid w:val="000C228D"/>
    <w:rsid w:val="000C2BAA"/>
    <w:rsid w:val="000C5F4C"/>
    <w:rsid w:val="000D12E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36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08A"/>
    <w:rsid w:val="001F2594"/>
    <w:rsid w:val="001F6A5E"/>
    <w:rsid w:val="002055A6"/>
    <w:rsid w:val="00206460"/>
    <w:rsid w:val="002069B4"/>
    <w:rsid w:val="00211ED0"/>
    <w:rsid w:val="00214391"/>
    <w:rsid w:val="00215DFC"/>
    <w:rsid w:val="00216CD1"/>
    <w:rsid w:val="002212DF"/>
    <w:rsid w:val="00222CD4"/>
    <w:rsid w:val="00225016"/>
    <w:rsid w:val="002253CA"/>
    <w:rsid w:val="002264A6"/>
    <w:rsid w:val="00227BA7"/>
    <w:rsid w:val="0023011C"/>
    <w:rsid w:val="002375C1"/>
    <w:rsid w:val="002379A2"/>
    <w:rsid w:val="0024650C"/>
    <w:rsid w:val="00247E1E"/>
    <w:rsid w:val="00263398"/>
    <w:rsid w:val="00263B99"/>
    <w:rsid w:val="002647D8"/>
    <w:rsid w:val="00266F06"/>
    <w:rsid w:val="00271994"/>
    <w:rsid w:val="00275BCF"/>
    <w:rsid w:val="00280613"/>
    <w:rsid w:val="0029050E"/>
    <w:rsid w:val="00291E36"/>
    <w:rsid w:val="00292257"/>
    <w:rsid w:val="002A54E0"/>
    <w:rsid w:val="002B1595"/>
    <w:rsid w:val="002B191D"/>
    <w:rsid w:val="002B2E83"/>
    <w:rsid w:val="002C0299"/>
    <w:rsid w:val="002C464A"/>
    <w:rsid w:val="002D0AF6"/>
    <w:rsid w:val="002F164D"/>
    <w:rsid w:val="003021BC"/>
    <w:rsid w:val="00306206"/>
    <w:rsid w:val="00317D85"/>
    <w:rsid w:val="00327C56"/>
    <w:rsid w:val="003315A1"/>
    <w:rsid w:val="00334D1C"/>
    <w:rsid w:val="00337378"/>
    <w:rsid w:val="003373EC"/>
    <w:rsid w:val="00342FF4"/>
    <w:rsid w:val="00344E5A"/>
    <w:rsid w:val="00346148"/>
    <w:rsid w:val="003669EA"/>
    <w:rsid w:val="003706CC"/>
    <w:rsid w:val="00377710"/>
    <w:rsid w:val="003830CF"/>
    <w:rsid w:val="0039559F"/>
    <w:rsid w:val="003A25F5"/>
    <w:rsid w:val="003A2D8E"/>
    <w:rsid w:val="003A6B4E"/>
    <w:rsid w:val="003A7CE6"/>
    <w:rsid w:val="003C20E4"/>
    <w:rsid w:val="003C7628"/>
    <w:rsid w:val="003D6342"/>
    <w:rsid w:val="003E6F90"/>
    <w:rsid w:val="003E73ED"/>
    <w:rsid w:val="003F2F38"/>
    <w:rsid w:val="003F5D0F"/>
    <w:rsid w:val="00411B35"/>
    <w:rsid w:val="0041219A"/>
    <w:rsid w:val="0041324B"/>
    <w:rsid w:val="00414101"/>
    <w:rsid w:val="004219CF"/>
    <w:rsid w:val="004234F0"/>
    <w:rsid w:val="00427382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183"/>
    <w:rsid w:val="004D295B"/>
    <w:rsid w:val="004D405F"/>
    <w:rsid w:val="004E4F4F"/>
    <w:rsid w:val="004E6789"/>
    <w:rsid w:val="004F34E5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526FC"/>
    <w:rsid w:val="00556BA6"/>
    <w:rsid w:val="00557516"/>
    <w:rsid w:val="005644EA"/>
    <w:rsid w:val="00564B96"/>
    <w:rsid w:val="00567EC7"/>
    <w:rsid w:val="00570013"/>
    <w:rsid w:val="005753EC"/>
    <w:rsid w:val="005801A2"/>
    <w:rsid w:val="005952A5"/>
    <w:rsid w:val="00596B5B"/>
    <w:rsid w:val="005A33A1"/>
    <w:rsid w:val="005B189E"/>
    <w:rsid w:val="005B217D"/>
    <w:rsid w:val="005C3180"/>
    <w:rsid w:val="005C385F"/>
    <w:rsid w:val="005C7C26"/>
    <w:rsid w:val="005D3E53"/>
    <w:rsid w:val="005E1AC6"/>
    <w:rsid w:val="005E3F2B"/>
    <w:rsid w:val="005F10C2"/>
    <w:rsid w:val="005F13AD"/>
    <w:rsid w:val="005F6F1B"/>
    <w:rsid w:val="00615995"/>
    <w:rsid w:val="00616155"/>
    <w:rsid w:val="00624B33"/>
    <w:rsid w:val="0063041A"/>
    <w:rsid w:val="00630AA2"/>
    <w:rsid w:val="00631D8B"/>
    <w:rsid w:val="0063496F"/>
    <w:rsid w:val="00646707"/>
    <w:rsid w:val="00657F7E"/>
    <w:rsid w:val="00662E58"/>
    <w:rsid w:val="006637F2"/>
    <w:rsid w:val="006642A5"/>
    <w:rsid w:val="00664DCF"/>
    <w:rsid w:val="006837E2"/>
    <w:rsid w:val="00686FD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8AC"/>
    <w:rsid w:val="007119C1"/>
    <w:rsid w:val="00712F60"/>
    <w:rsid w:val="00720E3B"/>
    <w:rsid w:val="00734569"/>
    <w:rsid w:val="0074393F"/>
    <w:rsid w:val="00745F6B"/>
    <w:rsid w:val="0075175B"/>
    <w:rsid w:val="0075585E"/>
    <w:rsid w:val="00770571"/>
    <w:rsid w:val="007768FF"/>
    <w:rsid w:val="007824D3"/>
    <w:rsid w:val="00783E14"/>
    <w:rsid w:val="00796EE3"/>
    <w:rsid w:val="00797F03"/>
    <w:rsid w:val="007A7D29"/>
    <w:rsid w:val="007B4AB8"/>
    <w:rsid w:val="007C081C"/>
    <w:rsid w:val="007D1181"/>
    <w:rsid w:val="007D5517"/>
    <w:rsid w:val="007E01A3"/>
    <w:rsid w:val="007E1D9D"/>
    <w:rsid w:val="007F1F8B"/>
    <w:rsid w:val="007F6205"/>
    <w:rsid w:val="007F67A1"/>
    <w:rsid w:val="00801A7B"/>
    <w:rsid w:val="0080768A"/>
    <w:rsid w:val="00811C05"/>
    <w:rsid w:val="00811C3B"/>
    <w:rsid w:val="008206C8"/>
    <w:rsid w:val="008552F9"/>
    <w:rsid w:val="0086387C"/>
    <w:rsid w:val="00874A6C"/>
    <w:rsid w:val="00876C65"/>
    <w:rsid w:val="00882F72"/>
    <w:rsid w:val="00893BBF"/>
    <w:rsid w:val="00893DC4"/>
    <w:rsid w:val="008A147E"/>
    <w:rsid w:val="008A4B4C"/>
    <w:rsid w:val="008B4DA2"/>
    <w:rsid w:val="008C239F"/>
    <w:rsid w:val="008D7654"/>
    <w:rsid w:val="008E480C"/>
    <w:rsid w:val="008E6E2D"/>
    <w:rsid w:val="0090223D"/>
    <w:rsid w:val="00907757"/>
    <w:rsid w:val="009212B0"/>
    <w:rsid w:val="00921FA1"/>
    <w:rsid w:val="009234A5"/>
    <w:rsid w:val="009277BF"/>
    <w:rsid w:val="00933453"/>
    <w:rsid w:val="009336F7"/>
    <w:rsid w:val="00934152"/>
    <w:rsid w:val="0093636C"/>
    <w:rsid w:val="009374A7"/>
    <w:rsid w:val="00937F03"/>
    <w:rsid w:val="009413E8"/>
    <w:rsid w:val="00955F6D"/>
    <w:rsid w:val="009661BB"/>
    <w:rsid w:val="009776EA"/>
    <w:rsid w:val="00977C16"/>
    <w:rsid w:val="0098551D"/>
    <w:rsid w:val="00985DCB"/>
    <w:rsid w:val="0099518F"/>
    <w:rsid w:val="009A523D"/>
    <w:rsid w:val="009B02A1"/>
    <w:rsid w:val="009B2DA2"/>
    <w:rsid w:val="009B3361"/>
    <w:rsid w:val="009B7F3F"/>
    <w:rsid w:val="009D6805"/>
    <w:rsid w:val="009D7CE6"/>
    <w:rsid w:val="009E030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1B"/>
    <w:rsid w:val="00A703CE"/>
    <w:rsid w:val="00A72017"/>
    <w:rsid w:val="00A767DC"/>
    <w:rsid w:val="00A76A6D"/>
    <w:rsid w:val="00A83253"/>
    <w:rsid w:val="00AA36EA"/>
    <w:rsid w:val="00AA6E84"/>
    <w:rsid w:val="00AB1A1C"/>
    <w:rsid w:val="00AB4721"/>
    <w:rsid w:val="00AB7405"/>
    <w:rsid w:val="00AC1CDF"/>
    <w:rsid w:val="00AD05A8"/>
    <w:rsid w:val="00AE341B"/>
    <w:rsid w:val="00AF51C5"/>
    <w:rsid w:val="00B01905"/>
    <w:rsid w:val="00B07CA7"/>
    <w:rsid w:val="00B1279A"/>
    <w:rsid w:val="00B20D9B"/>
    <w:rsid w:val="00B21D6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5C7"/>
    <w:rsid w:val="00BC10BA"/>
    <w:rsid w:val="00BC5AFD"/>
    <w:rsid w:val="00BE029B"/>
    <w:rsid w:val="00C00DDE"/>
    <w:rsid w:val="00C04F43"/>
    <w:rsid w:val="00C05271"/>
    <w:rsid w:val="00C0609D"/>
    <w:rsid w:val="00C115AB"/>
    <w:rsid w:val="00C2170C"/>
    <w:rsid w:val="00C25E62"/>
    <w:rsid w:val="00C26CCB"/>
    <w:rsid w:val="00C30249"/>
    <w:rsid w:val="00C35F74"/>
    <w:rsid w:val="00C3723B"/>
    <w:rsid w:val="00C42466"/>
    <w:rsid w:val="00C536F2"/>
    <w:rsid w:val="00C606C9"/>
    <w:rsid w:val="00C64663"/>
    <w:rsid w:val="00C80288"/>
    <w:rsid w:val="00C836F0"/>
    <w:rsid w:val="00C84003"/>
    <w:rsid w:val="00C90650"/>
    <w:rsid w:val="00C97D78"/>
    <w:rsid w:val="00CA3430"/>
    <w:rsid w:val="00CA6C65"/>
    <w:rsid w:val="00CC2AAE"/>
    <w:rsid w:val="00CC5A42"/>
    <w:rsid w:val="00CD0EAB"/>
    <w:rsid w:val="00CE1C5B"/>
    <w:rsid w:val="00CE5E02"/>
    <w:rsid w:val="00CF34DB"/>
    <w:rsid w:val="00CF3917"/>
    <w:rsid w:val="00CF558F"/>
    <w:rsid w:val="00D0068C"/>
    <w:rsid w:val="00D010C0"/>
    <w:rsid w:val="00D06B8B"/>
    <w:rsid w:val="00D073E2"/>
    <w:rsid w:val="00D12643"/>
    <w:rsid w:val="00D1555A"/>
    <w:rsid w:val="00D446EC"/>
    <w:rsid w:val="00D45A0B"/>
    <w:rsid w:val="00D51BF0"/>
    <w:rsid w:val="00D531DB"/>
    <w:rsid w:val="00D55942"/>
    <w:rsid w:val="00D807BF"/>
    <w:rsid w:val="00D82FCC"/>
    <w:rsid w:val="00DA17FC"/>
    <w:rsid w:val="00DA5DFC"/>
    <w:rsid w:val="00DA699F"/>
    <w:rsid w:val="00DA7887"/>
    <w:rsid w:val="00DB2C26"/>
    <w:rsid w:val="00DB45C3"/>
    <w:rsid w:val="00DD02F4"/>
    <w:rsid w:val="00DD59D6"/>
    <w:rsid w:val="00DD6622"/>
    <w:rsid w:val="00DE1C7C"/>
    <w:rsid w:val="00DE6B43"/>
    <w:rsid w:val="00E041C6"/>
    <w:rsid w:val="00E11923"/>
    <w:rsid w:val="00E207D8"/>
    <w:rsid w:val="00E262D4"/>
    <w:rsid w:val="00E36250"/>
    <w:rsid w:val="00E40244"/>
    <w:rsid w:val="00E47F2D"/>
    <w:rsid w:val="00E54511"/>
    <w:rsid w:val="00E60EDC"/>
    <w:rsid w:val="00E61DAC"/>
    <w:rsid w:val="00E72B80"/>
    <w:rsid w:val="00E75FE3"/>
    <w:rsid w:val="00E86C4C"/>
    <w:rsid w:val="00E907A3"/>
    <w:rsid w:val="00E90F50"/>
    <w:rsid w:val="00E96E6C"/>
    <w:rsid w:val="00EA2B5F"/>
    <w:rsid w:val="00EA5AE0"/>
    <w:rsid w:val="00EB56E1"/>
    <w:rsid w:val="00EB7AB1"/>
    <w:rsid w:val="00EB7BDB"/>
    <w:rsid w:val="00EC32BD"/>
    <w:rsid w:val="00ED536F"/>
    <w:rsid w:val="00EE7CD8"/>
    <w:rsid w:val="00EF37F6"/>
    <w:rsid w:val="00EF48CC"/>
    <w:rsid w:val="00F00801"/>
    <w:rsid w:val="00F2488D"/>
    <w:rsid w:val="00F2590A"/>
    <w:rsid w:val="00F25D8A"/>
    <w:rsid w:val="00F55348"/>
    <w:rsid w:val="00F601A0"/>
    <w:rsid w:val="00F650B4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1525"/>
    <w:rsid w:val="00FD76E7"/>
    <w:rsid w:val="00FE089C"/>
    <w:rsid w:val="00FE595C"/>
    <w:rsid w:val="00FF0CE3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uiPriority w:val="39"/>
    <w:rsid w:val="00FF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3955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3496F"/>
    <w:rPr>
      <w:rFonts w:cs="Arial"/>
      <w:b/>
      <w:bCs/>
      <w:kern w:val="32"/>
      <w:sz w:val="32"/>
      <w:szCs w:val="32"/>
    </w:rPr>
  </w:style>
  <w:style w:type="paragraph" w:styleId="ae">
    <w:name w:val="Bibliography"/>
    <w:basedOn w:val="a"/>
    <w:next w:val="a"/>
    <w:uiPriority w:val="37"/>
    <w:unhideWhenUsed/>
    <w:rsid w:val="0063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Kim231</b:Tag>
    <b:SourceType>Report</b:SourceType>
    <b:Guid>{30D234E8-C44F-4F72-B753-94823A6799A6}</b:Guid>
    <b:Title>[AHG8] De-noising filter as pre-processing for machine task</b:Title>
    <b:Year>July 2023</b:Year>
    <b:Publisher>JVET-AE0081</b:Publisher>
    <b:City>Geneva, CH</b:City>
    <b:Author>
      <b:Author>
        <b:NameList>
          <b:Person>
            <b:Last>Kim</b:Last>
            <b:First>C</b:First>
          </b:Person>
          <b:Person>
            <b:Last>Gwak</b:Last>
            <b:First>D</b:First>
          </b:Person>
          <b:Person>
            <b:Last>Lim</b:Last>
            <b:First>J</b:First>
          </b:Person>
        </b:NameList>
      </b:Author>
    </b:Author>
    <b:RefOrder>1</b:RefOrder>
  </b:Source>
  <b:Source>
    <b:Tag>Liu232</b:Tag>
    <b:SourceType>Report</b:SourceType>
    <b:Guid>{071D62AD-B0A1-47D0-8BC3-710116290764}</b:Guid>
    <b:Title>Common test conditions for optimization of encoders and receiving systems for machine analysis of coded video content</b:Title>
    <b:Year>April 2023</b:Year>
    <b:Publisher>JVET-AD2031</b:Publisher>
    <b:City>Antalya, TR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647AF60D-5F4B-4AB5-AC81-98E85055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zhimeng huang</cp:lastModifiedBy>
  <cp:revision>99</cp:revision>
  <cp:lastPrinted>1900-01-01T08:00:00Z</cp:lastPrinted>
  <dcterms:created xsi:type="dcterms:W3CDTF">2023-05-09T15:06:00Z</dcterms:created>
  <dcterms:modified xsi:type="dcterms:W3CDTF">2023-07-16T15:46:00Z</dcterms:modified>
</cp:coreProperties>
</file>