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0B5E0945" w:rsidR="00316F70" w:rsidRPr="005B217D" w:rsidRDefault="004C1192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A1709">
              <w:t>6</w:t>
            </w:r>
            <w:r>
              <w:t>th</w:t>
            </w:r>
            <w:r w:rsidRPr="00B648F1">
              <w:t xml:space="preserve"> Meeting: </w:t>
            </w:r>
            <w:r w:rsidR="007A1709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7A1709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7A1709"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="007A1709">
              <w:rPr>
                <w:lang w:val="en-CA"/>
              </w:rPr>
              <w:t>1</w:t>
            </w:r>
            <w:r w:rsidRPr="00B57A23">
              <w:rPr>
                <w:lang w:val="en-CA"/>
              </w:rPr>
              <w:t xml:space="preserve"> </w:t>
            </w:r>
            <w:r w:rsidR="007A1709">
              <w:rPr>
                <w:lang w:val="en-CA"/>
              </w:rPr>
              <w:t>October</w:t>
            </w:r>
            <w:r w:rsidR="007A1709" w:rsidRPr="00B57A23">
              <w:rPr>
                <w:lang w:val="en-CA"/>
              </w:rPr>
              <w:t xml:space="preserve"> </w:t>
            </w:r>
            <w:r w:rsidRPr="00B57A23">
              <w:rPr>
                <w:lang w:val="en-CA"/>
              </w:rPr>
              <w:t>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17F227" w14:textId="006FEAF0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9C1DBD">
              <w:rPr>
                <w:lang w:val="en-CA"/>
              </w:rPr>
              <w:t>Document: JVET-</w:t>
            </w:r>
            <w:r w:rsidR="007A1709" w:rsidRPr="009C1DBD">
              <w:rPr>
                <w:lang w:val="en-CA"/>
              </w:rPr>
              <w:t>P</w:t>
            </w:r>
            <w:r w:rsidR="0053474F" w:rsidRPr="009C1DBD">
              <w:rPr>
                <w:lang w:val="en-CA"/>
              </w:rPr>
              <w:t>0440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4209F0D3" w:rsidR="00316F70" w:rsidRPr="005B217D" w:rsidRDefault="00763764" w:rsidP="00BF545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</w:t>
            </w:r>
            <w:r w:rsidR="004C1192">
              <w:rPr>
                <w:b/>
                <w:szCs w:val="22"/>
                <w:lang w:val="en-CA"/>
              </w:rPr>
              <w:t>4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EE2DD1">
              <w:rPr>
                <w:b/>
                <w:szCs w:val="22"/>
                <w:lang w:val="en-CA"/>
              </w:rPr>
              <w:t>On inheritance of alternative half-</w:t>
            </w:r>
            <w:proofErr w:type="spellStart"/>
            <w:r w:rsidR="00EE2DD1">
              <w:rPr>
                <w:b/>
                <w:szCs w:val="22"/>
                <w:lang w:val="en-CA"/>
              </w:rPr>
              <w:t>pel</w:t>
            </w:r>
            <w:proofErr w:type="spellEnd"/>
            <w:r w:rsidR="00EE2DD1">
              <w:rPr>
                <w:b/>
                <w:szCs w:val="22"/>
                <w:lang w:val="en-CA"/>
              </w:rPr>
              <w:t xml:space="preserve"> interpolation filter flag in MMVD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2D9640D3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Li, </w:t>
            </w:r>
            <w:r w:rsidR="002660DA">
              <w:rPr>
                <w:sz w:val="24"/>
                <w:szCs w:val="24"/>
                <w:lang w:val="en-CA"/>
              </w:rPr>
              <w:t xml:space="preserve">XiangLi, </w:t>
            </w:r>
            <w:r w:rsidR="00FE14CB">
              <w:rPr>
                <w:sz w:val="24"/>
                <w:szCs w:val="24"/>
                <w:lang w:val="en-CA"/>
              </w:rPr>
              <w:t xml:space="preserve">Xiaozhong Xu, </w:t>
            </w:r>
            <w:r>
              <w:rPr>
                <w:sz w:val="24"/>
                <w:szCs w:val="24"/>
                <w:lang w:val="en-CA"/>
              </w:rPr>
              <w:t>Shan Liu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9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85A471" w14:textId="64CF1294" w:rsidR="00EF68F2" w:rsidRDefault="00F6624F" w:rsidP="00316F70">
      <w:pPr>
        <w:rPr>
          <w:lang w:val="en-CA" w:eastAsia="zh-CN"/>
        </w:rPr>
      </w:pPr>
      <w:r>
        <w:rPr>
          <w:lang w:val="en-CA" w:eastAsia="zh-CN"/>
        </w:rPr>
        <w:t xml:space="preserve">In this contribution, </w:t>
      </w:r>
      <w:r w:rsidR="00431899">
        <w:rPr>
          <w:lang w:val="en-CA" w:eastAsia="zh-CN"/>
        </w:rPr>
        <w:t>2</w:t>
      </w:r>
      <w:r w:rsidR="00EF68F2">
        <w:rPr>
          <w:lang w:val="en-CA" w:eastAsia="zh-CN"/>
        </w:rPr>
        <w:t xml:space="preserve"> </w:t>
      </w:r>
      <w:r w:rsidR="002660DA">
        <w:rPr>
          <w:lang w:val="en-CA" w:eastAsia="zh-CN"/>
        </w:rPr>
        <w:t>method</w:t>
      </w:r>
      <w:r w:rsidR="00EF68F2">
        <w:rPr>
          <w:lang w:val="en-CA" w:eastAsia="zh-CN"/>
        </w:rPr>
        <w:t>s</w:t>
      </w:r>
      <w:r w:rsidR="002660DA">
        <w:rPr>
          <w:lang w:val="en-CA" w:eastAsia="zh-CN"/>
        </w:rPr>
        <w:t xml:space="preserve"> </w:t>
      </w:r>
      <w:r w:rsidR="00000CEF">
        <w:rPr>
          <w:lang w:val="en-CA" w:eastAsia="zh-CN"/>
        </w:rPr>
        <w:t xml:space="preserve">on the </w:t>
      </w:r>
      <w:r w:rsidR="00EF68F2">
        <w:rPr>
          <w:lang w:val="en-CA" w:eastAsia="zh-CN"/>
        </w:rPr>
        <w:t>inheritance of alternative half-</w:t>
      </w:r>
      <w:proofErr w:type="spellStart"/>
      <w:r w:rsidR="00EF68F2">
        <w:rPr>
          <w:lang w:val="en-CA" w:eastAsia="zh-CN"/>
        </w:rPr>
        <w:t>pel</w:t>
      </w:r>
      <w:proofErr w:type="spellEnd"/>
      <w:r w:rsidR="00EF68F2">
        <w:rPr>
          <w:lang w:val="en-CA" w:eastAsia="zh-CN"/>
        </w:rPr>
        <w:t xml:space="preserve"> interpolation filter</w:t>
      </w:r>
      <w:r w:rsidR="00621A48">
        <w:rPr>
          <w:lang w:val="en-CA" w:eastAsia="zh-CN"/>
        </w:rPr>
        <w:t xml:space="preserve"> (HPEL IF)</w:t>
      </w:r>
      <w:r w:rsidR="00EF68F2">
        <w:rPr>
          <w:lang w:val="en-CA" w:eastAsia="zh-CN"/>
        </w:rPr>
        <w:t xml:space="preserve"> flag in MMVD mode are </w:t>
      </w:r>
      <w:r w:rsidR="002660DA">
        <w:rPr>
          <w:lang w:val="en-CA" w:eastAsia="zh-CN"/>
        </w:rPr>
        <w:t xml:space="preserve">proposed to </w:t>
      </w:r>
      <w:r w:rsidR="00EF68F2">
        <w:rPr>
          <w:lang w:val="en-CA" w:eastAsia="zh-CN"/>
        </w:rPr>
        <w:t xml:space="preserve">ensure consistency of MV resolution and </w:t>
      </w:r>
      <w:r w:rsidR="00621A48">
        <w:rPr>
          <w:lang w:val="en-CA" w:eastAsia="zh-CN"/>
        </w:rPr>
        <w:t>alternative HPEL IF</w:t>
      </w:r>
      <w:r w:rsidR="00776459">
        <w:rPr>
          <w:lang w:val="en-CA" w:eastAsia="zh-CN"/>
        </w:rPr>
        <w:t xml:space="preserve"> flag</w:t>
      </w:r>
      <w:r w:rsidR="00EF68F2">
        <w:rPr>
          <w:lang w:val="en-CA" w:eastAsia="zh-CN"/>
        </w:rPr>
        <w:t xml:space="preserve"> value.</w:t>
      </w:r>
      <w:r w:rsidR="00776459">
        <w:rPr>
          <w:lang w:val="en-CA" w:eastAsia="zh-CN"/>
        </w:rPr>
        <w:t xml:space="preserve"> </w:t>
      </w:r>
      <w:r w:rsidR="00621A48">
        <w:rPr>
          <w:lang w:val="en-CA" w:eastAsia="zh-CN"/>
        </w:rPr>
        <w:t xml:space="preserve">1) </w:t>
      </w:r>
      <w:r w:rsidR="00000CEF">
        <w:rPr>
          <w:lang w:val="en-CA" w:eastAsia="zh-CN"/>
        </w:rPr>
        <w:t>D</w:t>
      </w:r>
      <w:r w:rsidR="00621A48">
        <w:rPr>
          <w:lang w:val="en-CA" w:eastAsia="zh-CN"/>
        </w:rPr>
        <w:t>isabl</w:t>
      </w:r>
      <w:r w:rsidR="00000CEF">
        <w:rPr>
          <w:lang w:val="en-CA" w:eastAsia="zh-CN"/>
        </w:rPr>
        <w:t>ing</w:t>
      </w:r>
      <w:r w:rsidR="00621A48">
        <w:rPr>
          <w:lang w:val="en-CA" w:eastAsia="zh-CN"/>
        </w:rPr>
        <w:t xml:space="preserve"> </w:t>
      </w:r>
      <w:r w:rsidR="00F66013">
        <w:rPr>
          <w:lang w:val="en-CA" w:eastAsia="zh-CN"/>
        </w:rPr>
        <w:t>inheritance of HPEL IF flag if MMVD</w:t>
      </w:r>
      <w:r w:rsidR="00E743B3">
        <w:rPr>
          <w:lang w:val="en-CA" w:eastAsia="zh-CN"/>
        </w:rPr>
        <w:t xml:space="preserve"> </w:t>
      </w:r>
      <w:r w:rsidR="00874EA9">
        <w:rPr>
          <w:lang w:val="en-CA" w:eastAsia="zh-CN"/>
        </w:rPr>
        <w:t xml:space="preserve">candidate’s </w:t>
      </w:r>
      <w:r w:rsidR="00E743B3">
        <w:rPr>
          <w:lang w:val="en-CA" w:eastAsia="zh-CN"/>
        </w:rPr>
        <w:t>final MV has component not at 1/2-pel position</w:t>
      </w:r>
      <w:r w:rsidR="00F66013">
        <w:rPr>
          <w:lang w:val="en-CA" w:eastAsia="zh-CN"/>
        </w:rPr>
        <w:t xml:space="preserve">; 2) </w:t>
      </w:r>
      <w:r w:rsidR="00CA386A">
        <w:rPr>
          <w:lang w:val="en-CA" w:eastAsia="zh-CN"/>
        </w:rPr>
        <w:t>Method 1 with s</w:t>
      </w:r>
      <w:r w:rsidR="00000CEF">
        <w:rPr>
          <w:lang w:val="en-CA" w:eastAsia="zh-CN"/>
        </w:rPr>
        <w:t xml:space="preserve">hifting </w:t>
      </w:r>
      <w:r w:rsidR="00F66013">
        <w:rPr>
          <w:lang w:val="en-CA" w:eastAsia="zh-CN"/>
        </w:rPr>
        <w:t xml:space="preserve">MMVD distance table to ensure minimum distance is 1/2-pel when base candidate has </w:t>
      </w:r>
      <w:r w:rsidR="00AF4D67">
        <w:rPr>
          <w:lang w:val="en-CA" w:eastAsia="zh-CN"/>
        </w:rPr>
        <w:t xml:space="preserve">alternative HPEL IF flag equal to 1. </w:t>
      </w:r>
      <w:r w:rsidR="00EF68F2">
        <w:rPr>
          <w:lang w:val="en-CA" w:eastAsia="zh-CN"/>
        </w:rPr>
        <w:t xml:space="preserve">The proposed methods were implemented </w:t>
      </w:r>
      <w:r w:rsidR="002660DA">
        <w:rPr>
          <w:lang w:val="en-CA" w:eastAsia="zh-CN"/>
        </w:rPr>
        <w:t>on</w:t>
      </w:r>
      <w:r w:rsidR="00EF68F2">
        <w:rPr>
          <w:lang w:val="en-CA" w:eastAsia="zh-CN"/>
        </w:rPr>
        <w:t xml:space="preserve"> top of</w:t>
      </w:r>
      <w:r w:rsidR="002660DA">
        <w:rPr>
          <w:lang w:val="en-CA" w:eastAsia="zh-CN"/>
        </w:rPr>
        <w:t xml:space="preserve"> VTM-</w:t>
      </w:r>
      <w:r w:rsidR="007A1709">
        <w:rPr>
          <w:lang w:val="en-CA" w:eastAsia="zh-CN"/>
        </w:rPr>
        <w:t>6</w:t>
      </w:r>
      <w:r w:rsidR="002660DA">
        <w:rPr>
          <w:lang w:val="en-CA" w:eastAsia="zh-CN"/>
        </w:rPr>
        <w:t>.0, and simulations were conducted with common test conditions. It</w:t>
      </w:r>
      <w:r>
        <w:rPr>
          <w:lang w:val="en-CA" w:eastAsia="zh-CN"/>
        </w:rPr>
        <w:t xml:space="preserve"> </w:t>
      </w:r>
      <w:r w:rsidR="00763764">
        <w:rPr>
          <w:lang w:val="en-CA" w:eastAsia="zh-CN"/>
        </w:rPr>
        <w:t xml:space="preserve">is reported </w:t>
      </w:r>
      <w:r>
        <w:rPr>
          <w:lang w:val="en-CA" w:eastAsia="zh-CN"/>
        </w:rPr>
        <w:t xml:space="preserve">that </w:t>
      </w:r>
      <w:r w:rsidR="003255C0">
        <w:rPr>
          <w:lang w:val="en-CA" w:eastAsia="zh-CN"/>
        </w:rPr>
        <w:t>the proposed method</w:t>
      </w:r>
      <w:r w:rsidR="00EF68F2">
        <w:rPr>
          <w:lang w:val="en-CA" w:eastAsia="zh-CN"/>
        </w:rPr>
        <w:t>s</w:t>
      </w:r>
      <w:r w:rsidR="003255C0">
        <w:rPr>
          <w:lang w:val="en-CA" w:eastAsia="zh-CN"/>
        </w:rPr>
        <w:t xml:space="preserve"> </w:t>
      </w:r>
      <w:r w:rsidR="00EF68F2">
        <w:rPr>
          <w:lang w:val="en-CA" w:eastAsia="zh-CN"/>
        </w:rPr>
        <w:t>have overall</w:t>
      </w:r>
      <w:r w:rsidR="003255C0">
        <w:rPr>
          <w:lang w:val="en-CA" w:eastAsia="zh-CN"/>
        </w:rPr>
        <w:t xml:space="preserve"> </w:t>
      </w:r>
      <w:r>
        <w:rPr>
          <w:lang w:val="en-CA" w:eastAsia="zh-CN"/>
        </w:rPr>
        <w:t xml:space="preserve">BD-rate </w:t>
      </w:r>
      <w:r w:rsidR="00EF68F2">
        <w:rPr>
          <w:lang w:val="en-CA" w:eastAsia="zh-CN"/>
        </w:rPr>
        <w:t>change as listed below:</w:t>
      </w:r>
    </w:p>
    <w:p w14:paraId="722644B1" w14:textId="1FC8B15F" w:rsidR="00E84E6A" w:rsidRPr="00AE1C78" w:rsidRDefault="00E84E6A" w:rsidP="00EF68F2">
      <w:pPr>
        <w:pStyle w:val="ListParagraph"/>
        <w:numPr>
          <w:ilvl w:val="0"/>
          <w:numId w:val="27"/>
        </w:numPr>
        <w:rPr>
          <w:lang w:val="en-CA" w:eastAsia="zh-CN"/>
        </w:rPr>
      </w:pPr>
      <w:r w:rsidRPr="00D81813">
        <w:rPr>
          <w:lang w:val="en-CA" w:eastAsia="zh-CN"/>
        </w:rPr>
        <w:t xml:space="preserve">RA: </w:t>
      </w:r>
      <w:r w:rsidR="003255C0" w:rsidRPr="00D81813">
        <w:rPr>
          <w:lang w:val="en-CA" w:eastAsia="zh-CN"/>
        </w:rPr>
        <w:t>0.</w:t>
      </w:r>
      <w:r w:rsidR="003B506E" w:rsidRPr="00D81813">
        <w:rPr>
          <w:lang w:val="en-CA" w:eastAsia="zh-CN"/>
        </w:rPr>
        <w:t>0</w:t>
      </w:r>
      <w:r w:rsidR="00D81813" w:rsidRPr="00D81813">
        <w:rPr>
          <w:lang w:val="en-CA" w:eastAsia="zh-CN"/>
        </w:rPr>
        <w:t>1</w:t>
      </w:r>
      <w:r w:rsidR="003255C0" w:rsidRPr="00AE1C78">
        <w:rPr>
          <w:lang w:val="en-CA" w:eastAsia="zh-CN"/>
        </w:rPr>
        <w:t>%</w:t>
      </w:r>
      <w:r w:rsidRPr="00AE1C78">
        <w:rPr>
          <w:lang w:val="en-CA" w:eastAsia="zh-CN"/>
        </w:rPr>
        <w:t xml:space="preserve">, Enc </w:t>
      </w:r>
      <w:r w:rsidR="00D81813" w:rsidRPr="00AE1C78">
        <w:rPr>
          <w:lang w:val="en-CA" w:eastAsia="zh-CN"/>
        </w:rPr>
        <w:t>99</w:t>
      </w:r>
      <w:r w:rsidRPr="00AE1C78">
        <w:rPr>
          <w:lang w:val="en-CA" w:eastAsia="zh-CN"/>
        </w:rPr>
        <w:t xml:space="preserve">%, Dec </w:t>
      </w:r>
      <w:r w:rsidR="00D81813" w:rsidRPr="00AE1C78">
        <w:rPr>
          <w:lang w:val="en-CA" w:eastAsia="zh-CN"/>
        </w:rPr>
        <w:t>98</w:t>
      </w:r>
      <w:r w:rsidRPr="00AE1C78">
        <w:rPr>
          <w:lang w:val="en-CA" w:eastAsia="zh-CN"/>
        </w:rPr>
        <w:t xml:space="preserve">%; LB </w:t>
      </w:r>
      <w:r w:rsidR="00CA60F7" w:rsidRPr="00AE1C78">
        <w:rPr>
          <w:lang w:val="en-CA" w:eastAsia="zh-CN"/>
        </w:rPr>
        <w:t>-0.</w:t>
      </w:r>
      <w:r w:rsidR="00D81813" w:rsidRPr="00AE1C78">
        <w:rPr>
          <w:lang w:val="en-CA" w:eastAsia="zh-CN"/>
        </w:rPr>
        <w:t>03</w:t>
      </w:r>
      <w:r w:rsidR="00CA60F7" w:rsidRPr="00AE1C78">
        <w:rPr>
          <w:lang w:val="en-CA" w:eastAsia="zh-CN"/>
        </w:rPr>
        <w:t>%</w:t>
      </w:r>
      <w:r w:rsidRPr="00AE1C78">
        <w:rPr>
          <w:lang w:val="en-CA" w:eastAsia="zh-CN"/>
        </w:rPr>
        <w:t xml:space="preserve">, Enc </w:t>
      </w:r>
      <w:r w:rsidR="00D81813" w:rsidRPr="00AE1C78">
        <w:rPr>
          <w:lang w:val="en-CA" w:eastAsia="zh-CN"/>
        </w:rPr>
        <w:t>100</w:t>
      </w:r>
      <w:r w:rsidRPr="00AE1C78">
        <w:rPr>
          <w:lang w:val="en-CA" w:eastAsia="zh-CN"/>
        </w:rPr>
        <w:t xml:space="preserve">%, Dec </w:t>
      </w:r>
      <w:r w:rsidR="00D81813" w:rsidRPr="00AE1C78">
        <w:rPr>
          <w:lang w:val="en-CA" w:eastAsia="zh-CN"/>
        </w:rPr>
        <w:t>98</w:t>
      </w:r>
      <w:r w:rsidRPr="00AE1C78">
        <w:rPr>
          <w:lang w:val="en-CA" w:eastAsia="zh-CN"/>
        </w:rPr>
        <w:t>%;</w:t>
      </w:r>
    </w:p>
    <w:p w14:paraId="73E5E1DA" w14:textId="68D50BC3" w:rsidR="00E84E6A" w:rsidRPr="00AE1C78" w:rsidRDefault="00947A83" w:rsidP="00154857">
      <w:pPr>
        <w:pStyle w:val="ListParagraph"/>
        <w:numPr>
          <w:ilvl w:val="0"/>
          <w:numId w:val="27"/>
        </w:numPr>
        <w:rPr>
          <w:lang w:val="en-CA" w:eastAsia="zh-CN"/>
        </w:rPr>
      </w:pPr>
      <w:r w:rsidRPr="00AE1C78">
        <w:rPr>
          <w:lang w:val="en-CA" w:eastAsia="zh-CN"/>
        </w:rPr>
        <w:t>RA: 0.0</w:t>
      </w:r>
      <w:r w:rsidR="00D81813" w:rsidRPr="00AE1C78">
        <w:rPr>
          <w:lang w:val="en-CA" w:eastAsia="zh-CN"/>
        </w:rPr>
        <w:t>0</w:t>
      </w:r>
      <w:r w:rsidRPr="00AE1C78">
        <w:rPr>
          <w:lang w:val="en-CA" w:eastAsia="zh-CN"/>
        </w:rPr>
        <w:t xml:space="preserve">%, Enc </w:t>
      </w:r>
      <w:r w:rsidR="00D81813" w:rsidRPr="00AE1C78">
        <w:rPr>
          <w:lang w:val="en-CA" w:eastAsia="zh-CN"/>
        </w:rPr>
        <w:t>100</w:t>
      </w:r>
      <w:r w:rsidRPr="00AE1C78">
        <w:rPr>
          <w:lang w:val="en-CA" w:eastAsia="zh-CN"/>
        </w:rPr>
        <w:t xml:space="preserve">%, Dec </w:t>
      </w:r>
      <w:r w:rsidR="00D81813" w:rsidRPr="00AE1C78">
        <w:rPr>
          <w:lang w:val="en-CA" w:eastAsia="zh-CN"/>
        </w:rPr>
        <w:t>99</w:t>
      </w:r>
      <w:r w:rsidRPr="00AE1C78">
        <w:rPr>
          <w:lang w:val="en-CA" w:eastAsia="zh-CN"/>
        </w:rPr>
        <w:t>%; LB 0.</w:t>
      </w:r>
      <w:r w:rsidR="00D81813" w:rsidRPr="00AE1C78">
        <w:rPr>
          <w:lang w:val="en-CA" w:eastAsia="zh-CN"/>
        </w:rPr>
        <w:t>01</w:t>
      </w:r>
      <w:r w:rsidRPr="00AE1C78">
        <w:rPr>
          <w:lang w:val="en-CA" w:eastAsia="zh-CN"/>
        </w:rPr>
        <w:t xml:space="preserve">%, Enc </w:t>
      </w:r>
      <w:r w:rsidR="00D81813" w:rsidRPr="00AE1C78">
        <w:rPr>
          <w:lang w:val="en-CA" w:eastAsia="zh-CN"/>
        </w:rPr>
        <w:t>100</w:t>
      </w:r>
      <w:r w:rsidRPr="00AE1C78">
        <w:rPr>
          <w:lang w:val="en-CA" w:eastAsia="zh-CN"/>
        </w:rPr>
        <w:t xml:space="preserve">%, Dec </w:t>
      </w:r>
      <w:r w:rsidR="00D81813" w:rsidRPr="00AE1C78">
        <w:rPr>
          <w:lang w:val="en-CA" w:eastAsia="zh-CN"/>
        </w:rPr>
        <w:t>100</w:t>
      </w:r>
      <w:r w:rsidRPr="00AE1C78">
        <w:rPr>
          <w:lang w:val="en-CA" w:eastAsia="zh-CN"/>
        </w:rPr>
        <w:t>%.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E5FEDEF" w14:textId="4C73B9A2" w:rsidR="00244209" w:rsidRDefault="002C3852" w:rsidP="0093010C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Adaptive motion vector resolution (AMVR) with Half-</w:t>
      </w:r>
      <w:proofErr w:type="spellStart"/>
      <w:r>
        <w:rPr>
          <w:szCs w:val="22"/>
          <w:lang w:val="en-CA" w:eastAsia="zh-CN"/>
        </w:rPr>
        <w:t>pel</w:t>
      </w:r>
      <w:proofErr w:type="spellEnd"/>
      <w:r>
        <w:rPr>
          <w:szCs w:val="22"/>
          <w:lang w:val="en-CA" w:eastAsia="zh-CN"/>
        </w:rPr>
        <w:t xml:space="preserve"> precision was previously adopted i</w:t>
      </w:r>
      <w:r w:rsidR="00316F70" w:rsidRPr="004B1573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 xml:space="preserve"> VVC. It also includes an alternative half-</w:t>
      </w:r>
      <w:proofErr w:type="spellStart"/>
      <w:r>
        <w:rPr>
          <w:szCs w:val="22"/>
          <w:lang w:val="en-CA" w:eastAsia="zh-CN"/>
        </w:rPr>
        <w:t>pel</w:t>
      </w:r>
      <w:proofErr w:type="spellEnd"/>
      <w:r>
        <w:rPr>
          <w:szCs w:val="22"/>
          <w:lang w:val="en-CA" w:eastAsia="zh-CN"/>
        </w:rPr>
        <w:t xml:space="preserve"> interpolation filter (HPEL IF) to be used when MV resolution is half-</w:t>
      </w:r>
      <w:proofErr w:type="spellStart"/>
      <w:r>
        <w:rPr>
          <w:szCs w:val="22"/>
          <w:lang w:val="en-CA" w:eastAsia="zh-CN"/>
        </w:rPr>
        <w:t>pel</w:t>
      </w:r>
      <w:proofErr w:type="spellEnd"/>
      <w:r>
        <w:rPr>
          <w:szCs w:val="22"/>
          <w:lang w:val="en-CA" w:eastAsia="zh-CN"/>
        </w:rPr>
        <w:t xml:space="preserve"> precision. In current VTM-6.0 software</w:t>
      </w:r>
      <w:r w:rsidRPr="004B1573">
        <w:rPr>
          <w:szCs w:val="22"/>
          <w:lang w:val="en-CA" w:eastAsia="zh-CN"/>
        </w:rPr>
        <w:t>,</w:t>
      </w:r>
      <w:r>
        <w:rPr>
          <w:szCs w:val="22"/>
          <w:lang w:val="en-CA" w:eastAsia="zh-CN"/>
        </w:rPr>
        <w:t xml:space="preserve"> there’s a </w:t>
      </w:r>
      <w:proofErr w:type="spellStart"/>
      <w:r w:rsidRPr="0093010C">
        <w:rPr>
          <w:i/>
          <w:szCs w:val="22"/>
          <w:lang w:val="en-CA" w:eastAsia="zh-CN"/>
        </w:rPr>
        <w:t>useAltHpelIf</w:t>
      </w:r>
      <w:proofErr w:type="spellEnd"/>
      <w:r>
        <w:rPr>
          <w:szCs w:val="22"/>
          <w:lang w:val="en-CA" w:eastAsia="zh-CN"/>
        </w:rPr>
        <w:t xml:space="preserve"> flag</w:t>
      </w:r>
      <w:r w:rsidR="00146E9C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included in motion information to indicate whether the alternative HPEL IF is used or not.</w:t>
      </w:r>
      <w:r w:rsidR="005833AB">
        <w:rPr>
          <w:szCs w:val="22"/>
          <w:lang w:val="en-CA" w:eastAsia="zh-CN"/>
        </w:rPr>
        <w:t xml:space="preserve"> In regular inter merge and MMVD mode, the alternative HPEL IF flag is inherited from spatial merge candidates</w:t>
      </w:r>
      <w:r w:rsidR="00884112">
        <w:rPr>
          <w:szCs w:val="22"/>
          <w:lang w:val="en-CA" w:eastAsia="zh-CN"/>
        </w:rPr>
        <w:t>.</w:t>
      </w:r>
    </w:p>
    <w:p w14:paraId="63F11456" w14:textId="2A7B2389" w:rsidR="0076271E" w:rsidRPr="00154857" w:rsidRDefault="0076271E" w:rsidP="0093010C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There’s an issue on the current </w:t>
      </w:r>
      <w:r w:rsidR="00A02496">
        <w:rPr>
          <w:szCs w:val="22"/>
          <w:lang w:val="en-CA" w:eastAsia="zh-CN"/>
        </w:rPr>
        <w:t xml:space="preserve">inheritance of alternative HPEL IF flag on MMVD mode. Since current MMVD mode has a distance offset of 1/4-pel, when a candidate is using 1/4-pel distance offset and the base candidate has </w:t>
      </w:r>
      <w:proofErr w:type="spellStart"/>
      <w:r w:rsidR="00A02496" w:rsidRPr="0093010C">
        <w:rPr>
          <w:i/>
          <w:szCs w:val="22"/>
          <w:lang w:val="en-CA" w:eastAsia="zh-CN"/>
        </w:rPr>
        <w:t>useAltHpelIf</w:t>
      </w:r>
      <w:proofErr w:type="spellEnd"/>
      <w:r w:rsidR="00A02496">
        <w:rPr>
          <w:szCs w:val="22"/>
          <w:lang w:val="en-CA" w:eastAsia="zh-CN"/>
        </w:rPr>
        <w:t xml:space="preserve"> equal to 1, the output motion vector is not in half-</w:t>
      </w:r>
      <w:proofErr w:type="spellStart"/>
      <w:r w:rsidR="00A02496">
        <w:rPr>
          <w:szCs w:val="22"/>
          <w:lang w:val="en-CA" w:eastAsia="zh-CN"/>
        </w:rPr>
        <w:t>pel</w:t>
      </w:r>
      <w:proofErr w:type="spellEnd"/>
      <w:r w:rsidR="00A02496">
        <w:rPr>
          <w:szCs w:val="22"/>
          <w:lang w:val="en-CA" w:eastAsia="zh-CN"/>
        </w:rPr>
        <w:t xml:space="preserve"> resolution, but the </w:t>
      </w:r>
      <w:proofErr w:type="spellStart"/>
      <w:r w:rsidR="00A02496" w:rsidRPr="0093010C">
        <w:rPr>
          <w:i/>
          <w:szCs w:val="22"/>
          <w:lang w:val="en-CA" w:eastAsia="zh-CN"/>
        </w:rPr>
        <w:t>useAltHpelIf</w:t>
      </w:r>
      <w:proofErr w:type="spellEnd"/>
      <w:r w:rsidR="00A02496">
        <w:rPr>
          <w:szCs w:val="22"/>
          <w:lang w:val="en-CA" w:eastAsia="zh-CN"/>
        </w:rPr>
        <w:t xml:space="preserve"> is still set to equal to one in such case. This causes inconsistency between the MV value and the HPEL IF flag value.</w:t>
      </w:r>
      <w:r w:rsidR="0062765D">
        <w:rPr>
          <w:szCs w:val="22"/>
          <w:lang w:val="en-CA" w:eastAsia="zh-CN"/>
        </w:rPr>
        <w:t xml:space="preserve"> Similarly, if MV offset scaling </w:t>
      </w:r>
      <w:r w:rsidR="0039520C">
        <w:rPr>
          <w:szCs w:val="22"/>
          <w:lang w:val="en-CA" w:eastAsia="zh-CN"/>
        </w:rPr>
        <w:t>is involved for a MMVD candidate, the final MV may also be not in half-</w:t>
      </w:r>
      <w:proofErr w:type="spellStart"/>
      <w:r w:rsidR="0039520C">
        <w:rPr>
          <w:szCs w:val="22"/>
          <w:lang w:val="en-CA" w:eastAsia="zh-CN"/>
        </w:rPr>
        <w:t>pel</w:t>
      </w:r>
      <w:proofErr w:type="spellEnd"/>
      <w:r w:rsidR="0039520C">
        <w:rPr>
          <w:szCs w:val="22"/>
          <w:lang w:val="en-CA" w:eastAsia="zh-CN"/>
        </w:rPr>
        <w:t xml:space="preserve"> resolution.</w:t>
      </w:r>
    </w:p>
    <w:p w14:paraId="466497C4" w14:textId="131C71A5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Proposed</w:t>
      </w:r>
      <w:r w:rsidR="00E92447">
        <w:rPr>
          <w:lang w:val="en-CA" w:eastAsia="zh-CN"/>
        </w:rPr>
        <w:t xml:space="preserve"> Method</w:t>
      </w:r>
    </w:p>
    <w:p w14:paraId="240B2C1D" w14:textId="34A427FB" w:rsidR="00502B7A" w:rsidRDefault="000E2E94" w:rsidP="00502B7A">
      <w:pPr>
        <w:rPr>
          <w:lang w:val="en-CA" w:eastAsia="zh-CN"/>
        </w:rPr>
      </w:pPr>
      <w:r>
        <w:rPr>
          <w:lang w:val="en-CA" w:eastAsia="zh-CN"/>
        </w:rPr>
        <w:t>Two methods are proposed to resolve the consistency issue on MMVD.</w:t>
      </w:r>
    </w:p>
    <w:p w14:paraId="0CB9806F" w14:textId="6B1C60D5" w:rsidR="000E2E94" w:rsidRDefault="000E2E94" w:rsidP="000E2E94">
      <w:pPr>
        <w:pStyle w:val="Heading2"/>
        <w:rPr>
          <w:lang w:val="en-CA" w:eastAsia="zh-CN"/>
        </w:rPr>
      </w:pPr>
      <w:r>
        <w:rPr>
          <w:lang w:val="en-CA" w:eastAsia="zh-CN"/>
        </w:rPr>
        <w:t xml:space="preserve">Set </w:t>
      </w:r>
      <w:r w:rsidR="000D6E08">
        <w:rPr>
          <w:szCs w:val="22"/>
          <w:lang w:val="en-CA" w:eastAsia="zh-CN"/>
        </w:rPr>
        <w:t xml:space="preserve">HPEL IF flag </w:t>
      </w:r>
      <w:r>
        <w:rPr>
          <w:lang w:val="en-CA" w:eastAsia="zh-CN"/>
        </w:rPr>
        <w:t xml:space="preserve">to 0 when MMVD </w:t>
      </w:r>
      <w:r w:rsidR="00532EF0">
        <w:rPr>
          <w:lang w:val="en-CA" w:eastAsia="zh-CN"/>
        </w:rPr>
        <w:t xml:space="preserve">final MV </w:t>
      </w:r>
      <w:r>
        <w:rPr>
          <w:lang w:val="en-CA" w:eastAsia="zh-CN"/>
        </w:rPr>
        <w:t xml:space="preserve">is </w:t>
      </w:r>
      <w:r w:rsidR="00532EF0">
        <w:rPr>
          <w:lang w:val="en-CA" w:eastAsia="zh-CN"/>
        </w:rPr>
        <w:t>not</w:t>
      </w:r>
      <w:r>
        <w:rPr>
          <w:lang w:val="en-CA" w:eastAsia="zh-CN"/>
        </w:rPr>
        <w:t xml:space="preserve"> 1/2-pel</w:t>
      </w:r>
      <w:r w:rsidR="00532EF0">
        <w:rPr>
          <w:lang w:val="en-CA" w:eastAsia="zh-CN"/>
        </w:rPr>
        <w:t xml:space="preserve"> </w:t>
      </w:r>
      <w:r w:rsidR="00F55DDF">
        <w:rPr>
          <w:lang w:val="en-CA" w:eastAsia="zh-CN"/>
        </w:rPr>
        <w:t>precision</w:t>
      </w:r>
    </w:p>
    <w:p w14:paraId="2288C466" w14:textId="3C0228EF" w:rsidR="000D6E08" w:rsidRDefault="000D6E08" w:rsidP="000D6E08">
      <w:pPr>
        <w:rPr>
          <w:lang w:val="en-CA" w:eastAsia="zh-CN"/>
        </w:rPr>
      </w:pPr>
      <w:r>
        <w:rPr>
          <w:lang w:val="en-CA" w:eastAsia="zh-CN"/>
        </w:rPr>
        <w:t>In</w:t>
      </w:r>
      <w:r w:rsidR="007B26F8">
        <w:rPr>
          <w:lang w:val="en-CA" w:eastAsia="zh-CN"/>
        </w:rPr>
        <w:t xml:space="preserve"> the first proposed</w:t>
      </w:r>
      <w:r>
        <w:rPr>
          <w:lang w:val="en-CA" w:eastAsia="zh-CN"/>
        </w:rPr>
        <w:t xml:space="preserve"> method, when a MMVD candidate</w:t>
      </w:r>
      <w:r w:rsidR="00792241">
        <w:rPr>
          <w:lang w:val="en-CA" w:eastAsia="zh-CN"/>
        </w:rPr>
        <w:t>’s</w:t>
      </w:r>
      <w:r>
        <w:rPr>
          <w:lang w:val="en-CA" w:eastAsia="zh-CN"/>
        </w:rPr>
        <w:t xml:space="preserve"> </w:t>
      </w:r>
      <w:r w:rsidR="00792241">
        <w:rPr>
          <w:lang w:val="en-CA" w:eastAsia="zh-CN"/>
        </w:rPr>
        <w:t>final MV has</w:t>
      </w:r>
      <w:r>
        <w:rPr>
          <w:lang w:val="en-CA" w:eastAsia="zh-CN"/>
        </w:rPr>
        <w:t xml:space="preserve"> </w:t>
      </w:r>
      <w:r w:rsidR="00792241">
        <w:rPr>
          <w:lang w:val="en-CA" w:eastAsia="zh-CN"/>
        </w:rPr>
        <w:t>any component not at</w:t>
      </w:r>
      <w:r>
        <w:rPr>
          <w:lang w:val="en-CA" w:eastAsia="zh-CN"/>
        </w:rPr>
        <w:t xml:space="preserve"> 1/2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samples</w:t>
      </w:r>
      <w:r w:rsidR="00792241">
        <w:rPr>
          <w:lang w:val="en-CA" w:eastAsia="zh-CN"/>
        </w:rPr>
        <w:t xml:space="preserve"> position</w:t>
      </w:r>
      <w:r>
        <w:rPr>
          <w:lang w:val="en-CA" w:eastAsia="zh-CN"/>
        </w:rPr>
        <w:t>, the alternative HPEL IF flag is not inherited and is set to 0.</w:t>
      </w:r>
      <w:r w:rsidR="00792241">
        <w:rPr>
          <w:lang w:val="en-CA" w:eastAsia="zh-CN"/>
        </w:rPr>
        <w:t xml:space="preserve"> </w:t>
      </w:r>
      <w:r w:rsidR="00792241">
        <w:rPr>
          <w:sz w:val="24"/>
        </w:rPr>
        <w:t xml:space="preserve">A MV component is at ½ </w:t>
      </w:r>
      <w:proofErr w:type="spellStart"/>
      <w:r w:rsidR="00792241">
        <w:rPr>
          <w:sz w:val="24"/>
        </w:rPr>
        <w:lastRenderedPageBreak/>
        <w:t>luma</w:t>
      </w:r>
      <w:proofErr w:type="spellEnd"/>
      <w:r w:rsidR="00792241">
        <w:rPr>
          <w:sz w:val="24"/>
        </w:rPr>
        <w:t xml:space="preserve"> sample position means that the fractional part of this MV component points to either ½ </w:t>
      </w:r>
      <w:proofErr w:type="spellStart"/>
      <w:r w:rsidR="00792241">
        <w:rPr>
          <w:sz w:val="24"/>
        </w:rPr>
        <w:t>luma</w:t>
      </w:r>
      <w:proofErr w:type="spellEnd"/>
      <w:r w:rsidR="00792241">
        <w:rPr>
          <w:sz w:val="24"/>
        </w:rPr>
        <w:t xml:space="preserve"> sample position or integer sample position.</w:t>
      </w:r>
    </w:p>
    <w:p w14:paraId="1D3FEA14" w14:textId="3803B3FF" w:rsidR="000D6E08" w:rsidRDefault="000D6E08" w:rsidP="000D6E08">
      <w:pPr>
        <w:rPr>
          <w:lang w:val="en-CA" w:eastAsia="zh-CN"/>
        </w:rPr>
      </w:pPr>
      <w:bookmarkStart w:id="0" w:name="_GoBack"/>
      <w:bookmarkEnd w:id="0"/>
    </w:p>
    <w:p w14:paraId="011D06FF" w14:textId="39765689" w:rsidR="000D6E08" w:rsidRDefault="000D6E08" w:rsidP="000D6E08">
      <w:pPr>
        <w:pStyle w:val="Heading2"/>
        <w:rPr>
          <w:lang w:val="en-CA" w:eastAsia="zh-CN"/>
        </w:rPr>
      </w:pPr>
      <w:r>
        <w:rPr>
          <w:lang w:val="en-CA" w:eastAsia="zh-CN"/>
        </w:rPr>
        <w:t>Shift MMVD distance table when base candidate</w:t>
      </w:r>
      <w:r w:rsidR="008C1F71">
        <w:rPr>
          <w:lang w:val="en-CA" w:eastAsia="zh-CN"/>
        </w:rPr>
        <w:t>’s HPEL IF flag is 1</w:t>
      </w:r>
    </w:p>
    <w:p w14:paraId="0BE29DD0" w14:textId="5406AF48" w:rsidR="007B26F8" w:rsidRDefault="007B26F8" w:rsidP="007B26F8">
      <w:pPr>
        <w:rPr>
          <w:lang w:val="en-CA" w:eastAsia="zh-CN"/>
        </w:rPr>
      </w:pPr>
      <w:r>
        <w:rPr>
          <w:lang w:val="en-CA" w:eastAsia="zh-CN"/>
        </w:rPr>
        <w:t>In the second proposed method, when a MMVD base candidate has alternative HPEL IF flag equal to 1,</w:t>
      </w:r>
      <w:r w:rsidR="000A1449">
        <w:rPr>
          <w:lang w:val="en-CA" w:eastAsia="zh-CN"/>
        </w:rPr>
        <w:t xml:space="preserve"> and integer MMVD mode is not used, </w:t>
      </w:r>
      <w:r>
        <w:rPr>
          <w:lang w:val="en-CA" w:eastAsia="zh-CN"/>
        </w:rPr>
        <w:t>MMVD distance table</w:t>
      </w:r>
      <w:r w:rsidR="00F10C81">
        <w:rPr>
          <w:lang w:val="en-CA" w:eastAsia="zh-CN"/>
        </w:rPr>
        <w:t xml:space="preserve"> entries are shifted</w:t>
      </w:r>
      <w:r>
        <w:rPr>
          <w:lang w:val="en-CA" w:eastAsia="zh-CN"/>
        </w:rPr>
        <w:t xml:space="preserve"> to ensure</w:t>
      </w:r>
      <w:r w:rsidR="00F10C81">
        <w:rPr>
          <w:lang w:val="en-CA" w:eastAsia="zh-CN"/>
        </w:rPr>
        <w:t xml:space="preserve"> that the</w:t>
      </w:r>
      <w:r>
        <w:rPr>
          <w:lang w:val="en-CA" w:eastAsia="zh-CN"/>
        </w:rPr>
        <w:t xml:space="preserve"> minimum distance</w:t>
      </w:r>
      <w:r w:rsidR="00F10C81">
        <w:rPr>
          <w:lang w:val="en-CA" w:eastAsia="zh-CN"/>
        </w:rPr>
        <w:t xml:space="preserve"> offset</w:t>
      </w:r>
      <w:r>
        <w:rPr>
          <w:lang w:val="en-CA" w:eastAsia="zh-CN"/>
        </w:rPr>
        <w:t xml:space="preserve"> is 1/2-pel</w:t>
      </w:r>
      <w:r w:rsidR="00F10C81">
        <w:rPr>
          <w:lang w:val="en-CA" w:eastAsia="zh-CN"/>
        </w:rPr>
        <w:t>.</w:t>
      </w:r>
      <w:r w:rsidR="00FA6860">
        <w:rPr>
          <w:lang w:val="en-CA" w:eastAsia="zh-CN"/>
        </w:rPr>
        <w:t xml:space="preserve"> The proposed MMVD distance table is shown as in Table 1.</w:t>
      </w:r>
    </w:p>
    <w:p w14:paraId="320150D2" w14:textId="70C97617" w:rsidR="00D23150" w:rsidRDefault="00D23150" w:rsidP="007B26F8">
      <w:pPr>
        <w:rPr>
          <w:lang w:val="en-CA" w:eastAsia="zh-CN"/>
        </w:rPr>
      </w:pPr>
      <w:r>
        <w:rPr>
          <w:lang w:val="en-CA" w:eastAsia="zh-CN"/>
        </w:rPr>
        <w:t xml:space="preserve">And same as method 1, the final MV offset is also checked, if the final MV offset has any component not at 1/2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samples position, the alternative HPEL IF flag is not inherited and is set to 0.</w:t>
      </w:r>
    </w:p>
    <w:p w14:paraId="54552EB6" w14:textId="01F11D22" w:rsidR="00543BEB" w:rsidRPr="00231579" w:rsidRDefault="00543BEB" w:rsidP="00543BEB">
      <w:pPr>
        <w:pStyle w:val="Caption"/>
        <w:jc w:val="center"/>
      </w:pPr>
      <w:r w:rsidRPr="00231579">
        <w:rPr>
          <w:noProof/>
          <w:lang w:val="en-GB"/>
        </w:rPr>
        <w:t>Table </w:t>
      </w:r>
      <w:r>
        <w:rPr>
          <w:noProof/>
          <w:lang w:val="en-GB"/>
        </w:rPr>
        <w:t>1</w:t>
      </w:r>
      <w:r w:rsidRPr="00231579">
        <w:rPr>
          <w:lang w:eastAsia="ko-KR"/>
        </w:rPr>
        <w:t xml:space="preserve"> </w:t>
      </w:r>
      <w:r w:rsidRPr="00231579">
        <w:rPr>
          <w:noProof/>
          <w:lang w:val="en-GB"/>
        </w:rPr>
        <w:t xml:space="preserve">– </w:t>
      </w:r>
      <w:r>
        <w:t>MMVD distance</w:t>
      </w:r>
      <w:r w:rsidRPr="00231579">
        <w:t xml:space="preserve"> </w:t>
      </w:r>
      <w:r>
        <w:t>table when the base candidate has HPEL IF flag equal to 1</w:t>
      </w:r>
    </w:p>
    <w:tbl>
      <w:tblPr>
        <w:tblW w:w="7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708"/>
        <w:gridCol w:w="709"/>
        <w:gridCol w:w="702"/>
        <w:gridCol w:w="716"/>
        <w:gridCol w:w="708"/>
        <w:gridCol w:w="709"/>
        <w:gridCol w:w="709"/>
        <w:gridCol w:w="709"/>
      </w:tblGrid>
      <w:tr w:rsidR="00543BEB" w:rsidRPr="00231579" w14:paraId="6C5A149D" w14:textId="77777777" w:rsidTr="00BB06B8">
        <w:trPr>
          <w:trHeight w:val="294"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DE132" w14:textId="77777777" w:rsidR="00543BEB" w:rsidRPr="00231579" w:rsidRDefault="00543BEB" w:rsidP="00BB06B8">
            <w:pPr>
              <w:jc w:val="center"/>
              <w:rPr>
                <w:b/>
                <w:sz w:val="20"/>
              </w:rPr>
            </w:pPr>
            <w:r w:rsidRPr="00231579">
              <w:rPr>
                <w:b/>
                <w:sz w:val="20"/>
              </w:rPr>
              <w:t>Distance IDX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1647" w14:textId="77777777" w:rsidR="00543BEB" w:rsidRPr="00231579" w:rsidRDefault="00543BEB" w:rsidP="00BB06B8">
            <w:pPr>
              <w:jc w:val="center"/>
            </w:pPr>
            <w:r w:rsidRPr="00231579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476D7" w14:textId="77777777" w:rsidR="00543BEB" w:rsidRPr="00231579" w:rsidRDefault="00543BEB" w:rsidP="00BB06B8">
            <w:pPr>
              <w:jc w:val="center"/>
            </w:pPr>
            <w:r w:rsidRPr="00231579">
              <w:t>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FCFCD" w14:textId="77777777" w:rsidR="00543BEB" w:rsidRPr="00231579" w:rsidRDefault="00543BEB" w:rsidP="00BB06B8">
            <w:pPr>
              <w:jc w:val="center"/>
            </w:pPr>
            <w:r w:rsidRPr="00231579"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3C012" w14:textId="77777777" w:rsidR="00543BEB" w:rsidRPr="00231579" w:rsidRDefault="00543BEB" w:rsidP="00BB06B8">
            <w:pPr>
              <w:jc w:val="center"/>
            </w:pPr>
            <w:r w:rsidRPr="00231579"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C28CA" w14:textId="77777777" w:rsidR="00543BEB" w:rsidRPr="00231579" w:rsidRDefault="00543BEB" w:rsidP="00BB06B8">
            <w:pPr>
              <w:jc w:val="center"/>
            </w:pPr>
            <w:r w:rsidRPr="00231579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59458" w14:textId="77777777" w:rsidR="00543BEB" w:rsidRPr="00231579" w:rsidRDefault="00543BEB" w:rsidP="00BB06B8">
            <w:pPr>
              <w:jc w:val="center"/>
            </w:pPr>
            <w:r w:rsidRPr="00231579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8A7F9" w14:textId="77777777" w:rsidR="00543BEB" w:rsidRPr="00231579" w:rsidRDefault="00543BEB" w:rsidP="00BB06B8">
            <w:pPr>
              <w:jc w:val="center"/>
            </w:pPr>
            <w:r w:rsidRPr="00231579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0B12F" w14:textId="77777777" w:rsidR="00543BEB" w:rsidRPr="00231579" w:rsidRDefault="00543BEB" w:rsidP="00BB06B8">
            <w:pPr>
              <w:jc w:val="center"/>
            </w:pPr>
            <w:r w:rsidRPr="00231579">
              <w:t>7</w:t>
            </w:r>
          </w:p>
        </w:tc>
      </w:tr>
      <w:tr w:rsidR="00543BEB" w:rsidRPr="00231579" w14:paraId="73A1B1F3" w14:textId="77777777" w:rsidTr="00BB06B8">
        <w:trPr>
          <w:trHeight w:val="294"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5C23F" w14:textId="77777777" w:rsidR="00543BEB" w:rsidRPr="00231579" w:rsidRDefault="00543BEB" w:rsidP="00BB06B8">
            <w:pPr>
              <w:jc w:val="center"/>
              <w:rPr>
                <w:b/>
                <w:sz w:val="20"/>
              </w:rPr>
            </w:pPr>
            <w:r w:rsidRPr="00231579">
              <w:rPr>
                <w:b/>
                <w:sz w:val="20"/>
              </w:rPr>
              <w:t xml:space="preserve">Offset (in unit of </w:t>
            </w:r>
            <w:proofErr w:type="spellStart"/>
            <w:r w:rsidRPr="00231579">
              <w:rPr>
                <w:b/>
                <w:sz w:val="20"/>
              </w:rPr>
              <w:t>luma</w:t>
            </w:r>
            <w:proofErr w:type="spellEnd"/>
            <w:r w:rsidRPr="00231579">
              <w:rPr>
                <w:b/>
                <w:sz w:val="20"/>
              </w:rPr>
              <w:t xml:space="preserve"> sample)</w:t>
            </w:r>
          </w:p>
          <w:p w14:paraId="6189C46D" w14:textId="77777777" w:rsidR="00543BEB" w:rsidRPr="00231579" w:rsidRDefault="00543BEB" w:rsidP="00BB06B8">
            <w:pPr>
              <w:jc w:val="center"/>
              <w:rPr>
                <w:b/>
                <w:sz w:val="20"/>
              </w:rPr>
            </w:pPr>
            <w:r w:rsidRPr="00231579">
              <w:rPr>
                <w:b/>
                <w:sz w:val="20"/>
              </w:rPr>
              <w:t>Full-</w:t>
            </w:r>
            <w:proofErr w:type="spellStart"/>
            <w:r w:rsidRPr="00231579">
              <w:rPr>
                <w:b/>
                <w:sz w:val="20"/>
              </w:rPr>
              <w:t>pel</w:t>
            </w:r>
            <w:proofErr w:type="spellEnd"/>
            <w:r w:rsidRPr="00231579">
              <w:rPr>
                <w:b/>
                <w:sz w:val="20"/>
              </w:rPr>
              <w:t xml:space="preserve"> MMVD off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165C2" w14:textId="77777777" w:rsidR="00543BEB" w:rsidRPr="00231579" w:rsidRDefault="00543BEB" w:rsidP="00BB06B8">
            <w:pPr>
              <w:jc w:val="center"/>
            </w:pPr>
            <w:r w:rsidRPr="00231579">
              <w:t>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AD59" w14:textId="77777777" w:rsidR="00543BEB" w:rsidRPr="00231579" w:rsidRDefault="00543BEB" w:rsidP="00BB06B8">
            <w:pPr>
              <w:jc w:val="center"/>
            </w:pPr>
            <w:r w:rsidRPr="00231579">
              <w:t>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2280" w14:textId="77777777" w:rsidR="00543BEB" w:rsidRPr="00231579" w:rsidRDefault="00543BEB" w:rsidP="00BB06B8">
            <w:pPr>
              <w:jc w:val="center"/>
            </w:pPr>
            <w:r w:rsidRPr="00231579"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42F1" w14:textId="77777777" w:rsidR="00543BEB" w:rsidRPr="00231579" w:rsidRDefault="00543BEB" w:rsidP="00BB06B8">
            <w:pPr>
              <w:jc w:val="center"/>
            </w:pPr>
            <w:r w:rsidRPr="00231579"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0B78" w14:textId="77777777" w:rsidR="00543BEB" w:rsidRPr="00231579" w:rsidRDefault="00543BEB" w:rsidP="00BB06B8">
            <w:pPr>
              <w:jc w:val="center"/>
            </w:pPr>
            <w:r w:rsidRPr="00231579"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AE12" w14:textId="77777777" w:rsidR="00543BEB" w:rsidRPr="00231579" w:rsidRDefault="00543BEB" w:rsidP="00BB06B8">
            <w:pPr>
              <w:jc w:val="center"/>
            </w:pPr>
            <w:r w:rsidRPr="00231579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BA36" w14:textId="77777777" w:rsidR="00543BEB" w:rsidRPr="00231579" w:rsidRDefault="00543BEB" w:rsidP="00BB06B8">
            <w:pPr>
              <w:jc w:val="center"/>
            </w:pPr>
            <w:r w:rsidRPr="00231579"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8302" w14:textId="77777777" w:rsidR="00543BEB" w:rsidRPr="00231579" w:rsidRDefault="00543BEB" w:rsidP="00BB06B8">
            <w:pPr>
              <w:jc w:val="center"/>
            </w:pPr>
            <w:r>
              <w:t>64</w:t>
            </w:r>
          </w:p>
        </w:tc>
      </w:tr>
      <w:tr w:rsidR="00543BEB" w:rsidRPr="00231579" w14:paraId="14AF7CC4" w14:textId="77777777" w:rsidTr="00BB06B8">
        <w:trPr>
          <w:trHeight w:val="294"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A965" w14:textId="77777777" w:rsidR="00543BEB" w:rsidRPr="00231579" w:rsidRDefault="00543BEB" w:rsidP="00BB06B8">
            <w:pPr>
              <w:jc w:val="center"/>
              <w:rPr>
                <w:b/>
                <w:sz w:val="20"/>
              </w:rPr>
            </w:pPr>
            <w:r w:rsidRPr="00231579">
              <w:rPr>
                <w:b/>
                <w:sz w:val="20"/>
              </w:rPr>
              <w:t xml:space="preserve">Offset (in unit of </w:t>
            </w:r>
            <w:proofErr w:type="spellStart"/>
            <w:r w:rsidRPr="00231579">
              <w:rPr>
                <w:b/>
                <w:sz w:val="20"/>
              </w:rPr>
              <w:t>luma</w:t>
            </w:r>
            <w:proofErr w:type="spellEnd"/>
            <w:r w:rsidRPr="00231579">
              <w:rPr>
                <w:b/>
                <w:sz w:val="20"/>
              </w:rPr>
              <w:t xml:space="preserve"> sample)</w:t>
            </w:r>
          </w:p>
          <w:p w14:paraId="085353BF" w14:textId="77777777" w:rsidR="00543BEB" w:rsidRPr="00231579" w:rsidRDefault="00543BEB" w:rsidP="00BB06B8">
            <w:pPr>
              <w:jc w:val="center"/>
              <w:rPr>
                <w:b/>
                <w:sz w:val="20"/>
              </w:rPr>
            </w:pPr>
            <w:r w:rsidRPr="00231579">
              <w:rPr>
                <w:b/>
                <w:sz w:val="20"/>
              </w:rPr>
              <w:t>Full-</w:t>
            </w:r>
            <w:proofErr w:type="spellStart"/>
            <w:r w:rsidRPr="00231579">
              <w:rPr>
                <w:b/>
                <w:sz w:val="20"/>
              </w:rPr>
              <w:t>pel</w:t>
            </w:r>
            <w:proofErr w:type="spellEnd"/>
            <w:r w:rsidRPr="00231579">
              <w:rPr>
                <w:b/>
                <w:sz w:val="20"/>
              </w:rPr>
              <w:t xml:space="preserve"> MMVD 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87DF" w14:textId="77777777" w:rsidR="00543BEB" w:rsidRPr="00231579" w:rsidRDefault="00543BEB" w:rsidP="00BB06B8">
            <w:pPr>
              <w:jc w:val="center"/>
            </w:pPr>
            <w:r w:rsidRPr="00996864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6CC7" w14:textId="77777777" w:rsidR="00543BEB" w:rsidRPr="00231579" w:rsidRDefault="00543BEB" w:rsidP="00BB06B8">
            <w:pPr>
              <w:jc w:val="center"/>
            </w:pPr>
            <w:r w:rsidRPr="00996864">
              <w:t>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BE07" w14:textId="77777777" w:rsidR="00543BEB" w:rsidRPr="00231579" w:rsidRDefault="00543BEB" w:rsidP="00BB06B8">
            <w:pPr>
              <w:jc w:val="center"/>
            </w:pPr>
            <w:r w:rsidRPr="00996864">
              <w:t>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BAB4" w14:textId="77777777" w:rsidR="00543BEB" w:rsidRPr="00231579" w:rsidRDefault="00543BEB" w:rsidP="00BB06B8">
            <w:pPr>
              <w:jc w:val="center"/>
            </w:pPr>
            <w:r w:rsidRPr="00996864"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7305" w14:textId="77777777" w:rsidR="00543BEB" w:rsidRPr="00231579" w:rsidRDefault="00543BEB" w:rsidP="00BB06B8">
            <w:pPr>
              <w:jc w:val="center"/>
            </w:pPr>
            <w:r w:rsidRPr="00996864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424F" w14:textId="77777777" w:rsidR="00543BEB" w:rsidRPr="00231579" w:rsidRDefault="00543BEB" w:rsidP="00BB06B8">
            <w:pPr>
              <w:jc w:val="center"/>
            </w:pPr>
            <w:r w:rsidRPr="00996864"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B314" w14:textId="77777777" w:rsidR="00543BEB" w:rsidRPr="00231579" w:rsidRDefault="00543BEB" w:rsidP="00BB06B8">
            <w:pPr>
              <w:jc w:val="center"/>
            </w:pPr>
            <w: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F310" w14:textId="77777777" w:rsidR="00543BEB" w:rsidRPr="00231579" w:rsidRDefault="00543BEB" w:rsidP="00BB06B8">
            <w:pPr>
              <w:jc w:val="center"/>
            </w:pPr>
            <w:r>
              <w:t>128</w:t>
            </w:r>
          </w:p>
        </w:tc>
      </w:tr>
    </w:tbl>
    <w:p w14:paraId="615C9D26" w14:textId="189E8AF3" w:rsidR="00B65E15" w:rsidRDefault="00B65E15" w:rsidP="00676A73">
      <w:pPr>
        <w:keepNext/>
        <w:jc w:val="center"/>
      </w:pP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5AE90821" w14:textId="5D4B3B47" w:rsidR="00603BC9" w:rsidRDefault="001160AD" w:rsidP="00536D0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p</w:t>
      </w:r>
      <w:r w:rsidR="00316F70">
        <w:rPr>
          <w:szCs w:val="22"/>
          <w:lang w:val="en-CA" w:eastAsia="zh-CN"/>
        </w:rPr>
        <w:t>roposed</w:t>
      </w:r>
      <w:r w:rsidR="00316F70">
        <w:rPr>
          <w:rFonts w:hint="eastAsia"/>
          <w:szCs w:val="22"/>
          <w:lang w:val="en-CA" w:eastAsia="zh-CN"/>
        </w:rPr>
        <w:t xml:space="preserve"> method</w:t>
      </w:r>
      <w:r w:rsidR="0030775B">
        <w:rPr>
          <w:szCs w:val="22"/>
          <w:lang w:val="en-CA" w:eastAsia="zh-CN"/>
        </w:rPr>
        <w:t>s</w:t>
      </w:r>
      <w:r w:rsidR="00C64242">
        <w:rPr>
          <w:szCs w:val="22"/>
          <w:lang w:val="en-CA" w:eastAsia="zh-CN"/>
        </w:rPr>
        <w:t xml:space="preserve"> </w:t>
      </w:r>
      <w:r w:rsidR="0030775B">
        <w:rPr>
          <w:szCs w:val="22"/>
          <w:lang w:val="en-CA" w:eastAsia="zh-CN"/>
        </w:rPr>
        <w:t>were</w:t>
      </w:r>
      <w:r w:rsidR="00C64242">
        <w:rPr>
          <w:szCs w:val="22"/>
          <w:lang w:val="en-CA" w:eastAsia="zh-CN"/>
        </w:rPr>
        <w:t xml:space="preserve"> </w:t>
      </w:r>
      <w:r w:rsidR="00316F70">
        <w:rPr>
          <w:rFonts w:hint="eastAsia"/>
          <w:szCs w:val="22"/>
          <w:lang w:val="en-CA" w:eastAsia="zh-CN"/>
        </w:rPr>
        <w:t xml:space="preserve">implemented </w:t>
      </w:r>
      <w:r w:rsidR="00C42953">
        <w:rPr>
          <w:szCs w:val="22"/>
          <w:lang w:val="en-CA" w:eastAsia="zh-CN"/>
        </w:rPr>
        <w:t>based on</w:t>
      </w:r>
      <w:r w:rsidR="00316F70">
        <w:rPr>
          <w:rFonts w:hint="eastAsia"/>
          <w:szCs w:val="22"/>
          <w:lang w:val="en-CA" w:eastAsia="zh-CN"/>
        </w:rPr>
        <w:t xml:space="preserve"> VTM</w:t>
      </w:r>
      <w:r w:rsidR="00C42953">
        <w:rPr>
          <w:szCs w:val="22"/>
          <w:lang w:val="en-CA" w:eastAsia="zh-CN"/>
        </w:rPr>
        <w:t>-</w:t>
      </w:r>
      <w:r w:rsidR="00CC168B">
        <w:rPr>
          <w:szCs w:val="22"/>
          <w:lang w:val="en-CA" w:eastAsia="zh-CN"/>
        </w:rPr>
        <w:t>6</w:t>
      </w:r>
      <w:r w:rsidR="00C42953">
        <w:rPr>
          <w:szCs w:val="22"/>
          <w:lang w:val="en-CA" w:eastAsia="zh-CN"/>
        </w:rPr>
        <w:t>.0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536D06">
        <w:rPr>
          <w:szCs w:val="22"/>
          <w:lang w:val="en-CA" w:eastAsia="zh-CN"/>
        </w:rPr>
        <w:t>Simulations</w:t>
      </w:r>
      <w:r w:rsidR="00C64242">
        <w:rPr>
          <w:szCs w:val="22"/>
          <w:lang w:val="en-CA" w:eastAsia="zh-CN"/>
        </w:rPr>
        <w:t xml:space="preserve"> w</w:t>
      </w:r>
      <w:r w:rsidR="00536D06">
        <w:rPr>
          <w:szCs w:val="22"/>
          <w:lang w:val="en-CA" w:eastAsia="zh-CN"/>
        </w:rPr>
        <w:t>ere</w:t>
      </w:r>
      <w:r w:rsidR="00C64242">
        <w:rPr>
          <w:szCs w:val="22"/>
          <w:lang w:val="en-CA" w:eastAsia="zh-CN"/>
        </w:rPr>
        <w:t xml:space="preserve">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CB5578">
        <w:rPr>
          <w:szCs w:val="22"/>
          <w:lang w:val="en-CA" w:eastAsia="zh-CN"/>
        </w:rPr>
        <w:t>. VTM-</w:t>
      </w:r>
      <w:r w:rsidR="00CC168B">
        <w:rPr>
          <w:szCs w:val="22"/>
          <w:lang w:val="en-CA" w:eastAsia="zh-CN"/>
        </w:rPr>
        <w:t>6</w:t>
      </w:r>
      <w:r w:rsidR="00CB5578">
        <w:rPr>
          <w:szCs w:val="22"/>
          <w:lang w:val="en-CA" w:eastAsia="zh-CN"/>
        </w:rPr>
        <w:t xml:space="preserve">.0 </w:t>
      </w:r>
      <w:r w:rsidR="0030775B">
        <w:rPr>
          <w:szCs w:val="22"/>
          <w:lang w:val="en-CA" w:eastAsia="zh-CN"/>
        </w:rPr>
        <w:t>was</w:t>
      </w:r>
      <w:r w:rsidR="00CB5578">
        <w:rPr>
          <w:szCs w:val="22"/>
          <w:lang w:val="en-CA" w:eastAsia="zh-CN"/>
        </w:rPr>
        <w:t xml:space="preserve"> used as anchor.</w:t>
      </w:r>
    </w:p>
    <w:p w14:paraId="1580A1B0" w14:textId="24ADDE37" w:rsidR="00316F70" w:rsidRDefault="007F75BA" w:rsidP="007F75BA">
      <w:pPr>
        <w:pStyle w:val="Heading2"/>
        <w:rPr>
          <w:lang w:val="en-CA" w:eastAsia="zh-CN"/>
        </w:rPr>
      </w:pPr>
      <w:r>
        <w:rPr>
          <w:lang w:val="en-CA" w:eastAsia="zh-CN"/>
        </w:rPr>
        <w:t>Results of Method 1</w:t>
      </w:r>
    </w:p>
    <w:p w14:paraId="3D32B38E" w14:textId="654D7259" w:rsidR="008957A9" w:rsidRPr="00154857" w:rsidRDefault="008957A9" w:rsidP="00154857">
      <w:pPr>
        <w:rPr>
          <w:lang w:val="en-CA" w:eastAsia="zh-CN"/>
        </w:rPr>
      </w:pPr>
      <w:r>
        <w:rPr>
          <w:lang w:val="en-CA" w:eastAsia="zh-CN"/>
        </w:rPr>
        <w:t>As shown in Table 3.1, it was observed that the BD-rate change of proposed method 1 is 0.0</w:t>
      </w:r>
      <w:r w:rsidR="00EA40E4">
        <w:rPr>
          <w:lang w:val="en-CA" w:eastAsia="zh-CN"/>
        </w:rPr>
        <w:t>1</w:t>
      </w:r>
      <w:r>
        <w:rPr>
          <w:lang w:val="en-CA" w:eastAsia="zh-CN"/>
        </w:rPr>
        <w:t xml:space="preserve">% on RA, and </w:t>
      </w:r>
      <w:r w:rsidR="00EA40E4">
        <w:rPr>
          <w:lang w:val="en-CA" w:eastAsia="zh-CN"/>
        </w:rPr>
        <w:t>-</w:t>
      </w:r>
      <w:r>
        <w:rPr>
          <w:lang w:val="en-CA" w:eastAsia="zh-CN"/>
        </w:rPr>
        <w:t>0</w:t>
      </w:r>
      <w:r w:rsidRPr="00AE1C78">
        <w:rPr>
          <w:lang w:val="en-CA" w:eastAsia="zh-CN"/>
        </w:rPr>
        <w:t>.</w:t>
      </w:r>
      <w:r w:rsidR="00EA40E4" w:rsidRPr="00AE1C78">
        <w:rPr>
          <w:lang w:val="en-CA" w:eastAsia="zh-CN"/>
        </w:rPr>
        <w:t>03</w:t>
      </w:r>
      <w:r>
        <w:rPr>
          <w:lang w:val="en-CA" w:eastAsia="zh-CN"/>
        </w:rPr>
        <w:t>% on LB</w:t>
      </w:r>
      <w:r w:rsidR="00322492">
        <w:rPr>
          <w:lang w:val="en-CA" w:eastAsia="zh-CN"/>
        </w:rPr>
        <w:t>, compared with VTM-6.0 anchor.</w:t>
      </w:r>
    </w:p>
    <w:p w14:paraId="02C79DD4" w14:textId="6038CFF8" w:rsidR="00316F70" w:rsidRPr="007955FC" w:rsidRDefault="00316F70" w:rsidP="00316F70">
      <w:pPr>
        <w:pStyle w:val="Caption"/>
        <w:keepNext/>
        <w:jc w:val="center"/>
      </w:pPr>
      <w:r w:rsidRPr="007955FC">
        <w:t xml:space="preserve">Table 3.1 </w:t>
      </w:r>
      <w:r w:rsidR="00651C8E">
        <w:t xml:space="preserve">Simulation </w:t>
      </w:r>
      <w:r w:rsidRPr="007955FC">
        <w:t>Result</w:t>
      </w:r>
      <w:r w:rsidR="00651C8E">
        <w:t>s</w:t>
      </w:r>
      <w:r w:rsidR="009B6595">
        <w:t xml:space="preserve"> of Method 1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16F70" w:rsidRPr="00501F4E" w14:paraId="0884EA9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8D0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53C8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A008F9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316F70" w:rsidRPr="00501F4E" w14:paraId="4E95A3E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43D2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ECC7F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7EBB1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9D10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59AD7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1015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FAFD7A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67F0522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8D202E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6182F0D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D1AAE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935C3" w:rsidRPr="00501F4E" w14:paraId="4CDCBE1F" w14:textId="77777777" w:rsidTr="00AE1C78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D9BCC" w14:textId="77777777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EDADE" w14:textId="777C3075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F56DC" w14:textId="725BE78B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3F217" w14:textId="4ACEC731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B30B9" w14:textId="79BC7AD7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91746" w14:textId="4EC1745A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09ED21D" w14:textId="0060300A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EF7BC6" w14:textId="70081024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96C4196" w14:textId="6F14121F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91CC51F" w14:textId="58091268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FC327DB" w14:textId="3816A6C8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935C3" w:rsidRPr="00501F4E" w14:paraId="33EBC992" w14:textId="77777777" w:rsidTr="00AE1C78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682A1" w14:textId="77777777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E2C63" w14:textId="6E999069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999E6" w14:textId="144605AE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1CE6A" w14:textId="5D54AFAA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8ABC0" w14:textId="14E3E33A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51A62B" w14:textId="0590F314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76062B0" w14:textId="165C567C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B6D414" w14:textId="77777777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BF2D8D6" w14:textId="178CF9EA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E754DDB" w14:textId="69630A3F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538824F" w14:textId="495F5595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935C3" w:rsidRPr="00501F4E" w14:paraId="70EB991F" w14:textId="77777777" w:rsidTr="00AE1C78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BAB4" w14:textId="77777777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79555" w14:textId="6728B990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8C727" w14:textId="2063C579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D04F4" w14:textId="2E9B659C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3B9B1" w14:textId="1A95E36C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785DB" w14:textId="0342603C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FA6F222" w14:textId="7DF6151F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A3D871" w14:textId="64953BF9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2B35BF0" w14:textId="4C2AA715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5DAEDD0" w14:textId="1B58B27D" w:rsidR="00B935C3" w:rsidRPr="00975FAB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AE2267F" w14:textId="34C4216E" w:rsidR="00B935C3" w:rsidRPr="00975FAB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935C3" w:rsidRPr="00501F4E" w14:paraId="061CFFF8" w14:textId="77777777" w:rsidTr="00AE1C78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22F0" w14:textId="77777777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F2196" w14:textId="2472818A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84D84" w14:textId="57E05743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26226" w14:textId="548084CC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C1130" w14:textId="61736FAE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C4B6C" w14:textId="249063CB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C063C76" w14:textId="525126B5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4A469E" w14:textId="0E46BDEE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A840DBC" w14:textId="4AF11493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70FEC8B" w14:textId="1DAF1F53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8F26516" w14:textId="62517769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935C3" w:rsidRPr="00501F4E" w14:paraId="00A26C30" w14:textId="77777777" w:rsidTr="00AE1C78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940E" w14:textId="77777777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09116" w14:textId="6A5EE330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AD515" w14:textId="77777777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D432C" w14:textId="553EA5CB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6BFD6" w14:textId="5F6B322A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A27D7" w14:textId="2E7051CC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0B75EAA" w14:textId="25FEBF1A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B76777" w14:textId="38F60091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809138C" w14:textId="50809663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F3FE177" w14:textId="70163A64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0B95299" w14:textId="1FCAF3C9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935C3" w:rsidRPr="00501F4E" w14:paraId="5C414296" w14:textId="77777777" w:rsidTr="00AE1C78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D0E2E" w14:textId="77777777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5E303" w14:textId="1C4F7D53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2C979" w14:textId="30878D61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80990" w14:textId="5B478CDE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3B4A6" w14:textId="62F3F730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62E40" w14:textId="445EE4C6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5779474F" w14:textId="2CC3EF32" w:rsidR="00B935C3" w:rsidRPr="009A5720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2B1777E" w14:textId="73BC15A5" w:rsidR="00B935C3" w:rsidRPr="009A5720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D41F5CA" w14:textId="11975BE5" w:rsidR="00B935C3" w:rsidRPr="009A5720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767F1820" w14:textId="76AD2AE4" w:rsidR="00B935C3" w:rsidRPr="009A5720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4CD8A5A" w14:textId="6C5370B3" w:rsidR="00B935C3" w:rsidRPr="009A5720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935C3" w:rsidRPr="00501F4E" w14:paraId="76DA0A84" w14:textId="77777777" w:rsidTr="00AE1C78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44E8E" w14:textId="77777777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6842A" w14:textId="47F71766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90C49" w14:textId="6D49726D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91BDE" w14:textId="35B7BFA7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EFB32" w14:textId="65402D7A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7AE6B" w14:textId="6A1D89EB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38EAFF16" w14:textId="0A40EC18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A48BC05" w14:textId="77AE0186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361E6A1" w14:textId="697D6358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1DD98E06" w14:textId="0A5915F1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E2A465C" w14:textId="16AB7267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935C3" w:rsidRPr="00501F4E" w14:paraId="118CB93B" w14:textId="77777777" w:rsidTr="00AE1C78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254A7" w14:textId="77777777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065753" w14:textId="4A50A791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50B7A9" w14:textId="133950D4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A431" w14:textId="18DE7EC1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819E74" w14:textId="2AB16C42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899E4" w14:textId="7392F804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5E2479D2" w14:textId="3B8523B7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38625DC2" w14:textId="7DB80316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B3A79B" w14:textId="175B5A81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7731ADC3" w14:textId="26ABD5EA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4047B" w14:textId="293A3DB0" w:rsidR="00B935C3" w:rsidRPr="00501F4E" w:rsidRDefault="00B935C3" w:rsidP="00B93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5AB37888" w14:textId="31397880" w:rsidR="009B6595" w:rsidRDefault="009B6595" w:rsidP="00316F70">
      <w:pPr>
        <w:rPr>
          <w:szCs w:val="22"/>
          <w:lang w:val="en-CA" w:eastAsia="zh-CN"/>
        </w:rPr>
      </w:pPr>
    </w:p>
    <w:p w14:paraId="04D09567" w14:textId="67D6D781" w:rsidR="00AA6624" w:rsidRDefault="00AA6624" w:rsidP="00AA6624">
      <w:pPr>
        <w:pStyle w:val="Heading2"/>
        <w:rPr>
          <w:lang w:val="en-CA" w:eastAsia="zh-CN"/>
        </w:rPr>
      </w:pPr>
      <w:r>
        <w:rPr>
          <w:lang w:val="en-CA" w:eastAsia="zh-CN"/>
        </w:rPr>
        <w:t>Results of Method 2</w:t>
      </w:r>
    </w:p>
    <w:p w14:paraId="4F7A11FC" w14:textId="37FF11BF" w:rsidR="00335A2A" w:rsidRPr="00BB06B8" w:rsidRDefault="00335A2A" w:rsidP="00335A2A">
      <w:pPr>
        <w:rPr>
          <w:lang w:val="en-CA" w:eastAsia="zh-CN"/>
        </w:rPr>
      </w:pPr>
      <w:r>
        <w:rPr>
          <w:lang w:val="en-CA" w:eastAsia="zh-CN"/>
        </w:rPr>
        <w:t>As shown in Table 3.2, it was observed that the BD-rate change of proposed method 1 is 0.</w:t>
      </w:r>
      <w:r w:rsidR="00EA40E4">
        <w:rPr>
          <w:lang w:val="en-CA" w:eastAsia="zh-CN"/>
        </w:rPr>
        <w:t>00</w:t>
      </w:r>
      <w:r>
        <w:rPr>
          <w:lang w:val="en-CA" w:eastAsia="zh-CN"/>
        </w:rPr>
        <w:t>% on RA, and 0</w:t>
      </w:r>
      <w:r w:rsidRPr="00AE1C78">
        <w:rPr>
          <w:lang w:val="en-CA" w:eastAsia="zh-CN"/>
        </w:rPr>
        <w:t>.</w:t>
      </w:r>
      <w:r w:rsidR="00EA40E4" w:rsidRPr="00AE1C78">
        <w:rPr>
          <w:lang w:val="en-CA" w:eastAsia="zh-CN"/>
        </w:rPr>
        <w:t>01</w:t>
      </w:r>
      <w:r>
        <w:rPr>
          <w:lang w:val="en-CA" w:eastAsia="zh-CN"/>
        </w:rPr>
        <w:t>% on LB</w:t>
      </w:r>
      <w:r w:rsidR="00322492">
        <w:rPr>
          <w:lang w:val="en-CA" w:eastAsia="zh-CN"/>
        </w:rPr>
        <w:t>, compared with VTM-6.0 anchor</w:t>
      </w:r>
      <w:r>
        <w:rPr>
          <w:lang w:val="en-CA" w:eastAsia="zh-CN"/>
        </w:rPr>
        <w:t>.</w:t>
      </w:r>
    </w:p>
    <w:p w14:paraId="2700929F" w14:textId="36A3AD72" w:rsidR="009B6595" w:rsidRPr="007955FC" w:rsidRDefault="009B6595" w:rsidP="009B6595">
      <w:pPr>
        <w:pStyle w:val="Caption"/>
        <w:keepNext/>
        <w:jc w:val="center"/>
      </w:pPr>
      <w:r w:rsidRPr="007955FC">
        <w:lastRenderedPageBreak/>
        <w:t>Table 3.</w:t>
      </w:r>
      <w:r w:rsidR="00335A2A">
        <w:t>2</w:t>
      </w:r>
      <w:r w:rsidRPr="007955FC">
        <w:t xml:space="preserve"> </w:t>
      </w:r>
      <w:r>
        <w:t xml:space="preserve">Simulation </w:t>
      </w:r>
      <w:r w:rsidRPr="007955FC">
        <w:t>Result</w:t>
      </w:r>
      <w:r>
        <w:t>s of Method 2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B6595" w:rsidRPr="00501F4E" w14:paraId="58B7B5CA" w14:textId="77777777" w:rsidTr="00BB06B8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5A17F" w14:textId="77777777" w:rsidR="009B6595" w:rsidRPr="00501F4E" w:rsidRDefault="009B6595" w:rsidP="00BB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166C4" w14:textId="77777777" w:rsidR="009B6595" w:rsidRPr="00501F4E" w:rsidRDefault="009B6595" w:rsidP="00BB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A0610B" w14:textId="77777777" w:rsidR="009B6595" w:rsidRPr="00501F4E" w:rsidRDefault="009B6595" w:rsidP="00BB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9B6595" w:rsidRPr="00501F4E" w14:paraId="388B6798" w14:textId="77777777" w:rsidTr="00BB06B8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5FB93" w14:textId="77777777" w:rsidR="009B6595" w:rsidRPr="00501F4E" w:rsidRDefault="009B6595" w:rsidP="00BB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0ED2D" w14:textId="77777777" w:rsidR="009B6595" w:rsidRPr="00501F4E" w:rsidRDefault="009B6595" w:rsidP="00BB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7A8B9" w14:textId="77777777" w:rsidR="009B6595" w:rsidRPr="00501F4E" w:rsidRDefault="009B6595" w:rsidP="00BB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07EBA" w14:textId="77777777" w:rsidR="009B6595" w:rsidRPr="00501F4E" w:rsidRDefault="009B6595" w:rsidP="00BB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A5DEC" w14:textId="77777777" w:rsidR="009B6595" w:rsidRPr="00501F4E" w:rsidRDefault="009B6595" w:rsidP="00BB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1CAA1" w14:textId="77777777" w:rsidR="009B6595" w:rsidRPr="00501F4E" w:rsidRDefault="009B6595" w:rsidP="00BB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5873630" w14:textId="77777777" w:rsidR="009B6595" w:rsidRPr="00501F4E" w:rsidRDefault="009B6595" w:rsidP="00BB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5F36B603" w14:textId="77777777" w:rsidR="009B6595" w:rsidRPr="00501F4E" w:rsidRDefault="009B6595" w:rsidP="00BB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F1848E" w14:textId="77777777" w:rsidR="009B6595" w:rsidRPr="00501F4E" w:rsidRDefault="009B6595" w:rsidP="00BB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C7711E7" w14:textId="77777777" w:rsidR="009B6595" w:rsidRPr="00501F4E" w:rsidRDefault="009B6595" w:rsidP="00BB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F6AE59" w14:textId="77777777" w:rsidR="009B6595" w:rsidRPr="00501F4E" w:rsidRDefault="009B6595" w:rsidP="00BB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A40E4" w:rsidRPr="00501F4E" w14:paraId="019CE507" w14:textId="77777777" w:rsidTr="00AE1C78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21533" w14:textId="77777777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41D57" w14:textId="3253BF79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68E50" w14:textId="51E56444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E68B4" w14:textId="68446057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3B2D6" w14:textId="2230C911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206F5F" w14:textId="449E5463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95D48C2" w14:textId="77777777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BD0BA0" w14:textId="77777777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173C819" w14:textId="77777777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1D05227" w14:textId="77777777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FEC91AA" w14:textId="77777777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A40E4" w:rsidRPr="00501F4E" w14:paraId="127DC76E" w14:textId="77777777" w:rsidTr="00AE1C78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AEED8" w14:textId="77777777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9C23D" w14:textId="0918312F" w:rsidR="00EA40E4" w:rsidRPr="00154857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D8795" w14:textId="00239C0A" w:rsidR="00EA40E4" w:rsidRPr="00154857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74ED9" w14:textId="7125D571" w:rsidR="00EA40E4" w:rsidRPr="00154857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8AE14" w14:textId="537A3787" w:rsidR="00EA40E4" w:rsidRPr="00154857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CB078A" w14:textId="12B1186D" w:rsidR="00EA40E4" w:rsidRPr="00154857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AECFD8B" w14:textId="77777777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C7911F" w14:textId="77777777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316FAA7" w14:textId="77777777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39A887A" w14:textId="77777777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A726AF2" w14:textId="77777777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A40E4" w:rsidRPr="00501F4E" w14:paraId="6503AAA2" w14:textId="77777777" w:rsidTr="00AE1C78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88C6A" w14:textId="77777777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FCD53" w14:textId="4F589F8E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4A4B8" w14:textId="15EDFC41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01032" w14:textId="65F31224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A1079" w14:textId="390BE8B0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C6E8A4" w14:textId="18EA7A36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2D7D0FE" w14:textId="2F2FF3A3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796BF4" w14:textId="5DA28882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92F34A5" w14:textId="3F5BCA54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303A94F" w14:textId="3F6DCFF5" w:rsidR="00EA40E4" w:rsidRPr="00975FAB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E830FD8" w14:textId="72CFC2DE" w:rsidR="00EA40E4" w:rsidRPr="00975FAB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40E4" w:rsidRPr="00501F4E" w14:paraId="7A204A86" w14:textId="77777777" w:rsidTr="00AE1C78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5E889" w14:textId="77777777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6A7E2" w14:textId="765F2E06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37A51" w14:textId="3C75962A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860DF" w14:textId="060E9803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93723" w14:textId="78EA5AE4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4F150" w14:textId="51ADD8AF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C9A5B5C" w14:textId="155E9528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AFB555" w14:textId="688CE25D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7CC60B5" w14:textId="7FD50AE2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6A6F000" w14:textId="2B0F7F08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D51E738" w14:textId="0C89245C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A40E4" w:rsidRPr="00501F4E" w14:paraId="184A3ED7" w14:textId="77777777" w:rsidTr="00AE1C78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7E832" w14:textId="77777777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3A732" w14:textId="044497B8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20B9F" w14:textId="77777777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4A029" w14:textId="567D2D75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13716" w14:textId="1B45C383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B19F1" w14:textId="5E6A428B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C6EE8F3" w14:textId="2D87B30D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EB872C" w14:textId="49ECCA6C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7AD751C" w14:textId="1C1E5CC4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47269A5" w14:textId="53D98246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44BBACD" w14:textId="5A67A4AD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A40E4" w:rsidRPr="00501F4E" w14:paraId="45BFB9E3" w14:textId="77777777" w:rsidTr="00AE1C78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97506" w14:textId="77777777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B6CDA" w14:textId="5AA9C6BF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BC2D5" w14:textId="3E3A728B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E44D7" w14:textId="63490899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3AF50" w14:textId="03DBC814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398DA4" w14:textId="2197495C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77FBB6E6" w14:textId="3DFD5C39" w:rsidR="00EA40E4" w:rsidRPr="009A5720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0EA48C18" w14:textId="3BC7C1C9" w:rsidR="00EA40E4" w:rsidRPr="009A5720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99F35FB" w14:textId="79621601" w:rsidR="00EA40E4" w:rsidRPr="009A5720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4BE6C00A" w14:textId="42F32A56" w:rsidR="00EA40E4" w:rsidRPr="009A5720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E622203" w14:textId="05ABF665" w:rsidR="00EA40E4" w:rsidRPr="009A5720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40E4" w:rsidRPr="00501F4E" w14:paraId="5AD203A2" w14:textId="77777777" w:rsidTr="00AE1C78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B0969" w14:textId="77777777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4FA14" w14:textId="5525543E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AB18C" w14:textId="141DAEBC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A315B" w14:textId="51C51E77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466AC" w14:textId="122E8F9A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39C91" w14:textId="1F47CEA7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7AAA3679" w14:textId="20CFAFFE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EF8AAF4" w14:textId="5A9F5626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4C33B2A" w14:textId="2DB8D675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60C1A315" w14:textId="27081A80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F9A3AE3" w14:textId="7CED6BBA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40E4" w:rsidRPr="00501F4E" w14:paraId="7F9B1ED6" w14:textId="77777777" w:rsidTr="00AE1C78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250B7" w14:textId="77777777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3F67C8" w14:textId="3B4AA67F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7D1B55" w14:textId="39E22D94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E3DC7" w14:textId="34FB5FA2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E4FA72" w14:textId="2A908DAA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68CAB1" w14:textId="06977500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5C34DBFD" w14:textId="7B881794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72E86421" w14:textId="2EFD8F90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56436B" w14:textId="50795876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00653C69" w14:textId="5A4375D7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CB4822" w14:textId="690CA42D" w:rsidR="00EA40E4" w:rsidRPr="00501F4E" w:rsidRDefault="00EA40E4" w:rsidP="00EA4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A1371C7" w14:textId="77777777" w:rsidR="009B6595" w:rsidRDefault="009B6595" w:rsidP="00316F70">
      <w:pPr>
        <w:rPr>
          <w:szCs w:val="22"/>
          <w:lang w:val="en-CA" w:eastAsia="zh-CN"/>
        </w:rPr>
      </w:pPr>
    </w:p>
    <w:p w14:paraId="47EB076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6A855144" w14:textId="0B5C651F" w:rsidR="00316F70" w:rsidRDefault="00A66F85" w:rsidP="00661A3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It was observed </w:t>
      </w:r>
      <w:r w:rsidR="00AB3C4C">
        <w:rPr>
          <w:szCs w:val="22"/>
          <w:lang w:val="en-CA" w:eastAsia="zh-CN"/>
        </w:rPr>
        <w:t xml:space="preserve">that the proposed </w:t>
      </w:r>
      <w:r w:rsidR="00DA7AD2">
        <w:rPr>
          <w:szCs w:val="22"/>
          <w:lang w:val="en-CA" w:eastAsia="zh-CN"/>
        </w:rPr>
        <w:t xml:space="preserve">method </w:t>
      </w:r>
      <w:r w:rsidR="00EA0512">
        <w:rPr>
          <w:szCs w:val="22"/>
          <w:lang w:val="en-CA" w:eastAsia="zh-CN"/>
        </w:rPr>
        <w:t xml:space="preserve">1 </w:t>
      </w:r>
      <w:r w:rsidR="00C918C5">
        <w:rPr>
          <w:szCs w:val="22"/>
          <w:lang w:val="en-CA" w:eastAsia="zh-CN"/>
        </w:rPr>
        <w:t>has BD-rate change of 0.01% on RA and -</w:t>
      </w:r>
      <w:r w:rsidR="00EA40E4">
        <w:rPr>
          <w:szCs w:val="22"/>
          <w:lang w:val="en-CA" w:eastAsia="zh-CN"/>
        </w:rPr>
        <w:t>0.03</w:t>
      </w:r>
      <w:r w:rsidR="00C918C5">
        <w:rPr>
          <w:szCs w:val="22"/>
          <w:lang w:val="en-CA" w:eastAsia="zh-CN"/>
        </w:rPr>
        <w:t>% on LB</w:t>
      </w:r>
      <w:r w:rsidR="00EA0512">
        <w:rPr>
          <w:szCs w:val="22"/>
          <w:lang w:val="en-CA" w:eastAsia="zh-CN"/>
        </w:rPr>
        <w:t>; the proposed method 2 has BD-rate change of 0.</w:t>
      </w:r>
      <w:r w:rsidR="00EA40E4">
        <w:rPr>
          <w:szCs w:val="22"/>
          <w:lang w:val="en-CA" w:eastAsia="zh-CN"/>
        </w:rPr>
        <w:t>00</w:t>
      </w:r>
      <w:r w:rsidR="00EA0512">
        <w:rPr>
          <w:szCs w:val="22"/>
          <w:lang w:val="en-CA" w:eastAsia="zh-CN"/>
        </w:rPr>
        <w:t>% on RA and 0.</w:t>
      </w:r>
      <w:r w:rsidR="00EA40E4">
        <w:rPr>
          <w:szCs w:val="22"/>
          <w:lang w:val="en-CA" w:eastAsia="zh-CN"/>
        </w:rPr>
        <w:t>01</w:t>
      </w:r>
      <w:r w:rsidR="00EA0512">
        <w:rPr>
          <w:szCs w:val="22"/>
          <w:lang w:val="en-CA" w:eastAsia="zh-CN"/>
        </w:rPr>
        <w:t>% on LB.</w:t>
      </w:r>
    </w:p>
    <w:p w14:paraId="643A8AD8" w14:textId="2C90C7F2" w:rsidR="00EA0512" w:rsidRDefault="00EA0512" w:rsidP="00661A3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It is proposed to adopt one of the proposed methods to VVC </w:t>
      </w:r>
      <w:r w:rsidR="00286FC9">
        <w:rPr>
          <w:szCs w:val="22"/>
          <w:lang w:val="en-CA" w:eastAsia="zh-CN"/>
        </w:rPr>
        <w:t>to resolve the inconsistency issue on</w:t>
      </w:r>
      <w:r w:rsidR="00125F6C">
        <w:rPr>
          <w:szCs w:val="22"/>
          <w:lang w:val="en-CA" w:eastAsia="zh-CN"/>
        </w:rPr>
        <w:t xml:space="preserve"> </w:t>
      </w:r>
      <w:r w:rsidR="00286FC9">
        <w:rPr>
          <w:szCs w:val="22"/>
          <w:lang w:val="en-CA" w:eastAsia="zh-CN"/>
        </w:rPr>
        <w:t>alternative HPEL IF flag</w:t>
      </w:r>
      <w:r w:rsidR="000B104B">
        <w:rPr>
          <w:szCs w:val="22"/>
          <w:lang w:val="en-CA" w:eastAsia="zh-CN"/>
        </w:rPr>
        <w:t xml:space="preserve"> inheritance</w:t>
      </w:r>
      <w:r w:rsidR="00125F6C">
        <w:rPr>
          <w:szCs w:val="22"/>
          <w:lang w:val="en-CA" w:eastAsia="zh-CN"/>
        </w:rPr>
        <w:t xml:space="preserve"> in MMVD mode</w:t>
      </w:r>
      <w:r w:rsidR="00286FC9">
        <w:rPr>
          <w:szCs w:val="22"/>
          <w:lang w:val="en-CA" w:eastAsia="zh-CN"/>
        </w:rPr>
        <w:t>.</w:t>
      </w:r>
    </w:p>
    <w:p w14:paraId="4E2CD4C1" w14:textId="22AF0CC1" w:rsidR="003B509C" w:rsidRDefault="001F41CA" w:rsidP="00316F70">
      <w:pPr>
        <w:pStyle w:val="Heading1"/>
        <w:rPr>
          <w:lang w:val="en-CA" w:eastAsia="zh-CN"/>
        </w:rPr>
      </w:pPr>
      <w:r>
        <w:rPr>
          <w:lang w:val="en-CA" w:eastAsia="zh-CN"/>
        </w:rPr>
        <w:t>Draft</w:t>
      </w:r>
      <w:r w:rsidR="003B509C">
        <w:rPr>
          <w:lang w:val="en-CA" w:eastAsia="zh-CN"/>
        </w:rPr>
        <w:t xml:space="preserve"> Text</w:t>
      </w:r>
    </w:p>
    <w:p w14:paraId="0B8D7CC9" w14:textId="0A7FF10A" w:rsidR="003B509C" w:rsidRDefault="001F41CA" w:rsidP="001F41CA">
      <w:pPr>
        <w:pStyle w:val="Heading2"/>
        <w:rPr>
          <w:lang w:val="en-CA" w:eastAsia="zh-CN"/>
        </w:rPr>
      </w:pPr>
      <w:r>
        <w:rPr>
          <w:lang w:val="en-CA" w:eastAsia="zh-CN"/>
        </w:rPr>
        <w:t>Draft Text for method 1</w:t>
      </w:r>
    </w:p>
    <w:p w14:paraId="3E5BA33E" w14:textId="543F4C26" w:rsidR="00315B7E" w:rsidRPr="00315B7E" w:rsidDel="003C51E6" w:rsidRDefault="00FE4B23" w:rsidP="0082593A">
      <w:pPr>
        <w:pStyle w:val="Heading4"/>
        <w:numPr>
          <w:ilvl w:val="0"/>
          <w:numId w:val="0"/>
        </w:numPr>
        <w:rPr>
          <w:noProof/>
          <w:lang w:val="en-CA"/>
        </w:rPr>
      </w:pPr>
      <w:bookmarkStart w:id="1" w:name="_Ref271908485"/>
      <w:bookmarkStart w:id="2" w:name="_Ref279147148"/>
      <w:r>
        <w:rPr>
          <w:noProof/>
          <w:lang w:val="en-CA"/>
        </w:rPr>
        <w:t>8.5</w:t>
      </w:r>
      <w:r w:rsidR="00F500C0">
        <w:rPr>
          <w:noProof/>
          <w:lang w:val="en-CA"/>
        </w:rPr>
        <w:t>.2.2</w:t>
      </w:r>
      <w:r>
        <w:rPr>
          <w:noProof/>
          <w:lang w:val="en-CA"/>
        </w:rPr>
        <w:t xml:space="preserve"> </w:t>
      </w:r>
      <w:r w:rsidR="00315B7E" w:rsidRPr="00315B7E" w:rsidDel="003C51E6">
        <w:rPr>
          <w:noProof/>
          <w:lang w:val="en-CA"/>
        </w:rPr>
        <w:t>Derivation process for luma motion vectors for merge</w:t>
      </w:r>
      <w:bookmarkEnd w:id="1"/>
      <w:r w:rsidR="00315B7E" w:rsidRPr="00315B7E" w:rsidDel="003C51E6">
        <w:rPr>
          <w:noProof/>
          <w:lang w:val="en-CA"/>
        </w:rPr>
        <w:t xml:space="preserve"> mode</w:t>
      </w:r>
      <w:bookmarkEnd w:id="2"/>
    </w:p>
    <w:p w14:paraId="7511A2E3" w14:textId="3CB6A3F0" w:rsidR="00315B7E" w:rsidRDefault="00315B7E" w:rsidP="001F41CA">
      <w:pPr>
        <w:rPr>
          <w:lang w:val="en-CA" w:eastAsia="zh-CN"/>
        </w:rPr>
      </w:pPr>
      <w:r>
        <w:rPr>
          <w:lang w:val="en-CA" w:eastAsia="zh-CN"/>
        </w:rPr>
        <w:t>…</w:t>
      </w:r>
    </w:p>
    <w:p w14:paraId="5B2A3547" w14:textId="77777777" w:rsidR="001E5730" w:rsidRPr="001E5730" w:rsidRDefault="001E5730" w:rsidP="00315B7E">
      <w:pPr>
        <w:pStyle w:val="ListParagraph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ind w:left="709"/>
        <w:contextualSpacing w:val="0"/>
        <w:rPr>
          <w:rFonts w:eastAsia="宋体"/>
          <w:noProof/>
          <w:vanish/>
          <w:sz w:val="20"/>
          <w:lang w:val="en-CA" w:eastAsia="ko-KR"/>
        </w:rPr>
      </w:pPr>
    </w:p>
    <w:p w14:paraId="36F624BB" w14:textId="77777777" w:rsidR="001E5730" w:rsidRPr="001E5730" w:rsidRDefault="001E5730" w:rsidP="00315B7E">
      <w:pPr>
        <w:pStyle w:val="ListParagraph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ind w:left="709"/>
        <w:contextualSpacing w:val="0"/>
        <w:rPr>
          <w:rFonts w:eastAsia="宋体"/>
          <w:noProof/>
          <w:vanish/>
          <w:sz w:val="20"/>
          <w:lang w:val="en-CA" w:eastAsia="ko-KR"/>
        </w:rPr>
      </w:pPr>
    </w:p>
    <w:p w14:paraId="46CE3AC6" w14:textId="77777777" w:rsidR="001E5730" w:rsidRPr="001E5730" w:rsidRDefault="001E5730" w:rsidP="00315B7E">
      <w:pPr>
        <w:pStyle w:val="ListParagraph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ind w:left="709"/>
        <w:contextualSpacing w:val="0"/>
        <w:rPr>
          <w:rFonts w:eastAsia="宋体"/>
          <w:noProof/>
          <w:vanish/>
          <w:sz w:val="20"/>
          <w:lang w:val="en-CA" w:eastAsia="ko-KR"/>
        </w:rPr>
      </w:pPr>
    </w:p>
    <w:p w14:paraId="67157DE0" w14:textId="77777777" w:rsidR="001E5730" w:rsidRPr="001E5730" w:rsidRDefault="001E5730" w:rsidP="00315B7E">
      <w:pPr>
        <w:pStyle w:val="ListParagraph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ind w:left="709"/>
        <w:contextualSpacing w:val="0"/>
        <w:rPr>
          <w:rFonts w:eastAsia="宋体"/>
          <w:noProof/>
          <w:vanish/>
          <w:sz w:val="20"/>
          <w:lang w:val="en-CA" w:eastAsia="ko-KR"/>
        </w:rPr>
      </w:pPr>
    </w:p>
    <w:p w14:paraId="72C1E832" w14:textId="77777777" w:rsidR="001E5730" w:rsidRPr="001E5730" w:rsidRDefault="001E5730" w:rsidP="00315B7E">
      <w:pPr>
        <w:pStyle w:val="ListParagraph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ind w:left="709"/>
        <w:contextualSpacing w:val="0"/>
        <w:rPr>
          <w:rFonts w:eastAsia="宋体"/>
          <w:noProof/>
          <w:vanish/>
          <w:sz w:val="20"/>
          <w:lang w:val="en-CA" w:eastAsia="ko-KR"/>
        </w:rPr>
      </w:pPr>
    </w:p>
    <w:p w14:paraId="562C9CE1" w14:textId="77777777" w:rsidR="001E5730" w:rsidRPr="001E5730" w:rsidRDefault="001E5730" w:rsidP="00315B7E">
      <w:pPr>
        <w:pStyle w:val="ListParagraph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ind w:left="709"/>
        <w:contextualSpacing w:val="0"/>
        <w:rPr>
          <w:rFonts w:eastAsia="宋体"/>
          <w:noProof/>
          <w:vanish/>
          <w:sz w:val="20"/>
          <w:lang w:val="en-CA" w:eastAsia="ko-KR"/>
        </w:rPr>
      </w:pPr>
    </w:p>
    <w:p w14:paraId="609B0A60" w14:textId="77777777" w:rsidR="001E5730" w:rsidRPr="001E5730" w:rsidRDefault="001E5730" w:rsidP="00315B7E">
      <w:pPr>
        <w:pStyle w:val="ListParagraph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ind w:left="709"/>
        <w:contextualSpacing w:val="0"/>
        <w:rPr>
          <w:rFonts w:eastAsia="宋体"/>
          <w:noProof/>
          <w:vanish/>
          <w:sz w:val="20"/>
          <w:lang w:val="en-CA" w:eastAsia="ko-KR"/>
        </w:rPr>
      </w:pPr>
    </w:p>
    <w:p w14:paraId="48845C73" w14:textId="77777777" w:rsidR="001E5730" w:rsidRPr="001E5730" w:rsidRDefault="001E5730" w:rsidP="00315B7E">
      <w:pPr>
        <w:pStyle w:val="ListParagraph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ind w:left="709"/>
        <w:contextualSpacing w:val="0"/>
        <w:rPr>
          <w:rFonts w:eastAsia="宋体"/>
          <w:noProof/>
          <w:vanish/>
          <w:sz w:val="20"/>
          <w:lang w:val="en-CA" w:eastAsia="ko-KR"/>
        </w:rPr>
      </w:pPr>
    </w:p>
    <w:p w14:paraId="3816BB6D" w14:textId="77777777" w:rsidR="001E5730" w:rsidRPr="001E5730" w:rsidRDefault="001E5730" w:rsidP="00315B7E">
      <w:pPr>
        <w:pStyle w:val="ListParagraph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ind w:left="709"/>
        <w:contextualSpacing w:val="0"/>
        <w:rPr>
          <w:rFonts w:eastAsia="宋体"/>
          <w:noProof/>
          <w:vanish/>
          <w:sz w:val="20"/>
          <w:lang w:val="en-CA" w:eastAsia="ko-KR"/>
        </w:rPr>
      </w:pPr>
    </w:p>
    <w:p w14:paraId="1D71C4B4" w14:textId="77777777" w:rsidR="001E5730" w:rsidRPr="001E5730" w:rsidRDefault="001E5730" w:rsidP="00315B7E">
      <w:pPr>
        <w:pStyle w:val="ListParagraph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ind w:left="709"/>
        <w:contextualSpacing w:val="0"/>
        <w:rPr>
          <w:rFonts w:eastAsia="宋体"/>
          <w:noProof/>
          <w:vanish/>
          <w:sz w:val="20"/>
          <w:lang w:val="en-CA" w:eastAsia="ko-KR"/>
        </w:rPr>
      </w:pPr>
    </w:p>
    <w:p w14:paraId="4973C7DB" w14:textId="5B210961" w:rsidR="00315B7E" w:rsidRPr="00315B7E" w:rsidRDefault="00315B7E" w:rsidP="00315B7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ind w:left="709"/>
        <w:rPr>
          <w:rFonts w:eastAsia="宋体"/>
          <w:noProof/>
          <w:sz w:val="20"/>
          <w:lang w:val="en-CA" w:eastAsia="ko-KR"/>
        </w:rPr>
      </w:pPr>
      <w:r w:rsidRPr="00315B7E">
        <w:rPr>
          <w:rFonts w:eastAsia="宋体"/>
          <w:noProof/>
          <w:sz w:val="20"/>
          <w:lang w:val="en-CA" w:eastAsia="ko-KR"/>
        </w:rPr>
        <w:t>When mmvd_merge_flag</w:t>
      </w:r>
      <w:r w:rsidRPr="00315B7E" w:rsidDel="003C51E6">
        <w:rPr>
          <w:rFonts w:eastAsia="宋体"/>
          <w:noProof/>
          <w:sz w:val="20"/>
          <w:lang w:val="en-CA" w:eastAsia="ko-KR"/>
        </w:rPr>
        <w:t>[ x</w:t>
      </w:r>
      <w:r w:rsidRPr="00315B7E">
        <w:rPr>
          <w:rFonts w:eastAsia="宋体"/>
          <w:noProof/>
          <w:sz w:val="20"/>
          <w:lang w:val="en-CA" w:eastAsia="ko-KR"/>
        </w:rPr>
        <w:t>Cb</w:t>
      </w:r>
      <w:r w:rsidRPr="00315B7E" w:rsidDel="003C51E6">
        <w:rPr>
          <w:rFonts w:eastAsia="宋体"/>
          <w:noProof/>
          <w:sz w:val="20"/>
          <w:lang w:val="en-CA" w:eastAsia="ko-KR"/>
        </w:rPr>
        <w:t> ][ y</w:t>
      </w:r>
      <w:r w:rsidRPr="00315B7E">
        <w:rPr>
          <w:rFonts w:eastAsia="宋体"/>
          <w:noProof/>
          <w:sz w:val="20"/>
          <w:lang w:val="en-CA" w:eastAsia="ko-KR"/>
        </w:rPr>
        <w:t>Cb</w:t>
      </w:r>
      <w:r w:rsidRPr="00315B7E" w:rsidDel="003C51E6">
        <w:rPr>
          <w:rFonts w:eastAsia="宋体"/>
          <w:noProof/>
          <w:sz w:val="20"/>
          <w:lang w:val="en-CA" w:eastAsia="ko-KR"/>
        </w:rPr>
        <w:t> ]</w:t>
      </w:r>
      <w:r w:rsidRPr="00315B7E">
        <w:rPr>
          <w:rFonts w:eastAsia="宋体"/>
          <w:noProof/>
          <w:sz w:val="20"/>
          <w:lang w:val="en-CA" w:eastAsia="ko-KR"/>
        </w:rPr>
        <w:t xml:space="preserve"> is equal to 1, the following applies:</w:t>
      </w:r>
    </w:p>
    <w:p w14:paraId="79C6ED07" w14:textId="5421BAA6" w:rsidR="00315B7E" w:rsidRPr="00315B7E" w:rsidRDefault="00315B7E" w:rsidP="00315B7E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993" w:hanging="284"/>
        <w:rPr>
          <w:rFonts w:eastAsia="宋体"/>
          <w:noProof/>
          <w:sz w:val="20"/>
          <w:lang w:val="en-CA" w:eastAsia="ko-KR"/>
        </w:rPr>
      </w:pPr>
      <w:r w:rsidRPr="00315B7E">
        <w:rPr>
          <w:rFonts w:eastAsia="宋体"/>
          <w:noProof/>
          <w:sz w:val="20"/>
          <w:lang w:val="en-CA" w:eastAsia="ko-KR"/>
        </w:rPr>
        <w:t xml:space="preserve">The derivation process for merge motion vector difference as specified in </w:t>
      </w:r>
      <w:r w:rsidRPr="00315B7E">
        <w:rPr>
          <w:rFonts w:eastAsia="宋体"/>
          <w:noProof/>
          <w:sz w:val="20"/>
          <w:lang w:val="en-CA" w:eastAsia="ko-KR"/>
        </w:rPr>
        <w:fldChar w:fldCharType="begin" w:fldLock="1"/>
      </w:r>
      <w:r w:rsidRPr="00315B7E">
        <w:rPr>
          <w:rFonts w:eastAsia="宋体"/>
          <w:noProof/>
          <w:sz w:val="20"/>
          <w:lang w:val="en-CA" w:eastAsia="ko-KR"/>
        </w:rPr>
        <w:instrText xml:space="preserve"> REF _Ref532478537 \r \h </w:instrText>
      </w:r>
      <w:r w:rsidRPr="00315B7E">
        <w:rPr>
          <w:rFonts w:eastAsia="宋体"/>
          <w:noProof/>
          <w:sz w:val="20"/>
          <w:lang w:val="en-CA" w:eastAsia="ko-KR"/>
        </w:rPr>
      </w:r>
      <w:r w:rsidRPr="00315B7E">
        <w:rPr>
          <w:rFonts w:eastAsia="宋体"/>
          <w:noProof/>
          <w:sz w:val="20"/>
          <w:lang w:val="en-CA" w:eastAsia="ko-KR"/>
        </w:rPr>
        <w:fldChar w:fldCharType="separate"/>
      </w:r>
      <w:r w:rsidRPr="00315B7E">
        <w:rPr>
          <w:rFonts w:eastAsia="宋体"/>
          <w:noProof/>
          <w:sz w:val="20"/>
          <w:lang w:val="en-CA" w:eastAsia="ko-KR"/>
        </w:rPr>
        <w:t>8.5.2.7</w:t>
      </w:r>
      <w:r w:rsidRPr="00315B7E">
        <w:rPr>
          <w:rFonts w:eastAsia="宋体"/>
          <w:noProof/>
          <w:sz w:val="20"/>
          <w:lang w:val="en-CA" w:eastAsia="ko-KR"/>
        </w:rPr>
        <w:fldChar w:fldCharType="end"/>
      </w:r>
      <w:r w:rsidRPr="00315B7E">
        <w:rPr>
          <w:rFonts w:eastAsia="宋体"/>
          <w:noProof/>
          <w:sz w:val="20"/>
          <w:lang w:val="en-CA" w:eastAsia="ko-KR"/>
        </w:rPr>
        <w:t xml:space="preserve"> is </w:t>
      </w:r>
      <w:r w:rsidRPr="00315B7E" w:rsidDel="003C51E6">
        <w:rPr>
          <w:rFonts w:eastAsia="宋体"/>
          <w:noProof/>
          <w:sz w:val="20"/>
          <w:lang w:val="en-CA" w:eastAsia="ko-KR"/>
        </w:rPr>
        <w:t>invoked with the luma location ( x</w:t>
      </w:r>
      <w:r w:rsidRPr="00315B7E">
        <w:rPr>
          <w:rFonts w:eastAsia="宋体"/>
          <w:noProof/>
          <w:sz w:val="20"/>
          <w:lang w:val="en-CA" w:eastAsia="ko-KR"/>
        </w:rPr>
        <w:t>C</w:t>
      </w:r>
      <w:r w:rsidRPr="00315B7E" w:rsidDel="003C51E6">
        <w:rPr>
          <w:rFonts w:eastAsia="宋体"/>
          <w:noProof/>
          <w:sz w:val="20"/>
          <w:lang w:val="en-CA" w:eastAsia="ko-KR"/>
        </w:rPr>
        <w:t>b, y</w:t>
      </w:r>
      <w:r w:rsidRPr="00315B7E">
        <w:rPr>
          <w:rFonts w:eastAsia="宋体"/>
          <w:noProof/>
          <w:sz w:val="20"/>
          <w:lang w:val="en-CA" w:eastAsia="ko-KR"/>
        </w:rPr>
        <w:t>C</w:t>
      </w:r>
      <w:r w:rsidRPr="00315B7E" w:rsidDel="003C51E6">
        <w:rPr>
          <w:rFonts w:eastAsia="宋体"/>
          <w:noProof/>
          <w:sz w:val="20"/>
          <w:lang w:val="en-CA" w:eastAsia="ko-KR"/>
        </w:rPr>
        <w:t xml:space="preserve">b ), the reference indices refIdxL0, refIdxL1 and the prediction list utilization flags </w:t>
      </w:r>
      <w:r w:rsidRPr="00662085" w:rsidDel="003C51E6">
        <w:rPr>
          <w:rFonts w:eastAsia="宋体"/>
          <w:noProof/>
          <w:sz w:val="20"/>
          <w:lang w:val="en-CA" w:eastAsia="ko-KR"/>
        </w:rPr>
        <w:t>predFlagL0</w:t>
      </w:r>
      <w:r w:rsidRPr="002A02F2">
        <w:rPr>
          <w:rFonts w:eastAsia="宋体"/>
          <w:noProof/>
          <w:sz w:val="20"/>
          <w:lang w:val="en-CA" w:eastAsia="ko-KR"/>
        </w:rPr>
        <w:t>[ 0 ][ 0 ]</w:t>
      </w:r>
      <w:r w:rsidRPr="002A02F2" w:rsidDel="003C51E6">
        <w:rPr>
          <w:rFonts w:eastAsia="宋体"/>
          <w:noProof/>
          <w:sz w:val="20"/>
          <w:lang w:val="en-CA" w:eastAsia="ko-KR"/>
        </w:rPr>
        <w:t xml:space="preserve"> and predFlagL1</w:t>
      </w:r>
      <w:r w:rsidRPr="002A02F2">
        <w:rPr>
          <w:rFonts w:eastAsia="宋体"/>
          <w:noProof/>
          <w:sz w:val="20"/>
          <w:lang w:val="en-CA" w:eastAsia="ko-KR"/>
        </w:rPr>
        <w:t>[ 0 ][ 0 ] as inputs, and the motion vector differences mMvdL0, and</w:t>
      </w:r>
      <w:r w:rsidRPr="00315B7E">
        <w:rPr>
          <w:rFonts w:eastAsia="宋体"/>
          <w:noProof/>
          <w:sz w:val="20"/>
          <w:lang w:val="en-CA" w:eastAsia="ko-KR"/>
        </w:rPr>
        <w:t xml:space="preserve"> mMvdL1</w:t>
      </w:r>
      <w:r w:rsidR="00662085">
        <w:rPr>
          <w:rFonts w:eastAsia="宋体"/>
          <w:noProof/>
          <w:sz w:val="20"/>
          <w:lang w:val="en-CA" w:eastAsia="ko-KR"/>
        </w:rPr>
        <w:t xml:space="preserve"> </w:t>
      </w:r>
      <w:r w:rsidRPr="00315B7E">
        <w:rPr>
          <w:rFonts w:eastAsia="宋体"/>
          <w:noProof/>
          <w:sz w:val="20"/>
          <w:lang w:val="en-CA" w:eastAsia="ko-KR"/>
        </w:rPr>
        <w:t>as outputs.</w:t>
      </w:r>
    </w:p>
    <w:p w14:paraId="5F8028E4" w14:textId="77777777" w:rsidR="00315B7E" w:rsidRPr="00315B7E" w:rsidRDefault="00315B7E" w:rsidP="00315B7E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993" w:hanging="284"/>
        <w:rPr>
          <w:rFonts w:eastAsia="宋体"/>
          <w:noProof/>
          <w:sz w:val="20"/>
          <w:lang w:val="en-CA" w:eastAsia="ko-KR"/>
        </w:rPr>
      </w:pPr>
      <w:r w:rsidRPr="00315B7E">
        <w:rPr>
          <w:rFonts w:eastAsia="宋体"/>
          <w:noProof/>
          <w:sz w:val="20"/>
          <w:lang w:val="en-CA" w:eastAsia="ko-KR"/>
        </w:rPr>
        <w:t>The motion vector difference mMvdLX is added to the merge motion vectors mvLX for X being 0 and 1 as follows:</w:t>
      </w:r>
    </w:p>
    <w:p w14:paraId="52AD9CB3" w14:textId="77777777" w:rsidR="00315B7E" w:rsidRPr="00315B7E" w:rsidDel="003C51E6" w:rsidRDefault="00315B7E" w:rsidP="00315B7E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200"/>
        <w:jc w:val="right"/>
        <w:rPr>
          <w:rFonts w:eastAsia="宋体"/>
          <w:noProof/>
          <w:sz w:val="20"/>
          <w:lang w:val="en-CA" w:eastAsia="ko-KR"/>
        </w:rPr>
      </w:pPr>
      <w:r w:rsidRPr="00315B7E" w:rsidDel="003C51E6">
        <w:rPr>
          <w:rFonts w:eastAsia="宋体"/>
          <w:noProof/>
          <w:sz w:val="20"/>
          <w:lang w:val="en-CA" w:eastAsia="ko-KR"/>
        </w:rPr>
        <w:t>mvLX[ 0 ][ 0 ][ 0 ] </w:t>
      </w:r>
      <w:r w:rsidRPr="00315B7E">
        <w:rPr>
          <w:rFonts w:eastAsia="宋体"/>
          <w:noProof/>
          <w:sz w:val="20"/>
          <w:lang w:val="en-CA" w:eastAsia="ko-KR"/>
        </w:rPr>
        <w:t>+</w:t>
      </w:r>
      <w:r w:rsidRPr="00315B7E" w:rsidDel="003C51E6">
        <w:rPr>
          <w:rFonts w:eastAsia="宋体"/>
          <w:noProof/>
          <w:sz w:val="20"/>
          <w:lang w:val="en-CA" w:eastAsia="ko-KR"/>
        </w:rPr>
        <w:t>= </w:t>
      </w:r>
      <w:r w:rsidRPr="00315B7E">
        <w:rPr>
          <w:rFonts w:eastAsia="宋体"/>
          <w:noProof/>
          <w:sz w:val="20"/>
          <w:lang w:val="en-CA" w:eastAsia="ko-KR"/>
        </w:rPr>
        <w:t>mMvdLX[ 0 ]</w:t>
      </w:r>
      <w:r w:rsidRPr="00315B7E">
        <w:rPr>
          <w:rFonts w:eastAsia="宋体"/>
          <w:noProof/>
          <w:sz w:val="20"/>
          <w:lang w:val="en-CA" w:eastAsia="ko-KR"/>
        </w:rPr>
        <w:tab/>
      </w:r>
      <w:r w:rsidRPr="00315B7E">
        <w:rPr>
          <w:rFonts w:eastAsia="宋体"/>
          <w:noProof/>
          <w:sz w:val="20"/>
          <w:lang w:val="en-CA" w:eastAsia="ko-KR"/>
        </w:rPr>
        <w:tab/>
      </w:r>
      <w:r w:rsidRPr="00315B7E" w:rsidDel="003C51E6">
        <w:rPr>
          <w:rFonts w:eastAsia="宋体"/>
          <w:noProof/>
          <w:sz w:val="20"/>
          <w:lang w:val="en-CA" w:eastAsia="ko-KR"/>
        </w:rPr>
        <w:t>(</w: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315B7E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315B7E">
        <w:rPr>
          <w:rFonts w:eastAsia="宋体"/>
          <w:noProof/>
          <w:sz w:val="20"/>
          <w:lang w:val="en-CA" w:eastAsia="ko-KR"/>
        </w:rPr>
        <w:t>8</w: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315B7E" w:rsidDel="003C51E6">
        <w:rPr>
          <w:rFonts w:eastAsia="宋体"/>
          <w:noProof/>
          <w:sz w:val="20"/>
          <w:lang w:val="en-CA" w:eastAsia="ko-KR"/>
        </w:rPr>
        <w:noBreakHyphen/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315B7E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315B7E">
        <w:rPr>
          <w:rFonts w:eastAsia="宋体"/>
          <w:noProof/>
          <w:sz w:val="20"/>
          <w:lang w:val="en-CA" w:eastAsia="ko-KR"/>
        </w:rPr>
        <w:t>315</w: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315B7E" w:rsidDel="003C51E6">
        <w:rPr>
          <w:rFonts w:eastAsia="宋体"/>
          <w:noProof/>
          <w:sz w:val="20"/>
          <w:lang w:val="en-CA" w:eastAsia="ko-KR"/>
        </w:rPr>
        <w:t>)</w:t>
      </w:r>
    </w:p>
    <w:p w14:paraId="6961721D" w14:textId="77777777" w:rsidR="00315B7E" w:rsidRPr="00315B7E" w:rsidRDefault="00315B7E" w:rsidP="00315B7E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200"/>
        <w:jc w:val="right"/>
        <w:rPr>
          <w:rFonts w:eastAsia="宋体"/>
          <w:noProof/>
          <w:sz w:val="20"/>
          <w:lang w:val="en-CA" w:eastAsia="ko-KR"/>
        </w:rPr>
      </w:pPr>
      <w:r w:rsidRPr="00315B7E" w:rsidDel="003C51E6">
        <w:rPr>
          <w:rFonts w:eastAsia="宋体"/>
          <w:noProof/>
          <w:sz w:val="20"/>
          <w:lang w:val="en-CA" w:eastAsia="ko-KR"/>
        </w:rPr>
        <w:t>mvLX[ 0 ][ 0 ]</w:t>
      </w:r>
      <w:r w:rsidRPr="00315B7E">
        <w:rPr>
          <w:rFonts w:eastAsia="宋体"/>
          <w:noProof/>
          <w:sz w:val="20"/>
          <w:lang w:val="en-CA" w:eastAsia="ko-KR"/>
        </w:rPr>
        <w:t>[ 1</w:t>
      </w:r>
      <w:r w:rsidRPr="00315B7E" w:rsidDel="003C51E6">
        <w:rPr>
          <w:rFonts w:eastAsia="宋体"/>
          <w:noProof/>
          <w:sz w:val="20"/>
          <w:lang w:val="en-CA" w:eastAsia="ko-KR"/>
        </w:rPr>
        <w:t> ] </w:t>
      </w:r>
      <w:r w:rsidRPr="00315B7E">
        <w:rPr>
          <w:rFonts w:eastAsia="宋体"/>
          <w:noProof/>
          <w:sz w:val="20"/>
          <w:lang w:val="en-CA" w:eastAsia="ko-KR"/>
        </w:rPr>
        <w:t>+</w:t>
      </w:r>
      <w:r w:rsidRPr="00315B7E" w:rsidDel="003C51E6">
        <w:rPr>
          <w:rFonts w:eastAsia="宋体"/>
          <w:noProof/>
          <w:sz w:val="20"/>
          <w:lang w:val="en-CA" w:eastAsia="ko-KR"/>
        </w:rPr>
        <w:t>= </w:t>
      </w:r>
      <w:r w:rsidRPr="00315B7E">
        <w:rPr>
          <w:rFonts w:eastAsia="宋体"/>
          <w:noProof/>
          <w:sz w:val="20"/>
          <w:lang w:val="en-CA" w:eastAsia="ko-KR"/>
        </w:rPr>
        <w:t>mMvdLX[ 1 ]</w:t>
      </w:r>
      <w:r w:rsidRPr="00315B7E">
        <w:rPr>
          <w:rFonts w:eastAsia="宋体"/>
          <w:noProof/>
          <w:sz w:val="20"/>
          <w:lang w:val="en-CA" w:eastAsia="ko-KR"/>
        </w:rPr>
        <w:tab/>
      </w:r>
      <w:r w:rsidRPr="00315B7E">
        <w:rPr>
          <w:rFonts w:eastAsia="宋体"/>
          <w:noProof/>
          <w:sz w:val="20"/>
          <w:lang w:val="en-CA" w:eastAsia="ko-KR"/>
        </w:rPr>
        <w:tab/>
      </w:r>
      <w:r w:rsidRPr="00315B7E" w:rsidDel="003C51E6">
        <w:rPr>
          <w:rFonts w:eastAsia="宋体"/>
          <w:noProof/>
          <w:sz w:val="20"/>
          <w:lang w:val="en-CA" w:eastAsia="ko-KR"/>
        </w:rPr>
        <w:t>(</w: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315B7E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315B7E">
        <w:rPr>
          <w:rFonts w:eastAsia="宋体"/>
          <w:noProof/>
          <w:sz w:val="20"/>
          <w:lang w:val="en-CA" w:eastAsia="ko-KR"/>
        </w:rPr>
        <w:t>8</w: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315B7E" w:rsidDel="003C51E6">
        <w:rPr>
          <w:rFonts w:eastAsia="宋体"/>
          <w:noProof/>
          <w:sz w:val="20"/>
          <w:lang w:val="en-CA" w:eastAsia="ko-KR"/>
        </w:rPr>
        <w:noBreakHyphen/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315B7E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315B7E">
        <w:rPr>
          <w:rFonts w:eastAsia="宋体"/>
          <w:noProof/>
          <w:sz w:val="20"/>
          <w:lang w:val="en-CA" w:eastAsia="ko-KR"/>
        </w:rPr>
        <w:t>316</w: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315B7E" w:rsidDel="003C51E6">
        <w:rPr>
          <w:rFonts w:eastAsia="宋体"/>
          <w:noProof/>
          <w:sz w:val="20"/>
          <w:lang w:val="en-CA" w:eastAsia="ko-KR"/>
        </w:rPr>
        <w:t>)</w:t>
      </w:r>
    </w:p>
    <w:p w14:paraId="5A63C2BC" w14:textId="77777777" w:rsidR="00315B7E" w:rsidRPr="00315B7E" w:rsidRDefault="00315B7E" w:rsidP="00315B7E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200"/>
        <w:jc w:val="right"/>
        <w:rPr>
          <w:rFonts w:eastAsia="宋体"/>
          <w:noProof/>
          <w:sz w:val="20"/>
          <w:lang w:val="en-CA" w:eastAsia="ko-KR"/>
        </w:rPr>
      </w:pPr>
      <w:r w:rsidRPr="00315B7E" w:rsidDel="003C51E6">
        <w:rPr>
          <w:rFonts w:eastAsia="宋体"/>
          <w:noProof/>
          <w:sz w:val="20"/>
          <w:lang w:val="en-CA" w:eastAsia="ko-KR"/>
        </w:rPr>
        <w:t>mvLX[ 0 ][ 0 ]</w:t>
      </w:r>
      <w:r w:rsidRPr="00315B7E">
        <w:rPr>
          <w:rFonts w:eastAsia="宋体"/>
          <w:noProof/>
          <w:sz w:val="20"/>
          <w:lang w:val="en-CA" w:eastAsia="ko-KR"/>
        </w:rPr>
        <w:t>[ 0 ] = Clip3( −2</w:t>
      </w:r>
      <w:r w:rsidRPr="00315B7E">
        <w:rPr>
          <w:rFonts w:eastAsia="宋体"/>
          <w:noProof/>
          <w:sz w:val="20"/>
          <w:vertAlign w:val="superscript"/>
          <w:lang w:val="en-CA" w:eastAsia="ko-KR"/>
        </w:rPr>
        <w:t>17</w:t>
      </w:r>
      <w:r w:rsidRPr="00315B7E">
        <w:rPr>
          <w:rFonts w:eastAsia="宋体"/>
          <w:noProof/>
          <w:sz w:val="20"/>
          <w:lang w:val="en-CA" w:eastAsia="ko-KR"/>
        </w:rPr>
        <w:t>, 2</w:t>
      </w:r>
      <w:r w:rsidRPr="00315B7E">
        <w:rPr>
          <w:rFonts w:eastAsia="宋体"/>
          <w:noProof/>
          <w:sz w:val="20"/>
          <w:vertAlign w:val="superscript"/>
          <w:lang w:val="en-CA" w:eastAsia="ko-KR"/>
        </w:rPr>
        <w:t>17</w:t>
      </w:r>
      <w:r w:rsidRPr="00315B7E">
        <w:rPr>
          <w:rFonts w:eastAsia="宋体"/>
          <w:noProof/>
          <w:sz w:val="20"/>
          <w:lang w:val="en-CA" w:eastAsia="ko-KR"/>
        </w:rPr>
        <w:t> − 1, </w:t>
      </w:r>
      <w:r w:rsidRPr="00315B7E" w:rsidDel="003C51E6">
        <w:rPr>
          <w:rFonts w:eastAsia="宋体"/>
          <w:noProof/>
          <w:sz w:val="20"/>
          <w:lang w:val="en-CA" w:eastAsia="ko-KR"/>
        </w:rPr>
        <w:t>mvLX[ 0 ][ 0 ]</w:t>
      </w:r>
      <w:r w:rsidRPr="00315B7E">
        <w:rPr>
          <w:rFonts w:eastAsia="宋体"/>
          <w:noProof/>
          <w:sz w:val="20"/>
          <w:lang w:val="en-CA" w:eastAsia="ko-KR"/>
        </w:rPr>
        <w:t>[ 0 ] )</w:t>
      </w:r>
      <w:r w:rsidRPr="00315B7E">
        <w:rPr>
          <w:rFonts w:eastAsia="宋体"/>
          <w:noProof/>
          <w:sz w:val="20"/>
          <w:lang w:val="en-CA" w:eastAsia="ko-KR"/>
        </w:rPr>
        <w:tab/>
      </w:r>
      <w:r w:rsidRPr="00315B7E" w:rsidDel="003C51E6">
        <w:rPr>
          <w:rFonts w:eastAsia="宋体"/>
          <w:noProof/>
          <w:sz w:val="20"/>
          <w:lang w:val="en-CA" w:eastAsia="ko-KR"/>
        </w:rPr>
        <w:t>(</w: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315B7E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315B7E">
        <w:rPr>
          <w:rFonts w:eastAsia="宋体"/>
          <w:noProof/>
          <w:sz w:val="20"/>
          <w:lang w:val="en-CA" w:eastAsia="ko-KR"/>
        </w:rPr>
        <w:t>8</w: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315B7E" w:rsidDel="003C51E6">
        <w:rPr>
          <w:rFonts w:eastAsia="宋体"/>
          <w:noProof/>
          <w:sz w:val="20"/>
          <w:lang w:val="en-CA" w:eastAsia="ko-KR"/>
        </w:rPr>
        <w:noBreakHyphen/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315B7E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315B7E">
        <w:rPr>
          <w:rFonts w:eastAsia="宋体"/>
          <w:noProof/>
          <w:sz w:val="20"/>
          <w:lang w:val="en-CA" w:eastAsia="ko-KR"/>
        </w:rPr>
        <w:t>317</w: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315B7E" w:rsidDel="003C51E6">
        <w:rPr>
          <w:rFonts w:eastAsia="宋体"/>
          <w:noProof/>
          <w:sz w:val="20"/>
          <w:lang w:val="en-CA" w:eastAsia="ko-KR"/>
        </w:rPr>
        <w:t>)</w:t>
      </w:r>
    </w:p>
    <w:p w14:paraId="40329E55" w14:textId="522D86CB" w:rsidR="00315B7E" w:rsidRDefault="00315B7E" w:rsidP="00315B7E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200"/>
        <w:jc w:val="right"/>
        <w:rPr>
          <w:rFonts w:eastAsia="宋体"/>
          <w:noProof/>
          <w:sz w:val="20"/>
          <w:lang w:val="en-CA" w:eastAsia="ko-KR"/>
        </w:rPr>
      </w:pPr>
      <w:r w:rsidRPr="00315B7E" w:rsidDel="003C51E6">
        <w:rPr>
          <w:rFonts w:eastAsia="宋体"/>
          <w:noProof/>
          <w:sz w:val="20"/>
          <w:lang w:val="en-CA" w:eastAsia="ko-KR"/>
        </w:rPr>
        <w:t>mvLX[ 0 ][ 0 ]</w:t>
      </w:r>
      <w:r w:rsidRPr="00315B7E">
        <w:rPr>
          <w:rFonts w:eastAsia="宋体"/>
          <w:noProof/>
          <w:sz w:val="20"/>
          <w:lang w:val="en-CA" w:eastAsia="ko-KR"/>
        </w:rPr>
        <w:t xml:space="preserve"> [ 1 ] = Clip3( −2</w:t>
      </w:r>
      <w:r w:rsidRPr="00315B7E">
        <w:rPr>
          <w:rFonts w:eastAsia="宋体"/>
          <w:noProof/>
          <w:sz w:val="20"/>
          <w:vertAlign w:val="superscript"/>
          <w:lang w:val="en-CA" w:eastAsia="ko-KR"/>
        </w:rPr>
        <w:t>17</w:t>
      </w:r>
      <w:r w:rsidRPr="00315B7E">
        <w:rPr>
          <w:rFonts w:eastAsia="宋体"/>
          <w:noProof/>
          <w:sz w:val="20"/>
          <w:lang w:val="en-CA" w:eastAsia="ko-KR"/>
        </w:rPr>
        <w:t>, 2</w:t>
      </w:r>
      <w:r w:rsidRPr="00315B7E">
        <w:rPr>
          <w:rFonts w:eastAsia="宋体"/>
          <w:noProof/>
          <w:sz w:val="20"/>
          <w:vertAlign w:val="superscript"/>
          <w:lang w:val="en-CA" w:eastAsia="ko-KR"/>
        </w:rPr>
        <w:t>17 </w:t>
      </w:r>
      <w:r w:rsidRPr="00315B7E">
        <w:rPr>
          <w:rFonts w:eastAsia="宋体"/>
          <w:noProof/>
          <w:sz w:val="20"/>
          <w:lang w:val="en-CA" w:eastAsia="ko-KR"/>
        </w:rPr>
        <w:t>− 1, </w:t>
      </w:r>
      <w:r w:rsidRPr="00315B7E" w:rsidDel="003C51E6">
        <w:rPr>
          <w:rFonts w:eastAsia="宋体"/>
          <w:noProof/>
          <w:sz w:val="20"/>
          <w:lang w:val="en-CA" w:eastAsia="ko-KR"/>
        </w:rPr>
        <w:t>mvLX[ 0 ][ 0 ]</w:t>
      </w:r>
      <w:r w:rsidRPr="00315B7E">
        <w:rPr>
          <w:rFonts w:eastAsia="宋体"/>
          <w:noProof/>
          <w:sz w:val="20"/>
          <w:lang w:val="en-CA" w:eastAsia="ko-KR"/>
        </w:rPr>
        <w:t xml:space="preserve">[ 1 ] ) </w:t>
      </w:r>
      <w:r w:rsidRPr="00315B7E">
        <w:rPr>
          <w:rFonts w:eastAsia="宋体"/>
          <w:noProof/>
          <w:sz w:val="20"/>
          <w:lang w:val="en-CA" w:eastAsia="ko-KR"/>
        </w:rPr>
        <w:tab/>
      </w:r>
      <w:r w:rsidRPr="00315B7E" w:rsidDel="003C51E6">
        <w:rPr>
          <w:rFonts w:eastAsia="宋体"/>
          <w:noProof/>
          <w:sz w:val="20"/>
          <w:lang w:val="en-CA" w:eastAsia="ko-KR"/>
        </w:rPr>
        <w:t>(</w: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315B7E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315B7E">
        <w:rPr>
          <w:rFonts w:eastAsia="宋体"/>
          <w:noProof/>
          <w:sz w:val="20"/>
          <w:lang w:val="en-CA" w:eastAsia="ko-KR"/>
        </w:rPr>
        <w:t>8</w: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315B7E" w:rsidDel="003C51E6">
        <w:rPr>
          <w:rFonts w:eastAsia="宋体"/>
          <w:noProof/>
          <w:sz w:val="20"/>
          <w:lang w:val="en-CA" w:eastAsia="ko-KR"/>
        </w:rPr>
        <w:noBreakHyphen/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315B7E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315B7E">
        <w:rPr>
          <w:rFonts w:eastAsia="宋体"/>
          <w:noProof/>
          <w:sz w:val="20"/>
          <w:lang w:val="en-CA" w:eastAsia="ko-KR"/>
        </w:rPr>
        <w:t>318</w: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315B7E" w:rsidDel="003C51E6">
        <w:rPr>
          <w:rFonts w:eastAsia="宋体"/>
          <w:noProof/>
          <w:sz w:val="20"/>
          <w:lang w:val="en-CA" w:eastAsia="ko-KR"/>
        </w:rPr>
        <w:t>)</w:t>
      </w:r>
    </w:p>
    <w:p w14:paraId="057FE83B" w14:textId="4A62848F" w:rsidR="00662085" w:rsidRPr="009C1DBD" w:rsidRDefault="002A02F2" w:rsidP="00662085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993" w:hanging="284"/>
        <w:rPr>
          <w:rFonts w:eastAsia="宋体"/>
          <w:noProof/>
          <w:sz w:val="20"/>
          <w:highlight w:val="cyan"/>
          <w:lang w:val="en-CA" w:eastAsia="ko-KR"/>
        </w:rPr>
      </w:pPr>
      <w:r w:rsidRPr="009B0534">
        <w:rPr>
          <w:rFonts w:eastAsia="宋体"/>
          <w:noProof/>
          <w:sz w:val="20"/>
          <w:highlight w:val="cyan"/>
          <w:lang w:val="en-CA" w:eastAsia="ko-KR"/>
        </w:rPr>
        <w:t>For X being 0 and 1, the following ap</w:t>
      </w:r>
      <w:r w:rsidR="009B0534" w:rsidRPr="009B0534">
        <w:rPr>
          <w:rFonts w:eastAsia="宋体"/>
          <w:noProof/>
          <w:sz w:val="20"/>
          <w:highlight w:val="cyan"/>
          <w:lang w:val="en-CA" w:eastAsia="ko-KR"/>
        </w:rPr>
        <w:t>p</w:t>
      </w:r>
      <w:r w:rsidRPr="009B0534">
        <w:rPr>
          <w:rFonts w:eastAsia="宋体"/>
          <w:noProof/>
          <w:sz w:val="20"/>
          <w:highlight w:val="cyan"/>
          <w:lang w:val="en-CA" w:eastAsia="ko-KR"/>
        </w:rPr>
        <w:t>lies</w:t>
      </w:r>
      <w:r w:rsidR="00662085" w:rsidRPr="009C1DBD">
        <w:rPr>
          <w:rFonts w:eastAsia="宋体"/>
          <w:noProof/>
          <w:sz w:val="20"/>
          <w:highlight w:val="cyan"/>
          <w:lang w:val="en-CA" w:eastAsia="ko-KR"/>
        </w:rPr>
        <w:t>:</w:t>
      </w:r>
    </w:p>
    <w:p w14:paraId="7171207D" w14:textId="574AFFE0" w:rsidR="00662085" w:rsidRPr="00662085" w:rsidRDefault="00B632E0" w:rsidP="009C1DBD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200"/>
        <w:jc w:val="right"/>
        <w:rPr>
          <w:noProof/>
          <w:lang w:val="en-CA" w:eastAsia="ko-KR"/>
        </w:rPr>
      </w:pPr>
      <w:r w:rsidRPr="00BB06B8">
        <w:rPr>
          <w:rFonts w:eastAsia="宋体"/>
          <w:noProof/>
          <w:sz w:val="20"/>
          <w:highlight w:val="cyan"/>
          <w:lang w:val="en-CA" w:eastAsia="ko-KR"/>
        </w:rPr>
        <w:t>hpelIfIdx</w:t>
      </w:r>
      <w:r w:rsidRPr="00BB06B8" w:rsidDel="003C51E6">
        <w:rPr>
          <w:rFonts w:eastAsia="宋体"/>
          <w:noProof/>
          <w:sz w:val="20"/>
          <w:highlight w:val="cyan"/>
          <w:lang w:val="en-CA" w:eastAsia="ko-KR"/>
        </w:rPr>
        <w:t> = </w:t>
      </w:r>
      <w:r w:rsidRPr="00BB06B8">
        <w:rPr>
          <w:rFonts w:eastAsia="宋体"/>
          <w:noProof/>
          <w:sz w:val="20"/>
          <w:highlight w:val="cyan"/>
          <w:lang w:val="en-CA" w:eastAsia="ko-KR"/>
        </w:rPr>
        <w:t>((</w:t>
      </w:r>
      <w:r>
        <w:rPr>
          <w:rFonts w:eastAsia="宋体"/>
          <w:noProof/>
          <w:sz w:val="20"/>
          <w:highlight w:val="cyan"/>
          <w:lang w:val="en-CA" w:eastAsia="ko-KR"/>
        </w:rPr>
        <w:t> </w:t>
      </w:r>
      <w:r w:rsidRPr="00BB06B8">
        <w:rPr>
          <w:rFonts w:eastAsia="宋体"/>
          <w:noProof/>
          <w:sz w:val="20"/>
          <w:highlight w:val="cyan"/>
          <w:lang w:val="en-CA" w:eastAsia="ko-KR"/>
        </w:rPr>
        <w:t>m</w:t>
      </w:r>
      <w:r>
        <w:rPr>
          <w:rFonts w:eastAsia="宋体"/>
          <w:noProof/>
          <w:sz w:val="20"/>
          <w:highlight w:val="cyan"/>
          <w:lang w:val="en-CA" w:eastAsia="ko-KR"/>
        </w:rPr>
        <w:t>v</w:t>
      </w:r>
      <w:r w:rsidRPr="00BB06B8">
        <w:rPr>
          <w:rFonts w:eastAsia="宋体"/>
          <w:noProof/>
          <w:sz w:val="20"/>
          <w:highlight w:val="cyan"/>
          <w:lang w:val="en-CA" w:eastAsia="ko-KR"/>
        </w:rPr>
        <w:t xml:space="preserve">LX[ 0 ] </w:t>
      </w:r>
      <w:r>
        <w:rPr>
          <w:rFonts w:eastAsia="宋体"/>
          <w:noProof/>
          <w:sz w:val="20"/>
          <w:highlight w:val="cyan"/>
          <w:lang w:val="en-CA" w:eastAsia="ko-KR"/>
        </w:rPr>
        <w:t xml:space="preserve"> &amp; 0x7 != 0 </w:t>
      </w:r>
      <w:r w:rsidRPr="00BB06B8">
        <w:rPr>
          <w:rFonts w:eastAsia="宋体"/>
          <w:noProof/>
          <w:sz w:val="20"/>
          <w:highlight w:val="cyan"/>
          <w:lang w:val="en-CA" w:eastAsia="ko-KR"/>
        </w:rPr>
        <w:t>) || (</w:t>
      </w:r>
      <w:r>
        <w:rPr>
          <w:rFonts w:eastAsia="宋体"/>
          <w:noProof/>
          <w:sz w:val="20"/>
          <w:highlight w:val="cyan"/>
          <w:lang w:val="en-CA" w:eastAsia="ko-KR"/>
        </w:rPr>
        <w:t> </w:t>
      </w:r>
      <w:r w:rsidRPr="00BB06B8">
        <w:rPr>
          <w:rFonts w:eastAsia="宋体"/>
          <w:noProof/>
          <w:sz w:val="20"/>
          <w:highlight w:val="cyan"/>
          <w:lang w:val="en-CA" w:eastAsia="ko-KR"/>
        </w:rPr>
        <w:t>mvLX[ </w:t>
      </w:r>
      <w:r>
        <w:rPr>
          <w:rFonts w:eastAsia="宋体"/>
          <w:noProof/>
          <w:sz w:val="20"/>
          <w:highlight w:val="cyan"/>
          <w:lang w:val="en-CA" w:eastAsia="ko-KR"/>
        </w:rPr>
        <w:t>1</w:t>
      </w:r>
      <w:r w:rsidRPr="00BB06B8">
        <w:rPr>
          <w:rFonts w:eastAsia="宋体"/>
          <w:noProof/>
          <w:sz w:val="20"/>
          <w:highlight w:val="cyan"/>
          <w:lang w:val="en-CA" w:eastAsia="ko-KR"/>
        </w:rPr>
        <w:t> ]</w:t>
      </w:r>
      <w:r>
        <w:rPr>
          <w:rFonts w:eastAsia="宋体"/>
          <w:noProof/>
          <w:sz w:val="20"/>
          <w:highlight w:val="cyan"/>
          <w:lang w:val="en-CA" w:eastAsia="ko-KR"/>
        </w:rPr>
        <w:t xml:space="preserve"> &amp; 0x7 != 0 </w:t>
      </w:r>
      <w:r w:rsidRPr="00BB06B8">
        <w:rPr>
          <w:rFonts w:eastAsia="宋体"/>
          <w:noProof/>
          <w:sz w:val="20"/>
          <w:highlight w:val="cyan"/>
          <w:lang w:val="en-CA" w:eastAsia="ko-KR"/>
        </w:rPr>
        <w:t>)) ? 0 : hpelIfIdx</w:t>
      </w:r>
      <w:r w:rsidR="00662085" w:rsidRPr="009C1DBD" w:rsidDel="003C51E6">
        <w:rPr>
          <w:rFonts w:eastAsia="宋体"/>
          <w:noProof/>
          <w:sz w:val="20"/>
          <w:highlight w:val="cyan"/>
          <w:lang w:val="en-CA" w:eastAsia="ko-KR"/>
        </w:rPr>
        <w:tab/>
        <w:t>(</w:t>
      </w:r>
      <w:r w:rsidR="00662085" w:rsidRPr="009C1DBD" w:rsidDel="003C51E6">
        <w:rPr>
          <w:rFonts w:eastAsia="宋体"/>
          <w:noProof/>
          <w:sz w:val="20"/>
          <w:highlight w:val="cyan"/>
          <w:lang w:val="en-CA" w:eastAsia="ko-KR"/>
        </w:rPr>
        <w:fldChar w:fldCharType="begin" w:fldLock="1"/>
      </w:r>
      <w:r w:rsidR="00662085" w:rsidRPr="009C1DBD" w:rsidDel="003C51E6">
        <w:rPr>
          <w:rFonts w:eastAsia="宋体"/>
          <w:noProof/>
          <w:sz w:val="20"/>
          <w:highlight w:val="cyan"/>
          <w:lang w:val="en-CA" w:eastAsia="ko-KR"/>
        </w:rPr>
        <w:instrText xml:space="preserve"> STYLEREF 1 \s </w:instrText>
      </w:r>
      <w:r w:rsidR="00662085" w:rsidRPr="009C1DBD" w:rsidDel="003C51E6">
        <w:rPr>
          <w:rFonts w:eastAsia="宋体"/>
          <w:noProof/>
          <w:sz w:val="20"/>
          <w:highlight w:val="cyan"/>
          <w:lang w:val="en-CA" w:eastAsia="ko-KR"/>
        </w:rPr>
        <w:fldChar w:fldCharType="separate"/>
      </w:r>
      <w:r w:rsidR="00662085" w:rsidRPr="009C1DBD">
        <w:rPr>
          <w:rFonts w:eastAsia="宋体"/>
          <w:noProof/>
          <w:sz w:val="20"/>
          <w:highlight w:val="cyan"/>
          <w:lang w:val="en-CA" w:eastAsia="ko-KR"/>
        </w:rPr>
        <w:t>8</w:t>
      </w:r>
      <w:r w:rsidR="00662085" w:rsidRPr="009C1DBD" w:rsidDel="003C51E6">
        <w:rPr>
          <w:rFonts w:eastAsia="宋体"/>
          <w:noProof/>
          <w:sz w:val="20"/>
          <w:highlight w:val="cyan"/>
          <w:lang w:val="en-CA" w:eastAsia="ko-KR"/>
        </w:rPr>
        <w:fldChar w:fldCharType="end"/>
      </w:r>
      <w:r w:rsidR="00662085" w:rsidRPr="009C1DBD" w:rsidDel="003C51E6">
        <w:rPr>
          <w:rFonts w:eastAsia="宋体"/>
          <w:noProof/>
          <w:sz w:val="20"/>
          <w:highlight w:val="cyan"/>
          <w:lang w:val="en-CA" w:eastAsia="ko-KR"/>
        </w:rPr>
        <w:noBreakHyphen/>
      </w:r>
      <w:r w:rsidR="00662085" w:rsidRPr="009C1DBD">
        <w:rPr>
          <w:rFonts w:eastAsia="宋体"/>
          <w:noProof/>
          <w:sz w:val="20"/>
          <w:highlight w:val="cyan"/>
          <w:lang w:val="en-CA" w:eastAsia="ko-KR"/>
        </w:rPr>
        <w:t>xxx</w:t>
      </w:r>
      <w:r w:rsidR="00662085" w:rsidRPr="009C1DBD" w:rsidDel="003C51E6">
        <w:rPr>
          <w:rFonts w:eastAsia="宋体"/>
          <w:noProof/>
          <w:sz w:val="20"/>
          <w:highlight w:val="cyan"/>
          <w:lang w:val="en-CA" w:eastAsia="ko-KR"/>
        </w:rPr>
        <w:t>)</w:t>
      </w:r>
    </w:p>
    <w:p w14:paraId="37990C76" w14:textId="1F15F22B" w:rsidR="00662085" w:rsidRDefault="00662085" w:rsidP="0066208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right="200"/>
        <w:rPr>
          <w:lang w:val="en-CA" w:eastAsia="zh-CN"/>
        </w:rPr>
      </w:pPr>
      <w:r>
        <w:rPr>
          <w:lang w:val="en-CA" w:eastAsia="zh-CN"/>
        </w:rPr>
        <w:t>…</w:t>
      </w:r>
    </w:p>
    <w:p w14:paraId="7B5723C4" w14:textId="45E57936" w:rsidR="001F41CA" w:rsidRDefault="001F41CA" w:rsidP="001F41CA">
      <w:pPr>
        <w:pStyle w:val="Heading2"/>
        <w:rPr>
          <w:lang w:val="en-CA" w:eastAsia="zh-CN"/>
        </w:rPr>
      </w:pPr>
      <w:r>
        <w:rPr>
          <w:lang w:val="en-CA" w:eastAsia="zh-CN"/>
        </w:rPr>
        <w:lastRenderedPageBreak/>
        <w:t>Draft Text for method 2</w:t>
      </w:r>
    </w:p>
    <w:p w14:paraId="279F1CFE" w14:textId="4A36DFAF" w:rsidR="00676971" w:rsidRPr="00315B7E" w:rsidDel="003C51E6" w:rsidRDefault="00676971" w:rsidP="00676971">
      <w:pPr>
        <w:pStyle w:val="Heading4"/>
        <w:numPr>
          <w:ilvl w:val="0"/>
          <w:numId w:val="0"/>
        </w:numPr>
        <w:rPr>
          <w:noProof/>
          <w:lang w:val="en-CA"/>
        </w:rPr>
      </w:pPr>
      <w:r>
        <w:rPr>
          <w:noProof/>
          <w:lang w:val="en-CA"/>
        </w:rPr>
        <w:t>8.5</w:t>
      </w:r>
      <w:r w:rsidR="00F500C0">
        <w:rPr>
          <w:noProof/>
          <w:lang w:val="en-CA"/>
        </w:rPr>
        <w:t>.2.2</w:t>
      </w:r>
      <w:r>
        <w:rPr>
          <w:noProof/>
          <w:lang w:val="en-CA"/>
        </w:rPr>
        <w:t xml:space="preserve"> </w:t>
      </w:r>
      <w:r w:rsidRPr="00315B7E" w:rsidDel="003C51E6">
        <w:rPr>
          <w:noProof/>
          <w:lang w:val="en-CA"/>
        </w:rPr>
        <w:t>Derivation process for luma motion vectors for merge mode</w:t>
      </w:r>
    </w:p>
    <w:p w14:paraId="1E27FBE4" w14:textId="77777777" w:rsidR="00676971" w:rsidRDefault="00676971" w:rsidP="00676971">
      <w:pPr>
        <w:rPr>
          <w:lang w:val="en-CA" w:eastAsia="zh-CN"/>
        </w:rPr>
      </w:pPr>
      <w:r>
        <w:rPr>
          <w:lang w:val="en-CA" w:eastAsia="zh-CN"/>
        </w:rPr>
        <w:t>…</w:t>
      </w:r>
    </w:p>
    <w:p w14:paraId="12F90BA4" w14:textId="4BF387C2" w:rsidR="005336A4" w:rsidRPr="009C1DBD" w:rsidRDefault="005336A4" w:rsidP="009C1DBD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rPr>
          <w:rFonts w:eastAsia="宋体"/>
          <w:noProof/>
          <w:sz w:val="20"/>
          <w:lang w:val="en-CA" w:eastAsia="ko-KR"/>
        </w:rPr>
      </w:pPr>
      <w:r w:rsidRPr="009C1DBD">
        <w:rPr>
          <w:rFonts w:eastAsia="宋体"/>
          <w:noProof/>
          <w:sz w:val="20"/>
          <w:lang w:val="en-CA" w:eastAsia="ko-KR"/>
        </w:rPr>
        <w:t>When mmvd_merge_flag</w:t>
      </w:r>
      <w:r w:rsidRPr="009C1DBD" w:rsidDel="003C51E6">
        <w:rPr>
          <w:rFonts w:eastAsia="宋体"/>
          <w:noProof/>
          <w:sz w:val="20"/>
          <w:lang w:val="en-CA" w:eastAsia="ko-KR"/>
        </w:rPr>
        <w:t>[ x</w:t>
      </w:r>
      <w:r w:rsidRPr="009C1DBD">
        <w:rPr>
          <w:rFonts w:eastAsia="宋体"/>
          <w:noProof/>
          <w:sz w:val="20"/>
          <w:lang w:val="en-CA" w:eastAsia="ko-KR"/>
        </w:rPr>
        <w:t>Cb</w:t>
      </w:r>
      <w:r w:rsidRPr="009C1DBD" w:rsidDel="003C51E6">
        <w:rPr>
          <w:rFonts w:eastAsia="宋体"/>
          <w:noProof/>
          <w:sz w:val="20"/>
          <w:lang w:val="en-CA" w:eastAsia="ko-KR"/>
        </w:rPr>
        <w:t> ][ y</w:t>
      </w:r>
      <w:r w:rsidRPr="009C1DBD">
        <w:rPr>
          <w:rFonts w:eastAsia="宋体"/>
          <w:noProof/>
          <w:sz w:val="20"/>
          <w:lang w:val="en-CA" w:eastAsia="ko-KR"/>
        </w:rPr>
        <w:t>Cb</w:t>
      </w:r>
      <w:r w:rsidRPr="009C1DBD" w:rsidDel="003C51E6">
        <w:rPr>
          <w:rFonts w:eastAsia="宋体"/>
          <w:noProof/>
          <w:sz w:val="20"/>
          <w:lang w:val="en-CA" w:eastAsia="ko-KR"/>
        </w:rPr>
        <w:t> ]</w:t>
      </w:r>
      <w:r w:rsidRPr="009C1DBD">
        <w:rPr>
          <w:rFonts w:eastAsia="宋体"/>
          <w:noProof/>
          <w:sz w:val="20"/>
          <w:lang w:val="en-CA" w:eastAsia="ko-KR"/>
        </w:rPr>
        <w:t xml:space="preserve"> is equal to 1, the following applies:</w:t>
      </w:r>
    </w:p>
    <w:p w14:paraId="77404560" w14:textId="228C3005" w:rsidR="005336A4" w:rsidRPr="00315B7E" w:rsidRDefault="005336A4" w:rsidP="005336A4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993" w:hanging="284"/>
        <w:rPr>
          <w:rFonts w:eastAsia="宋体"/>
          <w:noProof/>
          <w:sz w:val="20"/>
          <w:lang w:val="en-CA" w:eastAsia="ko-KR"/>
        </w:rPr>
      </w:pPr>
      <w:r w:rsidRPr="00315B7E">
        <w:rPr>
          <w:rFonts w:eastAsia="宋体"/>
          <w:noProof/>
          <w:sz w:val="20"/>
          <w:lang w:val="en-CA" w:eastAsia="ko-KR"/>
        </w:rPr>
        <w:t xml:space="preserve">The derivation process for merge motion vector difference as specified in </w:t>
      </w:r>
      <w:r w:rsidRPr="00315B7E">
        <w:rPr>
          <w:rFonts w:eastAsia="宋体"/>
          <w:noProof/>
          <w:sz w:val="20"/>
          <w:lang w:val="en-CA" w:eastAsia="ko-KR"/>
        </w:rPr>
        <w:fldChar w:fldCharType="begin" w:fldLock="1"/>
      </w:r>
      <w:r w:rsidRPr="00315B7E">
        <w:rPr>
          <w:rFonts w:eastAsia="宋体"/>
          <w:noProof/>
          <w:sz w:val="20"/>
          <w:lang w:val="en-CA" w:eastAsia="ko-KR"/>
        </w:rPr>
        <w:instrText xml:space="preserve"> REF _Ref532478537 \r \h </w:instrText>
      </w:r>
      <w:r w:rsidRPr="00315B7E">
        <w:rPr>
          <w:rFonts w:eastAsia="宋体"/>
          <w:noProof/>
          <w:sz w:val="20"/>
          <w:lang w:val="en-CA" w:eastAsia="ko-KR"/>
        </w:rPr>
      </w:r>
      <w:r w:rsidRPr="00315B7E">
        <w:rPr>
          <w:rFonts w:eastAsia="宋体"/>
          <w:noProof/>
          <w:sz w:val="20"/>
          <w:lang w:val="en-CA" w:eastAsia="ko-KR"/>
        </w:rPr>
        <w:fldChar w:fldCharType="separate"/>
      </w:r>
      <w:r w:rsidRPr="00315B7E">
        <w:rPr>
          <w:rFonts w:eastAsia="宋体"/>
          <w:noProof/>
          <w:sz w:val="20"/>
          <w:lang w:val="en-CA" w:eastAsia="ko-KR"/>
        </w:rPr>
        <w:t>8.5.2.7</w:t>
      </w:r>
      <w:r w:rsidRPr="00315B7E">
        <w:rPr>
          <w:rFonts w:eastAsia="宋体"/>
          <w:noProof/>
          <w:sz w:val="20"/>
          <w:lang w:val="en-CA" w:eastAsia="ko-KR"/>
        </w:rPr>
        <w:fldChar w:fldCharType="end"/>
      </w:r>
      <w:r w:rsidRPr="00315B7E">
        <w:rPr>
          <w:rFonts w:eastAsia="宋体"/>
          <w:noProof/>
          <w:sz w:val="20"/>
          <w:lang w:val="en-CA" w:eastAsia="ko-KR"/>
        </w:rPr>
        <w:t xml:space="preserve"> is </w:t>
      </w:r>
      <w:r w:rsidRPr="00315B7E" w:rsidDel="003C51E6">
        <w:rPr>
          <w:rFonts w:eastAsia="宋体"/>
          <w:noProof/>
          <w:sz w:val="20"/>
          <w:lang w:val="en-CA" w:eastAsia="ko-KR"/>
        </w:rPr>
        <w:t>invoked with the luma location ( x</w:t>
      </w:r>
      <w:r w:rsidRPr="00315B7E">
        <w:rPr>
          <w:rFonts w:eastAsia="宋体"/>
          <w:noProof/>
          <w:sz w:val="20"/>
          <w:lang w:val="en-CA" w:eastAsia="ko-KR"/>
        </w:rPr>
        <w:t>C</w:t>
      </w:r>
      <w:r w:rsidRPr="00315B7E" w:rsidDel="003C51E6">
        <w:rPr>
          <w:rFonts w:eastAsia="宋体"/>
          <w:noProof/>
          <w:sz w:val="20"/>
          <w:lang w:val="en-CA" w:eastAsia="ko-KR"/>
        </w:rPr>
        <w:t>b, y</w:t>
      </w:r>
      <w:r w:rsidRPr="00315B7E">
        <w:rPr>
          <w:rFonts w:eastAsia="宋体"/>
          <w:noProof/>
          <w:sz w:val="20"/>
          <w:lang w:val="en-CA" w:eastAsia="ko-KR"/>
        </w:rPr>
        <w:t>C</w:t>
      </w:r>
      <w:r w:rsidRPr="00315B7E" w:rsidDel="003C51E6">
        <w:rPr>
          <w:rFonts w:eastAsia="宋体"/>
          <w:noProof/>
          <w:sz w:val="20"/>
          <w:lang w:val="en-CA" w:eastAsia="ko-KR"/>
        </w:rPr>
        <w:t xml:space="preserve">b ), the reference indices refIdxL0, refIdxL1 and the prediction list utilization flags </w:t>
      </w:r>
      <w:r w:rsidRPr="00662085" w:rsidDel="003C51E6">
        <w:rPr>
          <w:rFonts w:eastAsia="宋体"/>
          <w:noProof/>
          <w:sz w:val="20"/>
          <w:lang w:val="en-CA" w:eastAsia="ko-KR"/>
        </w:rPr>
        <w:t>predFlagL0</w:t>
      </w:r>
      <w:r w:rsidRPr="002A02F2">
        <w:rPr>
          <w:rFonts w:eastAsia="宋体"/>
          <w:noProof/>
          <w:sz w:val="20"/>
          <w:lang w:val="en-CA" w:eastAsia="ko-KR"/>
        </w:rPr>
        <w:t>[ 0 ][ 0 ]</w:t>
      </w:r>
      <w:r w:rsidRPr="002A02F2" w:rsidDel="003C51E6">
        <w:rPr>
          <w:rFonts w:eastAsia="宋体"/>
          <w:noProof/>
          <w:sz w:val="20"/>
          <w:lang w:val="en-CA" w:eastAsia="ko-KR"/>
        </w:rPr>
        <w:t xml:space="preserve"> and predFlagL1</w:t>
      </w:r>
      <w:r w:rsidRPr="002A02F2">
        <w:rPr>
          <w:rFonts w:eastAsia="宋体"/>
          <w:noProof/>
          <w:sz w:val="20"/>
          <w:lang w:val="en-CA" w:eastAsia="ko-KR"/>
        </w:rPr>
        <w:t>[ 0 ][ 0 ]</w:t>
      </w:r>
      <w:r w:rsidR="005B5851" w:rsidRPr="009C1DBD">
        <w:rPr>
          <w:rFonts w:eastAsia="宋体"/>
          <w:noProof/>
          <w:sz w:val="20"/>
          <w:highlight w:val="cyan"/>
          <w:lang w:val="en-CA" w:eastAsia="ko-KR"/>
        </w:rPr>
        <w:t>, and hpelIfIdx</w:t>
      </w:r>
      <w:r w:rsidRPr="002A02F2">
        <w:rPr>
          <w:rFonts w:eastAsia="宋体"/>
          <w:noProof/>
          <w:sz w:val="20"/>
          <w:lang w:val="en-CA" w:eastAsia="ko-KR"/>
        </w:rPr>
        <w:t xml:space="preserve"> as inputs, and the motion vector differences mMvdL0, and</w:t>
      </w:r>
      <w:r w:rsidRPr="00315B7E">
        <w:rPr>
          <w:rFonts w:eastAsia="宋体"/>
          <w:noProof/>
          <w:sz w:val="20"/>
          <w:lang w:val="en-CA" w:eastAsia="ko-KR"/>
        </w:rPr>
        <w:t xml:space="preserve"> mMvdL1</w:t>
      </w:r>
      <w:r>
        <w:rPr>
          <w:rFonts w:eastAsia="宋体"/>
          <w:noProof/>
          <w:sz w:val="20"/>
          <w:lang w:val="en-CA" w:eastAsia="ko-KR"/>
        </w:rPr>
        <w:t xml:space="preserve"> </w:t>
      </w:r>
      <w:r w:rsidRPr="00315B7E">
        <w:rPr>
          <w:rFonts w:eastAsia="宋体"/>
          <w:noProof/>
          <w:sz w:val="20"/>
          <w:lang w:val="en-CA" w:eastAsia="ko-KR"/>
        </w:rPr>
        <w:t>as outputs.</w:t>
      </w:r>
    </w:p>
    <w:p w14:paraId="77B279EB" w14:textId="77777777" w:rsidR="005336A4" w:rsidRPr="00315B7E" w:rsidRDefault="005336A4" w:rsidP="005336A4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993" w:hanging="284"/>
        <w:rPr>
          <w:rFonts w:eastAsia="宋体"/>
          <w:noProof/>
          <w:sz w:val="20"/>
          <w:lang w:val="en-CA" w:eastAsia="ko-KR"/>
        </w:rPr>
      </w:pPr>
      <w:r w:rsidRPr="00315B7E">
        <w:rPr>
          <w:rFonts w:eastAsia="宋体"/>
          <w:noProof/>
          <w:sz w:val="20"/>
          <w:lang w:val="en-CA" w:eastAsia="ko-KR"/>
        </w:rPr>
        <w:t>The motion vector difference mMvdLX is added to the merge motion vectors mvLX for X being 0 and 1 as follows:</w:t>
      </w:r>
    </w:p>
    <w:p w14:paraId="14FC2AEE" w14:textId="77777777" w:rsidR="005336A4" w:rsidRPr="00315B7E" w:rsidDel="003C51E6" w:rsidRDefault="005336A4" w:rsidP="005336A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200"/>
        <w:jc w:val="right"/>
        <w:rPr>
          <w:rFonts w:eastAsia="宋体"/>
          <w:noProof/>
          <w:sz w:val="20"/>
          <w:lang w:val="en-CA" w:eastAsia="ko-KR"/>
        </w:rPr>
      </w:pPr>
      <w:r w:rsidRPr="00315B7E" w:rsidDel="003C51E6">
        <w:rPr>
          <w:rFonts w:eastAsia="宋体"/>
          <w:noProof/>
          <w:sz w:val="20"/>
          <w:lang w:val="en-CA" w:eastAsia="ko-KR"/>
        </w:rPr>
        <w:t>mvLX[ 0 ][ 0 ][ 0 ] </w:t>
      </w:r>
      <w:r w:rsidRPr="00315B7E">
        <w:rPr>
          <w:rFonts w:eastAsia="宋体"/>
          <w:noProof/>
          <w:sz w:val="20"/>
          <w:lang w:val="en-CA" w:eastAsia="ko-KR"/>
        </w:rPr>
        <w:t>+</w:t>
      </w:r>
      <w:r w:rsidRPr="00315B7E" w:rsidDel="003C51E6">
        <w:rPr>
          <w:rFonts w:eastAsia="宋体"/>
          <w:noProof/>
          <w:sz w:val="20"/>
          <w:lang w:val="en-CA" w:eastAsia="ko-KR"/>
        </w:rPr>
        <w:t>= </w:t>
      </w:r>
      <w:r w:rsidRPr="00315B7E">
        <w:rPr>
          <w:rFonts w:eastAsia="宋体"/>
          <w:noProof/>
          <w:sz w:val="20"/>
          <w:lang w:val="en-CA" w:eastAsia="ko-KR"/>
        </w:rPr>
        <w:t>mMvdLX[ 0 ]</w:t>
      </w:r>
      <w:r w:rsidRPr="00315B7E">
        <w:rPr>
          <w:rFonts w:eastAsia="宋体"/>
          <w:noProof/>
          <w:sz w:val="20"/>
          <w:lang w:val="en-CA" w:eastAsia="ko-KR"/>
        </w:rPr>
        <w:tab/>
      </w:r>
      <w:r w:rsidRPr="00315B7E">
        <w:rPr>
          <w:rFonts w:eastAsia="宋体"/>
          <w:noProof/>
          <w:sz w:val="20"/>
          <w:lang w:val="en-CA" w:eastAsia="ko-KR"/>
        </w:rPr>
        <w:tab/>
      </w:r>
      <w:r w:rsidRPr="00315B7E" w:rsidDel="003C51E6">
        <w:rPr>
          <w:rFonts w:eastAsia="宋体"/>
          <w:noProof/>
          <w:sz w:val="20"/>
          <w:lang w:val="en-CA" w:eastAsia="ko-KR"/>
        </w:rPr>
        <w:t>(</w: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315B7E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315B7E">
        <w:rPr>
          <w:rFonts w:eastAsia="宋体"/>
          <w:noProof/>
          <w:sz w:val="20"/>
          <w:lang w:val="en-CA" w:eastAsia="ko-KR"/>
        </w:rPr>
        <w:t>8</w: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315B7E" w:rsidDel="003C51E6">
        <w:rPr>
          <w:rFonts w:eastAsia="宋体"/>
          <w:noProof/>
          <w:sz w:val="20"/>
          <w:lang w:val="en-CA" w:eastAsia="ko-KR"/>
        </w:rPr>
        <w:noBreakHyphen/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315B7E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315B7E">
        <w:rPr>
          <w:rFonts w:eastAsia="宋体"/>
          <w:noProof/>
          <w:sz w:val="20"/>
          <w:lang w:val="en-CA" w:eastAsia="ko-KR"/>
        </w:rPr>
        <w:t>315</w: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315B7E" w:rsidDel="003C51E6">
        <w:rPr>
          <w:rFonts w:eastAsia="宋体"/>
          <w:noProof/>
          <w:sz w:val="20"/>
          <w:lang w:val="en-CA" w:eastAsia="ko-KR"/>
        </w:rPr>
        <w:t>)</w:t>
      </w:r>
    </w:p>
    <w:p w14:paraId="290797FF" w14:textId="77777777" w:rsidR="005336A4" w:rsidRPr="00315B7E" w:rsidRDefault="005336A4" w:rsidP="005336A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200"/>
        <w:jc w:val="right"/>
        <w:rPr>
          <w:rFonts w:eastAsia="宋体"/>
          <w:noProof/>
          <w:sz w:val="20"/>
          <w:lang w:val="en-CA" w:eastAsia="ko-KR"/>
        </w:rPr>
      </w:pPr>
      <w:r w:rsidRPr="00315B7E" w:rsidDel="003C51E6">
        <w:rPr>
          <w:rFonts w:eastAsia="宋体"/>
          <w:noProof/>
          <w:sz w:val="20"/>
          <w:lang w:val="en-CA" w:eastAsia="ko-KR"/>
        </w:rPr>
        <w:t>mvLX[ 0 ][ 0 ]</w:t>
      </w:r>
      <w:r w:rsidRPr="00315B7E">
        <w:rPr>
          <w:rFonts w:eastAsia="宋体"/>
          <w:noProof/>
          <w:sz w:val="20"/>
          <w:lang w:val="en-CA" w:eastAsia="ko-KR"/>
        </w:rPr>
        <w:t>[ 1</w:t>
      </w:r>
      <w:r w:rsidRPr="00315B7E" w:rsidDel="003C51E6">
        <w:rPr>
          <w:rFonts w:eastAsia="宋体"/>
          <w:noProof/>
          <w:sz w:val="20"/>
          <w:lang w:val="en-CA" w:eastAsia="ko-KR"/>
        </w:rPr>
        <w:t> ] </w:t>
      </w:r>
      <w:r w:rsidRPr="00315B7E">
        <w:rPr>
          <w:rFonts w:eastAsia="宋体"/>
          <w:noProof/>
          <w:sz w:val="20"/>
          <w:lang w:val="en-CA" w:eastAsia="ko-KR"/>
        </w:rPr>
        <w:t>+</w:t>
      </w:r>
      <w:r w:rsidRPr="00315B7E" w:rsidDel="003C51E6">
        <w:rPr>
          <w:rFonts w:eastAsia="宋体"/>
          <w:noProof/>
          <w:sz w:val="20"/>
          <w:lang w:val="en-CA" w:eastAsia="ko-KR"/>
        </w:rPr>
        <w:t>= </w:t>
      </w:r>
      <w:r w:rsidRPr="00315B7E">
        <w:rPr>
          <w:rFonts w:eastAsia="宋体"/>
          <w:noProof/>
          <w:sz w:val="20"/>
          <w:lang w:val="en-CA" w:eastAsia="ko-KR"/>
        </w:rPr>
        <w:t>mMvdLX[ 1 ]</w:t>
      </w:r>
      <w:r w:rsidRPr="00315B7E">
        <w:rPr>
          <w:rFonts w:eastAsia="宋体"/>
          <w:noProof/>
          <w:sz w:val="20"/>
          <w:lang w:val="en-CA" w:eastAsia="ko-KR"/>
        </w:rPr>
        <w:tab/>
      </w:r>
      <w:r w:rsidRPr="00315B7E">
        <w:rPr>
          <w:rFonts w:eastAsia="宋体"/>
          <w:noProof/>
          <w:sz w:val="20"/>
          <w:lang w:val="en-CA" w:eastAsia="ko-KR"/>
        </w:rPr>
        <w:tab/>
      </w:r>
      <w:r w:rsidRPr="00315B7E" w:rsidDel="003C51E6">
        <w:rPr>
          <w:rFonts w:eastAsia="宋体"/>
          <w:noProof/>
          <w:sz w:val="20"/>
          <w:lang w:val="en-CA" w:eastAsia="ko-KR"/>
        </w:rPr>
        <w:t>(</w: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315B7E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315B7E">
        <w:rPr>
          <w:rFonts w:eastAsia="宋体"/>
          <w:noProof/>
          <w:sz w:val="20"/>
          <w:lang w:val="en-CA" w:eastAsia="ko-KR"/>
        </w:rPr>
        <w:t>8</w: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315B7E" w:rsidDel="003C51E6">
        <w:rPr>
          <w:rFonts w:eastAsia="宋体"/>
          <w:noProof/>
          <w:sz w:val="20"/>
          <w:lang w:val="en-CA" w:eastAsia="ko-KR"/>
        </w:rPr>
        <w:noBreakHyphen/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315B7E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315B7E">
        <w:rPr>
          <w:rFonts w:eastAsia="宋体"/>
          <w:noProof/>
          <w:sz w:val="20"/>
          <w:lang w:val="en-CA" w:eastAsia="ko-KR"/>
        </w:rPr>
        <w:t>316</w: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315B7E" w:rsidDel="003C51E6">
        <w:rPr>
          <w:rFonts w:eastAsia="宋体"/>
          <w:noProof/>
          <w:sz w:val="20"/>
          <w:lang w:val="en-CA" w:eastAsia="ko-KR"/>
        </w:rPr>
        <w:t>)</w:t>
      </w:r>
    </w:p>
    <w:p w14:paraId="235ED992" w14:textId="77777777" w:rsidR="005336A4" w:rsidRPr="00315B7E" w:rsidRDefault="005336A4" w:rsidP="005336A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200"/>
        <w:jc w:val="right"/>
        <w:rPr>
          <w:rFonts w:eastAsia="宋体"/>
          <w:noProof/>
          <w:sz w:val="20"/>
          <w:lang w:val="en-CA" w:eastAsia="ko-KR"/>
        </w:rPr>
      </w:pPr>
      <w:r w:rsidRPr="00315B7E" w:rsidDel="003C51E6">
        <w:rPr>
          <w:rFonts w:eastAsia="宋体"/>
          <w:noProof/>
          <w:sz w:val="20"/>
          <w:lang w:val="en-CA" w:eastAsia="ko-KR"/>
        </w:rPr>
        <w:t>mvLX[ 0 ][ 0 ]</w:t>
      </w:r>
      <w:r w:rsidRPr="00315B7E">
        <w:rPr>
          <w:rFonts w:eastAsia="宋体"/>
          <w:noProof/>
          <w:sz w:val="20"/>
          <w:lang w:val="en-CA" w:eastAsia="ko-KR"/>
        </w:rPr>
        <w:t>[ 0 ] = Clip3( −2</w:t>
      </w:r>
      <w:r w:rsidRPr="00315B7E">
        <w:rPr>
          <w:rFonts w:eastAsia="宋体"/>
          <w:noProof/>
          <w:sz w:val="20"/>
          <w:vertAlign w:val="superscript"/>
          <w:lang w:val="en-CA" w:eastAsia="ko-KR"/>
        </w:rPr>
        <w:t>17</w:t>
      </w:r>
      <w:r w:rsidRPr="00315B7E">
        <w:rPr>
          <w:rFonts w:eastAsia="宋体"/>
          <w:noProof/>
          <w:sz w:val="20"/>
          <w:lang w:val="en-CA" w:eastAsia="ko-KR"/>
        </w:rPr>
        <w:t>, 2</w:t>
      </w:r>
      <w:r w:rsidRPr="00315B7E">
        <w:rPr>
          <w:rFonts w:eastAsia="宋体"/>
          <w:noProof/>
          <w:sz w:val="20"/>
          <w:vertAlign w:val="superscript"/>
          <w:lang w:val="en-CA" w:eastAsia="ko-KR"/>
        </w:rPr>
        <w:t>17</w:t>
      </w:r>
      <w:r w:rsidRPr="00315B7E">
        <w:rPr>
          <w:rFonts w:eastAsia="宋体"/>
          <w:noProof/>
          <w:sz w:val="20"/>
          <w:lang w:val="en-CA" w:eastAsia="ko-KR"/>
        </w:rPr>
        <w:t> − 1, </w:t>
      </w:r>
      <w:r w:rsidRPr="00315B7E" w:rsidDel="003C51E6">
        <w:rPr>
          <w:rFonts w:eastAsia="宋体"/>
          <w:noProof/>
          <w:sz w:val="20"/>
          <w:lang w:val="en-CA" w:eastAsia="ko-KR"/>
        </w:rPr>
        <w:t>mvLX[ 0 ][ 0 ]</w:t>
      </w:r>
      <w:r w:rsidRPr="00315B7E">
        <w:rPr>
          <w:rFonts w:eastAsia="宋体"/>
          <w:noProof/>
          <w:sz w:val="20"/>
          <w:lang w:val="en-CA" w:eastAsia="ko-KR"/>
        </w:rPr>
        <w:t>[ 0 ] )</w:t>
      </w:r>
      <w:r w:rsidRPr="00315B7E">
        <w:rPr>
          <w:rFonts w:eastAsia="宋体"/>
          <w:noProof/>
          <w:sz w:val="20"/>
          <w:lang w:val="en-CA" w:eastAsia="ko-KR"/>
        </w:rPr>
        <w:tab/>
      </w:r>
      <w:r w:rsidRPr="00315B7E" w:rsidDel="003C51E6">
        <w:rPr>
          <w:rFonts w:eastAsia="宋体"/>
          <w:noProof/>
          <w:sz w:val="20"/>
          <w:lang w:val="en-CA" w:eastAsia="ko-KR"/>
        </w:rPr>
        <w:t>(</w: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315B7E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315B7E">
        <w:rPr>
          <w:rFonts w:eastAsia="宋体"/>
          <w:noProof/>
          <w:sz w:val="20"/>
          <w:lang w:val="en-CA" w:eastAsia="ko-KR"/>
        </w:rPr>
        <w:t>8</w: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315B7E" w:rsidDel="003C51E6">
        <w:rPr>
          <w:rFonts w:eastAsia="宋体"/>
          <w:noProof/>
          <w:sz w:val="20"/>
          <w:lang w:val="en-CA" w:eastAsia="ko-KR"/>
        </w:rPr>
        <w:noBreakHyphen/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315B7E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315B7E">
        <w:rPr>
          <w:rFonts w:eastAsia="宋体"/>
          <w:noProof/>
          <w:sz w:val="20"/>
          <w:lang w:val="en-CA" w:eastAsia="ko-KR"/>
        </w:rPr>
        <w:t>317</w: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315B7E" w:rsidDel="003C51E6">
        <w:rPr>
          <w:rFonts w:eastAsia="宋体"/>
          <w:noProof/>
          <w:sz w:val="20"/>
          <w:lang w:val="en-CA" w:eastAsia="ko-KR"/>
        </w:rPr>
        <w:t>)</w:t>
      </w:r>
    </w:p>
    <w:p w14:paraId="08CD77E8" w14:textId="77777777" w:rsidR="005336A4" w:rsidRDefault="005336A4" w:rsidP="005336A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200"/>
        <w:jc w:val="right"/>
        <w:rPr>
          <w:rFonts w:eastAsia="宋体"/>
          <w:noProof/>
          <w:sz w:val="20"/>
          <w:lang w:val="en-CA" w:eastAsia="ko-KR"/>
        </w:rPr>
      </w:pPr>
      <w:r w:rsidRPr="00315B7E" w:rsidDel="003C51E6">
        <w:rPr>
          <w:rFonts w:eastAsia="宋体"/>
          <w:noProof/>
          <w:sz w:val="20"/>
          <w:lang w:val="en-CA" w:eastAsia="ko-KR"/>
        </w:rPr>
        <w:t>mvLX[ 0 ][ 0 ]</w:t>
      </w:r>
      <w:r w:rsidRPr="00315B7E">
        <w:rPr>
          <w:rFonts w:eastAsia="宋体"/>
          <w:noProof/>
          <w:sz w:val="20"/>
          <w:lang w:val="en-CA" w:eastAsia="ko-KR"/>
        </w:rPr>
        <w:t xml:space="preserve"> [ 1 ] = Clip3( −2</w:t>
      </w:r>
      <w:r w:rsidRPr="00315B7E">
        <w:rPr>
          <w:rFonts w:eastAsia="宋体"/>
          <w:noProof/>
          <w:sz w:val="20"/>
          <w:vertAlign w:val="superscript"/>
          <w:lang w:val="en-CA" w:eastAsia="ko-KR"/>
        </w:rPr>
        <w:t>17</w:t>
      </w:r>
      <w:r w:rsidRPr="00315B7E">
        <w:rPr>
          <w:rFonts w:eastAsia="宋体"/>
          <w:noProof/>
          <w:sz w:val="20"/>
          <w:lang w:val="en-CA" w:eastAsia="ko-KR"/>
        </w:rPr>
        <w:t>, 2</w:t>
      </w:r>
      <w:r w:rsidRPr="00315B7E">
        <w:rPr>
          <w:rFonts w:eastAsia="宋体"/>
          <w:noProof/>
          <w:sz w:val="20"/>
          <w:vertAlign w:val="superscript"/>
          <w:lang w:val="en-CA" w:eastAsia="ko-KR"/>
        </w:rPr>
        <w:t>17 </w:t>
      </w:r>
      <w:r w:rsidRPr="00315B7E">
        <w:rPr>
          <w:rFonts w:eastAsia="宋体"/>
          <w:noProof/>
          <w:sz w:val="20"/>
          <w:lang w:val="en-CA" w:eastAsia="ko-KR"/>
        </w:rPr>
        <w:t>− 1, </w:t>
      </w:r>
      <w:r w:rsidRPr="00315B7E" w:rsidDel="003C51E6">
        <w:rPr>
          <w:rFonts w:eastAsia="宋体"/>
          <w:noProof/>
          <w:sz w:val="20"/>
          <w:lang w:val="en-CA" w:eastAsia="ko-KR"/>
        </w:rPr>
        <w:t>mvLX[ 0 ][ 0 ]</w:t>
      </w:r>
      <w:r w:rsidRPr="00315B7E">
        <w:rPr>
          <w:rFonts w:eastAsia="宋体"/>
          <w:noProof/>
          <w:sz w:val="20"/>
          <w:lang w:val="en-CA" w:eastAsia="ko-KR"/>
        </w:rPr>
        <w:t xml:space="preserve">[ 1 ] ) </w:t>
      </w:r>
      <w:r w:rsidRPr="00315B7E">
        <w:rPr>
          <w:rFonts w:eastAsia="宋体"/>
          <w:noProof/>
          <w:sz w:val="20"/>
          <w:lang w:val="en-CA" w:eastAsia="ko-KR"/>
        </w:rPr>
        <w:tab/>
      </w:r>
      <w:r w:rsidRPr="00315B7E" w:rsidDel="003C51E6">
        <w:rPr>
          <w:rFonts w:eastAsia="宋体"/>
          <w:noProof/>
          <w:sz w:val="20"/>
          <w:lang w:val="en-CA" w:eastAsia="ko-KR"/>
        </w:rPr>
        <w:t>(</w: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315B7E" w:rsidDel="003C51E6">
        <w:rPr>
          <w:rFonts w:eastAsia="宋体"/>
          <w:noProof/>
          <w:sz w:val="20"/>
          <w:lang w:val="en-CA" w:eastAsia="ko-KR"/>
        </w:rPr>
        <w:instrText xml:space="preserve"> STYLEREF 1 \s </w:instrTex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315B7E">
        <w:rPr>
          <w:rFonts w:eastAsia="宋体"/>
          <w:noProof/>
          <w:sz w:val="20"/>
          <w:lang w:val="en-CA" w:eastAsia="ko-KR"/>
        </w:rPr>
        <w:t>8</w: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315B7E" w:rsidDel="003C51E6">
        <w:rPr>
          <w:rFonts w:eastAsia="宋体"/>
          <w:noProof/>
          <w:sz w:val="20"/>
          <w:lang w:val="en-CA" w:eastAsia="ko-KR"/>
        </w:rPr>
        <w:noBreakHyphen/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begin" w:fldLock="1"/>
      </w:r>
      <w:r w:rsidRPr="00315B7E" w:rsidDel="003C51E6">
        <w:rPr>
          <w:rFonts w:eastAsia="宋体"/>
          <w:noProof/>
          <w:sz w:val="20"/>
          <w:lang w:val="en-CA" w:eastAsia="ko-KR"/>
        </w:rPr>
        <w:instrText xml:space="preserve"> SEQ Equation \* ARABIC \s 1 </w:instrTex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separate"/>
      </w:r>
      <w:r w:rsidRPr="00315B7E">
        <w:rPr>
          <w:rFonts w:eastAsia="宋体"/>
          <w:noProof/>
          <w:sz w:val="20"/>
          <w:lang w:val="en-CA" w:eastAsia="ko-KR"/>
        </w:rPr>
        <w:t>318</w:t>
      </w:r>
      <w:r w:rsidRPr="00315B7E" w:rsidDel="003C51E6">
        <w:rPr>
          <w:rFonts w:eastAsia="宋体"/>
          <w:noProof/>
          <w:sz w:val="20"/>
          <w:lang w:val="en-CA" w:eastAsia="ko-KR"/>
        </w:rPr>
        <w:fldChar w:fldCharType="end"/>
      </w:r>
      <w:r w:rsidRPr="00315B7E" w:rsidDel="003C51E6">
        <w:rPr>
          <w:rFonts w:eastAsia="宋体"/>
          <w:noProof/>
          <w:sz w:val="20"/>
          <w:lang w:val="en-CA" w:eastAsia="ko-KR"/>
        </w:rPr>
        <w:t>)</w:t>
      </w:r>
    </w:p>
    <w:p w14:paraId="2D802399" w14:textId="77777777" w:rsidR="008A11BD" w:rsidRPr="00BB06B8" w:rsidRDefault="008A11BD" w:rsidP="008A11BD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993" w:hanging="284"/>
        <w:rPr>
          <w:rFonts w:eastAsia="宋体"/>
          <w:noProof/>
          <w:sz w:val="20"/>
          <w:highlight w:val="cyan"/>
          <w:lang w:val="en-CA" w:eastAsia="ko-KR"/>
        </w:rPr>
      </w:pPr>
      <w:r w:rsidRPr="00BB06B8">
        <w:rPr>
          <w:rFonts w:eastAsia="宋体"/>
          <w:noProof/>
          <w:sz w:val="20"/>
          <w:highlight w:val="cyan"/>
          <w:lang w:val="en-CA" w:eastAsia="ko-KR"/>
        </w:rPr>
        <w:t>For X being 0 and 1, the following applies:</w:t>
      </w:r>
    </w:p>
    <w:p w14:paraId="27E26459" w14:textId="0B439D89" w:rsidR="008A11BD" w:rsidRPr="00BB06B8" w:rsidRDefault="008A11BD" w:rsidP="008A11BD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200"/>
        <w:jc w:val="right"/>
        <w:rPr>
          <w:rFonts w:eastAsia="宋体"/>
          <w:noProof/>
          <w:sz w:val="20"/>
          <w:lang w:val="en-CA" w:eastAsia="ko-KR"/>
        </w:rPr>
      </w:pPr>
      <w:r w:rsidRPr="00BB06B8">
        <w:rPr>
          <w:rFonts w:eastAsia="宋体"/>
          <w:noProof/>
          <w:sz w:val="20"/>
          <w:highlight w:val="cyan"/>
          <w:lang w:val="en-CA" w:eastAsia="ko-KR"/>
        </w:rPr>
        <w:t>hpelIfIdx</w:t>
      </w:r>
      <w:r w:rsidRPr="00BB06B8" w:rsidDel="003C51E6">
        <w:rPr>
          <w:rFonts w:eastAsia="宋体"/>
          <w:noProof/>
          <w:sz w:val="20"/>
          <w:highlight w:val="cyan"/>
          <w:lang w:val="en-CA" w:eastAsia="ko-KR"/>
        </w:rPr>
        <w:t> = </w:t>
      </w:r>
      <w:r w:rsidRPr="00BB06B8">
        <w:rPr>
          <w:rFonts w:eastAsia="宋体"/>
          <w:noProof/>
          <w:sz w:val="20"/>
          <w:highlight w:val="cyan"/>
          <w:lang w:val="en-CA" w:eastAsia="ko-KR"/>
        </w:rPr>
        <w:t>((</w:t>
      </w:r>
      <w:r w:rsidR="00532CA1">
        <w:rPr>
          <w:rFonts w:eastAsia="宋体"/>
          <w:noProof/>
          <w:sz w:val="20"/>
          <w:highlight w:val="cyan"/>
          <w:lang w:val="en-CA" w:eastAsia="ko-KR"/>
        </w:rPr>
        <w:t> </w:t>
      </w:r>
      <w:r w:rsidRPr="00BB06B8">
        <w:rPr>
          <w:rFonts w:eastAsia="宋体"/>
          <w:noProof/>
          <w:sz w:val="20"/>
          <w:highlight w:val="cyan"/>
          <w:lang w:val="en-CA" w:eastAsia="ko-KR"/>
        </w:rPr>
        <w:t>m</w:t>
      </w:r>
      <w:r w:rsidR="00E6507F">
        <w:rPr>
          <w:rFonts w:eastAsia="宋体"/>
          <w:noProof/>
          <w:sz w:val="20"/>
          <w:highlight w:val="cyan"/>
          <w:lang w:val="en-CA" w:eastAsia="ko-KR"/>
        </w:rPr>
        <w:t>v</w:t>
      </w:r>
      <w:r w:rsidRPr="00BB06B8">
        <w:rPr>
          <w:rFonts w:eastAsia="宋体"/>
          <w:noProof/>
          <w:sz w:val="20"/>
          <w:highlight w:val="cyan"/>
          <w:lang w:val="en-CA" w:eastAsia="ko-KR"/>
        </w:rPr>
        <w:t xml:space="preserve">LX[ 0 ] </w:t>
      </w:r>
      <w:r w:rsidR="00E6507F">
        <w:rPr>
          <w:rFonts w:eastAsia="宋体"/>
          <w:noProof/>
          <w:sz w:val="20"/>
          <w:highlight w:val="cyan"/>
          <w:lang w:val="en-CA" w:eastAsia="ko-KR"/>
        </w:rPr>
        <w:t xml:space="preserve"> </w:t>
      </w:r>
      <w:r w:rsidR="00613AE6">
        <w:rPr>
          <w:rFonts w:eastAsia="宋体"/>
          <w:noProof/>
          <w:sz w:val="20"/>
          <w:highlight w:val="cyan"/>
          <w:lang w:val="en-CA" w:eastAsia="ko-KR"/>
        </w:rPr>
        <w:t>&amp; 0x7</w:t>
      </w:r>
      <w:r w:rsidR="00E6507F">
        <w:rPr>
          <w:rFonts w:eastAsia="宋体"/>
          <w:noProof/>
          <w:sz w:val="20"/>
          <w:highlight w:val="cyan"/>
          <w:lang w:val="en-CA" w:eastAsia="ko-KR"/>
        </w:rPr>
        <w:t xml:space="preserve"> != 0</w:t>
      </w:r>
      <w:r w:rsidR="00532CA1">
        <w:rPr>
          <w:rFonts w:eastAsia="宋体"/>
          <w:noProof/>
          <w:sz w:val="20"/>
          <w:highlight w:val="cyan"/>
          <w:lang w:val="en-CA" w:eastAsia="ko-KR"/>
        </w:rPr>
        <w:t> </w:t>
      </w:r>
      <w:r w:rsidRPr="00BB06B8">
        <w:rPr>
          <w:rFonts w:eastAsia="宋体"/>
          <w:noProof/>
          <w:sz w:val="20"/>
          <w:highlight w:val="cyan"/>
          <w:lang w:val="en-CA" w:eastAsia="ko-KR"/>
        </w:rPr>
        <w:t>) || (</w:t>
      </w:r>
      <w:r w:rsidR="00532CA1">
        <w:rPr>
          <w:rFonts w:eastAsia="宋体"/>
          <w:noProof/>
          <w:sz w:val="20"/>
          <w:highlight w:val="cyan"/>
          <w:lang w:val="en-CA" w:eastAsia="ko-KR"/>
        </w:rPr>
        <w:t> </w:t>
      </w:r>
      <w:r w:rsidRPr="00BB06B8">
        <w:rPr>
          <w:rFonts w:eastAsia="宋体"/>
          <w:noProof/>
          <w:sz w:val="20"/>
          <w:highlight w:val="cyan"/>
          <w:lang w:val="en-CA" w:eastAsia="ko-KR"/>
        </w:rPr>
        <w:t>mvLX[ </w:t>
      </w:r>
      <w:r w:rsidR="00613AE6">
        <w:rPr>
          <w:rFonts w:eastAsia="宋体"/>
          <w:noProof/>
          <w:sz w:val="20"/>
          <w:highlight w:val="cyan"/>
          <w:lang w:val="en-CA" w:eastAsia="ko-KR"/>
        </w:rPr>
        <w:t>1</w:t>
      </w:r>
      <w:r w:rsidRPr="00BB06B8">
        <w:rPr>
          <w:rFonts w:eastAsia="宋体"/>
          <w:noProof/>
          <w:sz w:val="20"/>
          <w:highlight w:val="cyan"/>
          <w:lang w:val="en-CA" w:eastAsia="ko-KR"/>
        </w:rPr>
        <w:t> ]</w:t>
      </w:r>
      <w:r w:rsidR="00613AE6">
        <w:rPr>
          <w:rFonts w:eastAsia="宋体"/>
          <w:noProof/>
          <w:sz w:val="20"/>
          <w:highlight w:val="cyan"/>
          <w:lang w:val="en-CA" w:eastAsia="ko-KR"/>
        </w:rPr>
        <w:t xml:space="preserve"> &amp; 0x7 != 0</w:t>
      </w:r>
      <w:r w:rsidR="00532CA1">
        <w:rPr>
          <w:rFonts w:eastAsia="宋体"/>
          <w:noProof/>
          <w:sz w:val="20"/>
          <w:highlight w:val="cyan"/>
          <w:lang w:val="en-CA" w:eastAsia="ko-KR"/>
        </w:rPr>
        <w:t> </w:t>
      </w:r>
      <w:r w:rsidRPr="00BB06B8">
        <w:rPr>
          <w:rFonts w:eastAsia="宋体"/>
          <w:noProof/>
          <w:sz w:val="20"/>
          <w:highlight w:val="cyan"/>
          <w:lang w:val="en-CA" w:eastAsia="ko-KR"/>
        </w:rPr>
        <w:t>)) ? 0 : hpelIfIdx</w:t>
      </w:r>
      <w:r w:rsidRPr="00BB06B8" w:rsidDel="003C51E6">
        <w:rPr>
          <w:rFonts w:eastAsia="宋体"/>
          <w:noProof/>
          <w:sz w:val="20"/>
          <w:highlight w:val="cyan"/>
          <w:lang w:val="en-CA" w:eastAsia="ko-KR"/>
        </w:rPr>
        <w:tab/>
        <w:t>(</w:t>
      </w:r>
      <w:r w:rsidRPr="00BB06B8" w:rsidDel="003C51E6">
        <w:rPr>
          <w:rFonts w:eastAsia="宋体"/>
          <w:noProof/>
          <w:sz w:val="20"/>
          <w:highlight w:val="cyan"/>
          <w:lang w:val="en-CA" w:eastAsia="ko-KR"/>
        </w:rPr>
        <w:fldChar w:fldCharType="begin" w:fldLock="1"/>
      </w:r>
      <w:r w:rsidRPr="00BB06B8" w:rsidDel="003C51E6">
        <w:rPr>
          <w:rFonts w:eastAsia="宋体"/>
          <w:noProof/>
          <w:sz w:val="20"/>
          <w:highlight w:val="cyan"/>
          <w:lang w:val="en-CA" w:eastAsia="ko-KR"/>
        </w:rPr>
        <w:instrText xml:space="preserve"> STYLEREF 1 \s </w:instrText>
      </w:r>
      <w:r w:rsidRPr="00BB06B8" w:rsidDel="003C51E6">
        <w:rPr>
          <w:rFonts w:eastAsia="宋体"/>
          <w:noProof/>
          <w:sz w:val="20"/>
          <w:highlight w:val="cyan"/>
          <w:lang w:val="en-CA" w:eastAsia="ko-KR"/>
        </w:rPr>
        <w:fldChar w:fldCharType="separate"/>
      </w:r>
      <w:r w:rsidRPr="00BB06B8">
        <w:rPr>
          <w:rFonts w:eastAsia="宋体"/>
          <w:noProof/>
          <w:sz w:val="20"/>
          <w:highlight w:val="cyan"/>
          <w:lang w:val="en-CA" w:eastAsia="ko-KR"/>
        </w:rPr>
        <w:t>8</w:t>
      </w:r>
      <w:r w:rsidRPr="00BB06B8" w:rsidDel="003C51E6">
        <w:rPr>
          <w:rFonts w:eastAsia="宋体"/>
          <w:noProof/>
          <w:sz w:val="20"/>
          <w:highlight w:val="cyan"/>
          <w:lang w:val="en-CA" w:eastAsia="ko-KR"/>
        </w:rPr>
        <w:fldChar w:fldCharType="end"/>
      </w:r>
      <w:r w:rsidRPr="00BB06B8" w:rsidDel="003C51E6">
        <w:rPr>
          <w:rFonts w:eastAsia="宋体"/>
          <w:noProof/>
          <w:sz w:val="20"/>
          <w:highlight w:val="cyan"/>
          <w:lang w:val="en-CA" w:eastAsia="ko-KR"/>
        </w:rPr>
        <w:noBreakHyphen/>
      </w:r>
      <w:r w:rsidRPr="00BB06B8">
        <w:rPr>
          <w:rFonts w:eastAsia="宋体"/>
          <w:noProof/>
          <w:sz w:val="20"/>
          <w:highlight w:val="cyan"/>
          <w:lang w:val="en-CA" w:eastAsia="ko-KR"/>
        </w:rPr>
        <w:t>xxx</w:t>
      </w:r>
      <w:r w:rsidRPr="00BB06B8" w:rsidDel="003C51E6">
        <w:rPr>
          <w:rFonts w:eastAsia="宋体"/>
          <w:noProof/>
          <w:sz w:val="20"/>
          <w:highlight w:val="cyan"/>
          <w:lang w:val="en-CA" w:eastAsia="ko-KR"/>
        </w:rPr>
        <w:t>)</w:t>
      </w:r>
    </w:p>
    <w:p w14:paraId="0F67D4B4" w14:textId="416595D7" w:rsidR="001F41CA" w:rsidRDefault="005B5851" w:rsidP="001F41CA">
      <w:pPr>
        <w:rPr>
          <w:lang w:val="en-CA" w:eastAsia="zh-CN"/>
        </w:rPr>
      </w:pPr>
      <w:r>
        <w:rPr>
          <w:lang w:val="en-CA" w:eastAsia="zh-CN"/>
        </w:rPr>
        <w:t>…</w:t>
      </w:r>
    </w:p>
    <w:p w14:paraId="73CFE76C" w14:textId="7DCBB493" w:rsidR="005B5851" w:rsidRPr="00084198" w:rsidRDefault="002A72B0" w:rsidP="009C1DB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 w:eastAsia="ko-KR"/>
        </w:rPr>
      </w:pPr>
      <w:bookmarkStart w:id="3" w:name="_Ref532478537"/>
      <w:r>
        <w:rPr>
          <w:noProof/>
          <w:lang w:val="en-CA" w:eastAsia="ko-KR"/>
        </w:rPr>
        <w:t>8.5.2.7</w:t>
      </w:r>
      <w:r>
        <w:rPr>
          <w:noProof/>
          <w:lang w:val="en-CA" w:eastAsia="ko-KR"/>
        </w:rPr>
        <w:tab/>
      </w:r>
      <w:r w:rsidR="005B5851" w:rsidRPr="00084198">
        <w:rPr>
          <w:noProof/>
          <w:lang w:val="en-CA" w:eastAsia="ko-KR"/>
        </w:rPr>
        <w:t xml:space="preserve">Derivation process for </w:t>
      </w:r>
      <w:r w:rsidR="005B5851" w:rsidRPr="00084198">
        <w:rPr>
          <w:noProof/>
          <w:lang w:val="en-CA"/>
        </w:rPr>
        <w:t>merge</w:t>
      </w:r>
      <w:r w:rsidR="005B5851" w:rsidRPr="00084198">
        <w:rPr>
          <w:noProof/>
          <w:lang w:val="en-CA" w:eastAsia="ko-KR"/>
        </w:rPr>
        <w:t xml:space="preserve"> motion vector difference</w:t>
      </w:r>
      <w:bookmarkEnd w:id="3"/>
    </w:p>
    <w:p w14:paraId="09EE206F" w14:textId="77777777" w:rsidR="005B5851" w:rsidRPr="00084198" w:rsidDel="003C51E6" w:rsidRDefault="005B5851" w:rsidP="005B5851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Inputs to this process are:</w:t>
      </w:r>
    </w:p>
    <w:p w14:paraId="0F5F0217" w14:textId="77777777" w:rsidR="005B5851" w:rsidRPr="00084198" w:rsidDel="003C51E6" w:rsidRDefault="005B5851" w:rsidP="005B5851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084198" w:rsidDel="003C51E6">
        <w:rPr>
          <w:noProof/>
          <w:lang w:val="en-CA"/>
        </w:rPr>
        <w:t>a luma location ( xCb, yCb ) of the top-left sample of the current luma coding block relative to the top-left luma sample of the current picture,</w:t>
      </w:r>
    </w:p>
    <w:p w14:paraId="4ADFF5EF" w14:textId="77777777" w:rsidR="005B5851" w:rsidRPr="00084198" w:rsidDel="003C51E6" w:rsidRDefault="005B5851" w:rsidP="005B5851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084198" w:rsidDel="003C51E6">
        <w:rPr>
          <w:noProof/>
          <w:lang w:val="en-CA"/>
        </w:rPr>
        <w:t>reference indices refIdxL0 and refIdxL1,</w:t>
      </w:r>
    </w:p>
    <w:p w14:paraId="0CEAB9E7" w14:textId="528C4EF5" w:rsidR="005B5851" w:rsidRDefault="005B5851" w:rsidP="005B5851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084198" w:rsidDel="003C51E6">
        <w:rPr>
          <w:noProof/>
          <w:lang w:val="en-CA"/>
        </w:rPr>
        <w:t>prediction list utilization flags predFlagL0 and predFlagL1.</w:t>
      </w:r>
    </w:p>
    <w:p w14:paraId="6BBDF3BA" w14:textId="28CA9CC9" w:rsidR="002A72B0" w:rsidRPr="00084198" w:rsidDel="003C51E6" w:rsidRDefault="002A72B0" w:rsidP="005B5851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>
        <w:rPr>
          <w:rFonts w:eastAsia="宋体"/>
          <w:noProof/>
          <w:sz w:val="20"/>
          <w:highlight w:val="cyan"/>
          <w:lang w:val="en-CA" w:eastAsia="ko-KR"/>
        </w:rPr>
        <w:t xml:space="preserve">The alternative half sample interpolation filter flag </w:t>
      </w:r>
      <w:r w:rsidRPr="00BB06B8">
        <w:rPr>
          <w:rFonts w:eastAsia="宋体"/>
          <w:noProof/>
          <w:sz w:val="20"/>
          <w:highlight w:val="cyan"/>
          <w:lang w:val="en-CA" w:eastAsia="ko-KR"/>
        </w:rPr>
        <w:t>hpelIfIdx</w:t>
      </w:r>
    </w:p>
    <w:p w14:paraId="23EA91DC" w14:textId="77777777" w:rsidR="005B5851" w:rsidRPr="00084198" w:rsidDel="003C51E6" w:rsidRDefault="005B5851" w:rsidP="005B5851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Outputs of this process are </w:t>
      </w:r>
      <w:r w:rsidRPr="00084198" w:rsidDel="003C51E6">
        <w:rPr>
          <w:noProof/>
          <w:lang w:val="en-CA"/>
        </w:rPr>
        <w:t xml:space="preserve">the luma </w:t>
      </w:r>
      <w:r w:rsidRPr="00084198">
        <w:rPr>
          <w:noProof/>
          <w:lang w:val="en-CA"/>
        </w:rPr>
        <w:t>merge motion vector differences</w:t>
      </w:r>
      <w:r w:rsidRPr="00084198">
        <w:rPr>
          <w:noProof/>
          <w:lang w:val="en-CA" w:eastAsia="ko-KR"/>
        </w:rPr>
        <w:t xml:space="preserve"> in 1/16 </w:t>
      </w:r>
      <w:r w:rsidRPr="00084198" w:rsidDel="003C51E6">
        <w:rPr>
          <w:noProof/>
          <w:lang w:val="en-CA" w:eastAsia="ko-KR"/>
        </w:rPr>
        <w:t>fractional-sample</w:t>
      </w:r>
      <w:r w:rsidRPr="00084198">
        <w:rPr>
          <w:noProof/>
          <w:lang w:val="en-CA" w:eastAsia="ko-KR"/>
        </w:rPr>
        <w:t xml:space="preserve"> accuracy</w:t>
      </w:r>
      <w:r w:rsidRPr="00084198" w:rsidDel="003C51E6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mM</w:t>
      </w:r>
      <w:r w:rsidRPr="00084198" w:rsidDel="003C51E6">
        <w:rPr>
          <w:noProof/>
          <w:lang w:val="en-CA"/>
        </w:rPr>
        <w:t>v</w:t>
      </w:r>
      <w:r w:rsidRPr="00084198">
        <w:rPr>
          <w:noProof/>
          <w:lang w:val="en-CA"/>
        </w:rPr>
        <w:t>d</w:t>
      </w:r>
      <w:r w:rsidRPr="00084198" w:rsidDel="003C51E6">
        <w:rPr>
          <w:noProof/>
          <w:lang w:val="en-CA"/>
        </w:rPr>
        <w:t>L0</w:t>
      </w:r>
      <w:r w:rsidRPr="00084198">
        <w:rPr>
          <w:noProof/>
          <w:lang w:val="en-CA"/>
        </w:rPr>
        <w:t xml:space="preserve"> and mM</w:t>
      </w:r>
      <w:r w:rsidRPr="00084198" w:rsidDel="003C51E6">
        <w:rPr>
          <w:noProof/>
          <w:lang w:val="en-CA"/>
        </w:rPr>
        <w:t>v</w:t>
      </w:r>
      <w:r w:rsidRPr="00084198">
        <w:rPr>
          <w:noProof/>
          <w:lang w:val="en-CA"/>
        </w:rPr>
        <w:t>dL1.</w:t>
      </w:r>
    </w:p>
    <w:p w14:paraId="78EA6E93" w14:textId="77777777" w:rsidR="005B5851" w:rsidRPr="00084198" w:rsidDel="003C51E6" w:rsidRDefault="005B5851" w:rsidP="005B5851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variable currPic specifies the current picture.</w:t>
      </w:r>
    </w:p>
    <w:p w14:paraId="54A0EC72" w14:textId="77777777" w:rsidR="005B5851" w:rsidRPr="00084198" w:rsidRDefault="005B5851" w:rsidP="005B5851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</w:t>
      </w:r>
      <w:r w:rsidRPr="00084198" w:rsidDel="003C51E6">
        <w:rPr>
          <w:noProof/>
          <w:lang w:val="en-CA"/>
        </w:rPr>
        <w:t xml:space="preserve">luma </w:t>
      </w:r>
      <w:r w:rsidRPr="00084198">
        <w:rPr>
          <w:noProof/>
          <w:lang w:val="en-CA"/>
        </w:rPr>
        <w:t>merge motion vector differences</w:t>
      </w:r>
      <w:r w:rsidRPr="00084198">
        <w:rPr>
          <w:noProof/>
          <w:lang w:val="en-CA" w:eastAsia="ko-KR"/>
        </w:rPr>
        <w:t xml:space="preserve"> </w:t>
      </w:r>
      <w:r w:rsidRPr="00084198">
        <w:rPr>
          <w:noProof/>
          <w:lang w:val="en-CA"/>
        </w:rPr>
        <w:t>mM</w:t>
      </w:r>
      <w:r w:rsidRPr="00084198" w:rsidDel="003C51E6">
        <w:rPr>
          <w:noProof/>
          <w:lang w:val="en-CA"/>
        </w:rPr>
        <w:t>v</w:t>
      </w:r>
      <w:r w:rsidRPr="00084198">
        <w:rPr>
          <w:noProof/>
          <w:lang w:val="en-CA"/>
        </w:rPr>
        <w:t>d</w:t>
      </w:r>
      <w:r w:rsidRPr="00084198" w:rsidDel="003C51E6">
        <w:rPr>
          <w:noProof/>
          <w:lang w:val="en-CA"/>
        </w:rPr>
        <w:t>L0</w:t>
      </w:r>
      <w:r w:rsidRPr="00084198">
        <w:rPr>
          <w:noProof/>
          <w:lang w:val="en-CA"/>
        </w:rPr>
        <w:t xml:space="preserve"> and mM</w:t>
      </w:r>
      <w:r w:rsidRPr="00084198" w:rsidDel="003C51E6">
        <w:rPr>
          <w:noProof/>
          <w:lang w:val="en-CA"/>
        </w:rPr>
        <w:t>v</w:t>
      </w:r>
      <w:r w:rsidRPr="00084198">
        <w:rPr>
          <w:noProof/>
          <w:lang w:val="en-CA"/>
        </w:rPr>
        <w:t>dL1 are derived as follows</w:t>
      </w:r>
      <w:r w:rsidRPr="00084198">
        <w:rPr>
          <w:noProof/>
          <w:lang w:val="en-CA" w:eastAsia="ko-KR"/>
        </w:rPr>
        <w:t>:</w:t>
      </w:r>
    </w:p>
    <w:p w14:paraId="3C9BB2BF" w14:textId="77777777" w:rsidR="005B5851" w:rsidRPr="00084198" w:rsidRDefault="005B5851" w:rsidP="005B5851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If both </w:t>
      </w:r>
      <w:r w:rsidRPr="00084198" w:rsidDel="003C51E6">
        <w:rPr>
          <w:noProof/>
          <w:lang w:val="en-CA"/>
        </w:rPr>
        <w:t>predFlagL</w:t>
      </w:r>
      <w:r w:rsidRPr="00084198">
        <w:rPr>
          <w:noProof/>
          <w:lang w:val="en-CA"/>
        </w:rPr>
        <w:t>0</w:t>
      </w:r>
      <w:r w:rsidRPr="00084198">
        <w:rPr>
          <w:noProof/>
          <w:lang w:val="en-CA" w:eastAsia="ko-KR"/>
        </w:rPr>
        <w:t xml:space="preserve"> and </w:t>
      </w:r>
      <w:r w:rsidRPr="00084198" w:rsidDel="003C51E6">
        <w:rPr>
          <w:noProof/>
          <w:lang w:val="en-CA"/>
        </w:rPr>
        <w:t>predFlagL</w:t>
      </w:r>
      <w:r w:rsidRPr="00084198">
        <w:rPr>
          <w:noProof/>
          <w:lang w:val="en-CA"/>
        </w:rPr>
        <w:t>1</w:t>
      </w:r>
      <w:r w:rsidRPr="00084198">
        <w:rPr>
          <w:noProof/>
          <w:lang w:val="en-CA" w:eastAsia="ko-KR"/>
        </w:rPr>
        <w:t xml:space="preserve"> are equal to 1, the following applies:</w:t>
      </w:r>
    </w:p>
    <w:p w14:paraId="3C25215A" w14:textId="77777777" w:rsidR="005B5851" w:rsidRPr="00084198" w:rsidDel="003C51E6" w:rsidRDefault="005B5851" w:rsidP="005B5851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currPocDiffL0  =  DiffPicOrderCnt( currPic, RefPicList[ 0 ][ refIdxL0 ]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>(</w:t>
      </w:r>
      <w:r w:rsidRPr="00084198" w:rsidDel="003C51E6">
        <w:rPr>
          <w:noProof/>
          <w:lang w:val="en-CA" w:eastAsia="ko-KR"/>
        </w:rPr>
        <w:fldChar w:fldCharType="begin" w:fldLock="1"/>
      </w:r>
      <w:r w:rsidRPr="00084198" w:rsidDel="003C51E6">
        <w:rPr>
          <w:noProof/>
          <w:lang w:val="en-CA" w:eastAsia="ko-KR"/>
        </w:rPr>
        <w:instrText xml:space="preserve"> STYLEREF 1 \s </w:instrText>
      </w:r>
      <w:r w:rsidRPr="00084198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 w:rsidDel="003C51E6">
        <w:rPr>
          <w:noProof/>
          <w:lang w:val="en-CA" w:eastAsia="ko-KR"/>
        </w:rPr>
        <w:fldChar w:fldCharType="end"/>
      </w:r>
      <w:r w:rsidRPr="00084198" w:rsidDel="003C51E6">
        <w:rPr>
          <w:noProof/>
          <w:lang w:val="en-CA" w:eastAsia="ko-KR"/>
        </w:rPr>
        <w:noBreakHyphen/>
      </w:r>
      <w:r w:rsidRPr="00084198" w:rsidDel="003C51E6">
        <w:rPr>
          <w:noProof/>
          <w:lang w:val="en-CA" w:eastAsia="ko-KR"/>
        </w:rPr>
        <w:fldChar w:fldCharType="begin" w:fldLock="1"/>
      </w:r>
      <w:r w:rsidRPr="00084198" w:rsidDel="003C51E6">
        <w:rPr>
          <w:noProof/>
          <w:lang w:val="en-CA" w:eastAsia="ko-KR"/>
        </w:rPr>
        <w:instrText xml:space="preserve"> SEQ Equation \* ARABIC \s 1 </w:instrText>
      </w:r>
      <w:r w:rsidRPr="00084198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382</w:t>
      </w:r>
      <w:r w:rsidRPr="00084198" w:rsidDel="003C51E6">
        <w:rPr>
          <w:noProof/>
          <w:lang w:val="en-CA" w:eastAsia="ko-KR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777D5CF9" w14:textId="77777777" w:rsidR="005B5851" w:rsidRPr="00084198" w:rsidDel="003C51E6" w:rsidRDefault="005B5851" w:rsidP="005B5851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currPocDiffL1  =  DiffPicOrderCnt( currPic, RefPicList[ 1 ][ refIdxL1 ]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>(</w:t>
      </w:r>
      <w:r w:rsidRPr="00084198" w:rsidDel="003C51E6">
        <w:rPr>
          <w:noProof/>
          <w:lang w:val="en-CA" w:eastAsia="ko-KR"/>
        </w:rPr>
        <w:fldChar w:fldCharType="begin" w:fldLock="1"/>
      </w:r>
      <w:r w:rsidRPr="00084198" w:rsidDel="003C51E6">
        <w:rPr>
          <w:noProof/>
          <w:lang w:val="en-CA" w:eastAsia="ko-KR"/>
        </w:rPr>
        <w:instrText xml:space="preserve"> STYLEREF 1 \s </w:instrText>
      </w:r>
      <w:r w:rsidRPr="00084198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 w:rsidDel="003C51E6">
        <w:rPr>
          <w:noProof/>
          <w:lang w:val="en-CA" w:eastAsia="ko-KR"/>
        </w:rPr>
        <w:fldChar w:fldCharType="end"/>
      </w:r>
      <w:r w:rsidRPr="00084198" w:rsidDel="003C51E6">
        <w:rPr>
          <w:noProof/>
          <w:lang w:val="en-CA" w:eastAsia="ko-KR"/>
        </w:rPr>
        <w:noBreakHyphen/>
      </w:r>
      <w:r w:rsidRPr="00084198" w:rsidDel="003C51E6">
        <w:rPr>
          <w:noProof/>
          <w:lang w:val="en-CA" w:eastAsia="ko-KR"/>
        </w:rPr>
        <w:fldChar w:fldCharType="begin" w:fldLock="1"/>
      </w:r>
      <w:r w:rsidRPr="00084198" w:rsidDel="003C51E6">
        <w:rPr>
          <w:noProof/>
          <w:lang w:val="en-CA" w:eastAsia="ko-KR"/>
        </w:rPr>
        <w:instrText xml:space="preserve"> SEQ Equation \* ARABIC \s 1 </w:instrText>
      </w:r>
      <w:r w:rsidRPr="00084198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383</w:t>
      </w:r>
      <w:r w:rsidRPr="00084198" w:rsidDel="003C51E6">
        <w:rPr>
          <w:noProof/>
          <w:lang w:val="en-CA" w:eastAsia="ko-KR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6504698A" w14:textId="786D753E" w:rsidR="002A72B0" w:rsidRPr="009C1DBD" w:rsidRDefault="002A72B0" w:rsidP="002A72B0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highlight w:val="cyan"/>
          <w:lang w:val="en-CA" w:eastAsia="ko-KR"/>
        </w:rPr>
      </w:pPr>
      <w:r w:rsidRPr="009C1DBD">
        <w:rPr>
          <w:noProof/>
          <w:highlight w:val="cyan"/>
          <w:lang w:val="en-CA" w:eastAsia="ko-KR"/>
        </w:rPr>
        <w:t xml:space="preserve">If </w:t>
      </w:r>
      <w:r w:rsidRPr="00F51F65">
        <w:rPr>
          <w:rFonts w:eastAsia="宋体"/>
          <w:noProof/>
          <w:sz w:val="20"/>
          <w:highlight w:val="cyan"/>
          <w:lang w:val="en-CA" w:eastAsia="ko-KR"/>
        </w:rPr>
        <w:t>hpelIfIdx</w:t>
      </w:r>
      <w:r w:rsidRPr="009C1DBD">
        <w:rPr>
          <w:noProof/>
          <w:highlight w:val="cyan"/>
          <w:lang w:val="en-CA" w:eastAsia="ko-KR"/>
        </w:rPr>
        <w:t xml:space="preserve"> is equal to 1</w:t>
      </w:r>
      <w:r w:rsidR="00F51F65" w:rsidRPr="009C1DBD">
        <w:rPr>
          <w:noProof/>
          <w:highlight w:val="cyan"/>
          <w:lang w:val="en-CA" w:eastAsia="ko-KR"/>
        </w:rPr>
        <w:t xml:space="preserve"> and slice_fpel_mmvd_enabled_flag is equal to 1</w:t>
      </w:r>
      <w:r w:rsidRPr="009C1DBD">
        <w:rPr>
          <w:noProof/>
          <w:highlight w:val="cyan"/>
          <w:lang w:val="en-CA" w:eastAsia="ko-KR"/>
        </w:rPr>
        <w:t>, the following applies:</w:t>
      </w:r>
    </w:p>
    <w:p w14:paraId="7551C133" w14:textId="2032B90F" w:rsidR="002A72B0" w:rsidRPr="009C1DBD" w:rsidRDefault="002A72B0" w:rsidP="002A72B0">
      <w:pPr>
        <w:pStyle w:val="Equation"/>
        <w:tabs>
          <w:tab w:val="clear" w:pos="794"/>
          <w:tab w:val="clear" w:pos="1588"/>
        </w:tabs>
        <w:ind w:left="1440"/>
        <w:rPr>
          <w:noProof/>
          <w:highlight w:val="cyan"/>
          <w:lang w:val="en-CA" w:eastAsia="ko-KR"/>
        </w:rPr>
      </w:pPr>
      <w:r w:rsidRPr="009C1DBD">
        <w:rPr>
          <w:noProof/>
          <w:highlight w:val="cyan"/>
          <w:lang w:val="en-CA" w:eastAsia="ko-KR"/>
        </w:rPr>
        <w:t>MmvdOffset</w:t>
      </w:r>
      <w:r w:rsidRPr="009C1DBD">
        <w:rPr>
          <w:noProof/>
          <w:highlight w:val="cyan"/>
          <w:lang w:val="en-CA"/>
        </w:rPr>
        <w:t>[ xCb ][ yCb ]</w:t>
      </w:r>
      <w:r w:rsidRPr="009C1DBD">
        <w:rPr>
          <w:noProof/>
          <w:highlight w:val="cyan"/>
          <w:lang w:val="en-CA" w:eastAsia="ko-KR"/>
        </w:rPr>
        <w:t>[ 0 ] &lt;&lt;= 1</w:t>
      </w:r>
      <w:r w:rsidRPr="009C1DBD">
        <w:rPr>
          <w:noProof/>
          <w:highlight w:val="cyan"/>
          <w:lang w:val="en-CA" w:eastAsia="ko-KR"/>
        </w:rPr>
        <w:tab/>
      </w:r>
      <w:r w:rsidRPr="009C1DBD">
        <w:rPr>
          <w:noProof/>
          <w:highlight w:val="cyan"/>
          <w:lang w:val="en-CA" w:eastAsia="ko-KR"/>
        </w:rPr>
        <w:tab/>
        <w:t>(</w:t>
      </w:r>
      <w:r w:rsidRPr="009C1DBD">
        <w:rPr>
          <w:noProof/>
          <w:highlight w:val="cyan"/>
          <w:lang w:val="en-CA" w:eastAsia="ko-KR"/>
        </w:rPr>
        <w:fldChar w:fldCharType="begin" w:fldLock="1"/>
      </w:r>
      <w:r w:rsidRPr="009C1DBD">
        <w:rPr>
          <w:noProof/>
          <w:highlight w:val="cyan"/>
          <w:lang w:val="en-CA" w:eastAsia="ko-KR"/>
        </w:rPr>
        <w:instrText xml:space="preserve"> STYLEREF 1 \s </w:instrText>
      </w:r>
      <w:r w:rsidRPr="009C1DBD">
        <w:rPr>
          <w:noProof/>
          <w:highlight w:val="cyan"/>
          <w:lang w:val="en-CA" w:eastAsia="ko-KR"/>
        </w:rPr>
        <w:fldChar w:fldCharType="separate"/>
      </w:r>
      <w:r w:rsidRPr="009C1DBD">
        <w:rPr>
          <w:noProof/>
          <w:highlight w:val="cyan"/>
          <w:lang w:val="en-CA" w:eastAsia="ko-KR"/>
        </w:rPr>
        <w:t>8</w:t>
      </w:r>
      <w:r w:rsidRPr="009C1DBD">
        <w:rPr>
          <w:noProof/>
          <w:highlight w:val="cyan"/>
          <w:lang w:val="en-CA" w:eastAsia="ko-KR"/>
        </w:rPr>
        <w:fldChar w:fldCharType="end"/>
      </w:r>
      <w:r w:rsidRPr="009C1DBD">
        <w:rPr>
          <w:noProof/>
          <w:highlight w:val="cyan"/>
          <w:lang w:val="en-CA" w:eastAsia="ko-KR"/>
        </w:rPr>
        <w:noBreakHyphen/>
      </w:r>
      <w:r w:rsidRPr="009C1DBD">
        <w:rPr>
          <w:noProof/>
          <w:highlight w:val="cyan"/>
          <w:lang w:val="en-CA" w:eastAsia="ko-KR"/>
        </w:rPr>
        <w:fldChar w:fldCharType="begin" w:fldLock="1"/>
      </w:r>
      <w:r w:rsidRPr="009C1DBD">
        <w:rPr>
          <w:noProof/>
          <w:highlight w:val="cyan"/>
          <w:lang w:val="en-CA" w:eastAsia="ko-KR"/>
        </w:rPr>
        <w:instrText xml:space="preserve"> SEQ Equation \* ARABIC \s 1 </w:instrText>
      </w:r>
      <w:r w:rsidRPr="009C1DBD">
        <w:rPr>
          <w:noProof/>
          <w:highlight w:val="cyan"/>
          <w:lang w:val="en-CA" w:eastAsia="ko-KR"/>
        </w:rPr>
        <w:fldChar w:fldCharType="separate"/>
      </w:r>
      <w:r w:rsidRPr="009C1DBD">
        <w:rPr>
          <w:noProof/>
          <w:highlight w:val="cyan"/>
          <w:lang w:val="en-CA" w:eastAsia="ko-KR"/>
        </w:rPr>
        <w:t>384</w:t>
      </w:r>
      <w:r w:rsidRPr="009C1DBD">
        <w:rPr>
          <w:noProof/>
          <w:highlight w:val="cyan"/>
          <w:lang w:val="en-CA" w:eastAsia="ko-KR"/>
        </w:rPr>
        <w:fldChar w:fldCharType="end"/>
      </w:r>
      <w:r w:rsidRPr="009C1DBD">
        <w:rPr>
          <w:noProof/>
          <w:highlight w:val="cyan"/>
          <w:lang w:val="en-CA" w:eastAsia="ko-KR"/>
        </w:rPr>
        <w:t>)</w:t>
      </w:r>
    </w:p>
    <w:p w14:paraId="5C6DBB36" w14:textId="17FDF4B9" w:rsidR="002A72B0" w:rsidRPr="00084198" w:rsidRDefault="002A72B0" w:rsidP="002A72B0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 w:rsidRPr="009C1DBD">
        <w:rPr>
          <w:noProof/>
          <w:highlight w:val="cyan"/>
          <w:lang w:val="en-CA" w:eastAsia="ko-KR"/>
        </w:rPr>
        <w:t>MmvdOffset</w:t>
      </w:r>
      <w:r w:rsidRPr="009C1DBD">
        <w:rPr>
          <w:noProof/>
          <w:highlight w:val="cyan"/>
          <w:lang w:val="en-CA"/>
        </w:rPr>
        <w:t>[ xCb ][ yCb ]</w:t>
      </w:r>
      <w:r w:rsidRPr="009C1DBD">
        <w:rPr>
          <w:noProof/>
          <w:highlight w:val="cyan"/>
          <w:lang w:val="en-CA" w:eastAsia="ko-KR"/>
        </w:rPr>
        <w:t>[ 1 ] &lt;&lt;=</w:t>
      </w:r>
      <w:r w:rsidR="00F51F65" w:rsidRPr="009C1DBD">
        <w:rPr>
          <w:noProof/>
          <w:highlight w:val="cyan"/>
          <w:lang w:val="en-CA" w:eastAsia="ko-KR"/>
        </w:rPr>
        <w:t> </w:t>
      </w:r>
      <w:r w:rsidRPr="009C1DBD">
        <w:rPr>
          <w:noProof/>
          <w:highlight w:val="cyan"/>
          <w:lang w:val="en-CA" w:eastAsia="ko-KR"/>
        </w:rPr>
        <w:t>1</w:t>
      </w:r>
      <w:r w:rsidRPr="009C1DBD">
        <w:rPr>
          <w:noProof/>
          <w:highlight w:val="cyan"/>
          <w:lang w:val="en-CA" w:eastAsia="ko-KR"/>
        </w:rPr>
        <w:tab/>
      </w:r>
      <w:r w:rsidRPr="009C1DBD">
        <w:rPr>
          <w:noProof/>
          <w:highlight w:val="cyan"/>
          <w:lang w:val="en-CA" w:eastAsia="ko-KR"/>
        </w:rPr>
        <w:tab/>
        <w:t>(</w:t>
      </w:r>
      <w:r w:rsidRPr="009C1DBD">
        <w:rPr>
          <w:noProof/>
          <w:highlight w:val="cyan"/>
          <w:lang w:val="en-CA" w:eastAsia="ko-KR"/>
        </w:rPr>
        <w:fldChar w:fldCharType="begin" w:fldLock="1"/>
      </w:r>
      <w:r w:rsidRPr="009C1DBD">
        <w:rPr>
          <w:noProof/>
          <w:highlight w:val="cyan"/>
          <w:lang w:val="en-CA" w:eastAsia="ko-KR"/>
        </w:rPr>
        <w:instrText xml:space="preserve"> STYLEREF 1 \s </w:instrText>
      </w:r>
      <w:r w:rsidRPr="009C1DBD">
        <w:rPr>
          <w:noProof/>
          <w:highlight w:val="cyan"/>
          <w:lang w:val="en-CA" w:eastAsia="ko-KR"/>
        </w:rPr>
        <w:fldChar w:fldCharType="separate"/>
      </w:r>
      <w:r w:rsidRPr="009C1DBD">
        <w:rPr>
          <w:noProof/>
          <w:highlight w:val="cyan"/>
          <w:lang w:val="en-CA" w:eastAsia="ko-KR"/>
        </w:rPr>
        <w:t>8</w:t>
      </w:r>
      <w:r w:rsidRPr="009C1DBD">
        <w:rPr>
          <w:noProof/>
          <w:highlight w:val="cyan"/>
          <w:lang w:val="en-CA" w:eastAsia="ko-KR"/>
        </w:rPr>
        <w:fldChar w:fldCharType="end"/>
      </w:r>
      <w:r w:rsidRPr="009C1DBD">
        <w:rPr>
          <w:noProof/>
          <w:highlight w:val="cyan"/>
          <w:lang w:val="en-CA" w:eastAsia="ko-KR"/>
        </w:rPr>
        <w:noBreakHyphen/>
      </w:r>
      <w:r w:rsidRPr="009C1DBD">
        <w:rPr>
          <w:noProof/>
          <w:highlight w:val="cyan"/>
          <w:lang w:val="en-CA" w:eastAsia="ko-KR"/>
        </w:rPr>
        <w:fldChar w:fldCharType="begin" w:fldLock="1"/>
      </w:r>
      <w:r w:rsidRPr="009C1DBD">
        <w:rPr>
          <w:noProof/>
          <w:highlight w:val="cyan"/>
          <w:lang w:val="en-CA" w:eastAsia="ko-KR"/>
        </w:rPr>
        <w:instrText xml:space="preserve"> SEQ Equation \* ARABIC \s 1 </w:instrText>
      </w:r>
      <w:r w:rsidRPr="009C1DBD">
        <w:rPr>
          <w:noProof/>
          <w:highlight w:val="cyan"/>
          <w:lang w:val="en-CA" w:eastAsia="ko-KR"/>
        </w:rPr>
        <w:fldChar w:fldCharType="separate"/>
      </w:r>
      <w:r w:rsidRPr="009C1DBD">
        <w:rPr>
          <w:noProof/>
          <w:highlight w:val="cyan"/>
          <w:lang w:val="en-CA" w:eastAsia="ko-KR"/>
        </w:rPr>
        <w:t>385</w:t>
      </w:r>
      <w:r w:rsidRPr="009C1DBD">
        <w:rPr>
          <w:noProof/>
          <w:highlight w:val="cyan"/>
          <w:lang w:val="en-CA" w:eastAsia="ko-KR"/>
        </w:rPr>
        <w:fldChar w:fldCharType="end"/>
      </w:r>
      <w:r w:rsidRPr="009C1DBD">
        <w:rPr>
          <w:noProof/>
          <w:highlight w:val="cyan"/>
          <w:lang w:val="en-CA" w:eastAsia="ko-KR"/>
        </w:rPr>
        <w:t>)</w:t>
      </w:r>
    </w:p>
    <w:p w14:paraId="7C965363" w14:textId="77777777" w:rsidR="00F51F65" w:rsidRPr="00084198" w:rsidRDefault="00F51F65" w:rsidP="00F51F65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 currPocDiffL0 is equal to currPocDiffL1, the following applies:</w:t>
      </w:r>
    </w:p>
    <w:p w14:paraId="2E09E830" w14:textId="77777777" w:rsidR="00F51F65" w:rsidRPr="00084198" w:rsidRDefault="00F51F65" w:rsidP="00F51F65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lastRenderedPageBreak/>
        <w:t>mMvdL0[ 0 ]  =  MmvdOffset</w:t>
      </w:r>
      <w:r w:rsidRPr="00084198">
        <w:rPr>
          <w:noProof/>
          <w:lang w:val="en-CA"/>
        </w:rPr>
        <w:t>[ xCb ][ yCb ]</w:t>
      </w:r>
      <w:r w:rsidRPr="00084198">
        <w:rPr>
          <w:noProof/>
          <w:lang w:val="en-CA" w:eastAsia="ko-KR"/>
        </w:rPr>
        <w:t>[ 0 ]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384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4D1D5094" w14:textId="77777777" w:rsidR="00F51F65" w:rsidRPr="00084198" w:rsidRDefault="00F51F65" w:rsidP="00F51F65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mMvdL0[ 1 ]  =  MmvdOffset</w:t>
      </w:r>
      <w:r w:rsidRPr="00084198">
        <w:rPr>
          <w:noProof/>
          <w:lang w:val="en-CA"/>
        </w:rPr>
        <w:t>[ xCb ][ yCb ]</w:t>
      </w:r>
      <w:r w:rsidRPr="00084198">
        <w:rPr>
          <w:noProof/>
          <w:lang w:val="en-CA" w:eastAsia="ko-KR"/>
        </w:rPr>
        <w:t>[ 1 ]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385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78A9211E" w14:textId="77777777" w:rsidR="00F51F65" w:rsidRPr="00084198" w:rsidDel="003C51E6" w:rsidRDefault="00F51F65" w:rsidP="00F51F65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mMvdL1[ 0 ]  =  MmvdOffset</w:t>
      </w:r>
      <w:r w:rsidRPr="00084198">
        <w:rPr>
          <w:noProof/>
          <w:lang w:val="en-CA"/>
        </w:rPr>
        <w:t>[ xCb ][</w:t>
      </w:r>
      <w:r w:rsidRPr="00084198" w:rsidDel="003C51E6">
        <w:rPr>
          <w:noProof/>
          <w:lang w:val="en-CA"/>
        </w:rPr>
        <w:t> yCb </w:t>
      </w:r>
      <w:r w:rsidRPr="00084198">
        <w:rPr>
          <w:noProof/>
          <w:lang w:val="en-CA"/>
        </w:rPr>
        <w:t>]</w:t>
      </w:r>
      <w:r w:rsidRPr="00084198">
        <w:rPr>
          <w:noProof/>
          <w:lang w:val="en-CA" w:eastAsia="ko-KR"/>
        </w:rPr>
        <w:t>[ 0 ]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>(</w:t>
      </w:r>
      <w:r w:rsidRPr="00084198" w:rsidDel="003C51E6">
        <w:rPr>
          <w:noProof/>
          <w:lang w:val="en-CA" w:eastAsia="ko-KR"/>
        </w:rPr>
        <w:fldChar w:fldCharType="begin" w:fldLock="1"/>
      </w:r>
      <w:r w:rsidRPr="00084198" w:rsidDel="003C51E6">
        <w:rPr>
          <w:noProof/>
          <w:lang w:val="en-CA" w:eastAsia="ko-KR"/>
        </w:rPr>
        <w:instrText xml:space="preserve"> STYLEREF 1 \s </w:instrText>
      </w:r>
      <w:r w:rsidRPr="00084198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 w:rsidDel="003C51E6">
        <w:rPr>
          <w:noProof/>
          <w:lang w:val="en-CA" w:eastAsia="ko-KR"/>
        </w:rPr>
        <w:fldChar w:fldCharType="end"/>
      </w:r>
      <w:r w:rsidRPr="00084198" w:rsidDel="003C51E6">
        <w:rPr>
          <w:noProof/>
          <w:lang w:val="en-CA" w:eastAsia="ko-KR"/>
        </w:rPr>
        <w:noBreakHyphen/>
      </w:r>
      <w:r w:rsidRPr="00084198" w:rsidDel="003C51E6">
        <w:rPr>
          <w:noProof/>
          <w:lang w:val="en-CA" w:eastAsia="ko-KR"/>
        </w:rPr>
        <w:fldChar w:fldCharType="begin" w:fldLock="1"/>
      </w:r>
      <w:r w:rsidRPr="00084198" w:rsidDel="003C51E6">
        <w:rPr>
          <w:noProof/>
          <w:lang w:val="en-CA" w:eastAsia="ko-KR"/>
        </w:rPr>
        <w:instrText xml:space="preserve"> SEQ Equation \* ARABIC \s 1 </w:instrText>
      </w:r>
      <w:r w:rsidRPr="00084198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386</w:t>
      </w:r>
      <w:r w:rsidRPr="00084198" w:rsidDel="003C51E6">
        <w:rPr>
          <w:noProof/>
          <w:lang w:val="en-CA" w:eastAsia="ko-KR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0B68768F" w14:textId="77777777" w:rsidR="00F51F65" w:rsidRPr="00084198" w:rsidDel="003C51E6" w:rsidRDefault="00F51F65" w:rsidP="00F51F65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mMvdL1[ 1 ]  =  MmvdOffset</w:t>
      </w:r>
      <w:r w:rsidRPr="00084198">
        <w:rPr>
          <w:noProof/>
          <w:lang w:val="en-CA"/>
        </w:rPr>
        <w:t>[ xCb ][</w:t>
      </w:r>
      <w:r w:rsidRPr="00084198" w:rsidDel="003C51E6">
        <w:rPr>
          <w:noProof/>
          <w:lang w:val="en-CA"/>
        </w:rPr>
        <w:t> yCb </w:t>
      </w:r>
      <w:r w:rsidRPr="00084198">
        <w:rPr>
          <w:noProof/>
          <w:lang w:val="en-CA"/>
        </w:rPr>
        <w:t>]</w:t>
      </w:r>
      <w:r w:rsidRPr="00084198">
        <w:rPr>
          <w:noProof/>
          <w:lang w:val="en-CA" w:eastAsia="ko-KR"/>
        </w:rPr>
        <w:t>[ 1 ]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>(</w:t>
      </w:r>
      <w:r w:rsidRPr="00084198" w:rsidDel="003C51E6">
        <w:rPr>
          <w:noProof/>
          <w:lang w:val="en-CA" w:eastAsia="ko-KR"/>
        </w:rPr>
        <w:fldChar w:fldCharType="begin" w:fldLock="1"/>
      </w:r>
      <w:r w:rsidRPr="00084198" w:rsidDel="003C51E6">
        <w:rPr>
          <w:noProof/>
          <w:lang w:val="en-CA" w:eastAsia="ko-KR"/>
        </w:rPr>
        <w:instrText xml:space="preserve"> STYLEREF 1 \s </w:instrText>
      </w:r>
      <w:r w:rsidRPr="00084198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 w:rsidDel="003C51E6">
        <w:rPr>
          <w:noProof/>
          <w:lang w:val="en-CA" w:eastAsia="ko-KR"/>
        </w:rPr>
        <w:fldChar w:fldCharType="end"/>
      </w:r>
      <w:r w:rsidRPr="00084198" w:rsidDel="003C51E6">
        <w:rPr>
          <w:noProof/>
          <w:lang w:val="en-CA" w:eastAsia="ko-KR"/>
        </w:rPr>
        <w:noBreakHyphen/>
      </w:r>
      <w:r w:rsidRPr="00084198" w:rsidDel="003C51E6">
        <w:rPr>
          <w:noProof/>
          <w:lang w:val="en-CA" w:eastAsia="ko-KR"/>
        </w:rPr>
        <w:fldChar w:fldCharType="begin" w:fldLock="1"/>
      </w:r>
      <w:r w:rsidRPr="00084198" w:rsidDel="003C51E6">
        <w:rPr>
          <w:noProof/>
          <w:lang w:val="en-CA" w:eastAsia="ko-KR"/>
        </w:rPr>
        <w:instrText xml:space="preserve"> SEQ Equation \* ARABIC \s 1 </w:instrText>
      </w:r>
      <w:r w:rsidRPr="00084198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387</w:t>
      </w:r>
      <w:r w:rsidRPr="00084198" w:rsidDel="003C51E6">
        <w:rPr>
          <w:noProof/>
          <w:lang w:val="en-CA" w:eastAsia="ko-KR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574EB5CF" w14:textId="340731F1" w:rsidR="005B5851" w:rsidRDefault="005B5851" w:rsidP="001F41CA">
      <w:pPr>
        <w:rPr>
          <w:lang w:val="en-CA" w:eastAsia="zh-CN"/>
        </w:rPr>
      </w:pPr>
      <w:r>
        <w:rPr>
          <w:lang w:val="en-CA" w:eastAsia="zh-CN"/>
        </w:rPr>
        <w:t>…</w:t>
      </w:r>
    </w:p>
    <w:p w14:paraId="5D2DD8E4" w14:textId="3A724E26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6DF9AEB4" w14:textId="7EB89417" w:rsidR="00316F70" w:rsidRDefault="006A0160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A0160">
        <w:rPr>
          <w:szCs w:val="22"/>
          <w:lang w:eastAsia="ko-KR"/>
        </w:rPr>
        <w:t>F. Bossen, J. Boyce, X. Li, V. Seregin, K. Sühring</w:t>
      </w:r>
      <w:r>
        <w:rPr>
          <w:szCs w:val="22"/>
          <w:lang w:eastAsia="ko-KR"/>
        </w:rPr>
        <w:t>,</w:t>
      </w:r>
      <w:r w:rsidR="00316F70" w:rsidRPr="00951B9D">
        <w:rPr>
          <w:szCs w:val="22"/>
          <w:lang w:eastAsia="ko-KR"/>
        </w:rPr>
        <w:t xml:space="preserve"> “JVET common test conditions and software reference configurations,” Document of Joint Video Experts Team (JVET), JVET-</w:t>
      </w:r>
      <w:r w:rsidR="002C175B">
        <w:rPr>
          <w:szCs w:val="22"/>
          <w:lang w:eastAsia="ko-KR"/>
        </w:rPr>
        <w:t>N1</w:t>
      </w:r>
      <w:r w:rsidR="00316F70" w:rsidRPr="00951B9D">
        <w:rPr>
          <w:szCs w:val="22"/>
          <w:lang w:eastAsia="ko-KR"/>
        </w:rPr>
        <w:t xml:space="preserve">010 </w:t>
      </w:r>
      <w:r w:rsidR="009C3754">
        <w:rPr>
          <w:szCs w:val="22"/>
          <w:lang w:eastAsia="zh-CN"/>
        </w:rPr>
        <w:t>Marrakech</w:t>
      </w:r>
      <w:r w:rsidR="00316F70" w:rsidRPr="00951B9D">
        <w:rPr>
          <w:szCs w:val="22"/>
          <w:lang w:eastAsia="ko-KR"/>
        </w:rPr>
        <w:t xml:space="preserve">, </w:t>
      </w:r>
      <w:r w:rsidR="009C3754">
        <w:rPr>
          <w:szCs w:val="22"/>
          <w:lang w:eastAsia="ko-KR"/>
        </w:rPr>
        <w:t>MA</w:t>
      </w:r>
      <w:r w:rsidR="00316F70" w:rsidRPr="00951B9D">
        <w:rPr>
          <w:szCs w:val="22"/>
          <w:lang w:eastAsia="ko-KR"/>
        </w:rPr>
        <w:t xml:space="preserve">, </w:t>
      </w:r>
      <w:r w:rsidR="00647F64">
        <w:rPr>
          <w:szCs w:val="22"/>
          <w:lang w:eastAsia="ko-KR"/>
        </w:rPr>
        <w:t>Mar</w:t>
      </w:r>
      <w:r w:rsidR="009C3754">
        <w:rPr>
          <w:szCs w:val="22"/>
          <w:lang w:eastAsia="ko-KR"/>
        </w:rPr>
        <w:t xml:space="preserve"> </w:t>
      </w:r>
      <w:r w:rsidR="00316F70" w:rsidRPr="00951B9D">
        <w:rPr>
          <w:szCs w:val="22"/>
          <w:lang w:eastAsia="ko-KR"/>
        </w:rPr>
        <w:t>201</w:t>
      </w:r>
      <w:r w:rsidR="009C3754">
        <w:rPr>
          <w:szCs w:val="22"/>
          <w:lang w:eastAsia="ko-KR"/>
        </w:rPr>
        <w:t>9</w:t>
      </w:r>
      <w:r w:rsidR="00316F70" w:rsidRPr="00951B9D">
        <w:rPr>
          <w:szCs w:val="22"/>
          <w:lang w:eastAsia="ko-KR"/>
        </w:rPr>
        <w:t>.</w:t>
      </w:r>
    </w:p>
    <w:p w14:paraId="0A164193" w14:textId="4A8EE458" w:rsidR="00651335" w:rsidRPr="00951B9D" w:rsidRDefault="00620B3C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hyperlink r:id="rId10" w:history="1">
        <w:r w:rsidR="00651335">
          <w:rPr>
            <w:rStyle w:val="Hyperlink"/>
          </w:rPr>
          <w:t>https://vcgit.hhi.fraunhofer.de/jvet/VVCSoftware_VTM/tree/VTM-6.0</w:t>
        </w:r>
      </w:hyperlink>
    </w:p>
    <w:p w14:paraId="1EB01BE4" w14:textId="77777777" w:rsidR="00316F70" w:rsidRPr="0058392E" w:rsidRDefault="00316F70" w:rsidP="00316F70">
      <w:pPr>
        <w:rPr>
          <w:szCs w:val="22"/>
          <w:lang w:val="en-CA" w:eastAsia="zh-CN"/>
        </w:rPr>
      </w:pPr>
    </w:p>
    <w:p w14:paraId="652AADE7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1140FBF" w14:textId="2A38F62B" w:rsidR="00316F70" w:rsidRPr="00397162" w:rsidRDefault="00316F70" w:rsidP="00316F70">
      <w:pPr>
        <w:rPr>
          <w:sz w:val="24"/>
          <w:szCs w:val="24"/>
        </w:rPr>
      </w:pPr>
      <w:r w:rsidRPr="00763764">
        <w:rPr>
          <w:b/>
          <w:sz w:val="24"/>
          <w:szCs w:val="24"/>
        </w:rPr>
        <w:t xml:space="preserve">Tencent </w:t>
      </w:r>
      <w:r w:rsidR="002C5195">
        <w:rPr>
          <w:b/>
          <w:sz w:val="24"/>
          <w:szCs w:val="24"/>
        </w:rPr>
        <w:t>may</w:t>
      </w:r>
      <w:r w:rsidRPr="00B0223D">
        <w:rPr>
          <w:b/>
          <w:sz w:val="24"/>
          <w:szCs w:val="24"/>
        </w:rPr>
        <w:t xml:space="preserve"> have</w:t>
      </w:r>
      <w:r w:rsidRPr="00397162">
        <w:rPr>
          <w:b/>
          <w:sz w:val="24"/>
          <w:szCs w:val="24"/>
        </w:rPr>
        <w:t xml:space="preserve">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F4F3F" w14:textId="77777777" w:rsidR="00620B3C" w:rsidRDefault="00620B3C" w:rsidP="005175C0">
      <w:pPr>
        <w:spacing w:before="0"/>
      </w:pPr>
      <w:r>
        <w:separator/>
      </w:r>
    </w:p>
  </w:endnote>
  <w:endnote w:type="continuationSeparator" w:id="0">
    <w:p w14:paraId="2A371FEF" w14:textId="77777777" w:rsidR="00620B3C" w:rsidRDefault="00620B3C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6B5C0B10" w:rsidR="00146E9C" w:rsidRPr="00C00DDE" w:rsidRDefault="00146E9C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935C3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F4332" w14:textId="77777777" w:rsidR="00620B3C" w:rsidRDefault="00620B3C" w:rsidP="005175C0">
      <w:pPr>
        <w:spacing w:before="0"/>
      </w:pPr>
      <w:r>
        <w:separator/>
      </w:r>
    </w:p>
  </w:footnote>
  <w:footnote w:type="continuationSeparator" w:id="0">
    <w:p w14:paraId="5FE5C92B" w14:textId="77777777" w:rsidR="00620B3C" w:rsidRDefault="00620B3C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D49AF"/>
    <w:multiLevelType w:val="hybridMultilevel"/>
    <w:tmpl w:val="55B69AB0"/>
    <w:lvl w:ilvl="0" w:tplc="5BD2202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B1F31"/>
    <w:multiLevelType w:val="multilevel"/>
    <w:tmpl w:val="981C0C3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B5833"/>
    <w:multiLevelType w:val="hybridMultilevel"/>
    <w:tmpl w:val="2BA83430"/>
    <w:lvl w:ilvl="0" w:tplc="FE5E15B6">
      <w:start w:val="1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00442A"/>
    <w:multiLevelType w:val="multilevel"/>
    <w:tmpl w:val="7BD2B0C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8AB58FE"/>
    <w:multiLevelType w:val="hybridMultilevel"/>
    <w:tmpl w:val="9054629A"/>
    <w:lvl w:ilvl="0" w:tplc="452646CC">
      <w:start w:val="11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4" w:hanging="360"/>
      </w:pPr>
    </w:lvl>
    <w:lvl w:ilvl="2" w:tplc="0409001B" w:tentative="1">
      <w:start w:val="1"/>
      <w:numFmt w:val="lowerRoman"/>
      <w:lvlText w:val="%3."/>
      <w:lvlJc w:val="right"/>
      <w:pPr>
        <w:ind w:left="2594" w:hanging="180"/>
      </w:pPr>
    </w:lvl>
    <w:lvl w:ilvl="3" w:tplc="0409000F" w:tentative="1">
      <w:start w:val="1"/>
      <w:numFmt w:val="decimal"/>
      <w:lvlText w:val="%4."/>
      <w:lvlJc w:val="left"/>
      <w:pPr>
        <w:ind w:left="3314" w:hanging="360"/>
      </w:pPr>
    </w:lvl>
    <w:lvl w:ilvl="4" w:tplc="04090019" w:tentative="1">
      <w:start w:val="1"/>
      <w:numFmt w:val="lowerLetter"/>
      <w:lvlText w:val="%5."/>
      <w:lvlJc w:val="left"/>
      <w:pPr>
        <w:ind w:left="4034" w:hanging="360"/>
      </w:pPr>
    </w:lvl>
    <w:lvl w:ilvl="5" w:tplc="0409001B" w:tentative="1">
      <w:start w:val="1"/>
      <w:numFmt w:val="lowerRoman"/>
      <w:lvlText w:val="%6."/>
      <w:lvlJc w:val="right"/>
      <w:pPr>
        <w:ind w:left="4754" w:hanging="180"/>
      </w:pPr>
    </w:lvl>
    <w:lvl w:ilvl="6" w:tplc="0409000F" w:tentative="1">
      <w:start w:val="1"/>
      <w:numFmt w:val="decimal"/>
      <w:lvlText w:val="%7."/>
      <w:lvlJc w:val="left"/>
      <w:pPr>
        <w:ind w:left="5474" w:hanging="360"/>
      </w:pPr>
    </w:lvl>
    <w:lvl w:ilvl="7" w:tplc="04090019" w:tentative="1">
      <w:start w:val="1"/>
      <w:numFmt w:val="lowerLetter"/>
      <w:lvlText w:val="%8."/>
      <w:lvlJc w:val="left"/>
      <w:pPr>
        <w:ind w:left="6194" w:hanging="360"/>
      </w:pPr>
    </w:lvl>
    <w:lvl w:ilvl="8" w:tplc="040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2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9D43B4"/>
    <w:multiLevelType w:val="hybridMultilevel"/>
    <w:tmpl w:val="0388D3AE"/>
    <w:lvl w:ilvl="0" w:tplc="B7944712">
      <w:start w:val="11"/>
      <w:numFmt w:val="decimal"/>
      <w:lvlText w:val="%1."/>
      <w:lvlJc w:val="left"/>
      <w:pPr>
        <w:tabs>
          <w:tab w:val="num" w:pos="1109"/>
        </w:tabs>
        <w:ind w:left="1109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355" w:hanging="360"/>
      </w:pPr>
    </w:lvl>
    <w:lvl w:ilvl="2" w:tplc="0409001B" w:tentative="1">
      <w:start w:val="1"/>
      <w:numFmt w:val="lowerRoman"/>
      <w:lvlText w:val="%3."/>
      <w:lvlJc w:val="right"/>
      <w:pPr>
        <w:ind w:left="2075" w:hanging="180"/>
      </w:pPr>
    </w:lvl>
    <w:lvl w:ilvl="3" w:tplc="0409000F" w:tentative="1">
      <w:start w:val="1"/>
      <w:numFmt w:val="decimal"/>
      <w:lvlText w:val="%4."/>
      <w:lvlJc w:val="left"/>
      <w:pPr>
        <w:ind w:left="2795" w:hanging="360"/>
      </w:pPr>
    </w:lvl>
    <w:lvl w:ilvl="4" w:tplc="04090019" w:tentative="1">
      <w:start w:val="1"/>
      <w:numFmt w:val="lowerLetter"/>
      <w:lvlText w:val="%5."/>
      <w:lvlJc w:val="left"/>
      <w:pPr>
        <w:ind w:left="3515" w:hanging="360"/>
      </w:pPr>
    </w:lvl>
    <w:lvl w:ilvl="5" w:tplc="0409001B" w:tentative="1">
      <w:start w:val="1"/>
      <w:numFmt w:val="lowerRoman"/>
      <w:lvlText w:val="%6."/>
      <w:lvlJc w:val="right"/>
      <w:pPr>
        <w:ind w:left="4235" w:hanging="180"/>
      </w:pPr>
    </w:lvl>
    <w:lvl w:ilvl="6" w:tplc="0409000F" w:tentative="1">
      <w:start w:val="1"/>
      <w:numFmt w:val="decimal"/>
      <w:lvlText w:val="%7."/>
      <w:lvlJc w:val="left"/>
      <w:pPr>
        <w:ind w:left="4955" w:hanging="360"/>
      </w:pPr>
    </w:lvl>
    <w:lvl w:ilvl="7" w:tplc="04090019" w:tentative="1">
      <w:start w:val="1"/>
      <w:numFmt w:val="lowerLetter"/>
      <w:lvlText w:val="%8."/>
      <w:lvlJc w:val="left"/>
      <w:pPr>
        <w:ind w:left="5675" w:hanging="360"/>
      </w:pPr>
    </w:lvl>
    <w:lvl w:ilvl="8" w:tplc="0409001B" w:tentative="1">
      <w:start w:val="1"/>
      <w:numFmt w:val="lowerRoman"/>
      <w:lvlText w:val="%9."/>
      <w:lvlJc w:val="right"/>
      <w:pPr>
        <w:ind w:left="6395" w:hanging="180"/>
      </w:pPr>
    </w:lvl>
  </w:abstractNum>
  <w:abstractNum w:abstractNumId="2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 w15:restartNumberingAfterBreak="0">
    <w:nsid w:val="6CDC139B"/>
    <w:multiLevelType w:val="hybridMultilevel"/>
    <w:tmpl w:val="C2B661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77387E9E"/>
    <w:multiLevelType w:val="hybridMultilevel"/>
    <w:tmpl w:val="55B69AB0"/>
    <w:lvl w:ilvl="0" w:tplc="5BD2202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1"/>
  </w:num>
  <w:num w:numId="4">
    <w:abstractNumId w:val="18"/>
  </w:num>
  <w:num w:numId="5">
    <w:abstractNumId w:val="20"/>
  </w:num>
  <w:num w:numId="6">
    <w:abstractNumId w:val="10"/>
  </w:num>
  <w:num w:numId="7">
    <w:abstractNumId w:val="13"/>
  </w:num>
  <w:num w:numId="8">
    <w:abstractNumId w:val="1"/>
  </w:num>
  <w:num w:numId="9">
    <w:abstractNumId w:val="8"/>
  </w:num>
  <w:num w:numId="10">
    <w:abstractNumId w:val="5"/>
  </w:num>
  <w:num w:numId="11">
    <w:abstractNumId w:val="3"/>
  </w:num>
  <w:num w:numId="12">
    <w:abstractNumId w:val="9"/>
  </w:num>
  <w:num w:numId="13">
    <w:abstractNumId w:val="26"/>
  </w:num>
  <w:num w:numId="14">
    <w:abstractNumId w:val="12"/>
  </w:num>
  <w:num w:numId="15">
    <w:abstractNumId w:val="16"/>
  </w:num>
  <w:num w:numId="16">
    <w:abstractNumId w:val="6"/>
  </w:num>
  <w:num w:numId="17">
    <w:abstractNumId w:val="17"/>
  </w:num>
  <w:num w:numId="18">
    <w:abstractNumId w:val="15"/>
  </w:num>
  <w:num w:numId="19">
    <w:abstractNumId w:val="31"/>
  </w:num>
  <w:num w:numId="20">
    <w:abstractNumId w:val="11"/>
  </w:num>
  <w:num w:numId="21">
    <w:abstractNumId w:val="27"/>
  </w:num>
  <w:num w:numId="22">
    <w:abstractNumId w:val="25"/>
  </w:num>
  <w:num w:numId="23">
    <w:abstractNumId w:val="4"/>
  </w:num>
  <w:num w:numId="24">
    <w:abstractNumId w:val="10"/>
  </w:num>
  <w:num w:numId="25">
    <w:abstractNumId w:val="7"/>
  </w:num>
  <w:num w:numId="26">
    <w:abstractNumId w:val="19"/>
  </w:num>
  <w:num w:numId="27">
    <w:abstractNumId w:val="30"/>
  </w:num>
  <w:num w:numId="28">
    <w:abstractNumId w:val="22"/>
  </w:num>
  <w:num w:numId="29">
    <w:abstractNumId w:val="2"/>
  </w:num>
  <w:num w:numId="30">
    <w:abstractNumId w:val="23"/>
  </w:num>
  <w:num w:numId="31">
    <w:abstractNumId w:val="32"/>
  </w:num>
  <w:num w:numId="32">
    <w:abstractNumId w:val="28"/>
  </w:num>
  <w:num w:numId="33">
    <w:abstractNumId w:val="14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0CEF"/>
    <w:rsid w:val="000048E4"/>
    <w:rsid w:val="00017702"/>
    <w:rsid w:val="00035574"/>
    <w:rsid w:val="00043283"/>
    <w:rsid w:val="000470A1"/>
    <w:rsid w:val="00061968"/>
    <w:rsid w:val="00062163"/>
    <w:rsid w:val="00071BA7"/>
    <w:rsid w:val="0008364A"/>
    <w:rsid w:val="00092A5F"/>
    <w:rsid w:val="000938BC"/>
    <w:rsid w:val="000A1449"/>
    <w:rsid w:val="000B104B"/>
    <w:rsid w:val="000C23E0"/>
    <w:rsid w:val="000D6E08"/>
    <w:rsid w:val="000D7F8E"/>
    <w:rsid w:val="000E198D"/>
    <w:rsid w:val="000E2E94"/>
    <w:rsid w:val="0011270C"/>
    <w:rsid w:val="00112EA5"/>
    <w:rsid w:val="001146A7"/>
    <w:rsid w:val="001160AD"/>
    <w:rsid w:val="00125F6C"/>
    <w:rsid w:val="00136AD5"/>
    <w:rsid w:val="00140663"/>
    <w:rsid w:val="00141148"/>
    <w:rsid w:val="00146E9C"/>
    <w:rsid w:val="00147056"/>
    <w:rsid w:val="00150E71"/>
    <w:rsid w:val="00151987"/>
    <w:rsid w:val="00154857"/>
    <w:rsid w:val="0016373C"/>
    <w:rsid w:val="001669A1"/>
    <w:rsid w:val="00192791"/>
    <w:rsid w:val="001A1F62"/>
    <w:rsid w:val="001B28E2"/>
    <w:rsid w:val="001B5CA7"/>
    <w:rsid w:val="001E5730"/>
    <w:rsid w:val="001F41CA"/>
    <w:rsid w:val="00223D41"/>
    <w:rsid w:val="00224378"/>
    <w:rsid w:val="00231E7F"/>
    <w:rsid w:val="002342E1"/>
    <w:rsid w:val="002433EE"/>
    <w:rsid w:val="00244209"/>
    <w:rsid w:val="002517C4"/>
    <w:rsid w:val="00253929"/>
    <w:rsid w:val="00254030"/>
    <w:rsid w:val="002660DA"/>
    <w:rsid w:val="00271421"/>
    <w:rsid w:val="00286FC9"/>
    <w:rsid w:val="002971E1"/>
    <w:rsid w:val="002A02F2"/>
    <w:rsid w:val="002A72B0"/>
    <w:rsid w:val="002C00EB"/>
    <w:rsid w:val="002C175B"/>
    <w:rsid w:val="002C3852"/>
    <w:rsid w:val="002C5195"/>
    <w:rsid w:val="002E6E07"/>
    <w:rsid w:val="002E716C"/>
    <w:rsid w:val="002F725A"/>
    <w:rsid w:val="0030386B"/>
    <w:rsid w:val="0030775B"/>
    <w:rsid w:val="0030783F"/>
    <w:rsid w:val="00311108"/>
    <w:rsid w:val="00315B7E"/>
    <w:rsid w:val="00316F70"/>
    <w:rsid w:val="00322492"/>
    <w:rsid w:val="00323358"/>
    <w:rsid w:val="003255C0"/>
    <w:rsid w:val="00327821"/>
    <w:rsid w:val="00335A2A"/>
    <w:rsid w:val="00362505"/>
    <w:rsid w:val="0036295D"/>
    <w:rsid w:val="003659A0"/>
    <w:rsid w:val="0039520C"/>
    <w:rsid w:val="00395314"/>
    <w:rsid w:val="003A3DCB"/>
    <w:rsid w:val="003B09E2"/>
    <w:rsid w:val="003B506E"/>
    <w:rsid w:val="003B509C"/>
    <w:rsid w:val="003C3F76"/>
    <w:rsid w:val="003F03D4"/>
    <w:rsid w:val="003F463F"/>
    <w:rsid w:val="00400482"/>
    <w:rsid w:val="004009D1"/>
    <w:rsid w:val="004049B6"/>
    <w:rsid w:val="00430525"/>
    <w:rsid w:val="00431899"/>
    <w:rsid w:val="00440762"/>
    <w:rsid w:val="004460C4"/>
    <w:rsid w:val="00452A33"/>
    <w:rsid w:val="00465883"/>
    <w:rsid w:val="0047058F"/>
    <w:rsid w:val="004939E2"/>
    <w:rsid w:val="00496D1D"/>
    <w:rsid w:val="004A1E41"/>
    <w:rsid w:val="004A764E"/>
    <w:rsid w:val="004B44FC"/>
    <w:rsid w:val="004C1192"/>
    <w:rsid w:val="004D471F"/>
    <w:rsid w:val="004F5A2B"/>
    <w:rsid w:val="00502B7A"/>
    <w:rsid w:val="00502CFD"/>
    <w:rsid w:val="005055D4"/>
    <w:rsid w:val="00507228"/>
    <w:rsid w:val="005175C0"/>
    <w:rsid w:val="005206CC"/>
    <w:rsid w:val="00532CA1"/>
    <w:rsid w:val="00532EF0"/>
    <w:rsid w:val="005336A4"/>
    <w:rsid w:val="0053474F"/>
    <w:rsid w:val="00536D06"/>
    <w:rsid w:val="00543BEB"/>
    <w:rsid w:val="00552B24"/>
    <w:rsid w:val="0055489F"/>
    <w:rsid w:val="0056512C"/>
    <w:rsid w:val="005755D3"/>
    <w:rsid w:val="005833AB"/>
    <w:rsid w:val="00595097"/>
    <w:rsid w:val="005A7C50"/>
    <w:rsid w:val="005B5851"/>
    <w:rsid w:val="005B6946"/>
    <w:rsid w:val="005C22CC"/>
    <w:rsid w:val="005F16EE"/>
    <w:rsid w:val="005F43D6"/>
    <w:rsid w:val="00600128"/>
    <w:rsid w:val="00603BC9"/>
    <w:rsid w:val="0060421A"/>
    <w:rsid w:val="00605A58"/>
    <w:rsid w:val="00613AE6"/>
    <w:rsid w:val="00613AFA"/>
    <w:rsid w:val="00613C82"/>
    <w:rsid w:val="00620B3C"/>
    <w:rsid w:val="00621A48"/>
    <w:rsid w:val="0062262F"/>
    <w:rsid w:val="0062765D"/>
    <w:rsid w:val="0063465F"/>
    <w:rsid w:val="006417F9"/>
    <w:rsid w:val="00647F64"/>
    <w:rsid w:val="00651335"/>
    <w:rsid w:val="00651C8E"/>
    <w:rsid w:val="00652E11"/>
    <w:rsid w:val="00661A3F"/>
    <w:rsid w:val="00662085"/>
    <w:rsid w:val="00676971"/>
    <w:rsid w:val="00676A73"/>
    <w:rsid w:val="00680D2A"/>
    <w:rsid w:val="006860F6"/>
    <w:rsid w:val="006A0160"/>
    <w:rsid w:val="006A426C"/>
    <w:rsid w:val="006D2160"/>
    <w:rsid w:val="0071263E"/>
    <w:rsid w:val="00716E2A"/>
    <w:rsid w:val="0072369F"/>
    <w:rsid w:val="0073021E"/>
    <w:rsid w:val="00742837"/>
    <w:rsid w:val="00750D56"/>
    <w:rsid w:val="0076271E"/>
    <w:rsid w:val="00762C7C"/>
    <w:rsid w:val="00763764"/>
    <w:rsid w:val="00767F36"/>
    <w:rsid w:val="00776459"/>
    <w:rsid w:val="00784E4C"/>
    <w:rsid w:val="00792241"/>
    <w:rsid w:val="007A1709"/>
    <w:rsid w:val="007A3FFB"/>
    <w:rsid w:val="007B26F8"/>
    <w:rsid w:val="007D3F57"/>
    <w:rsid w:val="007D50E6"/>
    <w:rsid w:val="007F75BA"/>
    <w:rsid w:val="0081459B"/>
    <w:rsid w:val="008167E7"/>
    <w:rsid w:val="00821C8B"/>
    <w:rsid w:val="008250FA"/>
    <w:rsid w:val="0082593A"/>
    <w:rsid w:val="00850B87"/>
    <w:rsid w:val="00850F42"/>
    <w:rsid w:val="00860AB0"/>
    <w:rsid w:val="00874EA9"/>
    <w:rsid w:val="00884112"/>
    <w:rsid w:val="00894B15"/>
    <w:rsid w:val="008957A9"/>
    <w:rsid w:val="008A11BD"/>
    <w:rsid w:val="008B35D3"/>
    <w:rsid w:val="008B6485"/>
    <w:rsid w:val="008C1F71"/>
    <w:rsid w:val="008D25DB"/>
    <w:rsid w:val="008E56BC"/>
    <w:rsid w:val="00907162"/>
    <w:rsid w:val="009272FC"/>
    <w:rsid w:val="0093010C"/>
    <w:rsid w:val="00936B2B"/>
    <w:rsid w:val="00937F0B"/>
    <w:rsid w:val="0094325C"/>
    <w:rsid w:val="009436D3"/>
    <w:rsid w:val="00947A83"/>
    <w:rsid w:val="00955B77"/>
    <w:rsid w:val="00973FA4"/>
    <w:rsid w:val="00975F0A"/>
    <w:rsid w:val="00975FAB"/>
    <w:rsid w:val="00977795"/>
    <w:rsid w:val="009907F0"/>
    <w:rsid w:val="00991991"/>
    <w:rsid w:val="00991BF3"/>
    <w:rsid w:val="009927B7"/>
    <w:rsid w:val="009A5720"/>
    <w:rsid w:val="009A5D16"/>
    <w:rsid w:val="009A7AC2"/>
    <w:rsid w:val="009B0534"/>
    <w:rsid w:val="009B6595"/>
    <w:rsid w:val="009C1DBD"/>
    <w:rsid w:val="009C360D"/>
    <w:rsid w:val="009C3754"/>
    <w:rsid w:val="009D1828"/>
    <w:rsid w:val="009D188E"/>
    <w:rsid w:val="009D4188"/>
    <w:rsid w:val="009E00F2"/>
    <w:rsid w:val="009F1114"/>
    <w:rsid w:val="00A02496"/>
    <w:rsid w:val="00A04545"/>
    <w:rsid w:val="00A3430F"/>
    <w:rsid w:val="00A60619"/>
    <w:rsid w:val="00A62D75"/>
    <w:rsid w:val="00A66EB0"/>
    <w:rsid w:val="00A66F85"/>
    <w:rsid w:val="00A76D08"/>
    <w:rsid w:val="00AA6624"/>
    <w:rsid w:val="00AB3C4C"/>
    <w:rsid w:val="00AE1C78"/>
    <w:rsid w:val="00AF4D67"/>
    <w:rsid w:val="00B0223D"/>
    <w:rsid w:val="00B064AD"/>
    <w:rsid w:val="00B077B3"/>
    <w:rsid w:val="00B12898"/>
    <w:rsid w:val="00B24048"/>
    <w:rsid w:val="00B33B74"/>
    <w:rsid w:val="00B50D3B"/>
    <w:rsid w:val="00B5204C"/>
    <w:rsid w:val="00B632E0"/>
    <w:rsid w:val="00B65547"/>
    <w:rsid w:val="00B65E15"/>
    <w:rsid w:val="00B82A27"/>
    <w:rsid w:val="00B870BF"/>
    <w:rsid w:val="00B92FC6"/>
    <w:rsid w:val="00B935C3"/>
    <w:rsid w:val="00B95FA8"/>
    <w:rsid w:val="00BB3FE5"/>
    <w:rsid w:val="00BC13A3"/>
    <w:rsid w:val="00BD348C"/>
    <w:rsid w:val="00BD67CF"/>
    <w:rsid w:val="00BF0F8F"/>
    <w:rsid w:val="00BF2644"/>
    <w:rsid w:val="00BF5459"/>
    <w:rsid w:val="00C2317E"/>
    <w:rsid w:val="00C2774A"/>
    <w:rsid w:val="00C42953"/>
    <w:rsid w:val="00C51FCE"/>
    <w:rsid w:val="00C56722"/>
    <w:rsid w:val="00C64242"/>
    <w:rsid w:val="00C918C5"/>
    <w:rsid w:val="00CA10A0"/>
    <w:rsid w:val="00CA386A"/>
    <w:rsid w:val="00CA60F7"/>
    <w:rsid w:val="00CB5578"/>
    <w:rsid w:val="00CC168B"/>
    <w:rsid w:val="00CD099D"/>
    <w:rsid w:val="00CF481B"/>
    <w:rsid w:val="00D05A1A"/>
    <w:rsid w:val="00D07CB3"/>
    <w:rsid w:val="00D12190"/>
    <w:rsid w:val="00D161A1"/>
    <w:rsid w:val="00D226FC"/>
    <w:rsid w:val="00D23150"/>
    <w:rsid w:val="00D6229A"/>
    <w:rsid w:val="00D6605C"/>
    <w:rsid w:val="00D66FF2"/>
    <w:rsid w:val="00D75BB0"/>
    <w:rsid w:val="00D763E9"/>
    <w:rsid w:val="00D81813"/>
    <w:rsid w:val="00D8328B"/>
    <w:rsid w:val="00D840A8"/>
    <w:rsid w:val="00D9443F"/>
    <w:rsid w:val="00D9758A"/>
    <w:rsid w:val="00DA292C"/>
    <w:rsid w:val="00DA3217"/>
    <w:rsid w:val="00DA5850"/>
    <w:rsid w:val="00DA7AD2"/>
    <w:rsid w:val="00DC0869"/>
    <w:rsid w:val="00DC1F59"/>
    <w:rsid w:val="00DF2347"/>
    <w:rsid w:val="00E10425"/>
    <w:rsid w:val="00E10FBE"/>
    <w:rsid w:val="00E247D9"/>
    <w:rsid w:val="00E32EF2"/>
    <w:rsid w:val="00E410E5"/>
    <w:rsid w:val="00E545B4"/>
    <w:rsid w:val="00E6507F"/>
    <w:rsid w:val="00E70796"/>
    <w:rsid w:val="00E743B3"/>
    <w:rsid w:val="00E75224"/>
    <w:rsid w:val="00E75AE5"/>
    <w:rsid w:val="00E84212"/>
    <w:rsid w:val="00E84E6A"/>
    <w:rsid w:val="00E92447"/>
    <w:rsid w:val="00E96F2A"/>
    <w:rsid w:val="00EA0512"/>
    <w:rsid w:val="00EA0D3F"/>
    <w:rsid w:val="00EA1667"/>
    <w:rsid w:val="00EA40E4"/>
    <w:rsid w:val="00EB2AFC"/>
    <w:rsid w:val="00EC0B9B"/>
    <w:rsid w:val="00EC2688"/>
    <w:rsid w:val="00EC5BBE"/>
    <w:rsid w:val="00EC77B0"/>
    <w:rsid w:val="00ED0338"/>
    <w:rsid w:val="00EE2DD1"/>
    <w:rsid w:val="00EE588F"/>
    <w:rsid w:val="00EF21B2"/>
    <w:rsid w:val="00EF68F2"/>
    <w:rsid w:val="00F10C81"/>
    <w:rsid w:val="00F1539F"/>
    <w:rsid w:val="00F23A16"/>
    <w:rsid w:val="00F25465"/>
    <w:rsid w:val="00F26C28"/>
    <w:rsid w:val="00F500C0"/>
    <w:rsid w:val="00F50ADA"/>
    <w:rsid w:val="00F51F65"/>
    <w:rsid w:val="00F55DDF"/>
    <w:rsid w:val="00F66013"/>
    <w:rsid w:val="00F6624F"/>
    <w:rsid w:val="00F7643F"/>
    <w:rsid w:val="00F90960"/>
    <w:rsid w:val="00F93601"/>
    <w:rsid w:val="00F946E8"/>
    <w:rsid w:val="00FA0FC7"/>
    <w:rsid w:val="00FA4156"/>
    <w:rsid w:val="00FA6860"/>
    <w:rsid w:val="00FB765B"/>
    <w:rsid w:val="00FC3E17"/>
    <w:rsid w:val="00FD1574"/>
    <w:rsid w:val="00FE0F67"/>
    <w:rsid w:val="00FE13A5"/>
    <w:rsid w:val="00FE14CB"/>
    <w:rsid w:val="00FE36C2"/>
    <w:rsid w:val="00FE4B23"/>
    <w:rsid w:val="00FE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uiPriority w:val="35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customStyle="1" w:styleId="tableheading">
    <w:name w:val="table heading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07CB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07CB3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Equation">
    <w:name w:val="Equation"/>
    <w:basedOn w:val="Normal"/>
    <w:qFormat/>
    <w:rsid w:val="0066208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5B5851"/>
    <w:pPr>
      <w:numPr>
        <w:numId w:val="3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B5851"/>
    <w:pPr>
      <w:numPr>
        <w:numId w:val="3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B5851"/>
    <w:pPr>
      <w:numPr>
        <w:numId w:val="3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B5851"/>
    <w:pPr>
      <w:keepNext w:val="0"/>
      <w:numPr>
        <w:numId w:val="3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/tree/VTM-6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uichunl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1605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4</cp:revision>
  <dcterms:created xsi:type="dcterms:W3CDTF">2019-09-29T03:06:00Z</dcterms:created>
  <dcterms:modified xsi:type="dcterms:W3CDTF">2019-09-29T03:06:00Z</dcterms:modified>
</cp:coreProperties>
</file>