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20A38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4050E19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3E5DE5">
              <w:rPr>
                <w:lang w:val="en-CA"/>
              </w:rPr>
              <w:t>0049</w:t>
            </w:r>
            <w:r w:rsidR="006A0E5C" w:rsidRPr="006A0E5C">
              <w:rPr>
                <w:lang w:val="en-CA"/>
              </w:rPr>
              <w:t>-v</w:t>
            </w:r>
            <w:r w:rsidR="006D13E0">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3F56E1" w:rsidR="00E61DAC" w:rsidRPr="005B217D" w:rsidRDefault="003E5DE5" w:rsidP="009D7CE6">
            <w:pPr>
              <w:spacing w:before="60" w:after="60"/>
              <w:rPr>
                <w:b/>
                <w:szCs w:val="22"/>
                <w:lang w:val="en-CA"/>
              </w:rPr>
            </w:pPr>
            <w:r w:rsidRPr="003E5DE5">
              <w:rPr>
                <w:b/>
                <w:szCs w:val="22"/>
              </w:rPr>
              <w:t>AHG9: Miscellaneous VVC changes on neural-network post-filter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A371B8" w:rsidR="00E61DAC" w:rsidRPr="005B217D" w:rsidRDefault="003E5DE5">
            <w:pPr>
              <w:spacing w:before="60" w:after="60"/>
              <w:rPr>
                <w:szCs w:val="22"/>
                <w:lang w:val="en-CA"/>
              </w:rPr>
            </w:pPr>
            <w:r w:rsidRPr="0039799B">
              <w:rPr>
                <w:szCs w:val="22"/>
                <w:lang w:val="fi-FI"/>
              </w:rPr>
              <w:t xml:space="preserve">Miska M. Hannuksela, </w:t>
            </w:r>
            <w:r w:rsidRPr="0039799B">
              <w:rPr>
                <w:szCs w:val="22"/>
                <w:lang w:val="fi-FI"/>
              </w:rPr>
              <w:br/>
              <w:t xml:space="preserve">Francesco Cricri, </w:t>
            </w:r>
            <w:r w:rsidRPr="0039799B">
              <w:rPr>
                <w:szCs w:val="22"/>
                <w:lang w:val="fi-FI"/>
              </w:rPr>
              <w:br/>
              <w:t>Maria Santamaria</w:t>
            </w:r>
            <w:r w:rsidR="00E61DAC" w:rsidRPr="005B217D">
              <w:rPr>
                <w:szCs w:val="22"/>
                <w:lang w:val="en-CA"/>
              </w:rPr>
              <w:br/>
            </w:r>
            <w:r w:rsidR="009D175B">
              <w:rPr>
                <w:szCs w:val="22"/>
                <w:lang w:val="en-CA"/>
              </w:rPr>
              <w:t>Nokia Technologies, Tampere, Finland</w:t>
            </w:r>
          </w:p>
        </w:tc>
        <w:tc>
          <w:tcPr>
            <w:tcW w:w="900" w:type="dxa"/>
          </w:tcPr>
          <w:p w14:paraId="0140ECA2" w14:textId="424E726A" w:rsidR="00E61DAC" w:rsidRPr="005B217D" w:rsidRDefault="00E61DAC">
            <w:pPr>
              <w:spacing w:before="60" w:after="60"/>
              <w:rPr>
                <w:szCs w:val="22"/>
                <w:lang w:val="en-CA"/>
              </w:rPr>
            </w:pPr>
            <w:r w:rsidRPr="005B217D">
              <w:rPr>
                <w:szCs w:val="22"/>
                <w:lang w:val="en-CA"/>
              </w:rPr>
              <w:t>Email:</w:t>
            </w:r>
          </w:p>
        </w:tc>
        <w:tc>
          <w:tcPr>
            <w:tcW w:w="3060" w:type="dxa"/>
          </w:tcPr>
          <w:p w14:paraId="32C2ABFD" w14:textId="412B2AE2" w:rsidR="00E61DAC" w:rsidRPr="005B217D" w:rsidRDefault="003E5DE5" w:rsidP="005952A5">
            <w:pPr>
              <w:spacing w:before="60" w:after="60"/>
              <w:rPr>
                <w:szCs w:val="22"/>
                <w:lang w:val="en-CA"/>
              </w:rPr>
            </w:pPr>
            <w:r>
              <w:rPr>
                <w:szCs w:val="22"/>
                <w:lang w:val="en-CA"/>
              </w:rPr>
              <w:t>miska.hannuksela@nokia.com</w:t>
            </w:r>
            <w:r>
              <w:rPr>
                <w:szCs w:val="22"/>
                <w:lang w:val="en-CA"/>
              </w:rPr>
              <w:br/>
            </w:r>
            <w:r w:rsidRPr="00F05CA8">
              <w:t>francesco.cricri@nokia.com</w:t>
            </w:r>
            <w:r>
              <w:rPr>
                <w:szCs w:val="22"/>
                <w:lang w:val="en-CA"/>
              </w:rPr>
              <w:br/>
              <w:t>maria.santamaria_gomez@nokia.com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BA98BCD" w:rsidR="00263398" w:rsidRDefault="008F2D6D" w:rsidP="009234A5">
      <w:pPr>
        <w:rPr>
          <w:szCs w:val="22"/>
          <w:lang w:val="en-CA"/>
        </w:rPr>
      </w:pPr>
      <w:bookmarkStart w:id="0" w:name="_Hlk132123688"/>
      <w:r>
        <w:rPr>
          <w:szCs w:val="22"/>
          <w:lang w:val="en-CA"/>
        </w:rPr>
        <w:t>This input document proposes miscellaneous items for the VVC text on the neural-network post-filter characteristics (NNPFC) and activation (NNPFA) SEI messages.</w:t>
      </w:r>
      <w:bookmarkEnd w:id="0"/>
      <w:r>
        <w:rPr>
          <w:szCs w:val="22"/>
          <w:lang w:val="en-CA"/>
        </w:rPr>
        <w:t xml:space="preserve"> The proposed changes are relative to JVET-AD2005. The following items are proposed:</w:t>
      </w:r>
    </w:p>
    <w:p w14:paraId="3B023A8B" w14:textId="77777777" w:rsidR="003E5DE5" w:rsidRPr="003E1EE9" w:rsidRDefault="008F2D6D" w:rsidP="003E1EE9">
      <w:pPr>
        <w:pStyle w:val="ListParagraph"/>
        <w:numPr>
          <w:ilvl w:val="0"/>
          <w:numId w:val="13"/>
        </w:numPr>
        <w:ind w:left="357"/>
        <w:contextualSpacing w:val="0"/>
        <w:rPr>
          <w:szCs w:val="22"/>
          <w:lang w:val="en-CA"/>
        </w:rPr>
      </w:pPr>
      <w:r>
        <w:rPr>
          <w:szCs w:val="22"/>
          <w:lang w:val="en-CA"/>
        </w:rPr>
        <w:t xml:space="preserve">Allowing multiple NNPFC and NNPFA SEI messages with different content in the same picture unit by </w:t>
      </w:r>
      <w:r>
        <w:rPr>
          <w:kern w:val="32"/>
          <w:lang w:val="en-CA" w:eastAsia="ja-JP"/>
        </w:rPr>
        <w:t xml:space="preserve">excluding NNPFC and NNPFA SEI messages from the existing constraint in JVET-AD2005, subclause D.3.1. </w:t>
      </w:r>
    </w:p>
    <w:p w14:paraId="07A35A9F" w14:textId="56DEC396" w:rsidR="008F2D6D" w:rsidRDefault="008F2D6D" w:rsidP="003E5DE5">
      <w:pPr>
        <w:pStyle w:val="ListParagraph"/>
        <w:ind w:left="357"/>
        <w:contextualSpacing w:val="0"/>
        <w:rPr>
          <w:kern w:val="32"/>
          <w:lang w:val="en-CA" w:eastAsia="ja-JP"/>
        </w:rPr>
      </w:pPr>
      <w:r>
        <w:rPr>
          <w:kern w:val="32"/>
          <w:lang w:val="en-CA" w:eastAsia="ja-JP"/>
        </w:rPr>
        <w:t xml:space="preserve">Depending on the outcome of JVET-AE0048, item 5, the NNPFA SEI message </w:t>
      </w:r>
      <w:r w:rsidR="003E5DE5">
        <w:rPr>
          <w:kern w:val="32"/>
          <w:lang w:val="en-CA" w:eastAsia="ja-JP"/>
        </w:rPr>
        <w:t xml:space="preserve">is constrained in a manner that the payload shall be identical for </w:t>
      </w:r>
      <w:r>
        <w:rPr>
          <w:kern w:val="32"/>
          <w:lang w:val="en-CA" w:eastAsia="ja-JP"/>
        </w:rPr>
        <w:t xml:space="preserve">the same </w:t>
      </w:r>
      <w:proofErr w:type="spellStart"/>
      <w:r>
        <w:rPr>
          <w:kern w:val="32"/>
          <w:lang w:val="en-CA" w:eastAsia="ja-JP"/>
        </w:rPr>
        <w:t>nnpfa_target_id</w:t>
      </w:r>
      <w:proofErr w:type="spellEnd"/>
      <w:r>
        <w:rPr>
          <w:kern w:val="32"/>
          <w:lang w:val="en-CA" w:eastAsia="ja-JP"/>
        </w:rPr>
        <w:t xml:space="preserve"> value</w:t>
      </w:r>
      <w:r w:rsidR="003E5DE5">
        <w:rPr>
          <w:kern w:val="32"/>
          <w:lang w:val="en-CA" w:eastAsia="ja-JP"/>
        </w:rPr>
        <w:t xml:space="preserve">, or an NNPFA SEI message cancelling the previous NNPFA SEI message followed by an NNPFA SEI with the same </w:t>
      </w:r>
      <w:proofErr w:type="spellStart"/>
      <w:r w:rsidR="003E5DE5">
        <w:rPr>
          <w:kern w:val="32"/>
          <w:lang w:val="en-CA" w:eastAsia="ja-JP"/>
        </w:rPr>
        <w:t>nnpfa_target_id</w:t>
      </w:r>
      <w:proofErr w:type="spellEnd"/>
      <w:r w:rsidR="003E5DE5">
        <w:rPr>
          <w:kern w:val="32"/>
          <w:lang w:val="en-CA" w:eastAsia="ja-JP"/>
        </w:rPr>
        <w:t xml:space="preserve"> for activating an NNPF are allowed for the same picture unit.</w:t>
      </w:r>
    </w:p>
    <w:p w14:paraId="052B10E0" w14:textId="04C9CE78" w:rsidR="003E5DE5" w:rsidRPr="003E5DE5" w:rsidRDefault="003E5DE5" w:rsidP="003E5DE5">
      <w:pPr>
        <w:pStyle w:val="ListParagraph"/>
        <w:numPr>
          <w:ilvl w:val="0"/>
          <w:numId w:val="13"/>
        </w:numPr>
        <w:contextualSpacing w:val="0"/>
        <w:rPr>
          <w:szCs w:val="22"/>
          <w:lang w:val="en-CA"/>
        </w:rPr>
      </w:pPr>
      <w:r>
        <w:rPr>
          <w:lang w:val="en-CA"/>
        </w:rPr>
        <w:t xml:space="preserve">Constraining the repeated inference </w:t>
      </w:r>
      <w:r>
        <w:rPr>
          <w:szCs w:val="22"/>
          <w:lang w:val="en-CA"/>
        </w:rPr>
        <w:t>to generate interpolated pictures up to the end of the bitstream</w:t>
      </w:r>
      <w:r>
        <w:rPr>
          <w:lang w:val="en-CA"/>
        </w:rPr>
        <w:t xml:space="preserve"> only to NNPFs that perform only picture rate </w:t>
      </w:r>
      <w:proofErr w:type="spellStart"/>
      <w:r>
        <w:rPr>
          <w:lang w:val="en-CA"/>
        </w:rPr>
        <w:t>upsampling</w:t>
      </w:r>
      <w:proofErr w:type="spellEnd"/>
      <w:r>
        <w:rPr>
          <w:lang w:val="en-CA"/>
        </w:rPr>
        <w:t>.</w:t>
      </w:r>
    </w:p>
    <w:p w14:paraId="55D2E7C4" w14:textId="6BA7EBC9" w:rsidR="003E5DE5" w:rsidRPr="008F2D6D" w:rsidRDefault="003E5DE5" w:rsidP="003E1EE9">
      <w:pPr>
        <w:pStyle w:val="ListParagraph"/>
        <w:numPr>
          <w:ilvl w:val="0"/>
          <w:numId w:val="13"/>
        </w:numPr>
        <w:contextualSpacing w:val="0"/>
        <w:rPr>
          <w:szCs w:val="22"/>
          <w:lang w:val="en-CA"/>
        </w:rPr>
      </w:pPr>
      <w:r>
        <w:rPr>
          <w:lang w:val="en-CA"/>
        </w:rPr>
        <w:t>Correcting the index range in input picture assignment for repeated inference at the end of a bitstream: it is proposed to remove "</w:t>
      </w:r>
      <w:r w:rsidRPr="0045162A">
        <w:rPr>
          <w:lang w:val="en-GB"/>
        </w:rPr>
        <w:t>− j</w:t>
      </w:r>
      <w:r>
        <w:rPr>
          <w:lang w:val="en-GB"/>
        </w:rPr>
        <w:t>" from "</w:t>
      </w:r>
      <w:r w:rsidRPr="0045162A">
        <w:rPr>
          <w:lang w:val="en-GB"/>
        </w:rPr>
        <w:t xml:space="preserve">When </w:t>
      </w:r>
      <w:proofErr w:type="spellStart"/>
      <w:r w:rsidRPr="0045162A">
        <w:rPr>
          <w:lang w:val="en-GB"/>
        </w:rPr>
        <w:t>numInputPics</w:t>
      </w:r>
      <w:proofErr w:type="spellEnd"/>
      <w:r w:rsidRPr="0045162A">
        <w:rPr>
          <w:lang w:val="en-GB"/>
        </w:rPr>
        <w:t xml:space="preserve"> is greater than 1, the following applies for each value of i in the range of j + 1 to </w:t>
      </w:r>
      <w:proofErr w:type="spellStart"/>
      <w:r w:rsidRPr="0045162A">
        <w:rPr>
          <w:lang w:val="en-GB"/>
        </w:rPr>
        <w:t>numInputPics</w:t>
      </w:r>
      <w:proofErr w:type="spellEnd"/>
      <w:r w:rsidRPr="0045162A">
        <w:rPr>
          <w:lang w:val="en-GB"/>
        </w:rPr>
        <w:t> − j − 1, inclusive, in increasing order of i:</w:t>
      </w:r>
      <w:r>
        <w:rPr>
          <w:lang w:val="en-GB"/>
        </w:rPr>
        <w:t>".</w:t>
      </w:r>
    </w:p>
    <w:p w14:paraId="7D2AC1F0" w14:textId="5F8CBB32" w:rsidR="00745F6B" w:rsidRPr="005B217D" w:rsidRDefault="00F21234" w:rsidP="00E11923">
      <w:pPr>
        <w:pStyle w:val="Heading1"/>
        <w:rPr>
          <w:lang w:val="en-CA"/>
        </w:rPr>
      </w:pPr>
      <w:r>
        <w:rPr>
          <w:lang w:val="en-CA"/>
        </w:rPr>
        <w:t xml:space="preserve">Allowing multiple NNPFC and NNPFA SEI messages </w:t>
      </w:r>
      <w:r w:rsidR="008F2D6D">
        <w:rPr>
          <w:lang w:val="en-CA"/>
        </w:rPr>
        <w:t xml:space="preserve">with different content </w:t>
      </w:r>
      <w:r>
        <w:rPr>
          <w:lang w:val="en-CA"/>
        </w:rPr>
        <w:t>for the same picture unit</w:t>
      </w:r>
    </w:p>
    <w:p w14:paraId="2BC69CCA" w14:textId="2C739174" w:rsidR="00CE5CEF" w:rsidRDefault="00CE5CEF" w:rsidP="00CE5CEF">
      <w:pPr>
        <w:pStyle w:val="Heading2"/>
        <w:rPr>
          <w:lang w:val="en-CA"/>
        </w:rPr>
      </w:pPr>
      <w:r>
        <w:rPr>
          <w:lang w:val="en-CA"/>
        </w:rPr>
        <w:t>Problem statement</w:t>
      </w:r>
    </w:p>
    <w:p w14:paraId="56B75984" w14:textId="64F3E0F5" w:rsidR="00CE5CEF" w:rsidRDefault="00CE5CEF" w:rsidP="004234F0">
      <w:pPr>
        <w:rPr>
          <w:szCs w:val="22"/>
          <w:lang w:val="en-CA"/>
        </w:rPr>
      </w:pPr>
      <w:r>
        <w:rPr>
          <w:szCs w:val="22"/>
          <w:lang w:val="en-CA"/>
        </w:rPr>
        <w:t xml:space="preserve">The design intent is to allow </w:t>
      </w:r>
    </w:p>
    <w:p w14:paraId="5E671A35" w14:textId="6BB775D9" w:rsidR="00CE5CEF" w:rsidRDefault="00CE5CEF" w:rsidP="00CE5CEF">
      <w:pPr>
        <w:pStyle w:val="ListParagraph"/>
        <w:numPr>
          <w:ilvl w:val="0"/>
          <w:numId w:val="12"/>
        </w:numPr>
        <w:rPr>
          <w:szCs w:val="22"/>
          <w:lang w:val="en-CA"/>
        </w:rPr>
      </w:pPr>
      <w:r w:rsidRPr="00CE5CEF">
        <w:rPr>
          <w:szCs w:val="22"/>
          <w:lang w:val="en-CA"/>
        </w:rPr>
        <w:t xml:space="preserve">multiple NNPFC SEI messages with different </w:t>
      </w:r>
      <w:proofErr w:type="spellStart"/>
      <w:r w:rsidRPr="00CE5CEF">
        <w:rPr>
          <w:szCs w:val="22"/>
          <w:lang w:val="en-CA"/>
        </w:rPr>
        <w:t>nnpfc_id</w:t>
      </w:r>
      <w:proofErr w:type="spellEnd"/>
      <w:r w:rsidRPr="00CE5CEF">
        <w:rPr>
          <w:szCs w:val="22"/>
          <w:lang w:val="en-CA"/>
        </w:rPr>
        <w:t xml:space="preserve"> values</w:t>
      </w:r>
      <w:r>
        <w:rPr>
          <w:szCs w:val="22"/>
          <w:lang w:val="en-CA"/>
        </w:rPr>
        <w:t xml:space="preserve"> </w:t>
      </w:r>
      <w:r w:rsidRPr="00CE5CEF">
        <w:rPr>
          <w:szCs w:val="22"/>
          <w:lang w:val="en-CA"/>
        </w:rPr>
        <w:t>in the same picture unit</w:t>
      </w:r>
      <w:r>
        <w:rPr>
          <w:szCs w:val="22"/>
          <w:lang w:val="en-CA"/>
        </w:rPr>
        <w:t>,</w:t>
      </w:r>
    </w:p>
    <w:p w14:paraId="640F2623" w14:textId="007F625B" w:rsidR="00CE5CEF" w:rsidRDefault="00CE5CEF" w:rsidP="00CE5CEF">
      <w:pPr>
        <w:pStyle w:val="ListParagraph"/>
        <w:numPr>
          <w:ilvl w:val="0"/>
          <w:numId w:val="12"/>
        </w:numPr>
        <w:rPr>
          <w:szCs w:val="22"/>
          <w:lang w:val="en-CA"/>
        </w:rPr>
      </w:pPr>
      <w:r w:rsidRPr="00CE5CEF">
        <w:rPr>
          <w:szCs w:val="22"/>
          <w:lang w:val="en-CA"/>
        </w:rPr>
        <w:t xml:space="preserve">multiple NNPFA SEI messages with different </w:t>
      </w:r>
      <w:proofErr w:type="spellStart"/>
      <w:r w:rsidRPr="00CE5CEF">
        <w:rPr>
          <w:szCs w:val="22"/>
          <w:lang w:val="en-CA"/>
        </w:rPr>
        <w:t>nnpfa_target_id</w:t>
      </w:r>
      <w:proofErr w:type="spellEnd"/>
      <w:r w:rsidRPr="00CE5CEF">
        <w:rPr>
          <w:szCs w:val="22"/>
          <w:lang w:val="en-CA"/>
        </w:rPr>
        <w:t xml:space="preserve"> values</w:t>
      </w:r>
      <w:r>
        <w:rPr>
          <w:szCs w:val="22"/>
          <w:lang w:val="en-CA"/>
        </w:rPr>
        <w:t xml:space="preserve"> </w:t>
      </w:r>
      <w:r w:rsidRPr="00CE5CEF">
        <w:rPr>
          <w:szCs w:val="22"/>
          <w:lang w:val="en-CA"/>
        </w:rPr>
        <w:t>in the same picture unit</w:t>
      </w:r>
      <w:r>
        <w:rPr>
          <w:szCs w:val="22"/>
          <w:lang w:val="en-CA"/>
        </w:rPr>
        <w:t>, and</w:t>
      </w:r>
    </w:p>
    <w:p w14:paraId="6C5F0B19" w14:textId="31ECDC01" w:rsidR="00E61DAC" w:rsidRPr="00CE5CEF" w:rsidRDefault="00CE5CEF" w:rsidP="00CE5CEF">
      <w:pPr>
        <w:pStyle w:val="ListParagraph"/>
        <w:numPr>
          <w:ilvl w:val="0"/>
          <w:numId w:val="12"/>
        </w:numPr>
        <w:rPr>
          <w:szCs w:val="22"/>
          <w:lang w:val="en-CA"/>
        </w:rPr>
      </w:pPr>
      <w:r w:rsidRPr="00CE5CEF">
        <w:rPr>
          <w:szCs w:val="22"/>
          <w:lang w:val="en-CA"/>
        </w:rPr>
        <w:t xml:space="preserve">two NNPFC SEI messages with the same </w:t>
      </w:r>
      <w:proofErr w:type="spellStart"/>
      <w:r w:rsidRPr="00CE5CEF">
        <w:rPr>
          <w:szCs w:val="22"/>
          <w:lang w:val="en-CA"/>
        </w:rPr>
        <w:t>nnpfc_id</w:t>
      </w:r>
      <w:proofErr w:type="spellEnd"/>
      <w:r w:rsidRPr="00CE5CEF">
        <w:rPr>
          <w:szCs w:val="22"/>
          <w:lang w:val="en-CA"/>
        </w:rPr>
        <w:t xml:space="preserve"> value, one defining the base filter and another defining a filter update, in the same picture unit.</w:t>
      </w:r>
    </w:p>
    <w:p w14:paraId="5BF4A489" w14:textId="145A1124" w:rsidR="00CE5CEF" w:rsidRDefault="00CE5CEF" w:rsidP="00CE5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Pr>
          <w:szCs w:val="22"/>
          <w:lang w:val="en-CA"/>
        </w:rPr>
        <w:t>Thus, the following constraint in JVET-AD2005, subclause D.3.1 is too strict for NNPFC and NNPFA SEI messages:</w:t>
      </w:r>
    </w:p>
    <w:p w14:paraId="7EE331FB" w14:textId="3174768C" w:rsidR="00CE5CEF" w:rsidRPr="009E593B" w:rsidRDefault="00CE5CEF" w:rsidP="00CE5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rPr>
          <w:noProof/>
          <w:lang w:val="en-GB"/>
        </w:rPr>
      </w:pPr>
      <w:r w:rsidRPr="009E593B">
        <w:rPr>
          <w:noProof/>
          <w:lang w:val="en-GB"/>
        </w:rPr>
        <w:t xml:space="preserve">The following applies on </w:t>
      </w:r>
      <w:r w:rsidRPr="009E593B">
        <w:rPr>
          <w:lang w:val="en-GB"/>
        </w:rPr>
        <w:t xml:space="preserve">the content of </w:t>
      </w:r>
      <w:r w:rsidRPr="009E593B">
        <w:rPr>
          <w:lang w:val="en-CA"/>
        </w:rPr>
        <w:t>scalable-nested and non-scalable-nested SEI messages applying to the same OLS or layer</w:t>
      </w:r>
      <w:r w:rsidRPr="009E593B">
        <w:rPr>
          <w:lang w:val="en-GB"/>
        </w:rPr>
        <w:t>:</w:t>
      </w:r>
    </w:p>
    <w:p w14:paraId="6D016597" w14:textId="77777777" w:rsidR="00CE5CEF" w:rsidRPr="009E593B" w:rsidRDefault="00CE5CEF" w:rsidP="00CE5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lang w:val="en-GB"/>
        </w:rPr>
      </w:pPr>
      <w:r w:rsidRPr="009E593B">
        <w:rPr>
          <w:lang w:val="en-GB"/>
        </w:rPr>
        <w:t>–</w:t>
      </w:r>
      <w:r w:rsidRPr="009E593B">
        <w:rPr>
          <w:lang w:val="en-GB"/>
        </w:rPr>
        <w:tab/>
      </w:r>
      <w:r w:rsidRPr="009E593B">
        <w:rPr>
          <w:noProof/>
          <w:lang w:val="en-CA"/>
        </w:rPr>
        <w:t>When there are multiple SEI messages with a particular value of</w:t>
      </w:r>
      <w:r w:rsidRPr="009E593B">
        <w:rPr>
          <w:lang w:val="en-CA"/>
        </w:rPr>
        <w:t xml:space="preserve"> </w:t>
      </w:r>
      <w:proofErr w:type="spellStart"/>
      <w:r w:rsidRPr="009E593B">
        <w:rPr>
          <w:lang w:val="en-CA"/>
        </w:rPr>
        <w:t>payloadType</w:t>
      </w:r>
      <w:proofErr w:type="spellEnd"/>
      <w:r w:rsidRPr="009E593B">
        <w:rPr>
          <w:lang w:val="en-CA"/>
        </w:rPr>
        <w:t xml:space="preserve"> not equal to any of 4, 5, and 133 that are associated with a particular AU or DU and apply to a particular </w:t>
      </w:r>
      <w:r w:rsidRPr="003C0071">
        <w:rPr>
          <w:highlight w:val="yellow"/>
          <w:lang w:val="en-CA"/>
        </w:rPr>
        <w:t>OLS, layer, or subpicture</w:t>
      </w:r>
      <w:r w:rsidRPr="003C0071">
        <w:rPr>
          <w:strike/>
          <w:color w:val="FF0000"/>
          <w:lang w:val="en-CA"/>
        </w:rPr>
        <w:t xml:space="preserve"> OLS or layer</w:t>
      </w:r>
      <w:r w:rsidRPr="009E593B">
        <w:rPr>
          <w:lang w:val="en-CA"/>
        </w:rPr>
        <w:t xml:space="preserve">, regardless of whether some or </w:t>
      </w:r>
      <w:proofErr w:type="gramStart"/>
      <w:r w:rsidRPr="009E593B">
        <w:rPr>
          <w:lang w:val="en-CA"/>
        </w:rPr>
        <w:t>all of</w:t>
      </w:r>
      <w:proofErr w:type="gramEnd"/>
      <w:r w:rsidRPr="009E593B">
        <w:rPr>
          <w:lang w:val="en-CA"/>
        </w:rPr>
        <w:t xml:space="preserve"> these SEI messages are scalable-nested, the SEI messages shall have the same SEI payload content.</w:t>
      </w:r>
    </w:p>
    <w:p w14:paraId="0F3F0B1A" w14:textId="3E3A5A57" w:rsidR="00C33A31" w:rsidRDefault="00C33A31" w:rsidP="00C33A31">
      <w:pPr>
        <w:rPr>
          <w:kern w:val="32"/>
          <w:lang w:val="en-CA" w:eastAsia="ja-JP"/>
        </w:rPr>
      </w:pPr>
      <w:r>
        <w:rPr>
          <w:kern w:val="32"/>
          <w:lang w:val="en-CA" w:eastAsia="ja-JP"/>
        </w:rPr>
        <w:lastRenderedPageBreak/>
        <w:t>The content of NNPFC SEI message has already been constrained in JVET-AD2005, subclause D.12.11 as follows:</w:t>
      </w:r>
    </w:p>
    <w:p w14:paraId="035A1A80" w14:textId="6E833114" w:rsidR="00C33A31" w:rsidRDefault="00C33A31" w:rsidP="00C33A31">
      <w:pPr>
        <w:ind w:left="360"/>
        <w:rPr>
          <w:kern w:val="32"/>
          <w:lang w:val="en-CA" w:eastAsia="ja-JP"/>
        </w:rPr>
      </w:pPr>
      <w:r w:rsidRPr="002B1D46">
        <w:rPr>
          <w:kern w:val="32"/>
          <w:lang w:val="en-CA" w:eastAsia="ja-JP"/>
        </w:rPr>
        <w:t xml:space="preserve">There shall not be more than two </w:t>
      </w:r>
      <w:r>
        <w:rPr>
          <w:kern w:val="32"/>
          <w:lang w:val="en-CA" w:eastAsia="ja-JP"/>
        </w:rPr>
        <w:t xml:space="preserve">NNPFC </w:t>
      </w:r>
      <w:r w:rsidRPr="002B1D46">
        <w:rPr>
          <w:kern w:val="32"/>
          <w:lang w:val="en-CA" w:eastAsia="ja-JP"/>
        </w:rPr>
        <w:t xml:space="preserve">SEI messages present in a picture unit with the same value of </w:t>
      </w:r>
      <w:bookmarkStart w:id="1" w:name="_Hlk110502627"/>
      <w:proofErr w:type="spellStart"/>
      <w:r w:rsidRPr="002B1D46">
        <w:rPr>
          <w:kern w:val="32"/>
          <w:lang w:val="en-CA" w:eastAsia="ja-JP"/>
        </w:rPr>
        <w:t>nnpfc_id</w:t>
      </w:r>
      <w:bookmarkEnd w:id="1"/>
      <w:proofErr w:type="spellEnd"/>
      <w:r w:rsidRPr="002B1D46">
        <w:rPr>
          <w:kern w:val="32"/>
          <w:lang w:val="en-CA" w:eastAsia="ja-JP"/>
        </w:rPr>
        <w:t xml:space="preserve">. </w:t>
      </w:r>
      <w:bookmarkStart w:id="2" w:name="_Hlk110602954"/>
      <w:r w:rsidRPr="002B1D46">
        <w:rPr>
          <w:kern w:val="32"/>
          <w:lang w:val="en-CA" w:eastAsia="ja-JP"/>
        </w:rPr>
        <w:t xml:space="preserve">When there are two </w:t>
      </w:r>
      <w:r>
        <w:rPr>
          <w:kern w:val="32"/>
          <w:lang w:val="en-CA" w:eastAsia="ja-JP"/>
        </w:rPr>
        <w:t>NNPFC</w:t>
      </w:r>
      <w:r w:rsidRPr="002B1D46">
        <w:rPr>
          <w:kern w:val="32"/>
          <w:lang w:val="en-CA" w:eastAsia="ja-JP"/>
        </w:rPr>
        <w:t xml:space="preserve"> SEI messages present in a picture unit with the same value of </w:t>
      </w:r>
      <w:proofErr w:type="spellStart"/>
      <w:r w:rsidRPr="002B1D46">
        <w:rPr>
          <w:kern w:val="32"/>
          <w:lang w:val="en-CA" w:eastAsia="ja-JP"/>
        </w:rPr>
        <w:t>nnpfc_id</w:t>
      </w:r>
      <w:proofErr w:type="spellEnd"/>
      <w:r w:rsidRPr="002B1D46">
        <w:rPr>
          <w:kern w:val="32"/>
          <w:lang w:val="en-CA" w:eastAsia="ja-JP"/>
        </w:rPr>
        <w:t xml:space="preserve">, </w:t>
      </w:r>
      <w:bookmarkEnd w:id="2"/>
      <w:r w:rsidRPr="002B1D46">
        <w:rPr>
          <w:kern w:val="32"/>
          <w:lang w:val="en-CA" w:eastAsia="ja-JP"/>
        </w:rPr>
        <w:t>these SEI messages shall have different content.</w:t>
      </w:r>
    </w:p>
    <w:p w14:paraId="39FEC187" w14:textId="1691C618" w:rsidR="00867BDC" w:rsidRDefault="00867BDC" w:rsidP="00867BDC">
      <w:pPr>
        <w:rPr>
          <w:kern w:val="32"/>
          <w:lang w:val="en-CA" w:eastAsia="ja-JP"/>
        </w:rPr>
      </w:pPr>
      <w:r>
        <w:rPr>
          <w:kern w:val="32"/>
          <w:lang w:val="en-CA" w:eastAsia="ja-JP"/>
        </w:rPr>
        <w:t xml:space="preserve">It is asserted in </w:t>
      </w:r>
      <w:r w:rsidR="008F2D6D">
        <w:rPr>
          <w:kern w:val="32"/>
          <w:lang w:val="en-CA" w:eastAsia="ja-JP"/>
        </w:rPr>
        <w:t>JVET-AE0048, item 5</w:t>
      </w:r>
      <w:r>
        <w:rPr>
          <w:kern w:val="32"/>
          <w:lang w:val="en-CA" w:eastAsia="ja-JP"/>
        </w:rPr>
        <w:t xml:space="preserve"> that the JVET-AD2006 text for NNPFA persistence and cancel flags cause situations where two NNPFA SEI messages with the same </w:t>
      </w:r>
      <w:proofErr w:type="spellStart"/>
      <w:r>
        <w:rPr>
          <w:kern w:val="32"/>
          <w:lang w:val="en-CA" w:eastAsia="ja-JP"/>
        </w:rPr>
        <w:t>nnpfa_target_id</w:t>
      </w:r>
      <w:proofErr w:type="spellEnd"/>
      <w:r>
        <w:rPr>
          <w:kern w:val="32"/>
          <w:lang w:val="en-CA" w:eastAsia="ja-JP"/>
        </w:rPr>
        <w:t xml:space="preserve"> value are present in the same picture unit, the first cancelling the persistence of a previous NNPFA SEI message with the same </w:t>
      </w:r>
      <w:proofErr w:type="spellStart"/>
      <w:r>
        <w:rPr>
          <w:kern w:val="32"/>
          <w:lang w:val="en-CA" w:eastAsia="ja-JP"/>
        </w:rPr>
        <w:t>nnpfa_target_id</w:t>
      </w:r>
      <w:proofErr w:type="spellEnd"/>
      <w:r>
        <w:rPr>
          <w:kern w:val="32"/>
          <w:lang w:val="en-CA" w:eastAsia="ja-JP"/>
        </w:rPr>
        <w:t xml:space="preserve"> value and the second activating a base filter (when an updated filter was active before) or an updated filter (when the base filter was active before). </w:t>
      </w:r>
      <w:r w:rsidR="008F2D6D" w:rsidRPr="008F2D6D">
        <w:rPr>
          <w:kern w:val="32"/>
          <w:lang w:val="en-CA" w:eastAsia="ja-JP"/>
        </w:rPr>
        <w:t xml:space="preserve"> </w:t>
      </w:r>
      <w:r w:rsidR="008F2D6D">
        <w:rPr>
          <w:kern w:val="32"/>
          <w:lang w:val="en-CA" w:eastAsia="ja-JP"/>
        </w:rPr>
        <w:t xml:space="preserve">JVET-AE0048, item 5 </w:t>
      </w:r>
      <w:r>
        <w:rPr>
          <w:kern w:val="32"/>
          <w:lang w:val="en-CA" w:eastAsia="ja-JP"/>
        </w:rPr>
        <w:t>proposes a change that avoids the first of these NNPFA SEI messages in the same picture unit.</w:t>
      </w:r>
    </w:p>
    <w:p w14:paraId="340A5140" w14:textId="50E71A7C" w:rsidR="00CE5CEF" w:rsidRDefault="00CE5CEF" w:rsidP="00CE5CEF">
      <w:pPr>
        <w:pStyle w:val="Heading2"/>
        <w:rPr>
          <w:lang w:val="en-CA"/>
        </w:rPr>
      </w:pPr>
      <w:r>
        <w:rPr>
          <w:lang w:val="en-CA"/>
        </w:rPr>
        <w:t>Proposed changes</w:t>
      </w:r>
    </w:p>
    <w:p w14:paraId="141461A7" w14:textId="39827F79" w:rsidR="002D1A37" w:rsidRDefault="002D1A37" w:rsidP="002D1A37">
      <w:pPr>
        <w:pStyle w:val="Heading3"/>
        <w:rPr>
          <w:lang w:val="en-CA" w:eastAsia="ja-JP"/>
        </w:rPr>
      </w:pPr>
      <w:r>
        <w:rPr>
          <w:lang w:val="en-CA" w:eastAsia="ja-JP"/>
        </w:rPr>
        <w:t>Overview</w:t>
      </w:r>
    </w:p>
    <w:p w14:paraId="13145096" w14:textId="6F7CA438" w:rsidR="00C33A31" w:rsidRDefault="00C33A31" w:rsidP="00C33A31">
      <w:pPr>
        <w:rPr>
          <w:szCs w:val="22"/>
          <w:lang w:val="en-CA"/>
        </w:rPr>
      </w:pPr>
      <w:r>
        <w:rPr>
          <w:kern w:val="32"/>
          <w:lang w:val="en-CA" w:eastAsia="ja-JP"/>
        </w:rPr>
        <w:t>It is proposed to exclude NNPFC and NNPFA SEI messages from the existing constraint in JVET-AD2005, subclause D.3.1.</w:t>
      </w:r>
      <w:r w:rsidR="00867BDC">
        <w:rPr>
          <w:kern w:val="32"/>
          <w:lang w:val="en-CA" w:eastAsia="ja-JP"/>
        </w:rPr>
        <w:t xml:space="preserve"> For the constraint on the content of NNPFA SEI message, different options are proposed depending on whether JVET-AE</w:t>
      </w:r>
      <w:r w:rsidR="008F2D6D">
        <w:rPr>
          <w:kern w:val="32"/>
          <w:lang w:val="en-CA" w:eastAsia="ja-JP"/>
        </w:rPr>
        <w:t>0048</w:t>
      </w:r>
      <w:r w:rsidR="00867BDC">
        <w:rPr>
          <w:kern w:val="32"/>
          <w:lang w:val="en-CA" w:eastAsia="ja-JP"/>
        </w:rPr>
        <w:t xml:space="preserve">, item </w:t>
      </w:r>
      <w:r w:rsidR="008F2D6D">
        <w:rPr>
          <w:kern w:val="32"/>
          <w:lang w:val="en-CA" w:eastAsia="ja-JP"/>
        </w:rPr>
        <w:t>5</w:t>
      </w:r>
      <w:r w:rsidR="00867BDC">
        <w:rPr>
          <w:kern w:val="32"/>
          <w:lang w:val="en-CA" w:eastAsia="ja-JP"/>
        </w:rPr>
        <w:t xml:space="preserve"> is adopted.</w:t>
      </w:r>
    </w:p>
    <w:p w14:paraId="30934224" w14:textId="1D7D2CAB" w:rsidR="00CE5CEF" w:rsidRDefault="00CE5CEF" w:rsidP="004234F0">
      <w:pPr>
        <w:rPr>
          <w:szCs w:val="22"/>
          <w:lang w:val="en-CA"/>
        </w:rPr>
      </w:pPr>
      <w:r>
        <w:rPr>
          <w:szCs w:val="22"/>
          <w:lang w:val="en-CA"/>
        </w:rPr>
        <w:t>The highlighted changes in green are proposed:</w:t>
      </w:r>
    </w:p>
    <w:p w14:paraId="4CE1E10F" w14:textId="2F3A7E64" w:rsidR="002D1A37" w:rsidRDefault="002D1A37" w:rsidP="002D1A37">
      <w:pPr>
        <w:pStyle w:val="Heading3"/>
        <w:rPr>
          <w:rFonts w:eastAsia="SimSun"/>
          <w:noProof/>
          <w:lang w:val="en-GB"/>
        </w:rPr>
      </w:pPr>
      <w:r>
        <w:rPr>
          <w:rFonts w:eastAsia="SimSun"/>
          <w:noProof/>
          <w:lang w:val="en-GB"/>
        </w:rPr>
        <w:t>Common part for both options</w:t>
      </w:r>
    </w:p>
    <w:p w14:paraId="1D2B4447" w14:textId="5E61114F" w:rsidR="00CE5CEF" w:rsidRPr="00CE5CEF" w:rsidRDefault="00CE5CEF" w:rsidP="00CE5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CE5CEF">
        <w:rPr>
          <w:rFonts w:eastAsia="SimSun"/>
          <w:noProof/>
          <w:lang w:val="en-GB"/>
        </w:rPr>
        <w:t xml:space="preserve">The following applies on </w:t>
      </w:r>
      <w:r w:rsidRPr="00CE5CEF">
        <w:rPr>
          <w:rFonts w:eastAsia="SimSun"/>
          <w:lang w:val="en-GB"/>
        </w:rPr>
        <w:t xml:space="preserve">the content of </w:t>
      </w:r>
      <w:r w:rsidRPr="00CE5CEF">
        <w:rPr>
          <w:rFonts w:eastAsia="SimSun"/>
          <w:lang w:val="en-CA"/>
        </w:rPr>
        <w:t>scalable-nested and non-scalable-nested SEI messages applying to the same OLS or layer</w:t>
      </w:r>
      <w:r w:rsidRPr="00CE5CEF">
        <w:rPr>
          <w:rFonts w:eastAsia="SimSun"/>
          <w:lang w:val="en-GB"/>
        </w:rPr>
        <w:t>:</w:t>
      </w:r>
    </w:p>
    <w:p w14:paraId="1FE72379" w14:textId="2C637D20" w:rsidR="00CE5CEF" w:rsidRPr="00CE5CEF" w:rsidRDefault="00CE5CEF" w:rsidP="00CE5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lang w:val="en-GB"/>
        </w:rPr>
      </w:pPr>
      <w:r w:rsidRPr="00CE5CEF">
        <w:rPr>
          <w:rFonts w:eastAsia="SimSun"/>
          <w:lang w:val="en-GB"/>
        </w:rPr>
        <w:t>–</w:t>
      </w:r>
      <w:r w:rsidRPr="00CE5CEF">
        <w:rPr>
          <w:rFonts w:eastAsia="SimSun"/>
          <w:lang w:val="en-GB"/>
        </w:rPr>
        <w:tab/>
      </w:r>
      <w:r w:rsidRPr="00CE5CEF">
        <w:rPr>
          <w:rFonts w:eastAsia="SimSun"/>
          <w:noProof/>
          <w:lang w:val="en-CA"/>
        </w:rPr>
        <w:t>When there are multiple SEI messages with a particular value of</w:t>
      </w:r>
      <w:r w:rsidRPr="00CE5CEF">
        <w:rPr>
          <w:rFonts w:eastAsia="SimSun"/>
          <w:lang w:val="en-CA"/>
        </w:rPr>
        <w:t xml:space="preserve"> </w:t>
      </w:r>
      <w:proofErr w:type="spellStart"/>
      <w:r w:rsidRPr="00CE5CEF">
        <w:rPr>
          <w:rFonts w:eastAsia="SimSun"/>
          <w:lang w:val="en-CA"/>
        </w:rPr>
        <w:t>payloadType</w:t>
      </w:r>
      <w:proofErr w:type="spellEnd"/>
      <w:r w:rsidRPr="00CE5CEF">
        <w:rPr>
          <w:rFonts w:eastAsia="SimSun"/>
          <w:lang w:val="en-CA"/>
        </w:rPr>
        <w:t xml:space="preserve"> not equal to any of 4, 5, </w:t>
      </w:r>
      <w:r w:rsidRPr="00CE5CEF">
        <w:rPr>
          <w:rFonts w:eastAsia="SimSun"/>
          <w:strike/>
          <w:color w:val="FF0000"/>
          <w:highlight w:val="green"/>
          <w:lang w:val="en-CA"/>
        </w:rPr>
        <w:t>and</w:t>
      </w:r>
      <w:r w:rsidRPr="00CE5CEF">
        <w:rPr>
          <w:rFonts w:eastAsia="SimSun"/>
          <w:color w:val="FF0000"/>
          <w:lang w:val="en-CA"/>
        </w:rPr>
        <w:t xml:space="preserve"> </w:t>
      </w:r>
      <w:r w:rsidRPr="00CE5CEF">
        <w:rPr>
          <w:rFonts w:eastAsia="SimSun"/>
          <w:lang w:val="en-CA"/>
        </w:rPr>
        <w:t>133</w:t>
      </w:r>
      <w:r w:rsidRPr="00CE5CEF">
        <w:rPr>
          <w:rFonts w:eastAsia="SimSun"/>
          <w:highlight w:val="green"/>
          <w:lang w:val="en-CA"/>
        </w:rPr>
        <w:t>, 210, and 211</w:t>
      </w:r>
      <w:r w:rsidRPr="00CE5CEF">
        <w:rPr>
          <w:rFonts w:eastAsia="SimSun"/>
          <w:lang w:val="en-CA"/>
        </w:rPr>
        <w:t xml:space="preserve"> that are associated with a particular AU or DU and apply to a particular </w:t>
      </w:r>
      <w:r w:rsidRPr="00CE5CEF">
        <w:rPr>
          <w:rFonts w:eastAsia="SimSun"/>
          <w:highlight w:val="yellow"/>
          <w:lang w:val="en-CA"/>
        </w:rPr>
        <w:t>OLS, layer, or subpicture</w:t>
      </w:r>
      <w:r w:rsidRPr="00CE5CEF">
        <w:rPr>
          <w:rFonts w:eastAsia="SimSun"/>
          <w:strike/>
          <w:color w:val="FF0000"/>
          <w:lang w:val="en-CA"/>
        </w:rPr>
        <w:t xml:space="preserve"> OLS or layer</w:t>
      </w:r>
      <w:r w:rsidRPr="00CE5CEF">
        <w:rPr>
          <w:rFonts w:eastAsia="SimSun"/>
          <w:lang w:val="en-CA"/>
        </w:rPr>
        <w:t>, regardless of whether some or all of these SEI messages are scalable-nested, the SEI messages shall have the same SEI payload content.</w:t>
      </w:r>
    </w:p>
    <w:p w14:paraId="62168AD2" w14:textId="1BB4E12C" w:rsidR="002D1A37" w:rsidRDefault="002D1A37" w:rsidP="002D1A37">
      <w:pPr>
        <w:pStyle w:val="Heading3"/>
        <w:rPr>
          <w:rFonts w:eastAsia="SimSun"/>
          <w:noProof/>
          <w:lang w:val="en-GB"/>
        </w:rPr>
      </w:pPr>
      <w:r>
        <w:rPr>
          <w:rFonts w:eastAsia="SimSun"/>
          <w:noProof/>
          <w:lang w:val="en-GB"/>
        </w:rPr>
        <w:t xml:space="preserve">Proposal if </w:t>
      </w:r>
      <w:r w:rsidR="008F2D6D">
        <w:rPr>
          <w:kern w:val="32"/>
          <w:lang w:val="en-CA" w:eastAsia="ja-JP"/>
        </w:rPr>
        <w:t xml:space="preserve">JVET-AE0048, item 5 </w:t>
      </w:r>
      <w:r>
        <w:rPr>
          <w:rFonts w:eastAsia="SimSun"/>
          <w:noProof/>
          <w:lang w:val="en-GB"/>
        </w:rPr>
        <w:t>is adopted</w:t>
      </w:r>
    </w:p>
    <w:p w14:paraId="7501CA15" w14:textId="44D29DFB" w:rsidR="002D1A37" w:rsidRDefault="002D1A37" w:rsidP="002D1A37">
      <w:pPr>
        <w:rPr>
          <w:szCs w:val="22"/>
          <w:lang w:val="en-CA"/>
        </w:rPr>
      </w:pPr>
      <w:r>
        <w:rPr>
          <w:szCs w:val="22"/>
          <w:lang w:val="en-CA"/>
        </w:rPr>
        <w:t>The following bullet is proposed to be added next to the bullet above</w:t>
      </w:r>
      <w:r w:rsidR="00A8749B">
        <w:rPr>
          <w:szCs w:val="22"/>
          <w:lang w:val="en-CA"/>
        </w:rPr>
        <w:t xml:space="preserve">. The proposed text requires all NNPFA SEI messages with the same </w:t>
      </w:r>
      <w:proofErr w:type="spellStart"/>
      <w:r w:rsidR="00A8749B">
        <w:rPr>
          <w:szCs w:val="22"/>
          <w:lang w:val="en-CA"/>
        </w:rPr>
        <w:t>nnpfa_target_id</w:t>
      </w:r>
      <w:proofErr w:type="spellEnd"/>
      <w:r w:rsidR="00A8749B">
        <w:rPr>
          <w:szCs w:val="22"/>
          <w:lang w:val="en-CA"/>
        </w:rPr>
        <w:t>, present in the same AU, and applying to the same OLS or layer to have the same content.</w:t>
      </w:r>
    </w:p>
    <w:p w14:paraId="1F99BAD6" w14:textId="67DD4099" w:rsidR="00CE5CEF" w:rsidRPr="00CE5CEF" w:rsidRDefault="00CE5CEF" w:rsidP="00CE5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lang w:val="en-GB"/>
        </w:rPr>
      </w:pPr>
      <w:r w:rsidRPr="00CE5CEF">
        <w:rPr>
          <w:rFonts w:eastAsia="SimSun"/>
          <w:highlight w:val="green"/>
          <w:lang w:val="en-GB"/>
        </w:rPr>
        <w:t>–</w:t>
      </w:r>
      <w:r w:rsidRPr="00CE5CEF">
        <w:rPr>
          <w:rFonts w:eastAsia="SimSun"/>
          <w:highlight w:val="green"/>
          <w:lang w:val="en-GB"/>
        </w:rPr>
        <w:tab/>
      </w:r>
      <w:r w:rsidRPr="00CE5CEF">
        <w:rPr>
          <w:rFonts w:eastAsia="SimSun"/>
          <w:noProof/>
          <w:highlight w:val="green"/>
          <w:lang w:val="en-CA"/>
        </w:rPr>
        <w:t xml:space="preserve">When there are multiple SEI messages with </w:t>
      </w:r>
      <w:proofErr w:type="spellStart"/>
      <w:r w:rsidRPr="00CE5CEF">
        <w:rPr>
          <w:rFonts w:eastAsia="SimSun"/>
          <w:highlight w:val="green"/>
          <w:lang w:val="en-CA"/>
        </w:rPr>
        <w:t>payloadType</w:t>
      </w:r>
      <w:proofErr w:type="spellEnd"/>
      <w:r w:rsidRPr="00CE5CEF">
        <w:rPr>
          <w:rFonts w:eastAsia="SimSun"/>
          <w:highlight w:val="green"/>
          <w:lang w:val="en-CA"/>
        </w:rPr>
        <w:t xml:space="preserve"> </w:t>
      </w:r>
      <w:r w:rsidR="00C33A31" w:rsidRPr="002D1A37">
        <w:rPr>
          <w:rFonts w:eastAsia="SimSun"/>
          <w:highlight w:val="green"/>
          <w:lang w:val="en-CA"/>
        </w:rPr>
        <w:t xml:space="preserve">equal to </w:t>
      </w:r>
      <w:r w:rsidRPr="002D1A37">
        <w:rPr>
          <w:rFonts w:eastAsia="SimSun"/>
          <w:highlight w:val="green"/>
          <w:lang w:val="en-CA"/>
        </w:rPr>
        <w:t>211</w:t>
      </w:r>
      <w:r w:rsidRPr="00CE5CEF">
        <w:rPr>
          <w:rFonts w:eastAsia="SimSun"/>
          <w:highlight w:val="green"/>
          <w:lang w:val="en-CA"/>
        </w:rPr>
        <w:t xml:space="preserve"> </w:t>
      </w:r>
      <w:r w:rsidR="00C33A31" w:rsidRPr="002D1A37">
        <w:rPr>
          <w:rFonts w:eastAsia="SimSun"/>
          <w:highlight w:val="green"/>
          <w:lang w:val="en-CA"/>
        </w:rPr>
        <w:t xml:space="preserve">and the same </w:t>
      </w:r>
      <w:proofErr w:type="spellStart"/>
      <w:r w:rsidR="00C33A31" w:rsidRPr="002D1A37">
        <w:rPr>
          <w:rFonts w:eastAsia="SimSun"/>
          <w:highlight w:val="green"/>
          <w:lang w:val="en-CA"/>
        </w:rPr>
        <w:t>nnpfa_target_id</w:t>
      </w:r>
      <w:proofErr w:type="spellEnd"/>
      <w:r w:rsidR="00C33A31" w:rsidRPr="002D1A37">
        <w:rPr>
          <w:rFonts w:eastAsia="SimSun"/>
          <w:highlight w:val="green"/>
          <w:lang w:val="en-CA"/>
        </w:rPr>
        <w:t xml:space="preserve"> value </w:t>
      </w:r>
      <w:r w:rsidRPr="00CE5CEF">
        <w:rPr>
          <w:rFonts w:eastAsia="SimSun"/>
          <w:highlight w:val="green"/>
          <w:lang w:val="en-CA"/>
        </w:rPr>
        <w:t xml:space="preserve">that are associated with a particular AU or DU and apply to a particular </w:t>
      </w:r>
      <w:r w:rsidR="002D1A37">
        <w:rPr>
          <w:rFonts w:eastAsia="SimSun"/>
          <w:highlight w:val="green"/>
          <w:lang w:val="en-CA"/>
        </w:rPr>
        <w:t xml:space="preserve">OLS or </w:t>
      </w:r>
      <w:r w:rsidRPr="00CE5CEF">
        <w:rPr>
          <w:rFonts w:eastAsia="SimSun"/>
          <w:highlight w:val="green"/>
          <w:lang w:val="en-CA"/>
        </w:rPr>
        <w:t xml:space="preserve">layer, regardless of whether some or </w:t>
      </w:r>
      <w:proofErr w:type="gramStart"/>
      <w:r w:rsidRPr="00CE5CEF">
        <w:rPr>
          <w:rFonts w:eastAsia="SimSun"/>
          <w:highlight w:val="green"/>
          <w:lang w:val="en-CA"/>
        </w:rPr>
        <w:t>all of</w:t>
      </w:r>
      <w:proofErr w:type="gramEnd"/>
      <w:r w:rsidRPr="00CE5CEF">
        <w:rPr>
          <w:rFonts w:eastAsia="SimSun"/>
          <w:highlight w:val="green"/>
          <w:lang w:val="en-CA"/>
        </w:rPr>
        <w:t xml:space="preserve"> these SEI messages are scalable-nested, the SEI messages shall have the same SEI payload content.</w:t>
      </w:r>
    </w:p>
    <w:p w14:paraId="58E9C0D0" w14:textId="052F0CF6" w:rsidR="002D1A37" w:rsidRDefault="002D1A37" w:rsidP="002D1A37">
      <w:pPr>
        <w:pStyle w:val="Heading3"/>
        <w:rPr>
          <w:rFonts w:eastAsia="SimSun"/>
          <w:noProof/>
          <w:lang w:val="en-GB"/>
        </w:rPr>
      </w:pPr>
      <w:r>
        <w:rPr>
          <w:rFonts w:eastAsia="SimSun"/>
          <w:noProof/>
          <w:lang w:val="en-GB"/>
        </w:rPr>
        <w:t xml:space="preserve">Proposal if </w:t>
      </w:r>
      <w:r w:rsidR="008F2D6D">
        <w:rPr>
          <w:kern w:val="32"/>
          <w:lang w:val="en-CA" w:eastAsia="ja-JP"/>
        </w:rPr>
        <w:t xml:space="preserve">JVET-AE0048, item 5 </w:t>
      </w:r>
      <w:r>
        <w:rPr>
          <w:rFonts w:eastAsia="SimSun"/>
          <w:noProof/>
          <w:lang w:val="en-GB"/>
        </w:rPr>
        <w:t>is not adopted</w:t>
      </w:r>
    </w:p>
    <w:p w14:paraId="0426E3FB" w14:textId="28D5C74A" w:rsidR="002D1A37" w:rsidRPr="00A8749B" w:rsidRDefault="002D1A37" w:rsidP="00A8749B">
      <w:pPr>
        <w:rPr>
          <w:szCs w:val="22"/>
          <w:lang w:val="en-CA"/>
        </w:rPr>
      </w:pPr>
      <w:r>
        <w:rPr>
          <w:szCs w:val="22"/>
          <w:lang w:val="en-CA"/>
        </w:rPr>
        <w:t>The following bullet is proposed to be added next to the bullet above</w:t>
      </w:r>
      <w:r w:rsidR="00A8749B">
        <w:rPr>
          <w:szCs w:val="22"/>
          <w:lang w:val="en-CA"/>
        </w:rPr>
        <w:t xml:space="preserve">. The proposed text requires </w:t>
      </w:r>
      <w:r w:rsidR="00A8749B" w:rsidRPr="00A8749B">
        <w:rPr>
          <w:szCs w:val="22"/>
          <w:lang w:val="en-CA"/>
        </w:rPr>
        <w:t xml:space="preserve">all NNPFA SEI messages with the same </w:t>
      </w:r>
      <w:proofErr w:type="spellStart"/>
      <w:r w:rsidR="00A8749B" w:rsidRPr="00A8749B">
        <w:rPr>
          <w:szCs w:val="22"/>
          <w:lang w:val="en-CA"/>
        </w:rPr>
        <w:t>nnpfa_target_id</w:t>
      </w:r>
      <w:proofErr w:type="spellEnd"/>
      <w:r w:rsidR="00A8749B" w:rsidRPr="00A8749B">
        <w:rPr>
          <w:szCs w:val="22"/>
          <w:lang w:val="en-CA"/>
        </w:rPr>
        <w:t xml:space="preserve">, having </w:t>
      </w:r>
      <w:proofErr w:type="spellStart"/>
      <w:r w:rsidR="00A8749B" w:rsidRPr="00A8749B">
        <w:rPr>
          <w:szCs w:val="22"/>
          <w:lang w:val="en-CA"/>
        </w:rPr>
        <w:t>nnpfa_cancel_flag</w:t>
      </w:r>
      <w:proofErr w:type="spellEnd"/>
      <w:r w:rsidR="00A8749B" w:rsidRPr="00A8749B">
        <w:rPr>
          <w:szCs w:val="22"/>
          <w:lang w:val="en-CA"/>
        </w:rPr>
        <w:t xml:space="preserve"> equal to 0, present in the same AU, and applying to the same OLS or layer to have the same content and follow in decoding order any NNPFA SEI message with the same </w:t>
      </w:r>
      <w:proofErr w:type="spellStart"/>
      <w:r w:rsidR="00A8749B" w:rsidRPr="00A8749B">
        <w:rPr>
          <w:szCs w:val="22"/>
          <w:lang w:val="en-CA"/>
        </w:rPr>
        <w:t>nnpfa_target_id</w:t>
      </w:r>
      <w:proofErr w:type="spellEnd"/>
      <w:r w:rsidR="00A8749B" w:rsidRPr="00A8749B">
        <w:rPr>
          <w:szCs w:val="22"/>
          <w:lang w:val="en-CA"/>
        </w:rPr>
        <w:t xml:space="preserve">, having </w:t>
      </w:r>
      <w:proofErr w:type="spellStart"/>
      <w:r w:rsidR="00A8749B" w:rsidRPr="00A8749B">
        <w:rPr>
          <w:szCs w:val="22"/>
          <w:lang w:val="en-CA"/>
        </w:rPr>
        <w:t>nnpfa_cancel_flag</w:t>
      </w:r>
      <w:proofErr w:type="spellEnd"/>
      <w:r w:rsidR="00A8749B" w:rsidRPr="00A8749B">
        <w:rPr>
          <w:szCs w:val="22"/>
          <w:lang w:val="en-CA"/>
        </w:rPr>
        <w:t xml:space="preserve"> equal to 1, present in the same AU, and applying to the same OLS or layer.</w:t>
      </w:r>
    </w:p>
    <w:p w14:paraId="30643CD3" w14:textId="06390DFD" w:rsidR="002D1A37" w:rsidRPr="00CE5CEF" w:rsidRDefault="002D1A37" w:rsidP="002D1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lang w:val="en-GB"/>
        </w:rPr>
      </w:pPr>
      <w:r w:rsidRPr="00CE5CEF">
        <w:rPr>
          <w:rFonts w:eastAsia="SimSun"/>
          <w:highlight w:val="green"/>
          <w:lang w:val="en-GB"/>
        </w:rPr>
        <w:t>–</w:t>
      </w:r>
      <w:r w:rsidRPr="00CE5CEF">
        <w:rPr>
          <w:rFonts w:eastAsia="SimSun"/>
          <w:highlight w:val="green"/>
          <w:lang w:val="en-GB"/>
        </w:rPr>
        <w:tab/>
      </w:r>
      <w:r w:rsidRPr="00CE5CEF">
        <w:rPr>
          <w:rFonts w:eastAsia="SimSun"/>
          <w:noProof/>
          <w:highlight w:val="green"/>
          <w:lang w:val="en-CA"/>
        </w:rPr>
        <w:t xml:space="preserve">When there are multiple SEI messages with </w:t>
      </w:r>
      <w:proofErr w:type="spellStart"/>
      <w:r w:rsidRPr="00CE5CEF">
        <w:rPr>
          <w:rFonts w:eastAsia="SimSun"/>
          <w:highlight w:val="green"/>
          <w:lang w:val="en-CA"/>
        </w:rPr>
        <w:t>payloadType</w:t>
      </w:r>
      <w:proofErr w:type="spellEnd"/>
      <w:r w:rsidRPr="00CE5CEF">
        <w:rPr>
          <w:rFonts w:eastAsia="SimSun"/>
          <w:highlight w:val="green"/>
          <w:lang w:val="en-CA"/>
        </w:rPr>
        <w:t xml:space="preserve"> </w:t>
      </w:r>
      <w:r w:rsidRPr="002D1A37">
        <w:rPr>
          <w:rFonts w:eastAsia="SimSun"/>
          <w:highlight w:val="green"/>
          <w:lang w:val="en-CA"/>
        </w:rPr>
        <w:t>equal to 211</w:t>
      </w:r>
      <w:r>
        <w:rPr>
          <w:rFonts w:eastAsia="SimSun"/>
          <w:highlight w:val="green"/>
          <w:lang w:val="en-CA"/>
        </w:rPr>
        <w:t xml:space="preserve">, </w:t>
      </w:r>
      <w:proofErr w:type="spellStart"/>
      <w:r>
        <w:rPr>
          <w:rFonts w:eastAsia="SimSun"/>
          <w:highlight w:val="green"/>
          <w:lang w:val="en-CA"/>
        </w:rPr>
        <w:t>nnpfa_cancel_flag</w:t>
      </w:r>
      <w:proofErr w:type="spellEnd"/>
      <w:r>
        <w:rPr>
          <w:rFonts w:eastAsia="SimSun"/>
          <w:highlight w:val="green"/>
          <w:lang w:val="en-CA"/>
        </w:rPr>
        <w:t xml:space="preserve"> equal to 0,</w:t>
      </w:r>
      <w:r w:rsidRPr="00CE5CEF">
        <w:rPr>
          <w:rFonts w:eastAsia="SimSun"/>
          <w:highlight w:val="green"/>
          <w:lang w:val="en-CA"/>
        </w:rPr>
        <w:t xml:space="preserve"> </w:t>
      </w:r>
      <w:r w:rsidRPr="002D1A37">
        <w:rPr>
          <w:rFonts w:eastAsia="SimSun"/>
          <w:highlight w:val="green"/>
          <w:lang w:val="en-CA"/>
        </w:rPr>
        <w:t xml:space="preserve">and the same </w:t>
      </w:r>
      <w:proofErr w:type="spellStart"/>
      <w:r w:rsidRPr="002D1A37">
        <w:rPr>
          <w:rFonts w:eastAsia="SimSun"/>
          <w:highlight w:val="green"/>
          <w:lang w:val="en-CA"/>
        </w:rPr>
        <w:t>nnpfa_target_id</w:t>
      </w:r>
      <w:proofErr w:type="spellEnd"/>
      <w:r w:rsidRPr="002D1A37">
        <w:rPr>
          <w:rFonts w:eastAsia="SimSun"/>
          <w:highlight w:val="green"/>
          <w:lang w:val="en-CA"/>
        </w:rPr>
        <w:t xml:space="preserve"> value </w:t>
      </w:r>
      <w:r w:rsidRPr="00CE5CEF">
        <w:rPr>
          <w:rFonts w:eastAsia="SimSun"/>
          <w:highlight w:val="green"/>
          <w:lang w:val="en-CA"/>
        </w:rPr>
        <w:t xml:space="preserve">that are associated with a particular AU or DU and apply to a particular </w:t>
      </w:r>
      <w:r>
        <w:rPr>
          <w:rFonts w:eastAsia="SimSun"/>
          <w:highlight w:val="green"/>
          <w:lang w:val="en-CA"/>
        </w:rPr>
        <w:t xml:space="preserve">OLS or </w:t>
      </w:r>
      <w:r w:rsidRPr="00CE5CEF">
        <w:rPr>
          <w:rFonts w:eastAsia="SimSun"/>
          <w:highlight w:val="green"/>
          <w:lang w:val="en-CA"/>
        </w:rPr>
        <w:t>layer, regardless of whether some or all of these SEI messages are scalable-nested, the</w:t>
      </w:r>
      <w:r>
        <w:rPr>
          <w:rFonts w:eastAsia="SimSun"/>
          <w:highlight w:val="green"/>
          <w:lang w:val="en-CA"/>
        </w:rPr>
        <w:t>se</w:t>
      </w:r>
      <w:r w:rsidRPr="00CE5CEF">
        <w:rPr>
          <w:rFonts w:eastAsia="SimSun"/>
          <w:highlight w:val="green"/>
          <w:lang w:val="en-CA"/>
        </w:rPr>
        <w:t xml:space="preserve"> SEI messages shall have the same SEI payload content</w:t>
      </w:r>
      <w:r>
        <w:rPr>
          <w:rFonts w:eastAsia="SimSun"/>
          <w:highlight w:val="green"/>
          <w:lang w:val="en-CA"/>
        </w:rPr>
        <w:t xml:space="preserve"> and shall follow, in decoding order, the SEI messages, if any, that have </w:t>
      </w:r>
      <w:proofErr w:type="spellStart"/>
      <w:r w:rsidRPr="00CE5CEF">
        <w:rPr>
          <w:rFonts w:eastAsia="SimSun"/>
          <w:highlight w:val="green"/>
          <w:lang w:val="en-CA"/>
        </w:rPr>
        <w:t>payloadType</w:t>
      </w:r>
      <w:proofErr w:type="spellEnd"/>
      <w:r w:rsidRPr="00CE5CEF">
        <w:rPr>
          <w:rFonts w:eastAsia="SimSun"/>
          <w:highlight w:val="green"/>
          <w:lang w:val="en-CA"/>
        </w:rPr>
        <w:t xml:space="preserve"> </w:t>
      </w:r>
      <w:r w:rsidRPr="002D1A37">
        <w:rPr>
          <w:rFonts w:eastAsia="SimSun"/>
          <w:highlight w:val="green"/>
          <w:lang w:val="en-CA"/>
        </w:rPr>
        <w:t>equal to 211</w:t>
      </w:r>
      <w:r>
        <w:rPr>
          <w:rFonts w:eastAsia="SimSun"/>
          <w:highlight w:val="green"/>
          <w:lang w:val="en-CA"/>
        </w:rPr>
        <w:t xml:space="preserve">, </w:t>
      </w:r>
      <w:proofErr w:type="spellStart"/>
      <w:r>
        <w:rPr>
          <w:rFonts w:eastAsia="SimSun"/>
          <w:highlight w:val="green"/>
          <w:lang w:val="en-CA"/>
        </w:rPr>
        <w:t>nnpfa_cancel_flag</w:t>
      </w:r>
      <w:proofErr w:type="spellEnd"/>
      <w:r>
        <w:rPr>
          <w:rFonts w:eastAsia="SimSun"/>
          <w:highlight w:val="green"/>
          <w:lang w:val="en-CA"/>
        </w:rPr>
        <w:t xml:space="preserve"> equal to 1,</w:t>
      </w:r>
      <w:r w:rsidRPr="00CE5CEF">
        <w:rPr>
          <w:rFonts w:eastAsia="SimSun"/>
          <w:highlight w:val="green"/>
          <w:lang w:val="en-CA"/>
        </w:rPr>
        <w:t xml:space="preserve"> </w:t>
      </w:r>
      <w:r w:rsidRPr="002D1A37">
        <w:rPr>
          <w:rFonts w:eastAsia="SimSun"/>
          <w:highlight w:val="green"/>
          <w:lang w:val="en-CA"/>
        </w:rPr>
        <w:t xml:space="preserve">and the same </w:t>
      </w:r>
      <w:proofErr w:type="spellStart"/>
      <w:r w:rsidRPr="002D1A37">
        <w:rPr>
          <w:rFonts w:eastAsia="SimSun"/>
          <w:highlight w:val="green"/>
          <w:lang w:val="en-CA"/>
        </w:rPr>
        <w:t>nnpfa_target_id</w:t>
      </w:r>
      <w:proofErr w:type="spellEnd"/>
      <w:r w:rsidRPr="002D1A37">
        <w:rPr>
          <w:rFonts w:eastAsia="SimSun"/>
          <w:highlight w:val="green"/>
          <w:lang w:val="en-CA"/>
        </w:rPr>
        <w:t xml:space="preserve"> value</w:t>
      </w:r>
      <w:r>
        <w:rPr>
          <w:rFonts w:eastAsia="SimSun"/>
          <w:highlight w:val="green"/>
          <w:lang w:val="en-CA"/>
        </w:rPr>
        <w:t xml:space="preserve"> and </w:t>
      </w:r>
      <w:r w:rsidRPr="00CE5CEF">
        <w:rPr>
          <w:rFonts w:eastAsia="SimSun"/>
          <w:highlight w:val="green"/>
          <w:lang w:val="en-CA"/>
        </w:rPr>
        <w:t xml:space="preserve">are associated with </w:t>
      </w:r>
      <w:r>
        <w:rPr>
          <w:rFonts w:eastAsia="SimSun"/>
          <w:highlight w:val="green"/>
          <w:lang w:val="en-CA"/>
        </w:rPr>
        <w:t>the</w:t>
      </w:r>
      <w:r w:rsidRPr="00CE5CEF">
        <w:rPr>
          <w:rFonts w:eastAsia="SimSun"/>
          <w:highlight w:val="green"/>
          <w:lang w:val="en-CA"/>
        </w:rPr>
        <w:t xml:space="preserve"> </w:t>
      </w:r>
      <w:r>
        <w:rPr>
          <w:rFonts w:eastAsia="SimSun"/>
          <w:highlight w:val="green"/>
          <w:lang w:val="en-CA"/>
        </w:rPr>
        <w:t xml:space="preserve">same </w:t>
      </w:r>
      <w:r w:rsidRPr="00CE5CEF">
        <w:rPr>
          <w:rFonts w:eastAsia="SimSun"/>
          <w:highlight w:val="green"/>
          <w:lang w:val="en-CA"/>
        </w:rPr>
        <w:t xml:space="preserve">particular AU or DU and apply to </w:t>
      </w:r>
      <w:r>
        <w:rPr>
          <w:rFonts w:eastAsia="SimSun"/>
          <w:highlight w:val="green"/>
          <w:lang w:val="en-CA"/>
        </w:rPr>
        <w:t>the</w:t>
      </w:r>
      <w:r w:rsidRPr="00CE5CEF">
        <w:rPr>
          <w:rFonts w:eastAsia="SimSun"/>
          <w:highlight w:val="green"/>
          <w:lang w:val="en-CA"/>
        </w:rPr>
        <w:t xml:space="preserve"> </w:t>
      </w:r>
      <w:r>
        <w:rPr>
          <w:rFonts w:eastAsia="SimSun"/>
          <w:highlight w:val="green"/>
          <w:lang w:val="en-CA"/>
        </w:rPr>
        <w:t xml:space="preserve">same </w:t>
      </w:r>
      <w:r w:rsidRPr="00CE5CEF">
        <w:rPr>
          <w:rFonts w:eastAsia="SimSun"/>
          <w:highlight w:val="green"/>
          <w:lang w:val="en-CA"/>
        </w:rPr>
        <w:t xml:space="preserve">particular </w:t>
      </w:r>
      <w:r>
        <w:rPr>
          <w:rFonts w:eastAsia="SimSun"/>
          <w:highlight w:val="green"/>
          <w:lang w:val="en-CA"/>
        </w:rPr>
        <w:t xml:space="preserve">OLS or </w:t>
      </w:r>
      <w:r w:rsidRPr="00CE5CEF">
        <w:rPr>
          <w:rFonts w:eastAsia="SimSun"/>
          <w:highlight w:val="green"/>
          <w:lang w:val="en-CA"/>
        </w:rPr>
        <w:t>layer.</w:t>
      </w:r>
    </w:p>
    <w:p w14:paraId="143C27BB" w14:textId="178C20F7" w:rsidR="00900A7C" w:rsidRPr="005B217D" w:rsidRDefault="00900A7C" w:rsidP="00900A7C">
      <w:pPr>
        <w:pStyle w:val="Heading1"/>
        <w:rPr>
          <w:lang w:val="en-CA"/>
        </w:rPr>
      </w:pPr>
      <w:r>
        <w:rPr>
          <w:lang w:val="en-CA"/>
        </w:rPr>
        <w:lastRenderedPageBreak/>
        <w:t xml:space="preserve">Correction </w:t>
      </w:r>
      <w:r w:rsidR="008F2D6D">
        <w:rPr>
          <w:lang w:val="en-CA"/>
        </w:rPr>
        <w:t>of the condition for repeated inference</w:t>
      </w:r>
    </w:p>
    <w:p w14:paraId="62CCDA84" w14:textId="77777777" w:rsidR="00900A7C" w:rsidRDefault="00900A7C" w:rsidP="00900A7C">
      <w:pPr>
        <w:pStyle w:val="Heading2"/>
        <w:rPr>
          <w:lang w:val="en-CA"/>
        </w:rPr>
      </w:pPr>
      <w:r>
        <w:rPr>
          <w:lang w:val="en-CA"/>
        </w:rPr>
        <w:t>Problem statement</w:t>
      </w:r>
    </w:p>
    <w:p w14:paraId="67E7F2E3" w14:textId="4DBD72FC" w:rsidR="00900A7C" w:rsidRDefault="00900A7C" w:rsidP="00900A7C">
      <w:pPr>
        <w:rPr>
          <w:lang w:val="en-CA"/>
        </w:rPr>
      </w:pPr>
      <w:r>
        <w:rPr>
          <w:szCs w:val="22"/>
          <w:lang w:val="en-CA"/>
        </w:rPr>
        <w:t xml:space="preserve">The VVC text for the use of NNPF SEI messages includes repeated inference at the end of a bitstream to generate interpolated pictures up to the end of the bitstream. It is asserted that </w:t>
      </w:r>
      <w:r>
        <w:rPr>
          <w:lang w:val="en-CA"/>
        </w:rPr>
        <w:t xml:space="preserve">when an NNPF performs both picture rate </w:t>
      </w:r>
      <w:proofErr w:type="spellStart"/>
      <w:r>
        <w:rPr>
          <w:lang w:val="en-CA"/>
        </w:rPr>
        <w:t>upsampling</w:t>
      </w:r>
      <w:proofErr w:type="spellEnd"/>
      <w:r>
        <w:rPr>
          <w:lang w:val="en-CA"/>
        </w:rPr>
        <w:t xml:space="preserve"> and another filtering purpose</w:t>
      </w:r>
      <w:r w:rsidR="00456687">
        <w:rPr>
          <w:lang w:val="en-CA"/>
        </w:rPr>
        <w:t>, the repeated inference could cause</w:t>
      </w:r>
      <w:r>
        <w:rPr>
          <w:lang w:val="en-CA"/>
        </w:rPr>
        <w:t xml:space="preserve"> output a filtered picture that is beyond the end of the bitstream (i.e., another filtered version of the last picture of the bitstream in output order).</w:t>
      </w:r>
      <w:r w:rsidR="00456687">
        <w:rPr>
          <w:lang w:val="en-CA"/>
        </w:rPr>
        <w:t xml:space="preserve"> It is proposed to constrain the repeated inference to NNPFs that perform only picture rate </w:t>
      </w:r>
      <w:proofErr w:type="spellStart"/>
      <w:r w:rsidR="00456687">
        <w:rPr>
          <w:lang w:val="en-CA"/>
        </w:rPr>
        <w:t>upsampling</w:t>
      </w:r>
      <w:proofErr w:type="spellEnd"/>
      <w:r w:rsidR="00456687">
        <w:rPr>
          <w:lang w:val="en-CA"/>
        </w:rPr>
        <w:t>.</w:t>
      </w:r>
    </w:p>
    <w:p w14:paraId="77F11039" w14:textId="16ACDE48" w:rsidR="00456687" w:rsidRDefault="00456687" w:rsidP="003E1EE9">
      <w:pPr>
        <w:pStyle w:val="Heading2"/>
        <w:rPr>
          <w:lang w:val="en-CA"/>
        </w:rPr>
      </w:pPr>
      <w:r>
        <w:rPr>
          <w:lang w:val="en-CA"/>
        </w:rPr>
        <w:t>Proposal</w:t>
      </w:r>
    </w:p>
    <w:p w14:paraId="0265A42E" w14:textId="77777777" w:rsidR="00456687" w:rsidRPr="00A31190" w:rsidRDefault="00456687" w:rsidP="00456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A31190">
        <w:rPr>
          <w:noProof/>
          <w:lang w:val="en-GB"/>
        </w:rPr>
        <w:t>–</w:t>
      </w:r>
      <w:r w:rsidRPr="00A31190">
        <w:rPr>
          <w:noProof/>
          <w:lang w:val="en-GB"/>
        </w:rPr>
        <w:tab/>
      </w:r>
      <w:r w:rsidRPr="00A31190">
        <w:rPr>
          <w:szCs w:val="22"/>
          <w:lang w:val="en-CA"/>
        </w:rPr>
        <w:t xml:space="preserve">If </w:t>
      </w:r>
      <w:r w:rsidRPr="0061269D">
        <w:rPr>
          <w:strike/>
          <w:noProof/>
          <w:color w:val="FF0000"/>
          <w:highlight w:val="yellow"/>
          <w:lang w:val="en-GB"/>
        </w:rPr>
        <w:t>pictureRateUpsamplingFlag</w:t>
      </w:r>
      <w:r w:rsidRPr="0061269D">
        <w:rPr>
          <w:strike/>
          <w:color w:val="FF0000"/>
          <w:szCs w:val="22"/>
          <w:highlight w:val="yellow"/>
          <w:lang w:val="en-CA"/>
        </w:rPr>
        <w:t xml:space="preserve"> is equal to 1</w:t>
      </w:r>
      <w:r>
        <w:rPr>
          <w:szCs w:val="22"/>
          <w:lang w:val="en-CA"/>
        </w:rPr>
        <w:t xml:space="preserve">  </w:t>
      </w:r>
      <w:bookmarkStart w:id="3" w:name="_Hlk139289613"/>
      <w:proofErr w:type="spellStart"/>
      <w:r w:rsidRPr="0061269D">
        <w:rPr>
          <w:szCs w:val="22"/>
          <w:highlight w:val="yellow"/>
          <w:lang w:val="en-CA"/>
        </w:rPr>
        <w:t>nnpfc_purpose</w:t>
      </w:r>
      <w:proofErr w:type="spellEnd"/>
      <w:r w:rsidRPr="0061269D">
        <w:rPr>
          <w:szCs w:val="22"/>
          <w:highlight w:val="yellow"/>
          <w:lang w:val="en-CA"/>
        </w:rPr>
        <w:t xml:space="preserve"> is equal to 8 (i.e., the only purpose for the NNPF is picture rate </w:t>
      </w:r>
      <w:proofErr w:type="spellStart"/>
      <w:r w:rsidRPr="0061269D">
        <w:rPr>
          <w:szCs w:val="22"/>
          <w:highlight w:val="yellow"/>
          <w:lang w:val="en-CA"/>
        </w:rPr>
        <w:t>upsampling</w:t>
      </w:r>
      <w:proofErr w:type="spellEnd"/>
      <w:r w:rsidRPr="0061269D">
        <w:rPr>
          <w:szCs w:val="22"/>
          <w:highlight w:val="yellow"/>
          <w:lang w:val="en-CA"/>
        </w:rPr>
        <w:t>)</w:t>
      </w:r>
      <w:bookmarkEnd w:id="3"/>
      <w:r w:rsidRPr="00A31190">
        <w:rPr>
          <w:szCs w:val="22"/>
          <w:lang w:val="en-CA"/>
        </w:rPr>
        <w:t xml:space="preserve">, the NNPFA SEI message that activated this NNPF has </w:t>
      </w:r>
      <w:proofErr w:type="spellStart"/>
      <w:r w:rsidRPr="00A31190">
        <w:rPr>
          <w:szCs w:val="22"/>
          <w:lang w:val="en-CA"/>
        </w:rPr>
        <w:t>nnp</w:t>
      </w:r>
      <w:r>
        <w:rPr>
          <w:szCs w:val="22"/>
          <w:lang w:val="en-CA"/>
        </w:rPr>
        <w:t>f</w:t>
      </w:r>
      <w:r w:rsidRPr="00A31190">
        <w:rPr>
          <w:szCs w:val="22"/>
          <w:lang w:val="en-CA"/>
        </w:rPr>
        <w:t>a_persistence_flag</w:t>
      </w:r>
      <w:proofErr w:type="spellEnd"/>
      <w:r w:rsidRPr="00A31190">
        <w:rPr>
          <w:szCs w:val="22"/>
          <w:lang w:val="en-CA"/>
        </w:rPr>
        <w:t xml:space="preserve"> equal to 1, </w:t>
      </w:r>
      <w:proofErr w:type="spellStart"/>
      <w:r w:rsidRPr="00A31190">
        <w:rPr>
          <w:szCs w:val="22"/>
          <w:lang w:val="en-CA"/>
        </w:rPr>
        <w:t>nnpfc_interpolated_pics</w:t>
      </w:r>
      <w:proofErr w:type="spellEnd"/>
      <w:r w:rsidRPr="00A31190">
        <w:rPr>
          <w:szCs w:val="22"/>
          <w:lang w:val="en-CA"/>
        </w:rPr>
        <w:t xml:space="preserve">[ i ] is greater than 0 only for a single value of i that is greater than 0, and </w:t>
      </w:r>
      <w:proofErr w:type="spellStart"/>
      <w:r w:rsidRPr="00A31190">
        <w:rPr>
          <w:szCs w:val="22"/>
          <w:lang w:val="en-CA"/>
        </w:rPr>
        <w:t>currPic</w:t>
      </w:r>
      <w:proofErr w:type="spellEnd"/>
      <w:r w:rsidRPr="00A31190">
        <w:rPr>
          <w:szCs w:val="22"/>
          <w:lang w:val="en-CA"/>
        </w:rPr>
        <w:t xml:space="preserve"> is the last picture </w:t>
      </w:r>
      <w:r>
        <w:rPr>
          <w:szCs w:val="22"/>
          <w:lang w:val="en-CA"/>
        </w:rPr>
        <w:t>of</w:t>
      </w:r>
      <w:r w:rsidRPr="00A31190">
        <w:rPr>
          <w:szCs w:val="22"/>
          <w:lang w:val="en-CA"/>
        </w:rPr>
        <w:t xml:space="preserve"> the </w:t>
      </w:r>
      <w:r>
        <w:rPr>
          <w:szCs w:val="22"/>
          <w:lang w:val="en-CA"/>
        </w:rPr>
        <w:t xml:space="preserve">bitstream in output order that has </w:t>
      </w:r>
      <w:proofErr w:type="spellStart"/>
      <w:r>
        <w:rPr>
          <w:szCs w:val="22"/>
          <w:lang w:val="en-CA"/>
        </w:rPr>
        <w:t>nuh_layer_id</w:t>
      </w:r>
      <w:proofErr w:type="spellEnd"/>
      <w:r>
        <w:rPr>
          <w:szCs w:val="22"/>
          <w:lang w:val="en-CA"/>
        </w:rPr>
        <w:t xml:space="preserve"> equal to </w:t>
      </w:r>
      <w:proofErr w:type="spellStart"/>
      <w:r>
        <w:rPr>
          <w:szCs w:val="22"/>
          <w:lang w:val="en-CA"/>
        </w:rPr>
        <w:t>currLayerId</w:t>
      </w:r>
      <w:proofErr w:type="spellEnd"/>
      <w:r w:rsidRPr="00A31190">
        <w:rPr>
          <w:szCs w:val="22"/>
          <w:lang w:val="en-CA"/>
        </w:rPr>
        <w:t xml:space="preserve">, the variable </w:t>
      </w:r>
      <w:proofErr w:type="spellStart"/>
      <w:r w:rsidRPr="00A31190">
        <w:rPr>
          <w:szCs w:val="22"/>
          <w:lang w:val="en-CA"/>
        </w:rPr>
        <w:t>numPostRoll</w:t>
      </w:r>
      <w:proofErr w:type="spellEnd"/>
      <w:r w:rsidRPr="00A31190">
        <w:rPr>
          <w:szCs w:val="22"/>
          <w:lang w:val="en-CA"/>
        </w:rPr>
        <w:t xml:space="preserve"> is set equal to the value of i such that </w:t>
      </w:r>
      <w:proofErr w:type="spellStart"/>
      <w:r w:rsidRPr="00A31190">
        <w:rPr>
          <w:szCs w:val="22"/>
          <w:lang w:val="en-CA"/>
        </w:rPr>
        <w:t>nnpfc_interpolated_pics</w:t>
      </w:r>
      <w:proofErr w:type="spellEnd"/>
      <w:r w:rsidRPr="00A31190">
        <w:rPr>
          <w:szCs w:val="22"/>
          <w:lang w:val="en-CA"/>
        </w:rPr>
        <w:t xml:space="preserve">[ i ] is greater than 0 and the variable </w:t>
      </w:r>
      <w:proofErr w:type="spellStart"/>
      <w:r w:rsidRPr="00A31190">
        <w:rPr>
          <w:szCs w:val="22"/>
          <w:lang w:val="en-CA"/>
        </w:rPr>
        <w:t>numInferences</w:t>
      </w:r>
      <w:proofErr w:type="spellEnd"/>
      <w:r w:rsidRPr="00A31190">
        <w:rPr>
          <w:szCs w:val="22"/>
          <w:lang w:val="en-CA"/>
        </w:rPr>
        <w:t xml:space="preserve"> is set equal to 1 + </w:t>
      </w:r>
      <w:proofErr w:type="spellStart"/>
      <w:r w:rsidRPr="00A31190">
        <w:rPr>
          <w:szCs w:val="22"/>
          <w:lang w:val="en-CA"/>
        </w:rPr>
        <w:t>numPostRoll</w:t>
      </w:r>
      <w:proofErr w:type="spellEnd"/>
      <w:r w:rsidRPr="00A31190">
        <w:rPr>
          <w:szCs w:val="22"/>
          <w:lang w:val="en-CA"/>
        </w:rPr>
        <w:t>.</w:t>
      </w:r>
    </w:p>
    <w:p w14:paraId="49A2469C" w14:textId="00D0F5C1" w:rsidR="0045162A" w:rsidRPr="005B217D" w:rsidRDefault="008007B1" w:rsidP="0045162A">
      <w:pPr>
        <w:pStyle w:val="Heading1"/>
        <w:rPr>
          <w:lang w:val="en-CA"/>
        </w:rPr>
      </w:pPr>
      <w:r>
        <w:rPr>
          <w:lang w:val="en-CA"/>
        </w:rPr>
        <w:t xml:space="preserve">Correction of the index range in input picture assignment </w:t>
      </w:r>
      <w:r w:rsidR="00697F9C">
        <w:rPr>
          <w:lang w:val="en-CA"/>
        </w:rPr>
        <w:t>for repeated inference at the end of a bitstream</w:t>
      </w:r>
    </w:p>
    <w:p w14:paraId="717BB15A" w14:textId="77777777" w:rsidR="0045162A" w:rsidRDefault="0045162A" w:rsidP="0045162A">
      <w:pPr>
        <w:pStyle w:val="Heading2"/>
        <w:rPr>
          <w:lang w:val="en-CA"/>
        </w:rPr>
      </w:pPr>
      <w:r>
        <w:rPr>
          <w:lang w:val="en-CA"/>
        </w:rPr>
        <w:t>Problem statement</w:t>
      </w:r>
    </w:p>
    <w:p w14:paraId="314FAC01" w14:textId="3C56DF1D" w:rsidR="0045162A" w:rsidRDefault="0045162A" w:rsidP="0045162A">
      <w:pPr>
        <w:rPr>
          <w:szCs w:val="22"/>
          <w:lang w:val="en-CA"/>
        </w:rPr>
      </w:pPr>
      <w:r>
        <w:rPr>
          <w:szCs w:val="22"/>
          <w:lang w:val="en-CA"/>
        </w:rPr>
        <w:t xml:space="preserve">The VVC text for the use of NNPF SEI messages includes repeated inference at the end of a bitstream to generate interpolated pictures up to the end of the bitstream. When a persistently activated NNPF is applied at the end of the bitstream, the number of inferences, </w:t>
      </w:r>
      <w:proofErr w:type="spellStart"/>
      <w:r>
        <w:rPr>
          <w:szCs w:val="22"/>
          <w:lang w:val="en-CA"/>
        </w:rPr>
        <w:t>numInferences</w:t>
      </w:r>
      <w:proofErr w:type="spellEnd"/>
      <w:r>
        <w:rPr>
          <w:szCs w:val="22"/>
          <w:lang w:val="en-CA"/>
        </w:rPr>
        <w:t>, may be greater than 1 and some input pictures are repetitions of the last picture of the bitstream in output order.</w:t>
      </w:r>
    </w:p>
    <w:p w14:paraId="6BBA2E07" w14:textId="5C5ACE76" w:rsidR="008007B1" w:rsidRDefault="008007B1" w:rsidP="0045162A">
      <w:pPr>
        <w:rPr>
          <w:szCs w:val="22"/>
          <w:lang w:val="en-CA"/>
        </w:rPr>
      </w:pPr>
      <w:r>
        <w:rPr>
          <w:szCs w:val="22"/>
          <w:lang w:val="en-CA"/>
        </w:rPr>
        <w:t xml:space="preserve">It is asserted that there is a mistake, highlighted below in yellow, that results into less input pictures being selected for the NNPF than indicated by the NNPFC SEI message (with nnpfc_num_input_pics_minus1). </w:t>
      </w:r>
    </w:p>
    <w:p w14:paraId="288DC1E2" w14:textId="77777777" w:rsidR="008007B1" w:rsidRDefault="008007B1" w:rsidP="008007B1">
      <w:pPr>
        <w:ind w:left="360"/>
        <w:rPr>
          <w:rFonts w:eastAsiaTheme="minorEastAsia"/>
          <w:noProof/>
          <w:lang w:val="en-GB"/>
        </w:rPr>
      </w:pPr>
      <w:r w:rsidRPr="00A06350">
        <w:rPr>
          <w:noProof/>
          <w:lang w:val="en-GB"/>
        </w:rPr>
        <w:t>The variable numInputPics is set equal to nnpfc_num_input_pics_minus</w:t>
      </w:r>
      <w:r>
        <w:rPr>
          <w:noProof/>
          <w:lang w:val="en-GB"/>
        </w:rPr>
        <w:t>1</w:t>
      </w:r>
      <w:r w:rsidRPr="00A06350">
        <w:rPr>
          <w:noProof/>
          <w:lang w:val="en-GB"/>
        </w:rPr>
        <w:t> + </w:t>
      </w:r>
      <w:r>
        <w:rPr>
          <w:noProof/>
          <w:lang w:val="en-GB"/>
        </w:rPr>
        <w:t>1</w:t>
      </w:r>
      <w:r w:rsidRPr="00A06350">
        <w:rPr>
          <w:noProof/>
          <w:lang w:val="en-GB"/>
        </w:rPr>
        <w:t>.</w:t>
      </w:r>
    </w:p>
    <w:p w14:paraId="428FFA9A" w14:textId="53C6BD5B" w:rsidR="008007B1" w:rsidRDefault="008007B1" w:rsidP="008007B1">
      <w:pPr>
        <w:ind w:left="360"/>
        <w:rPr>
          <w:szCs w:val="22"/>
          <w:lang w:val="en-CA"/>
        </w:rPr>
      </w:pPr>
      <w:r>
        <w:rPr>
          <w:szCs w:val="22"/>
          <w:lang w:val="en-CA"/>
        </w:rPr>
        <w:t>…</w:t>
      </w:r>
    </w:p>
    <w:p w14:paraId="1ECCB0C7" w14:textId="77777777" w:rsidR="0045162A" w:rsidRPr="0045162A" w:rsidRDefault="0045162A" w:rsidP="008007B1">
      <w:pPr>
        <w:ind w:left="360"/>
        <w:rPr>
          <w:rFonts w:eastAsiaTheme="minorEastAsia"/>
          <w:noProof/>
          <w:lang w:val="en-GB"/>
        </w:rPr>
      </w:pPr>
      <w:r w:rsidRPr="0045162A">
        <w:rPr>
          <w:rFonts w:eastAsiaTheme="minorEastAsia"/>
          <w:noProof/>
          <w:lang w:val="en-GB"/>
        </w:rPr>
        <w:t>For each value of j in the range of 0 to numInferences − 1, inclusive, the following applies:</w:t>
      </w:r>
    </w:p>
    <w:p w14:paraId="2DA6735F" w14:textId="77777777" w:rsidR="0045162A" w:rsidRPr="0045162A" w:rsidRDefault="0045162A" w:rsidP="00800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763" w:hanging="403"/>
        <w:rPr>
          <w:rFonts w:eastAsiaTheme="minorEastAsia"/>
          <w:noProof/>
          <w:lang w:val="en-GB"/>
        </w:rPr>
      </w:pPr>
      <w:r w:rsidRPr="0045162A">
        <w:rPr>
          <w:rFonts w:eastAsia="SimSun"/>
          <w:noProof/>
          <w:lang w:val="en-GB"/>
        </w:rPr>
        <w:t>–</w:t>
      </w:r>
      <w:r w:rsidRPr="0045162A">
        <w:rPr>
          <w:rFonts w:eastAsia="SimSun"/>
          <w:noProof/>
          <w:lang w:val="en-GB"/>
        </w:rPr>
        <w:tab/>
      </w:r>
      <w:r w:rsidRPr="0045162A">
        <w:rPr>
          <w:rFonts w:eastAsiaTheme="minorEastAsia"/>
          <w:noProof/>
          <w:lang w:val="en-GB"/>
        </w:rPr>
        <w:t>The arrays inputPic[ i ] and inputPresentFlag[ i ] for i in the range of 0 to numInputPics − 1, inclusive, representing all the input pictures and the presence of input pictures within the bitstream, respectively, are specified as follows:</w:t>
      </w:r>
    </w:p>
    <w:p w14:paraId="65A4DC60" w14:textId="77777777" w:rsidR="0045162A" w:rsidRPr="0045162A" w:rsidRDefault="0045162A" w:rsidP="00800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66" w:hanging="403"/>
        <w:rPr>
          <w:rFonts w:eastAsia="SimSun"/>
          <w:noProof/>
          <w:lang w:val="en-GB"/>
        </w:rPr>
      </w:pPr>
      <w:r w:rsidRPr="0045162A">
        <w:rPr>
          <w:rFonts w:eastAsia="SimSun"/>
          <w:noProof/>
          <w:lang w:val="en-GB"/>
        </w:rPr>
        <w:t>–</w:t>
      </w:r>
      <w:r w:rsidRPr="0045162A">
        <w:rPr>
          <w:rFonts w:eastAsia="SimSun"/>
          <w:noProof/>
          <w:lang w:val="en-GB"/>
        </w:rPr>
        <w:tab/>
        <w:t xml:space="preserve">When j is greater than 0, for each value of k in the range of 0 to j </w:t>
      </w:r>
      <w:r w:rsidRPr="0045162A">
        <w:rPr>
          <w:rFonts w:eastAsiaTheme="minorEastAsia"/>
          <w:noProof/>
          <w:lang w:val="en-GB"/>
        </w:rPr>
        <w:t>−</w:t>
      </w:r>
      <w:r w:rsidRPr="0045162A">
        <w:rPr>
          <w:rFonts w:eastAsia="SimSun"/>
          <w:noProof/>
          <w:lang w:val="en-GB"/>
        </w:rPr>
        <w:t xml:space="preserve"> 1, inclusive, inputPic[ k ] is set to be currPic and inputPresentFlag[ k ] is set equal to 0.</w:t>
      </w:r>
    </w:p>
    <w:p w14:paraId="00A7390D" w14:textId="77777777" w:rsidR="0045162A" w:rsidRPr="0045162A" w:rsidRDefault="0045162A" w:rsidP="00800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66" w:hanging="403"/>
        <w:rPr>
          <w:rFonts w:eastAsia="SimSun"/>
          <w:noProof/>
          <w:lang w:val="en-GB"/>
        </w:rPr>
      </w:pPr>
      <w:r w:rsidRPr="0045162A">
        <w:rPr>
          <w:rFonts w:eastAsia="SimSun"/>
          <w:noProof/>
          <w:lang w:val="en-GB"/>
        </w:rPr>
        <w:t>–</w:t>
      </w:r>
      <w:r w:rsidRPr="0045162A">
        <w:rPr>
          <w:rFonts w:eastAsia="SimSun"/>
          <w:noProof/>
          <w:lang w:val="en-GB"/>
        </w:rPr>
        <w:tab/>
        <w:t>The j-th input picture, inputPic[ j ], is set equal to be currPic and inputPresentFlag[ j ] is set equal to 1.</w:t>
      </w:r>
    </w:p>
    <w:p w14:paraId="2A4469F6" w14:textId="1FBCD91E" w:rsidR="0045162A" w:rsidRDefault="0045162A" w:rsidP="00800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66" w:hanging="403"/>
        <w:rPr>
          <w:rFonts w:eastAsia="SimSun"/>
          <w:noProof/>
          <w:lang w:val="en-GB"/>
        </w:rPr>
      </w:pPr>
      <w:r w:rsidRPr="0045162A">
        <w:rPr>
          <w:rFonts w:eastAsia="SimSun"/>
          <w:noProof/>
          <w:lang w:val="en-GB"/>
        </w:rPr>
        <w:t>–</w:t>
      </w:r>
      <w:r w:rsidRPr="0045162A">
        <w:rPr>
          <w:rFonts w:eastAsia="SimSun"/>
          <w:noProof/>
          <w:lang w:val="en-GB"/>
        </w:rPr>
        <w:tab/>
        <w:t>When numInputPics is greater than 1, the following applies for each value of i in the range of j + 1 to numInputPics </w:t>
      </w:r>
      <w:r w:rsidRPr="0045162A">
        <w:rPr>
          <w:rFonts w:eastAsia="SimSun"/>
          <w:noProof/>
          <w:highlight w:val="yellow"/>
          <w:lang w:val="en-GB"/>
        </w:rPr>
        <w:t>− j</w:t>
      </w:r>
      <w:r w:rsidRPr="0045162A">
        <w:rPr>
          <w:rFonts w:eastAsia="SimSun"/>
          <w:noProof/>
          <w:lang w:val="en-GB"/>
        </w:rPr>
        <w:t> − 1, inclusive, in increasing order of i:</w:t>
      </w:r>
    </w:p>
    <w:p w14:paraId="2AE213F7" w14:textId="442352A7" w:rsidR="008007B1" w:rsidRPr="0045162A" w:rsidRDefault="008007B1" w:rsidP="00800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57" w:hanging="403"/>
        <w:rPr>
          <w:rFonts w:eastAsia="SimSun"/>
          <w:noProof/>
          <w:lang w:val="en-GB"/>
        </w:rPr>
      </w:pPr>
      <w:r w:rsidRPr="0045162A">
        <w:rPr>
          <w:rFonts w:eastAsia="SimSun"/>
          <w:noProof/>
          <w:lang w:val="en-GB"/>
        </w:rPr>
        <w:t>–</w:t>
      </w:r>
      <w:r w:rsidRPr="0045162A">
        <w:rPr>
          <w:rFonts w:eastAsia="SimSun"/>
          <w:noProof/>
          <w:lang w:val="en-GB"/>
        </w:rPr>
        <w:tab/>
      </w:r>
      <w:r>
        <w:rPr>
          <w:rFonts w:eastAsia="SimSun"/>
          <w:noProof/>
          <w:lang w:val="en-GB"/>
        </w:rPr>
        <w:t>… (selection of the i-th input picture among pictures that are present in the bitstream)</w:t>
      </w:r>
    </w:p>
    <w:p w14:paraId="13D8DEFB" w14:textId="4406C9ED" w:rsidR="0045162A" w:rsidRDefault="0045162A" w:rsidP="0045162A">
      <w:pPr>
        <w:pStyle w:val="Heading2"/>
        <w:rPr>
          <w:lang w:val="en-CA"/>
        </w:rPr>
      </w:pPr>
      <w:r>
        <w:rPr>
          <w:lang w:val="en-CA"/>
        </w:rPr>
        <w:t>Proposal</w:t>
      </w:r>
    </w:p>
    <w:p w14:paraId="537D6F39" w14:textId="706228A9" w:rsidR="0045162A" w:rsidRPr="0045162A" w:rsidRDefault="008007B1" w:rsidP="0045162A">
      <w:pPr>
        <w:rPr>
          <w:lang w:val="en-CA"/>
        </w:rPr>
      </w:pPr>
      <w:r>
        <w:rPr>
          <w:lang w:val="en-CA"/>
        </w:rPr>
        <w:t>It is proposed to remove "</w:t>
      </w:r>
      <w:r w:rsidRPr="0045162A">
        <w:rPr>
          <w:lang w:val="en-GB"/>
        </w:rPr>
        <w:t>− j</w:t>
      </w:r>
      <w:r>
        <w:rPr>
          <w:lang w:val="en-GB"/>
        </w:rPr>
        <w:t>" from "</w:t>
      </w:r>
      <w:r w:rsidRPr="0045162A">
        <w:rPr>
          <w:lang w:val="en-GB"/>
        </w:rPr>
        <w:t xml:space="preserve">When </w:t>
      </w:r>
      <w:proofErr w:type="spellStart"/>
      <w:r w:rsidRPr="0045162A">
        <w:rPr>
          <w:lang w:val="en-GB"/>
        </w:rPr>
        <w:t>numInputPics</w:t>
      </w:r>
      <w:proofErr w:type="spellEnd"/>
      <w:r w:rsidRPr="0045162A">
        <w:rPr>
          <w:lang w:val="en-GB"/>
        </w:rPr>
        <w:t xml:space="preserve"> is greater than 1, the following applies for each value of i in the range of j + 1 to </w:t>
      </w:r>
      <w:proofErr w:type="spellStart"/>
      <w:r w:rsidRPr="0045162A">
        <w:rPr>
          <w:lang w:val="en-GB"/>
        </w:rPr>
        <w:t>numInputPics</w:t>
      </w:r>
      <w:proofErr w:type="spellEnd"/>
      <w:r w:rsidRPr="0045162A">
        <w:rPr>
          <w:lang w:val="en-GB"/>
        </w:rPr>
        <w:t> − j − 1, inclusive, in increasing order of i:</w:t>
      </w:r>
      <w:r>
        <w:rPr>
          <w:lang w:val="en-GB"/>
        </w:rPr>
        <w:t>".</w:t>
      </w:r>
    </w:p>
    <w:p w14:paraId="5F0CF8E4" w14:textId="2D84E8D0"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C20507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D13E0">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AB40B5"/>
    <w:multiLevelType w:val="hybridMultilevel"/>
    <w:tmpl w:val="C1E871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6F171E"/>
    <w:multiLevelType w:val="hybridMultilevel"/>
    <w:tmpl w:val="E85A6256"/>
    <w:lvl w:ilvl="0" w:tplc="37F29D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0"/>
  </w:num>
  <w:num w:numId="3" w16cid:durableId="212812148">
    <w:abstractNumId w:val="9"/>
  </w:num>
  <w:num w:numId="4" w16cid:durableId="228613549">
    <w:abstractNumId w:val="7"/>
  </w:num>
  <w:num w:numId="5" w16cid:durableId="151066442">
    <w:abstractNumId w:val="8"/>
  </w:num>
  <w:num w:numId="6" w16cid:durableId="1407266429">
    <w:abstractNumId w:val="4"/>
  </w:num>
  <w:num w:numId="7" w16cid:durableId="1413813759">
    <w:abstractNumId w:val="5"/>
  </w:num>
  <w:num w:numId="8" w16cid:durableId="1323662623">
    <w:abstractNumId w:val="4"/>
  </w:num>
  <w:num w:numId="9" w16cid:durableId="1653487494">
    <w:abstractNumId w:val="1"/>
  </w:num>
  <w:num w:numId="10" w16cid:durableId="653291643">
    <w:abstractNumId w:val="3"/>
  </w:num>
  <w:num w:numId="11" w16cid:durableId="304168038">
    <w:abstractNumId w:val="2"/>
  </w:num>
  <w:num w:numId="12" w16cid:durableId="421100886">
    <w:abstractNumId w:val="11"/>
  </w:num>
  <w:num w:numId="13" w16cid:durableId="11434311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663A6"/>
    <w:rsid w:val="00072712"/>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7C1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1A37"/>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0152"/>
    <w:rsid w:val="003C20E4"/>
    <w:rsid w:val="003D6342"/>
    <w:rsid w:val="003E1EE9"/>
    <w:rsid w:val="003E5DE5"/>
    <w:rsid w:val="003E6F90"/>
    <w:rsid w:val="003E73ED"/>
    <w:rsid w:val="003F5D0F"/>
    <w:rsid w:val="00413E90"/>
    <w:rsid w:val="00414101"/>
    <w:rsid w:val="004219CF"/>
    <w:rsid w:val="004234F0"/>
    <w:rsid w:val="00427EEC"/>
    <w:rsid w:val="00433DDB"/>
    <w:rsid w:val="00435A29"/>
    <w:rsid w:val="00437619"/>
    <w:rsid w:val="0045162A"/>
    <w:rsid w:val="00456687"/>
    <w:rsid w:val="00465A1E"/>
    <w:rsid w:val="0049445A"/>
    <w:rsid w:val="004957D9"/>
    <w:rsid w:val="004A2A63"/>
    <w:rsid w:val="004B210C"/>
    <w:rsid w:val="004B6170"/>
    <w:rsid w:val="004D405F"/>
    <w:rsid w:val="004E4F4F"/>
    <w:rsid w:val="004E6789"/>
    <w:rsid w:val="004E7214"/>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A4EE2"/>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7F9C"/>
    <w:rsid w:val="006A0E5C"/>
    <w:rsid w:val="006A48E6"/>
    <w:rsid w:val="006C5D39"/>
    <w:rsid w:val="006D13E0"/>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07B1"/>
    <w:rsid w:val="00801A7B"/>
    <w:rsid w:val="00811C05"/>
    <w:rsid w:val="008206C8"/>
    <w:rsid w:val="0086387C"/>
    <w:rsid w:val="00864BA5"/>
    <w:rsid w:val="00867BDC"/>
    <w:rsid w:val="00874A6C"/>
    <w:rsid w:val="00876C65"/>
    <w:rsid w:val="00882F72"/>
    <w:rsid w:val="00893DC4"/>
    <w:rsid w:val="008A147E"/>
    <w:rsid w:val="008A4B4C"/>
    <w:rsid w:val="008C239F"/>
    <w:rsid w:val="008E480C"/>
    <w:rsid w:val="008F2D6D"/>
    <w:rsid w:val="00900A7C"/>
    <w:rsid w:val="00907757"/>
    <w:rsid w:val="009212B0"/>
    <w:rsid w:val="00921FA1"/>
    <w:rsid w:val="009234A5"/>
    <w:rsid w:val="00933453"/>
    <w:rsid w:val="009336F7"/>
    <w:rsid w:val="0093636C"/>
    <w:rsid w:val="009374A7"/>
    <w:rsid w:val="00937F03"/>
    <w:rsid w:val="0095536B"/>
    <w:rsid w:val="00955F6D"/>
    <w:rsid w:val="009776EA"/>
    <w:rsid w:val="00977C16"/>
    <w:rsid w:val="0098551D"/>
    <w:rsid w:val="00985DCB"/>
    <w:rsid w:val="0099518F"/>
    <w:rsid w:val="009A2C99"/>
    <w:rsid w:val="009A523D"/>
    <w:rsid w:val="009B02A1"/>
    <w:rsid w:val="009B3361"/>
    <w:rsid w:val="009B7F3F"/>
    <w:rsid w:val="009C080B"/>
    <w:rsid w:val="009D175B"/>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8749B"/>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243D"/>
    <w:rsid w:val="00BC10BA"/>
    <w:rsid w:val="00BC5AFD"/>
    <w:rsid w:val="00C00DDE"/>
    <w:rsid w:val="00C04F43"/>
    <w:rsid w:val="00C05271"/>
    <w:rsid w:val="00C0609D"/>
    <w:rsid w:val="00C115AB"/>
    <w:rsid w:val="00C26CCB"/>
    <w:rsid w:val="00C30249"/>
    <w:rsid w:val="00C33A31"/>
    <w:rsid w:val="00C35F74"/>
    <w:rsid w:val="00C3723B"/>
    <w:rsid w:val="00C42466"/>
    <w:rsid w:val="00C606C9"/>
    <w:rsid w:val="00C80288"/>
    <w:rsid w:val="00C836F0"/>
    <w:rsid w:val="00C84003"/>
    <w:rsid w:val="00C90650"/>
    <w:rsid w:val="00C97D78"/>
    <w:rsid w:val="00CA6C65"/>
    <w:rsid w:val="00CB3F6A"/>
    <w:rsid w:val="00CC2AAE"/>
    <w:rsid w:val="00CC5A42"/>
    <w:rsid w:val="00CD0EAB"/>
    <w:rsid w:val="00CE5CEF"/>
    <w:rsid w:val="00CE5E02"/>
    <w:rsid w:val="00CF34DB"/>
    <w:rsid w:val="00CF3917"/>
    <w:rsid w:val="00CF558F"/>
    <w:rsid w:val="00D010C0"/>
    <w:rsid w:val="00D06B8B"/>
    <w:rsid w:val="00D073E2"/>
    <w:rsid w:val="00D1555A"/>
    <w:rsid w:val="00D446EC"/>
    <w:rsid w:val="00D51BF0"/>
    <w:rsid w:val="00D531DB"/>
    <w:rsid w:val="00D55942"/>
    <w:rsid w:val="00D75A3C"/>
    <w:rsid w:val="00D807BF"/>
    <w:rsid w:val="00D82FCC"/>
    <w:rsid w:val="00DA17FC"/>
    <w:rsid w:val="00DA7887"/>
    <w:rsid w:val="00DB2C26"/>
    <w:rsid w:val="00DB45C3"/>
    <w:rsid w:val="00DD02F4"/>
    <w:rsid w:val="00DD65A2"/>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1B29"/>
    <w:rsid w:val="00F21234"/>
    <w:rsid w:val="00F2488D"/>
    <w:rsid w:val="00F37A63"/>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6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E5CEF"/>
    <w:pPr>
      <w:ind w:left="720"/>
      <w:contextualSpacing/>
    </w:pPr>
  </w:style>
  <w:style w:type="character" w:styleId="CommentReference">
    <w:name w:val="annotation reference"/>
    <w:basedOn w:val="DefaultParagraphFont"/>
    <w:rsid w:val="00867BDC"/>
    <w:rPr>
      <w:sz w:val="16"/>
      <w:szCs w:val="16"/>
    </w:rPr>
  </w:style>
  <w:style w:type="paragraph" w:styleId="CommentText">
    <w:name w:val="annotation text"/>
    <w:basedOn w:val="Normal"/>
    <w:link w:val="CommentTextChar"/>
    <w:rsid w:val="00867BDC"/>
  </w:style>
  <w:style w:type="character" w:customStyle="1" w:styleId="CommentTextChar">
    <w:name w:val="Comment Text Char"/>
    <w:basedOn w:val="DefaultParagraphFont"/>
    <w:link w:val="CommentText"/>
    <w:rsid w:val="00867BDC"/>
  </w:style>
  <w:style w:type="paragraph" w:styleId="CommentSubject">
    <w:name w:val="annotation subject"/>
    <w:basedOn w:val="CommentText"/>
    <w:next w:val="CommentText"/>
    <w:link w:val="CommentSubjectChar"/>
    <w:semiHidden/>
    <w:unhideWhenUsed/>
    <w:rsid w:val="00867BDC"/>
    <w:rPr>
      <w:b/>
      <w:bCs/>
    </w:rPr>
  </w:style>
  <w:style w:type="character" w:customStyle="1" w:styleId="CommentSubjectChar">
    <w:name w:val="Comment Subject Char"/>
    <w:basedOn w:val="CommentTextChar"/>
    <w:link w:val="CommentSubject"/>
    <w:semiHidden/>
    <w:rsid w:val="00867BDC"/>
    <w:rPr>
      <w:b/>
      <w:bCs/>
    </w:rPr>
  </w:style>
  <w:style w:type="character" w:customStyle="1" w:styleId="Heading1Char">
    <w:name w:val="Heading 1 Char"/>
    <w:basedOn w:val="DefaultParagraphFont"/>
    <w:link w:val="Heading1"/>
    <w:rsid w:val="0045162A"/>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1494</Words>
  <Characters>8522</Characters>
  <Application>Microsoft Office Word</Application>
  <DocSecurity>0</DocSecurity>
  <Lines>71</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2</cp:revision>
  <cp:lastPrinted>1900-01-01T08:00:00Z</cp:lastPrinted>
  <dcterms:created xsi:type="dcterms:W3CDTF">2023-07-05T04:04:00Z</dcterms:created>
  <dcterms:modified xsi:type="dcterms:W3CDTF">2023-07-05T04:04:00Z</dcterms:modified>
</cp:coreProperties>
</file>