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B38D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168561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N0</w:t>
            </w:r>
            <w:r w:rsidR="00666A22">
              <w:rPr>
                <w:lang w:val="en-CA"/>
              </w:rPr>
              <w:t>62</w:t>
            </w:r>
            <w:r w:rsidR="000E4361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116AD9" w:rsidR="00E61DAC" w:rsidRPr="002153CC" w:rsidRDefault="000E4361" w:rsidP="009D7CE6">
            <w:pPr>
              <w:spacing w:before="60" w:after="60"/>
              <w:rPr>
                <w:b/>
                <w:szCs w:val="22"/>
              </w:rPr>
            </w:pPr>
            <w:r w:rsidRPr="000E4361">
              <w:rPr>
                <w:b/>
                <w:szCs w:val="22"/>
              </w:rPr>
              <w:t xml:space="preserve">Crosscheck of JVET-N0236 (CE2-related: </w:t>
            </w:r>
            <w:bookmarkStart w:id="0" w:name="_Hlk4335501"/>
            <w:r w:rsidRPr="000E4361">
              <w:rPr>
                <w:b/>
                <w:szCs w:val="22"/>
              </w:rPr>
              <w:t>Prediction refinement with optical flow for affine mode</w:t>
            </w:r>
            <w:bookmarkEnd w:id="0"/>
            <w:r w:rsidRPr="000E4361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FFAAED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</w:t>
      </w:r>
      <w:r w:rsidR="000E4361">
        <w:rPr>
          <w:lang w:eastAsia="zh-TW"/>
        </w:rPr>
        <w:t>N0236</w:t>
      </w:r>
      <w:r w:rsidR="00DD76E5" w:rsidRPr="00DD76E5">
        <w:rPr>
          <w:lang w:eastAsia="zh-TW"/>
        </w:rPr>
        <w:t xml:space="preserve"> (</w:t>
      </w:r>
      <w:r w:rsidR="00656E1B" w:rsidRPr="00656E1B">
        <w:rPr>
          <w:lang w:eastAsia="zh-TW"/>
        </w:rPr>
        <w:t>CE2-related:</w:t>
      </w:r>
      <w:r w:rsidR="000E4361">
        <w:rPr>
          <w:lang w:eastAsia="zh-TW"/>
        </w:rPr>
        <w:t xml:space="preserve"> </w:t>
      </w:r>
      <w:r w:rsidR="000E4361" w:rsidRPr="000E4361">
        <w:rPr>
          <w:lang w:eastAsia="zh-TW"/>
        </w:rPr>
        <w:t>Prediction refinement with optical flow for affine mode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DF4298">
        <w:rPr>
          <w:lang w:eastAsia="zh-TW"/>
        </w:rPr>
        <w:t>Broadcom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468ABBE7" w:rsidR="00791393" w:rsidRPr="00656E1B" w:rsidRDefault="000E4361" w:rsidP="00791393">
      <w:pPr>
        <w:rPr>
          <w:lang w:val="en-CA"/>
        </w:rPr>
      </w:pPr>
      <w:r w:rsidRPr="00DD76E5">
        <w:rPr>
          <w:lang w:eastAsia="zh-TW"/>
        </w:rPr>
        <w:t>JVET-</w:t>
      </w:r>
      <w:r>
        <w:rPr>
          <w:lang w:eastAsia="zh-TW"/>
        </w:rPr>
        <w:t>N0236</w:t>
      </w:r>
      <w:r w:rsidRPr="00DD76E5">
        <w:rPr>
          <w:lang w:eastAsia="zh-TW"/>
        </w:rPr>
        <w:t xml:space="preserve"> </w:t>
      </w:r>
      <w:r>
        <w:rPr>
          <w:lang w:val="en-CA"/>
        </w:rPr>
        <w:t>proposes a method to refine the sub-block based affine motion compensated prediction with optical flow</w:t>
      </w:r>
      <w:r w:rsidR="00656E1B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3188CCFD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</w:t>
      </w:r>
      <w:r w:rsidR="000E4361">
        <w:rPr>
          <w:lang w:val="en-CA"/>
        </w:rPr>
        <w:t>4 and test 5</w:t>
      </w:r>
      <w:r w:rsidR="00AC44C7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0E4361">
        <w:rPr>
          <w:lang w:val="en-CA"/>
        </w:rPr>
        <w:t xml:space="preserve"> and Table 2, respectively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1C685C3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0E4361">
        <w:rPr>
          <w:b/>
          <w:lang w:val="en-CA"/>
        </w:rPr>
        <w:t>4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646"/>
        <w:gridCol w:w="663"/>
        <w:gridCol w:w="663"/>
        <w:gridCol w:w="529"/>
        <w:gridCol w:w="560"/>
        <w:gridCol w:w="558"/>
        <w:gridCol w:w="573"/>
        <w:gridCol w:w="573"/>
        <w:gridCol w:w="527"/>
        <w:gridCol w:w="632"/>
      </w:tblGrid>
      <w:tr w:rsidR="00AC44C7" w:rsidRPr="00C36FC8" w14:paraId="4125C616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7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361" w:rsidRPr="00AC44C7" w14:paraId="1C12C439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22AC5A8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03CB7C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34F8C9A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2F7BC9E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1DA9FA4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4361" w:rsidRPr="00AC44C7" w14:paraId="2FDA9436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301FA2D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24E3CC8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7D5DD7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04D463A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1D1DE28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4361" w:rsidRPr="00AC44C7" w14:paraId="05C30547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0696169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7468C39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6EDEC1C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7193E67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7B562AB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36C506E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5EC00EB0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70DDFEF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6A9AEA6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7F01F280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AC44C7" w14:paraId="26971C53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25E82B0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5D0D9BF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A1EAF3E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E0315F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0FD8AC1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4DA4C2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715ECB2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2FDFF9D0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3B11B86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55F73F4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E4361" w:rsidRPr="00AC44C7" w14:paraId="008A108F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298826D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0E4361" w:rsidRPr="000E4361" w:rsidRDefault="000E4361" w:rsidP="000E436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2D0E7C40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58D25C1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1C219B3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17E5333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7E284F0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238381A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290826E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7DB0984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AC44C7" w14:paraId="38F14B23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4694855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2A9FA94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659453D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73DC8D30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6CC90C9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66ECDBA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40279E4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75C20D0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0C72461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0E5169C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AC44C7" w14:paraId="2A81F2A4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ABF803E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6E3F4B1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395C29B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1AB4BD8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2D703D4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05F6E18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4243F74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03B32A8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481FA19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361ADB6E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E4361" w:rsidRPr="00AC44C7" w14:paraId="324F0F18" w14:textId="77777777" w:rsidTr="000E4361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0E4361" w:rsidRPr="00AC44C7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5714744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6DE6FAF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4399B6E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3D37373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7B8091D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03D7625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178FB03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0EEE8CE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2D1F30C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6BDCD91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2AFD3938" w14:textId="77777777" w:rsidR="000E4361" w:rsidRDefault="000E4361" w:rsidP="000E4361">
      <w:pPr>
        <w:spacing w:after="120"/>
        <w:jc w:val="center"/>
        <w:rPr>
          <w:b/>
          <w:lang w:val="en-CA"/>
        </w:rPr>
      </w:pPr>
    </w:p>
    <w:p w14:paraId="0C6C9CAF" w14:textId="39CF0A03" w:rsidR="000E4361" w:rsidRDefault="000E4361" w:rsidP="000E4361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br w:type="page"/>
      </w: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Test </w:t>
      </w:r>
      <w:r>
        <w:rPr>
          <w:b/>
          <w:lang w:val="en-CA"/>
        </w:rPr>
        <w:t>5</w:t>
      </w:r>
      <w:r>
        <w:rPr>
          <w:b/>
          <w:lang w:val="en-CA"/>
        </w:rPr>
        <w:t xml:space="preserve"> on VTM-4.0 (RA)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45"/>
        <w:gridCol w:w="663"/>
        <w:gridCol w:w="663"/>
        <w:gridCol w:w="538"/>
        <w:gridCol w:w="569"/>
        <w:gridCol w:w="566"/>
        <w:gridCol w:w="582"/>
        <w:gridCol w:w="582"/>
        <w:gridCol w:w="536"/>
        <w:gridCol w:w="645"/>
      </w:tblGrid>
      <w:tr w:rsidR="000E4361" w:rsidRPr="000E4361" w14:paraId="38168AF5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390F5" w14:textId="77777777" w:rsidR="000E4361" w:rsidRPr="000E4361" w:rsidRDefault="000E4361" w:rsidP="00B14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CE75D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64A4E4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E4361" w:rsidRPr="000E4361" w14:paraId="309956EA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DA175" w14:textId="77777777" w:rsidR="000E4361" w:rsidRPr="000E4361" w:rsidRDefault="000E4361" w:rsidP="00B14C3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7F824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779D6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9CADA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7EB4E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36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AEE93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36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F2BB6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BCA256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C8014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A6582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36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4ED1E" w14:textId="77777777" w:rsidR="000E4361" w:rsidRPr="000E4361" w:rsidRDefault="000E4361" w:rsidP="00B14C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36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361" w:rsidRPr="000E4361" w14:paraId="07B073B2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81FA2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24E6A" w14:textId="628D660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F3B4" w14:textId="43505FC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006E7" w14:textId="78B5A46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57C79" w14:textId="4C398F5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FC69" w14:textId="5787FC3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40270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E68AA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23C4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2E028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4315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4361" w:rsidRPr="000E4361" w14:paraId="1DAD7BF5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318D5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C5A73" w14:textId="3C0F7BE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DB06" w14:textId="5FE0CAF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4893" w14:textId="6A74667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60F9D" w14:textId="17DD209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B634" w14:textId="7A8C881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7BD43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47B0C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4EAF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4273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61C6F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E4361" w:rsidRPr="000E4361" w14:paraId="20BADD68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9313C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8C5B" w14:textId="437E163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7CCB" w14:textId="796A003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236D" w14:textId="47F3060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308D3" w14:textId="7D2652C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68D26" w14:textId="0185B22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1C671" w14:textId="4B5B6C5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6BC82" w14:textId="1FCE405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B0CD" w14:textId="2E04B98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D7FC3" w14:textId="6D67DE4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B4D22" w14:textId="29B40CB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0E4361" w14:paraId="52041178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CA045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D4777" w14:textId="619F9DE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763F" w14:textId="118BF7C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3CCE" w14:textId="0EAB870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9696" w14:textId="73BD66C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6B39D" w14:textId="21284D8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4D93" w14:textId="2F9DC44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B71" w14:textId="357617A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86321" w14:textId="180A1C3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FC41A" w14:textId="4A55099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2EE7C" w14:textId="78333F0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2" w:name="_GoBack"/>
            <w:bookmarkEnd w:id="2"/>
            <w:r w:rsidRPr="000E436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E4361" w:rsidRPr="000E4361" w14:paraId="31175125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EFD58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9B6CB" w14:textId="2FC4A12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4876" w14:textId="77777777" w:rsidR="000E4361" w:rsidRPr="000E4361" w:rsidRDefault="000E4361" w:rsidP="000E436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6BD7B" w14:textId="00302C2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FFB57" w14:textId="59DBDCA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A028F" w14:textId="313BBF65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0C82" w14:textId="3E6BE5D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8190" w14:textId="5F0CDBA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3CD9" w14:textId="32D72C4E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F88A" w14:textId="3251993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9D0AD" w14:textId="171899F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0E4361" w14:paraId="64FEE678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0B92D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F127" w14:textId="5D77FA6B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C3E08" w14:textId="3BF7504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4A314" w14:textId="4CEED53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11EDE" w14:textId="24B02C2C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9F401" w14:textId="041C53F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9D88" w14:textId="6DB0C41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5C12" w14:textId="201A608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30D70" w14:textId="3049CB0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72E92" w14:textId="657843E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694F" w14:textId="6055F5C2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E4361" w:rsidRPr="000E4361" w14:paraId="59786D30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C83A7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37363" w14:textId="1D4D361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E6F03" w14:textId="0C7F2BF9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9BF5" w14:textId="2FE9E20F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E5FD" w14:textId="1384A98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E889" w14:textId="5A2D134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8B080" w14:textId="19F8C8BA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80B86" w14:textId="4647B0C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ED22C" w14:textId="40AE8CD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1A831" w14:textId="2F932B0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4135" w14:textId="197A6588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E4361" w:rsidRPr="000E4361" w14:paraId="5951809D" w14:textId="77777777" w:rsidTr="00B14C39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1A998" w14:textId="7777777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2048" w14:textId="4261405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751EE" w14:textId="557372EE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F0741" w14:textId="140FC441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622C1" w14:textId="68B30246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00D4C" w14:textId="46E0DA73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E584" w14:textId="16CCCCA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C8AE" w14:textId="008BD65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678E1" w14:textId="3D3213D7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1606" w14:textId="5C613E34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A632" w14:textId="1A5BF45D" w:rsidR="000E4361" w:rsidRPr="000E4361" w:rsidRDefault="000E4361" w:rsidP="000E436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4361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7DB100E8" w14:textId="77777777" w:rsidR="000E4361" w:rsidRDefault="000E4361" w:rsidP="000E4361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F2EF2BF" w14:textId="6CE73A35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34972" w14:textId="77777777" w:rsidR="000B38D6" w:rsidRDefault="000B38D6">
      <w:r>
        <w:separator/>
      </w:r>
    </w:p>
  </w:endnote>
  <w:endnote w:type="continuationSeparator" w:id="0">
    <w:p w14:paraId="7CA5646D" w14:textId="77777777" w:rsidR="000B38D6" w:rsidRDefault="000B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FA03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4361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E287B" w14:textId="77777777" w:rsidR="000B38D6" w:rsidRDefault="000B38D6">
      <w:r>
        <w:separator/>
      </w:r>
    </w:p>
  </w:footnote>
  <w:footnote w:type="continuationSeparator" w:id="0">
    <w:p w14:paraId="16DED6A1" w14:textId="77777777" w:rsidR="000B38D6" w:rsidRDefault="000B3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38D6"/>
    <w:rsid w:val="000B4FF9"/>
    <w:rsid w:val="000C09AC"/>
    <w:rsid w:val="000E00F3"/>
    <w:rsid w:val="000E4361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6E1B"/>
    <w:rsid w:val="00657F7E"/>
    <w:rsid w:val="00662E58"/>
    <w:rsid w:val="006637F2"/>
    <w:rsid w:val="006642A5"/>
    <w:rsid w:val="00664DCF"/>
    <w:rsid w:val="006667C5"/>
    <w:rsid w:val="00666A22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20FD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C4FE6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B022B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59</cp:revision>
  <cp:lastPrinted>1900-01-01T08:00:00Z</cp:lastPrinted>
  <dcterms:created xsi:type="dcterms:W3CDTF">2017-12-03T02:45:00Z</dcterms:created>
  <dcterms:modified xsi:type="dcterms:W3CDTF">2019-03-24T15:05:00Z</dcterms:modified>
</cp:coreProperties>
</file>