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852795" w:rsidRDefault="00852795" w:rsidP="00B73D95">
      <w:pPr>
        <w:spacing w:before="0"/>
        <w:rPr>
          <w:rtl/>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02776C">
        <w:trPr>
          <w:cantSplit/>
          <w:trHeight w:val="340"/>
          <w:jc w:val="center"/>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FA1ECB" w:rsidRDefault="001560C6" w:rsidP="001560C6">
            <w:pPr>
              <w:tabs>
                <w:tab w:val="left" w:pos="4111"/>
              </w:tabs>
              <w:spacing w:after="360" w:line="300" w:lineRule="exact"/>
              <w:ind w:left="57"/>
              <w:rPr>
                <w:rtl/>
                <w:lang w:bidi="ar-EG"/>
              </w:rPr>
            </w:pPr>
            <w:r w:rsidRPr="001560C6">
              <w:rPr>
                <w:rFonts w:hint="cs"/>
                <w:rtl/>
              </w:rPr>
              <w:t xml:space="preserve">جنيف، </w:t>
            </w:r>
            <w:r w:rsidRPr="001560C6">
              <w:t>30</w:t>
            </w:r>
            <w:r w:rsidRPr="001560C6">
              <w:rPr>
                <w:rFonts w:hint="cs"/>
                <w:rtl/>
                <w:lang w:bidi="ar-EG"/>
              </w:rPr>
              <w:t xml:space="preserve"> يونيو </w:t>
            </w:r>
            <w:r w:rsidRPr="001560C6">
              <w:t>2014</w:t>
            </w:r>
          </w:p>
        </w:tc>
      </w:tr>
      <w:tr w:rsidR="00B73D95" w:rsidRPr="005463F4" w:rsidTr="0002776C">
        <w:trPr>
          <w:cantSplit/>
          <w:trHeight w:val="340"/>
          <w:jc w:val="center"/>
        </w:trPr>
        <w:tc>
          <w:tcPr>
            <w:tcW w:w="1533" w:type="dxa"/>
          </w:tcPr>
          <w:p w:rsidR="00B73D95" w:rsidRPr="005463F4" w:rsidRDefault="00B73D95" w:rsidP="002E233A">
            <w:pPr>
              <w:tabs>
                <w:tab w:val="left" w:pos="4111"/>
              </w:tabs>
              <w:spacing w:before="240" w:after="60" w:line="300" w:lineRule="exact"/>
              <w:ind w:left="57"/>
            </w:pPr>
            <w:r w:rsidRPr="005463F4">
              <w:rPr>
                <w:rFonts w:hint="cs"/>
                <w:rtl/>
              </w:rPr>
              <w:t>المرجع:</w:t>
            </w:r>
          </w:p>
        </w:tc>
        <w:tc>
          <w:tcPr>
            <w:tcW w:w="3340" w:type="dxa"/>
          </w:tcPr>
          <w:p w:rsidR="00B73D95" w:rsidRDefault="001560C6" w:rsidP="001560C6">
            <w:pPr>
              <w:tabs>
                <w:tab w:val="left" w:pos="4111"/>
              </w:tabs>
              <w:spacing w:before="240" w:after="60" w:line="300" w:lineRule="exact"/>
              <w:ind w:left="57"/>
              <w:rPr>
                <w:b/>
                <w:rtl/>
                <w:lang w:bidi="ar-EG"/>
              </w:rPr>
            </w:pPr>
            <w:r w:rsidRPr="001560C6">
              <w:rPr>
                <w:b/>
              </w:rPr>
              <w:t>TSB Collective letter 2/9</w:t>
            </w:r>
          </w:p>
          <w:p w:rsidR="001F71FD" w:rsidRPr="005463F4" w:rsidRDefault="001F71FD" w:rsidP="008D1443">
            <w:pPr>
              <w:tabs>
                <w:tab w:val="left" w:pos="4111"/>
              </w:tabs>
              <w:spacing w:before="6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02776C">
        <w:trPr>
          <w:cantSplit/>
          <w:jc w:val="center"/>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F37AA9">
            <w:pPr>
              <w:tabs>
                <w:tab w:val="left" w:pos="4111"/>
              </w:tabs>
              <w:spacing w:before="60" w:after="60" w:line="300" w:lineRule="exact"/>
              <w:ind w:left="57"/>
              <w:jc w:val="left"/>
            </w:pPr>
            <w:r>
              <w:t>+41</w:t>
            </w:r>
            <w:r w:rsidR="00980680">
              <w:t> </w:t>
            </w:r>
            <w:r>
              <w:t>22</w:t>
            </w:r>
            <w:r w:rsidR="00980680">
              <w:t> </w:t>
            </w:r>
            <w:r>
              <w:t>730</w:t>
            </w:r>
            <w:r w:rsidR="00980680">
              <w:t> </w:t>
            </w:r>
            <w:r w:rsidR="00FA1ECB">
              <w:t>58</w:t>
            </w:r>
            <w:r w:rsidR="00F37AA9">
              <w:t>58</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9" w:history="1">
              <w:r w:rsidR="00FA1ECB" w:rsidRPr="006201BB">
                <w:rPr>
                  <w:rStyle w:val="Hyperlink"/>
                </w:rPr>
                <w:t>tsbsg9@itu.int</w:t>
              </w:r>
            </w:hyperlink>
          </w:p>
        </w:tc>
        <w:tc>
          <w:tcPr>
            <w:tcW w:w="4760"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1560C6" w:rsidRPr="001560C6" w:rsidRDefault="001560C6" w:rsidP="001560C6">
            <w:pPr>
              <w:tabs>
                <w:tab w:val="left" w:pos="284"/>
                <w:tab w:val="left" w:pos="4111"/>
              </w:tabs>
              <w:spacing w:before="20" w:line="300" w:lineRule="exact"/>
              <w:ind w:left="57"/>
              <w:rPr>
                <w:rtl/>
              </w:rPr>
            </w:pPr>
            <w:r w:rsidRPr="001560C6">
              <w:rPr>
                <w:rFonts w:hint="cs"/>
                <w:rtl/>
              </w:rPr>
              <w:t>-</w:t>
            </w:r>
            <w:r w:rsidRPr="001560C6">
              <w:rPr>
                <w:rtl/>
              </w:rPr>
              <w:tab/>
            </w:r>
            <w:r w:rsidRPr="001560C6">
              <w:rPr>
                <w:rFonts w:hint="cs"/>
                <w:rtl/>
              </w:rPr>
              <w:t>إدارات الدول الأعضاء في الات‍حاد؛</w:t>
            </w:r>
          </w:p>
          <w:p w:rsidR="001560C6" w:rsidRPr="001560C6" w:rsidRDefault="001560C6" w:rsidP="001560C6">
            <w:pPr>
              <w:tabs>
                <w:tab w:val="left" w:pos="284"/>
                <w:tab w:val="left" w:pos="4111"/>
              </w:tabs>
              <w:spacing w:before="20" w:line="300" w:lineRule="exact"/>
              <w:ind w:left="57"/>
              <w:rPr>
                <w:rtl/>
              </w:rPr>
            </w:pPr>
            <w:r w:rsidRPr="001560C6">
              <w:rPr>
                <w:rFonts w:hint="cs"/>
                <w:rtl/>
              </w:rPr>
              <w:t>-</w:t>
            </w:r>
            <w:r w:rsidRPr="001560C6">
              <w:rPr>
                <w:rtl/>
              </w:rPr>
              <w:tab/>
            </w:r>
            <w:r w:rsidRPr="001560C6">
              <w:rPr>
                <w:rFonts w:hint="cs"/>
                <w:rtl/>
              </w:rPr>
              <w:t>أعضاء قطاع تقييس الاتصالات بالات‍حاد؛</w:t>
            </w:r>
          </w:p>
          <w:p w:rsidR="00B73D95" w:rsidRDefault="001560C6" w:rsidP="001560C6">
            <w:pPr>
              <w:tabs>
                <w:tab w:val="left" w:pos="284"/>
                <w:tab w:val="left" w:pos="4111"/>
              </w:tabs>
              <w:spacing w:before="20" w:line="300" w:lineRule="exact"/>
              <w:ind w:left="284" w:hanging="227"/>
              <w:rPr>
                <w:rtl/>
              </w:rPr>
            </w:pPr>
            <w:r w:rsidRPr="001560C6">
              <w:rPr>
                <w:rFonts w:hint="cs"/>
                <w:rtl/>
              </w:rPr>
              <w:t>-</w:t>
            </w:r>
            <w:r w:rsidRPr="001560C6">
              <w:rPr>
                <w:rtl/>
              </w:rPr>
              <w:tab/>
            </w:r>
            <w:r w:rsidRPr="001560C6">
              <w:rPr>
                <w:rFonts w:hint="cs"/>
                <w:spacing w:val="-2"/>
                <w:rtl/>
              </w:rPr>
              <w:t>ال</w:t>
            </w:r>
            <w:r w:rsidRPr="001560C6">
              <w:rPr>
                <w:rFonts w:hint="cs"/>
                <w:spacing w:val="-2"/>
                <w:rtl/>
                <w:lang w:bidi="ar-EG"/>
              </w:rPr>
              <w:t>‍</w:t>
            </w:r>
            <w:r w:rsidRPr="001560C6">
              <w:rPr>
                <w:rFonts w:hint="cs"/>
                <w:spacing w:val="-2"/>
                <w:rtl/>
              </w:rPr>
              <w:t>منتسبين إلى قطاع تقييس الاتصالات ال‍مشاركين في أعمال</w:t>
            </w:r>
            <w:r w:rsidRPr="001560C6">
              <w:rPr>
                <w:rFonts w:hint="cs"/>
                <w:rtl/>
              </w:rPr>
              <w:t xml:space="preserve"> ل‍جنة الدراسات</w:t>
            </w:r>
            <w:r w:rsidRPr="001560C6">
              <w:rPr>
                <w:rFonts w:hint="eastAsia"/>
                <w:rtl/>
              </w:rPr>
              <w:t> </w:t>
            </w:r>
            <w:r w:rsidRPr="001560C6">
              <w:t>9</w:t>
            </w:r>
            <w:r w:rsidRPr="001560C6">
              <w:rPr>
                <w:rFonts w:hint="cs"/>
                <w:rtl/>
              </w:rPr>
              <w:t>؛</w:t>
            </w:r>
          </w:p>
          <w:p w:rsidR="00882CF5" w:rsidRPr="005463F4" w:rsidRDefault="00882CF5" w:rsidP="001560C6">
            <w:pPr>
              <w:tabs>
                <w:tab w:val="left" w:pos="284"/>
                <w:tab w:val="left" w:pos="4111"/>
              </w:tabs>
              <w:spacing w:before="20" w:after="60" w:line="300" w:lineRule="exact"/>
              <w:ind w:left="57"/>
            </w:pPr>
            <w:r>
              <w:rPr>
                <w:rFonts w:hint="cs"/>
                <w:rtl/>
              </w:rPr>
              <w:t>-</w:t>
            </w:r>
            <w:r>
              <w:rPr>
                <w:rtl/>
              </w:rPr>
              <w:tab/>
            </w:r>
            <w:r w:rsidR="001560C6" w:rsidRPr="001560C6">
              <w:rPr>
                <w:rFonts w:hint="cs"/>
                <w:rtl/>
              </w:rPr>
              <w:t>ال‍هيئات الأكادي‍مية ال‍منضمة إلى قطاع تقييس الاتصالات</w:t>
            </w:r>
          </w:p>
        </w:tc>
      </w:tr>
      <w:tr w:rsidR="00BC683A" w:rsidRPr="005463F4" w:rsidTr="0002776C">
        <w:trPr>
          <w:cantSplit/>
          <w:jc w:val="center"/>
        </w:trPr>
        <w:tc>
          <w:tcPr>
            <w:tcW w:w="1533" w:type="dxa"/>
          </w:tcPr>
          <w:p w:rsidR="00BC683A" w:rsidRDefault="00BC683A" w:rsidP="002A22FC">
            <w:pPr>
              <w:spacing w:before="0" w:line="300" w:lineRule="exact"/>
              <w:ind w:left="57"/>
              <w:jc w:val="left"/>
              <w:rPr>
                <w:rtl/>
                <w:lang w:bidi="ar-EG"/>
              </w:rPr>
            </w:pPr>
          </w:p>
        </w:tc>
        <w:tc>
          <w:tcPr>
            <w:tcW w:w="3340" w:type="dxa"/>
          </w:tcPr>
          <w:p w:rsidR="00BC683A" w:rsidRPr="005463F4" w:rsidRDefault="00BC683A" w:rsidP="002A22FC">
            <w:pPr>
              <w:tabs>
                <w:tab w:val="left" w:pos="4111"/>
              </w:tabs>
              <w:spacing w:before="0" w:line="300" w:lineRule="exact"/>
              <w:ind w:left="57"/>
              <w:jc w:val="left"/>
            </w:pPr>
          </w:p>
        </w:tc>
        <w:tc>
          <w:tcPr>
            <w:tcW w:w="4760" w:type="dxa"/>
          </w:tcPr>
          <w:p w:rsidR="00BC683A" w:rsidRPr="005463F4" w:rsidRDefault="00BC683A" w:rsidP="002A22FC">
            <w:pPr>
              <w:tabs>
                <w:tab w:val="left" w:pos="284"/>
                <w:tab w:val="left" w:pos="4111"/>
              </w:tabs>
              <w:spacing w:before="0" w:line="300" w:lineRule="exact"/>
              <w:ind w:left="57"/>
              <w:rPr>
                <w:rtl/>
              </w:rPr>
            </w:pPr>
          </w:p>
        </w:tc>
      </w:tr>
      <w:tr w:rsidR="00BC683A" w:rsidRPr="005463F4" w:rsidTr="0002776C">
        <w:trPr>
          <w:cantSplit/>
          <w:jc w:val="center"/>
        </w:trPr>
        <w:tc>
          <w:tcPr>
            <w:tcW w:w="1533" w:type="dxa"/>
          </w:tcPr>
          <w:p w:rsidR="00BC683A" w:rsidRDefault="00BC683A" w:rsidP="00396F1A">
            <w:pPr>
              <w:spacing w:before="60" w:after="60"/>
              <w:ind w:left="57"/>
              <w:jc w:val="left"/>
              <w:rPr>
                <w:rtl/>
                <w:lang w:bidi="ar-EG"/>
              </w:rPr>
            </w:pPr>
            <w:r w:rsidRPr="005463F4">
              <w:rPr>
                <w:rFonts w:hint="cs"/>
                <w:rtl/>
              </w:rPr>
              <w:t>الموضوع:</w:t>
            </w:r>
          </w:p>
        </w:tc>
        <w:tc>
          <w:tcPr>
            <w:tcW w:w="8100" w:type="dxa"/>
            <w:gridSpan w:val="2"/>
          </w:tcPr>
          <w:p w:rsidR="00BC683A" w:rsidRPr="005463F4" w:rsidRDefault="001560C6" w:rsidP="001560C6">
            <w:pPr>
              <w:tabs>
                <w:tab w:val="left" w:pos="284"/>
                <w:tab w:val="left" w:pos="4111"/>
              </w:tabs>
              <w:spacing w:before="60" w:after="60"/>
              <w:ind w:left="57"/>
              <w:jc w:val="left"/>
              <w:rPr>
                <w:lang w:bidi="ar-EG"/>
              </w:rPr>
            </w:pPr>
            <w:r w:rsidRPr="001560C6">
              <w:rPr>
                <w:rFonts w:ascii="Times New Roman Bold" w:hAnsi="Times New Roman Bold" w:hint="cs"/>
                <w:b/>
                <w:bCs/>
                <w:rtl/>
              </w:rPr>
              <w:t xml:space="preserve">اجتماع ل‍جنة الدراسات </w:t>
            </w:r>
            <w:r w:rsidRPr="001560C6">
              <w:rPr>
                <w:rFonts w:ascii="Times New Roman Bold" w:hAnsi="Times New Roman Bold"/>
                <w:b/>
                <w:bCs/>
              </w:rPr>
              <w:t>9</w:t>
            </w:r>
            <w:r w:rsidRPr="001560C6">
              <w:rPr>
                <w:rFonts w:ascii="Times New Roman Bold" w:hAnsi="Times New Roman Bold" w:hint="cs"/>
                <w:b/>
                <w:bCs/>
                <w:rtl/>
              </w:rPr>
              <w:t>؛</w:t>
            </w:r>
            <w:r w:rsidRPr="001560C6">
              <w:rPr>
                <w:rFonts w:ascii="Times New Roman Bold" w:hAnsi="Times New Roman Bold"/>
                <w:b/>
                <w:bCs/>
                <w:rtl/>
              </w:rPr>
              <w:br/>
            </w:r>
            <w:r w:rsidRPr="001560C6">
              <w:rPr>
                <w:rFonts w:ascii="Times New Roman Bold" w:hAnsi="Times New Roman Bold" w:hint="cs"/>
                <w:b/>
                <w:bCs/>
                <w:rtl/>
              </w:rPr>
              <w:t xml:space="preserve">جنيف، </w:t>
            </w:r>
            <w:r w:rsidRPr="001560C6">
              <w:rPr>
                <w:rFonts w:ascii="Times New Roman Bold" w:hAnsi="Times New Roman Bold"/>
                <w:b/>
                <w:bCs/>
              </w:rPr>
              <w:t>12-8</w:t>
            </w:r>
            <w:r w:rsidRPr="001560C6">
              <w:rPr>
                <w:rFonts w:ascii="Times New Roman Bold" w:hAnsi="Times New Roman Bold" w:hint="cs"/>
                <w:b/>
                <w:bCs/>
                <w:rtl/>
                <w:lang w:bidi="ar-EG"/>
              </w:rPr>
              <w:t xml:space="preserve"> سبتمبر </w:t>
            </w:r>
            <w:r w:rsidRPr="001560C6">
              <w:rPr>
                <w:rFonts w:ascii="Times New Roman Bold" w:hAnsi="Times New Roman Bold"/>
                <w:b/>
                <w:bCs/>
              </w:rPr>
              <w:t>2014</w:t>
            </w:r>
          </w:p>
        </w:tc>
      </w:tr>
    </w:tbl>
    <w:p w:rsidR="00B73D95" w:rsidRPr="00032D8C" w:rsidRDefault="00B73D95" w:rsidP="008D1443">
      <w:pPr>
        <w:spacing w:before="360"/>
        <w:rPr>
          <w:rtl/>
        </w:rPr>
      </w:pPr>
      <w:r w:rsidRPr="00032D8C">
        <w:rPr>
          <w:rFonts w:hint="cs"/>
          <w:rtl/>
        </w:rPr>
        <w:t>حضرات السادة والسيدات،</w:t>
      </w:r>
    </w:p>
    <w:p w:rsidR="00B73D95" w:rsidRPr="00032D8C" w:rsidRDefault="00B73D95" w:rsidP="002A22FC">
      <w:pPr>
        <w:rPr>
          <w:rtl/>
          <w:lang w:bidi="ar-EG"/>
        </w:rPr>
      </w:pPr>
      <w:r w:rsidRPr="00032D8C">
        <w:rPr>
          <w:rFonts w:hint="cs"/>
          <w:rtl/>
        </w:rPr>
        <w:t>ت</w:t>
      </w:r>
      <w:r w:rsidR="00882412">
        <w:rPr>
          <w:rFonts w:hint="cs"/>
          <w:rtl/>
        </w:rPr>
        <w:t>‍</w:t>
      </w:r>
      <w:r w:rsidRPr="00032D8C">
        <w:rPr>
          <w:rFonts w:hint="cs"/>
          <w:rtl/>
        </w:rPr>
        <w:t>حية طيبة وبعد،</w:t>
      </w:r>
    </w:p>
    <w:p w:rsidR="001560C6" w:rsidRPr="001560C6" w:rsidRDefault="001560C6" w:rsidP="001560C6">
      <w:pPr>
        <w:keepNext/>
        <w:keepLines/>
        <w:rPr>
          <w:spacing w:val="-2"/>
          <w:rtl/>
          <w:lang w:bidi="ar-SY"/>
        </w:rPr>
      </w:pPr>
      <w:r w:rsidRPr="001560C6">
        <w:rPr>
          <w:rFonts w:hint="cs"/>
          <w:spacing w:val="-2"/>
          <w:rtl/>
          <w:lang w:bidi="ar-SY"/>
        </w:rPr>
        <w:t>يسرني أن أدعوكم إلى حضور اجتماع ل‍جنة الدراسات</w:t>
      </w:r>
      <w:r w:rsidRPr="001560C6">
        <w:rPr>
          <w:rFonts w:hint="eastAsia"/>
          <w:spacing w:val="-2"/>
          <w:rtl/>
          <w:lang w:bidi="ar-SY"/>
        </w:rPr>
        <w:t> </w:t>
      </w:r>
      <w:r w:rsidRPr="001560C6">
        <w:rPr>
          <w:spacing w:val="-2"/>
          <w:lang w:bidi="ar-SY"/>
        </w:rPr>
        <w:t>9</w:t>
      </w:r>
      <w:r w:rsidRPr="001560C6">
        <w:rPr>
          <w:rFonts w:hint="cs"/>
          <w:spacing w:val="-2"/>
          <w:rtl/>
          <w:lang w:bidi="ar-SY"/>
        </w:rPr>
        <w:t xml:space="preserve"> (</w:t>
      </w:r>
      <w:r w:rsidRPr="001560C6">
        <w:rPr>
          <w:rFonts w:hint="eastAsia"/>
          <w:spacing w:val="-2"/>
          <w:rtl/>
          <w:lang w:bidi="ar-SY"/>
        </w:rPr>
        <w:t> </w:t>
      </w:r>
      <w:r w:rsidRPr="001560C6">
        <w:rPr>
          <w:rFonts w:hint="cs"/>
          <w:i/>
          <w:iCs/>
          <w:spacing w:val="-2"/>
          <w:rtl/>
          <w:lang w:bidi="ar-SY"/>
        </w:rPr>
        <w:t>الإرسال التلفزيوني والصوتي والشبكات الكبلية المتكاملة عريضة النطاق</w:t>
      </w:r>
      <w:r w:rsidRPr="001560C6">
        <w:rPr>
          <w:rFonts w:hint="cs"/>
          <w:spacing w:val="-2"/>
          <w:rtl/>
          <w:lang w:bidi="ar-SY"/>
        </w:rPr>
        <w:t>) التي</w:t>
      </w:r>
      <w:r w:rsidRPr="001560C6">
        <w:rPr>
          <w:rFonts w:hint="eastAsia"/>
          <w:spacing w:val="-2"/>
          <w:rtl/>
          <w:lang w:bidi="ar-SY"/>
        </w:rPr>
        <w:t> </w:t>
      </w:r>
      <w:r w:rsidRPr="001560C6">
        <w:rPr>
          <w:rFonts w:hint="cs"/>
          <w:spacing w:val="-2"/>
          <w:rtl/>
          <w:lang w:bidi="ar-SY"/>
        </w:rPr>
        <w:t>ستجتمع في</w:t>
      </w:r>
      <w:r w:rsidRPr="001560C6">
        <w:rPr>
          <w:rFonts w:hint="eastAsia"/>
          <w:spacing w:val="-2"/>
          <w:rtl/>
          <w:lang w:bidi="ar-SY"/>
        </w:rPr>
        <w:t> </w:t>
      </w:r>
      <w:r w:rsidRPr="001560C6">
        <w:rPr>
          <w:rFonts w:hint="cs"/>
          <w:spacing w:val="-2"/>
          <w:rtl/>
          <w:lang w:bidi="ar-SY"/>
        </w:rPr>
        <w:t>مقر الات‍حاد ب‍جنيف، في الفترة من</w:t>
      </w:r>
      <w:r w:rsidRPr="001560C6">
        <w:rPr>
          <w:rFonts w:hint="eastAsia"/>
          <w:spacing w:val="-2"/>
          <w:rtl/>
          <w:lang w:bidi="ar-SY"/>
        </w:rPr>
        <w:t> </w:t>
      </w:r>
      <w:r w:rsidRPr="001560C6">
        <w:rPr>
          <w:spacing w:val="-2"/>
          <w:lang w:bidi="ar-SY"/>
        </w:rPr>
        <w:t>8</w:t>
      </w:r>
      <w:r w:rsidRPr="001560C6">
        <w:rPr>
          <w:rFonts w:hint="eastAsia"/>
          <w:spacing w:val="-2"/>
          <w:rtl/>
          <w:lang w:bidi="ar-EG"/>
        </w:rPr>
        <w:t> </w:t>
      </w:r>
      <w:r w:rsidRPr="001560C6">
        <w:rPr>
          <w:rFonts w:hint="cs"/>
          <w:spacing w:val="-2"/>
          <w:rtl/>
          <w:lang w:bidi="ar-SY"/>
        </w:rPr>
        <w:t xml:space="preserve"> إلى</w:t>
      </w:r>
      <w:r w:rsidRPr="001560C6">
        <w:rPr>
          <w:rFonts w:hint="eastAsia"/>
          <w:spacing w:val="-2"/>
          <w:rtl/>
          <w:lang w:bidi="ar-SY"/>
        </w:rPr>
        <w:t> </w:t>
      </w:r>
      <w:r w:rsidRPr="001560C6">
        <w:rPr>
          <w:spacing w:val="-2"/>
          <w:lang w:bidi="ar-SY"/>
        </w:rPr>
        <w:t>12</w:t>
      </w:r>
      <w:r w:rsidRPr="001560C6">
        <w:rPr>
          <w:rFonts w:hint="cs"/>
          <w:spacing w:val="-2"/>
          <w:rtl/>
          <w:lang w:bidi="ar-EG"/>
        </w:rPr>
        <w:t xml:space="preserve"> سبتمبر </w:t>
      </w:r>
      <w:r w:rsidRPr="001560C6">
        <w:rPr>
          <w:spacing w:val="-2"/>
          <w:lang w:bidi="ar-SY"/>
        </w:rPr>
        <w:t>2014</w:t>
      </w:r>
      <w:r w:rsidRPr="001560C6">
        <w:rPr>
          <w:rFonts w:hint="cs"/>
          <w:spacing w:val="-2"/>
          <w:rtl/>
          <w:lang w:bidi="ar-SY"/>
        </w:rPr>
        <w:t>.</w:t>
      </w:r>
    </w:p>
    <w:p w:rsidR="001560C6" w:rsidRPr="001560C6" w:rsidRDefault="001560C6" w:rsidP="001560C6">
      <w:pPr>
        <w:keepNext/>
        <w:keepLines/>
        <w:rPr>
          <w:spacing w:val="-2"/>
          <w:rtl/>
          <w:lang w:bidi="ar-EG"/>
        </w:rPr>
      </w:pPr>
      <w:r w:rsidRPr="001560C6">
        <w:rPr>
          <w:rFonts w:hint="cs"/>
          <w:spacing w:val="-2"/>
          <w:rtl/>
          <w:lang w:bidi="ar-SY"/>
        </w:rPr>
        <w:t xml:space="preserve">وأود أن أحيطكم علماً </w:t>
      </w:r>
      <w:r w:rsidR="00FA659A">
        <w:rPr>
          <w:rFonts w:hint="cs"/>
          <w:spacing w:val="-2"/>
          <w:rtl/>
          <w:lang w:bidi="ar-SY"/>
        </w:rPr>
        <w:t>ب</w:t>
      </w:r>
      <w:r w:rsidRPr="001560C6">
        <w:rPr>
          <w:rFonts w:hint="cs"/>
          <w:spacing w:val="-2"/>
          <w:rtl/>
          <w:lang w:bidi="ar-SY"/>
        </w:rPr>
        <w:t>أن الاجتماع سيُفتتح في الساعة</w:t>
      </w:r>
      <w:r w:rsidRPr="001560C6">
        <w:rPr>
          <w:rFonts w:hint="eastAsia"/>
          <w:spacing w:val="-2"/>
          <w:rtl/>
          <w:lang w:bidi="ar-SY"/>
        </w:rPr>
        <w:t> </w:t>
      </w:r>
      <w:r w:rsidRPr="001560C6">
        <w:rPr>
          <w:spacing w:val="-2"/>
          <w:lang w:bidi="ar-SY"/>
        </w:rPr>
        <w:t>0930</w:t>
      </w:r>
      <w:r w:rsidRPr="001560C6">
        <w:rPr>
          <w:rFonts w:hint="cs"/>
          <w:spacing w:val="-2"/>
          <w:rtl/>
          <w:lang w:bidi="ar-SY"/>
        </w:rPr>
        <w:t xml:space="preserve"> من اليوم الأول. وسيبدأ تسجيل ال‍مشاركين في الساعة</w:t>
      </w:r>
      <w:r w:rsidRPr="001560C6">
        <w:rPr>
          <w:rFonts w:hint="eastAsia"/>
          <w:spacing w:val="-2"/>
          <w:rtl/>
          <w:lang w:bidi="ar-SY"/>
        </w:rPr>
        <w:t> </w:t>
      </w:r>
      <w:r w:rsidRPr="001560C6">
        <w:rPr>
          <w:spacing w:val="-2"/>
          <w:lang w:bidi="ar-SY"/>
        </w:rPr>
        <w:t>0830</w:t>
      </w:r>
      <w:r w:rsidRPr="001560C6">
        <w:rPr>
          <w:rFonts w:hint="cs"/>
          <w:spacing w:val="-2"/>
          <w:rtl/>
          <w:lang w:bidi="ar-EG"/>
        </w:rPr>
        <w:t xml:space="preserve"> عند مدخل مونبريان</w:t>
      </w:r>
      <w:r w:rsidRPr="001560C6">
        <w:rPr>
          <w:rFonts w:hint="cs"/>
          <w:spacing w:val="-2"/>
          <w:rtl/>
          <w:lang w:bidi="ar-SY"/>
        </w:rPr>
        <w:t>. وستُعرض التفاصيل ال‍متعلقة بقاعات الاجتماع على الشاشات عند مداخل مقر الات‍حاد. وترد</w:t>
      </w:r>
      <w:r w:rsidRPr="001560C6">
        <w:rPr>
          <w:rFonts w:hint="eastAsia"/>
          <w:spacing w:val="-2"/>
          <w:rtl/>
          <w:lang w:bidi="ar-SY"/>
        </w:rPr>
        <w:t> </w:t>
      </w:r>
      <w:r w:rsidRPr="001560C6">
        <w:rPr>
          <w:rFonts w:hint="cs"/>
          <w:spacing w:val="-2"/>
          <w:rtl/>
          <w:lang w:bidi="ar-SY"/>
        </w:rPr>
        <w:t xml:space="preserve">معلومات إضافية عن الاجتماع في </w:t>
      </w:r>
      <w:r w:rsidRPr="001560C6">
        <w:rPr>
          <w:rFonts w:hint="cs"/>
          <w:b/>
          <w:bCs/>
          <w:spacing w:val="-2"/>
          <w:rtl/>
          <w:lang w:bidi="ar-SY"/>
        </w:rPr>
        <w:t>ال‍ملحق</w:t>
      </w:r>
      <w:r w:rsidRPr="001560C6">
        <w:rPr>
          <w:rFonts w:hint="eastAsia"/>
          <w:b/>
          <w:bCs/>
          <w:spacing w:val="-2"/>
          <w:rtl/>
          <w:lang w:bidi="ar-SY"/>
        </w:rPr>
        <w:t> </w:t>
      </w:r>
      <w:r w:rsidRPr="001560C6">
        <w:rPr>
          <w:b/>
          <w:bCs/>
          <w:spacing w:val="-2"/>
          <w:lang w:bidi="ar-SY"/>
        </w:rPr>
        <w:t>A</w:t>
      </w:r>
      <w:r w:rsidRPr="001560C6">
        <w:rPr>
          <w:rFonts w:hint="cs"/>
          <w:spacing w:val="-2"/>
          <w:rtl/>
          <w:lang w:bidi="ar-EG"/>
        </w:rPr>
        <w:t>.</w:t>
      </w:r>
    </w:p>
    <w:p w:rsidR="001560C6" w:rsidRPr="001560C6" w:rsidRDefault="001560C6" w:rsidP="001560C6">
      <w:pPr>
        <w:keepNext/>
        <w:keepLines/>
        <w:rPr>
          <w:spacing w:val="-2"/>
          <w:rtl/>
          <w:lang w:bidi="ar-EG"/>
        </w:rPr>
      </w:pPr>
      <w:r w:rsidRPr="001560C6">
        <w:rPr>
          <w:rFonts w:hint="cs"/>
          <w:spacing w:val="-2"/>
          <w:rtl/>
        </w:rPr>
        <w:t xml:space="preserve">ويرد </w:t>
      </w:r>
      <w:r w:rsidRPr="001560C6">
        <w:rPr>
          <w:rFonts w:hint="cs"/>
          <w:spacing w:val="-2"/>
          <w:rtl/>
          <w:lang w:bidi="ar-SY"/>
        </w:rPr>
        <w:t xml:space="preserve">في </w:t>
      </w:r>
      <w:r w:rsidRPr="001560C6">
        <w:rPr>
          <w:rFonts w:hint="cs"/>
          <w:b/>
          <w:bCs/>
          <w:spacing w:val="-2"/>
          <w:rtl/>
          <w:lang w:bidi="ar-SY"/>
        </w:rPr>
        <w:t>ال‍ملحقين</w:t>
      </w:r>
      <w:r w:rsidRPr="001560C6">
        <w:rPr>
          <w:rFonts w:hint="eastAsia"/>
          <w:b/>
          <w:bCs/>
          <w:spacing w:val="-2"/>
          <w:rtl/>
          <w:lang w:bidi="ar-SY"/>
        </w:rPr>
        <w:t> </w:t>
      </w:r>
      <w:r w:rsidRPr="001560C6">
        <w:rPr>
          <w:b/>
          <w:bCs/>
          <w:spacing w:val="-2"/>
          <w:lang w:bidi="ar-SY"/>
        </w:rPr>
        <w:t>B</w:t>
      </w:r>
      <w:r w:rsidRPr="001560C6">
        <w:rPr>
          <w:rFonts w:hint="cs"/>
          <w:spacing w:val="-2"/>
          <w:rtl/>
          <w:lang w:bidi="ar-SY"/>
        </w:rPr>
        <w:t xml:space="preserve"> و</w:t>
      </w:r>
      <w:r w:rsidRPr="001560C6">
        <w:rPr>
          <w:b/>
          <w:bCs/>
          <w:spacing w:val="-2"/>
          <w:lang w:bidi="ar-SY"/>
        </w:rPr>
        <w:t>C</w:t>
      </w:r>
      <w:r w:rsidRPr="001560C6">
        <w:rPr>
          <w:rFonts w:hint="cs"/>
          <w:spacing w:val="-2"/>
          <w:rtl/>
          <w:lang w:bidi="ar-SY"/>
        </w:rPr>
        <w:t xml:space="preserve"> على التوالي مشروع </w:t>
      </w:r>
      <w:r w:rsidRPr="001560C6">
        <w:rPr>
          <w:rFonts w:hint="cs"/>
          <w:b/>
          <w:bCs/>
          <w:spacing w:val="-2"/>
          <w:rtl/>
          <w:lang w:bidi="ar-SY"/>
        </w:rPr>
        <w:t>جدول أعمال</w:t>
      </w:r>
      <w:r w:rsidRPr="001560C6">
        <w:rPr>
          <w:rFonts w:hint="cs"/>
          <w:spacing w:val="-2"/>
          <w:rtl/>
          <w:lang w:bidi="ar-SY"/>
        </w:rPr>
        <w:t xml:space="preserve"> الاجتماع </w:t>
      </w:r>
      <w:r w:rsidRPr="001560C6">
        <w:rPr>
          <w:rFonts w:hint="cs"/>
          <w:spacing w:val="-2"/>
          <w:rtl/>
          <w:lang w:bidi="ar-EG"/>
        </w:rPr>
        <w:t xml:space="preserve">ومشروع </w:t>
      </w:r>
      <w:r w:rsidRPr="001560C6">
        <w:rPr>
          <w:rFonts w:hint="cs"/>
          <w:b/>
          <w:bCs/>
          <w:spacing w:val="-2"/>
          <w:rtl/>
          <w:lang w:bidi="ar-EG"/>
        </w:rPr>
        <w:t>جدوله الزمني</w:t>
      </w:r>
      <w:r w:rsidRPr="001560C6">
        <w:rPr>
          <w:rFonts w:hint="cs"/>
          <w:spacing w:val="-2"/>
          <w:rtl/>
          <w:lang w:bidi="ar-EG"/>
        </w:rPr>
        <w:t xml:space="preserve"> </w:t>
      </w:r>
      <w:r w:rsidRPr="001560C6">
        <w:rPr>
          <w:rFonts w:hint="cs"/>
          <w:spacing w:val="-2"/>
          <w:rtl/>
          <w:lang w:bidi="ar-SY"/>
        </w:rPr>
        <w:t xml:space="preserve">اللذان أُعدا بالاتفاق مع </w:t>
      </w:r>
      <w:r w:rsidRPr="001560C6">
        <w:rPr>
          <w:rFonts w:hint="cs"/>
          <w:spacing w:val="-2"/>
          <w:rtl/>
          <w:lang w:bidi="ar-EG"/>
        </w:rPr>
        <w:t xml:space="preserve">رئيس ل‍جنة الدراسات (السيد آرثر ويبستر، الولايات المتحدة الأمريكية) وفريق إدارتها. </w:t>
      </w:r>
    </w:p>
    <w:p w:rsidR="007B15E4" w:rsidRPr="00032D8C" w:rsidRDefault="001560C6" w:rsidP="00646A2C">
      <w:pPr>
        <w:keepNext/>
        <w:keepLines/>
        <w:spacing w:before="240"/>
        <w:rPr>
          <w:rtl/>
          <w:lang w:bidi="ar-EG"/>
        </w:rPr>
      </w:pPr>
      <w:r w:rsidRPr="001560C6">
        <w:rPr>
          <w:rFonts w:hint="cs"/>
          <w:spacing w:val="-2"/>
          <w:rtl/>
          <w:lang w:bidi="ar-EG"/>
        </w:rPr>
        <w:t>أت‍منى لكم اجتماعاً مثمراً وم‍متعاً.</w:t>
      </w:r>
    </w:p>
    <w:p w:rsidR="00B73D95" w:rsidRPr="00032D8C" w:rsidRDefault="00B73D95" w:rsidP="003E0D78">
      <w:pPr>
        <w:spacing w:before="240"/>
        <w:rPr>
          <w:rtl/>
          <w:lang w:bidi="ar-EG"/>
        </w:rPr>
      </w:pPr>
      <w:r w:rsidRPr="00032D8C">
        <w:rPr>
          <w:rFonts w:hint="cs"/>
          <w:rtl/>
          <w:lang w:bidi="ar-EG"/>
        </w:rPr>
        <w:t>وتفضلوا بقبول فائق التقدير والاحترام.</w:t>
      </w:r>
    </w:p>
    <w:p w:rsidR="00B73D95" w:rsidRPr="00032D8C" w:rsidRDefault="00B73D95" w:rsidP="00B70F1E">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852795" w:rsidRDefault="00B73D95" w:rsidP="00F5698F">
      <w:pPr>
        <w:spacing w:before="360"/>
        <w:rPr>
          <w:rtl/>
          <w:lang w:bidi="ar-EG"/>
        </w:rPr>
      </w:pPr>
      <w:r w:rsidRPr="005463F4">
        <w:rPr>
          <w:rFonts w:hint="cs"/>
          <w:b/>
          <w:bCs/>
          <w:rtl/>
          <w:lang w:bidi="ar-EG"/>
        </w:rPr>
        <w:t>ال</w:t>
      </w:r>
      <w:r w:rsidR="002A22FC">
        <w:rPr>
          <w:rFonts w:hint="cs"/>
          <w:b/>
          <w:bCs/>
          <w:rtl/>
          <w:lang w:bidi="ar-EG"/>
        </w:rPr>
        <w:t>‍</w:t>
      </w:r>
      <w:r w:rsidRPr="005463F4">
        <w:rPr>
          <w:rFonts w:hint="cs"/>
          <w:b/>
          <w:bCs/>
          <w:rtl/>
          <w:lang w:bidi="ar-EG"/>
        </w:rPr>
        <w:t>ملحقات:</w:t>
      </w:r>
      <w:r w:rsidR="00053C0F">
        <w:rPr>
          <w:rFonts w:hint="eastAsia"/>
          <w:rtl/>
          <w:lang w:bidi="ar-EG"/>
        </w:rPr>
        <w:t> </w:t>
      </w:r>
      <w:r w:rsidR="00AA58DC">
        <w:rPr>
          <w:lang w:bidi="ar-EG"/>
        </w:rPr>
        <w:t>3</w:t>
      </w:r>
      <w:r w:rsidR="002A22FC">
        <w:rPr>
          <w:rtl/>
          <w:lang w:bidi="ar-EG"/>
        </w:rPr>
        <w:tab/>
      </w:r>
    </w:p>
    <w:p w:rsidR="00852795" w:rsidRDefault="00852795" w:rsidP="00F5698F">
      <w:pPr>
        <w:spacing w:before="360"/>
        <w:rPr>
          <w:rStyle w:val="AnnexNotitleChar"/>
          <w:rtl/>
          <w:lang w:bidi="ar-EG"/>
        </w:rPr>
        <w:sectPr w:rsidR="00852795" w:rsidSect="00CD66A7">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567" w:footer="567" w:gutter="0"/>
          <w:paperSrc w:first="15" w:other="15"/>
          <w:cols w:space="720"/>
          <w:titlePg/>
          <w:docGrid w:linePitch="299"/>
        </w:sectPr>
      </w:pPr>
    </w:p>
    <w:p w:rsidR="00570D79" w:rsidRDefault="006E76FE" w:rsidP="001560C6">
      <w:pPr>
        <w:spacing w:before="0"/>
        <w:jc w:val="center"/>
        <w:rPr>
          <w:rStyle w:val="AnnexNotitleChar"/>
          <w:rFonts w:ascii="Times New Roman" w:hAnsi="Times New Roman"/>
          <w:b w:val="0"/>
          <w:bCs w:val="0"/>
          <w:sz w:val="22"/>
          <w:szCs w:val="30"/>
          <w:lang w:val="en-US" w:bidi="ar-EG"/>
        </w:rPr>
      </w:pPr>
      <w:r w:rsidRPr="007000B8">
        <w:rPr>
          <w:rStyle w:val="AnnexNotitleChar"/>
          <w:rFonts w:hint="cs"/>
          <w:rtl/>
        </w:rPr>
        <w:lastRenderedPageBreak/>
        <w:t>ال</w:t>
      </w:r>
      <w:r w:rsidR="00866747">
        <w:rPr>
          <w:rStyle w:val="AnnexNotitleChar"/>
          <w:rFonts w:hint="cs"/>
          <w:rtl/>
        </w:rPr>
        <w:t>‍</w:t>
      </w:r>
      <w:r w:rsidRPr="007000B8">
        <w:rPr>
          <w:rStyle w:val="AnnexNotitleChar"/>
          <w:rFonts w:hint="cs"/>
          <w:rtl/>
        </w:rPr>
        <w:t xml:space="preserve">ملحـق </w:t>
      </w:r>
      <w:r w:rsidR="005B5E6E">
        <w:rPr>
          <w:rStyle w:val="AnnexNotitleChar"/>
        </w:rPr>
        <w:t>A</w:t>
      </w:r>
    </w:p>
    <w:p w:rsidR="006E76FE" w:rsidRPr="007D1087" w:rsidRDefault="006E76FE" w:rsidP="00105F89">
      <w:pPr>
        <w:spacing w:before="240" w:after="120"/>
        <w:jc w:val="center"/>
        <w:rPr>
          <w:rFonts w:eastAsia="Batang"/>
          <w:b/>
          <w:bCs/>
          <w:sz w:val="36"/>
          <w:szCs w:val="36"/>
          <w:rtl/>
        </w:rPr>
      </w:pPr>
      <w:r w:rsidRPr="007D1087">
        <w:rPr>
          <w:rFonts w:eastAsia="Batang" w:hint="cs"/>
          <w:b/>
          <w:bCs/>
          <w:sz w:val="36"/>
          <w:szCs w:val="36"/>
          <w:rtl/>
        </w:rPr>
        <w:t>تقدي</w:t>
      </w:r>
      <w:r w:rsidR="00575F5D" w:rsidRPr="007D1087">
        <w:rPr>
          <w:rFonts w:eastAsia="Batang" w:hint="cs"/>
          <w:b/>
          <w:bCs/>
          <w:sz w:val="36"/>
          <w:szCs w:val="36"/>
          <w:rtl/>
        </w:rPr>
        <w:t>‍</w:t>
      </w:r>
      <w:r w:rsidRPr="007D1087">
        <w:rPr>
          <w:rFonts w:eastAsia="Batang" w:hint="cs"/>
          <w:b/>
          <w:bCs/>
          <w:sz w:val="36"/>
          <w:szCs w:val="36"/>
          <w:rtl/>
        </w:rPr>
        <w:t>م ال</w:t>
      </w:r>
      <w:r w:rsidR="00A7251D" w:rsidRPr="007D1087">
        <w:rPr>
          <w:rFonts w:eastAsia="Batang" w:hint="cs"/>
          <w:b/>
          <w:bCs/>
          <w:sz w:val="36"/>
          <w:szCs w:val="36"/>
          <w:rtl/>
        </w:rPr>
        <w:t>‍</w:t>
      </w:r>
      <w:r w:rsidRPr="007D1087">
        <w:rPr>
          <w:rFonts w:eastAsia="Batang" w:hint="cs"/>
          <w:b/>
          <w:bCs/>
          <w:sz w:val="36"/>
          <w:szCs w:val="36"/>
          <w:rtl/>
        </w:rPr>
        <w:t>مساه</w:t>
      </w:r>
      <w:r w:rsidR="00A7251D" w:rsidRPr="007D1087">
        <w:rPr>
          <w:rFonts w:eastAsia="Batang" w:hint="cs"/>
          <w:b/>
          <w:bCs/>
          <w:sz w:val="36"/>
          <w:szCs w:val="36"/>
          <w:rtl/>
        </w:rPr>
        <w:t>‍</w:t>
      </w:r>
      <w:r w:rsidRPr="007D1087">
        <w:rPr>
          <w:rFonts w:eastAsia="Batang" w:hint="cs"/>
          <w:b/>
          <w:bCs/>
          <w:sz w:val="36"/>
          <w:szCs w:val="36"/>
          <w:rtl/>
        </w:rPr>
        <w:t>مات</w:t>
      </w:r>
    </w:p>
    <w:p w:rsidR="001560C6" w:rsidRPr="001560C6" w:rsidRDefault="001560C6" w:rsidP="004D6371">
      <w:pPr>
        <w:spacing w:line="187" w:lineRule="auto"/>
        <w:rPr>
          <w:rtl/>
          <w:lang w:bidi="ar-SY"/>
        </w:rPr>
      </w:pPr>
      <w:r w:rsidRPr="004D6371">
        <w:rPr>
          <w:rFonts w:hint="cs"/>
          <w:b/>
          <w:bCs/>
          <w:spacing w:val="-2"/>
          <w:rtl/>
          <w:lang w:bidi="ar-SY"/>
        </w:rPr>
        <w:t>ال‍موعد النهائي لتقدي‍م ال‍مساه‍مات:</w:t>
      </w:r>
      <w:r w:rsidRPr="004D6371">
        <w:rPr>
          <w:rFonts w:hint="cs"/>
          <w:spacing w:val="-2"/>
          <w:rtl/>
          <w:lang w:bidi="ar-SY"/>
        </w:rPr>
        <w:t xml:space="preserve"> ال‍موعد النهائي</w:t>
      </w:r>
      <w:r w:rsidRPr="004D6371">
        <w:rPr>
          <w:rFonts w:hint="cs"/>
          <w:spacing w:val="-2"/>
          <w:rtl/>
          <w:lang w:bidi="ar-EG"/>
        </w:rPr>
        <w:t xml:space="preserve"> لتقدي‍م ال‍مساه‍مات هو اثنا</w:t>
      </w:r>
      <w:r w:rsidRPr="004D6371">
        <w:rPr>
          <w:rFonts w:hint="eastAsia"/>
          <w:spacing w:val="-2"/>
          <w:rtl/>
          <w:lang w:bidi="ar-EG"/>
        </w:rPr>
        <w:t> </w:t>
      </w:r>
      <w:r w:rsidRPr="004D6371">
        <w:rPr>
          <w:rFonts w:hint="cs"/>
          <w:spacing w:val="-2"/>
          <w:rtl/>
          <w:lang w:bidi="ar-EG"/>
        </w:rPr>
        <w:t>عشر</w:t>
      </w:r>
      <w:r w:rsidRPr="004D6371">
        <w:rPr>
          <w:rFonts w:hint="eastAsia"/>
          <w:spacing w:val="-2"/>
          <w:rtl/>
          <w:lang w:bidi="ar-EG"/>
        </w:rPr>
        <w:t> </w:t>
      </w:r>
      <w:r w:rsidRPr="004D6371">
        <w:rPr>
          <w:spacing w:val="-2"/>
          <w:lang w:bidi="ar-SY"/>
        </w:rPr>
        <w:t>(12)</w:t>
      </w:r>
      <w:r w:rsidRPr="004D6371">
        <w:rPr>
          <w:rFonts w:hint="eastAsia"/>
          <w:spacing w:val="-2"/>
          <w:rtl/>
          <w:lang w:bidi="ar-EG"/>
        </w:rPr>
        <w:t> </w:t>
      </w:r>
      <w:r w:rsidRPr="004D6371">
        <w:rPr>
          <w:rFonts w:hint="cs"/>
          <w:spacing w:val="-2"/>
          <w:rtl/>
          <w:lang w:bidi="ar-EG"/>
        </w:rPr>
        <w:t>يوماً تقوي‍مياً قبل الاجتماع. وستنشر</w:t>
      </w:r>
      <w:r w:rsidRPr="001560C6">
        <w:rPr>
          <w:rFonts w:hint="cs"/>
          <w:rtl/>
          <w:lang w:bidi="ar-EG"/>
        </w:rPr>
        <w:t xml:space="preserve"> </w:t>
      </w:r>
      <w:r w:rsidRPr="004D6371">
        <w:rPr>
          <w:rFonts w:hint="cs"/>
          <w:spacing w:val="-2"/>
          <w:rtl/>
          <w:lang w:bidi="ar-EG"/>
        </w:rPr>
        <w:t>هذه ال‍مساه‍مات في ال‍موقع الإلكتروني للجنة الدراسات</w:t>
      </w:r>
      <w:r w:rsidRPr="004D6371">
        <w:rPr>
          <w:rFonts w:hint="eastAsia"/>
          <w:spacing w:val="-2"/>
          <w:rtl/>
          <w:lang w:bidi="ar-EG"/>
        </w:rPr>
        <w:t> </w:t>
      </w:r>
      <w:r w:rsidRPr="004D6371">
        <w:rPr>
          <w:spacing w:val="-2"/>
          <w:lang w:bidi="ar-SY"/>
        </w:rPr>
        <w:t>9</w:t>
      </w:r>
      <w:r w:rsidRPr="004D6371">
        <w:rPr>
          <w:rFonts w:hint="cs"/>
          <w:spacing w:val="-2"/>
          <w:rtl/>
          <w:lang w:bidi="ar-EG"/>
        </w:rPr>
        <w:t xml:space="preserve"> </w:t>
      </w:r>
      <w:r w:rsidRPr="004D6371">
        <w:rPr>
          <w:spacing w:val="-2"/>
          <w:lang w:bidi="ar-SY"/>
        </w:rPr>
        <w:t>(</w:t>
      </w:r>
      <w:hyperlink r:id="rId16" w:history="1">
        <w:r w:rsidRPr="004D6371">
          <w:rPr>
            <w:rStyle w:val="Hyperlink"/>
            <w:spacing w:val="-2"/>
            <w:lang w:bidi="ar-SY"/>
          </w:rPr>
          <w:t>http://www.itu.int/en/ITU-T/studygroups/2013-2016/09/Pages/default.aspx</w:t>
        </w:r>
      </w:hyperlink>
      <w:r w:rsidRPr="004D6371">
        <w:rPr>
          <w:spacing w:val="-2"/>
          <w:lang w:bidi="ar-SY"/>
        </w:rPr>
        <w:t>)</w:t>
      </w:r>
      <w:r w:rsidR="004D6371">
        <w:rPr>
          <w:rFonts w:hint="cs"/>
          <w:rtl/>
          <w:lang w:bidi="ar-EG"/>
        </w:rPr>
        <w:t xml:space="preserve"> </w:t>
      </w:r>
      <w:r w:rsidRPr="001560C6">
        <w:rPr>
          <w:rFonts w:hint="cs"/>
          <w:rtl/>
          <w:lang w:bidi="ar-EG"/>
        </w:rPr>
        <w:t>ولذلك لا بد أن يتسلمها</w:t>
      </w:r>
      <w:r w:rsidRPr="001560C6">
        <w:rPr>
          <w:rFonts w:hint="eastAsia"/>
          <w:rtl/>
          <w:lang w:bidi="ar-SY"/>
        </w:rPr>
        <w:t xml:space="preserve"> مكتب تقييس الاتصالات </w:t>
      </w:r>
      <w:r w:rsidRPr="001560C6">
        <w:rPr>
          <w:rFonts w:hint="eastAsia"/>
          <w:b/>
          <w:bCs/>
          <w:rtl/>
          <w:lang w:bidi="ar-SY"/>
        </w:rPr>
        <w:t>في</w:t>
      </w:r>
      <w:r w:rsidRPr="001560C6">
        <w:rPr>
          <w:rFonts w:hint="cs"/>
          <w:b/>
          <w:bCs/>
          <w:rtl/>
          <w:lang w:bidi="ar-SY"/>
        </w:rPr>
        <w:t> </w:t>
      </w:r>
      <w:r w:rsidRPr="001560C6">
        <w:rPr>
          <w:rFonts w:hint="eastAsia"/>
          <w:b/>
          <w:bCs/>
          <w:rtl/>
          <w:lang w:bidi="ar-SY"/>
        </w:rPr>
        <w:t>موعد</w:t>
      </w:r>
      <w:r w:rsidRPr="001560C6">
        <w:rPr>
          <w:rFonts w:hint="cs"/>
          <w:b/>
          <w:bCs/>
          <w:rtl/>
          <w:lang w:bidi="ar-SY"/>
        </w:rPr>
        <w:t> </w:t>
      </w:r>
      <w:r w:rsidRPr="001560C6">
        <w:rPr>
          <w:rFonts w:hint="eastAsia"/>
          <w:b/>
          <w:bCs/>
          <w:rtl/>
          <w:lang w:bidi="ar-SY"/>
        </w:rPr>
        <w:t>لا</w:t>
      </w:r>
      <w:r w:rsidRPr="001560C6">
        <w:rPr>
          <w:rFonts w:hint="cs"/>
          <w:b/>
          <w:bCs/>
          <w:rtl/>
          <w:lang w:bidi="ar-SY"/>
        </w:rPr>
        <w:t> </w:t>
      </w:r>
      <w:r w:rsidRPr="001560C6">
        <w:rPr>
          <w:rFonts w:hint="eastAsia"/>
          <w:b/>
          <w:bCs/>
          <w:rtl/>
          <w:lang w:bidi="ar-SY"/>
        </w:rPr>
        <w:t>يتجاوز</w:t>
      </w:r>
      <w:r w:rsidRPr="001560C6">
        <w:rPr>
          <w:rFonts w:hint="eastAsia"/>
          <w:rtl/>
          <w:lang w:bidi="ar-SY"/>
        </w:rPr>
        <w:t xml:space="preserve"> </w:t>
      </w:r>
      <w:r w:rsidRPr="001560C6">
        <w:rPr>
          <w:b/>
          <w:bCs/>
          <w:lang w:bidi="ar-SY"/>
        </w:rPr>
        <w:t>26</w:t>
      </w:r>
      <w:r w:rsidRPr="001560C6">
        <w:rPr>
          <w:rFonts w:hint="eastAsia"/>
          <w:b/>
          <w:bCs/>
          <w:rtl/>
          <w:lang w:bidi="ar-EG"/>
        </w:rPr>
        <w:t> </w:t>
      </w:r>
      <w:r w:rsidRPr="001560C6">
        <w:rPr>
          <w:rFonts w:hint="cs"/>
          <w:b/>
          <w:bCs/>
          <w:rtl/>
          <w:lang w:bidi="ar-EG"/>
        </w:rPr>
        <w:t>أغسطس</w:t>
      </w:r>
      <w:r w:rsidRPr="001560C6">
        <w:rPr>
          <w:rFonts w:hint="eastAsia"/>
          <w:b/>
          <w:bCs/>
          <w:rtl/>
          <w:lang w:bidi="ar-EG"/>
        </w:rPr>
        <w:t> </w:t>
      </w:r>
      <w:r w:rsidRPr="001560C6">
        <w:rPr>
          <w:b/>
          <w:bCs/>
          <w:lang w:bidi="ar-SY"/>
        </w:rPr>
        <w:t>2014</w:t>
      </w:r>
      <w:r w:rsidRPr="001560C6">
        <w:rPr>
          <w:rFonts w:hint="cs"/>
          <w:rtl/>
          <w:lang w:bidi="ar-SY"/>
        </w:rPr>
        <w:t xml:space="preserve">. وال‍مساه‍مات التي يتلقاها ال‍مكتب قبل بدء الاجتماع </w:t>
      </w:r>
      <w:r w:rsidRPr="001560C6">
        <w:rPr>
          <w:rFonts w:hint="cs"/>
          <w:b/>
          <w:bCs/>
          <w:rtl/>
          <w:lang w:bidi="ar-SY"/>
        </w:rPr>
        <w:t>بشهرين</w:t>
      </w:r>
      <w:r w:rsidRPr="001560C6">
        <w:rPr>
          <w:rFonts w:hint="cs"/>
          <w:rtl/>
          <w:lang w:bidi="ar-SY"/>
        </w:rPr>
        <w:t xml:space="preserve"> على الأقل ي‍مكن ترج‍متها حسب الطلب.</w:t>
      </w:r>
    </w:p>
    <w:p w:rsidR="001560C6" w:rsidRPr="00F5698F" w:rsidRDefault="001560C6" w:rsidP="001560C6">
      <w:pPr>
        <w:spacing w:line="187" w:lineRule="auto"/>
        <w:rPr>
          <w:spacing w:val="-6"/>
          <w:rtl/>
          <w:lang w:bidi="ar-EG"/>
        </w:rPr>
      </w:pPr>
      <w:r w:rsidRPr="00F5698F">
        <w:rPr>
          <w:rFonts w:hint="cs"/>
          <w:b/>
          <w:bCs/>
          <w:spacing w:val="-6"/>
          <w:rtl/>
          <w:lang w:bidi="ar-EG"/>
        </w:rPr>
        <w:t>النشر ال‍مباشر/تقدي‍م الوثائق:</w:t>
      </w:r>
      <w:r w:rsidRPr="00F5698F">
        <w:rPr>
          <w:rFonts w:hint="cs"/>
          <w:spacing w:val="-6"/>
          <w:rtl/>
          <w:lang w:bidi="ar-EG"/>
        </w:rPr>
        <w:t xml:space="preserve"> يُتاح</w:t>
      </w:r>
      <w:r w:rsidRPr="00F5698F">
        <w:rPr>
          <w:spacing w:val="-6"/>
          <w:rtl/>
          <w:lang w:bidi="ar-EG"/>
        </w:rPr>
        <w:t xml:space="preserve"> على ال</w:t>
      </w:r>
      <w:r w:rsidRPr="00F5698F">
        <w:rPr>
          <w:rFonts w:hint="cs"/>
          <w:spacing w:val="-6"/>
          <w:rtl/>
          <w:lang w:bidi="ar-EG"/>
        </w:rPr>
        <w:t>‍</w:t>
      </w:r>
      <w:r w:rsidRPr="00F5698F">
        <w:rPr>
          <w:spacing w:val="-6"/>
          <w:rtl/>
          <w:lang w:bidi="ar-EG"/>
        </w:rPr>
        <w:t>خط نظام للنشر ال</w:t>
      </w:r>
      <w:r w:rsidRPr="00F5698F">
        <w:rPr>
          <w:rFonts w:hint="cs"/>
          <w:spacing w:val="-6"/>
          <w:rtl/>
          <w:lang w:bidi="ar-EG"/>
        </w:rPr>
        <w:t>‍</w:t>
      </w:r>
      <w:r w:rsidRPr="00F5698F">
        <w:rPr>
          <w:spacing w:val="-6"/>
          <w:rtl/>
          <w:lang w:bidi="ar-EG"/>
        </w:rPr>
        <w:t>مباشر للمساه</w:t>
      </w:r>
      <w:r w:rsidRPr="00F5698F">
        <w:rPr>
          <w:rFonts w:hint="cs"/>
          <w:spacing w:val="-6"/>
          <w:rtl/>
          <w:lang w:bidi="ar-EG"/>
        </w:rPr>
        <w:t>‍</w:t>
      </w:r>
      <w:r w:rsidRPr="00F5698F">
        <w:rPr>
          <w:spacing w:val="-6"/>
          <w:rtl/>
          <w:lang w:bidi="ar-EG"/>
        </w:rPr>
        <w:t>مات. ويسمح هذا النظام لأعضاء قطاع تقييس الاتصالات ب</w:t>
      </w:r>
      <w:r w:rsidRPr="00F5698F">
        <w:rPr>
          <w:rFonts w:hint="cs"/>
          <w:spacing w:val="-6"/>
          <w:rtl/>
          <w:lang w:bidi="ar-EG"/>
        </w:rPr>
        <w:t>‍</w:t>
      </w:r>
      <w:r w:rsidRPr="00F5698F">
        <w:rPr>
          <w:spacing w:val="-6"/>
          <w:rtl/>
          <w:lang w:bidi="ar-EG"/>
        </w:rPr>
        <w:t>حجز أرقام ل</w:t>
      </w:r>
      <w:r w:rsidRPr="00F5698F">
        <w:rPr>
          <w:rFonts w:hint="cs"/>
          <w:spacing w:val="-6"/>
          <w:rtl/>
          <w:lang w:bidi="ar-EG"/>
        </w:rPr>
        <w:t>‍</w:t>
      </w:r>
      <w:r w:rsidRPr="00F5698F">
        <w:rPr>
          <w:spacing w:val="-6"/>
          <w:rtl/>
          <w:lang w:bidi="ar-EG"/>
        </w:rPr>
        <w:t>مساه</w:t>
      </w:r>
      <w:r w:rsidRPr="00F5698F">
        <w:rPr>
          <w:rFonts w:hint="cs"/>
          <w:spacing w:val="-6"/>
          <w:rtl/>
          <w:lang w:bidi="ar-EG"/>
        </w:rPr>
        <w:t>‍</w:t>
      </w:r>
      <w:r w:rsidRPr="00F5698F">
        <w:rPr>
          <w:spacing w:val="-6"/>
          <w:rtl/>
          <w:lang w:bidi="ar-EG"/>
        </w:rPr>
        <w:t>ماتهم وبوضع/تنقيح ال</w:t>
      </w:r>
      <w:r w:rsidRPr="00F5698F">
        <w:rPr>
          <w:rFonts w:hint="cs"/>
          <w:spacing w:val="-6"/>
          <w:rtl/>
          <w:lang w:bidi="ar-EG"/>
        </w:rPr>
        <w:t>‍</w:t>
      </w:r>
      <w:r w:rsidRPr="00F5698F">
        <w:rPr>
          <w:spacing w:val="-6"/>
          <w:rtl/>
          <w:lang w:bidi="ar-EG"/>
        </w:rPr>
        <w:t>مساه</w:t>
      </w:r>
      <w:r w:rsidRPr="00F5698F">
        <w:rPr>
          <w:rFonts w:hint="cs"/>
          <w:spacing w:val="-6"/>
          <w:rtl/>
          <w:lang w:bidi="ar-EG"/>
        </w:rPr>
        <w:t>‍</w:t>
      </w:r>
      <w:r w:rsidRPr="00F5698F">
        <w:rPr>
          <w:spacing w:val="-6"/>
          <w:rtl/>
          <w:lang w:bidi="ar-EG"/>
        </w:rPr>
        <w:t xml:space="preserve">مات </w:t>
      </w:r>
      <w:r w:rsidRPr="00F5698F">
        <w:rPr>
          <w:rFonts w:hint="cs"/>
          <w:spacing w:val="-6"/>
          <w:rtl/>
          <w:lang w:bidi="ar-EG"/>
        </w:rPr>
        <w:t xml:space="preserve">مباشرةً </w:t>
      </w:r>
      <w:r w:rsidRPr="00F5698F">
        <w:rPr>
          <w:spacing w:val="-6"/>
          <w:rtl/>
          <w:lang w:bidi="ar-EG"/>
        </w:rPr>
        <w:t>على م</w:t>
      </w:r>
      <w:r w:rsidRPr="00F5698F">
        <w:rPr>
          <w:rFonts w:hint="cs"/>
          <w:spacing w:val="-6"/>
          <w:rtl/>
          <w:lang w:bidi="ar-EG"/>
        </w:rPr>
        <w:t>‍</w:t>
      </w:r>
      <w:r w:rsidRPr="00F5698F">
        <w:rPr>
          <w:spacing w:val="-6"/>
          <w:rtl/>
          <w:lang w:bidi="ar-EG"/>
        </w:rPr>
        <w:t>خدم الويب ال</w:t>
      </w:r>
      <w:r w:rsidRPr="00F5698F">
        <w:rPr>
          <w:rFonts w:hint="cs"/>
          <w:spacing w:val="-6"/>
          <w:rtl/>
          <w:lang w:bidi="ar-EG"/>
        </w:rPr>
        <w:t>‍</w:t>
      </w:r>
      <w:r w:rsidRPr="00F5698F">
        <w:rPr>
          <w:spacing w:val="-6"/>
          <w:rtl/>
          <w:lang w:bidi="ar-EG"/>
        </w:rPr>
        <w:t>خاص بقطاع تقييس الاتصالات. وي</w:t>
      </w:r>
      <w:r w:rsidRPr="00F5698F">
        <w:rPr>
          <w:rFonts w:hint="cs"/>
          <w:spacing w:val="-6"/>
          <w:rtl/>
          <w:lang w:bidi="ar-EG"/>
        </w:rPr>
        <w:t>‍</w:t>
      </w:r>
      <w:r w:rsidRPr="00F5698F">
        <w:rPr>
          <w:spacing w:val="-6"/>
          <w:rtl/>
          <w:lang w:bidi="ar-EG"/>
        </w:rPr>
        <w:t>مكن الاطلاع على</w:t>
      </w:r>
      <w:r w:rsidRPr="00F5698F">
        <w:rPr>
          <w:rFonts w:hint="cs"/>
          <w:spacing w:val="-6"/>
          <w:rtl/>
          <w:lang w:bidi="ar-EG"/>
        </w:rPr>
        <w:t> </w:t>
      </w:r>
      <w:r w:rsidRPr="00F5698F">
        <w:rPr>
          <w:spacing w:val="-6"/>
          <w:rtl/>
          <w:lang w:bidi="ar-EG"/>
        </w:rPr>
        <w:t>مزيد من ال</w:t>
      </w:r>
      <w:r w:rsidRPr="00F5698F">
        <w:rPr>
          <w:rFonts w:hint="cs"/>
          <w:spacing w:val="-6"/>
          <w:rtl/>
          <w:lang w:bidi="ar-EG"/>
        </w:rPr>
        <w:t>‍</w:t>
      </w:r>
      <w:r w:rsidRPr="00F5698F">
        <w:rPr>
          <w:spacing w:val="-6"/>
          <w:rtl/>
          <w:lang w:bidi="ar-EG"/>
        </w:rPr>
        <w:t>معلومات و</w:t>
      </w:r>
      <w:r w:rsidRPr="00F5698F">
        <w:rPr>
          <w:rFonts w:hint="cs"/>
          <w:spacing w:val="-6"/>
          <w:rtl/>
          <w:lang w:bidi="ar-EG"/>
        </w:rPr>
        <w:t>ال‍</w:t>
      </w:r>
      <w:r w:rsidRPr="00F5698F">
        <w:rPr>
          <w:spacing w:val="-6"/>
          <w:rtl/>
          <w:lang w:bidi="ar-EG"/>
        </w:rPr>
        <w:t xml:space="preserve">مبادئ </w:t>
      </w:r>
      <w:r w:rsidRPr="00F5698F">
        <w:rPr>
          <w:rFonts w:hint="cs"/>
          <w:spacing w:val="-6"/>
          <w:rtl/>
          <w:lang w:bidi="ar-EG"/>
        </w:rPr>
        <w:t>ال</w:t>
      </w:r>
      <w:r w:rsidRPr="00F5698F">
        <w:rPr>
          <w:spacing w:val="-6"/>
          <w:rtl/>
          <w:lang w:bidi="ar-EG"/>
        </w:rPr>
        <w:t>توجيهية بشأن نظام النشر ال</w:t>
      </w:r>
      <w:r w:rsidRPr="00F5698F">
        <w:rPr>
          <w:rFonts w:hint="cs"/>
          <w:spacing w:val="-6"/>
          <w:rtl/>
          <w:lang w:bidi="ar-EG"/>
        </w:rPr>
        <w:t>‍</w:t>
      </w:r>
      <w:r w:rsidRPr="00F5698F">
        <w:rPr>
          <w:spacing w:val="-6"/>
          <w:rtl/>
          <w:lang w:bidi="ar-EG"/>
        </w:rPr>
        <w:t xml:space="preserve">مباشر </w:t>
      </w:r>
      <w:r w:rsidRPr="00F5698F">
        <w:rPr>
          <w:rFonts w:hint="cs"/>
          <w:spacing w:val="-6"/>
          <w:rtl/>
          <w:lang w:bidi="ar-EG"/>
        </w:rPr>
        <w:t>في </w:t>
      </w:r>
      <w:r w:rsidRPr="00F5698F">
        <w:rPr>
          <w:spacing w:val="-6"/>
          <w:rtl/>
          <w:lang w:bidi="ar-EG"/>
        </w:rPr>
        <w:t>العنوان التالي</w:t>
      </w:r>
      <w:r w:rsidRPr="00F5698F">
        <w:rPr>
          <w:rFonts w:hint="cs"/>
          <w:spacing w:val="-6"/>
          <w:rtl/>
          <w:lang w:bidi="ar-EG"/>
        </w:rPr>
        <w:t xml:space="preserve">: </w:t>
      </w:r>
      <w:hyperlink r:id="rId17" w:history="1">
        <w:r w:rsidRPr="00F5698F">
          <w:rPr>
            <w:rStyle w:val="Hyperlink"/>
            <w:spacing w:val="-6"/>
            <w:lang w:bidi="ar-SY"/>
          </w:rPr>
          <w:t>http://itu.int/net/ITU-T/ddp/</w:t>
        </w:r>
      </w:hyperlink>
      <w:r w:rsidRPr="00F5698F">
        <w:rPr>
          <w:rFonts w:hint="cs"/>
          <w:spacing w:val="-6"/>
          <w:rtl/>
          <w:lang w:bidi="ar-EG"/>
        </w:rPr>
        <w:t>.</w:t>
      </w:r>
    </w:p>
    <w:p w:rsidR="00413518" w:rsidRPr="002711D6" w:rsidRDefault="001560C6" w:rsidP="001560C6">
      <w:pPr>
        <w:spacing w:line="187" w:lineRule="auto"/>
        <w:rPr>
          <w:rtl/>
          <w:lang w:bidi="ar-EG"/>
        </w:rPr>
      </w:pPr>
      <w:r w:rsidRPr="001560C6">
        <w:rPr>
          <w:rFonts w:hint="cs"/>
          <w:b/>
          <w:bCs/>
          <w:rtl/>
          <w:lang w:bidi="ar-EG"/>
        </w:rPr>
        <w:t>النماذج ال‍معيارية</w:t>
      </w:r>
      <w:r w:rsidRPr="001560C6">
        <w:rPr>
          <w:rFonts w:hint="cs"/>
          <w:rtl/>
          <w:lang w:bidi="ar-EG"/>
        </w:rPr>
        <w:t xml:space="preserve">: </w:t>
      </w:r>
      <w:r w:rsidRPr="001560C6">
        <w:rPr>
          <w:rFonts w:hint="cs"/>
          <w:rtl/>
          <w:lang w:bidi="ar-SY"/>
        </w:rPr>
        <w:t xml:space="preserve">يُرجى استعمال م‍جموعة النماذج ال‍معيارية ال‍متاحة لكم لإعداد وثائق الاجتماع الخاصة بكم. وي‍مكن ال‍حصول على هذه النماذج من كل موقع إلكتروني من مواقع ل‍جان دراسات قطاع تقييس الاتصالات ت‍حت العنوان "موارد للمندوبين" </w:t>
      </w:r>
      <w:r w:rsidRPr="001560C6">
        <w:rPr>
          <w:lang w:bidi="ar-SY"/>
        </w:rPr>
        <w:t>(</w:t>
      </w:r>
      <w:hyperlink r:id="rId18" w:history="1">
        <w:r w:rsidRPr="001560C6">
          <w:rPr>
            <w:rStyle w:val="Hyperlink"/>
            <w:lang w:bidi="ar-SY"/>
          </w:rPr>
          <w:t>http://itu.int/ITU-T/studygroups/templates</w:t>
        </w:r>
      </w:hyperlink>
      <w:r w:rsidRPr="001560C6">
        <w:rPr>
          <w:lang w:bidi="ar-SY"/>
        </w:rPr>
        <w:t>)</w:t>
      </w:r>
      <w:r w:rsidRPr="001560C6">
        <w:rPr>
          <w:rFonts w:hint="cs"/>
          <w:rtl/>
          <w:lang w:bidi="ar-SY"/>
        </w:rPr>
        <w:t xml:space="preserve">. وينبغي أن تتضمن صفحة غلاف </w:t>
      </w:r>
      <w:r w:rsidRPr="001560C6">
        <w:rPr>
          <w:rFonts w:hint="cs"/>
          <w:u w:val="single"/>
          <w:rtl/>
          <w:lang w:bidi="ar-SY"/>
        </w:rPr>
        <w:t>ج‍ميع</w:t>
      </w:r>
      <w:r w:rsidRPr="001560C6">
        <w:rPr>
          <w:rFonts w:hint="cs"/>
          <w:rtl/>
          <w:lang w:bidi="ar-SY"/>
        </w:rPr>
        <w:t xml:space="preserve"> الوثائق اسم الشخص الذي ي‍مكن الاتصال به بشأن ال‍مساه‍مة وأرقام الفاكس والهاتف وعنوان البريد الإلكتروني.</w:t>
      </w:r>
    </w:p>
    <w:p w:rsidR="00193279" w:rsidRPr="00AB2088" w:rsidRDefault="00F61ED6" w:rsidP="00562DEC">
      <w:pPr>
        <w:spacing w:before="240" w:line="187" w:lineRule="auto"/>
        <w:jc w:val="center"/>
        <w:rPr>
          <w:rFonts w:eastAsia="Batang"/>
          <w:b/>
          <w:bCs/>
          <w:sz w:val="36"/>
          <w:szCs w:val="36"/>
          <w:rtl/>
        </w:rPr>
      </w:pPr>
      <w:r w:rsidRPr="00AB2088">
        <w:rPr>
          <w:rFonts w:eastAsia="Batang" w:hint="cs"/>
          <w:b/>
          <w:bCs/>
          <w:sz w:val="36"/>
          <w:szCs w:val="36"/>
          <w:rtl/>
        </w:rPr>
        <w:t>أساليب العمل وال</w:t>
      </w:r>
      <w:r w:rsidR="00057D8F" w:rsidRPr="00AB2088">
        <w:rPr>
          <w:rFonts w:eastAsia="Batang" w:hint="cs"/>
          <w:b/>
          <w:bCs/>
          <w:sz w:val="36"/>
          <w:szCs w:val="36"/>
          <w:rtl/>
        </w:rPr>
        <w:t>‍</w:t>
      </w:r>
      <w:r w:rsidRPr="00AB2088">
        <w:rPr>
          <w:rFonts w:eastAsia="Batang" w:hint="cs"/>
          <w:b/>
          <w:bCs/>
          <w:sz w:val="36"/>
          <w:szCs w:val="36"/>
          <w:rtl/>
        </w:rPr>
        <w:t>مرافق المتاحة</w:t>
      </w:r>
    </w:p>
    <w:p w:rsidR="001560C6" w:rsidRPr="001560C6" w:rsidRDefault="001560C6" w:rsidP="001560C6">
      <w:pPr>
        <w:spacing w:line="187" w:lineRule="auto"/>
        <w:rPr>
          <w:rFonts w:eastAsia="SimSun"/>
          <w:rtl/>
          <w:lang w:val="en-GB"/>
        </w:rPr>
      </w:pPr>
      <w:r w:rsidRPr="001560C6">
        <w:rPr>
          <w:rFonts w:eastAsia="SimSun" w:hint="cs"/>
          <w:b/>
          <w:bCs/>
          <w:rtl/>
          <w:lang w:val="en-GB" w:bidi="ar-SY"/>
        </w:rPr>
        <w:t>الترج‍مة الشفوية</w:t>
      </w:r>
      <w:r w:rsidRPr="001560C6">
        <w:rPr>
          <w:rFonts w:eastAsia="SimSun" w:hint="cs"/>
          <w:rtl/>
          <w:lang w:val="en-GB" w:bidi="ar-SY"/>
        </w:rPr>
        <w:t>: ستُتاح الترج‍مة الشفوية للجلسة العامة الافتتاحية وال‍جلسة العامة ال‍ختامية للاجتماع بناءً على الطلب. وبالنسبة إلى ال‍جلسات التي من ال‍مقرر أن تعقد مع توفير الترج‍مة الشفوية،</w:t>
      </w:r>
      <w:r w:rsidRPr="001560C6">
        <w:rPr>
          <w:rFonts w:eastAsia="SimSun" w:hint="cs"/>
          <w:rtl/>
          <w:lang w:val="en-GB" w:bidi="ar-EG"/>
        </w:rPr>
        <w:t xml:space="preserve"> </w:t>
      </w:r>
      <w:r w:rsidRPr="001560C6">
        <w:rPr>
          <w:rFonts w:eastAsia="SimSun" w:hint="cs"/>
          <w:rtl/>
          <w:lang w:val="en-GB"/>
        </w:rPr>
        <w:t>يرجى ملاحظة أن الترج‍مة الشفوية لن تتوفر ما</w:t>
      </w:r>
      <w:r w:rsidRPr="001560C6">
        <w:rPr>
          <w:rFonts w:eastAsia="SimSun" w:hint="eastAsia"/>
          <w:lang w:bidi="ar-SY"/>
        </w:rPr>
        <w:t> </w:t>
      </w:r>
      <w:r w:rsidRPr="001560C6">
        <w:rPr>
          <w:rFonts w:eastAsia="SimSun" w:hint="cs"/>
          <w:rtl/>
          <w:lang w:val="en-GB"/>
        </w:rPr>
        <w:t>ل‍م</w:t>
      </w:r>
      <w:r w:rsidRPr="001560C6">
        <w:rPr>
          <w:rFonts w:eastAsia="SimSun" w:hint="eastAsia"/>
          <w:rtl/>
          <w:lang w:val="en-GB"/>
        </w:rPr>
        <w:t> </w:t>
      </w:r>
      <w:r w:rsidRPr="001560C6">
        <w:rPr>
          <w:rFonts w:eastAsia="SimSun" w:hint="cs"/>
          <w:rtl/>
          <w:lang w:val="en-GB"/>
        </w:rPr>
        <w:t>تطلب إحدى الدول الأعضاء ذلك بوضع علامة في ال‍مربع ال‍مناسب من استمارة التسجيل أو بإرسال طلب مكتوب إلى مكتب تقييس الاتصالات</w:t>
      </w:r>
      <w:r w:rsidRPr="001560C6">
        <w:rPr>
          <w:rFonts w:eastAsia="SimSun" w:hint="cs"/>
          <w:rtl/>
          <w:lang w:val="en-GB" w:bidi="ar-EG"/>
        </w:rPr>
        <w:t xml:space="preserve"> وذلك</w:t>
      </w:r>
      <w:r w:rsidRPr="001560C6">
        <w:rPr>
          <w:rFonts w:eastAsia="SimSun" w:hint="cs"/>
          <w:rtl/>
          <w:lang w:val="en-GB"/>
        </w:rPr>
        <w:t xml:space="preserve"> </w:t>
      </w:r>
      <w:r w:rsidRPr="001560C6">
        <w:rPr>
          <w:rFonts w:eastAsia="SimSun" w:hint="cs"/>
          <w:b/>
          <w:bCs/>
          <w:u w:val="single"/>
          <w:rtl/>
          <w:lang w:val="en-GB"/>
        </w:rPr>
        <w:t>قبل</w:t>
      </w:r>
      <w:r w:rsidRPr="001560C6">
        <w:rPr>
          <w:rFonts w:eastAsia="SimSun" w:hint="eastAsia"/>
          <w:b/>
          <w:bCs/>
          <w:u w:val="single"/>
          <w:rtl/>
          <w:lang w:val="en-GB"/>
        </w:rPr>
        <w:t> </w:t>
      </w:r>
      <w:r w:rsidRPr="001560C6">
        <w:rPr>
          <w:rFonts w:eastAsia="SimSun" w:hint="cs"/>
          <w:b/>
          <w:bCs/>
          <w:u w:val="single"/>
          <w:rtl/>
          <w:lang w:val="en-GB"/>
        </w:rPr>
        <w:t>اليوم</w:t>
      </w:r>
      <w:r w:rsidRPr="001560C6">
        <w:rPr>
          <w:rFonts w:eastAsia="SimSun" w:hint="eastAsia"/>
          <w:b/>
          <w:bCs/>
          <w:u w:val="single"/>
          <w:rtl/>
          <w:lang w:val="en-GB"/>
        </w:rPr>
        <w:t> </w:t>
      </w:r>
      <w:r w:rsidRPr="001560C6">
        <w:rPr>
          <w:rFonts w:eastAsia="SimSun" w:hint="cs"/>
          <w:b/>
          <w:bCs/>
          <w:u w:val="single"/>
          <w:rtl/>
          <w:lang w:val="en-GB"/>
        </w:rPr>
        <w:t>الأول</w:t>
      </w:r>
      <w:r w:rsidRPr="001560C6">
        <w:rPr>
          <w:rFonts w:eastAsia="SimSun" w:hint="eastAsia"/>
          <w:b/>
          <w:bCs/>
          <w:u w:val="single"/>
          <w:rtl/>
          <w:lang w:val="en-GB"/>
        </w:rPr>
        <w:t> </w:t>
      </w:r>
      <w:r w:rsidRPr="001560C6">
        <w:rPr>
          <w:rFonts w:eastAsia="SimSun" w:hint="cs"/>
          <w:b/>
          <w:bCs/>
          <w:u w:val="single"/>
          <w:rtl/>
          <w:lang w:val="en-GB"/>
        </w:rPr>
        <w:t>للاجتماع بشهر على الأقل</w:t>
      </w:r>
      <w:r w:rsidRPr="001560C6">
        <w:rPr>
          <w:rFonts w:eastAsia="SimSun" w:hint="cs"/>
          <w:rtl/>
          <w:lang w:val="en-GB"/>
        </w:rPr>
        <w:t>. ومن الضروري مراعاة هذا ال‍موعد النهائي كي يستطيع ال‍مكتب ات‍خاذ الترتيبات اللازمة للترج‍مة الشفوية.</w:t>
      </w:r>
    </w:p>
    <w:p w:rsidR="001560C6" w:rsidRPr="001560C6" w:rsidRDefault="001560C6" w:rsidP="001560C6">
      <w:pPr>
        <w:spacing w:line="187" w:lineRule="auto"/>
        <w:rPr>
          <w:rFonts w:eastAsia="SimSun"/>
          <w:rtl/>
          <w:lang w:val="en-GB"/>
        </w:rPr>
      </w:pPr>
      <w:r w:rsidRPr="001560C6">
        <w:rPr>
          <w:rFonts w:eastAsia="SimSun" w:hint="cs"/>
          <w:b/>
          <w:bCs/>
          <w:rtl/>
          <w:lang w:val="en-GB"/>
        </w:rPr>
        <w:t>عقد الاجتماعات بدون استخدام الورق</w:t>
      </w:r>
      <w:r w:rsidRPr="001560C6">
        <w:rPr>
          <w:rFonts w:eastAsia="SimSun" w:hint="cs"/>
          <w:rtl/>
          <w:lang w:val="en-GB"/>
        </w:rPr>
        <w:t>: سيدار هذا الاجتماع للجنة الدراسات</w:t>
      </w:r>
      <w:r w:rsidRPr="001560C6">
        <w:rPr>
          <w:rFonts w:eastAsia="SimSun" w:hint="eastAsia"/>
          <w:rtl/>
          <w:lang w:val="en-GB"/>
        </w:rPr>
        <w:t> </w:t>
      </w:r>
      <w:r w:rsidRPr="001560C6">
        <w:rPr>
          <w:rFonts w:eastAsia="SimSun"/>
          <w:lang w:val="en-GB" w:bidi="ar-SY"/>
        </w:rPr>
        <w:t>9</w:t>
      </w:r>
      <w:r w:rsidRPr="001560C6">
        <w:rPr>
          <w:rFonts w:eastAsia="SimSun" w:hint="cs"/>
          <w:rtl/>
          <w:lang w:val="en-GB"/>
        </w:rPr>
        <w:t xml:space="preserve"> بدون استخدام</w:t>
      </w:r>
      <w:r w:rsidRPr="001560C6">
        <w:rPr>
          <w:rFonts w:eastAsia="SimSun" w:hint="eastAsia"/>
          <w:rtl/>
          <w:lang w:val="en-GB"/>
        </w:rPr>
        <w:t> </w:t>
      </w:r>
      <w:r w:rsidRPr="001560C6">
        <w:rPr>
          <w:rFonts w:eastAsia="SimSun" w:hint="cs"/>
          <w:rtl/>
          <w:lang w:val="en-GB"/>
        </w:rPr>
        <w:t>الورق.</w:t>
      </w:r>
    </w:p>
    <w:p w:rsidR="001560C6" w:rsidRPr="001560C6" w:rsidRDefault="001560C6" w:rsidP="006A64EA">
      <w:pPr>
        <w:spacing w:line="187" w:lineRule="auto"/>
        <w:rPr>
          <w:rFonts w:eastAsia="SimSun"/>
          <w:b/>
          <w:bCs/>
          <w:rtl/>
          <w:lang w:val="en-GB" w:bidi="ar-SY"/>
        </w:rPr>
      </w:pPr>
      <w:r w:rsidRPr="004D6371">
        <w:rPr>
          <w:rFonts w:eastAsia="SimSun" w:hint="cs"/>
          <w:b/>
          <w:bCs/>
          <w:spacing w:val="4"/>
          <w:rtl/>
          <w:lang w:val="en-GB" w:bidi="ar-SY"/>
        </w:rPr>
        <w:t xml:space="preserve">الشبكة ال‍محلية اللاسلكية: </w:t>
      </w:r>
      <w:r w:rsidRPr="004D6371">
        <w:rPr>
          <w:rFonts w:eastAsia="SimSun" w:hint="cs"/>
          <w:spacing w:val="4"/>
          <w:rtl/>
          <w:lang w:val="en-GB" w:bidi="ar-SY"/>
        </w:rPr>
        <w:t>يتاح للمندوبين استخدام الشبكة ال‍محلية اللاسلكية في ج‍ميع قاعات الاجتماعات بالات‍حاد</w:t>
      </w:r>
      <w:r w:rsidRPr="004D6371">
        <w:rPr>
          <w:rFonts w:eastAsia="SimSun" w:hint="cs"/>
          <w:spacing w:val="4"/>
          <w:rtl/>
          <w:lang w:val="en-GB" w:bidi="ar-EG"/>
        </w:rPr>
        <w:t xml:space="preserve"> </w:t>
      </w:r>
      <w:r w:rsidRPr="004D6371">
        <w:rPr>
          <w:rFonts w:eastAsia="SimSun" w:hint="cs"/>
          <w:spacing w:val="6"/>
          <w:rtl/>
          <w:lang w:val="en-GB" w:bidi="ar-EG"/>
        </w:rPr>
        <w:t>وفي</w:t>
      </w:r>
      <w:r w:rsidRPr="004D6371">
        <w:rPr>
          <w:rFonts w:eastAsia="SimSun" w:hint="eastAsia"/>
          <w:spacing w:val="6"/>
          <w:rtl/>
          <w:lang w:val="en-GB" w:bidi="ar-EG"/>
        </w:rPr>
        <w:t> </w:t>
      </w:r>
      <w:r w:rsidRPr="004D6371">
        <w:rPr>
          <w:rFonts w:eastAsia="SimSun" w:hint="cs"/>
          <w:spacing w:val="6"/>
          <w:rtl/>
          <w:lang w:val="en-GB" w:bidi="ar-EG"/>
        </w:rPr>
        <w:t>مركز جنيف</w:t>
      </w:r>
      <w:r w:rsidRPr="004D6371">
        <w:rPr>
          <w:rFonts w:eastAsia="SimSun" w:hint="eastAsia"/>
          <w:spacing w:val="6"/>
          <w:rtl/>
          <w:lang w:val="en-GB" w:bidi="ar-EG"/>
        </w:rPr>
        <w:t> </w:t>
      </w:r>
      <w:r w:rsidRPr="004D6371">
        <w:rPr>
          <w:rFonts w:eastAsia="SimSun" w:hint="cs"/>
          <w:spacing w:val="6"/>
          <w:rtl/>
          <w:lang w:val="en-GB" w:bidi="ar-EG"/>
        </w:rPr>
        <w:t>الدولي</w:t>
      </w:r>
      <w:r w:rsidRPr="004D6371">
        <w:rPr>
          <w:rFonts w:eastAsia="SimSun" w:hint="eastAsia"/>
          <w:spacing w:val="6"/>
          <w:rtl/>
          <w:lang w:val="en-GB" w:bidi="ar-EG"/>
        </w:rPr>
        <w:t> </w:t>
      </w:r>
      <w:r w:rsidRPr="004D6371">
        <w:rPr>
          <w:rFonts w:eastAsia="SimSun" w:hint="cs"/>
          <w:spacing w:val="6"/>
          <w:rtl/>
          <w:lang w:val="en-GB" w:bidi="ar-EG"/>
        </w:rPr>
        <w:t>للمؤت‍مرات</w:t>
      </w:r>
      <w:r w:rsidRPr="004D6371">
        <w:rPr>
          <w:rFonts w:eastAsia="SimSun" w:hint="eastAsia"/>
          <w:spacing w:val="6"/>
          <w:rtl/>
          <w:lang w:val="en-GB" w:bidi="ar-SY"/>
        </w:rPr>
        <w:t> </w:t>
      </w:r>
      <w:r w:rsidRPr="004D6371">
        <w:rPr>
          <w:rFonts w:eastAsia="SimSun"/>
          <w:spacing w:val="6"/>
          <w:lang w:bidi="ar-SY"/>
        </w:rPr>
        <w:t>(CICG)</w:t>
      </w:r>
      <w:r w:rsidRPr="004D6371">
        <w:rPr>
          <w:rFonts w:eastAsia="SimSun" w:hint="cs"/>
          <w:spacing w:val="6"/>
          <w:rtl/>
          <w:lang w:val="en-GB" w:bidi="ar-SY"/>
        </w:rPr>
        <w:t>. وتوجد أيضاً معلومات تفصيلية في ال‍موقع الإلكتروني لقطاع تقييس</w:t>
      </w:r>
      <w:r w:rsidRPr="004D6371">
        <w:rPr>
          <w:rFonts w:eastAsia="SimSun" w:hint="cs"/>
          <w:spacing w:val="4"/>
          <w:rtl/>
          <w:lang w:val="en-GB" w:bidi="ar-SY"/>
        </w:rPr>
        <w:t xml:space="preserve"> الاتصالات</w:t>
      </w:r>
      <w:r w:rsidR="006A64EA">
        <w:rPr>
          <w:rFonts w:eastAsia="SimSun" w:hint="eastAsia"/>
          <w:rtl/>
          <w:lang w:val="en-GB" w:bidi="ar-SY"/>
        </w:rPr>
        <w:t> </w:t>
      </w:r>
      <w:r w:rsidRPr="001560C6">
        <w:rPr>
          <w:rFonts w:eastAsia="SimSun"/>
          <w:lang w:bidi="ar-SY"/>
        </w:rPr>
        <w:t>(</w:t>
      </w:r>
      <w:hyperlink r:id="rId19" w:history="1">
        <w:r w:rsidRPr="001560C6">
          <w:rPr>
            <w:rStyle w:val="Hyperlink"/>
            <w:rFonts w:eastAsia="SimSun"/>
            <w:lang w:bidi="ar-SY"/>
          </w:rPr>
          <w:t>http://itu.int/ITU-T/edh/faqs-support.html</w:t>
        </w:r>
      </w:hyperlink>
      <w:r w:rsidRPr="001560C6">
        <w:rPr>
          <w:rFonts w:eastAsia="SimSun"/>
          <w:lang w:bidi="ar-SY"/>
        </w:rPr>
        <w:t>)</w:t>
      </w:r>
      <w:r w:rsidRPr="001560C6">
        <w:rPr>
          <w:rFonts w:eastAsia="SimSun" w:hint="cs"/>
          <w:rtl/>
          <w:lang w:val="en-GB" w:bidi="ar-SY"/>
        </w:rPr>
        <w:t>.</w:t>
      </w:r>
    </w:p>
    <w:p w:rsidR="001560C6" w:rsidRPr="001560C6" w:rsidRDefault="001560C6" w:rsidP="001560C6">
      <w:pPr>
        <w:spacing w:line="187" w:lineRule="auto"/>
        <w:rPr>
          <w:rFonts w:eastAsia="SimSun"/>
          <w:rtl/>
          <w:lang w:val="en-GB" w:bidi="ar-EG"/>
        </w:rPr>
      </w:pPr>
      <w:r w:rsidRPr="001560C6">
        <w:rPr>
          <w:rFonts w:eastAsia="SimSun" w:hint="cs"/>
          <w:b/>
          <w:bCs/>
          <w:rtl/>
          <w:lang w:val="en-GB" w:bidi="ar-EG"/>
        </w:rPr>
        <w:t>ال‍خزائن الإلكترونية:</w:t>
      </w:r>
      <w:r w:rsidRPr="001560C6">
        <w:rPr>
          <w:rFonts w:eastAsia="SimSun" w:hint="cs"/>
          <w:rtl/>
          <w:lang w:val="en-GB" w:bidi="ar-EG"/>
        </w:rPr>
        <w:t xml:space="preserve"> تتاح خزائن</w:t>
      </w:r>
      <w:r w:rsidRPr="001560C6">
        <w:rPr>
          <w:rFonts w:eastAsia="SimSun"/>
          <w:rtl/>
          <w:lang w:val="en-GB" w:bidi="ar-EG"/>
        </w:rPr>
        <w:t xml:space="preserve"> </w:t>
      </w:r>
      <w:r w:rsidRPr="001560C6">
        <w:rPr>
          <w:rFonts w:eastAsia="SimSun" w:hint="cs"/>
          <w:rtl/>
          <w:lang w:val="en-GB" w:bidi="ar-EG"/>
        </w:rPr>
        <w:t xml:space="preserve">إلكترونية </w:t>
      </w:r>
      <w:r w:rsidRPr="001560C6">
        <w:rPr>
          <w:rFonts w:eastAsia="SimSun"/>
          <w:rtl/>
          <w:lang w:val="en-GB" w:bidi="ar-EG"/>
        </w:rPr>
        <w:t xml:space="preserve">في </w:t>
      </w:r>
      <w:r w:rsidRPr="001560C6">
        <w:rPr>
          <w:rFonts w:eastAsia="SimSun" w:hint="cs"/>
          <w:rtl/>
          <w:lang w:val="en-GB" w:bidi="ar-EG"/>
        </w:rPr>
        <w:t>الطابق</w:t>
      </w:r>
      <w:r w:rsidRPr="001560C6">
        <w:rPr>
          <w:rFonts w:eastAsia="SimSun"/>
          <w:rtl/>
          <w:lang w:val="en-GB" w:bidi="ar-EG"/>
        </w:rPr>
        <w:t xml:space="preserve"> الأرضي من مبنى مونبريان. </w:t>
      </w:r>
      <w:r w:rsidRPr="001560C6">
        <w:rPr>
          <w:rFonts w:eastAsia="SimSun" w:hint="cs"/>
          <w:rtl/>
          <w:lang w:val="en-GB" w:bidi="ar-EG"/>
        </w:rPr>
        <w:t>وي‍مكنكم فتح</w:t>
      </w:r>
      <w:r w:rsidRPr="001560C6">
        <w:rPr>
          <w:rFonts w:eastAsia="SimSun"/>
          <w:rtl/>
          <w:lang w:val="en-GB" w:bidi="ar-EG"/>
        </w:rPr>
        <w:t xml:space="preserve"> </w:t>
      </w:r>
      <w:r w:rsidRPr="001560C6">
        <w:rPr>
          <w:rFonts w:eastAsia="SimSun" w:hint="cs"/>
          <w:rtl/>
          <w:lang w:val="en-GB" w:bidi="ar-EG"/>
        </w:rPr>
        <w:t>ال‍خزانة الإلكترونية وإغلاقها</w:t>
      </w:r>
      <w:r w:rsidRPr="001560C6">
        <w:rPr>
          <w:rFonts w:eastAsia="SimSun"/>
          <w:rtl/>
          <w:lang w:val="en-GB" w:bidi="ar-EG"/>
        </w:rPr>
        <w:t xml:space="preserve"> </w:t>
      </w:r>
      <w:r w:rsidRPr="001560C6">
        <w:rPr>
          <w:rFonts w:eastAsia="SimSun" w:hint="cs"/>
          <w:rtl/>
          <w:lang w:val="en-GB" w:bidi="ar-EG"/>
        </w:rPr>
        <w:t xml:space="preserve">باستعمال </w:t>
      </w:r>
      <w:r w:rsidRPr="001560C6">
        <w:rPr>
          <w:rFonts w:eastAsia="SimSun"/>
          <w:b/>
          <w:bCs/>
          <w:rtl/>
          <w:lang w:val="en-GB" w:bidi="ar-EG"/>
        </w:rPr>
        <w:t>شارة</w:t>
      </w:r>
      <w:r w:rsidRPr="001560C6">
        <w:rPr>
          <w:rFonts w:eastAsia="SimSun" w:hint="cs"/>
          <w:b/>
          <w:bCs/>
          <w:rtl/>
          <w:lang w:val="en-GB" w:bidi="ar-EG"/>
        </w:rPr>
        <w:t xml:space="preserve"> الات‍حاد</w:t>
      </w:r>
      <w:r w:rsidRPr="001560C6">
        <w:rPr>
          <w:rFonts w:eastAsia="SimSun" w:hint="cs"/>
          <w:rtl/>
          <w:lang w:val="en-GB" w:bidi="ar-EG"/>
        </w:rPr>
        <w:t xml:space="preserve"> لتعرف الهوية</w:t>
      </w:r>
      <w:r w:rsidRPr="001560C6">
        <w:rPr>
          <w:rFonts w:eastAsia="SimSun"/>
          <w:rtl/>
          <w:lang w:val="en-GB" w:bidi="ar-EG"/>
        </w:rPr>
        <w:t xml:space="preserve"> </w:t>
      </w:r>
      <w:r w:rsidRPr="001560C6">
        <w:rPr>
          <w:rFonts w:eastAsia="SimSun" w:hint="cs"/>
          <w:rtl/>
          <w:lang w:val="en-GB" w:bidi="ar-EG"/>
        </w:rPr>
        <w:t>بواسطة التردد الراديوي</w:t>
      </w:r>
      <w:r w:rsidRPr="001560C6">
        <w:rPr>
          <w:rFonts w:eastAsia="SimSun" w:hint="eastAsia"/>
          <w:rtl/>
          <w:lang w:val="en-GB" w:bidi="ar-EG"/>
        </w:rPr>
        <w:t> </w:t>
      </w:r>
      <w:r w:rsidRPr="001560C6">
        <w:rPr>
          <w:rFonts w:eastAsia="SimSun"/>
          <w:lang w:bidi="ar-SY"/>
        </w:rPr>
        <w:t>(RFID)</w:t>
      </w:r>
      <w:r w:rsidRPr="001560C6">
        <w:rPr>
          <w:rFonts w:eastAsia="SimSun"/>
          <w:rtl/>
          <w:lang w:val="en-GB" w:bidi="ar-EG"/>
        </w:rPr>
        <w:t xml:space="preserve">. </w:t>
      </w:r>
      <w:r w:rsidRPr="001560C6">
        <w:rPr>
          <w:rFonts w:eastAsia="SimSun" w:hint="cs"/>
          <w:rtl/>
          <w:lang w:val="en-GB" w:bidi="ar-EG"/>
        </w:rPr>
        <w:t>وتتاح ال‍خزانة الإلكترونية</w:t>
      </w:r>
      <w:r w:rsidRPr="001560C6">
        <w:rPr>
          <w:rFonts w:eastAsia="SimSun"/>
          <w:rtl/>
          <w:lang w:val="en-GB" w:bidi="ar-EG"/>
        </w:rPr>
        <w:t xml:space="preserve"> </w:t>
      </w:r>
      <w:r w:rsidRPr="001560C6">
        <w:rPr>
          <w:rFonts w:eastAsia="SimSun" w:hint="cs"/>
          <w:rtl/>
          <w:lang w:val="en-GB" w:bidi="ar-EG"/>
        </w:rPr>
        <w:t xml:space="preserve">خلال </w:t>
      </w:r>
      <w:r w:rsidRPr="001560C6">
        <w:rPr>
          <w:rFonts w:eastAsia="SimSun"/>
          <w:rtl/>
          <w:lang w:val="en-GB" w:bidi="ar-EG"/>
        </w:rPr>
        <w:t xml:space="preserve">فترة الاجتماع </w:t>
      </w:r>
      <w:r w:rsidRPr="001560C6">
        <w:rPr>
          <w:rFonts w:eastAsia="SimSun" w:hint="cs"/>
          <w:rtl/>
          <w:lang w:val="en-GB" w:bidi="ar-EG"/>
        </w:rPr>
        <w:t>الذي ت‍حضرونه فقط</w:t>
      </w:r>
      <w:r w:rsidRPr="001560C6">
        <w:rPr>
          <w:rFonts w:eastAsia="SimSun"/>
          <w:rtl/>
          <w:lang w:val="en-GB" w:bidi="ar-EG"/>
        </w:rPr>
        <w:t xml:space="preserve">، </w:t>
      </w:r>
      <w:r w:rsidRPr="001560C6">
        <w:rPr>
          <w:rFonts w:eastAsia="SimSun" w:hint="cs"/>
          <w:rtl/>
          <w:lang w:val="en-GB" w:bidi="ar-EG"/>
        </w:rPr>
        <w:t>ول</w:t>
      </w:r>
      <w:r w:rsidRPr="001560C6">
        <w:rPr>
          <w:rFonts w:eastAsia="SimSun"/>
          <w:rtl/>
          <w:lang w:val="en-GB" w:bidi="ar-EG"/>
        </w:rPr>
        <w:t xml:space="preserve">ذلك </w:t>
      </w:r>
      <w:r w:rsidRPr="001560C6">
        <w:rPr>
          <w:rFonts w:eastAsia="SimSun" w:hint="cs"/>
          <w:rtl/>
          <w:lang w:val="en-GB" w:bidi="ar-EG"/>
        </w:rPr>
        <w:t>يرجى</w:t>
      </w:r>
      <w:r w:rsidRPr="001560C6">
        <w:rPr>
          <w:rFonts w:eastAsia="SimSun"/>
          <w:rtl/>
          <w:lang w:val="en-GB" w:bidi="ar-EG"/>
        </w:rPr>
        <w:t xml:space="preserve"> التأكد من </w:t>
      </w:r>
      <w:r w:rsidRPr="001560C6">
        <w:rPr>
          <w:rFonts w:eastAsia="SimSun" w:hint="cs"/>
          <w:rtl/>
          <w:lang w:val="en-GB" w:bidi="ar-EG"/>
        </w:rPr>
        <w:t>إفراغ</w:t>
      </w:r>
      <w:r w:rsidRPr="001560C6">
        <w:rPr>
          <w:rFonts w:eastAsia="SimSun"/>
          <w:rtl/>
          <w:lang w:val="en-GB" w:bidi="ar-EG"/>
        </w:rPr>
        <w:t xml:space="preserve"> ال</w:t>
      </w:r>
      <w:r w:rsidRPr="001560C6">
        <w:rPr>
          <w:rFonts w:eastAsia="SimSun" w:hint="cs"/>
          <w:rtl/>
          <w:lang w:val="en-GB" w:bidi="ar-EG"/>
        </w:rPr>
        <w:t>‍</w:t>
      </w:r>
      <w:r w:rsidRPr="001560C6">
        <w:rPr>
          <w:rFonts w:eastAsia="SimSun"/>
          <w:rtl/>
          <w:lang w:val="en-GB" w:bidi="ar-EG"/>
        </w:rPr>
        <w:t>خزانة قبل</w:t>
      </w:r>
      <w:r w:rsidRPr="001560C6">
        <w:rPr>
          <w:rFonts w:eastAsia="SimSun" w:hint="cs"/>
          <w:rtl/>
          <w:lang w:val="en-GB" w:bidi="ar-EG"/>
        </w:rPr>
        <w:t xml:space="preserve"> الساعة</w:t>
      </w:r>
      <w:r w:rsidRPr="001560C6">
        <w:rPr>
          <w:rFonts w:eastAsia="SimSun"/>
          <w:rtl/>
          <w:lang w:val="en-GB" w:bidi="ar-EG"/>
        </w:rPr>
        <w:t xml:space="preserve"> </w:t>
      </w:r>
      <w:r w:rsidRPr="001560C6">
        <w:rPr>
          <w:rFonts w:eastAsia="SimSun"/>
          <w:lang w:bidi="ar-SY"/>
        </w:rPr>
        <w:t>23:59</w:t>
      </w:r>
      <w:r w:rsidRPr="001560C6">
        <w:rPr>
          <w:rFonts w:eastAsia="SimSun"/>
          <w:rtl/>
          <w:lang w:val="en-GB" w:bidi="ar-EG"/>
        </w:rPr>
        <w:t xml:space="preserve"> في اليوم الأخير من الاجتماع</w:t>
      </w:r>
      <w:r w:rsidRPr="001560C6">
        <w:rPr>
          <w:rFonts w:eastAsia="SimSun" w:hint="cs"/>
          <w:rtl/>
          <w:lang w:val="en-GB" w:bidi="ar-EG"/>
        </w:rPr>
        <w:t>.</w:t>
      </w:r>
    </w:p>
    <w:p w:rsidR="001560C6" w:rsidRPr="00F5698F" w:rsidRDefault="001560C6" w:rsidP="001560C6">
      <w:pPr>
        <w:spacing w:line="187" w:lineRule="auto"/>
        <w:rPr>
          <w:rFonts w:eastAsia="SimSun"/>
          <w:b/>
          <w:bCs/>
          <w:spacing w:val="-2"/>
          <w:rtl/>
          <w:lang w:val="en-GB" w:bidi="ar-EG"/>
        </w:rPr>
      </w:pPr>
      <w:r w:rsidRPr="00F5698F">
        <w:rPr>
          <w:rFonts w:eastAsia="SimSun" w:hint="cs"/>
          <w:b/>
          <w:bCs/>
          <w:spacing w:val="-2"/>
          <w:rtl/>
          <w:lang w:val="en-GB" w:bidi="ar-EG"/>
        </w:rPr>
        <w:t xml:space="preserve">استعارة ال‍حواسيب ال‍محمولة: </w:t>
      </w:r>
      <w:r w:rsidRPr="00F5698F">
        <w:rPr>
          <w:rFonts w:eastAsia="SimSun" w:hint="cs"/>
          <w:spacing w:val="-2"/>
          <w:rtl/>
          <w:lang w:val="en-GB" w:bidi="ar-EG"/>
        </w:rPr>
        <w:t xml:space="preserve">يُتاح لدى مكتب ال‍خدمة في الات‍حاد </w:t>
      </w:r>
      <w:r w:rsidRPr="00F5698F">
        <w:rPr>
          <w:rFonts w:eastAsia="SimSun"/>
          <w:spacing w:val="-2"/>
          <w:lang w:val="en-GB" w:bidi="ar-SY"/>
        </w:rPr>
        <w:t>(</w:t>
      </w:r>
      <w:hyperlink r:id="rId20" w:history="1">
        <w:r w:rsidRPr="00F5698F">
          <w:rPr>
            <w:rStyle w:val="Hyperlink"/>
            <w:rFonts w:eastAsia="SimSun"/>
            <w:spacing w:val="-2"/>
            <w:lang w:val="en-GB" w:bidi="ar-SY"/>
          </w:rPr>
          <w:t>servicedesk@itu.int</w:t>
        </w:r>
      </w:hyperlink>
      <w:r w:rsidRPr="00F5698F">
        <w:rPr>
          <w:rFonts w:eastAsia="SimSun"/>
          <w:spacing w:val="-2"/>
          <w:lang w:val="en-GB" w:bidi="ar-SY"/>
        </w:rPr>
        <w:t>)</w:t>
      </w:r>
      <w:r w:rsidRPr="00F5698F">
        <w:rPr>
          <w:rFonts w:eastAsia="SimSun" w:hint="cs"/>
          <w:spacing w:val="-2"/>
          <w:rtl/>
          <w:lang w:val="en-GB"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1560C6" w:rsidRPr="001560C6" w:rsidRDefault="001560C6" w:rsidP="001560C6">
      <w:pPr>
        <w:spacing w:line="187" w:lineRule="auto"/>
        <w:rPr>
          <w:rFonts w:eastAsia="SimSun"/>
          <w:rtl/>
          <w:lang w:val="en-GB" w:bidi="ar-EG"/>
        </w:rPr>
      </w:pPr>
      <w:r w:rsidRPr="001560C6">
        <w:rPr>
          <w:rFonts w:eastAsia="SimSun" w:hint="cs"/>
          <w:b/>
          <w:bCs/>
          <w:rtl/>
          <w:lang w:val="en-GB" w:bidi="ar-EG"/>
        </w:rPr>
        <w:t xml:space="preserve">الطابعات: </w:t>
      </w:r>
      <w:r w:rsidRPr="001560C6">
        <w:rPr>
          <w:rFonts w:eastAsia="SimSun" w:hint="cs"/>
          <w:rtl/>
          <w:lang w:val="en-GB"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516B8D" w:rsidRDefault="001560C6" w:rsidP="001560C6">
      <w:pPr>
        <w:spacing w:line="187" w:lineRule="auto"/>
        <w:rPr>
          <w:rtl/>
          <w:lang w:bidi="ar-EG"/>
        </w:rPr>
      </w:pPr>
      <w:r w:rsidRPr="001560C6">
        <w:rPr>
          <w:rFonts w:eastAsia="SimSun" w:hint="cs"/>
          <w:b/>
          <w:bCs/>
          <w:rtl/>
          <w:lang w:val="en-GB" w:bidi="ar-EG"/>
        </w:rPr>
        <w:t xml:space="preserve">الطباعة الإلكترونية: </w:t>
      </w:r>
      <w:r w:rsidRPr="001560C6">
        <w:rPr>
          <w:rFonts w:eastAsia="SimSun" w:hint="cs"/>
          <w:rtl/>
          <w:lang w:val="en-GB"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1560C6">
        <w:rPr>
          <w:rFonts w:eastAsia="SimSun" w:hint="eastAsia"/>
          <w:rtl/>
          <w:lang w:val="en-GB" w:bidi="ar-EG"/>
        </w:rPr>
        <w:t> </w:t>
      </w:r>
      <w:r w:rsidRPr="001560C6">
        <w:rPr>
          <w:rFonts w:eastAsia="SimSun" w:hint="cs"/>
          <w:rtl/>
          <w:lang w:val="en-GB" w:bidi="ar-EG"/>
        </w:rPr>
        <w:t>إرفاق الوثائق ال‍مطلوب طباعتها برسالة بريد إلكتروني ث‍م إرسال الرسالة إلى عنوان البريد الإلكتروني للطابعة ال‍مطلوبة (في</w:t>
      </w:r>
      <w:r w:rsidRPr="001560C6">
        <w:rPr>
          <w:rFonts w:eastAsia="SimSun" w:hint="eastAsia"/>
          <w:rtl/>
          <w:lang w:val="en-GB" w:bidi="ar-EG"/>
        </w:rPr>
        <w:t> </w:t>
      </w:r>
      <w:r w:rsidRPr="001560C6">
        <w:rPr>
          <w:rFonts w:eastAsia="SimSun" w:hint="cs"/>
          <w:rtl/>
          <w:lang w:val="en-GB" w:bidi="ar-EG"/>
        </w:rPr>
        <w:t xml:space="preserve">شكل: </w:t>
      </w:r>
      <w:hyperlink r:id="rId21" w:history="1">
        <w:r w:rsidRPr="001560C6">
          <w:rPr>
            <w:rStyle w:val="Hyperlink"/>
            <w:rFonts w:eastAsia="SimSun"/>
            <w:lang w:bidi="ar-SY"/>
          </w:rPr>
          <w:t>printername@eprint.itu.int</w:t>
        </w:r>
      </w:hyperlink>
      <w:r w:rsidRPr="001560C6">
        <w:rPr>
          <w:rFonts w:eastAsia="SimSun" w:hint="cs"/>
          <w:rtl/>
          <w:lang w:val="en-GB" w:bidi="ar-EG"/>
        </w:rPr>
        <w:t>). ولا</w:t>
      </w:r>
      <w:r w:rsidRPr="001560C6">
        <w:rPr>
          <w:rFonts w:eastAsia="SimSun" w:hint="eastAsia"/>
          <w:rtl/>
          <w:lang w:val="en-GB" w:bidi="ar-EG"/>
        </w:rPr>
        <w:t> </w:t>
      </w:r>
      <w:r w:rsidRPr="001560C6">
        <w:rPr>
          <w:rFonts w:eastAsia="SimSun" w:hint="cs"/>
          <w:rtl/>
          <w:lang w:val="en-GB" w:bidi="ar-EG"/>
        </w:rPr>
        <w:t xml:space="preserve">يلزم تثبيت أي برنامج تشغيل. وللاطلاع على مزيد من التفاصيل يُرجى الرجوع إلى العنوان </w:t>
      </w:r>
      <w:hyperlink r:id="rId22" w:history="1">
        <w:r w:rsidRPr="001560C6">
          <w:rPr>
            <w:rStyle w:val="Hyperlink"/>
            <w:rFonts w:eastAsia="SimSun"/>
            <w:lang w:bidi="ar-SY"/>
          </w:rPr>
          <w:t>http://itu.int/ITU-T/go/e-print</w:t>
        </w:r>
      </w:hyperlink>
      <w:r w:rsidRPr="001560C6">
        <w:rPr>
          <w:rFonts w:eastAsia="SimSun" w:hint="cs"/>
          <w:rtl/>
          <w:lang w:val="en-GB" w:bidi="ar-EG"/>
        </w:rPr>
        <w:t>.</w:t>
      </w:r>
    </w:p>
    <w:p w:rsidR="004E4649" w:rsidRPr="00814D3D" w:rsidRDefault="004E4649" w:rsidP="00562DEC">
      <w:pPr>
        <w:spacing w:before="240" w:line="187" w:lineRule="auto"/>
        <w:jc w:val="center"/>
        <w:rPr>
          <w:rFonts w:eastAsia="Batang"/>
          <w:b/>
          <w:bCs/>
          <w:sz w:val="36"/>
          <w:szCs w:val="36"/>
          <w:rtl/>
        </w:rPr>
      </w:pPr>
      <w:r w:rsidRPr="00814D3D">
        <w:rPr>
          <w:rFonts w:eastAsia="Batang" w:hint="cs"/>
          <w:b/>
          <w:bCs/>
          <w:sz w:val="36"/>
          <w:szCs w:val="36"/>
          <w:rtl/>
        </w:rPr>
        <w:lastRenderedPageBreak/>
        <w:t>التسجيل وال</w:t>
      </w:r>
      <w:r w:rsidR="00814D3D">
        <w:rPr>
          <w:rFonts w:eastAsia="Batang" w:hint="cs"/>
          <w:b/>
          <w:bCs/>
          <w:sz w:val="36"/>
          <w:szCs w:val="36"/>
          <w:rtl/>
        </w:rPr>
        <w:t>‍</w:t>
      </w:r>
      <w:r w:rsidRPr="00814D3D">
        <w:rPr>
          <w:rFonts w:eastAsia="Batang" w:hint="cs"/>
          <w:b/>
          <w:bCs/>
          <w:sz w:val="36"/>
          <w:szCs w:val="36"/>
          <w:rtl/>
        </w:rPr>
        <w:t>مندوبون ال</w:t>
      </w:r>
      <w:r w:rsidR="00814D3D">
        <w:rPr>
          <w:rFonts w:eastAsia="Batang" w:hint="cs"/>
          <w:b/>
          <w:bCs/>
          <w:sz w:val="36"/>
          <w:szCs w:val="36"/>
          <w:rtl/>
        </w:rPr>
        <w:t>‍</w:t>
      </w:r>
      <w:r w:rsidRPr="00814D3D">
        <w:rPr>
          <w:rFonts w:eastAsia="Batang" w:hint="cs"/>
          <w:b/>
          <w:bCs/>
          <w:sz w:val="36"/>
          <w:szCs w:val="36"/>
          <w:rtl/>
        </w:rPr>
        <w:t>جدد وال</w:t>
      </w:r>
      <w:r w:rsidR="00814D3D">
        <w:rPr>
          <w:rFonts w:eastAsia="Batang" w:hint="cs"/>
          <w:b/>
          <w:bCs/>
          <w:sz w:val="36"/>
          <w:szCs w:val="36"/>
          <w:rtl/>
        </w:rPr>
        <w:t>‍</w:t>
      </w:r>
      <w:r w:rsidRPr="00814D3D">
        <w:rPr>
          <w:rFonts w:eastAsia="Batang" w:hint="cs"/>
          <w:b/>
          <w:bCs/>
          <w:sz w:val="36"/>
          <w:szCs w:val="36"/>
          <w:rtl/>
        </w:rPr>
        <w:t>منح</w:t>
      </w:r>
    </w:p>
    <w:p w:rsidR="00B70F1E" w:rsidRPr="00B70F1E" w:rsidRDefault="00B70F1E" w:rsidP="00B70F1E">
      <w:pPr>
        <w:spacing w:line="187" w:lineRule="auto"/>
        <w:rPr>
          <w:rtl/>
          <w:lang w:bidi="ar-EG"/>
        </w:rPr>
      </w:pPr>
      <w:r w:rsidRPr="00B70F1E">
        <w:rPr>
          <w:rFonts w:hint="cs"/>
          <w:b/>
          <w:bCs/>
          <w:rtl/>
          <w:lang w:bidi="ar-EG"/>
        </w:rPr>
        <w:t>التسجيل</w:t>
      </w:r>
      <w:r w:rsidRPr="00B70F1E">
        <w:rPr>
          <w:rFonts w:hint="cs"/>
          <w:rtl/>
          <w:lang w:bidi="ar-EG"/>
        </w:rPr>
        <w:t xml:space="preserve">: </w:t>
      </w:r>
      <w:r w:rsidRPr="00B70F1E">
        <w:rPr>
          <w:rFonts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w:t>
      </w:r>
      <w:r w:rsidRPr="00B70F1E">
        <w:rPr>
          <w:rFonts w:hint="eastAsia"/>
          <w:rtl/>
          <w:lang w:bidi="ar-SY"/>
        </w:rPr>
        <w:t> </w:t>
      </w:r>
      <w:r w:rsidRPr="00B70F1E">
        <w:rPr>
          <w:lang w:bidi="ar-EG"/>
        </w:rPr>
        <w:t>(+41 22 730 5853)</w:t>
      </w:r>
      <w:r w:rsidRPr="00B70F1E">
        <w:rPr>
          <w:rFonts w:hint="cs"/>
          <w:rtl/>
          <w:lang w:bidi="ar-SY"/>
        </w:rPr>
        <w:t xml:space="preserve"> أو البريد الإلكتروني </w:t>
      </w:r>
      <w:r w:rsidRPr="00B70F1E">
        <w:rPr>
          <w:lang w:bidi="ar-EG"/>
        </w:rPr>
        <w:t>(</w:t>
      </w:r>
      <w:hyperlink r:id="rId23" w:history="1">
        <w:r w:rsidRPr="00B70F1E">
          <w:rPr>
            <w:rStyle w:val="Hyperlink"/>
            <w:lang w:bidi="ar-EG"/>
          </w:rPr>
          <w:t>tsbreg@itu.int</w:t>
        </w:r>
      </w:hyperlink>
      <w:r w:rsidRPr="00B70F1E">
        <w:rPr>
          <w:lang w:bidi="ar-EG"/>
        </w:rPr>
        <w:t>)</w:t>
      </w:r>
      <w:r w:rsidRPr="00B70F1E">
        <w:rPr>
          <w:rFonts w:hint="cs"/>
          <w:rtl/>
          <w:lang w:bidi="ar-SY"/>
        </w:rPr>
        <w:t xml:space="preserve"> وذلك</w:t>
      </w:r>
      <w:r w:rsidRPr="00B70F1E">
        <w:rPr>
          <w:rFonts w:hint="eastAsia"/>
          <w:rtl/>
          <w:lang w:bidi="ar-SY"/>
        </w:rPr>
        <w:t> </w:t>
      </w:r>
      <w:r w:rsidRPr="00B70F1E">
        <w:rPr>
          <w:rFonts w:hint="cs"/>
          <w:b/>
          <w:bCs/>
          <w:rtl/>
          <w:lang w:bidi="ar-SY"/>
        </w:rPr>
        <w:t xml:space="preserve"> في موعد لا</w:t>
      </w:r>
      <w:r w:rsidRPr="00B70F1E">
        <w:rPr>
          <w:rFonts w:hint="eastAsia"/>
          <w:b/>
          <w:bCs/>
          <w:rtl/>
          <w:lang w:bidi="ar-SY"/>
        </w:rPr>
        <w:t> </w:t>
      </w:r>
      <w:r w:rsidRPr="00B70F1E">
        <w:rPr>
          <w:rFonts w:hint="cs"/>
          <w:b/>
          <w:bCs/>
          <w:rtl/>
          <w:lang w:bidi="ar-SY"/>
        </w:rPr>
        <w:t xml:space="preserve">يتجاوز </w:t>
      </w:r>
      <w:r w:rsidRPr="00B70F1E">
        <w:rPr>
          <w:b/>
          <w:bCs/>
          <w:lang w:bidi="ar-EG"/>
        </w:rPr>
        <w:t>8</w:t>
      </w:r>
      <w:r w:rsidRPr="00B70F1E">
        <w:rPr>
          <w:rFonts w:hint="eastAsia"/>
          <w:b/>
          <w:bCs/>
          <w:rtl/>
          <w:lang w:bidi="ar-EG"/>
        </w:rPr>
        <w:t> </w:t>
      </w:r>
      <w:r w:rsidRPr="00B70F1E">
        <w:rPr>
          <w:rFonts w:hint="cs"/>
          <w:b/>
          <w:bCs/>
          <w:rtl/>
          <w:lang w:bidi="ar-EG"/>
        </w:rPr>
        <w:t>أغسطس</w:t>
      </w:r>
      <w:r w:rsidRPr="00B70F1E">
        <w:rPr>
          <w:rFonts w:hint="eastAsia"/>
          <w:b/>
          <w:bCs/>
          <w:rtl/>
          <w:lang w:bidi="ar-EG"/>
        </w:rPr>
        <w:t> </w:t>
      </w:r>
      <w:r w:rsidRPr="00B70F1E">
        <w:rPr>
          <w:b/>
          <w:bCs/>
          <w:lang w:bidi="ar-EG"/>
        </w:rPr>
        <w:t>2014</w:t>
      </w:r>
      <w:r w:rsidRPr="00B70F1E">
        <w:rPr>
          <w:rFonts w:hint="cs"/>
          <w:rtl/>
          <w:lang w:bidi="ar-SY"/>
        </w:rPr>
        <w:t>، ويُرجى من الإدارات أيضاً أن تبين اسم رئيس وفدها (ونائب الرئيس إن</w:t>
      </w:r>
      <w:r w:rsidRPr="00B70F1E">
        <w:rPr>
          <w:rFonts w:hint="eastAsia"/>
          <w:rtl/>
          <w:lang w:bidi="ar-SY"/>
        </w:rPr>
        <w:t> </w:t>
      </w:r>
      <w:r w:rsidRPr="00B70F1E">
        <w:rPr>
          <w:rFonts w:hint="cs"/>
          <w:rtl/>
          <w:lang w:bidi="ar-SY"/>
        </w:rPr>
        <w:t>أمكن).</w:t>
      </w:r>
    </w:p>
    <w:p w:rsidR="00B70F1E" w:rsidRPr="00B70F1E" w:rsidRDefault="00B70F1E" w:rsidP="00B70F1E">
      <w:pPr>
        <w:spacing w:line="187" w:lineRule="auto"/>
        <w:rPr>
          <w:rtl/>
          <w:lang w:bidi="ar-EG"/>
        </w:rPr>
      </w:pPr>
      <w:r w:rsidRPr="00B70F1E">
        <w:rPr>
          <w:rFonts w:hint="cs"/>
          <w:b/>
          <w:bCs/>
          <w:rtl/>
          <w:lang w:bidi="ar-EG"/>
        </w:rPr>
        <w:t xml:space="preserve">يرجى ملاحظة أن التسجيل ال‍مسبق للمشاركين في اجتماعات قطاع تقييس الاتصالات ي‍جري </w:t>
      </w:r>
      <w:r w:rsidRPr="00B70F1E">
        <w:rPr>
          <w:rFonts w:hint="cs"/>
          <w:b/>
          <w:bCs/>
          <w:i/>
          <w:iCs/>
          <w:rtl/>
          <w:lang w:bidi="ar-EG"/>
        </w:rPr>
        <w:t>على ال‍خط</w:t>
      </w:r>
      <w:r w:rsidRPr="00B70F1E">
        <w:rPr>
          <w:rFonts w:hint="cs"/>
          <w:b/>
          <w:bCs/>
          <w:rtl/>
          <w:lang w:bidi="ar-EG"/>
        </w:rPr>
        <w:t xml:space="preserve"> مباشرة من خلال ال‍موقع الإلكتروني لقطاع تقييس الاتصالات: </w:t>
      </w:r>
      <w:r w:rsidRPr="00B70F1E">
        <w:rPr>
          <w:b/>
          <w:bCs/>
          <w:lang w:bidi="ar-EG"/>
        </w:rPr>
        <w:t>(</w:t>
      </w:r>
      <w:hyperlink r:id="rId24" w:history="1">
        <w:r w:rsidRPr="00B70F1E">
          <w:rPr>
            <w:rStyle w:val="Hyperlink"/>
            <w:b/>
            <w:bCs/>
            <w:lang w:bidi="ar-EG"/>
          </w:rPr>
          <w:t>http://itu.int/ITU-T/studygroups/com09</w:t>
        </w:r>
      </w:hyperlink>
      <w:r w:rsidRPr="00B70F1E">
        <w:rPr>
          <w:b/>
          <w:bCs/>
          <w:lang w:bidi="ar-EG"/>
        </w:rPr>
        <w:t>)</w:t>
      </w:r>
      <w:r w:rsidRPr="00B70F1E">
        <w:rPr>
          <w:rFonts w:hint="cs"/>
          <w:b/>
          <w:bCs/>
          <w:rtl/>
          <w:lang w:bidi="ar-EG"/>
        </w:rPr>
        <w:t>.</w:t>
      </w:r>
    </w:p>
    <w:p w:rsidR="00B70F1E" w:rsidRPr="00B70F1E" w:rsidRDefault="00B70F1E" w:rsidP="00B70F1E">
      <w:pPr>
        <w:spacing w:line="187" w:lineRule="auto"/>
        <w:rPr>
          <w:b/>
          <w:bCs/>
          <w:rtl/>
          <w:lang w:bidi="ar-EG"/>
        </w:rPr>
      </w:pPr>
      <w:r w:rsidRPr="00B70F1E">
        <w:rPr>
          <w:rFonts w:hint="cs"/>
          <w:b/>
          <w:bCs/>
          <w:rtl/>
          <w:lang w:bidi="ar-EG"/>
        </w:rPr>
        <w:t>ال‍مندوبون ال‍جدد:</w:t>
      </w:r>
      <w:r w:rsidRPr="00B70F1E">
        <w:rPr>
          <w:rFonts w:hint="cs"/>
          <w:rtl/>
          <w:lang w:bidi="ar-EG"/>
        </w:rPr>
        <w:t xml:space="preserve"> يدعى ال‍مندوبون ال‍جدد إلى حضور </w:t>
      </w:r>
      <w:r w:rsidRPr="00B70F1E">
        <w:rPr>
          <w:rFonts w:hint="cs"/>
          <w:b/>
          <w:bCs/>
          <w:rtl/>
          <w:lang w:bidi="ar-EG"/>
        </w:rPr>
        <w:t>برنامج إرشادي</w:t>
      </w:r>
      <w:r w:rsidRPr="00B70F1E">
        <w:rPr>
          <w:rFonts w:hint="eastAsia"/>
          <w:rtl/>
          <w:lang w:bidi="ar-EG"/>
        </w:rPr>
        <w:t> </w:t>
      </w:r>
      <w:r w:rsidRPr="00B70F1E">
        <w:rPr>
          <w:rFonts w:hint="cs"/>
          <w:rtl/>
          <w:lang w:bidi="ar-EG"/>
        </w:rPr>
        <w:t>يشمل</w:t>
      </w:r>
      <w:r w:rsidRPr="00B70F1E">
        <w:rPr>
          <w:rFonts w:hint="eastAsia"/>
          <w:rtl/>
          <w:lang w:bidi="ar-EG"/>
        </w:rPr>
        <w:t> </w:t>
      </w:r>
      <w:r w:rsidRPr="00B70F1E">
        <w:rPr>
          <w:rFonts w:hint="cs"/>
          <w:rtl/>
          <w:lang w:bidi="ar-EG"/>
        </w:rPr>
        <w:t>لقاء ترحيب و</w:t>
      </w:r>
      <w:r w:rsidRPr="00B70F1E">
        <w:rPr>
          <w:rtl/>
          <w:lang w:bidi="ar-EG"/>
        </w:rPr>
        <w:t>زيارة</w:t>
      </w:r>
      <w:r w:rsidRPr="00B70F1E">
        <w:rPr>
          <w:rFonts w:hint="cs"/>
          <w:rtl/>
          <w:lang w:bidi="ar-EG"/>
        </w:rPr>
        <w:t xml:space="preserve"> مصحوبة </w:t>
      </w:r>
      <w:r w:rsidRPr="00B70F1E">
        <w:rPr>
          <w:rtl/>
          <w:lang w:bidi="ar-EG"/>
        </w:rPr>
        <w:t>ل</w:t>
      </w:r>
      <w:r w:rsidRPr="00B70F1E">
        <w:rPr>
          <w:rFonts w:hint="cs"/>
          <w:rtl/>
          <w:lang w:bidi="ar-EG"/>
        </w:rPr>
        <w:t>‍</w:t>
      </w:r>
      <w:r w:rsidRPr="00B70F1E">
        <w:rPr>
          <w:rtl/>
          <w:lang w:bidi="ar-EG"/>
        </w:rPr>
        <w:t>مقر الات</w:t>
      </w:r>
      <w:r w:rsidRPr="00B70F1E">
        <w:rPr>
          <w:rFonts w:hint="cs"/>
          <w:rtl/>
          <w:lang w:bidi="ar-EG"/>
        </w:rPr>
        <w:t>‍</w:t>
      </w:r>
      <w:r w:rsidRPr="00B70F1E">
        <w:rPr>
          <w:rtl/>
          <w:lang w:bidi="ar-EG"/>
        </w:rPr>
        <w:t xml:space="preserve">حاد، </w:t>
      </w:r>
      <w:r w:rsidRPr="00B70F1E">
        <w:rPr>
          <w:rFonts w:hint="cs"/>
          <w:rtl/>
          <w:lang w:bidi="ar-EG"/>
        </w:rPr>
        <w:t xml:space="preserve">وجلسة توجيهية بشأن قطاع تقييس الاتصالات. وإذا </w:t>
      </w:r>
      <w:r w:rsidRPr="00B70F1E">
        <w:rPr>
          <w:rtl/>
          <w:lang w:bidi="ar-EG"/>
        </w:rPr>
        <w:t>كنت</w:t>
      </w:r>
      <w:r w:rsidRPr="00B70F1E">
        <w:rPr>
          <w:rFonts w:hint="cs"/>
          <w:rtl/>
          <w:lang w:bidi="ar-EG"/>
        </w:rPr>
        <w:t>م</w:t>
      </w:r>
      <w:r w:rsidRPr="00B70F1E">
        <w:rPr>
          <w:rtl/>
          <w:lang w:bidi="ar-EG"/>
        </w:rPr>
        <w:t xml:space="preserve"> ترغب</w:t>
      </w:r>
      <w:r w:rsidRPr="00B70F1E">
        <w:rPr>
          <w:rFonts w:hint="cs"/>
          <w:rtl/>
          <w:lang w:bidi="ar-EG"/>
        </w:rPr>
        <w:t>ون</w:t>
      </w:r>
      <w:r w:rsidRPr="00B70F1E">
        <w:rPr>
          <w:rtl/>
          <w:lang w:bidi="ar-EG"/>
        </w:rPr>
        <w:t xml:space="preserve"> في ال</w:t>
      </w:r>
      <w:r w:rsidRPr="00B70F1E">
        <w:rPr>
          <w:rFonts w:hint="cs"/>
          <w:rtl/>
          <w:lang w:bidi="ar-EG"/>
        </w:rPr>
        <w:t>‍</w:t>
      </w:r>
      <w:r w:rsidRPr="00B70F1E">
        <w:rPr>
          <w:rtl/>
          <w:lang w:bidi="ar-EG"/>
        </w:rPr>
        <w:t>مشاركة</w:t>
      </w:r>
      <w:r w:rsidRPr="00B70F1E">
        <w:rPr>
          <w:rFonts w:hint="cs"/>
          <w:rtl/>
          <w:lang w:bidi="ar-EG"/>
        </w:rPr>
        <w:t>، يرجى</w:t>
      </w:r>
      <w:r w:rsidRPr="00B70F1E">
        <w:rPr>
          <w:rtl/>
          <w:lang w:bidi="ar-EG"/>
        </w:rPr>
        <w:t xml:space="preserve"> </w:t>
      </w:r>
      <w:r w:rsidRPr="00B70F1E">
        <w:rPr>
          <w:rFonts w:hint="cs"/>
          <w:rtl/>
          <w:lang w:bidi="ar-EG"/>
        </w:rPr>
        <w:t>الاتصال</w:t>
      </w:r>
      <w:r w:rsidRPr="00B70F1E">
        <w:rPr>
          <w:rFonts w:hint="cs"/>
          <w:rtl/>
        </w:rPr>
        <w:t xml:space="preserve"> من خلال العنوان التالي:</w:t>
      </w:r>
      <w:r w:rsidRPr="00B70F1E">
        <w:rPr>
          <w:rtl/>
        </w:rPr>
        <w:br/>
      </w:r>
      <w:hyperlink r:id="rId25" w:history="1">
        <w:r w:rsidR="00461EE2" w:rsidRPr="00B70F1E">
          <w:rPr>
            <w:rStyle w:val="Hyperlink"/>
            <w:lang w:bidi="ar-EG"/>
          </w:rPr>
          <w:t>ITU-T</w:t>
        </w:r>
        <w:r w:rsidRPr="00B70F1E">
          <w:rPr>
            <w:rStyle w:val="Hyperlink"/>
            <w:lang w:bidi="ar-EG"/>
          </w:rPr>
          <w:t>membership@itu.int</w:t>
        </w:r>
      </w:hyperlink>
      <w:r w:rsidRPr="00B70F1E">
        <w:rPr>
          <w:rFonts w:hint="cs"/>
          <w:b/>
          <w:bCs/>
          <w:rtl/>
          <w:lang w:bidi="ar-EG"/>
        </w:rPr>
        <w:t>.</w:t>
      </w:r>
    </w:p>
    <w:p w:rsidR="008316EF" w:rsidRPr="007F5355" w:rsidRDefault="00B70F1E" w:rsidP="00B70F1E">
      <w:pPr>
        <w:spacing w:line="187" w:lineRule="auto"/>
        <w:rPr>
          <w:rtl/>
          <w:lang w:bidi="ar-EG"/>
        </w:rPr>
      </w:pPr>
      <w:r w:rsidRPr="006A64EA">
        <w:rPr>
          <w:rFonts w:hint="cs"/>
          <w:b/>
          <w:bCs/>
          <w:spacing w:val="6"/>
          <w:rtl/>
          <w:lang w:bidi="ar-EG"/>
        </w:rPr>
        <w:t>ال‍منح:</w:t>
      </w:r>
      <w:r w:rsidRPr="006A64EA">
        <w:rPr>
          <w:rFonts w:hint="cs"/>
          <w:spacing w:val="6"/>
          <w:rtl/>
          <w:lang w:bidi="ar-EG"/>
        </w:rPr>
        <w:t xml:space="preserve"> نظراً إلى القيود ال‍مفروضة على ال‍ميزانية، ستُقدم منحة جزئية واحدة فقط لكل إدارة رهناً بتوفر التمويل، وذلك </w:t>
      </w:r>
      <w:r w:rsidRPr="006A64EA">
        <w:rPr>
          <w:spacing w:val="6"/>
          <w:rtl/>
          <w:lang w:bidi="ar-EG"/>
        </w:rPr>
        <w:t>لتيسير</w:t>
      </w:r>
      <w:r w:rsidRPr="006A64EA">
        <w:rPr>
          <w:rFonts w:hint="cs"/>
          <w:spacing w:val="6"/>
          <w:rtl/>
          <w:lang w:bidi="ar-EG"/>
        </w:rPr>
        <w:t xml:space="preserve"> </w:t>
      </w:r>
      <w:r w:rsidRPr="006A64EA">
        <w:rPr>
          <w:spacing w:val="6"/>
          <w:rtl/>
          <w:lang w:bidi="ar-EG"/>
        </w:rPr>
        <w:t>ال</w:t>
      </w:r>
      <w:r w:rsidRPr="006A64EA">
        <w:rPr>
          <w:rFonts w:hint="cs"/>
          <w:spacing w:val="6"/>
          <w:rtl/>
          <w:lang w:bidi="ar-EG"/>
        </w:rPr>
        <w:t>‍</w:t>
      </w:r>
      <w:r w:rsidRPr="006A64EA">
        <w:rPr>
          <w:spacing w:val="6"/>
          <w:rtl/>
          <w:lang w:bidi="ar-EG"/>
        </w:rPr>
        <w:t>مشاركة من أقل البلدان ن</w:t>
      </w:r>
      <w:r w:rsidRPr="006A64EA">
        <w:rPr>
          <w:rFonts w:hint="cs"/>
          <w:spacing w:val="6"/>
          <w:rtl/>
          <w:lang w:bidi="ar-EG"/>
        </w:rPr>
        <w:t>‍</w:t>
      </w:r>
      <w:r w:rsidRPr="006A64EA">
        <w:rPr>
          <w:spacing w:val="6"/>
          <w:rtl/>
          <w:lang w:bidi="ar-EG"/>
        </w:rPr>
        <w:t xml:space="preserve">مواً </w:t>
      </w:r>
      <w:r w:rsidRPr="006A64EA">
        <w:rPr>
          <w:rFonts w:hint="cs"/>
          <w:spacing w:val="6"/>
          <w:rtl/>
          <w:lang w:bidi="ar-EG"/>
        </w:rPr>
        <w:t xml:space="preserve">أو </w:t>
      </w:r>
      <w:r w:rsidRPr="006A64EA">
        <w:rPr>
          <w:spacing w:val="6"/>
          <w:rtl/>
          <w:lang w:bidi="ar-EG"/>
        </w:rPr>
        <w:t>من البلدان النامية ذات الدخل ال</w:t>
      </w:r>
      <w:r w:rsidRPr="006A64EA">
        <w:rPr>
          <w:rFonts w:hint="cs"/>
          <w:spacing w:val="6"/>
          <w:rtl/>
          <w:lang w:bidi="ar-EG"/>
        </w:rPr>
        <w:t>‍</w:t>
      </w:r>
      <w:r w:rsidRPr="006A64EA">
        <w:rPr>
          <w:spacing w:val="6"/>
          <w:rtl/>
          <w:lang w:bidi="ar-EG"/>
        </w:rPr>
        <w:t>منخفض</w:t>
      </w:r>
      <w:r w:rsidRPr="006A64EA">
        <w:rPr>
          <w:rFonts w:hint="cs"/>
          <w:spacing w:val="6"/>
          <w:rtl/>
          <w:lang w:bidi="ar-EG"/>
        </w:rPr>
        <w:t xml:space="preserve"> </w:t>
      </w:r>
      <w:r w:rsidRPr="006A64EA">
        <w:rPr>
          <w:b/>
          <w:bCs/>
          <w:spacing w:val="6"/>
          <w:lang w:bidi="ar-EG"/>
        </w:rPr>
        <w:t>(</w:t>
      </w:r>
      <w:hyperlink r:id="rId26" w:history="1">
        <w:r w:rsidRPr="006A64EA">
          <w:rPr>
            <w:rStyle w:val="Hyperlink"/>
            <w:spacing w:val="6"/>
            <w:lang w:bidi="ar-EG"/>
          </w:rPr>
          <w:t>http://itu.int/en/ITU-T/info/Pages/resources.aspx</w:t>
        </w:r>
      </w:hyperlink>
      <w:r w:rsidRPr="006A64EA">
        <w:rPr>
          <w:b/>
          <w:bCs/>
          <w:spacing w:val="6"/>
          <w:lang w:bidi="ar-EG"/>
        </w:rPr>
        <w:t>)</w:t>
      </w:r>
      <w:r w:rsidRPr="006A64EA">
        <w:rPr>
          <w:rFonts w:hint="cs"/>
          <w:spacing w:val="6"/>
          <w:rtl/>
          <w:lang w:bidi="ar-EG"/>
        </w:rPr>
        <w:t xml:space="preserve">. </w:t>
      </w:r>
      <w:r w:rsidRPr="00B70F1E">
        <w:rPr>
          <w:rtl/>
          <w:lang w:bidi="ar-EG"/>
        </w:rPr>
        <w:t xml:space="preserve">ولا بد من </w:t>
      </w:r>
      <w:r w:rsidRPr="00B70F1E">
        <w:rPr>
          <w:rFonts w:hint="cs"/>
          <w:rtl/>
          <w:lang w:bidi="ar-EG"/>
        </w:rPr>
        <w:t>اعتماد</w:t>
      </w:r>
      <w:r w:rsidRPr="00B70F1E">
        <w:rPr>
          <w:rtl/>
          <w:lang w:bidi="ar-EG"/>
        </w:rPr>
        <w:t xml:space="preserve"> طلب ال</w:t>
      </w:r>
      <w:r w:rsidRPr="00B70F1E">
        <w:rPr>
          <w:rFonts w:hint="cs"/>
          <w:rtl/>
          <w:lang w:bidi="ar-EG"/>
        </w:rPr>
        <w:t>‍</w:t>
      </w:r>
      <w:r w:rsidRPr="00B70F1E">
        <w:rPr>
          <w:rtl/>
          <w:lang w:bidi="ar-EG"/>
        </w:rPr>
        <w:t>منحة من</w:t>
      </w:r>
      <w:r w:rsidRPr="00B70F1E">
        <w:rPr>
          <w:rFonts w:hint="cs"/>
          <w:rtl/>
          <w:lang w:bidi="ar-EG"/>
        </w:rPr>
        <w:t> </w:t>
      </w:r>
      <w:r w:rsidRPr="00B70F1E">
        <w:rPr>
          <w:rtl/>
          <w:lang w:bidi="ar-EG"/>
        </w:rPr>
        <w:t>جانب الإدارة ال</w:t>
      </w:r>
      <w:r w:rsidRPr="00B70F1E">
        <w:rPr>
          <w:rFonts w:hint="cs"/>
          <w:rtl/>
          <w:lang w:bidi="ar-EG"/>
        </w:rPr>
        <w:t>‍</w:t>
      </w:r>
      <w:r w:rsidRPr="00B70F1E">
        <w:rPr>
          <w:rtl/>
          <w:lang w:bidi="ar-EG"/>
        </w:rPr>
        <w:t>معنية في</w:t>
      </w:r>
      <w:r w:rsidRPr="00B70F1E">
        <w:rPr>
          <w:rFonts w:hint="cs"/>
          <w:rtl/>
          <w:lang w:bidi="ar-EG"/>
        </w:rPr>
        <w:t> </w:t>
      </w:r>
      <w:r w:rsidRPr="00B70F1E">
        <w:rPr>
          <w:rtl/>
          <w:lang w:bidi="ar-EG"/>
        </w:rPr>
        <w:t>الدولة العضو في</w:t>
      </w:r>
      <w:r w:rsidRPr="00B70F1E">
        <w:rPr>
          <w:rFonts w:hint="cs"/>
          <w:rtl/>
          <w:lang w:bidi="ar-EG"/>
        </w:rPr>
        <w:t> </w:t>
      </w:r>
      <w:r w:rsidRPr="00B70F1E">
        <w:rPr>
          <w:rtl/>
          <w:lang w:bidi="ar-EG"/>
        </w:rPr>
        <w:t>الات</w:t>
      </w:r>
      <w:r w:rsidRPr="00B70F1E">
        <w:rPr>
          <w:rFonts w:hint="cs"/>
          <w:rtl/>
          <w:lang w:bidi="ar-EG"/>
        </w:rPr>
        <w:t>‍</w:t>
      </w:r>
      <w:r w:rsidRPr="00B70F1E">
        <w:rPr>
          <w:rtl/>
          <w:lang w:bidi="ar-EG"/>
        </w:rPr>
        <w:t>حاد</w:t>
      </w:r>
      <w:r w:rsidRPr="00B70F1E">
        <w:rPr>
          <w:rFonts w:hint="cs"/>
          <w:rtl/>
          <w:lang w:bidi="ar-EG"/>
        </w:rPr>
        <w:t>.</w:t>
      </w:r>
      <w:r w:rsidRPr="00B70F1E">
        <w:rPr>
          <w:rtl/>
          <w:lang w:bidi="ar-EG"/>
        </w:rPr>
        <w:t xml:space="preserve"> وينبغي </w:t>
      </w:r>
      <w:r w:rsidRPr="00B70F1E">
        <w:rPr>
          <w:rFonts w:hint="cs"/>
          <w:rtl/>
          <w:lang w:bidi="ar-EG"/>
        </w:rPr>
        <w:t xml:space="preserve">إرسال طلبات ال‍منح (يرجى استخدام </w:t>
      </w:r>
      <w:r w:rsidRPr="00B70F1E">
        <w:rPr>
          <w:rFonts w:hint="cs"/>
          <w:b/>
          <w:bCs/>
          <w:rtl/>
          <w:lang w:bidi="ar-EG"/>
        </w:rPr>
        <w:t>النموذج</w:t>
      </w:r>
      <w:r w:rsidRPr="00B70F1E">
        <w:rPr>
          <w:rFonts w:hint="eastAsia"/>
          <w:b/>
          <w:bCs/>
          <w:rtl/>
          <w:lang w:bidi="ar-EG"/>
        </w:rPr>
        <w:t> </w:t>
      </w:r>
      <w:r w:rsidRPr="00B70F1E">
        <w:rPr>
          <w:b/>
          <w:bCs/>
          <w:lang w:bidi="ar-EG"/>
        </w:rPr>
        <w:t>1</w:t>
      </w:r>
      <w:r w:rsidRPr="00B70F1E">
        <w:rPr>
          <w:rtl/>
          <w:lang w:bidi="ar-EG"/>
        </w:rPr>
        <w:t xml:space="preserve"> </w:t>
      </w:r>
      <w:r w:rsidRPr="00B70F1E">
        <w:rPr>
          <w:rFonts w:hint="cs"/>
          <w:rtl/>
          <w:lang w:bidi="ar-EG"/>
        </w:rPr>
        <w:t xml:space="preserve">ال‍مرفق) </w:t>
      </w:r>
      <w:r w:rsidRPr="00B70F1E">
        <w:rPr>
          <w:rtl/>
          <w:lang w:bidi="ar-EG"/>
        </w:rPr>
        <w:t>إلى الات</w:t>
      </w:r>
      <w:r w:rsidRPr="00B70F1E">
        <w:rPr>
          <w:rFonts w:hint="cs"/>
          <w:rtl/>
          <w:lang w:bidi="ar-EG"/>
        </w:rPr>
        <w:t>‍</w:t>
      </w:r>
      <w:r w:rsidRPr="00B70F1E">
        <w:rPr>
          <w:rtl/>
          <w:lang w:bidi="ar-EG"/>
        </w:rPr>
        <w:t>حاد في</w:t>
      </w:r>
      <w:r w:rsidRPr="00B70F1E">
        <w:rPr>
          <w:rFonts w:hint="cs"/>
          <w:rtl/>
          <w:lang w:bidi="ar-EG"/>
        </w:rPr>
        <w:t> </w:t>
      </w:r>
      <w:r w:rsidRPr="00B70F1E">
        <w:rPr>
          <w:rtl/>
          <w:lang w:bidi="ar-EG"/>
        </w:rPr>
        <w:t xml:space="preserve">موعد أقصاه </w:t>
      </w:r>
      <w:r w:rsidRPr="00B70F1E">
        <w:rPr>
          <w:b/>
          <w:bCs/>
          <w:lang w:bidi="ar-EG"/>
        </w:rPr>
        <w:t>28</w:t>
      </w:r>
      <w:r w:rsidRPr="00B70F1E">
        <w:rPr>
          <w:rFonts w:hint="eastAsia"/>
          <w:b/>
          <w:bCs/>
          <w:rtl/>
          <w:lang w:bidi="ar-SY"/>
        </w:rPr>
        <w:t> </w:t>
      </w:r>
      <w:r w:rsidRPr="00B70F1E">
        <w:rPr>
          <w:rFonts w:hint="cs"/>
          <w:b/>
          <w:bCs/>
          <w:rtl/>
          <w:lang w:bidi="ar-SY"/>
        </w:rPr>
        <w:t>يوليو</w:t>
      </w:r>
      <w:r w:rsidRPr="00B70F1E">
        <w:rPr>
          <w:rFonts w:hint="eastAsia"/>
          <w:b/>
          <w:bCs/>
          <w:rtl/>
          <w:lang w:bidi="ar-SY"/>
        </w:rPr>
        <w:t> </w:t>
      </w:r>
      <w:r w:rsidRPr="00B70F1E">
        <w:rPr>
          <w:b/>
          <w:bCs/>
          <w:lang w:bidi="ar-EG"/>
        </w:rPr>
        <w:t>2014</w:t>
      </w:r>
      <w:r w:rsidRPr="00B70F1E">
        <w:rPr>
          <w:rtl/>
          <w:lang w:bidi="ar-EG"/>
        </w:rPr>
        <w:t>.</w:t>
      </w:r>
      <w:r w:rsidRPr="00B70F1E">
        <w:rPr>
          <w:rFonts w:hint="cs"/>
          <w:rtl/>
          <w:lang w:bidi="ar-EG"/>
        </w:rPr>
        <w:t xml:space="preserve"> 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 ال‍جنسين.</w:t>
      </w:r>
    </w:p>
    <w:p w:rsidR="008316EF" w:rsidRDefault="00B70F1E" w:rsidP="00646A2C">
      <w:pPr>
        <w:spacing w:before="360" w:after="240" w:line="187" w:lineRule="auto"/>
        <w:rPr>
          <w:b/>
          <w:bCs/>
          <w:rtl/>
          <w:lang w:bidi="ar-EG"/>
        </w:rPr>
      </w:pPr>
      <w:r w:rsidRPr="00B70F1E">
        <w:rPr>
          <w:rFonts w:hint="cs"/>
          <w:b/>
          <w:bCs/>
          <w:rtl/>
          <w:lang w:bidi="ar-EG"/>
        </w:rPr>
        <w:t>أهم ال‍مواعيد النهائية (قبل الاجتماع)</w:t>
      </w:r>
    </w:p>
    <w:tbl>
      <w:tblPr>
        <w:tblStyle w:val="TableGrid2"/>
        <w:bidiVisual/>
        <w:tblW w:w="9945" w:type="dxa"/>
        <w:tblLook w:val="04A0" w:firstRow="1" w:lastRow="0" w:firstColumn="1" w:lastColumn="0" w:noHBand="0" w:noVBand="1"/>
      </w:tblPr>
      <w:tblGrid>
        <w:gridCol w:w="1967"/>
        <w:gridCol w:w="1968"/>
        <w:gridCol w:w="6010"/>
      </w:tblGrid>
      <w:tr w:rsidR="00B70F1E" w:rsidRPr="005A3364" w:rsidTr="00B70F1E">
        <w:tc>
          <w:tcPr>
            <w:tcW w:w="1967"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rPr>
                <w:sz w:val="30"/>
              </w:rPr>
            </w:pPr>
            <w:r w:rsidRPr="008F35C0">
              <w:rPr>
                <w:rFonts w:hint="cs"/>
                <w:sz w:val="30"/>
                <w:rtl/>
              </w:rPr>
              <w:t>ثمانية أسابيع</w:t>
            </w:r>
          </w:p>
        </w:tc>
        <w:tc>
          <w:tcPr>
            <w:tcW w:w="1968"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pPr>
            <w:r w:rsidRPr="008F35C0">
              <w:t>14</w:t>
            </w:r>
            <w:r w:rsidRPr="008F35C0">
              <w:rPr>
                <w:rFonts w:hint="cs"/>
                <w:rtl/>
              </w:rPr>
              <w:t xml:space="preserve"> يوليو </w:t>
            </w:r>
            <w:r w:rsidRPr="008F35C0">
              <w:t>2014</w:t>
            </w:r>
          </w:p>
        </w:tc>
        <w:tc>
          <w:tcPr>
            <w:tcW w:w="6010" w:type="dxa"/>
          </w:tcPr>
          <w:p w:rsidR="00B70F1E" w:rsidRPr="008F35C0" w:rsidRDefault="00B70F1E" w:rsidP="00646A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ind w:left="284" w:hanging="284"/>
              <w:rPr>
                <w:lang w:bidi="ar-EG"/>
              </w:rPr>
            </w:pPr>
            <w:r w:rsidRPr="008F35C0">
              <w:rPr>
                <w:rFonts w:hint="cs"/>
                <w:rtl/>
                <w:lang w:bidi="ar-EG"/>
              </w:rPr>
              <w:t>-</w:t>
            </w:r>
            <w:r w:rsidRPr="008F35C0">
              <w:rPr>
                <w:rtl/>
                <w:lang w:bidi="ar-EG"/>
              </w:rPr>
              <w:tab/>
            </w:r>
            <w:r w:rsidRPr="008F35C0">
              <w:rPr>
                <w:rFonts w:hint="cs"/>
                <w:rtl/>
                <w:lang w:bidi="ar-EG"/>
              </w:rPr>
              <w:t>تقدي‍م ال‍مساه‍مات ال‍مطلوب ترج‍متها</w:t>
            </w:r>
          </w:p>
        </w:tc>
      </w:tr>
      <w:tr w:rsidR="00B70F1E" w:rsidRPr="005A3364" w:rsidTr="00B70F1E">
        <w:tc>
          <w:tcPr>
            <w:tcW w:w="1967"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rPr>
                <w:sz w:val="30"/>
              </w:rPr>
            </w:pPr>
            <w:r w:rsidRPr="008F35C0">
              <w:rPr>
                <w:rFonts w:hint="cs"/>
                <w:sz w:val="30"/>
                <w:rtl/>
              </w:rPr>
              <w:t>ستة أسابيع</w:t>
            </w:r>
          </w:p>
        </w:tc>
        <w:tc>
          <w:tcPr>
            <w:tcW w:w="1968"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pPr>
            <w:r w:rsidRPr="008F35C0">
              <w:t>28</w:t>
            </w:r>
            <w:r w:rsidRPr="008F35C0">
              <w:rPr>
                <w:rFonts w:hint="cs"/>
                <w:rtl/>
              </w:rPr>
              <w:t xml:space="preserve"> يوليو </w:t>
            </w:r>
            <w:r w:rsidRPr="008F35C0">
              <w:t>2014</w:t>
            </w:r>
          </w:p>
        </w:tc>
        <w:tc>
          <w:tcPr>
            <w:tcW w:w="6010" w:type="dxa"/>
          </w:tcPr>
          <w:p w:rsidR="00B70F1E" w:rsidRPr="008F35C0" w:rsidRDefault="00B70F1E" w:rsidP="00646A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ind w:left="284" w:hanging="284"/>
              <w:rPr>
                <w:lang w:bidi="ar-EG"/>
              </w:rPr>
            </w:pPr>
            <w:r w:rsidRPr="008F35C0">
              <w:rPr>
                <w:rFonts w:hint="cs"/>
                <w:rtl/>
                <w:lang w:bidi="ar-EG"/>
              </w:rPr>
              <w:t>-</w:t>
            </w:r>
            <w:r w:rsidRPr="008F35C0">
              <w:rPr>
                <w:rtl/>
                <w:lang w:bidi="ar-EG"/>
              </w:rPr>
              <w:tab/>
            </w:r>
            <w:r w:rsidRPr="008F35C0">
              <w:rPr>
                <w:rFonts w:hint="cs"/>
                <w:rtl/>
                <w:lang w:bidi="ar-EG"/>
              </w:rPr>
              <w:t>طلبات ال‍حصول على منح</w:t>
            </w:r>
          </w:p>
        </w:tc>
      </w:tr>
      <w:tr w:rsidR="00B70F1E" w:rsidRPr="005A3364" w:rsidTr="00B70F1E">
        <w:tc>
          <w:tcPr>
            <w:tcW w:w="1967"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rPr>
                <w:sz w:val="30"/>
              </w:rPr>
            </w:pPr>
            <w:r w:rsidRPr="008F35C0">
              <w:rPr>
                <w:rFonts w:hint="cs"/>
                <w:sz w:val="30"/>
                <w:rtl/>
              </w:rPr>
              <w:t>شهر واحد</w:t>
            </w:r>
          </w:p>
        </w:tc>
        <w:tc>
          <w:tcPr>
            <w:tcW w:w="1968"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pPr>
            <w:r w:rsidRPr="008F35C0">
              <w:t>8</w:t>
            </w:r>
            <w:r w:rsidRPr="008F35C0">
              <w:rPr>
                <w:rFonts w:hint="cs"/>
                <w:rtl/>
              </w:rPr>
              <w:t xml:space="preserve"> أغسطس </w:t>
            </w:r>
            <w:r w:rsidRPr="008F35C0">
              <w:t>2014</w:t>
            </w:r>
          </w:p>
        </w:tc>
        <w:tc>
          <w:tcPr>
            <w:tcW w:w="6010" w:type="dxa"/>
          </w:tcPr>
          <w:p w:rsidR="00B70F1E" w:rsidRPr="008F35C0" w:rsidRDefault="00B70F1E" w:rsidP="00646A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ind w:left="284" w:hanging="284"/>
              <w:rPr>
                <w:rtl/>
                <w:lang w:bidi="ar-EG"/>
              </w:rPr>
            </w:pPr>
            <w:r w:rsidRPr="008F35C0">
              <w:rPr>
                <w:rFonts w:hint="cs"/>
                <w:rtl/>
                <w:lang w:bidi="ar-EG"/>
              </w:rPr>
              <w:t>-</w:t>
            </w:r>
            <w:r w:rsidRPr="008F35C0">
              <w:rPr>
                <w:rtl/>
                <w:lang w:bidi="ar-EG"/>
              </w:rPr>
              <w:tab/>
            </w:r>
            <w:r w:rsidRPr="008F35C0">
              <w:rPr>
                <w:rFonts w:hint="cs"/>
                <w:rtl/>
                <w:lang w:bidi="ar-EG"/>
              </w:rPr>
              <w:t>التسجيل ال‍مسبق</w:t>
            </w:r>
          </w:p>
          <w:p w:rsidR="00B70F1E" w:rsidRPr="008F35C0" w:rsidRDefault="00B70F1E" w:rsidP="00646A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ind w:left="284" w:hanging="284"/>
              <w:rPr>
                <w:lang w:bidi="ar-EG"/>
              </w:rPr>
            </w:pPr>
            <w:r w:rsidRPr="008F35C0">
              <w:rPr>
                <w:rFonts w:hint="cs"/>
                <w:rtl/>
                <w:lang w:bidi="ar-EG"/>
              </w:rPr>
              <w:t>-</w:t>
            </w:r>
            <w:r w:rsidRPr="008F35C0">
              <w:rPr>
                <w:rtl/>
                <w:lang w:bidi="ar-EG"/>
              </w:rPr>
              <w:tab/>
            </w:r>
            <w:r w:rsidRPr="008F35C0">
              <w:rPr>
                <w:rFonts w:hint="cs"/>
                <w:rtl/>
                <w:lang w:bidi="ar-EG"/>
              </w:rPr>
              <w:t>طلبات توفير الترج‍مة الشفوية في ال‍جلسة العامة الافتتاحية و/أو ال‍جلسة العامة ال‍ختامية</w:t>
            </w:r>
          </w:p>
        </w:tc>
      </w:tr>
      <w:tr w:rsidR="00B70F1E" w:rsidRPr="005A3364" w:rsidTr="00B70F1E">
        <w:tc>
          <w:tcPr>
            <w:tcW w:w="1967"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rPr>
                <w:sz w:val="30"/>
                <w:rtl/>
              </w:rPr>
            </w:pPr>
            <w:r w:rsidRPr="008F35C0">
              <w:rPr>
                <w:rFonts w:hint="cs"/>
                <w:sz w:val="30"/>
                <w:rtl/>
              </w:rPr>
              <w:t>أربعة أسابيع</w:t>
            </w:r>
          </w:p>
        </w:tc>
        <w:tc>
          <w:tcPr>
            <w:tcW w:w="1968"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pPr>
            <w:r w:rsidRPr="008F35C0">
              <w:t>11</w:t>
            </w:r>
            <w:r w:rsidRPr="008F35C0">
              <w:rPr>
                <w:rFonts w:hint="cs"/>
                <w:rtl/>
              </w:rPr>
              <w:t xml:space="preserve"> أغسطس </w:t>
            </w:r>
            <w:r w:rsidRPr="008F35C0">
              <w:t>2014</w:t>
            </w:r>
          </w:p>
        </w:tc>
        <w:tc>
          <w:tcPr>
            <w:tcW w:w="6010" w:type="dxa"/>
          </w:tcPr>
          <w:p w:rsidR="00B70F1E" w:rsidRPr="008F35C0" w:rsidRDefault="00B70F1E" w:rsidP="00646A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ind w:left="284" w:hanging="284"/>
              <w:rPr>
                <w:rtl/>
                <w:lang w:bidi="ar-EG"/>
              </w:rPr>
            </w:pPr>
            <w:r w:rsidRPr="008F35C0">
              <w:rPr>
                <w:rFonts w:hint="cs"/>
                <w:rtl/>
                <w:lang w:bidi="ar-EG"/>
              </w:rPr>
              <w:t>-</w:t>
            </w:r>
            <w:r w:rsidRPr="008F35C0">
              <w:rPr>
                <w:rtl/>
                <w:lang w:bidi="ar-EG"/>
              </w:rPr>
              <w:tab/>
            </w:r>
            <w:r w:rsidRPr="008F35C0">
              <w:rPr>
                <w:rFonts w:hint="cs"/>
                <w:rtl/>
                <w:lang w:bidi="ar-EG"/>
              </w:rPr>
              <w:t>طلبات ال‍حصول على تأشيرة دخول</w:t>
            </w:r>
          </w:p>
        </w:tc>
      </w:tr>
      <w:tr w:rsidR="00B70F1E" w:rsidRPr="005A3364" w:rsidTr="00B70F1E">
        <w:tc>
          <w:tcPr>
            <w:tcW w:w="1967"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rPr>
                <w:sz w:val="30"/>
              </w:rPr>
            </w:pPr>
            <w:r>
              <w:rPr>
                <w:lang w:bidi="ar-EG"/>
              </w:rPr>
              <w:t>12</w:t>
            </w:r>
            <w:r>
              <w:rPr>
                <w:rFonts w:hint="eastAsia"/>
                <w:rtl/>
                <w:lang w:bidi="ar-EG"/>
              </w:rPr>
              <w:t> </w:t>
            </w:r>
            <w:r>
              <w:rPr>
                <w:rFonts w:hint="cs"/>
                <w:rtl/>
                <w:lang w:bidi="ar-EG"/>
              </w:rPr>
              <w:t>يوماً تقوي‍مياً</w:t>
            </w:r>
          </w:p>
        </w:tc>
        <w:tc>
          <w:tcPr>
            <w:tcW w:w="1968" w:type="dxa"/>
          </w:tcPr>
          <w:p w:rsidR="00B70F1E" w:rsidRPr="008F35C0" w:rsidRDefault="00B70F1E" w:rsidP="00B70F1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rPr>
                <w:rtl/>
              </w:rPr>
            </w:pPr>
            <w:r w:rsidRPr="008F35C0">
              <w:t>26</w:t>
            </w:r>
            <w:r w:rsidRPr="008F35C0">
              <w:rPr>
                <w:rFonts w:hint="cs"/>
                <w:rtl/>
              </w:rPr>
              <w:t xml:space="preserve"> أغسطس </w:t>
            </w:r>
            <w:r w:rsidRPr="008F35C0">
              <w:t>2014</w:t>
            </w:r>
          </w:p>
        </w:tc>
        <w:tc>
          <w:tcPr>
            <w:tcW w:w="6010" w:type="dxa"/>
          </w:tcPr>
          <w:p w:rsidR="00B70F1E" w:rsidRPr="008F35C0" w:rsidRDefault="00B70F1E" w:rsidP="00646A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187" w:lineRule="auto"/>
              <w:ind w:left="284" w:hanging="284"/>
              <w:rPr>
                <w:lang w:bidi="ar-EG"/>
              </w:rPr>
            </w:pPr>
            <w:r w:rsidRPr="008F35C0">
              <w:rPr>
                <w:rFonts w:hint="cs"/>
                <w:rtl/>
                <w:lang w:bidi="ar-EG"/>
              </w:rPr>
              <w:t>-</w:t>
            </w:r>
            <w:r w:rsidRPr="008F35C0">
              <w:rPr>
                <w:rtl/>
                <w:lang w:bidi="ar-EG"/>
              </w:rPr>
              <w:tab/>
            </w:r>
            <w:r w:rsidRPr="008F35C0">
              <w:rPr>
                <w:rFonts w:hint="cs"/>
                <w:rtl/>
                <w:lang w:bidi="ar-EG"/>
              </w:rPr>
              <w:t>ال‍موعد النهائي لتقدي‍م ال‍مساه‍مات</w:t>
            </w:r>
          </w:p>
        </w:tc>
      </w:tr>
    </w:tbl>
    <w:p w:rsidR="00C216A8" w:rsidRPr="00AB2088" w:rsidRDefault="008316EF" w:rsidP="00B70F1E">
      <w:pPr>
        <w:keepNext/>
        <w:spacing w:before="240" w:line="187" w:lineRule="auto"/>
        <w:jc w:val="center"/>
        <w:rPr>
          <w:rFonts w:eastAsia="Batang"/>
          <w:b/>
          <w:bCs/>
          <w:sz w:val="36"/>
          <w:szCs w:val="36"/>
        </w:rPr>
      </w:pPr>
      <w:r w:rsidRPr="00AB2088">
        <w:rPr>
          <w:rFonts w:eastAsia="Batang" w:hint="cs"/>
          <w:b/>
          <w:bCs/>
          <w:sz w:val="36"/>
          <w:szCs w:val="36"/>
          <w:rtl/>
        </w:rPr>
        <w:lastRenderedPageBreak/>
        <w:t>زيارة جنيف: الفنادق وتأشيرة الدخول</w:t>
      </w:r>
    </w:p>
    <w:p w:rsidR="00B70F1E" w:rsidRPr="006A64EA" w:rsidRDefault="00B70F1E" w:rsidP="00B70F1E">
      <w:pPr>
        <w:keepNext/>
        <w:spacing w:line="187" w:lineRule="auto"/>
        <w:rPr>
          <w:spacing w:val="6"/>
          <w:lang w:val="en-GB" w:bidi="ar-SY"/>
        </w:rPr>
      </w:pPr>
      <w:r w:rsidRPr="006A64EA">
        <w:rPr>
          <w:rFonts w:hint="cs"/>
          <w:spacing w:val="6"/>
          <w:rtl/>
          <w:lang w:bidi="ar-EG"/>
        </w:rPr>
        <w:t xml:space="preserve">يُرجى ملاحظة أن موقعاً إلكترونياً جديداً لتقدي‍م معلومات إلى الزائرين أصبح الآن متاحاً في العنوان التالي: </w:t>
      </w:r>
      <w:hyperlink r:id="rId27" w:history="1">
        <w:r w:rsidRPr="006A64EA">
          <w:rPr>
            <w:rStyle w:val="Hyperlink"/>
            <w:spacing w:val="6"/>
            <w:lang w:val="en-GB" w:bidi="ar-SY"/>
          </w:rPr>
          <w:t>http://itu.int/en/delegates-corner/</w:t>
        </w:r>
      </w:hyperlink>
      <w:r w:rsidRPr="006A64EA">
        <w:rPr>
          <w:rFonts w:hint="cs"/>
          <w:spacing w:val="6"/>
          <w:rtl/>
          <w:lang w:bidi="ar-EG"/>
        </w:rPr>
        <w:t>.</w:t>
      </w:r>
    </w:p>
    <w:p w:rsidR="00C216A8" w:rsidRDefault="00B70F1E" w:rsidP="00B70F1E">
      <w:pPr>
        <w:keepNext/>
        <w:spacing w:line="187" w:lineRule="auto"/>
        <w:rPr>
          <w:rtl/>
          <w:lang w:bidi="ar-EG"/>
        </w:rPr>
      </w:pPr>
      <w:r w:rsidRPr="006A64EA">
        <w:rPr>
          <w:rFonts w:hint="cs"/>
          <w:b/>
          <w:bCs/>
          <w:spacing w:val="6"/>
          <w:rtl/>
          <w:lang w:bidi="ar-SY"/>
        </w:rPr>
        <w:t>الفنادق</w:t>
      </w:r>
      <w:r w:rsidRPr="006A64EA">
        <w:rPr>
          <w:rFonts w:hint="cs"/>
          <w:spacing w:val="6"/>
          <w:rtl/>
          <w:lang w:bidi="ar-SY"/>
        </w:rPr>
        <w:t xml:space="preserve">: من باب التيسير، ترفق بالطي استمارة تأكيد حجز الفندق </w:t>
      </w:r>
      <w:r w:rsidRPr="006A64EA">
        <w:rPr>
          <w:rFonts w:hint="cs"/>
          <w:b/>
          <w:bCs/>
          <w:spacing w:val="6"/>
          <w:rtl/>
          <w:lang w:bidi="ar-SY"/>
        </w:rPr>
        <w:t>(</w:t>
      </w:r>
      <w:r w:rsidRPr="006A64EA">
        <w:rPr>
          <w:rFonts w:hint="cs"/>
          <w:spacing w:val="6"/>
          <w:rtl/>
          <w:lang w:bidi="ar-SY"/>
        </w:rPr>
        <w:t>النموذج</w:t>
      </w:r>
      <w:r w:rsidRPr="006A64EA">
        <w:rPr>
          <w:rFonts w:hint="eastAsia"/>
          <w:spacing w:val="6"/>
          <w:rtl/>
          <w:lang w:bidi="ar-SY"/>
        </w:rPr>
        <w:t> </w:t>
      </w:r>
      <w:r w:rsidRPr="006A64EA">
        <w:rPr>
          <w:spacing w:val="6"/>
          <w:lang w:bidi="ar-SY"/>
        </w:rPr>
        <w:t>2</w:t>
      </w:r>
      <w:r w:rsidRPr="006A64EA">
        <w:rPr>
          <w:rFonts w:hint="cs"/>
          <w:b/>
          <w:bCs/>
          <w:spacing w:val="6"/>
          <w:rtl/>
          <w:lang w:bidi="ar-EG"/>
        </w:rPr>
        <w:t>)</w:t>
      </w:r>
      <w:r w:rsidRPr="006A64EA">
        <w:rPr>
          <w:rFonts w:hint="cs"/>
          <w:spacing w:val="6"/>
          <w:rtl/>
          <w:lang w:bidi="ar-EG"/>
        </w:rPr>
        <w:t>. وي‍مكن الاطلاع على قائمة الفنادق</w:t>
      </w:r>
      <w:r w:rsidRPr="00B70F1E">
        <w:rPr>
          <w:rFonts w:hint="cs"/>
          <w:rtl/>
          <w:lang w:bidi="ar-EG"/>
        </w:rPr>
        <w:t xml:space="preserve"> في</w:t>
      </w:r>
      <w:r w:rsidRPr="00B70F1E">
        <w:rPr>
          <w:rFonts w:hint="eastAsia"/>
          <w:rtl/>
          <w:lang w:bidi="ar-EG"/>
        </w:rPr>
        <w:t> </w:t>
      </w:r>
      <w:r w:rsidRPr="00B70F1E">
        <w:rPr>
          <w:rFonts w:hint="cs"/>
          <w:rtl/>
          <w:lang w:bidi="ar-EG"/>
        </w:rPr>
        <w:t>العنوان</w:t>
      </w:r>
      <w:r w:rsidRPr="00B70F1E">
        <w:rPr>
          <w:rFonts w:hint="eastAsia"/>
          <w:rtl/>
          <w:lang w:bidi="ar-EG"/>
        </w:rPr>
        <w:t> </w:t>
      </w:r>
      <w:hyperlink r:id="rId28" w:history="1">
        <w:r w:rsidRPr="00B70F1E">
          <w:rPr>
            <w:rStyle w:val="Hyperlink"/>
            <w:lang w:bidi="ar-SY"/>
          </w:rPr>
          <w:t>http://itu.int/travel/</w:t>
        </w:r>
      </w:hyperlink>
      <w:r w:rsidRPr="00B70F1E">
        <w:rPr>
          <w:rFonts w:hint="cs"/>
          <w:rtl/>
        </w:rPr>
        <w:t>.</w:t>
      </w:r>
    </w:p>
    <w:p w:rsidR="002E233A" w:rsidRPr="00B70F1E" w:rsidRDefault="00B70F1E" w:rsidP="006A64EA">
      <w:pPr>
        <w:pStyle w:val="FootnoteReferenc1"/>
        <w:keepNext w:val="0"/>
        <w:spacing w:line="187" w:lineRule="auto"/>
        <w:rPr>
          <w:rtl/>
        </w:rPr>
      </w:pPr>
      <w:r w:rsidRPr="006A64EA">
        <w:rPr>
          <w:rFonts w:hint="cs"/>
          <w:b/>
          <w:bCs/>
          <w:spacing w:val="6"/>
          <w:rtl/>
          <w:lang w:bidi="ar-SA"/>
        </w:rPr>
        <w:t>التأشيرة</w:t>
      </w:r>
      <w:r w:rsidRPr="006A64EA">
        <w:rPr>
          <w:rFonts w:hint="cs"/>
          <w:spacing w:val="6"/>
          <w:rtl/>
          <w:lang w:bidi="ar-SA"/>
        </w:rPr>
        <w:t xml:space="preserve">: نود أن نذكركم بأن على مواطني بعض البلدان ال‍حصول على تأشيرة للدخول إلى سويسرا وقضاء أي وقت فيها. </w:t>
      </w:r>
      <w:r w:rsidRPr="006A64EA">
        <w:rPr>
          <w:rFonts w:hint="cs"/>
          <w:b/>
          <w:bCs/>
          <w:spacing w:val="6"/>
          <w:rtl/>
          <w:lang w:bidi="ar-SA"/>
        </w:rPr>
        <w:t>وي‍جب</w:t>
      </w:r>
      <w:r w:rsidRPr="00B70F1E">
        <w:rPr>
          <w:rFonts w:hint="cs"/>
          <w:b/>
          <w:bCs/>
          <w:rtl/>
          <w:lang w:bidi="ar-SA"/>
        </w:rPr>
        <w:t xml:space="preserve"> طلب التأشيرة قبل بدء الاجتماع بفترة لا تقل عن أربعة </w:t>
      </w:r>
      <w:r w:rsidRPr="00B70F1E">
        <w:rPr>
          <w:b/>
          <w:bCs/>
        </w:rPr>
        <w:t>(4)</w:t>
      </w:r>
      <w:r w:rsidRPr="00B70F1E">
        <w:rPr>
          <w:rFonts w:hint="cs"/>
          <w:b/>
          <w:bCs/>
          <w:rtl/>
          <w:lang w:bidi="ar-SA"/>
        </w:rPr>
        <w:t xml:space="preserve"> أسابيع</w:t>
      </w:r>
      <w:r w:rsidRPr="00B70F1E">
        <w:rPr>
          <w:rFonts w:hint="cs"/>
          <w:rtl/>
          <w:lang w:bidi="ar-SA"/>
        </w:rPr>
        <w:t xml:space="preserve"> ويتم ال‍حصول عليها من ال‍مكتب (السفارة أو</w:t>
      </w:r>
      <w:r w:rsidRPr="00B70F1E">
        <w:rPr>
          <w:rFonts w:hint="eastAsia"/>
          <w:rtl/>
          <w:lang w:bidi="ar-SA"/>
        </w:rPr>
        <w:t> </w:t>
      </w:r>
      <w:r w:rsidRPr="00B70F1E">
        <w:rPr>
          <w:rFonts w:hint="cs"/>
          <w:rtl/>
          <w:lang w:bidi="ar-SA"/>
        </w:rPr>
        <w:t xml:space="preserve">القنصلية) الذي ي‍مثل سويسرا في بلدكم، وإلا فمن أقرب مكتب لها من بلد ال‍مغادرة في حالة عدم وجود مثل هذا ال‍مكتب </w:t>
      </w:r>
      <w:r w:rsidRPr="006A64EA">
        <w:rPr>
          <w:rFonts w:hint="cs"/>
          <w:spacing w:val="4"/>
          <w:rtl/>
          <w:lang w:bidi="ar-SA"/>
        </w:rPr>
        <w:t>في</w:t>
      </w:r>
      <w:r w:rsidRPr="006A64EA">
        <w:rPr>
          <w:rFonts w:hint="eastAsia"/>
          <w:spacing w:val="4"/>
          <w:rtl/>
          <w:lang w:bidi="ar-SA"/>
        </w:rPr>
        <w:t> </w:t>
      </w:r>
      <w:r w:rsidRPr="006A64EA">
        <w:rPr>
          <w:rFonts w:hint="cs"/>
          <w:spacing w:val="4"/>
          <w:rtl/>
          <w:lang w:bidi="ar-SA"/>
        </w:rPr>
        <w:t>بلدكم. وإذا واجهتم صعوبة بهذا الشأن ي‍مكن للات‍حاد، بناءً على طلب رس‍مي من الإدارة</w:t>
      </w:r>
      <w:r w:rsidRPr="006A64EA">
        <w:rPr>
          <w:rFonts w:hint="cs"/>
          <w:spacing w:val="4"/>
          <w:rtl/>
          <w:lang w:bidi="ar-SY"/>
        </w:rPr>
        <w:t xml:space="preserve"> </w:t>
      </w:r>
      <w:r w:rsidRPr="006A64EA">
        <w:rPr>
          <w:rFonts w:hint="cs"/>
          <w:spacing w:val="4"/>
          <w:rtl/>
          <w:lang w:bidi="ar-SA"/>
        </w:rPr>
        <w:t>التي ت‍مثلونها أو الكيان الذي</w:t>
      </w:r>
      <w:r w:rsidRPr="00B70F1E">
        <w:rPr>
          <w:rFonts w:hint="cs"/>
          <w:rtl/>
          <w:lang w:bidi="ar-SA"/>
        </w:rPr>
        <w:t xml:space="preserve"> ت‍مثلونه، الاتصال بالسلطات السويسرية ال‍مختصة لتيسير إصدار التأشيرة ولكن شريطة احترام فترة الأسابيع </w:t>
      </w:r>
      <w:r w:rsidRPr="00B70F1E">
        <w:rPr>
          <w:rFonts w:hint="cs"/>
          <w:b/>
          <w:bCs/>
          <w:rtl/>
          <w:lang w:bidi="ar-SA"/>
        </w:rPr>
        <w:t>الأربعة</w:t>
      </w:r>
      <w:r w:rsidRPr="00B70F1E">
        <w:rPr>
          <w:rFonts w:hint="cs"/>
          <w:rtl/>
          <w:lang w:bidi="ar-SA"/>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B70F1E">
        <w:rPr>
          <w:rFonts w:eastAsia="SimSun" w:cs="Times New Roman"/>
          <w:position w:val="6"/>
          <w:sz w:val="18"/>
          <w:szCs w:val="18"/>
          <w:rtl/>
          <w:lang w:bidi="ar-SA"/>
        </w:rPr>
        <w:footnoteReference w:id="1"/>
      </w:r>
      <w:r w:rsidRPr="00B70F1E">
        <w:rPr>
          <w:rFonts w:hint="cs"/>
          <w:rtl/>
          <w:lang w:bidi="ar-SA"/>
        </w:rPr>
        <w:t xml:space="preserve">، ويُرفق ب‍ها صورة من إشعار تأكيد التسجيل ال‍معتمد ل‍حضور الاجتماع ال‍معني لقطاع تقييس </w:t>
      </w:r>
      <w:r w:rsidRPr="006A64EA">
        <w:rPr>
          <w:rFonts w:hint="cs"/>
          <w:spacing w:val="6"/>
          <w:rtl/>
          <w:lang w:bidi="ar-SA"/>
        </w:rPr>
        <w:t>الاتصالات، وترسل إلى مكتب تقييس الاتصالات حاملة عبارة "</w:t>
      </w:r>
      <w:r w:rsidRPr="006A64EA">
        <w:rPr>
          <w:rFonts w:hint="cs"/>
          <w:b/>
          <w:bCs/>
          <w:spacing w:val="6"/>
          <w:rtl/>
          <w:lang w:bidi="ar-SA"/>
        </w:rPr>
        <w:t>طلب تأشيرة</w:t>
      </w:r>
      <w:r w:rsidRPr="006A64EA">
        <w:rPr>
          <w:rFonts w:hint="cs"/>
          <w:spacing w:val="6"/>
          <w:rtl/>
          <w:lang w:bidi="ar-SA"/>
        </w:rPr>
        <w:t xml:space="preserve">" بواسطة الفاكس </w:t>
      </w:r>
      <w:r w:rsidRPr="006A64EA">
        <w:rPr>
          <w:spacing w:val="6"/>
        </w:rPr>
        <w:t>(+41 22 730 5853)</w:t>
      </w:r>
      <w:r w:rsidRPr="006A64EA">
        <w:rPr>
          <w:rFonts w:hint="cs"/>
          <w:spacing w:val="6"/>
          <w:rtl/>
          <w:lang w:bidi="ar-SA"/>
        </w:rPr>
        <w:t xml:space="preserve"> أو</w:t>
      </w:r>
      <w:r w:rsidR="006A64EA">
        <w:rPr>
          <w:rFonts w:hint="eastAsia"/>
          <w:spacing w:val="6"/>
          <w:rtl/>
          <w:lang w:bidi="ar-SA"/>
        </w:rPr>
        <w:t> </w:t>
      </w:r>
      <w:r w:rsidRPr="006A64EA">
        <w:rPr>
          <w:rFonts w:hint="cs"/>
          <w:spacing w:val="6"/>
          <w:rtl/>
          <w:lang w:bidi="ar-SA"/>
        </w:rPr>
        <w:t>البريد</w:t>
      </w:r>
      <w:r w:rsidRPr="00B70F1E">
        <w:rPr>
          <w:rFonts w:hint="cs"/>
          <w:rtl/>
          <w:lang w:bidi="ar-SA"/>
        </w:rPr>
        <w:t xml:space="preserve"> الإلكتروني</w:t>
      </w:r>
      <w:r w:rsidRPr="00B70F1E">
        <w:rPr>
          <w:rFonts w:hint="eastAsia"/>
          <w:rtl/>
          <w:lang w:bidi="ar-SA"/>
        </w:rPr>
        <w:t> </w:t>
      </w:r>
      <w:r w:rsidRPr="00B70F1E">
        <w:t>(</w:t>
      </w:r>
      <w:hyperlink r:id="rId29" w:history="1">
        <w:r w:rsidRPr="00B70F1E">
          <w:rPr>
            <w:rStyle w:val="Hyperlink"/>
          </w:rPr>
          <w:t>tsbreg@itu.int</w:t>
        </w:r>
      </w:hyperlink>
      <w:r w:rsidRPr="00B70F1E">
        <w:t>)</w:t>
      </w:r>
      <w:r w:rsidRPr="00B70F1E">
        <w:rPr>
          <w:rFonts w:hint="cs"/>
          <w:rtl/>
          <w:lang w:bidi="ar-SA"/>
        </w:rPr>
        <w:t>.</w:t>
      </w:r>
    </w:p>
    <w:p w:rsidR="00643A74" w:rsidRDefault="00643A74" w:rsidP="00643A74">
      <w:pPr>
        <w:pStyle w:val="FootnoteReferenc1"/>
        <w:keepNext w:val="0"/>
        <w:keepLines w:val="0"/>
        <w:jc w:val="left"/>
        <w:rPr>
          <w:rtl/>
        </w:rPr>
      </w:pPr>
    </w:p>
    <w:p w:rsidR="00B70F1E" w:rsidRDefault="00B70F1E" w:rsidP="00B70F1E">
      <w:pPr>
        <w:pageBreakBefore/>
        <w:tabs>
          <w:tab w:val="left" w:pos="794"/>
          <w:tab w:val="left" w:pos="1191"/>
          <w:tab w:val="left" w:pos="1588"/>
          <w:tab w:val="left" w:pos="1985"/>
        </w:tabs>
        <w:bidi w:val="0"/>
        <w:spacing w:line="240" w:lineRule="auto"/>
        <w:jc w:val="center"/>
        <w:rPr>
          <w:rFonts w:cs="Times New Roman"/>
          <w:b/>
          <w:bCs/>
          <w:sz w:val="24"/>
          <w:szCs w:val="20"/>
        </w:rPr>
        <w:sectPr w:rsidR="00B70F1E" w:rsidSect="00B70F1E">
          <w:headerReference w:type="default" r:id="rId30"/>
          <w:footerReference w:type="default" r:id="rId31"/>
          <w:pgSz w:w="11907" w:h="16727" w:code="9"/>
          <w:pgMar w:top="567" w:right="1089" w:bottom="567" w:left="1089" w:header="567" w:footer="567" w:gutter="0"/>
          <w:paperSrc w:first="15" w:other="15"/>
          <w:cols w:space="720"/>
          <w:docGrid w:linePitch="326"/>
        </w:sectPr>
      </w:pPr>
    </w:p>
    <w:p w:rsidR="00B70F1E" w:rsidRPr="00B70F1E" w:rsidRDefault="00B70F1E" w:rsidP="00B70F1E">
      <w:pPr>
        <w:pageBreakBefore/>
        <w:tabs>
          <w:tab w:val="left" w:pos="794"/>
          <w:tab w:val="left" w:pos="1191"/>
          <w:tab w:val="left" w:pos="1588"/>
          <w:tab w:val="left" w:pos="1985"/>
        </w:tabs>
        <w:bidi w:val="0"/>
        <w:spacing w:line="240" w:lineRule="auto"/>
        <w:jc w:val="center"/>
        <w:rPr>
          <w:rFonts w:cs="Times New Roman"/>
          <w:b/>
          <w:bCs/>
          <w:sz w:val="24"/>
          <w:szCs w:val="20"/>
        </w:rPr>
      </w:pPr>
      <w:r w:rsidRPr="00B70F1E">
        <w:rPr>
          <w:rFonts w:cs="Times New Roman"/>
          <w:b/>
          <w:bCs/>
          <w:sz w:val="24"/>
          <w:szCs w:val="20"/>
        </w:rPr>
        <w:lastRenderedPageBreak/>
        <w:t>FORM 1 - FELLOWSHIP REQUEST</w:t>
      </w:r>
    </w:p>
    <w:p w:rsidR="00B70F1E" w:rsidRPr="00B70F1E" w:rsidRDefault="00B70F1E" w:rsidP="00B70F1E">
      <w:pPr>
        <w:tabs>
          <w:tab w:val="left" w:pos="794"/>
          <w:tab w:val="left" w:pos="1191"/>
          <w:tab w:val="left" w:pos="1588"/>
          <w:tab w:val="left" w:pos="1985"/>
        </w:tabs>
        <w:bidi w:val="0"/>
        <w:spacing w:line="240" w:lineRule="auto"/>
        <w:jc w:val="center"/>
        <w:rPr>
          <w:rFonts w:cs="Times New Roman"/>
          <w:sz w:val="24"/>
          <w:szCs w:val="20"/>
        </w:rPr>
      </w:pPr>
      <w:r w:rsidRPr="00B70F1E">
        <w:rPr>
          <w:rFonts w:cs="Times New Roman"/>
          <w:sz w:val="24"/>
          <w:szCs w:val="20"/>
        </w:rPr>
        <w:t>(to TSB Collective letter 2/9)</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70F1E" w:rsidRPr="00B70F1E" w:rsidTr="00B70F1E">
        <w:trPr>
          <w:gridBefore w:val="1"/>
          <w:wBefore w:w="27" w:type="dxa"/>
          <w:cantSplit/>
          <w:trHeight w:val="1115"/>
        </w:trPr>
        <w:tc>
          <w:tcPr>
            <w:tcW w:w="1150" w:type="dxa"/>
            <w:tcBorders>
              <w:top w:val="single" w:sz="6" w:space="0" w:color="auto"/>
              <w:left w:val="single" w:sz="6" w:space="0" w:color="auto"/>
              <w:bottom w:val="single" w:sz="6" w:space="0" w:color="auto"/>
            </w:tcBorders>
          </w:tcPr>
          <w:p w:rsidR="00B70F1E" w:rsidRPr="00B70F1E" w:rsidRDefault="00B70F1E" w:rsidP="00B70F1E">
            <w:pPr>
              <w:tabs>
                <w:tab w:val="left" w:pos="794"/>
                <w:tab w:val="left" w:pos="1191"/>
                <w:tab w:val="left" w:pos="1588"/>
                <w:tab w:val="left" w:pos="1985"/>
              </w:tabs>
              <w:bidi w:val="0"/>
              <w:spacing w:line="240" w:lineRule="auto"/>
              <w:jc w:val="left"/>
              <w:rPr>
                <w:rFonts w:cs="Times New Roman"/>
                <w:sz w:val="16"/>
                <w:szCs w:val="20"/>
                <w:lang w:val="en-GB"/>
              </w:rPr>
            </w:pPr>
            <w:r w:rsidRPr="00B70F1E">
              <w:rPr>
                <w:rFonts w:cs="Times New Roman"/>
                <w:noProof/>
                <w:sz w:val="16"/>
                <w:szCs w:val="20"/>
              </w:rPr>
              <w:drawing>
                <wp:inline distT="0" distB="0" distL="0" distR="0" wp14:anchorId="569CF6F0" wp14:editId="5EBA3744">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70F1E" w:rsidRPr="00B70F1E" w:rsidRDefault="00B70F1E" w:rsidP="00B70F1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B70F1E">
              <w:rPr>
                <w:rFonts w:cs="Times New Roman"/>
                <w:b/>
                <w:bCs/>
                <w:sz w:val="24"/>
                <w:szCs w:val="20"/>
                <w:lang w:val="en-GB"/>
              </w:rPr>
              <w:t>ITU-T Study Group 9 meeting</w:t>
            </w:r>
          </w:p>
          <w:p w:rsidR="00B70F1E" w:rsidRPr="00B70F1E" w:rsidRDefault="00B70F1E" w:rsidP="00B70F1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B70F1E">
              <w:rPr>
                <w:rFonts w:cs="Times New Roman"/>
                <w:b/>
                <w:bCs/>
                <w:sz w:val="24"/>
                <w:szCs w:val="20"/>
                <w:lang w:val="en-GB"/>
              </w:rPr>
              <w:t>Geneva, Switzerland, 8-12 September 2014</w:t>
            </w:r>
          </w:p>
        </w:tc>
        <w:tc>
          <w:tcPr>
            <w:tcW w:w="1161" w:type="dxa"/>
            <w:tcBorders>
              <w:top w:val="single" w:sz="6" w:space="0" w:color="auto"/>
              <w:bottom w:val="single" w:sz="6" w:space="0" w:color="auto"/>
              <w:right w:val="single" w:sz="6" w:space="0" w:color="auto"/>
            </w:tcBorders>
          </w:tcPr>
          <w:p w:rsidR="00B70F1E" w:rsidRPr="00B70F1E" w:rsidRDefault="00B70F1E" w:rsidP="00B70F1E">
            <w:pPr>
              <w:tabs>
                <w:tab w:val="left" w:pos="794"/>
                <w:tab w:val="left" w:pos="1191"/>
                <w:tab w:val="left" w:pos="1588"/>
                <w:tab w:val="left" w:pos="1985"/>
              </w:tabs>
              <w:bidi w:val="0"/>
              <w:spacing w:line="240" w:lineRule="auto"/>
              <w:jc w:val="left"/>
              <w:rPr>
                <w:rFonts w:cs="Times New Roman"/>
                <w:sz w:val="24"/>
                <w:szCs w:val="20"/>
                <w:lang w:val="en-GB"/>
              </w:rPr>
            </w:pPr>
            <w:r w:rsidRPr="00B70F1E">
              <w:rPr>
                <w:rFonts w:cs="Times New Roman"/>
                <w:noProof/>
                <w:sz w:val="24"/>
                <w:szCs w:val="20"/>
              </w:rPr>
              <w:drawing>
                <wp:inline distT="0" distB="0" distL="0" distR="0" wp14:anchorId="28E722FE" wp14:editId="46362458">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70F1E" w:rsidRPr="00B70F1E" w:rsidTr="00B70F1E">
        <w:tc>
          <w:tcPr>
            <w:tcW w:w="2694" w:type="dxa"/>
            <w:gridSpan w:val="3"/>
          </w:tcPr>
          <w:p w:rsidR="00B70F1E" w:rsidRPr="00B70F1E" w:rsidRDefault="00B70F1E" w:rsidP="00B70F1E">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B70F1E" w:rsidRPr="00B70F1E" w:rsidRDefault="00B70F1E" w:rsidP="00B70F1E">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B70F1E">
              <w:rPr>
                <w:rFonts w:cs="Times New Roman"/>
                <w:b/>
                <w:bCs/>
                <w:iCs/>
                <w:sz w:val="20"/>
                <w:szCs w:val="20"/>
                <w:lang w:val="en-GB"/>
              </w:rPr>
              <w:t>Please return to:</w:t>
            </w:r>
          </w:p>
        </w:tc>
        <w:tc>
          <w:tcPr>
            <w:tcW w:w="3118" w:type="dxa"/>
            <w:gridSpan w:val="2"/>
          </w:tcPr>
          <w:p w:rsidR="00B70F1E" w:rsidRPr="00B70F1E" w:rsidRDefault="00B70F1E" w:rsidP="00B70F1E">
            <w:pPr>
              <w:tabs>
                <w:tab w:val="left" w:pos="794"/>
                <w:tab w:val="left" w:pos="1191"/>
                <w:tab w:val="left" w:pos="1588"/>
                <w:tab w:val="left" w:pos="1985"/>
              </w:tabs>
              <w:bidi w:val="0"/>
              <w:spacing w:line="240" w:lineRule="auto"/>
              <w:jc w:val="left"/>
              <w:rPr>
                <w:rFonts w:cs="Times New Roman"/>
                <w:b/>
                <w:bCs/>
                <w:sz w:val="20"/>
                <w:szCs w:val="20"/>
              </w:rPr>
            </w:pPr>
            <w:r w:rsidRPr="00B70F1E">
              <w:rPr>
                <w:rFonts w:cs="Times New Roman"/>
                <w:b/>
                <w:bCs/>
                <w:sz w:val="20"/>
                <w:szCs w:val="20"/>
              </w:rPr>
              <w:t xml:space="preserve">ITU </w:t>
            </w:r>
          </w:p>
          <w:p w:rsidR="00B70F1E" w:rsidRPr="00B70F1E" w:rsidRDefault="00B70F1E" w:rsidP="00B70F1E">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B70F1E">
                <w:rPr>
                  <w:rFonts w:cs="Times New Roman"/>
                  <w:b/>
                  <w:bCs/>
                  <w:sz w:val="20"/>
                  <w:szCs w:val="20"/>
                </w:rPr>
                <w:t>Geneva</w:t>
              </w:r>
            </w:smartTag>
            <w:r w:rsidRPr="00B70F1E">
              <w:rPr>
                <w:rFonts w:cs="Times New Roman"/>
                <w:b/>
                <w:bCs/>
                <w:sz w:val="20"/>
                <w:szCs w:val="20"/>
              </w:rPr>
              <w:t xml:space="preserve"> (</w:t>
            </w:r>
            <w:smartTag w:uri="urn:schemas-microsoft-com:office:smarttags" w:element="place">
              <w:smartTag w:uri="urn:schemas-microsoft-com:office:smarttags" w:element="country-region">
                <w:r w:rsidRPr="00B70F1E">
                  <w:rPr>
                    <w:rFonts w:cs="Times New Roman"/>
                    <w:b/>
                    <w:bCs/>
                    <w:sz w:val="20"/>
                    <w:szCs w:val="20"/>
                  </w:rPr>
                  <w:t>Switzerland</w:t>
                </w:r>
              </w:smartTag>
            </w:smartTag>
            <w:r w:rsidRPr="00B70F1E">
              <w:rPr>
                <w:rFonts w:cs="Times New Roman"/>
                <w:b/>
                <w:bCs/>
                <w:sz w:val="20"/>
                <w:szCs w:val="20"/>
              </w:rPr>
              <w:t>)</w:t>
            </w:r>
          </w:p>
        </w:tc>
        <w:tc>
          <w:tcPr>
            <w:tcW w:w="3827" w:type="dxa"/>
            <w:gridSpan w:val="4"/>
          </w:tcPr>
          <w:p w:rsidR="00B70F1E" w:rsidRPr="00B70F1E" w:rsidRDefault="00B70F1E" w:rsidP="00B70F1E">
            <w:pPr>
              <w:tabs>
                <w:tab w:val="left" w:pos="794"/>
                <w:tab w:val="left" w:pos="1191"/>
                <w:tab w:val="left" w:pos="1588"/>
                <w:tab w:val="left" w:pos="1985"/>
              </w:tabs>
              <w:bidi w:val="0"/>
              <w:spacing w:line="240" w:lineRule="auto"/>
              <w:jc w:val="center"/>
              <w:rPr>
                <w:rFonts w:cs="Times New Roman"/>
                <w:b/>
                <w:bCs/>
                <w:sz w:val="20"/>
                <w:szCs w:val="20"/>
                <w:lang w:val="it-IT"/>
              </w:rPr>
            </w:pPr>
            <w:r w:rsidRPr="00B70F1E">
              <w:rPr>
                <w:rFonts w:cs="Times New Roman"/>
                <w:b/>
                <w:bCs/>
                <w:sz w:val="20"/>
                <w:szCs w:val="20"/>
                <w:lang w:val="it-IT"/>
              </w:rPr>
              <w:t xml:space="preserve">E-mail : </w:t>
            </w:r>
            <w:r w:rsidRPr="00B70F1E">
              <w:rPr>
                <w:rFonts w:cs="Times New Roman"/>
                <w:b/>
                <w:bCs/>
                <w:sz w:val="20"/>
                <w:szCs w:val="20"/>
                <w:lang w:val="it-IT"/>
              </w:rPr>
              <w:tab/>
            </w:r>
            <w:hyperlink r:id="rId33" w:history="1">
              <w:r w:rsidRPr="00B70F1E">
                <w:rPr>
                  <w:rFonts w:cs="Times New Roman"/>
                  <w:b/>
                  <w:bCs/>
                  <w:color w:val="0000FF"/>
                  <w:sz w:val="20"/>
                  <w:szCs w:val="20"/>
                  <w:u w:val="single"/>
                  <w:lang w:val="it-IT"/>
                </w:rPr>
                <w:t>bdtfellowships@itu.int</w:t>
              </w:r>
            </w:hyperlink>
            <w:r w:rsidRPr="00B70F1E">
              <w:rPr>
                <w:rFonts w:cs="Times New Roman"/>
                <w:b/>
                <w:bCs/>
                <w:sz w:val="20"/>
                <w:szCs w:val="20"/>
                <w:lang w:val="it-IT"/>
              </w:rPr>
              <w:t xml:space="preserve"> </w:t>
            </w:r>
          </w:p>
          <w:p w:rsidR="00B70F1E" w:rsidRPr="00B70F1E" w:rsidRDefault="00B70F1E" w:rsidP="00B70F1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B70F1E">
              <w:rPr>
                <w:rFonts w:cs="Times New Roman"/>
                <w:b/>
                <w:bCs/>
                <w:sz w:val="20"/>
                <w:szCs w:val="20"/>
                <w:lang w:val="it-IT"/>
              </w:rPr>
              <w:tab/>
              <w:t xml:space="preserve">Tel: +41 22 730 5227 </w:t>
            </w:r>
          </w:p>
          <w:p w:rsidR="00B70F1E" w:rsidRPr="00B70F1E" w:rsidRDefault="00B70F1E" w:rsidP="00B70F1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B70F1E">
              <w:rPr>
                <w:rFonts w:cs="Times New Roman"/>
                <w:b/>
                <w:bCs/>
                <w:sz w:val="20"/>
                <w:szCs w:val="20"/>
                <w:lang w:val="it-IT"/>
              </w:rPr>
              <w:t xml:space="preserve"> </w:t>
            </w:r>
            <w:r w:rsidRPr="00B70F1E">
              <w:rPr>
                <w:rFonts w:cs="Times New Roman"/>
                <w:b/>
                <w:bCs/>
                <w:sz w:val="20"/>
                <w:szCs w:val="20"/>
                <w:lang w:val="it-IT"/>
              </w:rPr>
              <w:tab/>
              <w:t>Fax: +41 22 730 5778</w:t>
            </w:r>
          </w:p>
        </w:tc>
      </w:tr>
      <w:tr w:rsidR="00B70F1E" w:rsidRPr="00B70F1E" w:rsidTr="00B70F1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70F1E" w:rsidRPr="00B70F1E" w:rsidRDefault="00B70F1E" w:rsidP="00B70F1E">
            <w:pPr>
              <w:tabs>
                <w:tab w:val="left" w:pos="794"/>
                <w:tab w:val="left" w:pos="1191"/>
                <w:tab w:val="left" w:pos="1588"/>
                <w:tab w:val="left" w:pos="1985"/>
              </w:tabs>
              <w:bidi w:val="0"/>
              <w:spacing w:after="120" w:line="240" w:lineRule="auto"/>
              <w:jc w:val="center"/>
              <w:rPr>
                <w:rFonts w:cs="Times New Roman"/>
                <w:b/>
                <w:iCs/>
                <w:sz w:val="24"/>
                <w:szCs w:val="20"/>
              </w:rPr>
            </w:pPr>
            <w:r w:rsidRPr="00B70F1E">
              <w:rPr>
                <w:rFonts w:cs="Times New Roman"/>
                <w:b/>
                <w:iCs/>
                <w:sz w:val="24"/>
                <w:szCs w:val="20"/>
              </w:rPr>
              <w:t xml:space="preserve">Request for one partial fellowship to be submitted before </w:t>
            </w:r>
            <w:r w:rsidRPr="00B70F1E">
              <w:rPr>
                <w:rFonts w:cs="Times New Roman"/>
                <w:b/>
                <w:bCs/>
                <w:sz w:val="24"/>
                <w:szCs w:val="20"/>
                <w:lang w:val="en-GB"/>
              </w:rPr>
              <w:t>28 July 2014</w:t>
            </w:r>
          </w:p>
        </w:tc>
      </w:tr>
      <w:tr w:rsidR="00B70F1E" w:rsidRPr="00B70F1E" w:rsidTr="00B70F1E">
        <w:tblPrEx>
          <w:tblCellMar>
            <w:left w:w="107" w:type="dxa"/>
            <w:right w:w="107" w:type="dxa"/>
          </w:tblCellMar>
        </w:tblPrEx>
        <w:tc>
          <w:tcPr>
            <w:tcW w:w="2836" w:type="dxa"/>
            <w:gridSpan w:val="4"/>
          </w:tcPr>
          <w:p w:rsidR="00B70F1E" w:rsidRPr="00B70F1E" w:rsidRDefault="00B70F1E" w:rsidP="00B70F1E">
            <w:pPr>
              <w:tabs>
                <w:tab w:val="left" w:pos="794"/>
                <w:tab w:val="left" w:pos="1191"/>
                <w:tab w:val="left" w:pos="1588"/>
                <w:tab w:val="left" w:pos="1985"/>
              </w:tabs>
              <w:bidi w:val="0"/>
              <w:spacing w:before="0" w:line="240" w:lineRule="auto"/>
              <w:jc w:val="center"/>
              <w:rPr>
                <w:rFonts w:cs="Times New Roman"/>
                <w:iCs/>
                <w:sz w:val="24"/>
                <w:szCs w:val="20"/>
              </w:rPr>
            </w:pPr>
          </w:p>
          <w:p w:rsidR="00B70F1E" w:rsidRPr="00B70F1E" w:rsidRDefault="00B70F1E" w:rsidP="00B70F1E">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70F1E" w:rsidRPr="00B70F1E" w:rsidRDefault="00B70F1E" w:rsidP="00B70F1E">
            <w:pPr>
              <w:tabs>
                <w:tab w:val="left" w:pos="794"/>
                <w:tab w:val="left" w:pos="1191"/>
                <w:tab w:val="left" w:pos="1588"/>
                <w:tab w:val="left" w:pos="1985"/>
              </w:tabs>
              <w:bidi w:val="0"/>
              <w:spacing w:before="0" w:line="240" w:lineRule="auto"/>
              <w:jc w:val="center"/>
              <w:rPr>
                <w:rFonts w:cs="Times New Roman"/>
                <w:iCs/>
                <w:sz w:val="24"/>
                <w:szCs w:val="20"/>
              </w:rPr>
            </w:pPr>
            <w:r w:rsidRPr="00B70F1E">
              <w:rPr>
                <w:rFonts w:cs="Times New Roman"/>
                <w:iCs/>
                <w:sz w:val="24"/>
                <w:szCs w:val="20"/>
              </w:rPr>
              <w:t>Participation of women is encouraged</w:t>
            </w:r>
          </w:p>
        </w:tc>
        <w:tc>
          <w:tcPr>
            <w:tcW w:w="3141" w:type="dxa"/>
            <w:gridSpan w:val="2"/>
            <w:tcBorders>
              <w:left w:val="nil"/>
            </w:tcBorders>
          </w:tcPr>
          <w:p w:rsidR="00B70F1E" w:rsidRPr="00B70F1E" w:rsidRDefault="00B70F1E" w:rsidP="00B70F1E">
            <w:pPr>
              <w:tabs>
                <w:tab w:val="left" w:pos="794"/>
                <w:tab w:val="left" w:pos="1191"/>
                <w:tab w:val="left" w:pos="1588"/>
                <w:tab w:val="left" w:pos="1985"/>
              </w:tabs>
              <w:bidi w:val="0"/>
              <w:spacing w:before="0" w:line="240" w:lineRule="auto"/>
              <w:jc w:val="center"/>
              <w:rPr>
                <w:rFonts w:cs="Times New Roman"/>
                <w:sz w:val="24"/>
                <w:szCs w:val="20"/>
              </w:rPr>
            </w:pPr>
          </w:p>
        </w:tc>
      </w:tr>
      <w:tr w:rsidR="00B70F1E" w:rsidRPr="00B70F1E" w:rsidTr="00B70F1E">
        <w:trPr>
          <w:cantSplit/>
        </w:trPr>
        <w:tc>
          <w:tcPr>
            <w:tcW w:w="9639" w:type="dxa"/>
            <w:gridSpan w:val="9"/>
            <w:tcBorders>
              <w:top w:val="single" w:sz="6" w:space="0" w:color="auto"/>
              <w:left w:val="single" w:sz="6" w:space="0" w:color="auto"/>
              <w:right w:val="single" w:sz="6" w:space="0" w:color="auto"/>
            </w:tcBorders>
          </w:tcPr>
          <w:p w:rsidR="00B70F1E" w:rsidRPr="00B70F1E" w:rsidRDefault="00B70F1E" w:rsidP="00B70F1E">
            <w:pPr>
              <w:tabs>
                <w:tab w:val="left" w:pos="794"/>
                <w:tab w:val="left" w:pos="1191"/>
                <w:tab w:val="left" w:pos="1588"/>
                <w:tab w:val="left" w:pos="1985"/>
              </w:tabs>
              <w:bidi w:val="0"/>
              <w:spacing w:before="80" w:line="240" w:lineRule="auto"/>
              <w:jc w:val="left"/>
              <w:rPr>
                <w:rFonts w:cs="Times New Roman"/>
                <w:sz w:val="16"/>
                <w:szCs w:val="16"/>
                <w:lang w:val="en-GB"/>
              </w:rPr>
            </w:pPr>
            <w:r w:rsidRPr="00B70F1E">
              <w:rPr>
                <w:rFonts w:cs="Times New Roman"/>
                <w:sz w:val="18"/>
                <w:szCs w:val="18"/>
                <w:lang w:val="en-GB"/>
              </w:rPr>
              <w:t>Registration Confirmation I.D. No: ……………………………………………………………………………</w:t>
            </w:r>
            <w:r w:rsidRPr="00B70F1E">
              <w:rPr>
                <w:rFonts w:cs="Times New Roman"/>
                <w:sz w:val="18"/>
                <w:szCs w:val="18"/>
                <w:lang w:val="en-GB"/>
              </w:rPr>
              <w:br/>
              <w:t xml:space="preserve">(Note:  It is imperative for fellowship holders to pre-register via the online registration form at: </w:t>
            </w:r>
            <w:hyperlink r:id="rId34" w:history="1">
              <w:r w:rsidRPr="00B70F1E">
                <w:rPr>
                  <w:rFonts w:cs="Arial"/>
                  <w:color w:val="0000FF"/>
                  <w:sz w:val="18"/>
                  <w:szCs w:val="18"/>
                  <w:u w:val="single"/>
                  <w:lang w:val="en-GB"/>
                </w:rPr>
                <w:t>http://www.itu.int/ITU-T/studygroups/com09</w:t>
              </w:r>
            </w:hyperlink>
            <w:r w:rsidRPr="00B70F1E">
              <w:rPr>
                <w:rFonts w:cs="Times New Roman"/>
                <w:color w:val="1F497D"/>
                <w:sz w:val="16"/>
                <w:szCs w:val="16"/>
                <w:lang w:val="en-GB"/>
              </w:rPr>
              <w:t>)</w:t>
            </w:r>
          </w:p>
          <w:p w:rsidR="00B70F1E" w:rsidRPr="00B70F1E" w:rsidRDefault="00B70F1E" w:rsidP="00B70F1E">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B70F1E">
              <w:rPr>
                <w:rFonts w:cs="Times New Roman"/>
                <w:b/>
                <w:sz w:val="16"/>
                <w:szCs w:val="20"/>
              </w:rPr>
              <w:t>Country: _____________________________________________________________________________________________________</w:t>
            </w:r>
          </w:p>
          <w:p w:rsidR="00B70F1E" w:rsidRPr="00B70F1E" w:rsidRDefault="00B70F1E" w:rsidP="00B70F1E">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B70F1E">
              <w:rPr>
                <w:rFonts w:cs="Times New Roman"/>
                <w:b/>
                <w:sz w:val="16"/>
                <w:szCs w:val="20"/>
              </w:rPr>
              <w:t>Name of the Administration or Organization: ______________________________________________________________________</w:t>
            </w:r>
          </w:p>
          <w:p w:rsidR="00B70F1E" w:rsidRPr="00B70F1E" w:rsidRDefault="00B70F1E" w:rsidP="00B70F1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B70F1E" w:rsidRPr="00B70F1E" w:rsidRDefault="00B70F1E" w:rsidP="00B70F1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B70F1E">
              <w:rPr>
                <w:rFonts w:cs="Times New Roman"/>
                <w:b/>
                <w:sz w:val="16"/>
                <w:szCs w:val="20"/>
              </w:rPr>
              <w:t>Mr. / Ms.</w:t>
            </w:r>
            <w:r w:rsidRPr="00B70F1E">
              <w:rPr>
                <w:rFonts w:cs="Times New Roman"/>
                <w:b/>
                <w:sz w:val="16"/>
                <w:szCs w:val="20"/>
              </w:rPr>
              <w:tab/>
              <w:t>_______________________________________(family name)</w:t>
            </w:r>
            <w:r w:rsidRPr="00B70F1E">
              <w:rPr>
                <w:rFonts w:cs="Times New Roman"/>
                <w:b/>
                <w:sz w:val="16"/>
                <w:szCs w:val="20"/>
              </w:rPr>
              <w:tab/>
              <w:t>______________________________________(given name)</w:t>
            </w:r>
          </w:p>
          <w:p w:rsidR="00B70F1E" w:rsidRPr="00B70F1E" w:rsidRDefault="00B70F1E" w:rsidP="00B70F1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B70F1E" w:rsidRPr="00B70F1E" w:rsidRDefault="00B70F1E" w:rsidP="00B70F1E">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B70F1E">
              <w:rPr>
                <w:rFonts w:cs="Times New Roman"/>
                <w:b/>
                <w:sz w:val="16"/>
                <w:szCs w:val="20"/>
                <w:lang w:val="en-GB"/>
              </w:rPr>
              <w:t>Title:</w:t>
            </w:r>
            <w:r w:rsidRPr="00B70F1E">
              <w:rPr>
                <w:rFonts w:cs="Times New Roman"/>
                <w:b/>
                <w:sz w:val="16"/>
                <w:szCs w:val="20"/>
                <w:lang w:val="en-GB"/>
              </w:rPr>
              <w:tab/>
              <w:t>____________________________________________________________________________________________________</w:t>
            </w:r>
          </w:p>
          <w:p w:rsidR="00B70F1E" w:rsidRPr="00B70F1E" w:rsidRDefault="00B70F1E" w:rsidP="00B70F1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B70F1E" w:rsidRPr="00B70F1E" w:rsidTr="00B70F1E">
        <w:trPr>
          <w:cantSplit/>
        </w:trPr>
        <w:tc>
          <w:tcPr>
            <w:tcW w:w="9639" w:type="dxa"/>
            <w:gridSpan w:val="9"/>
            <w:tcBorders>
              <w:left w:val="single" w:sz="6" w:space="0" w:color="auto"/>
              <w:bottom w:val="single" w:sz="6" w:space="0" w:color="auto"/>
              <w:right w:val="single" w:sz="6" w:space="0" w:color="auto"/>
            </w:tcBorders>
          </w:tcPr>
          <w:p w:rsidR="00B70F1E" w:rsidRPr="00B70F1E" w:rsidRDefault="00B70F1E" w:rsidP="00B70F1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B70F1E">
              <w:rPr>
                <w:rFonts w:cs="Times New Roman"/>
                <w:b/>
                <w:sz w:val="16"/>
                <w:szCs w:val="20"/>
                <w:lang w:val="en-GB"/>
              </w:rPr>
              <w:t xml:space="preserve">Address: </w:t>
            </w:r>
            <w:r w:rsidRPr="00B70F1E">
              <w:rPr>
                <w:rFonts w:cs="Times New Roman"/>
                <w:b/>
                <w:sz w:val="16"/>
                <w:szCs w:val="20"/>
                <w:lang w:val="en-GB"/>
              </w:rPr>
              <w:tab/>
              <w:t>____________________________________________________________________________________________________</w:t>
            </w:r>
          </w:p>
          <w:p w:rsidR="00B70F1E" w:rsidRPr="00B70F1E" w:rsidRDefault="00B70F1E" w:rsidP="00B70F1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B70F1E">
              <w:rPr>
                <w:rFonts w:cs="Times New Roman"/>
                <w:b/>
                <w:sz w:val="16"/>
                <w:szCs w:val="20"/>
                <w:lang w:val="en-GB"/>
              </w:rPr>
              <w:t>______________________________________________________________________________________________________________</w:t>
            </w:r>
          </w:p>
          <w:p w:rsidR="00B70F1E" w:rsidRPr="00B70F1E" w:rsidRDefault="00B70F1E" w:rsidP="00B70F1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B70F1E" w:rsidRPr="00B70F1E" w:rsidRDefault="00B70F1E" w:rsidP="00B70F1E">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B70F1E">
              <w:rPr>
                <w:rFonts w:cs="Times New Roman"/>
                <w:b/>
                <w:sz w:val="16"/>
                <w:szCs w:val="20"/>
              </w:rPr>
              <w:t>Tel.:</w:t>
            </w:r>
            <w:r w:rsidRPr="00B70F1E">
              <w:rPr>
                <w:rFonts w:cs="Times New Roman"/>
                <w:b/>
                <w:sz w:val="16"/>
                <w:szCs w:val="20"/>
              </w:rPr>
              <w:tab/>
              <w:t>____________________________    Fax:</w:t>
            </w:r>
            <w:r w:rsidRPr="00B70F1E">
              <w:rPr>
                <w:rFonts w:cs="Times New Roman"/>
                <w:b/>
                <w:sz w:val="16"/>
                <w:szCs w:val="20"/>
              </w:rPr>
              <w:tab/>
              <w:t>____________________________    E-Mail:_________________________________</w:t>
            </w:r>
          </w:p>
          <w:p w:rsidR="00B70F1E" w:rsidRPr="00B70F1E" w:rsidRDefault="00B70F1E" w:rsidP="00B70F1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B70F1E" w:rsidRPr="00B70F1E" w:rsidRDefault="00B70F1E" w:rsidP="00B70F1E">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B70F1E">
              <w:rPr>
                <w:rFonts w:cs="Times New Roman"/>
                <w:b/>
                <w:sz w:val="16"/>
                <w:szCs w:val="20"/>
              </w:rPr>
              <w:t>PASSPORT INFORMATION :</w:t>
            </w:r>
          </w:p>
          <w:p w:rsidR="00B70F1E" w:rsidRPr="00B70F1E" w:rsidRDefault="00B70F1E" w:rsidP="00B70F1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B70F1E">
              <w:rPr>
                <w:rFonts w:cs="Times New Roman"/>
                <w:b/>
                <w:sz w:val="16"/>
                <w:szCs w:val="20"/>
              </w:rPr>
              <w:t>Date of birth:</w:t>
            </w:r>
            <w:r w:rsidRPr="00B70F1E">
              <w:rPr>
                <w:rFonts w:cs="Times New Roman"/>
                <w:b/>
                <w:sz w:val="16"/>
                <w:szCs w:val="20"/>
              </w:rPr>
              <w:tab/>
              <w:t>_______________________________________________________________________________________________</w:t>
            </w:r>
          </w:p>
          <w:p w:rsidR="00B70F1E" w:rsidRPr="00B70F1E" w:rsidRDefault="00B70F1E" w:rsidP="00B70F1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B70F1E" w:rsidRPr="00B70F1E" w:rsidRDefault="00B70F1E" w:rsidP="00B70F1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B70F1E">
              <w:rPr>
                <w:rFonts w:cs="Times New Roman"/>
                <w:b/>
                <w:sz w:val="16"/>
                <w:szCs w:val="20"/>
                <w:lang w:val="en-GB"/>
              </w:rPr>
              <w:t>Nationality: __________________________________________   Passport number: ________________________________________</w:t>
            </w:r>
          </w:p>
          <w:p w:rsidR="00B70F1E" w:rsidRPr="00B70F1E" w:rsidRDefault="00B70F1E" w:rsidP="00B70F1E">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B70F1E" w:rsidRPr="00B70F1E" w:rsidRDefault="00B70F1E" w:rsidP="00B70F1E">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B70F1E">
              <w:rPr>
                <w:rFonts w:cs="Times New Roman"/>
                <w:b/>
                <w:sz w:val="16"/>
                <w:szCs w:val="20"/>
                <w:lang w:val="en-GB"/>
              </w:rPr>
              <w:t>Date of issue: ___________________   In (place)</w:t>
            </w:r>
            <w:r w:rsidRPr="00B70F1E">
              <w:rPr>
                <w:rFonts w:cs="Times New Roman"/>
                <w:b/>
                <w:sz w:val="16"/>
                <w:szCs w:val="20"/>
                <w:lang w:val="en-GB"/>
              </w:rPr>
              <w:tab/>
              <w:t>: _____________________________Valid until (date): _______________________</w:t>
            </w:r>
          </w:p>
          <w:p w:rsidR="00B70F1E" w:rsidRPr="00B70F1E" w:rsidRDefault="00B70F1E" w:rsidP="00B70F1E">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B70F1E" w:rsidRPr="00B70F1E" w:rsidTr="00B70F1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70F1E" w:rsidRPr="00B70F1E" w:rsidRDefault="00B70F1E" w:rsidP="00B70F1E">
            <w:pPr>
              <w:tabs>
                <w:tab w:val="left" w:pos="794"/>
                <w:tab w:val="left" w:pos="1191"/>
                <w:tab w:val="left" w:pos="1588"/>
                <w:tab w:val="left" w:pos="1985"/>
              </w:tabs>
              <w:bidi w:val="0"/>
              <w:spacing w:line="240" w:lineRule="auto"/>
              <w:jc w:val="center"/>
              <w:rPr>
                <w:rFonts w:cs="Times New Roman"/>
                <w:b/>
                <w:bCs/>
                <w:sz w:val="20"/>
                <w:szCs w:val="20"/>
                <w:lang w:val="en-GB"/>
              </w:rPr>
            </w:pPr>
            <w:r w:rsidRPr="00B70F1E">
              <w:rPr>
                <w:rFonts w:cs="Times New Roman"/>
                <w:b/>
                <w:bCs/>
                <w:sz w:val="20"/>
                <w:szCs w:val="20"/>
                <w:lang w:val="en-GB"/>
              </w:rPr>
              <w:t>Please select your preference</w:t>
            </w:r>
            <w:r w:rsidRPr="00B70F1E">
              <w:rPr>
                <w:rFonts w:cs="Times New Roman"/>
                <w:b/>
                <w:bCs/>
                <w:sz w:val="20"/>
                <w:szCs w:val="20"/>
                <w:lang w:val="en-GB"/>
              </w:rPr>
              <w:br/>
              <w:t>(which ITU will do its best to accommodate)</w:t>
            </w:r>
          </w:p>
        </w:tc>
      </w:tr>
      <w:tr w:rsidR="00B70F1E" w:rsidRPr="00B70F1E" w:rsidTr="00B70F1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70F1E" w:rsidRPr="00B70F1E" w:rsidRDefault="00B70F1E" w:rsidP="00B70F1E">
            <w:pPr>
              <w:tabs>
                <w:tab w:val="left" w:pos="794"/>
                <w:tab w:val="left" w:pos="1191"/>
                <w:tab w:val="left" w:pos="1588"/>
                <w:tab w:val="left" w:pos="1985"/>
              </w:tabs>
              <w:bidi w:val="0"/>
              <w:spacing w:line="240" w:lineRule="auto"/>
              <w:jc w:val="left"/>
              <w:rPr>
                <w:rFonts w:cs="Times New Roman"/>
                <w:b/>
                <w:bCs/>
                <w:sz w:val="20"/>
                <w:szCs w:val="20"/>
                <w:lang w:val="en-GB"/>
              </w:rPr>
            </w:pPr>
            <w:r w:rsidRPr="00B70F1E">
              <w:rPr>
                <w:rFonts w:cs="Times New Roman"/>
                <w:b/>
                <w:bCs/>
                <w:sz w:val="20"/>
                <w:szCs w:val="20"/>
                <w:lang w:val="en-GB"/>
              </w:rPr>
              <w:tab/>
            </w:r>
            <w:r w:rsidRPr="00B70F1E">
              <w:rPr>
                <w:rFonts w:cs="Times New Roman"/>
                <w:b/>
                <w:bCs/>
                <w:sz w:val="20"/>
                <w:szCs w:val="20"/>
                <w:lang w:val="en-GB"/>
              </w:rPr>
              <w:tab/>
              <w:t>□ Economy class air ticket (duty station / Geneva / duty station).</w:t>
            </w:r>
          </w:p>
          <w:p w:rsidR="00B70F1E" w:rsidRPr="00B70F1E" w:rsidRDefault="00B70F1E" w:rsidP="00B70F1E">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B70F1E">
              <w:rPr>
                <w:rFonts w:cs="Times New Roman"/>
                <w:b/>
                <w:bCs/>
                <w:sz w:val="20"/>
                <w:szCs w:val="20"/>
                <w:lang w:val="en-GB"/>
              </w:rPr>
              <w:tab/>
            </w:r>
            <w:r w:rsidRPr="00B70F1E">
              <w:rPr>
                <w:rFonts w:cs="Times New Roman"/>
                <w:b/>
                <w:bCs/>
                <w:sz w:val="20"/>
                <w:szCs w:val="20"/>
                <w:lang w:val="en-GB"/>
              </w:rPr>
              <w:tab/>
              <w:t>□ Daily subsistence allowance intended to cover accommodation, meals &amp; misc. expenses.</w:t>
            </w:r>
          </w:p>
        </w:tc>
      </w:tr>
      <w:tr w:rsidR="00B70F1E" w:rsidRPr="00B70F1E" w:rsidTr="00B70F1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70F1E" w:rsidRPr="00B70F1E" w:rsidRDefault="00B70F1E" w:rsidP="00B70F1E">
            <w:pPr>
              <w:tabs>
                <w:tab w:val="left" w:pos="794"/>
                <w:tab w:val="left" w:pos="1191"/>
                <w:tab w:val="left" w:pos="1588"/>
                <w:tab w:val="left" w:pos="1985"/>
              </w:tabs>
              <w:bidi w:val="0"/>
              <w:spacing w:before="0" w:line="240" w:lineRule="auto"/>
              <w:jc w:val="left"/>
              <w:rPr>
                <w:rFonts w:cs="Times New Roman"/>
                <w:sz w:val="24"/>
                <w:szCs w:val="20"/>
                <w:lang w:val="en-GB"/>
              </w:rPr>
            </w:pPr>
          </w:p>
        </w:tc>
      </w:tr>
      <w:tr w:rsidR="00B70F1E" w:rsidRPr="00B70F1E" w:rsidTr="00B70F1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70F1E" w:rsidRPr="00B70F1E" w:rsidRDefault="00B70F1E" w:rsidP="00B70F1E">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B70F1E" w:rsidRPr="00B70F1E" w:rsidRDefault="00B70F1E" w:rsidP="00B70F1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B70F1E">
              <w:rPr>
                <w:rFonts w:cs="Times New Roman"/>
                <w:b/>
                <w:bCs/>
                <w:sz w:val="16"/>
                <w:szCs w:val="20"/>
              </w:rPr>
              <w:t>Signature of fellowship candidate:</w:t>
            </w:r>
          </w:p>
          <w:p w:rsidR="00B70F1E" w:rsidRPr="00B70F1E" w:rsidRDefault="00B70F1E" w:rsidP="00B70F1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B70F1E" w:rsidRPr="00B70F1E" w:rsidRDefault="00B70F1E" w:rsidP="00B70F1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B70F1E" w:rsidRPr="00B70F1E" w:rsidRDefault="00B70F1E" w:rsidP="00B70F1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B70F1E">
              <w:rPr>
                <w:rFonts w:cs="Times New Roman"/>
                <w:b/>
                <w:bCs/>
                <w:sz w:val="16"/>
                <w:szCs w:val="20"/>
              </w:rPr>
              <w:t>Date:</w:t>
            </w:r>
          </w:p>
        </w:tc>
      </w:tr>
      <w:tr w:rsidR="00B70F1E" w:rsidRPr="00B70F1E" w:rsidTr="00B70F1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70F1E" w:rsidRPr="00B70F1E" w:rsidRDefault="00B70F1E" w:rsidP="00B70F1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B70F1E">
              <w:rPr>
                <w:rFonts w:cs="Times New Roman"/>
                <w:b/>
                <w:bCs/>
                <w:sz w:val="16"/>
                <w:szCs w:val="20"/>
              </w:rPr>
              <w:t>TO VALIDATE FELLOWSHIP REQUEST, NAME, TITLE AND SIGNATURE OF CERTIFYING OFFICIAL DESIGNATING PARTICIPANT MUST BE COMPLETED BELOW WITH OFFICIAL STAMP.</w:t>
            </w:r>
          </w:p>
          <w:p w:rsidR="00B70F1E" w:rsidRPr="00B70F1E" w:rsidRDefault="00B70F1E" w:rsidP="00B70F1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70F1E">
              <w:rPr>
                <w:rFonts w:cs="Times New Roman"/>
                <w:b/>
                <w:bCs/>
                <w:sz w:val="16"/>
                <w:szCs w:val="16"/>
                <w:lang w:val="en-GB"/>
              </w:rPr>
              <w:t>N.B. IT IS IMPERATIVE THAT FELLOWS BE PRESENT FROM THE FIRST DAY TO THE END OF THE MEETING.</w:t>
            </w:r>
          </w:p>
        </w:tc>
      </w:tr>
      <w:tr w:rsidR="00B70F1E" w:rsidRPr="00B70F1E" w:rsidTr="00B70F1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70F1E" w:rsidRPr="00B70F1E" w:rsidRDefault="00B70F1E" w:rsidP="00B70F1E">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B70F1E">
              <w:rPr>
                <w:rFonts w:cs="Times New Roman"/>
                <w:b/>
                <w:bCs/>
                <w:sz w:val="16"/>
                <w:szCs w:val="20"/>
              </w:rPr>
              <w:t>Signature</w:t>
            </w:r>
          </w:p>
        </w:tc>
        <w:tc>
          <w:tcPr>
            <w:tcW w:w="3260" w:type="dxa"/>
            <w:gridSpan w:val="3"/>
          </w:tcPr>
          <w:p w:rsidR="00B70F1E" w:rsidRPr="00B70F1E" w:rsidRDefault="00B70F1E" w:rsidP="00B70F1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70F1E">
              <w:rPr>
                <w:rFonts w:cs="Times New Roman"/>
                <w:b/>
                <w:bCs/>
                <w:sz w:val="16"/>
                <w:szCs w:val="20"/>
              </w:rPr>
              <w:t>Date</w:t>
            </w:r>
          </w:p>
        </w:tc>
      </w:tr>
    </w:tbl>
    <w:p w:rsidR="00B70F1E" w:rsidRPr="00B70F1E" w:rsidRDefault="00B70F1E" w:rsidP="00B70F1E">
      <w:pPr>
        <w:tabs>
          <w:tab w:val="left" w:pos="794"/>
          <w:tab w:val="left" w:pos="1191"/>
          <w:tab w:val="left" w:pos="1588"/>
          <w:tab w:val="left" w:pos="1985"/>
        </w:tabs>
        <w:bidi w:val="0"/>
        <w:spacing w:line="240" w:lineRule="auto"/>
        <w:jc w:val="left"/>
        <w:rPr>
          <w:rFonts w:cs="Times New Roman"/>
          <w:sz w:val="4"/>
          <w:szCs w:val="4"/>
          <w:lang w:val="en-GB"/>
        </w:rPr>
      </w:pPr>
    </w:p>
    <w:p w:rsidR="00B70F1E" w:rsidRPr="00B70F1E" w:rsidRDefault="00B70F1E" w:rsidP="00B70F1E">
      <w:pPr>
        <w:tabs>
          <w:tab w:val="left" w:pos="794"/>
          <w:tab w:val="left" w:pos="1191"/>
          <w:tab w:val="left" w:pos="1588"/>
          <w:tab w:val="left" w:pos="1985"/>
        </w:tabs>
        <w:bidi w:val="0"/>
        <w:spacing w:line="240" w:lineRule="auto"/>
        <w:jc w:val="left"/>
        <w:rPr>
          <w:rFonts w:cs="Times New Roman"/>
          <w:sz w:val="4"/>
          <w:szCs w:val="4"/>
          <w:lang w:val="en-GB"/>
        </w:rPr>
      </w:pPr>
    </w:p>
    <w:p w:rsidR="004E2A68" w:rsidRPr="004E2A68" w:rsidRDefault="004E2A68" w:rsidP="004E2A6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B70F1E" w:rsidRDefault="00B70F1E" w:rsidP="00B70F1E">
      <w:pPr>
        <w:tabs>
          <w:tab w:val="center" w:pos="4962"/>
        </w:tabs>
        <w:bidi w:val="0"/>
        <w:spacing w:line="240" w:lineRule="atLeast"/>
        <w:ind w:left="567"/>
        <w:jc w:val="center"/>
        <w:rPr>
          <w:rFonts w:cs="Times New Roman"/>
          <w:b/>
          <w:bCs/>
          <w:sz w:val="24"/>
          <w:szCs w:val="20"/>
          <w:lang w:val="en-GB"/>
        </w:rPr>
        <w:sectPr w:rsidR="00B70F1E" w:rsidSect="00B70F1E">
          <w:type w:val="oddPage"/>
          <w:pgSz w:w="11907" w:h="16727" w:code="9"/>
          <w:pgMar w:top="567" w:right="1089" w:bottom="567" w:left="1089" w:header="567" w:footer="567" w:gutter="0"/>
          <w:paperSrc w:first="15" w:other="15"/>
          <w:cols w:space="720"/>
          <w:docGrid w:linePitch="326"/>
        </w:sectPr>
      </w:pPr>
    </w:p>
    <w:p w:rsidR="00B70F1E" w:rsidRPr="00B70F1E" w:rsidRDefault="00B70F1E" w:rsidP="00A83168">
      <w:pPr>
        <w:tabs>
          <w:tab w:val="center" w:pos="4962"/>
        </w:tabs>
        <w:bidi w:val="0"/>
        <w:spacing w:line="240" w:lineRule="atLeast"/>
        <w:jc w:val="center"/>
        <w:rPr>
          <w:rFonts w:cs="Times New Roman"/>
          <w:b/>
          <w:bCs/>
          <w:sz w:val="24"/>
          <w:szCs w:val="20"/>
        </w:rPr>
      </w:pPr>
      <w:r w:rsidRPr="00B70F1E">
        <w:rPr>
          <w:rFonts w:cs="Times New Roman"/>
          <w:b/>
          <w:bCs/>
          <w:sz w:val="24"/>
          <w:szCs w:val="20"/>
          <w:lang w:val="en-GB"/>
        </w:rPr>
        <w:lastRenderedPageBreak/>
        <w:t>FORM</w:t>
      </w:r>
      <w:r w:rsidRPr="00B70F1E">
        <w:rPr>
          <w:rFonts w:cs="Times New Roman"/>
          <w:b/>
          <w:bCs/>
          <w:sz w:val="24"/>
          <w:szCs w:val="20"/>
        </w:rPr>
        <w:t xml:space="preserve"> 2 - HOTELS</w:t>
      </w:r>
    </w:p>
    <w:p w:rsidR="00B70F1E" w:rsidRPr="00B70F1E" w:rsidRDefault="00B70F1E" w:rsidP="00A83168">
      <w:pPr>
        <w:tabs>
          <w:tab w:val="center" w:pos="4962"/>
        </w:tabs>
        <w:bidi w:val="0"/>
        <w:spacing w:line="240" w:lineRule="atLeast"/>
        <w:jc w:val="center"/>
        <w:rPr>
          <w:rFonts w:cs="Times New Roman"/>
          <w:b/>
          <w:bCs/>
          <w:sz w:val="16"/>
          <w:szCs w:val="20"/>
          <w:lang w:val="en-GB"/>
        </w:rPr>
      </w:pPr>
      <w:r w:rsidRPr="00B70F1E">
        <w:rPr>
          <w:rFonts w:cs="Times New Roman"/>
          <w:sz w:val="24"/>
          <w:szCs w:val="20"/>
        </w:rPr>
        <w:t>(to TSB Collective letter 2/9)</w:t>
      </w:r>
    </w:p>
    <w:tbl>
      <w:tblPr>
        <w:tblW w:w="0" w:type="auto"/>
        <w:jc w:val="center"/>
        <w:tblLayout w:type="fixed"/>
        <w:tblLook w:val="0000" w:firstRow="0" w:lastRow="0" w:firstColumn="0" w:lastColumn="0" w:noHBand="0" w:noVBand="0"/>
      </w:tblPr>
      <w:tblGrid>
        <w:gridCol w:w="9360"/>
      </w:tblGrid>
      <w:tr w:rsidR="00B70F1E" w:rsidRPr="00B70F1E" w:rsidTr="00B70F1E">
        <w:trPr>
          <w:cantSplit/>
          <w:jc w:val="center"/>
        </w:trPr>
        <w:tc>
          <w:tcPr>
            <w:tcW w:w="9360" w:type="dxa"/>
            <w:tcBorders>
              <w:top w:val="single" w:sz="6" w:space="0" w:color="auto"/>
              <w:left w:val="single" w:sz="6" w:space="0" w:color="auto"/>
              <w:bottom w:val="single" w:sz="6" w:space="0" w:color="auto"/>
              <w:right w:val="single" w:sz="6" w:space="0" w:color="auto"/>
            </w:tcBorders>
          </w:tcPr>
          <w:p w:rsidR="00B70F1E" w:rsidRPr="00B70F1E" w:rsidRDefault="00B70F1E" w:rsidP="00B70F1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B70F1E" w:rsidRPr="00B70F1E" w:rsidRDefault="00B70F1E" w:rsidP="00B70F1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B70F1E">
              <w:rPr>
                <w:rFonts w:cs="Times New Roman"/>
                <w:i/>
                <w:sz w:val="24"/>
                <w:szCs w:val="24"/>
                <w:lang w:val="en-GB"/>
              </w:rPr>
              <w:t xml:space="preserve">This confirmation form </w:t>
            </w:r>
            <w:r w:rsidRPr="00B70F1E">
              <w:rPr>
                <w:rFonts w:cs="Times New Roman"/>
                <w:b/>
                <w:bCs/>
                <w:i/>
                <w:sz w:val="24"/>
                <w:szCs w:val="24"/>
                <w:lang w:val="en-GB"/>
              </w:rPr>
              <w:t xml:space="preserve">should </w:t>
            </w:r>
            <w:r w:rsidRPr="00B70F1E">
              <w:rPr>
                <w:rFonts w:cs="Times New Roman"/>
                <w:b/>
                <w:i/>
                <w:sz w:val="24"/>
                <w:szCs w:val="24"/>
                <w:lang w:val="en-GB"/>
              </w:rPr>
              <w:t xml:space="preserve">be sent directly </w:t>
            </w:r>
            <w:r w:rsidRPr="00B70F1E">
              <w:rPr>
                <w:rFonts w:cs="Times New Roman"/>
                <w:i/>
                <w:sz w:val="24"/>
                <w:szCs w:val="24"/>
                <w:lang w:val="en-GB"/>
              </w:rPr>
              <w:t>to the hotel</w:t>
            </w:r>
            <w:r w:rsidRPr="00B70F1E">
              <w:rPr>
                <w:rFonts w:cs="Times New Roman"/>
                <w:b/>
                <w:i/>
                <w:sz w:val="24"/>
                <w:szCs w:val="24"/>
                <w:lang w:val="en-GB"/>
              </w:rPr>
              <w:t xml:space="preserve"> </w:t>
            </w:r>
            <w:r w:rsidRPr="00B70F1E">
              <w:rPr>
                <w:rFonts w:cs="Times New Roman"/>
                <w:i/>
                <w:sz w:val="24"/>
                <w:szCs w:val="24"/>
                <w:lang w:val="en-GB"/>
              </w:rPr>
              <w:t>of your choice</w:t>
            </w:r>
          </w:p>
          <w:p w:rsidR="00B70F1E" w:rsidRPr="00B70F1E" w:rsidRDefault="00B70F1E" w:rsidP="00B70F1E">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B70F1E" w:rsidRPr="00B70F1E" w:rsidRDefault="00B70F1E" w:rsidP="00B70F1E">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B70F1E" w:rsidRPr="00B70F1E" w:rsidTr="00B70F1E">
        <w:trPr>
          <w:cantSplit/>
          <w:jc w:val="center"/>
        </w:trPr>
        <w:tc>
          <w:tcPr>
            <w:tcW w:w="1291" w:type="dxa"/>
          </w:tcPr>
          <w:p w:rsidR="00B70F1E" w:rsidRPr="00B70F1E" w:rsidRDefault="00B70F1E" w:rsidP="00B70F1E">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B70F1E">
              <w:rPr>
                <w:rFonts w:cs="Times New Roman"/>
                <w:noProof/>
                <w:sz w:val="24"/>
                <w:szCs w:val="20"/>
              </w:rPr>
              <w:drawing>
                <wp:inline distT="0" distB="0" distL="0" distR="0" wp14:anchorId="2711A7A8" wp14:editId="6B59A9ED">
                  <wp:extent cx="628650" cy="6667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70F1E" w:rsidRPr="00B70F1E" w:rsidRDefault="00B70F1E" w:rsidP="00B70F1E">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B70F1E">
              <w:rPr>
                <w:rFonts w:cs="Times New Roman"/>
                <w:sz w:val="26"/>
                <w:szCs w:val="20"/>
                <w:lang w:val="es-ES_tradnl"/>
              </w:rPr>
              <w:br/>
            </w:r>
            <w:r w:rsidRPr="00B70F1E">
              <w:rPr>
                <w:rFonts w:cs="Times New Roman"/>
                <w:b/>
                <w:bCs/>
                <w:sz w:val="28"/>
                <w:szCs w:val="28"/>
                <w:lang w:val="es-ES_tradnl"/>
              </w:rPr>
              <w:t>INTERNATIONAL TELECOMMUNICATION UNION</w:t>
            </w:r>
            <w:r w:rsidRPr="00B70F1E">
              <w:rPr>
                <w:rFonts w:cs="Times New Roman"/>
                <w:b/>
                <w:bCs/>
                <w:sz w:val="28"/>
                <w:szCs w:val="28"/>
                <w:lang w:val="es-ES_tradnl"/>
              </w:rPr>
              <w:br/>
            </w:r>
          </w:p>
        </w:tc>
        <w:tc>
          <w:tcPr>
            <w:tcW w:w="1400" w:type="dxa"/>
          </w:tcPr>
          <w:p w:rsidR="00B70F1E" w:rsidRPr="00B70F1E" w:rsidRDefault="00B70F1E" w:rsidP="00B70F1E">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B70F1E">
              <w:rPr>
                <w:rFonts w:cs="Times New Roman"/>
                <w:noProof/>
                <w:sz w:val="24"/>
                <w:szCs w:val="20"/>
              </w:rPr>
              <w:drawing>
                <wp:inline distT="0" distB="0" distL="0" distR="0" wp14:anchorId="69D8D764" wp14:editId="3ECBFF8E">
                  <wp:extent cx="628650" cy="6667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B70F1E" w:rsidRPr="00B70F1E" w:rsidRDefault="00B70F1E" w:rsidP="00B70F1E">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B70F1E">
        <w:rPr>
          <w:rFonts w:cs="Times New Roman"/>
          <w:b/>
          <w:bCs/>
          <w:sz w:val="24"/>
          <w:szCs w:val="24"/>
        </w:rPr>
        <w:t>TELECOMMUNICATION STANDARDIZATION SECTOR</w:t>
      </w:r>
      <w:r w:rsidRPr="00B70F1E">
        <w:rPr>
          <w:rFonts w:cs="Times New Roman"/>
          <w:b/>
          <w:bCs/>
          <w:sz w:val="24"/>
          <w:szCs w:val="24"/>
        </w:rPr>
        <w:br/>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70F1E">
        <w:rPr>
          <w:rFonts w:cs="Times New Roman"/>
          <w:i/>
          <w:sz w:val="20"/>
          <w:szCs w:val="20"/>
          <w:lang w:val="en-GB"/>
        </w:rPr>
        <w:t>SG/WP meeting -------------------------------------   from    -------------------------  to ----------------------- in Geneva</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70F1E">
        <w:rPr>
          <w:rFonts w:cs="Times New Roman"/>
          <w:i/>
          <w:sz w:val="20"/>
          <w:szCs w:val="20"/>
          <w:lang w:val="en-GB"/>
        </w:rPr>
        <w:t>Confirmation of the reservation made on (date) -------------------------   with (hotel)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B70F1E">
        <w:rPr>
          <w:rFonts w:cs="Times New Roman"/>
          <w:b/>
          <w:i/>
          <w:sz w:val="24"/>
          <w:szCs w:val="24"/>
          <w:u w:val="single"/>
        </w:rPr>
        <w:t xml:space="preserve">at the ITU preferential tariff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70F1E">
        <w:rPr>
          <w:rFonts w:cs="Times New Roman"/>
          <w:i/>
          <w:sz w:val="20"/>
          <w:szCs w:val="20"/>
          <w:lang w:val="en-GB"/>
        </w:rPr>
        <w:t>------------ single/double room(s)</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70F1E">
        <w:rPr>
          <w:rFonts w:cs="Times New Roman"/>
          <w:i/>
          <w:sz w:val="20"/>
          <w:szCs w:val="20"/>
          <w:lang w:val="en-GB"/>
        </w:rPr>
        <w:t>arriving on (date) ---------------------------  at (time)  -------------  departing on (date)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B70F1E" w:rsidRPr="00B70F1E" w:rsidRDefault="00B70F1E" w:rsidP="00B70F1E">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B70F1E">
          <w:rPr>
            <w:rFonts w:eastAsia="SimSun" w:cs="Times New Roman"/>
            <w:b/>
            <w:bCs/>
            <w:i/>
            <w:iCs/>
            <w:sz w:val="20"/>
            <w:szCs w:val="20"/>
            <w:lang w:eastAsia="zh-CN"/>
          </w:rPr>
          <w:t>GENEVA</w:t>
        </w:r>
      </w:smartTag>
      <w:r w:rsidRPr="00B70F1E">
        <w:rPr>
          <w:rFonts w:eastAsia="SimSun" w:cs="Times New Roman"/>
          <w:b/>
          <w:bCs/>
          <w:i/>
          <w:iCs/>
          <w:sz w:val="20"/>
          <w:szCs w:val="20"/>
          <w:lang w:eastAsia="zh-CN"/>
        </w:rPr>
        <w:t xml:space="preserve"> TRANSPORT CARD : </w:t>
      </w:r>
      <w:r w:rsidRPr="00B70F1E">
        <w:rPr>
          <w:rFonts w:eastAsia="SimSun" w:cs="Times New Roman"/>
          <w:i/>
          <w:iCs/>
          <w:sz w:val="20"/>
          <w:szCs w:val="20"/>
          <w:lang w:eastAsia="zh-CN"/>
        </w:rPr>
        <w:t xml:space="preserve">Hotels and residences in the canton of </w:t>
      </w:r>
      <w:smartTag w:uri="urn:schemas-microsoft-com:office:smarttags" w:element="City">
        <w:r w:rsidRPr="00B70F1E">
          <w:rPr>
            <w:rFonts w:eastAsia="SimSun" w:cs="Times New Roman"/>
            <w:i/>
            <w:iCs/>
            <w:sz w:val="20"/>
            <w:szCs w:val="20"/>
            <w:lang w:eastAsia="zh-CN"/>
          </w:rPr>
          <w:t>Geneva</w:t>
        </w:r>
      </w:smartTag>
      <w:r w:rsidRPr="00B70F1E">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B70F1E">
            <w:rPr>
              <w:rFonts w:eastAsia="SimSun" w:cs="Times New Roman"/>
              <w:i/>
              <w:iCs/>
              <w:sz w:val="20"/>
              <w:szCs w:val="20"/>
              <w:lang w:eastAsia="zh-CN"/>
            </w:rPr>
            <w:t>Geneva</w:t>
          </w:r>
        </w:smartTag>
      </w:smartTag>
      <w:r w:rsidRPr="00B70F1E">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B70F1E">
            <w:rPr>
              <w:rFonts w:eastAsia="SimSun" w:cs="Times New Roman"/>
              <w:i/>
              <w:iCs/>
              <w:sz w:val="20"/>
              <w:szCs w:val="20"/>
              <w:lang w:eastAsia="zh-CN"/>
            </w:rPr>
            <w:t>Geneva</w:t>
          </w:r>
        </w:smartTag>
      </w:smartTag>
      <w:r w:rsidRPr="00B70F1E">
        <w:rPr>
          <w:rFonts w:eastAsia="SimSun" w:cs="Times New Roman"/>
          <w:i/>
          <w:iCs/>
          <w:sz w:val="20"/>
          <w:szCs w:val="20"/>
          <w:lang w:eastAsia="zh-CN"/>
        </w:rPr>
        <w:t xml:space="preserve"> public transport, including buses, trams, boats and trains as far as Versoix and the airport.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70F1E">
        <w:rPr>
          <w:rFonts w:cs="Times New Roman"/>
          <w:i/>
          <w:sz w:val="20"/>
          <w:szCs w:val="20"/>
        </w:rPr>
        <w:t>Family name</w:t>
      </w:r>
      <w:r w:rsidRPr="00B70F1E">
        <w:rPr>
          <w:rFonts w:cs="Times New Roman"/>
          <w:sz w:val="20"/>
          <w:szCs w:val="20"/>
        </w:rPr>
        <w:t xml:space="preserve">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70F1E">
        <w:rPr>
          <w:rFonts w:cs="Times New Roman"/>
          <w:i/>
          <w:sz w:val="20"/>
          <w:szCs w:val="20"/>
        </w:rPr>
        <w:t xml:space="preserve">First name    </w:t>
      </w:r>
      <w:r w:rsidRPr="00B70F1E">
        <w:rPr>
          <w:rFonts w:cs="Times New Roman"/>
          <w:sz w:val="20"/>
          <w:szCs w:val="20"/>
        </w:rPr>
        <w:t xml:space="preserve">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70F1E">
        <w:rPr>
          <w:rFonts w:cs="Times New Roman"/>
          <w:i/>
          <w:sz w:val="20"/>
          <w:szCs w:val="20"/>
        </w:rPr>
        <w:t xml:space="preserve">Address        </w:t>
      </w:r>
      <w:r w:rsidRPr="00B70F1E">
        <w:rPr>
          <w:rFonts w:cs="Times New Roman"/>
          <w:sz w:val="20"/>
          <w:szCs w:val="20"/>
        </w:rPr>
        <w:t xml:space="preserve">    ------------------------------------------------------------------------        </w:t>
      </w:r>
      <w:r w:rsidRPr="00B70F1E">
        <w:rPr>
          <w:rFonts w:cs="Times New Roman"/>
          <w:i/>
          <w:iCs/>
          <w:sz w:val="20"/>
          <w:szCs w:val="20"/>
        </w:rPr>
        <w:t>Tel: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70F1E">
        <w:rPr>
          <w:rFonts w:cs="Times New Roman"/>
          <w:i/>
          <w:iCs/>
          <w:sz w:val="20"/>
          <w:szCs w:val="20"/>
        </w:rPr>
        <w:t>-----------------------------------------------------------------------------------------         Fax: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70F1E">
        <w:rPr>
          <w:rFonts w:cs="Times New Roman"/>
          <w:i/>
          <w:iCs/>
          <w:sz w:val="20"/>
          <w:szCs w:val="20"/>
        </w:rPr>
        <w:t>-----------------------------------------------------------------------------------------      E-mail:</w:t>
      </w:r>
      <w:r w:rsidRPr="00B70F1E">
        <w:rPr>
          <w:rFonts w:cs="Times New Roman"/>
          <w:sz w:val="20"/>
          <w:szCs w:val="20"/>
        </w:rPr>
        <w:t xml:space="preserve">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70F1E">
        <w:rPr>
          <w:rFonts w:cs="Times New Roman"/>
          <w:i/>
          <w:sz w:val="20"/>
          <w:szCs w:val="20"/>
          <w:lang w:val="en-GB"/>
        </w:rPr>
        <w:t>Credit card to guarantee this reservation</w:t>
      </w:r>
      <w:r w:rsidRPr="00B70F1E">
        <w:rPr>
          <w:rFonts w:cs="Times New Roman"/>
          <w:sz w:val="20"/>
          <w:szCs w:val="20"/>
          <w:lang w:val="en-GB"/>
        </w:rPr>
        <w:t>:        AX/VISA/DINERS/EC  (</w:t>
      </w:r>
      <w:r w:rsidRPr="00B70F1E">
        <w:rPr>
          <w:rFonts w:cs="Times New Roman"/>
          <w:i/>
          <w:iCs/>
          <w:sz w:val="20"/>
          <w:szCs w:val="20"/>
          <w:lang w:val="en-GB"/>
        </w:rPr>
        <w:t>or</w:t>
      </w:r>
      <w:r w:rsidRPr="00B70F1E">
        <w:rPr>
          <w:rFonts w:cs="Times New Roman"/>
          <w:sz w:val="20"/>
          <w:szCs w:val="20"/>
          <w:lang w:val="en-GB"/>
        </w:rPr>
        <w:t xml:space="preserve"> </w:t>
      </w:r>
      <w:r w:rsidRPr="00B70F1E">
        <w:rPr>
          <w:rFonts w:cs="Times New Roman"/>
          <w:i/>
          <w:sz w:val="20"/>
          <w:szCs w:val="20"/>
        </w:rPr>
        <w:t>other)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70F1E">
        <w:rPr>
          <w:rFonts w:cs="Times New Roman"/>
          <w:i/>
          <w:iCs/>
          <w:sz w:val="20"/>
          <w:szCs w:val="20"/>
        </w:rPr>
        <w:t xml:space="preserve">No. </w:t>
      </w:r>
      <w:r w:rsidRPr="00B70F1E">
        <w:rPr>
          <w:rFonts w:cs="Times New Roman"/>
          <w:sz w:val="20"/>
          <w:szCs w:val="20"/>
        </w:rPr>
        <w:t xml:space="preserve">--------------------------------------------------------         </w:t>
      </w:r>
      <w:r w:rsidRPr="00B70F1E">
        <w:rPr>
          <w:rFonts w:cs="Times New Roman"/>
          <w:i/>
          <w:sz w:val="20"/>
          <w:szCs w:val="20"/>
        </w:rPr>
        <w:t>valid until</w:t>
      </w:r>
      <w:r w:rsidRPr="00B70F1E">
        <w:rPr>
          <w:rFonts w:cs="Times New Roman"/>
          <w:sz w:val="20"/>
          <w:szCs w:val="20"/>
        </w:rPr>
        <w:t xml:space="preserve">      -------------------------------------------------</w:t>
      </w: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70F1E" w:rsidRPr="00B70F1E" w:rsidRDefault="00B70F1E" w:rsidP="00B70F1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B70F1E">
        <w:rPr>
          <w:rFonts w:cs="Times New Roman"/>
          <w:i/>
          <w:sz w:val="20"/>
          <w:szCs w:val="20"/>
          <w:lang w:val="en-GB"/>
        </w:rPr>
        <w:t>Date</w:t>
      </w:r>
      <w:r w:rsidRPr="00B70F1E">
        <w:rPr>
          <w:rFonts w:cs="Times New Roman"/>
          <w:sz w:val="20"/>
          <w:szCs w:val="20"/>
          <w:lang w:val="en-GB"/>
        </w:rPr>
        <w:t xml:space="preserve"> ------------------------------------------------------      </w:t>
      </w:r>
      <w:r w:rsidRPr="00B70F1E">
        <w:rPr>
          <w:rFonts w:cs="Times New Roman"/>
          <w:i/>
          <w:sz w:val="20"/>
          <w:szCs w:val="20"/>
          <w:lang w:val="en-GB"/>
        </w:rPr>
        <w:t xml:space="preserve">Signature </w:t>
      </w:r>
      <w:r w:rsidRPr="00B70F1E">
        <w:rPr>
          <w:rFonts w:cs="Times New Roman"/>
          <w:sz w:val="20"/>
          <w:szCs w:val="20"/>
          <w:lang w:val="en-GB"/>
        </w:rPr>
        <w:t xml:space="preserve">       ---------------------------------------------------</w:t>
      </w:r>
    </w:p>
    <w:p w:rsidR="00B70F1E" w:rsidRPr="00B70F1E" w:rsidRDefault="00B70F1E" w:rsidP="00B70F1E">
      <w:pPr>
        <w:tabs>
          <w:tab w:val="left" w:pos="794"/>
          <w:tab w:val="left" w:pos="1191"/>
          <w:tab w:val="left" w:pos="1588"/>
          <w:tab w:val="left" w:pos="1985"/>
        </w:tabs>
        <w:bidi w:val="0"/>
        <w:spacing w:before="0" w:line="240" w:lineRule="auto"/>
        <w:jc w:val="left"/>
        <w:rPr>
          <w:rFonts w:cs="Times New Roman"/>
          <w:sz w:val="2"/>
          <w:szCs w:val="20"/>
          <w:lang w:val="en-GB"/>
        </w:rPr>
      </w:pPr>
    </w:p>
    <w:p w:rsidR="00B70F1E" w:rsidRPr="00B70F1E" w:rsidRDefault="00B70F1E" w:rsidP="00B70F1E">
      <w:pPr>
        <w:tabs>
          <w:tab w:val="left" w:pos="794"/>
          <w:tab w:val="left" w:pos="1191"/>
          <w:tab w:val="left" w:pos="1588"/>
          <w:tab w:val="left" w:pos="1985"/>
        </w:tabs>
        <w:bidi w:val="0"/>
        <w:spacing w:line="240" w:lineRule="auto"/>
        <w:jc w:val="left"/>
        <w:rPr>
          <w:rFonts w:cs="Times New Roman"/>
          <w:sz w:val="4"/>
          <w:szCs w:val="4"/>
          <w:lang w:val="en-GB"/>
        </w:rPr>
      </w:pPr>
    </w:p>
    <w:p w:rsidR="00B70F1E" w:rsidRPr="00B70F1E" w:rsidRDefault="00B70F1E" w:rsidP="00B70F1E">
      <w:pPr>
        <w:tabs>
          <w:tab w:val="left" w:pos="794"/>
          <w:tab w:val="left" w:pos="1191"/>
          <w:tab w:val="left" w:pos="1588"/>
          <w:tab w:val="left" w:pos="1985"/>
        </w:tabs>
        <w:bidi w:val="0"/>
        <w:spacing w:line="240" w:lineRule="auto"/>
        <w:jc w:val="left"/>
        <w:rPr>
          <w:rFonts w:cs="Times New Roman"/>
          <w:sz w:val="4"/>
          <w:szCs w:val="4"/>
          <w:lang w:val="en-GB"/>
        </w:rPr>
      </w:pPr>
    </w:p>
    <w:p w:rsidR="009579B2" w:rsidRPr="00B70F1E" w:rsidRDefault="009579B2" w:rsidP="009579B2">
      <w:pPr>
        <w:tabs>
          <w:tab w:val="left" w:pos="794"/>
          <w:tab w:val="left" w:pos="1191"/>
          <w:tab w:val="left" w:pos="1588"/>
          <w:tab w:val="left" w:pos="1985"/>
        </w:tabs>
        <w:bidi w:val="0"/>
        <w:spacing w:before="0" w:line="240" w:lineRule="auto"/>
        <w:rPr>
          <w:lang w:val="en-GB" w:bidi="ar-EG"/>
        </w:rPr>
      </w:pPr>
    </w:p>
    <w:p w:rsidR="00B70F1E" w:rsidRDefault="00B70F1E" w:rsidP="00C96161">
      <w:pPr>
        <w:keepNext/>
        <w:tabs>
          <w:tab w:val="left" w:pos="794"/>
          <w:tab w:val="left" w:pos="1191"/>
          <w:tab w:val="left" w:pos="1588"/>
          <w:tab w:val="left" w:pos="1985"/>
        </w:tabs>
        <w:bidi w:val="0"/>
        <w:spacing w:line="240" w:lineRule="auto"/>
        <w:jc w:val="center"/>
        <w:rPr>
          <w:rFonts w:cs="Times New Roman"/>
          <w:b/>
          <w:bCs/>
          <w:sz w:val="28"/>
          <w:szCs w:val="28"/>
          <w:lang w:val="en-GB"/>
        </w:rPr>
        <w:sectPr w:rsidR="00B70F1E" w:rsidSect="00B70F1E">
          <w:type w:val="oddPage"/>
          <w:pgSz w:w="11907" w:h="16727" w:code="9"/>
          <w:pgMar w:top="567" w:right="1089" w:bottom="567" w:left="1089" w:header="567" w:footer="567" w:gutter="0"/>
          <w:paperSrc w:first="15" w:other="15"/>
          <w:cols w:space="720"/>
          <w:docGrid w:linePitch="326"/>
        </w:sectPr>
      </w:pPr>
    </w:p>
    <w:p w:rsidR="009579B2" w:rsidRPr="009579B2" w:rsidRDefault="009579B2" w:rsidP="00A83168">
      <w:pPr>
        <w:tabs>
          <w:tab w:val="left" w:pos="794"/>
          <w:tab w:val="left" w:pos="1191"/>
          <w:tab w:val="left" w:pos="1588"/>
          <w:tab w:val="left" w:pos="1985"/>
        </w:tabs>
        <w:bidi w:val="0"/>
        <w:spacing w:line="240" w:lineRule="auto"/>
        <w:jc w:val="center"/>
        <w:rPr>
          <w:rFonts w:cs="Times New Roman"/>
          <w:b/>
          <w:bCs/>
          <w:sz w:val="28"/>
          <w:szCs w:val="28"/>
          <w:lang w:val="en-GB"/>
        </w:rPr>
      </w:pPr>
      <w:r w:rsidRPr="009579B2">
        <w:rPr>
          <w:rFonts w:cs="Times New Roman"/>
          <w:b/>
          <w:bCs/>
          <w:sz w:val="28"/>
          <w:szCs w:val="28"/>
          <w:lang w:val="en-GB"/>
        </w:rPr>
        <w:lastRenderedPageBreak/>
        <w:t>ANNEX B</w:t>
      </w:r>
    </w:p>
    <w:p w:rsidR="009579B2" w:rsidRPr="009579B2" w:rsidRDefault="009579B2" w:rsidP="00A83168">
      <w:pPr>
        <w:tabs>
          <w:tab w:val="left" w:pos="794"/>
          <w:tab w:val="left" w:pos="1191"/>
          <w:tab w:val="left" w:pos="1588"/>
          <w:tab w:val="left" w:pos="1985"/>
        </w:tabs>
        <w:bidi w:val="0"/>
        <w:spacing w:after="240" w:line="240" w:lineRule="auto"/>
        <w:jc w:val="center"/>
        <w:rPr>
          <w:rFonts w:cs="Times New Roman"/>
          <w:sz w:val="24"/>
          <w:szCs w:val="24"/>
          <w:lang w:val="en-GB"/>
        </w:rPr>
      </w:pPr>
      <w:r w:rsidRPr="009579B2">
        <w:rPr>
          <w:rFonts w:cs="Times New Roman"/>
          <w:sz w:val="24"/>
          <w:szCs w:val="24"/>
          <w:lang w:val="en-GB"/>
        </w:rPr>
        <w:t>Draft Agenda</w:t>
      </w:r>
    </w:p>
    <w:tbl>
      <w:tblPr>
        <w:tblW w:w="0" w:type="auto"/>
        <w:jc w:val="center"/>
        <w:tblLayout w:type="fixed"/>
        <w:tblLook w:val="04A0" w:firstRow="1" w:lastRow="0" w:firstColumn="1" w:lastColumn="0" w:noHBand="0" w:noVBand="1"/>
      </w:tblPr>
      <w:tblGrid>
        <w:gridCol w:w="369"/>
        <w:gridCol w:w="8953"/>
        <w:gridCol w:w="533"/>
      </w:tblGrid>
      <w:tr w:rsidR="009579B2" w:rsidRPr="009579B2" w:rsidTr="00346CDA">
        <w:trPr>
          <w:jc w:val="center"/>
        </w:trPr>
        <w:tc>
          <w:tcPr>
            <w:tcW w:w="369" w:type="dxa"/>
            <w:shd w:val="clear" w:color="auto" w:fill="C6D9F1"/>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b/>
                <w:bCs/>
                <w:szCs w:val="22"/>
                <w:lang w:val="en-GB"/>
              </w:rPr>
            </w:pPr>
            <w:r w:rsidRPr="009579B2">
              <w:rPr>
                <w:rFonts w:cs="Times New Roman"/>
                <w:b/>
                <w:bCs/>
                <w:szCs w:val="22"/>
                <w:lang w:val="en-GB"/>
              </w:rPr>
              <w:t>#</w:t>
            </w:r>
          </w:p>
        </w:tc>
        <w:tc>
          <w:tcPr>
            <w:tcW w:w="8953" w:type="dxa"/>
            <w:shd w:val="clear" w:color="auto" w:fill="C6D9F1"/>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b/>
                <w:bCs/>
                <w:szCs w:val="22"/>
                <w:lang w:val="en-GB"/>
              </w:rPr>
            </w:pPr>
            <w:r w:rsidRPr="009579B2">
              <w:rPr>
                <w:rFonts w:cs="Times New Roman"/>
                <w:b/>
                <w:bCs/>
                <w:szCs w:val="22"/>
                <w:lang w:val="en-GB"/>
              </w:rPr>
              <w:t>Agenda items</w:t>
            </w:r>
          </w:p>
        </w:tc>
        <w:tc>
          <w:tcPr>
            <w:tcW w:w="533" w:type="dxa"/>
            <w:shd w:val="clear" w:color="auto" w:fill="C6D9F1"/>
          </w:tcPr>
          <w:p w:rsidR="009579B2" w:rsidRPr="009579B2" w:rsidRDefault="009579B2" w:rsidP="009579B2">
            <w:pPr>
              <w:tabs>
                <w:tab w:val="left" w:pos="1588"/>
                <w:tab w:val="left" w:pos="1985"/>
              </w:tabs>
              <w:bidi w:val="0"/>
              <w:spacing w:line="240" w:lineRule="auto"/>
              <w:jc w:val="left"/>
              <w:rPr>
                <w:rFonts w:cs="Times New Roman"/>
                <w:b/>
                <w:bCs/>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ind w:left="674" w:hanging="674"/>
              <w:jc w:val="left"/>
              <w:rPr>
                <w:rFonts w:cs="Times New Roman"/>
                <w:szCs w:val="22"/>
                <w:lang w:val="en-GB"/>
              </w:rPr>
            </w:pPr>
            <w:r w:rsidRPr="009579B2">
              <w:rPr>
                <w:rFonts w:cs="Times New Roman"/>
                <w:szCs w:val="22"/>
                <w:lang w:val="en-GB"/>
              </w:rPr>
              <w:t xml:space="preserve">Opening of the meeting </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674"/>
                <w:tab w:val="left" w:pos="794"/>
                <w:tab w:val="left" w:pos="1191"/>
                <w:tab w:val="left" w:pos="1588"/>
                <w:tab w:val="left" w:pos="1985"/>
              </w:tabs>
              <w:bidi w:val="0"/>
              <w:spacing w:line="240" w:lineRule="auto"/>
              <w:ind w:left="674" w:hanging="674"/>
              <w:jc w:val="left"/>
              <w:rPr>
                <w:rFonts w:cs="Times New Roman"/>
                <w:szCs w:val="22"/>
              </w:rPr>
            </w:pPr>
            <w:r w:rsidRPr="009579B2">
              <w:rPr>
                <w:rFonts w:cs="Times New Roman"/>
                <w:szCs w:val="22"/>
                <w:lang w:val="en-GB"/>
              </w:rPr>
              <w:t>Feedback on interim activities since last meeting</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9579B2" w:rsidRPr="009579B2" w:rsidRDefault="009579B2" w:rsidP="009579B2">
            <w:pPr>
              <w:tabs>
                <w:tab w:val="left" w:pos="674"/>
                <w:tab w:val="left" w:pos="1191"/>
                <w:tab w:val="left" w:pos="1588"/>
                <w:tab w:val="left" w:pos="1985"/>
              </w:tabs>
              <w:bidi w:val="0"/>
              <w:spacing w:line="240" w:lineRule="auto"/>
              <w:ind w:left="674" w:hanging="674"/>
              <w:jc w:val="left"/>
              <w:rPr>
                <w:rFonts w:cs="Times New Roman"/>
                <w:szCs w:val="22"/>
                <w:lang w:val="en-GB"/>
              </w:rPr>
            </w:pPr>
            <w:r w:rsidRPr="009579B2">
              <w:rPr>
                <w:rFonts w:cs="Times New Roman"/>
                <w:szCs w:val="22"/>
                <w:lang w:val="en-GB"/>
              </w:rPr>
              <w:t xml:space="preserve">TSAG (June 2014) results relevant to SG9 </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tcPr>
          <w:p w:rsidR="009579B2" w:rsidRPr="009579B2" w:rsidRDefault="009579B2" w:rsidP="009579B2">
            <w:pPr>
              <w:tabs>
                <w:tab w:val="left" w:pos="674"/>
                <w:tab w:val="left" w:pos="1191"/>
                <w:tab w:val="left" w:pos="1588"/>
                <w:tab w:val="left" w:pos="1985"/>
              </w:tabs>
              <w:bidi w:val="0"/>
              <w:spacing w:line="240" w:lineRule="auto"/>
              <w:ind w:left="674" w:hanging="674"/>
              <w:jc w:val="left"/>
              <w:rPr>
                <w:rFonts w:cs="Times New Roman"/>
                <w:szCs w:val="22"/>
                <w:lang w:val="en-GB"/>
              </w:rPr>
            </w:pPr>
            <w:r w:rsidRPr="009579B2">
              <w:rPr>
                <w:rFonts w:cs="Times New Roman"/>
                <w:szCs w:val="22"/>
                <w:lang w:val="en-GB"/>
              </w:rPr>
              <w:t>Rapporteurs, Associates and other roles</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tcPr>
          <w:p w:rsidR="009579B2" w:rsidRPr="009579B2" w:rsidRDefault="009579B2" w:rsidP="009579B2">
            <w:pPr>
              <w:tabs>
                <w:tab w:val="left" w:pos="674"/>
                <w:tab w:val="left" w:pos="1191"/>
                <w:tab w:val="left" w:pos="1588"/>
                <w:tab w:val="left" w:pos="1985"/>
              </w:tabs>
              <w:bidi w:val="0"/>
              <w:spacing w:line="240" w:lineRule="auto"/>
              <w:ind w:left="674" w:hanging="674"/>
              <w:jc w:val="left"/>
              <w:rPr>
                <w:rFonts w:cs="Times New Roman"/>
                <w:szCs w:val="22"/>
                <w:lang w:val="en-GB"/>
              </w:rPr>
            </w:pPr>
            <w:r w:rsidRPr="009579B2">
              <w:rPr>
                <w:rFonts w:cs="Times New Roman"/>
                <w:szCs w:val="22"/>
                <w:lang w:val="en-GB"/>
              </w:rPr>
              <w:t>Contributions for opening Plenary</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9579B2" w:rsidRPr="009579B2" w:rsidRDefault="009579B2" w:rsidP="009579B2">
            <w:pPr>
              <w:tabs>
                <w:tab w:val="left" w:pos="674"/>
                <w:tab w:val="left" w:pos="1191"/>
                <w:tab w:val="left" w:pos="1588"/>
                <w:tab w:val="left" w:pos="1985"/>
              </w:tabs>
              <w:bidi w:val="0"/>
              <w:spacing w:line="240" w:lineRule="auto"/>
              <w:ind w:left="674" w:hanging="674"/>
              <w:jc w:val="left"/>
              <w:rPr>
                <w:rFonts w:cs="Times New Roman"/>
                <w:szCs w:val="22"/>
                <w:lang w:val="en-GB"/>
              </w:rPr>
            </w:pPr>
            <w:r w:rsidRPr="009579B2">
              <w:rPr>
                <w:rFonts w:cs="Times New Roman"/>
                <w:szCs w:val="22"/>
                <w:lang w:val="en-GB"/>
              </w:rPr>
              <w:t>Report from other Groups/Workshops</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9579B2" w:rsidRPr="009579B2" w:rsidRDefault="009579B2" w:rsidP="009579B2">
            <w:pPr>
              <w:tabs>
                <w:tab w:val="left" w:pos="674"/>
                <w:tab w:val="left" w:pos="1191"/>
                <w:tab w:val="left" w:pos="1588"/>
                <w:tab w:val="left" w:pos="1985"/>
              </w:tabs>
              <w:bidi w:val="0"/>
              <w:spacing w:line="240" w:lineRule="auto"/>
              <w:ind w:left="674" w:hanging="674"/>
              <w:jc w:val="left"/>
              <w:rPr>
                <w:rFonts w:cs="Times New Roman"/>
                <w:szCs w:val="22"/>
                <w:lang w:val="en-GB"/>
              </w:rPr>
            </w:pPr>
            <w:r w:rsidRPr="009579B2">
              <w:rPr>
                <w:rFonts w:cs="Times New Roman"/>
                <w:szCs w:val="22"/>
                <w:lang w:val="en-GB"/>
              </w:rPr>
              <w:t>AOB for opening Plenary</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674"/>
                <w:tab w:val="left" w:pos="1191"/>
                <w:tab w:val="left" w:pos="1588"/>
                <w:tab w:val="left" w:pos="1985"/>
              </w:tabs>
              <w:bidi w:val="0"/>
              <w:spacing w:line="240" w:lineRule="auto"/>
              <w:ind w:left="674" w:hanging="674"/>
              <w:jc w:val="left"/>
              <w:rPr>
                <w:rFonts w:cs="Times New Roman"/>
                <w:szCs w:val="22"/>
                <w:lang w:val="en-GB"/>
              </w:rPr>
            </w:pPr>
            <w:r w:rsidRPr="009579B2">
              <w:rPr>
                <w:rFonts w:cs="Times New Roman"/>
                <w:szCs w:val="22"/>
                <w:lang w:val="en-GB"/>
              </w:rPr>
              <w:t>Intellectual Property Rights inquiry</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r w:rsidRPr="009579B2">
              <w:rPr>
                <w:rFonts w:cs="Times New Roman"/>
                <w:szCs w:val="22"/>
                <w:lang w:val="en-GB" w:eastAsia="ja-JP"/>
              </w:rPr>
              <w:t>“Consent” on draft Recommendations proposed for approval in accordance with Recommendation A.8</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r w:rsidRPr="009579B2">
              <w:rPr>
                <w:rFonts w:cs="Times New Roman"/>
                <w:szCs w:val="22"/>
                <w:lang w:val="en-GB"/>
              </w:rPr>
              <w:t xml:space="preserve">Approval of Working Parties reports and Question meetings report </w:t>
            </w:r>
          </w:p>
        </w:tc>
        <w:tc>
          <w:tcPr>
            <w:tcW w:w="533" w:type="dxa"/>
          </w:tcPr>
          <w:p w:rsidR="009579B2" w:rsidRPr="009579B2" w:rsidRDefault="009579B2" w:rsidP="009579B2">
            <w:pPr>
              <w:tabs>
                <w:tab w:val="left" w:pos="720"/>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eastAsia="ja-JP"/>
              </w:rPr>
            </w:pPr>
            <w:r w:rsidRPr="009579B2">
              <w:rPr>
                <w:rFonts w:cs="Times New Roman"/>
                <w:szCs w:val="22"/>
                <w:lang w:val="en-GB"/>
              </w:rPr>
              <w:t xml:space="preserve">New/amended Questions (if any) </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eastAsia="ja-JP"/>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eastAsia="ja-JP"/>
              </w:rPr>
            </w:pPr>
            <w:r w:rsidRPr="009579B2">
              <w:rPr>
                <w:rFonts w:cs="Times New Roman"/>
                <w:szCs w:val="22"/>
                <w:lang w:val="en-GB"/>
              </w:rPr>
              <w:t xml:space="preserve">New appointment and change of appointment of Rapporteur(s), Associate Rapporteur(s), liaison officers </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r w:rsidRPr="009579B2">
              <w:rPr>
                <w:rFonts w:cs="Times New Roman"/>
                <w:szCs w:val="22"/>
                <w:lang w:val="en-GB"/>
              </w:rPr>
              <w:t>Update of SG9 Work Programme</w:t>
            </w:r>
          </w:p>
        </w:tc>
        <w:tc>
          <w:tcPr>
            <w:tcW w:w="533" w:type="dxa"/>
          </w:tcPr>
          <w:p w:rsidR="009579B2" w:rsidRPr="009579B2" w:rsidRDefault="009579B2" w:rsidP="009579B2">
            <w:pPr>
              <w:tabs>
                <w:tab w:val="left" w:pos="720"/>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r w:rsidRPr="009579B2">
              <w:rPr>
                <w:rFonts w:cs="Times New Roman"/>
                <w:szCs w:val="22"/>
                <w:lang w:val="en-GB"/>
              </w:rPr>
              <w:t>Outgoing Liaison Statements</w:t>
            </w:r>
          </w:p>
        </w:tc>
        <w:tc>
          <w:tcPr>
            <w:tcW w:w="533" w:type="dxa"/>
          </w:tcPr>
          <w:p w:rsidR="009579B2" w:rsidRPr="009579B2" w:rsidRDefault="009579B2" w:rsidP="009579B2">
            <w:pPr>
              <w:tabs>
                <w:tab w:val="left" w:pos="720"/>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highlight w:val="yellow"/>
                <w:lang w:val="en-GB"/>
              </w:rPr>
            </w:pPr>
            <w:r w:rsidRPr="009579B2">
              <w:rPr>
                <w:rFonts w:cs="Times New Roman"/>
                <w:szCs w:val="22"/>
                <w:lang w:val="en-GB"/>
              </w:rPr>
              <w:t>Date and place of the next SG9 meeting</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rPr>
            </w:pPr>
          </w:p>
        </w:tc>
      </w:tr>
      <w:tr w:rsidR="009579B2" w:rsidRPr="006B083E"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fr-CH" w:eastAsia="ja-JP"/>
              </w:rPr>
            </w:pPr>
            <w:r w:rsidRPr="009579B2">
              <w:rPr>
                <w:rFonts w:cs="Times New Roman"/>
                <w:szCs w:val="22"/>
                <w:lang w:val="fr-CH"/>
              </w:rPr>
              <w:t>Future Interim activities (Rapporteurs, WPs)</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fr-CH"/>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fr-CH"/>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r w:rsidRPr="009579B2">
              <w:rPr>
                <w:rFonts w:cs="Times New Roman"/>
                <w:szCs w:val="22"/>
                <w:lang w:val="en-GB" w:eastAsia="ja-JP"/>
              </w:rPr>
              <w:t>AOB</w:t>
            </w:r>
            <w:r w:rsidRPr="009579B2">
              <w:rPr>
                <w:rFonts w:cs="Times New Roman"/>
                <w:szCs w:val="22"/>
                <w:lang w:val="en-GB"/>
              </w:rPr>
              <w:t xml:space="preserve"> </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rPr>
            </w:pPr>
          </w:p>
        </w:tc>
      </w:tr>
      <w:tr w:rsidR="009579B2" w:rsidRPr="009579B2" w:rsidTr="00346CDA">
        <w:trPr>
          <w:jc w:val="center"/>
        </w:trPr>
        <w:tc>
          <w:tcPr>
            <w:tcW w:w="369" w:type="dxa"/>
          </w:tcPr>
          <w:p w:rsidR="009579B2" w:rsidRPr="009579B2" w:rsidRDefault="009579B2" w:rsidP="009579B2">
            <w:pPr>
              <w:numPr>
                <w:ilvl w:val="0"/>
                <w:numId w:val="15"/>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eastAsia="ja-JP"/>
              </w:rPr>
            </w:pPr>
            <w:r w:rsidRPr="009579B2">
              <w:rPr>
                <w:rFonts w:cs="Times New Roman"/>
                <w:szCs w:val="22"/>
                <w:lang w:val="en-GB"/>
              </w:rPr>
              <w:t>Closing</w:t>
            </w:r>
            <w:r w:rsidRPr="009579B2">
              <w:rPr>
                <w:rFonts w:cs="Times New Roman"/>
                <w:szCs w:val="22"/>
                <w:lang w:val="en-GB" w:eastAsia="ja-JP"/>
              </w:rPr>
              <w:t xml:space="preserve"> </w:t>
            </w:r>
          </w:p>
        </w:tc>
        <w:tc>
          <w:tcPr>
            <w:tcW w:w="533" w:type="dxa"/>
          </w:tcPr>
          <w:p w:rsidR="009579B2" w:rsidRPr="009579B2" w:rsidRDefault="009579B2" w:rsidP="009579B2">
            <w:pPr>
              <w:tabs>
                <w:tab w:val="left" w:pos="794"/>
                <w:tab w:val="left" w:pos="1191"/>
                <w:tab w:val="left" w:pos="1588"/>
                <w:tab w:val="left" w:pos="1985"/>
              </w:tabs>
              <w:bidi w:val="0"/>
              <w:spacing w:line="240" w:lineRule="auto"/>
              <w:jc w:val="left"/>
              <w:rPr>
                <w:rFonts w:cs="Times New Roman"/>
                <w:szCs w:val="22"/>
                <w:lang w:val="en-GB" w:eastAsia="ja-JP"/>
              </w:rPr>
            </w:pPr>
          </w:p>
        </w:tc>
      </w:tr>
    </w:tbl>
    <w:p w:rsidR="009579B2" w:rsidRPr="009579B2" w:rsidRDefault="009579B2" w:rsidP="009579B2">
      <w:pPr>
        <w:tabs>
          <w:tab w:val="left" w:pos="567"/>
          <w:tab w:val="left" w:leader="dot" w:pos="8789"/>
          <w:tab w:val="right" w:pos="9639"/>
        </w:tabs>
        <w:bidi w:val="0"/>
        <w:spacing w:before="200" w:line="240" w:lineRule="auto"/>
        <w:ind w:left="567" w:hanging="567"/>
        <w:jc w:val="left"/>
        <w:rPr>
          <w:rFonts w:cs="Times New Roman"/>
          <w:sz w:val="24"/>
          <w:szCs w:val="20"/>
        </w:rPr>
      </w:pPr>
      <w:r w:rsidRPr="009579B2">
        <w:rPr>
          <w:rFonts w:cs="Times New Roman"/>
          <w:i/>
          <w:iCs/>
          <w:sz w:val="24"/>
          <w:szCs w:val="20"/>
          <w:lang w:val="en-GB"/>
        </w:rPr>
        <w:t>Note: Items 1 to 7 are expected to be addressed in the opening Plenary (8 September 2014) and items 8 to 18 are expected to be addressed in the closing Plenary (12 September 2014).</w:t>
      </w:r>
    </w:p>
    <w:p w:rsidR="009579B2" w:rsidRPr="009579B2" w:rsidRDefault="009579B2" w:rsidP="009579B2">
      <w:pPr>
        <w:tabs>
          <w:tab w:val="left" w:pos="720"/>
          <w:tab w:val="left" w:pos="794"/>
          <w:tab w:val="left" w:pos="1191"/>
          <w:tab w:val="left" w:pos="1588"/>
          <w:tab w:val="left" w:pos="1985"/>
        </w:tabs>
        <w:bidi w:val="0"/>
        <w:spacing w:before="0" w:line="240" w:lineRule="auto"/>
        <w:jc w:val="left"/>
        <w:rPr>
          <w:rFonts w:cs="Times New Roman"/>
          <w:b/>
          <w:bCs/>
          <w:sz w:val="28"/>
          <w:szCs w:val="28"/>
        </w:rPr>
      </w:pPr>
    </w:p>
    <w:p w:rsidR="009579B2" w:rsidRDefault="009579B2" w:rsidP="009579B2">
      <w:pPr>
        <w:keepNext/>
        <w:tabs>
          <w:tab w:val="left" w:pos="794"/>
          <w:tab w:val="left" w:pos="1191"/>
          <w:tab w:val="left" w:pos="1588"/>
          <w:tab w:val="left" w:pos="1985"/>
        </w:tabs>
        <w:bidi w:val="0"/>
        <w:spacing w:line="240" w:lineRule="auto"/>
        <w:jc w:val="center"/>
        <w:rPr>
          <w:rFonts w:cs="Times New Roman"/>
          <w:b/>
          <w:bCs/>
          <w:sz w:val="28"/>
          <w:szCs w:val="28"/>
          <w:rtl/>
          <w:lang w:val="en-GB"/>
        </w:rPr>
      </w:pPr>
      <w:bookmarkStart w:id="0" w:name="_GoBack"/>
      <w:bookmarkEnd w:id="0"/>
    </w:p>
    <w:p w:rsidR="009579B2" w:rsidRDefault="009579B2" w:rsidP="009579B2">
      <w:pPr>
        <w:keepNext/>
        <w:tabs>
          <w:tab w:val="left" w:pos="794"/>
          <w:tab w:val="left" w:pos="1191"/>
          <w:tab w:val="left" w:pos="1588"/>
          <w:tab w:val="left" w:pos="1985"/>
        </w:tabs>
        <w:bidi w:val="0"/>
        <w:spacing w:line="240" w:lineRule="auto"/>
        <w:jc w:val="center"/>
        <w:rPr>
          <w:rFonts w:cs="Times New Roman"/>
          <w:b/>
          <w:bCs/>
          <w:sz w:val="28"/>
          <w:szCs w:val="28"/>
          <w:lang w:val="en-GB"/>
        </w:rPr>
        <w:sectPr w:rsidR="009579B2" w:rsidSect="009579B2">
          <w:footerReference w:type="default" r:id="rId35"/>
          <w:type w:val="oddPage"/>
          <w:pgSz w:w="11907" w:h="16727" w:code="9"/>
          <w:pgMar w:top="567" w:right="1089" w:bottom="567" w:left="1089" w:header="567" w:footer="567" w:gutter="0"/>
          <w:paperSrc w:first="15" w:other="15"/>
          <w:cols w:space="720"/>
          <w:docGrid w:linePitch="326"/>
        </w:sectPr>
      </w:pPr>
    </w:p>
    <w:p w:rsidR="009579B2" w:rsidRPr="009579B2" w:rsidRDefault="009579B2" w:rsidP="00E31835">
      <w:pPr>
        <w:tabs>
          <w:tab w:val="left" w:pos="794"/>
          <w:tab w:val="left" w:pos="1191"/>
          <w:tab w:val="left" w:pos="1588"/>
          <w:tab w:val="left" w:pos="1985"/>
        </w:tabs>
        <w:bidi w:val="0"/>
        <w:spacing w:line="240" w:lineRule="auto"/>
        <w:jc w:val="center"/>
        <w:rPr>
          <w:rFonts w:cs="Times New Roman"/>
          <w:b/>
          <w:bCs/>
          <w:sz w:val="28"/>
          <w:szCs w:val="28"/>
          <w:lang w:val="en-GB"/>
        </w:rPr>
      </w:pPr>
      <w:r w:rsidRPr="009579B2">
        <w:rPr>
          <w:rFonts w:cs="Times New Roman"/>
          <w:b/>
          <w:bCs/>
          <w:sz w:val="28"/>
          <w:szCs w:val="28"/>
          <w:lang w:val="en-GB"/>
        </w:rPr>
        <w:lastRenderedPageBreak/>
        <w:t>ANNEX C</w:t>
      </w:r>
    </w:p>
    <w:p w:rsidR="009579B2" w:rsidRPr="00AD4EEE" w:rsidRDefault="009579B2" w:rsidP="00E31835">
      <w:pPr>
        <w:tabs>
          <w:tab w:val="left" w:pos="794"/>
          <w:tab w:val="left" w:pos="1191"/>
          <w:tab w:val="left" w:pos="1588"/>
          <w:tab w:val="left" w:pos="1985"/>
        </w:tabs>
        <w:bidi w:val="0"/>
        <w:spacing w:line="240" w:lineRule="auto"/>
        <w:jc w:val="center"/>
        <w:rPr>
          <w:rFonts w:cs="Times New Roman"/>
          <w:sz w:val="24"/>
          <w:szCs w:val="24"/>
        </w:rPr>
      </w:pPr>
      <w:r w:rsidRPr="009579B2">
        <w:rPr>
          <w:rFonts w:cs="Times New Roman"/>
          <w:sz w:val="24"/>
          <w:szCs w:val="24"/>
          <w:lang w:val="en-GB"/>
        </w:rPr>
        <w:t>Draft Timetable</w:t>
      </w:r>
    </w:p>
    <w:p w:rsidR="009579B2" w:rsidRPr="009579B2" w:rsidRDefault="009579B2" w:rsidP="00E31835">
      <w:pPr>
        <w:keepNext/>
        <w:tabs>
          <w:tab w:val="left" w:pos="794"/>
          <w:tab w:val="left" w:pos="1191"/>
          <w:tab w:val="left" w:pos="1588"/>
          <w:tab w:val="left" w:pos="1985"/>
        </w:tabs>
        <w:bidi w:val="0"/>
        <w:spacing w:after="120" w:line="240" w:lineRule="auto"/>
        <w:jc w:val="center"/>
        <w:rPr>
          <w:rFonts w:cs="Times New Roman"/>
          <w:b/>
          <w:bCs/>
          <w:sz w:val="24"/>
          <w:szCs w:val="24"/>
          <w:lang w:val="en-GB" w:eastAsia="ja-JP"/>
        </w:rPr>
      </w:pPr>
      <w:r w:rsidRPr="009579B2">
        <w:rPr>
          <w:rFonts w:cs="Times New Roman"/>
          <w:b/>
          <w:bCs/>
          <w:sz w:val="24"/>
          <w:szCs w:val="24"/>
          <w:lang w:val="en-GB"/>
        </w:rPr>
        <w:t xml:space="preserve">SG9 draft meeting plan </w:t>
      </w:r>
      <w:r w:rsidRPr="009579B2">
        <w:rPr>
          <w:rFonts w:cs="Times New Roman"/>
          <w:b/>
          <w:bCs/>
          <w:i/>
          <w:iCs/>
          <w:sz w:val="24"/>
          <w:szCs w:val="24"/>
          <w:lang w:val="en-GB"/>
        </w:rPr>
        <w:t>(8-12 September 2014, Geneva, Switzerland)</w:t>
      </w:r>
    </w:p>
    <w:tbl>
      <w:tblPr>
        <w:tblW w:w="107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34"/>
        <w:gridCol w:w="478"/>
        <w:gridCol w:w="478"/>
        <w:gridCol w:w="479"/>
        <w:gridCol w:w="477"/>
        <w:gridCol w:w="477"/>
        <w:gridCol w:w="478"/>
        <w:gridCol w:w="477"/>
        <w:gridCol w:w="477"/>
        <w:gridCol w:w="478"/>
        <w:gridCol w:w="477"/>
        <w:gridCol w:w="477"/>
        <w:gridCol w:w="478"/>
        <w:gridCol w:w="477"/>
        <w:gridCol w:w="478"/>
        <w:gridCol w:w="477"/>
        <w:gridCol w:w="477"/>
        <w:gridCol w:w="478"/>
        <w:gridCol w:w="477"/>
        <w:gridCol w:w="477"/>
        <w:gridCol w:w="478"/>
      </w:tblGrid>
      <w:tr w:rsidR="009579B2" w:rsidRPr="009579B2" w:rsidTr="00346CDA">
        <w:trPr>
          <w:cantSplit/>
          <w:trHeight w:hRule="exact" w:val="567"/>
          <w:tblHeader/>
          <w:jc w:val="center"/>
        </w:trPr>
        <w:tc>
          <w:tcPr>
            <w:tcW w:w="1234" w:type="dxa"/>
            <w:tcBorders>
              <w:top w:val="single" w:sz="18" w:space="0" w:color="FF0000"/>
              <w:left w:val="single" w:sz="18" w:space="0" w:color="FF0000"/>
              <w:bottom w:val="nil"/>
              <w:right w:val="single" w:sz="18" w:space="0" w:color="FF0000"/>
            </w:tcBorders>
            <w:hideMark/>
          </w:tcPr>
          <w:p w:rsidR="009579B2" w:rsidRPr="009579B2" w:rsidRDefault="009579B2" w:rsidP="009579B2">
            <w:pPr>
              <w:widowControl w:val="0"/>
              <w:tabs>
                <w:tab w:val="left" w:pos="794"/>
                <w:tab w:val="left" w:pos="1191"/>
                <w:tab w:val="left" w:pos="133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noProof/>
                <w:sz w:val="24"/>
                <w:szCs w:val="20"/>
              </w:rPr>
              <mc:AlternateContent>
                <mc:Choice Requires="wps">
                  <w:drawing>
                    <wp:anchor distT="0" distB="0" distL="114300" distR="114300" simplePos="0" relativeHeight="251659264" behindDoc="0" locked="1" layoutInCell="1" allowOverlap="1" wp14:anchorId="35CDD829" wp14:editId="34EA6008">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3ABD"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color w:val="000000"/>
                <w:sz w:val="18"/>
                <w:szCs w:val="18"/>
                <w:lang w:val="en-GB" w:eastAsia="ja-JP"/>
              </w:rPr>
            </w:pPr>
            <w:r w:rsidRPr="009579B2">
              <w:rPr>
                <w:rFonts w:cs="Times New Roman"/>
                <w:b/>
                <w:bCs/>
                <w:color w:val="000000"/>
                <w:sz w:val="18"/>
                <w:szCs w:val="18"/>
                <w:lang w:val="en-GB"/>
              </w:rPr>
              <w:t xml:space="preserve">Monday 8 </w:t>
            </w:r>
            <w:r w:rsidRPr="009579B2">
              <w:rPr>
                <w:rFonts w:cs="Times New Roman"/>
                <w:b/>
                <w:bCs/>
                <w:color w:val="000000"/>
                <w:sz w:val="18"/>
                <w:szCs w:val="18"/>
                <w:lang w:val="en-GB"/>
              </w:rPr>
              <w:br/>
              <w:t>September</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color w:val="000000"/>
                <w:sz w:val="18"/>
                <w:szCs w:val="18"/>
                <w:lang w:val="en-GB" w:eastAsia="ja-JP"/>
              </w:rPr>
            </w:pPr>
            <w:r w:rsidRPr="009579B2">
              <w:rPr>
                <w:rFonts w:cs="Times New Roman"/>
                <w:b/>
                <w:bCs/>
                <w:color w:val="000000"/>
                <w:sz w:val="18"/>
                <w:szCs w:val="18"/>
                <w:lang w:val="en-GB"/>
              </w:rPr>
              <w:t xml:space="preserve">Tuesday 9 </w:t>
            </w:r>
            <w:r w:rsidRPr="009579B2">
              <w:rPr>
                <w:rFonts w:cs="Times New Roman"/>
                <w:b/>
                <w:bCs/>
                <w:color w:val="000000"/>
                <w:sz w:val="18"/>
                <w:szCs w:val="18"/>
                <w:lang w:val="en-GB"/>
              </w:rPr>
              <w:br/>
              <w:t>September</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color w:val="000000"/>
                <w:sz w:val="18"/>
                <w:szCs w:val="18"/>
                <w:lang w:val="en-GB"/>
              </w:rPr>
            </w:pPr>
            <w:r w:rsidRPr="009579B2">
              <w:rPr>
                <w:rFonts w:cs="Times New Roman"/>
                <w:b/>
                <w:bCs/>
                <w:color w:val="000000"/>
                <w:sz w:val="18"/>
                <w:szCs w:val="18"/>
                <w:lang w:val="en-GB"/>
              </w:rPr>
              <w:t xml:space="preserve">Wednesday 10 </w:t>
            </w:r>
            <w:r w:rsidRPr="009579B2">
              <w:rPr>
                <w:rFonts w:cs="Times New Roman"/>
                <w:b/>
                <w:bCs/>
                <w:color w:val="000000"/>
                <w:sz w:val="18"/>
                <w:szCs w:val="18"/>
                <w:lang w:val="en-GB"/>
              </w:rPr>
              <w:br/>
              <w:t>September</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color w:val="000000"/>
                <w:sz w:val="18"/>
                <w:szCs w:val="18"/>
                <w:lang w:val="en-GB"/>
              </w:rPr>
            </w:pPr>
            <w:r w:rsidRPr="009579B2">
              <w:rPr>
                <w:rFonts w:cs="Times New Roman"/>
                <w:b/>
                <w:bCs/>
                <w:color w:val="000000"/>
                <w:sz w:val="18"/>
                <w:szCs w:val="18"/>
                <w:lang w:val="en-GB"/>
              </w:rPr>
              <w:t xml:space="preserve">Thursday 11 </w:t>
            </w:r>
            <w:r w:rsidRPr="009579B2">
              <w:rPr>
                <w:rFonts w:cs="Times New Roman"/>
                <w:b/>
                <w:bCs/>
                <w:color w:val="000000"/>
                <w:sz w:val="18"/>
                <w:szCs w:val="18"/>
                <w:lang w:val="en-GB"/>
              </w:rPr>
              <w:br/>
              <w:t>September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color w:val="000000"/>
                <w:sz w:val="18"/>
                <w:szCs w:val="18"/>
                <w:lang w:val="en-GB" w:eastAsia="ja-JP"/>
              </w:rPr>
            </w:pPr>
            <w:r w:rsidRPr="009579B2">
              <w:rPr>
                <w:rFonts w:cs="Times New Roman"/>
                <w:b/>
                <w:bCs/>
                <w:color w:val="000000"/>
                <w:sz w:val="18"/>
                <w:szCs w:val="18"/>
                <w:lang w:val="en-GB"/>
              </w:rPr>
              <w:t xml:space="preserve">Friday 12 </w:t>
            </w:r>
            <w:r w:rsidRPr="009579B2">
              <w:rPr>
                <w:rFonts w:cs="Times New Roman"/>
                <w:b/>
                <w:bCs/>
                <w:color w:val="000000"/>
                <w:sz w:val="18"/>
                <w:szCs w:val="18"/>
                <w:lang w:val="en-GB"/>
              </w:rPr>
              <w:br/>
              <w:t>September</w:t>
            </w:r>
          </w:p>
        </w:tc>
      </w:tr>
      <w:tr w:rsidR="009579B2" w:rsidRPr="009579B2" w:rsidTr="00346CDA">
        <w:trPr>
          <w:cantSplit/>
          <w:trHeight w:hRule="exact" w:val="284"/>
          <w:tblHeader/>
          <w:jc w:val="center"/>
        </w:trPr>
        <w:tc>
          <w:tcPr>
            <w:tcW w:w="1234" w:type="dxa"/>
            <w:tcBorders>
              <w:top w:val="nil"/>
              <w:left w:val="single" w:sz="18" w:space="0" w:color="FF0000"/>
              <w:bottom w:val="single" w:sz="18" w:space="0" w:color="FF0000"/>
              <w:right w:val="single" w:sz="18" w:space="0" w:color="000000"/>
            </w:tcBorders>
            <w:hideMark/>
          </w:tcPr>
          <w:p w:rsidR="009579B2" w:rsidRPr="009579B2" w:rsidRDefault="009579B2" w:rsidP="009579B2">
            <w:pPr>
              <w:widowControl w:val="0"/>
              <w:tabs>
                <w:tab w:val="left" w:pos="794"/>
                <w:tab w:val="left" w:pos="1191"/>
                <w:tab w:val="left" w:pos="1331"/>
                <w:tab w:val="left" w:pos="1430"/>
                <w:tab w:val="left" w:pos="1588"/>
                <w:tab w:val="left" w:pos="1985"/>
              </w:tabs>
              <w:bidi w:val="0"/>
              <w:spacing w:before="40" w:after="40" w:line="276" w:lineRule="auto"/>
              <w:jc w:val="left"/>
              <w:rPr>
                <w:rFonts w:cs="Times New Roman"/>
                <w:b/>
                <w:bCs/>
                <w:i/>
                <w:sz w:val="18"/>
                <w:szCs w:val="18"/>
                <w:lang w:val="en-GB"/>
              </w:rPr>
            </w:pPr>
            <w:r w:rsidRPr="009579B2">
              <w:rPr>
                <w:rFonts w:cs="Times New Roman"/>
                <w:b/>
                <w:bCs/>
                <w:i/>
                <w:sz w:val="18"/>
                <w:szCs w:val="18"/>
                <w:lang w:val="en-GB"/>
              </w:rPr>
              <w:t>Sessions</w:t>
            </w:r>
          </w:p>
        </w:tc>
        <w:tc>
          <w:tcPr>
            <w:tcW w:w="478" w:type="dxa"/>
            <w:tcBorders>
              <w:top w:val="single" w:sz="18" w:space="0" w:color="FF0000"/>
              <w:left w:val="single" w:sz="18" w:space="0" w:color="000000"/>
              <w:bottom w:val="single" w:sz="18" w:space="0" w:color="FF0000"/>
              <w:right w:val="single" w:sz="18" w:space="0" w:color="FF0000"/>
            </w:tcBorders>
            <w:hideMark/>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1</w:t>
            </w:r>
          </w:p>
        </w:tc>
        <w:tc>
          <w:tcPr>
            <w:tcW w:w="478"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2</w:t>
            </w:r>
          </w:p>
        </w:tc>
        <w:tc>
          <w:tcPr>
            <w:tcW w:w="479"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3</w:t>
            </w:r>
          </w:p>
        </w:tc>
        <w:tc>
          <w:tcPr>
            <w:tcW w:w="477"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4</w:t>
            </w:r>
          </w:p>
        </w:tc>
        <w:tc>
          <w:tcPr>
            <w:tcW w:w="477"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1</w:t>
            </w:r>
          </w:p>
        </w:tc>
        <w:tc>
          <w:tcPr>
            <w:tcW w:w="478"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3</w:t>
            </w:r>
          </w:p>
        </w:tc>
        <w:tc>
          <w:tcPr>
            <w:tcW w:w="477"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4</w:t>
            </w:r>
          </w:p>
        </w:tc>
        <w:tc>
          <w:tcPr>
            <w:tcW w:w="478"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1</w:t>
            </w:r>
          </w:p>
        </w:tc>
        <w:tc>
          <w:tcPr>
            <w:tcW w:w="477"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3</w:t>
            </w:r>
          </w:p>
        </w:tc>
        <w:tc>
          <w:tcPr>
            <w:tcW w:w="478" w:type="dxa"/>
            <w:tcBorders>
              <w:top w:val="single" w:sz="18" w:space="0" w:color="FF0000"/>
              <w:left w:val="single" w:sz="18" w:space="0" w:color="FF0000"/>
              <w:bottom w:val="single" w:sz="18" w:space="0" w:color="FF0000"/>
              <w:right w:val="single" w:sz="18" w:space="0" w:color="000000"/>
            </w:tcBorders>
            <w:hideMark/>
          </w:tcPr>
          <w:p w:rsidR="009579B2" w:rsidRPr="009579B2" w:rsidRDefault="009579B2" w:rsidP="009579B2">
            <w:pPr>
              <w:widowControl w:val="0"/>
              <w:tabs>
                <w:tab w:val="left" w:pos="794"/>
                <w:tab w:val="left" w:pos="1191"/>
                <w:tab w:val="left" w:pos="1430"/>
                <w:tab w:val="left" w:pos="1588"/>
                <w:tab w:val="left" w:pos="1985"/>
              </w:tabs>
              <w:bidi w:val="0"/>
              <w:spacing w:before="40" w:after="40" w:line="276" w:lineRule="auto"/>
              <w:jc w:val="center"/>
              <w:rPr>
                <w:rFonts w:cs="Times New Roman"/>
                <w:b/>
                <w:bCs/>
                <w:i/>
                <w:sz w:val="18"/>
                <w:szCs w:val="18"/>
                <w:lang w:val="en-GB"/>
              </w:rPr>
            </w:pPr>
            <w:r w:rsidRPr="009579B2">
              <w:rPr>
                <w:rFonts w:cs="Times New Roman"/>
                <w:b/>
                <w:bCs/>
                <w:i/>
                <w:sz w:val="18"/>
                <w:szCs w:val="18"/>
                <w:lang w:val="en-GB"/>
              </w:rPr>
              <w:t>4</w:t>
            </w:r>
          </w:p>
        </w:tc>
      </w:tr>
      <w:tr w:rsidR="009579B2" w:rsidRPr="009579B2" w:rsidTr="00346CDA">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9579B2" w:rsidRPr="009579B2" w:rsidRDefault="009579B2" w:rsidP="009579B2">
            <w:pPr>
              <w:widowControl w:val="0"/>
              <w:tabs>
                <w:tab w:val="left" w:pos="794"/>
                <w:tab w:val="left" w:pos="960"/>
                <w:tab w:val="left" w:pos="1191"/>
                <w:tab w:val="left" w:pos="1430"/>
                <w:tab w:val="left" w:pos="1588"/>
                <w:tab w:val="left" w:pos="1985"/>
              </w:tabs>
              <w:bidi w:val="0"/>
              <w:spacing w:before="40" w:line="276" w:lineRule="auto"/>
              <w:ind w:left="-57"/>
              <w:jc w:val="left"/>
              <w:rPr>
                <w:rFonts w:cs="Times New Roman"/>
                <w:b/>
                <w:bCs/>
                <w:sz w:val="18"/>
                <w:szCs w:val="18"/>
                <w:lang w:val="en-GB"/>
              </w:rPr>
            </w:pPr>
            <w:r w:rsidRPr="009579B2">
              <w:rPr>
                <w:rFonts w:cs="Times New Roman"/>
                <w:b/>
                <w:bCs/>
                <w:sz w:val="18"/>
                <w:szCs w:val="18"/>
                <w:lang w:val="en-GB"/>
              </w:rPr>
              <w:t>PLEN</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9579B2" w:rsidRPr="009579B2" w:rsidRDefault="009579B2" w:rsidP="009579B2">
            <w:pPr>
              <w:tabs>
                <w:tab w:val="left" w:pos="794"/>
                <w:tab w:val="left" w:pos="1191"/>
                <w:tab w:val="left" w:pos="1588"/>
                <w:tab w:val="left" w:pos="1985"/>
              </w:tabs>
              <w:bidi w:val="0"/>
              <w:spacing w:before="40" w:line="240" w:lineRule="auto"/>
              <w:ind w:left="-57"/>
              <w:jc w:val="left"/>
              <w:rPr>
                <w:rFonts w:cs="Times New Roman"/>
                <w:b/>
                <w:bCs/>
                <w:sz w:val="18"/>
                <w:szCs w:val="18"/>
                <w:lang w:val="en-GB" w:eastAsia="ja-JP"/>
              </w:rPr>
            </w:pPr>
            <w:r w:rsidRPr="009579B2">
              <w:rPr>
                <w:rFonts w:cs="Times New Roman"/>
                <w:b/>
                <w:bCs/>
                <w:sz w:val="18"/>
                <w:szCs w:val="18"/>
                <w:lang w:val="en-GB"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rPr>
            </w:pPr>
            <w:r w:rsidRPr="009579B2">
              <w:rPr>
                <w:rFonts w:cs="Times New Roman"/>
                <w:b/>
                <w:bCs/>
                <w:sz w:val="18"/>
                <w:szCs w:val="18"/>
              </w:rPr>
              <w:t>2</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hideMark/>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18" w:space="0" w:color="FF0000"/>
              <w:left w:val="single" w:sz="18" w:space="0" w:color="000000"/>
              <w:bottom w:val="single" w:sz="18" w:space="0" w:color="000000"/>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r w:rsidRPr="009579B2">
              <w:rPr>
                <w:rFonts w:cs="Times New Roman"/>
                <w:b/>
                <w:bCs/>
                <w:sz w:val="18"/>
                <w:szCs w:val="18"/>
                <w:lang w:val="en-GB"/>
              </w:rPr>
              <w:t>1</w:t>
            </w: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18" w:space="0" w:color="FF0000"/>
              <w:left w:val="single" w:sz="18" w:space="0" w:color="auto"/>
              <w:bottom w:val="single" w:sz="18" w:space="0" w:color="auto"/>
              <w:right w:val="single" w:sz="4" w:space="0" w:color="auto"/>
            </w:tcBorders>
            <w:shd w:val="clear" w:color="auto" w:fill="FBD4B4" w:themeFill="accent6" w:themeFillTint="66"/>
            <w:hideMark/>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right="-57"/>
              <w:jc w:val="left"/>
              <w:rPr>
                <w:rFonts w:cs="Times New Roman"/>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r w:rsidRPr="009579B2">
              <w:rPr>
                <w:rFonts w:cs="Times New Roman"/>
                <w:b/>
                <w:bCs/>
                <w:sz w:val="18"/>
                <w:szCs w:val="18"/>
                <w:lang w:val="en-GB" w:eastAsia="ja-JP"/>
              </w:rPr>
              <w:t>3</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r w:rsidRPr="009579B2">
              <w:rPr>
                <w:rFonts w:cs="Times New Roman"/>
                <w:b/>
                <w:bCs/>
                <w:sz w:val="18"/>
                <w:szCs w:val="18"/>
                <w:lang w:val="en-GB"/>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r w:rsidRPr="009579B2">
              <w:rPr>
                <w:rFonts w:cs="Times New Roman"/>
                <w:b/>
                <w:bCs/>
                <w:sz w:val="18"/>
                <w:szCs w:val="18"/>
                <w:lang w:val="en-GB"/>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r w:rsidRPr="009579B2">
              <w:rPr>
                <w:rFonts w:cs="Times New Roman"/>
                <w:b/>
                <w:bCs/>
                <w:sz w:val="18"/>
                <w:szCs w:val="18"/>
                <w:lang w:val="en-GB"/>
              </w:rPr>
              <w:t>X</w:t>
            </w:r>
          </w:p>
        </w:tc>
      </w:tr>
      <w:tr w:rsidR="009579B2" w:rsidRPr="009579B2" w:rsidTr="00346CDA">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9579B2" w:rsidRPr="009579B2" w:rsidRDefault="009579B2" w:rsidP="009579B2">
            <w:pPr>
              <w:widowControl w:val="0"/>
              <w:tabs>
                <w:tab w:val="left" w:pos="794"/>
                <w:tab w:val="left" w:pos="960"/>
                <w:tab w:val="left" w:pos="1191"/>
                <w:tab w:val="left" w:pos="1430"/>
                <w:tab w:val="left" w:pos="1588"/>
                <w:tab w:val="left" w:pos="1985"/>
              </w:tabs>
              <w:bidi w:val="0"/>
              <w:spacing w:before="40" w:line="276" w:lineRule="auto"/>
              <w:ind w:left="-57"/>
              <w:jc w:val="left"/>
              <w:rPr>
                <w:rFonts w:cs="Times New Roman"/>
                <w:b/>
                <w:bCs/>
                <w:sz w:val="18"/>
                <w:szCs w:val="18"/>
                <w:lang w:val="en-GB"/>
              </w:rPr>
            </w:pPr>
            <w:r w:rsidRPr="009579B2">
              <w:rPr>
                <w:rFonts w:cs="Times New Roman"/>
                <w:b/>
                <w:bCs/>
                <w:sz w:val="18"/>
                <w:szCs w:val="18"/>
                <w:lang w:val="en-GB"/>
              </w:rPr>
              <w:t>WPs</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9579B2" w:rsidRPr="009579B2" w:rsidRDefault="009579B2" w:rsidP="009579B2">
            <w:pPr>
              <w:tabs>
                <w:tab w:val="left" w:pos="794"/>
                <w:tab w:val="left" w:pos="1191"/>
                <w:tab w:val="left" w:pos="1588"/>
                <w:tab w:val="left" w:pos="1985"/>
              </w:tabs>
              <w:bidi w:val="0"/>
              <w:spacing w:before="40" w:line="240" w:lineRule="auto"/>
              <w:ind w:left="-57"/>
              <w:jc w:val="left"/>
              <w:rPr>
                <w:rFonts w:cs="Times New Roman"/>
                <w:b/>
                <w:bCs/>
                <w:sz w:val="18"/>
                <w:szCs w:val="18"/>
                <w:lang w:val="en-GB"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rPr>
            </w:pPr>
            <w:r w:rsidRPr="009579B2">
              <w:rPr>
                <w:rFonts w:cs="Times New Roman"/>
                <w:b/>
                <w:bCs/>
                <w:sz w:val="18"/>
                <w:szCs w:val="18"/>
              </w:rPr>
              <w:t>2</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hideMark/>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18" w:space="0" w:color="FF0000"/>
              <w:left w:val="single" w:sz="18" w:space="0" w:color="000000"/>
              <w:bottom w:val="single" w:sz="18" w:space="0" w:color="000000"/>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r w:rsidRPr="009579B2">
              <w:rPr>
                <w:rFonts w:cs="Times New Roman"/>
                <w:b/>
                <w:bCs/>
                <w:sz w:val="18"/>
                <w:szCs w:val="18"/>
                <w:lang w:val="en-GB" w:eastAsia="ja-JP"/>
              </w:rPr>
              <w:t>X</w:t>
            </w: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r w:rsidRPr="009579B2">
              <w:rPr>
                <w:rFonts w:cs="Times New Roman"/>
                <w:b/>
                <w:bCs/>
                <w:sz w:val="18"/>
                <w:szCs w:val="18"/>
                <w:lang w:val="en-GB" w:eastAsia="ja-JP"/>
              </w:rPr>
              <w:t>X</w:t>
            </w: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eastAsia="ja-JP"/>
              </w:rPr>
            </w:pPr>
            <w:r w:rsidRPr="009579B2">
              <w:rPr>
                <w:rFonts w:cs="Times New Roman"/>
                <w:b/>
                <w:bCs/>
                <w:sz w:val="18"/>
                <w:szCs w:val="18"/>
                <w:lang w:val="fr-FR"/>
              </w:rPr>
              <w:t>Q1</w:t>
            </w:r>
            <w:r w:rsidRPr="009579B2">
              <w:rPr>
                <w:rFonts w:cs="Times New Roman"/>
                <w:b/>
                <w:bCs/>
                <w:sz w:val="18"/>
                <w:szCs w:val="18"/>
                <w:lang w:val="fr-FR" w:eastAsia="ja-JP"/>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579B2">
              <w:rPr>
                <w:rFonts w:cs="Times New Roman"/>
                <w:b/>
                <w:bCs/>
                <w:sz w:val="18"/>
                <w:szCs w:val="18"/>
                <w:lang w:val="fr-FR"/>
              </w:rPr>
              <w:t>7</w:t>
            </w: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7</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579B2">
              <w:rPr>
                <w:rFonts w:cs="Times New Roman"/>
                <w:b/>
                <w:bCs/>
                <w:sz w:val="18"/>
                <w:szCs w:val="18"/>
                <w:lang w:val="fr-FR"/>
              </w:rPr>
              <w:t>7</w:t>
            </w: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579B2">
              <w:rPr>
                <w:rFonts w:cs="Times New Roman"/>
                <w:b/>
                <w:bCs/>
                <w:sz w:val="18"/>
                <w:szCs w:val="18"/>
                <w:lang w:val="fr-FR"/>
              </w:rPr>
              <w:t>X</w:t>
            </w:r>
          </w:p>
        </w:tc>
        <w:tc>
          <w:tcPr>
            <w:tcW w:w="478"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579B2">
              <w:rPr>
                <w:rFonts w:cs="Times New Roman"/>
                <w:b/>
                <w:bCs/>
                <w:sz w:val="18"/>
                <w:szCs w:val="18"/>
                <w:lang w:val="fr-FR"/>
              </w:rPr>
              <w:t>7</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579B2">
              <w:rPr>
                <w:rFonts w:cs="Times New Roman"/>
                <w:b/>
                <w:bCs/>
                <w:sz w:val="18"/>
                <w:szCs w:val="18"/>
                <w:lang w:val="fr-FR"/>
              </w:rPr>
              <w:t>X</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477"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FR"/>
              </w:rPr>
            </w:pPr>
          </w:p>
        </w:tc>
        <w:tc>
          <w:tcPr>
            <w:tcW w:w="47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FR"/>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eastAsia="ja-JP"/>
              </w:rPr>
            </w:pPr>
            <w:r w:rsidRPr="009579B2">
              <w:rPr>
                <w:rFonts w:cs="Times New Roman"/>
                <w:b/>
                <w:bCs/>
                <w:sz w:val="18"/>
                <w:szCs w:val="18"/>
                <w:lang w:val="fr-FR"/>
              </w:rPr>
              <w:t>Q2/9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tabs>
                <w:tab w:val="left" w:pos="794"/>
                <w:tab w:val="left" w:pos="1191"/>
                <w:tab w:val="left" w:pos="1588"/>
                <w:tab w:val="left" w:pos="1985"/>
              </w:tabs>
              <w:bidi w:val="0"/>
              <w:spacing w:before="40" w:line="240" w:lineRule="auto"/>
              <w:ind w:left="-57"/>
              <w:jc w:val="left"/>
              <w:rPr>
                <w:rFonts w:cs="Times New Roman"/>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4</w:t>
            </w: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20"/>
                <w:tab w:val="left" w:pos="794"/>
                <w:tab w:val="left" w:pos="1191"/>
                <w:tab w:val="left" w:pos="1588"/>
                <w:tab w:val="left" w:pos="1985"/>
              </w:tabs>
              <w:bidi w:val="0"/>
              <w:spacing w:before="0" w:line="240" w:lineRule="auto"/>
              <w:jc w:val="left"/>
              <w:rPr>
                <w:rFonts w:cs="Times New Roman"/>
                <w:sz w:val="18"/>
                <w:szCs w:val="18"/>
                <w:lang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eastAsia="ja-JP"/>
              </w:rPr>
            </w:pPr>
            <w:r w:rsidRPr="009579B2">
              <w:rPr>
                <w:rFonts w:cs="Times New Roman"/>
                <w:b/>
                <w:bCs/>
                <w:sz w:val="18"/>
                <w:szCs w:val="18"/>
                <w:lang w:val="fr-FR"/>
              </w:rPr>
              <w:t>Q3/9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579B2">
              <w:rPr>
                <w:rFonts w:cs="Times New Roman"/>
                <w:b/>
                <w:bCs/>
                <w:sz w:val="18"/>
                <w:szCs w:val="18"/>
                <w:lang w:val="fr-FR"/>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rPr>
            </w:pPr>
            <w:r w:rsidRPr="009579B2">
              <w:rPr>
                <w:rFonts w:cs="Times New Roman"/>
                <w:b/>
                <w:bCs/>
                <w:sz w:val="18"/>
                <w:szCs w:val="18"/>
                <w:lang w:val="fr-FR"/>
              </w:rPr>
              <w:t>Q4/9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tabs>
                <w:tab w:val="left" w:pos="794"/>
                <w:tab w:val="left" w:pos="1191"/>
                <w:tab w:val="left" w:pos="1588"/>
                <w:tab w:val="left" w:pos="1985"/>
              </w:tabs>
              <w:bidi w:val="0"/>
              <w:spacing w:before="40" w:line="240" w:lineRule="auto"/>
              <w:ind w:left="-57"/>
              <w:jc w:val="left"/>
              <w:rPr>
                <w:rFonts w:cs="Times New Roman"/>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rPr>
            </w:pPr>
            <w:r w:rsidRPr="009579B2">
              <w:rPr>
                <w:rFonts w:cs="Times New Roman"/>
                <w:b/>
                <w:bCs/>
                <w:sz w:val="18"/>
                <w:szCs w:val="18"/>
                <w:lang w:val="fr-FR"/>
              </w:rPr>
              <w:t>Q5/9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tabs>
                <w:tab w:val="left" w:pos="794"/>
                <w:tab w:val="left" w:pos="1191"/>
                <w:tab w:val="left" w:pos="1588"/>
                <w:tab w:val="left" w:pos="1985"/>
              </w:tabs>
              <w:bidi w:val="0"/>
              <w:spacing w:before="40" w:line="240" w:lineRule="auto"/>
              <w:ind w:left="-57"/>
              <w:jc w:val="left"/>
              <w:rPr>
                <w:rFonts w:cs="Times New Roman"/>
                <w:sz w:val="18"/>
                <w:szCs w:val="18"/>
                <w:lang w:val="en-GB"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5</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5</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5</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rPr>
            </w:pPr>
            <w:r w:rsidRPr="009579B2">
              <w:rPr>
                <w:rFonts w:cs="Times New Roman"/>
                <w:b/>
                <w:bCs/>
                <w:sz w:val="18"/>
                <w:szCs w:val="18"/>
                <w:lang w:val="fr-FR"/>
              </w:rPr>
              <w:t>Q6/9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tabs>
                <w:tab w:val="left" w:pos="794"/>
                <w:tab w:val="left" w:pos="1191"/>
                <w:tab w:val="left" w:pos="1588"/>
                <w:tab w:val="left" w:pos="1985"/>
              </w:tabs>
              <w:bidi w:val="0"/>
              <w:spacing w:before="40" w:line="240" w:lineRule="auto"/>
              <w:ind w:left="-57"/>
              <w:jc w:val="left"/>
              <w:rPr>
                <w:rFonts w:cs="Times New Roman"/>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eastAsia="ja-JP"/>
              </w:rPr>
            </w:pPr>
            <w:r w:rsidRPr="009579B2">
              <w:rPr>
                <w:rFonts w:cs="Times New Roman"/>
                <w:b/>
                <w:bCs/>
                <w:sz w:val="18"/>
                <w:szCs w:val="18"/>
                <w:lang w:val="fr-FR"/>
              </w:rPr>
              <w:t>Q</w:t>
            </w:r>
            <w:r w:rsidRPr="009579B2">
              <w:rPr>
                <w:rFonts w:cs="Times New Roman"/>
                <w:b/>
                <w:bCs/>
                <w:sz w:val="18"/>
                <w:szCs w:val="18"/>
                <w:lang w:val="fr-FR" w:eastAsia="ja-JP"/>
              </w:rPr>
              <w:t>7/9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tabs>
                <w:tab w:val="left" w:pos="794"/>
                <w:tab w:val="left" w:pos="1191"/>
                <w:tab w:val="left" w:pos="1588"/>
                <w:tab w:val="left" w:pos="1985"/>
              </w:tabs>
              <w:bidi w:val="0"/>
              <w:spacing w:before="40" w:line="240" w:lineRule="auto"/>
              <w:ind w:left="-57"/>
              <w:jc w:val="left"/>
              <w:rPr>
                <w:rFonts w:cs="Times New Roman"/>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7</w:t>
            </w: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7</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fr-CH"/>
              </w:rPr>
              <w:t>7</w:t>
            </w: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7</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eastAsia="ja-JP"/>
              </w:rPr>
            </w:pPr>
            <w:r w:rsidRPr="009579B2">
              <w:rPr>
                <w:rFonts w:cs="Times New Roman"/>
                <w:b/>
                <w:bCs/>
                <w:sz w:val="18"/>
                <w:szCs w:val="18"/>
                <w:lang w:val="fr-FR"/>
              </w:rPr>
              <w:t>Q</w:t>
            </w:r>
            <w:r w:rsidRPr="009579B2">
              <w:rPr>
                <w:rFonts w:cs="Times New Roman"/>
                <w:b/>
                <w:bCs/>
                <w:sz w:val="18"/>
                <w:szCs w:val="18"/>
                <w:lang w:val="fr-FR" w:eastAsia="ja-JP"/>
              </w:rPr>
              <w:t>8</w:t>
            </w:r>
            <w:r w:rsidRPr="009579B2">
              <w:rPr>
                <w:rFonts w:cs="Times New Roman"/>
                <w:b/>
                <w:bCs/>
                <w:sz w:val="18"/>
                <w:szCs w:val="18"/>
                <w:lang w:val="fr-FR"/>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ru-RU"/>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5</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5</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5</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eastAsia="ja-JP"/>
              </w:rPr>
            </w:pPr>
            <w:r w:rsidRPr="009579B2">
              <w:rPr>
                <w:rFonts w:cs="Times New Roman"/>
                <w:b/>
                <w:bCs/>
                <w:sz w:val="18"/>
                <w:szCs w:val="18"/>
                <w:lang w:val="fr-FR"/>
              </w:rPr>
              <w:t>Q</w:t>
            </w:r>
            <w:r w:rsidRPr="009579B2">
              <w:rPr>
                <w:rFonts w:cs="Times New Roman"/>
                <w:b/>
                <w:bCs/>
                <w:sz w:val="18"/>
                <w:szCs w:val="18"/>
                <w:lang w:val="fr-FR" w:eastAsia="ja-JP"/>
              </w:rPr>
              <w:t>9</w:t>
            </w:r>
            <w:r w:rsidRPr="009579B2">
              <w:rPr>
                <w:rFonts w:cs="Times New Roman"/>
                <w:b/>
                <w:bCs/>
                <w:sz w:val="18"/>
                <w:szCs w:val="18"/>
                <w:lang w:val="fr-FR"/>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5</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5</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5</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rPr>
            </w:pPr>
            <w:r w:rsidRPr="009579B2">
              <w:rPr>
                <w:rFonts w:cs="Times New Roman"/>
                <w:b/>
                <w:bCs/>
                <w:sz w:val="18"/>
                <w:szCs w:val="18"/>
                <w:lang w:val="fr-FR"/>
              </w:rPr>
              <w:t>Q10/9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rPr>
            </w:pPr>
            <w:r w:rsidRPr="009579B2">
              <w:rPr>
                <w:rFonts w:cs="Times New Roman"/>
                <w:b/>
                <w:bCs/>
                <w:sz w:val="18"/>
                <w:szCs w:val="18"/>
                <w:lang w:val="fr-FR"/>
              </w:rPr>
              <w:t>Q11/9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20"/>
                <w:tab w:val="left" w:pos="794"/>
                <w:tab w:val="left" w:pos="1191"/>
                <w:tab w:val="left" w:pos="1588"/>
                <w:tab w:val="left" w:pos="1985"/>
              </w:tabs>
              <w:bidi w:val="0"/>
              <w:spacing w:before="0" w:line="240" w:lineRule="auto"/>
              <w:jc w:val="left"/>
              <w:rPr>
                <w:rFonts w:cs="Times New Roman"/>
                <w:sz w:val="18"/>
                <w:szCs w:val="18"/>
                <w:lang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rPr>
            </w:pPr>
            <w:r w:rsidRPr="009579B2">
              <w:rPr>
                <w:rFonts w:cs="Times New Roman"/>
                <w:b/>
                <w:bCs/>
                <w:sz w:val="18"/>
                <w:szCs w:val="18"/>
                <w:lang w:val="fr-FR"/>
              </w:rPr>
              <w:t>Q12/9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4</w:t>
            </w: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20"/>
                <w:tab w:val="left" w:pos="794"/>
                <w:tab w:val="left" w:pos="1191"/>
                <w:tab w:val="left" w:pos="1588"/>
                <w:tab w:val="left" w:pos="1985"/>
              </w:tabs>
              <w:bidi w:val="0"/>
              <w:spacing w:before="0" w:line="240" w:lineRule="auto"/>
              <w:jc w:val="left"/>
              <w:rPr>
                <w:rFonts w:cs="Times New Roman"/>
                <w:sz w:val="18"/>
                <w:szCs w:val="18"/>
                <w:lang w:eastAsia="zh-CN"/>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rPr>
            </w:pPr>
            <w:r w:rsidRPr="009579B2">
              <w:rPr>
                <w:rFonts w:cs="Times New Roman"/>
                <w:b/>
                <w:bCs/>
                <w:sz w:val="18"/>
                <w:szCs w:val="18"/>
                <w:lang w:val="fr-FR"/>
              </w:rPr>
              <w:t>Q13/9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fr-CH"/>
              </w:rPr>
              <w:t>X</w:t>
            </w:r>
          </w:p>
        </w:tc>
        <w:tc>
          <w:tcPr>
            <w:tcW w:w="477" w:type="dxa"/>
            <w:tcBorders>
              <w:top w:val="single" w:sz="4" w:space="0" w:color="auto"/>
              <w:left w:val="single" w:sz="8" w:space="0" w:color="000000"/>
              <w:bottom w:val="single" w:sz="4"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579B2">
              <w:rPr>
                <w:rFonts w:cs="Times New Roman"/>
                <w:b/>
                <w:bCs/>
                <w:sz w:val="18"/>
                <w:szCs w:val="18"/>
                <w:lang w:val="en-GB"/>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579B2">
              <w:rPr>
                <w:rFonts w:cs="Times New Roman"/>
                <w:b/>
                <w:bCs/>
                <w:sz w:val="18"/>
                <w:szCs w:val="18"/>
                <w:lang w:val="en-GB"/>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579B2" w:rsidRPr="009579B2" w:rsidRDefault="009579B2" w:rsidP="009579B2">
            <w:pPr>
              <w:tabs>
                <w:tab w:val="left" w:pos="720"/>
                <w:tab w:val="left" w:pos="794"/>
                <w:tab w:val="left" w:pos="1191"/>
                <w:tab w:val="left" w:pos="1588"/>
                <w:tab w:val="left" w:pos="1985"/>
              </w:tabs>
              <w:bidi w:val="0"/>
              <w:spacing w:before="0" w:line="240" w:lineRule="auto"/>
              <w:jc w:val="left"/>
              <w:rPr>
                <w:rFonts w:cs="Times New Roman"/>
                <w:sz w:val="18"/>
                <w:szCs w:val="18"/>
                <w:lang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r w:rsidR="009579B2" w:rsidRPr="009579B2" w:rsidTr="00346CDA">
        <w:trPr>
          <w:cantSplit/>
          <w:trHeight w:hRule="exact" w:val="340"/>
          <w:jc w:val="center"/>
        </w:trPr>
        <w:tc>
          <w:tcPr>
            <w:tcW w:w="1234" w:type="dxa"/>
            <w:tcBorders>
              <w:top w:val="single" w:sz="4" w:space="0" w:color="auto"/>
              <w:left w:val="single" w:sz="18" w:space="0" w:color="000000"/>
              <w:bottom w:val="single" w:sz="18" w:space="0" w:color="auto"/>
              <w:right w:val="single" w:sz="4" w:space="0" w:color="auto"/>
            </w:tcBorders>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18"/>
                <w:szCs w:val="18"/>
                <w:lang w:val="fr-FR"/>
              </w:rPr>
            </w:pPr>
            <w:r w:rsidRPr="009579B2">
              <w:rPr>
                <w:rFonts w:cs="Times New Roman"/>
                <w:b/>
                <w:bCs/>
                <w:sz w:val="18"/>
                <w:szCs w:val="18"/>
                <w:lang w:val="en-GB"/>
              </w:rPr>
              <w:t>Newcomers</w:t>
            </w:r>
          </w:p>
        </w:tc>
        <w:tc>
          <w:tcPr>
            <w:tcW w:w="478" w:type="dxa"/>
            <w:tcBorders>
              <w:top w:val="single" w:sz="4" w:space="0" w:color="auto"/>
              <w:left w:val="single" w:sz="4" w:space="0" w:color="auto"/>
              <w:bottom w:val="single" w:sz="18"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9579B2" w:rsidRPr="009579B2" w:rsidRDefault="009579B2" w:rsidP="009579B2">
            <w:pPr>
              <w:widowControl w:val="0"/>
              <w:tabs>
                <w:tab w:val="left" w:pos="737"/>
                <w:tab w:val="left" w:pos="794"/>
                <w:tab w:val="left" w:pos="1134"/>
                <w:tab w:val="left" w:pos="1191"/>
                <w:tab w:val="left" w:pos="1430"/>
                <w:tab w:val="left" w:pos="1588"/>
                <w:tab w:val="left" w:pos="1985"/>
              </w:tabs>
              <w:bidi w:val="0"/>
              <w:spacing w:before="40" w:line="276" w:lineRule="auto"/>
              <w:ind w:left="-57"/>
              <w:jc w:val="left"/>
              <w:rPr>
                <w:rFonts w:cs="Times New Roman"/>
                <w:b/>
                <w:bCs/>
                <w:sz w:val="18"/>
                <w:szCs w:val="18"/>
                <w:lang w:val="en-GB"/>
              </w:rPr>
            </w:pPr>
            <w:r w:rsidRPr="009579B2">
              <w:rPr>
                <w:rFonts w:cs="Times New Roman"/>
                <w:b/>
                <w:bCs/>
                <w:sz w:val="18"/>
                <w:szCs w:val="18"/>
                <w:lang w:val="en-GB"/>
              </w:rPr>
              <w:t>8</w:t>
            </w:r>
            <w:r w:rsidRPr="009579B2">
              <w:rPr>
                <w:rFonts w:cs="Times New Roman"/>
                <w:b/>
                <w:bCs/>
                <w:color w:val="FF0000"/>
                <w:sz w:val="18"/>
                <w:szCs w:val="18"/>
                <w:lang w:val="en-GB"/>
              </w:rPr>
              <w:t>-&gt;</w:t>
            </w:r>
          </w:p>
        </w:tc>
        <w:tc>
          <w:tcPr>
            <w:tcW w:w="479" w:type="dxa"/>
            <w:tcBorders>
              <w:top w:val="single" w:sz="4" w:space="0" w:color="auto"/>
              <w:left w:val="single" w:sz="18" w:space="0" w:color="000000"/>
              <w:bottom w:val="single" w:sz="18" w:space="0" w:color="auto"/>
              <w:right w:val="single" w:sz="8" w:space="0" w:color="000000"/>
            </w:tcBorders>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eastAsia="ja-JP"/>
              </w:rPr>
            </w:pPr>
          </w:p>
        </w:tc>
        <w:tc>
          <w:tcPr>
            <w:tcW w:w="477" w:type="dxa"/>
            <w:tcBorders>
              <w:top w:val="single" w:sz="4" w:space="0" w:color="auto"/>
              <w:left w:val="single" w:sz="8" w:space="0" w:color="000000"/>
              <w:bottom w:val="single" w:sz="18" w:space="0" w:color="auto"/>
              <w:right w:val="single" w:sz="6" w:space="0" w:color="000000"/>
            </w:tcBorders>
          </w:tcPr>
          <w:p w:rsidR="009579B2" w:rsidRPr="009579B2" w:rsidRDefault="009579B2" w:rsidP="009579B2">
            <w:pPr>
              <w:tabs>
                <w:tab w:val="left" w:pos="794"/>
                <w:tab w:val="left" w:pos="1191"/>
                <w:tab w:val="left" w:pos="1588"/>
                <w:tab w:val="left" w:pos="1985"/>
              </w:tabs>
              <w:bidi w:val="0"/>
              <w:spacing w:before="40" w:line="240" w:lineRule="auto"/>
              <w:ind w:left="-57"/>
              <w:jc w:val="left"/>
              <w:rPr>
                <w:rFonts w:cs="Times New Roman"/>
                <w:sz w:val="18"/>
                <w:szCs w:val="18"/>
                <w:lang w:val="en-GB"/>
              </w:rPr>
            </w:pPr>
          </w:p>
        </w:tc>
        <w:tc>
          <w:tcPr>
            <w:tcW w:w="477" w:type="dxa"/>
            <w:tcBorders>
              <w:top w:val="single" w:sz="4" w:space="0" w:color="auto"/>
              <w:left w:val="single" w:sz="18" w:space="0" w:color="000000"/>
              <w:bottom w:val="single" w:sz="18" w:space="0" w:color="auto"/>
              <w:right w:val="single" w:sz="8" w:space="0" w:color="000000"/>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8" w:space="0" w:color="000000"/>
              <w:bottom w:val="single" w:sz="18"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7" w:type="dxa"/>
            <w:tcBorders>
              <w:top w:val="single" w:sz="4" w:space="0" w:color="auto"/>
              <w:left w:val="single" w:sz="8" w:space="0" w:color="000000"/>
              <w:bottom w:val="single" w:sz="18" w:space="0" w:color="auto"/>
              <w:right w:val="single" w:sz="18" w:space="0" w:color="auto"/>
            </w:tcBorders>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8" w:type="dxa"/>
            <w:tcBorders>
              <w:top w:val="single" w:sz="4" w:space="0" w:color="auto"/>
              <w:left w:val="single" w:sz="18" w:space="0" w:color="auto"/>
              <w:bottom w:val="single" w:sz="18" w:space="0" w:color="auto"/>
              <w:right w:val="single" w:sz="4" w:space="0" w:color="auto"/>
            </w:tcBorders>
            <w:shd w:val="clear" w:color="auto" w:fill="FFFFFF" w:themeFill="background1"/>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579B2" w:rsidRPr="009579B2" w:rsidRDefault="009579B2" w:rsidP="009579B2">
            <w:pPr>
              <w:tabs>
                <w:tab w:val="left" w:pos="720"/>
                <w:tab w:val="left" w:pos="794"/>
                <w:tab w:val="left" w:pos="1191"/>
                <w:tab w:val="left" w:pos="1588"/>
                <w:tab w:val="left" w:pos="1985"/>
              </w:tabs>
              <w:bidi w:val="0"/>
              <w:spacing w:before="0" w:line="240" w:lineRule="auto"/>
              <w:jc w:val="left"/>
              <w:rPr>
                <w:rFonts w:cs="Times New Roman"/>
                <w:sz w:val="18"/>
                <w:szCs w:val="18"/>
                <w:lang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7"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rsidR="009579B2" w:rsidRPr="009579B2" w:rsidRDefault="009579B2" w:rsidP="009579B2">
            <w:pPr>
              <w:tabs>
                <w:tab w:val="left" w:pos="720"/>
                <w:tab w:val="left" w:pos="794"/>
                <w:tab w:val="left" w:pos="1191"/>
                <w:tab w:val="left" w:pos="1588"/>
                <w:tab w:val="left" w:pos="1985"/>
              </w:tabs>
              <w:bidi w:val="0"/>
              <w:spacing w:before="0" w:line="240" w:lineRule="auto"/>
              <w:jc w:val="left"/>
              <w:rPr>
                <w:rFonts w:cs="Times New Roman"/>
                <w:sz w:val="18"/>
                <w:szCs w:val="18"/>
                <w:lang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rsidR="009579B2" w:rsidRPr="009579B2" w:rsidRDefault="009579B2" w:rsidP="009579B2">
            <w:pPr>
              <w:tabs>
                <w:tab w:val="left" w:pos="794"/>
                <w:tab w:val="left" w:pos="1191"/>
                <w:tab w:val="left" w:pos="1588"/>
                <w:tab w:val="left" w:pos="1985"/>
              </w:tabs>
              <w:overflowPunct w:val="0"/>
              <w:autoSpaceDE w:val="0"/>
              <w:autoSpaceDN w:val="0"/>
              <w:bidi w:val="0"/>
              <w:adjustRightInd w:val="0"/>
              <w:spacing w:before="20" w:after="20" w:line="240" w:lineRule="auto"/>
              <w:jc w:val="center"/>
              <w:rPr>
                <w:rFonts w:cs="Times New Roman"/>
                <w:b/>
                <w:bCs/>
                <w:sz w:val="18"/>
                <w:szCs w:val="18"/>
                <w:lang w:val="en-GB"/>
              </w:rPr>
            </w:pPr>
          </w:p>
        </w:tc>
        <w:tc>
          <w:tcPr>
            <w:tcW w:w="478" w:type="dxa"/>
            <w:tcBorders>
              <w:top w:val="single" w:sz="4" w:space="0" w:color="auto"/>
              <w:left w:val="single" w:sz="18" w:space="0" w:color="auto"/>
              <w:bottom w:val="single" w:sz="18"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highlight w:val="yellow"/>
                <w:lang w:val="en-GB"/>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9579B2" w:rsidRPr="009579B2" w:rsidRDefault="009579B2" w:rsidP="009579B2">
            <w:pPr>
              <w:widowControl w:val="0"/>
              <w:tabs>
                <w:tab w:val="left" w:pos="794"/>
                <w:tab w:val="left" w:pos="1191"/>
                <w:tab w:val="left" w:pos="1430"/>
                <w:tab w:val="left" w:pos="1588"/>
                <w:tab w:val="left" w:pos="1985"/>
              </w:tabs>
              <w:bidi w:val="0"/>
              <w:spacing w:before="40" w:line="276" w:lineRule="auto"/>
              <w:ind w:left="-57"/>
              <w:jc w:val="left"/>
              <w:rPr>
                <w:rFonts w:cs="Times New Roman"/>
                <w:b/>
                <w:bCs/>
                <w:sz w:val="18"/>
                <w:szCs w:val="18"/>
                <w:lang w:val="en-GB"/>
              </w:rPr>
            </w:pPr>
          </w:p>
        </w:tc>
      </w:tr>
    </w:tbl>
    <w:p w:rsidR="009579B2" w:rsidRPr="009579B2" w:rsidRDefault="009579B2" w:rsidP="009579B2">
      <w:pPr>
        <w:tabs>
          <w:tab w:val="left" w:pos="794"/>
          <w:tab w:val="left" w:pos="1191"/>
          <w:tab w:val="left" w:pos="1588"/>
          <w:tab w:val="left" w:pos="1985"/>
        </w:tabs>
        <w:bidi w:val="0"/>
        <w:spacing w:after="120" w:line="240" w:lineRule="auto"/>
        <w:jc w:val="left"/>
        <w:rPr>
          <w:rFonts w:cs="Times New Roman"/>
          <w:b/>
          <w:bCs/>
          <w:sz w:val="20"/>
          <w:szCs w:val="20"/>
          <w:lang w:val="en-GB" w:eastAsia="ja-JP"/>
        </w:rPr>
      </w:pPr>
      <w:r w:rsidRPr="009579B2">
        <w:rPr>
          <w:rFonts w:cs="Times New Roman"/>
          <w:b/>
          <w:bCs/>
          <w:sz w:val="20"/>
          <w:szCs w:val="20"/>
          <w:lang w:val="en-GB" w:eastAsia="ja-JP"/>
        </w:rPr>
        <w:tab/>
        <w:t>Session 1: 0930 – 1045;</w:t>
      </w:r>
      <w:r w:rsidRPr="009579B2">
        <w:rPr>
          <w:rFonts w:cs="Times New Roman"/>
          <w:b/>
          <w:bCs/>
          <w:sz w:val="20"/>
          <w:szCs w:val="20"/>
          <w:lang w:val="en-GB" w:eastAsia="ja-JP"/>
        </w:rPr>
        <w:tab/>
      </w:r>
      <w:r w:rsidRPr="009579B2">
        <w:rPr>
          <w:rFonts w:cs="Times New Roman"/>
          <w:b/>
          <w:bCs/>
          <w:sz w:val="20"/>
          <w:szCs w:val="20"/>
          <w:lang w:val="en-GB" w:eastAsia="ja-JP"/>
        </w:rPr>
        <w:tab/>
        <w:t xml:space="preserve">Session 2: 1115-1230; </w:t>
      </w:r>
      <w:r w:rsidRPr="009579B2">
        <w:rPr>
          <w:rFonts w:cs="Times New Roman"/>
          <w:b/>
          <w:bCs/>
          <w:sz w:val="20"/>
          <w:szCs w:val="20"/>
          <w:lang w:val="en-GB" w:eastAsia="ja-JP"/>
        </w:rPr>
        <w:tab/>
      </w:r>
      <w:r w:rsidRPr="009579B2">
        <w:rPr>
          <w:rFonts w:cs="Times New Roman"/>
          <w:b/>
          <w:bCs/>
          <w:sz w:val="20"/>
          <w:szCs w:val="20"/>
          <w:lang w:val="en-GB" w:eastAsia="ja-JP"/>
        </w:rPr>
        <w:tab/>
        <w:t xml:space="preserve">Session 3: 1430-1545; </w:t>
      </w:r>
      <w:r w:rsidRPr="009579B2">
        <w:rPr>
          <w:rFonts w:cs="Times New Roman"/>
          <w:b/>
          <w:bCs/>
          <w:sz w:val="20"/>
          <w:szCs w:val="20"/>
          <w:lang w:val="en-GB" w:eastAsia="ja-JP"/>
        </w:rPr>
        <w:tab/>
      </w:r>
      <w:r w:rsidRPr="009579B2">
        <w:rPr>
          <w:rFonts w:cs="Times New Roman"/>
          <w:b/>
          <w:bCs/>
          <w:sz w:val="20"/>
          <w:szCs w:val="20"/>
          <w:lang w:val="en-GB" w:eastAsia="ja-JP"/>
        </w:rPr>
        <w:tab/>
        <w:t>Session 4: 1615-1730;</w:t>
      </w: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3"/>
        <w:gridCol w:w="11707"/>
      </w:tblGrid>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sz w:val="20"/>
                <w:szCs w:val="20"/>
                <w:lang w:val="fr-FR" w:eastAsia="ja-JP"/>
              </w:rPr>
            </w:pPr>
            <w:r w:rsidRPr="009579B2">
              <w:rPr>
                <w:rFonts w:cs="Times New Roman"/>
                <w:sz w:val="20"/>
                <w:szCs w:val="20"/>
                <w:lang w:val="fr-FR" w:eastAsia="ja-JP"/>
              </w:rPr>
              <w:t>Plenary sessions</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WPs</w:t>
            </w:r>
          </w:p>
        </w:tc>
        <w:tc>
          <w:tcPr>
            <w:tcW w:w="4668"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sz w:val="20"/>
                <w:szCs w:val="20"/>
                <w:lang w:val="en-GB" w:eastAsia="ja-JP"/>
              </w:rPr>
            </w:pPr>
            <w:r w:rsidRPr="009579B2">
              <w:rPr>
                <w:rFonts w:cs="Times New Roman"/>
                <w:sz w:val="20"/>
                <w:szCs w:val="20"/>
                <w:lang w:eastAsia="ja-JP"/>
              </w:rPr>
              <w:t>Working Parties 1 and 2 Plenary sessions</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E</w:t>
            </w:r>
          </w:p>
        </w:tc>
        <w:tc>
          <w:tcPr>
            <w:tcW w:w="4668"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sz w:val="20"/>
                <w:szCs w:val="20"/>
                <w:lang w:eastAsia="ja-JP"/>
              </w:rPr>
            </w:pPr>
            <w:r w:rsidRPr="009579B2">
              <w:rPr>
                <w:rFonts w:cs="Times New Roman"/>
                <w:sz w:val="20"/>
                <w:szCs w:val="20"/>
                <w:lang w:val="en-GB" w:eastAsia="ja-JP"/>
              </w:rPr>
              <w:t>Represents an evening session (starts at 1800)</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 xml:space="preserve">X </w:t>
            </w:r>
          </w:p>
        </w:tc>
        <w:tc>
          <w:tcPr>
            <w:tcW w:w="4668"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sz w:val="20"/>
                <w:szCs w:val="20"/>
                <w:lang w:val="fr-FR" w:eastAsia="ja-JP"/>
              </w:rPr>
            </w:pPr>
            <w:r w:rsidRPr="009579B2">
              <w:rPr>
                <w:rFonts w:cs="Times New Roman"/>
                <w:sz w:val="20"/>
                <w:szCs w:val="20"/>
                <w:lang w:val="fr-FR" w:eastAsia="ja-JP"/>
              </w:rPr>
              <w:t>Represents a meeting session</w:t>
            </w:r>
          </w:p>
        </w:tc>
      </w:tr>
      <w:tr w:rsidR="009579B2" w:rsidRPr="009579B2" w:rsidTr="00346CDA">
        <w:trPr>
          <w:cantSplit/>
          <w:trHeight w:hRule="exact" w:val="575"/>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color w:val="FF0000"/>
                <w:sz w:val="20"/>
                <w:szCs w:val="20"/>
                <w:lang w:val="en-GB" w:eastAsia="ja-JP"/>
              </w:rPr>
            </w:pPr>
            <w:r w:rsidRPr="009579B2">
              <w:rPr>
                <w:rFonts w:cs="Times New Roman"/>
                <w:b/>
                <w:bCs/>
                <w:color w:val="FF0000"/>
                <w:sz w:val="20"/>
                <w:szCs w:val="20"/>
                <w:lang w:val="fr-FR" w:eastAsia="ja-JP"/>
              </w:rPr>
              <w:lastRenderedPageBreak/>
              <w:t>*</w:t>
            </w:r>
          </w:p>
        </w:tc>
        <w:tc>
          <w:tcPr>
            <w:tcW w:w="4668"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191"/>
                <w:tab w:val="left" w:pos="1588"/>
                <w:tab w:val="left" w:pos="1985"/>
              </w:tabs>
              <w:overflowPunct w:val="0"/>
              <w:autoSpaceDE w:val="0"/>
              <w:autoSpaceDN w:val="0"/>
              <w:bidi w:val="0"/>
              <w:adjustRightInd w:val="0"/>
              <w:spacing w:before="20" w:after="20" w:line="240" w:lineRule="auto"/>
              <w:ind w:left="57"/>
              <w:jc w:val="left"/>
              <w:rPr>
                <w:rFonts w:cs="Times New Roman"/>
                <w:sz w:val="20"/>
                <w:szCs w:val="20"/>
                <w:lang w:val="en-GB" w:eastAsia="ja-JP"/>
              </w:rPr>
            </w:pPr>
            <w:r w:rsidRPr="009579B2">
              <w:rPr>
                <w:rFonts w:cs="Times New Roman"/>
                <w:sz w:val="20"/>
                <w:szCs w:val="20"/>
                <w:lang w:val="en-GB" w:eastAsia="ja-JP"/>
              </w:rPr>
              <w:t xml:space="preserve">Remote participation is organized for all Sessions (Not for Plenaries). See for access details the webpage: </w:t>
            </w:r>
            <w:r w:rsidRPr="009579B2">
              <w:rPr>
                <w:rFonts w:cs="Times New Roman"/>
                <w:sz w:val="20"/>
                <w:szCs w:val="20"/>
                <w:lang w:val="en-GB" w:eastAsia="ja-JP"/>
              </w:rPr>
              <w:br/>
            </w:r>
            <w:hyperlink r:id="rId36" w:history="1">
              <w:r w:rsidRPr="009579B2">
                <w:rPr>
                  <w:rFonts w:cs="Times New Roman"/>
                  <w:color w:val="0000FF"/>
                  <w:sz w:val="20"/>
                  <w:szCs w:val="20"/>
                  <w:u w:val="single"/>
                  <w:lang w:val="en-GB" w:eastAsia="ja-JP"/>
                </w:rPr>
                <w:t>http://www.itu.int/en/ITU-T/events/Pages/emeetings.aspx</w:t>
              </w:r>
            </w:hyperlink>
            <w:r w:rsidRPr="009579B2">
              <w:rPr>
                <w:rFonts w:cs="Times New Roman"/>
                <w:sz w:val="20"/>
                <w:szCs w:val="20"/>
                <w:lang w:val="en-GB" w:eastAsia="ja-JP"/>
              </w:rPr>
              <w:t xml:space="preserve"> </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color w:val="FF0000"/>
                <w:sz w:val="20"/>
                <w:szCs w:val="20"/>
                <w:lang w:val="fr-FR" w:eastAsia="ja-JP"/>
              </w:rPr>
            </w:pPr>
            <w:r w:rsidRPr="009579B2">
              <w:rPr>
                <w:rFonts w:cs="Times New Roman"/>
                <w:b/>
                <w:bCs/>
                <w:color w:val="FF0000"/>
                <w:sz w:val="18"/>
                <w:szCs w:val="18"/>
                <w:lang w:val="en-GB"/>
              </w:rPr>
              <w:t>-&gt;</w:t>
            </w:r>
          </w:p>
        </w:tc>
        <w:tc>
          <w:tcPr>
            <w:tcW w:w="4668"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191"/>
                <w:tab w:val="left" w:pos="1588"/>
                <w:tab w:val="left" w:pos="1985"/>
              </w:tabs>
              <w:overflowPunct w:val="0"/>
              <w:autoSpaceDE w:val="0"/>
              <w:autoSpaceDN w:val="0"/>
              <w:bidi w:val="0"/>
              <w:adjustRightInd w:val="0"/>
              <w:spacing w:before="20" w:after="20" w:line="240" w:lineRule="auto"/>
              <w:ind w:left="57"/>
              <w:jc w:val="left"/>
              <w:rPr>
                <w:rFonts w:cs="Times New Roman"/>
                <w:sz w:val="20"/>
                <w:szCs w:val="20"/>
                <w:lang w:val="en-GB" w:eastAsia="ja-JP"/>
              </w:rPr>
            </w:pPr>
            <w:r w:rsidRPr="009579B2">
              <w:rPr>
                <w:rFonts w:cs="Times New Roman"/>
                <w:sz w:val="20"/>
                <w:szCs w:val="20"/>
                <w:lang w:val="en-GB" w:eastAsia="ja-JP"/>
              </w:rPr>
              <w:t>Indicates a lunch/evening session</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sz w:val="20"/>
                <w:szCs w:val="20"/>
                <w:lang w:eastAsia="ja-JP"/>
              </w:rPr>
            </w:pPr>
            <w:r w:rsidRPr="009579B2">
              <w:rPr>
                <w:rFonts w:cs="Times New Roman"/>
                <w:sz w:val="20"/>
                <w:szCs w:val="20"/>
                <w:lang w:eastAsia="ja-JP"/>
              </w:rPr>
              <w:t>Joint Plenary of SG9 and SG12. The joint Plenary starts at 9:00 o’clock.</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sz w:val="20"/>
                <w:szCs w:val="20"/>
                <w:lang w:eastAsia="ja-JP"/>
              </w:rPr>
            </w:pPr>
            <w:r w:rsidRPr="009579B2">
              <w:rPr>
                <w:rFonts w:cs="Times New Roman"/>
                <w:sz w:val="20"/>
                <w:szCs w:val="20"/>
                <w:lang w:eastAsia="ja-JP"/>
              </w:rPr>
              <w:t xml:space="preserve">WP1/9 and WP2/9 Plenary sessions will be held sequentially and will </w:t>
            </w:r>
            <w:r w:rsidRPr="009579B2">
              <w:rPr>
                <w:rFonts w:cs="Times New Roman"/>
                <w:sz w:val="20"/>
                <w:szCs w:val="20"/>
                <w:lang w:val="en-GB" w:eastAsia="ja-JP"/>
              </w:rPr>
              <w:t>follow SG9 Plenary</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eastAsia="ja-JP"/>
              </w:rPr>
            </w:pPr>
            <w:r w:rsidRPr="009579B2">
              <w:rPr>
                <w:rFonts w:cs="Times New Roman"/>
                <w:b/>
                <w:bCs/>
                <w:sz w:val="20"/>
                <w:szCs w:val="20"/>
                <w:lang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191"/>
                <w:tab w:val="left" w:pos="1588"/>
                <w:tab w:val="left" w:pos="1985"/>
              </w:tabs>
              <w:overflowPunct w:val="0"/>
              <w:autoSpaceDE w:val="0"/>
              <w:autoSpaceDN w:val="0"/>
              <w:bidi w:val="0"/>
              <w:adjustRightInd w:val="0"/>
              <w:spacing w:before="20" w:after="20" w:line="240" w:lineRule="auto"/>
              <w:ind w:left="57"/>
              <w:jc w:val="left"/>
              <w:rPr>
                <w:rFonts w:cs="Times New Roman"/>
                <w:sz w:val="20"/>
                <w:szCs w:val="20"/>
                <w:lang w:val="en-GB" w:eastAsia="ja-JP"/>
              </w:rPr>
            </w:pPr>
            <w:r w:rsidRPr="009579B2">
              <w:rPr>
                <w:rFonts w:cs="Times New Roman"/>
                <w:sz w:val="20"/>
                <w:szCs w:val="20"/>
                <w:lang w:val="en-GB" w:eastAsia="ja-JP"/>
              </w:rPr>
              <w:t>Closing Plenary starts at 10:00 until 13:00</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eastAsia="ja-JP"/>
              </w:rPr>
            </w:pPr>
            <w:r w:rsidRPr="009579B2">
              <w:rPr>
                <w:rFonts w:cs="Times New Roman"/>
                <w:b/>
                <w:bCs/>
                <w:sz w:val="20"/>
                <w:szCs w:val="20"/>
                <w:lang w:eastAsia="ja-JP"/>
              </w:rPr>
              <w:t>4</w:t>
            </w:r>
          </w:p>
        </w:tc>
        <w:tc>
          <w:tcPr>
            <w:tcW w:w="4668"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191"/>
                <w:tab w:val="left" w:pos="1588"/>
                <w:tab w:val="left" w:pos="1985"/>
                <w:tab w:val="left" w:pos="7950"/>
              </w:tabs>
              <w:overflowPunct w:val="0"/>
              <w:autoSpaceDE w:val="0"/>
              <w:autoSpaceDN w:val="0"/>
              <w:bidi w:val="0"/>
              <w:adjustRightInd w:val="0"/>
              <w:spacing w:before="20" w:after="20" w:line="240" w:lineRule="auto"/>
              <w:ind w:left="57"/>
              <w:jc w:val="left"/>
              <w:rPr>
                <w:rFonts w:cs="Times New Roman"/>
                <w:sz w:val="20"/>
                <w:szCs w:val="20"/>
                <w:lang w:eastAsia="ja-JP"/>
              </w:rPr>
            </w:pPr>
            <w:r w:rsidRPr="009579B2">
              <w:rPr>
                <w:rFonts w:cs="Times New Roman"/>
                <w:sz w:val="20"/>
                <w:szCs w:val="20"/>
                <w:lang w:val="en-GB" w:eastAsia="ja-JP"/>
              </w:rPr>
              <w:t>Joint session of Q2 and Q12/9</w:t>
            </w:r>
          </w:p>
        </w:tc>
      </w:tr>
      <w:tr w:rsidR="009579B2" w:rsidRPr="006B083E"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5</w:t>
            </w:r>
          </w:p>
        </w:tc>
        <w:tc>
          <w:tcPr>
            <w:tcW w:w="4668"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191"/>
                <w:tab w:val="left" w:pos="1588"/>
                <w:tab w:val="left" w:pos="1985"/>
              </w:tabs>
              <w:overflowPunct w:val="0"/>
              <w:autoSpaceDE w:val="0"/>
              <w:autoSpaceDN w:val="0"/>
              <w:bidi w:val="0"/>
              <w:adjustRightInd w:val="0"/>
              <w:spacing w:before="20" w:after="20" w:line="240" w:lineRule="auto"/>
              <w:ind w:left="57"/>
              <w:jc w:val="left"/>
              <w:rPr>
                <w:rFonts w:cs="Times New Roman"/>
                <w:sz w:val="20"/>
                <w:szCs w:val="20"/>
                <w:lang w:val="fr-CH" w:eastAsia="ja-JP"/>
              </w:rPr>
            </w:pPr>
            <w:r w:rsidRPr="009579B2">
              <w:rPr>
                <w:rFonts w:cs="Times New Roman"/>
                <w:sz w:val="20"/>
                <w:szCs w:val="20"/>
                <w:lang w:val="fr-CH" w:eastAsia="ja-JP"/>
              </w:rPr>
              <w:t>Joint session Q5,  Q8, Q9</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6</w:t>
            </w:r>
          </w:p>
        </w:tc>
        <w:tc>
          <w:tcPr>
            <w:tcW w:w="4668"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191"/>
                <w:tab w:val="left" w:pos="1588"/>
                <w:tab w:val="left" w:pos="1985"/>
              </w:tabs>
              <w:overflowPunct w:val="0"/>
              <w:autoSpaceDE w:val="0"/>
              <w:autoSpaceDN w:val="0"/>
              <w:bidi w:val="0"/>
              <w:adjustRightInd w:val="0"/>
              <w:spacing w:before="20" w:after="20" w:line="240" w:lineRule="auto"/>
              <w:ind w:left="57"/>
              <w:jc w:val="left"/>
              <w:rPr>
                <w:rFonts w:cs="Times New Roman"/>
                <w:sz w:val="20"/>
                <w:szCs w:val="20"/>
                <w:lang w:val="en-GB" w:eastAsia="ja-JP"/>
              </w:rPr>
            </w:pPr>
            <w:r w:rsidRPr="009579B2">
              <w:rPr>
                <w:rFonts w:cs="Times New Roman"/>
                <w:sz w:val="20"/>
                <w:szCs w:val="20"/>
                <w:lang w:val="en-GB" w:eastAsia="ja-JP"/>
              </w:rPr>
              <w:t>Joint session of Q4 and Q10/9</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7</w:t>
            </w:r>
          </w:p>
        </w:tc>
        <w:tc>
          <w:tcPr>
            <w:tcW w:w="4668"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191"/>
                <w:tab w:val="left" w:pos="1588"/>
                <w:tab w:val="left" w:pos="1985"/>
              </w:tabs>
              <w:overflowPunct w:val="0"/>
              <w:autoSpaceDE w:val="0"/>
              <w:autoSpaceDN w:val="0"/>
              <w:bidi w:val="0"/>
              <w:adjustRightInd w:val="0"/>
              <w:spacing w:before="20" w:after="20" w:line="240" w:lineRule="auto"/>
              <w:ind w:left="57"/>
              <w:jc w:val="left"/>
              <w:rPr>
                <w:rFonts w:cs="Times New Roman"/>
                <w:sz w:val="20"/>
                <w:szCs w:val="20"/>
                <w:lang w:val="en-GB" w:eastAsia="ja-JP"/>
              </w:rPr>
            </w:pPr>
            <w:r w:rsidRPr="009579B2">
              <w:rPr>
                <w:rFonts w:cs="Times New Roman"/>
                <w:sz w:val="20"/>
                <w:szCs w:val="20"/>
                <w:lang w:val="en-GB" w:eastAsia="ja-JP"/>
              </w:rPr>
              <w:t>Joint session of Q1 and Q7/9</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val="fr-FR" w:eastAsia="ja-JP"/>
              </w:rPr>
            </w:pPr>
            <w:r w:rsidRPr="009579B2">
              <w:rPr>
                <w:rFonts w:cs="Times New Roman"/>
                <w:b/>
                <w:bCs/>
                <w:sz w:val="20"/>
                <w:szCs w:val="20"/>
                <w:lang w:val="fr-FR" w:eastAsia="ja-JP"/>
              </w:rPr>
              <w:t>8</w:t>
            </w:r>
          </w:p>
        </w:tc>
        <w:tc>
          <w:tcPr>
            <w:tcW w:w="4668"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191"/>
                <w:tab w:val="left" w:pos="1588"/>
                <w:tab w:val="left" w:pos="1985"/>
              </w:tabs>
              <w:overflowPunct w:val="0"/>
              <w:autoSpaceDE w:val="0"/>
              <w:autoSpaceDN w:val="0"/>
              <w:bidi w:val="0"/>
              <w:adjustRightInd w:val="0"/>
              <w:spacing w:before="20" w:after="20" w:line="240" w:lineRule="auto"/>
              <w:ind w:left="57"/>
              <w:jc w:val="left"/>
              <w:rPr>
                <w:rFonts w:cs="Times New Roman"/>
                <w:sz w:val="20"/>
                <w:szCs w:val="20"/>
                <w:lang w:eastAsia="ja-JP"/>
              </w:rPr>
            </w:pPr>
            <w:r w:rsidRPr="009579B2">
              <w:rPr>
                <w:rFonts w:cs="Times New Roman"/>
                <w:b/>
                <w:bCs/>
                <w:sz w:val="20"/>
                <w:szCs w:val="20"/>
                <w:lang w:val="en-GB" w:eastAsia="ja-JP"/>
              </w:rPr>
              <w:t>A newcomers orientation</w:t>
            </w:r>
            <w:r w:rsidRPr="009579B2">
              <w:rPr>
                <w:rFonts w:cs="Times New Roman"/>
                <w:sz w:val="20"/>
                <w:szCs w:val="20"/>
                <w:lang w:val="en-GB" w:eastAsia="ja-JP"/>
              </w:rPr>
              <w:t xml:space="preserve"> session will follow the WPs/9 opening plenary sessions (1230-1330)</w:t>
            </w:r>
          </w:p>
        </w:tc>
      </w:tr>
      <w:tr w:rsidR="009579B2" w:rsidRPr="009579B2" w:rsidTr="00346CD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080"/>
                <w:tab w:val="left" w:pos="1191"/>
                <w:tab w:val="left" w:pos="1430"/>
                <w:tab w:val="left" w:pos="1588"/>
                <w:tab w:val="left" w:pos="1985"/>
              </w:tabs>
              <w:bidi w:val="0"/>
              <w:spacing w:before="40" w:line="240" w:lineRule="auto"/>
              <w:ind w:left="-57"/>
              <w:jc w:val="left"/>
              <w:rPr>
                <w:rFonts w:cs="Times New Roman"/>
                <w:b/>
                <w:bCs/>
                <w:sz w:val="20"/>
                <w:szCs w:val="20"/>
                <w:lang w:eastAsia="ja-JP"/>
              </w:rPr>
            </w:pPr>
          </w:p>
        </w:tc>
        <w:tc>
          <w:tcPr>
            <w:tcW w:w="4668" w:type="pct"/>
            <w:tcBorders>
              <w:top w:val="single" w:sz="2" w:space="0" w:color="auto"/>
              <w:left w:val="single" w:sz="2" w:space="0" w:color="auto"/>
              <w:bottom w:val="single" w:sz="2" w:space="0" w:color="auto"/>
              <w:right w:val="single" w:sz="2" w:space="0" w:color="auto"/>
            </w:tcBorders>
          </w:tcPr>
          <w:p w:rsidR="009579B2" w:rsidRPr="009579B2" w:rsidRDefault="009579B2" w:rsidP="009579B2">
            <w:pPr>
              <w:widowControl w:val="0"/>
              <w:tabs>
                <w:tab w:val="left" w:pos="794"/>
                <w:tab w:val="left" w:pos="1191"/>
                <w:tab w:val="left" w:pos="1588"/>
                <w:tab w:val="left" w:pos="1985"/>
              </w:tabs>
              <w:overflowPunct w:val="0"/>
              <w:autoSpaceDE w:val="0"/>
              <w:autoSpaceDN w:val="0"/>
              <w:bidi w:val="0"/>
              <w:adjustRightInd w:val="0"/>
              <w:spacing w:before="20" w:after="20" w:line="240" w:lineRule="auto"/>
              <w:ind w:left="57"/>
              <w:jc w:val="left"/>
              <w:rPr>
                <w:rFonts w:cs="Times New Roman"/>
                <w:sz w:val="20"/>
                <w:szCs w:val="20"/>
                <w:lang w:val="en-GB" w:eastAsia="ja-JP"/>
              </w:rPr>
            </w:pPr>
          </w:p>
        </w:tc>
      </w:tr>
    </w:tbl>
    <w:p w:rsidR="004E2A68" w:rsidRPr="004E2A68" w:rsidRDefault="004E2A68" w:rsidP="008771E7">
      <w:pPr>
        <w:bidi w:val="0"/>
        <w:spacing w:before="600" w:line="240" w:lineRule="auto"/>
        <w:jc w:val="center"/>
        <w:rPr>
          <w:rFonts w:cs="Times New Roman"/>
          <w:b/>
          <w:bCs/>
          <w:sz w:val="28"/>
          <w:szCs w:val="28"/>
        </w:rPr>
      </w:pPr>
      <w:r w:rsidRPr="004E2A68">
        <w:rPr>
          <w:rFonts w:cs="Times New Roman"/>
          <w:sz w:val="24"/>
          <w:szCs w:val="24"/>
          <w:lang w:val="en-GB"/>
        </w:rPr>
        <w:t>________________________</w:t>
      </w:r>
    </w:p>
    <w:sectPr w:rsidR="004E2A68" w:rsidRPr="004E2A68" w:rsidSect="009579B2">
      <w:headerReference w:type="default" r:id="rId37"/>
      <w:footerReference w:type="default" r:id="rId38"/>
      <w:pgSz w:w="16727" w:h="11907" w:orient="landscape" w:code="9"/>
      <w:pgMar w:top="1089" w:right="567"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1E" w:rsidRDefault="00B70F1E">
      <w:r>
        <w:separator/>
      </w:r>
    </w:p>
  </w:endnote>
  <w:endnote w:type="continuationSeparator" w:id="0">
    <w:p w:rsidR="00B70F1E" w:rsidRDefault="00B7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1E" w:rsidRPr="004853D1" w:rsidRDefault="00B70F1E" w:rsidP="004853D1">
    <w:pPr>
      <w:pStyle w:val="Footer"/>
      <w:tabs>
        <w:tab w:val="clear" w:pos="4703"/>
        <w:tab w:val="clear" w:pos="9406"/>
        <w:tab w:val="center" w:pos="5670"/>
        <w:tab w:val="right" w:pos="9639"/>
      </w:tabs>
      <w:bidi w:val="0"/>
      <w:rPr>
        <w:sz w:val="16"/>
        <w:szCs w:val="16"/>
      </w:rPr>
    </w:pPr>
    <w:r w:rsidRPr="004853D1">
      <w:rPr>
        <w:sz w:val="16"/>
        <w:szCs w:val="16"/>
      </w:rPr>
      <w:fldChar w:fldCharType="begin"/>
    </w:r>
    <w:r w:rsidRPr="00646A2C">
      <w:rPr>
        <w:sz w:val="16"/>
        <w:szCs w:val="16"/>
      </w:rPr>
      <w:instrText xml:space="preserve"> FILENAME \p \* MERGEFORMAT </w:instrText>
    </w:r>
    <w:r w:rsidRPr="004853D1">
      <w:rPr>
        <w:sz w:val="16"/>
        <w:szCs w:val="16"/>
      </w:rPr>
      <w:fldChar w:fldCharType="separate"/>
    </w:r>
    <w:r w:rsidR="00AC5707">
      <w:rPr>
        <w:noProof/>
        <w:sz w:val="16"/>
        <w:szCs w:val="16"/>
      </w:rPr>
      <w:t>M:\SG_DOC\SG9\_COLLECTIVES\002\002A.DOCX</w:t>
    </w:r>
    <w:r w:rsidRPr="004853D1">
      <w:rPr>
        <w:sz w:val="16"/>
        <w:szCs w:val="16"/>
      </w:rPr>
      <w:fldChar w:fldCharType="end"/>
    </w:r>
    <w:r w:rsidRPr="00646A2C">
      <w:rPr>
        <w:sz w:val="16"/>
        <w:szCs w:val="16"/>
      </w:rPr>
      <w:t xml:space="preserve">   (323059)</w:t>
    </w:r>
    <w:r w:rsidRPr="00646A2C">
      <w:rPr>
        <w:sz w:val="16"/>
        <w:szCs w:val="16"/>
      </w:rPr>
      <w:tab/>
    </w:r>
    <w:r w:rsidRPr="004853D1">
      <w:rPr>
        <w:sz w:val="16"/>
        <w:szCs w:val="16"/>
      </w:rPr>
      <w:fldChar w:fldCharType="begin"/>
    </w:r>
    <w:r w:rsidRPr="004853D1">
      <w:rPr>
        <w:sz w:val="16"/>
        <w:szCs w:val="16"/>
      </w:rPr>
      <w:instrText xml:space="preserve"> savedate \@ dd.MM.yy </w:instrText>
    </w:r>
    <w:r w:rsidRPr="004853D1">
      <w:rPr>
        <w:sz w:val="16"/>
        <w:szCs w:val="16"/>
      </w:rPr>
      <w:fldChar w:fldCharType="separate"/>
    </w:r>
    <w:r w:rsidR="006B083E">
      <w:rPr>
        <w:noProof/>
        <w:sz w:val="16"/>
        <w:szCs w:val="16"/>
      </w:rPr>
      <w:t>07.07.14</w:t>
    </w:r>
    <w:r w:rsidRPr="004853D1">
      <w:rPr>
        <w:sz w:val="16"/>
        <w:szCs w:val="16"/>
      </w:rPr>
      <w:fldChar w:fldCharType="end"/>
    </w:r>
    <w:r w:rsidRPr="00646A2C">
      <w:rPr>
        <w:sz w:val="16"/>
        <w:szCs w:val="16"/>
      </w:rPr>
      <w:tab/>
    </w:r>
    <w:r w:rsidRPr="004853D1">
      <w:rPr>
        <w:sz w:val="16"/>
        <w:szCs w:val="16"/>
      </w:rPr>
      <w:fldChar w:fldCharType="begin"/>
    </w:r>
    <w:r w:rsidRPr="004853D1">
      <w:rPr>
        <w:sz w:val="16"/>
        <w:szCs w:val="16"/>
      </w:rPr>
      <w:instrText xml:space="preserve"> printdate \@ dd.MM.yy </w:instrText>
    </w:r>
    <w:r w:rsidRPr="004853D1">
      <w:rPr>
        <w:sz w:val="16"/>
        <w:szCs w:val="16"/>
      </w:rPr>
      <w:fldChar w:fldCharType="separate"/>
    </w:r>
    <w:r w:rsidR="00AC5707">
      <w:rPr>
        <w:noProof/>
        <w:sz w:val="16"/>
        <w:szCs w:val="16"/>
      </w:rPr>
      <w:t>07.07.14</w:t>
    </w:r>
    <w:r w:rsidRPr="004853D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1E" w:rsidRPr="00855D5F" w:rsidRDefault="00B70F1E" w:rsidP="00855D5F">
    <w:pPr>
      <w:pStyle w:val="Footer"/>
      <w:tabs>
        <w:tab w:val="clear" w:pos="4703"/>
        <w:tab w:val="clear" w:pos="9406"/>
        <w:tab w:val="left" w:pos="5670"/>
        <w:tab w:val="right" w:pos="9631"/>
      </w:tabs>
      <w:bidi w:val="0"/>
      <w:spacing w:before="0" w:line="280" w:lineRule="exact"/>
      <w:rPr>
        <w:sz w:val="18"/>
        <w:szCs w:val="18"/>
        <w:rtl/>
      </w:rPr>
    </w:pPr>
    <w:r w:rsidRPr="000C680B">
      <w:rPr>
        <w:sz w:val="18"/>
        <w:szCs w:val="18"/>
      </w:rPr>
      <w:fldChar w:fldCharType="begin"/>
    </w:r>
    <w:r w:rsidRPr="000C680B">
      <w:rPr>
        <w:sz w:val="18"/>
        <w:szCs w:val="18"/>
        <w:lang w:val="pt"/>
      </w:rPr>
      <w:instrText xml:space="preserve"> FILENAME \p \* MERGEFORMAT </w:instrText>
    </w:r>
    <w:r w:rsidRPr="000C680B">
      <w:rPr>
        <w:sz w:val="18"/>
        <w:szCs w:val="18"/>
      </w:rPr>
      <w:fldChar w:fldCharType="separate"/>
    </w:r>
    <w:r w:rsidR="00AC5707">
      <w:rPr>
        <w:noProof/>
        <w:sz w:val="18"/>
        <w:szCs w:val="18"/>
        <w:lang w:val="pt"/>
      </w:rPr>
      <w:t>M:\SG_DOC\SG9\_COLLECTIVES\002\002A.DOCX</w:t>
    </w:r>
    <w:r w:rsidRPr="000C680B">
      <w:rPr>
        <w:sz w:val="18"/>
        <w:szCs w:val="18"/>
      </w:rPr>
      <w:fldChar w:fldCharType="end"/>
    </w:r>
    <w:r w:rsidRPr="000C680B">
      <w:rPr>
        <w:sz w:val="18"/>
        <w:szCs w:val="18"/>
        <w:lang w:val="pt"/>
      </w:rPr>
      <w:t xml:space="preserve">   (</w:t>
    </w:r>
    <w:r>
      <w:rPr>
        <w:sz w:val="18"/>
        <w:szCs w:val="18"/>
        <w:lang w:val="pt"/>
      </w:rPr>
      <w:t>335454</w:t>
    </w:r>
    <w:r w:rsidRPr="000C680B">
      <w:rPr>
        <w:sz w:val="18"/>
        <w:szCs w:val="18"/>
        <w:lang w:val="pt"/>
      </w:rPr>
      <w:t>)</w:t>
    </w:r>
    <w:r w:rsidRPr="000C680B">
      <w:rPr>
        <w:sz w:val="18"/>
        <w:szCs w:val="18"/>
        <w:lang w:val="pt"/>
      </w:rPr>
      <w:tab/>
    </w:r>
    <w:r w:rsidRPr="000C680B">
      <w:rPr>
        <w:sz w:val="18"/>
        <w:szCs w:val="18"/>
      </w:rPr>
      <w:fldChar w:fldCharType="begin"/>
    </w:r>
    <w:r w:rsidRPr="000C680B">
      <w:rPr>
        <w:sz w:val="18"/>
        <w:szCs w:val="18"/>
      </w:rPr>
      <w:instrText xml:space="preserve"> savedate \@ dd.MM.yy </w:instrText>
    </w:r>
    <w:r w:rsidRPr="000C680B">
      <w:rPr>
        <w:sz w:val="18"/>
        <w:szCs w:val="18"/>
      </w:rPr>
      <w:fldChar w:fldCharType="separate"/>
    </w:r>
    <w:r w:rsidR="006B083E">
      <w:rPr>
        <w:noProof/>
        <w:sz w:val="18"/>
        <w:szCs w:val="18"/>
      </w:rPr>
      <w:t>07.07.14</w:t>
    </w:r>
    <w:r w:rsidRPr="000C680B">
      <w:rPr>
        <w:sz w:val="18"/>
        <w:szCs w:val="18"/>
      </w:rPr>
      <w:fldChar w:fldCharType="end"/>
    </w:r>
    <w:r w:rsidRPr="000C680B">
      <w:rPr>
        <w:sz w:val="18"/>
        <w:szCs w:val="18"/>
        <w:lang w:val="pt"/>
      </w:rPr>
      <w:tab/>
    </w:r>
    <w:r w:rsidRPr="000C680B">
      <w:rPr>
        <w:sz w:val="18"/>
        <w:szCs w:val="18"/>
      </w:rPr>
      <w:fldChar w:fldCharType="begin"/>
    </w:r>
    <w:r w:rsidRPr="000C680B">
      <w:rPr>
        <w:sz w:val="18"/>
        <w:szCs w:val="18"/>
      </w:rPr>
      <w:instrText xml:space="preserve"> printdate \@ dd.MM.yy </w:instrText>
    </w:r>
    <w:r w:rsidRPr="000C680B">
      <w:rPr>
        <w:sz w:val="18"/>
        <w:szCs w:val="18"/>
      </w:rPr>
      <w:fldChar w:fldCharType="separate"/>
    </w:r>
    <w:r w:rsidR="00AC5707">
      <w:rPr>
        <w:noProof/>
        <w:sz w:val="18"/>
        <w:szCs w:val="18"/>
      </w:rPr>
      <w:t>07.07.14</w:t>
    </w:r>
    <w:r w:rsidRPr="000C680B">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70F1E" w:rsidTr="002E233A">
      <w:trPr>
        <w:cantSplit/>
      </w:trPr>
      <w:tc>
        <w:tcPr>
          <w:tcW w:w="1062" w:type="pct"/>
          <w:tcBorders>
            <w:top w:val="single" w:sz="6" w:space="0" w:color="auto"/>
          </w:tcBorders>
          <w:tcMar>
            <w:top w:w="57" w:type="dxa"/>
          </w:tcMar>
        </w:tcPr>
        <w:p w:rsidR="00B70F1E" w:rsidRDefault="00B70F1E" w:rsidP="002E233A">
          <w:pPr>
            <w:pStyle w:val="itu"/>
          </w:pPr>
          <w:r>
            <w:t>Place des Nations</w:t>
          </w:r>
        </w:p>
      </w:tc>
      <w:tc>
        <w:tcPr>
          <w:tcW w:w="1583" w:type="pct"/>
          <w:tcBorders>
            <w:top w:val="single" w:sz="6" w:space="0" w:color="auto"/>
          </w:tcBorders>
          <w:tcMar>
            <w:top w:w="57" w:type="dxa"/>
          </w:tcMar>
        </w:tcPr>
        <w:p w:rsidR="00B70F1E" w:rsidRDefault="00B70F1E" w:rsidP="002E233A">
          <w:pPr>
            <w:pStyle w:val="itu"/>
          </w:pPr>
          <w:r>
            <w:t>Telephone</w:t>
          </w:r>
          <w:r>
            <w:tab/>
            <w:t>+41 22 730 51 11</w:t>
          </w:r>
        </w:p>
      </w:tc>
      <w:tc>
        <w:tcPr>
          <w:tcW w:w="1224" w:type="pct"/>
          <w:tcBorders>
            <w:top w:val="single" w:sz="6" w:space="0" w:color="auto"/>
          </w:tcBorders>
          <w:tcMar>
            <w:top w:w="57" w:type="dxa"/>
          </w:tcMar>
        </w:tcPr>
        <w:p w:rsidR="00B70F1E" w:rsidRDefault="00B70F1E" w:rsidP="002E233A">
          <w:pPr>
            <w:pStyle w:val="itu"/>
          </w:pPr>
          <w:r>
            <w:t>Telex 421 000 uit ch</w:t>
          </w:r>
        </w:p>
      </w:tc>
      <w:tc>
        <w:tcPr>
          <w:tcW w:w="1131" w:type="pct"/>
          <w:tcBorders>
            <w:top w:val="single" w:sz="6" w:space="0" w:color="auto"/>
          </w:tcBorders>
          <w:tcMar>
            <w:top w:w="57" w:type="dxa"/>
          </w:tcMar>
        </w:tcPr>
        <w:p w:rsidR="00B70F1E" w:rsidRDefault="00B70F1E" w:rsidP="002E233A">
          <w:pPr>
            <w:pStyle w:val="itu"/>
          </w:pPr>
          <w:r>
            <w:t>E-mail:</w:t>
          </w:r>
          <w:r>
            <w:tab/>
            <w:t>itumail@itu.int</w:t>
          </w:r>
        </w:p>
      </w:tc>
    </w:tr>
    <w:tr w:rsidR="00B70F1E" w:rsidTr="002E233A">
      <w:trPr>
        <w:cantSplit/>
      </w:trPr>
      <w:tc>
        <w:tcPr>
          <w:tcW w:w="1062" w:type="pct"/>
        </w:tcPr>
        <w:p w:rsidR="00B70F1E" w:rsidRPr="008F5E3A" w:rsidRDefault="00B70F1E" w:rsidP="002E233A">
          <w:pPr>
            <w:pStyle w:val="itu"/>
          </w:pPr>
          <w:r w:rsidRPr="008F5E3A">
            <w:t>CH-1211 Geneva 20</w:t>
          </w:r>
        </w:p>
      </w:tc>
      <w:tc>
        <w:tcPr>
          <w:tcW w:w="1583" w:type="pct"/>
        </w:tcPr>
        <w:p w:rsidR="00B70F1E" w:rsidRPr="008F5E3A" w:rsidRDefault="00B70F1E" w:rsidP="002E233A">
          <w:pPr>
            <w:pStyle w:val="itu"/>
          </w:pPr>
          <w:r w:rsidRPr="008F5E3A">
            <w:t>Telefax</w:t>
          </w:r>
          <w:r w:rsidRPr="008F5E3A">
            <w:tab/>
            <w:t>Gr3:</w:t>
          </w:r>
          <w:r w:rsidRPr="008F5E3A">
            <w:tab/>
            <w:t>+41 22 733 72 56</w:t>
          </w:r>
        </w:p>
      </w:tc>
      <w:tc>
        <w:tcPr>
          <w:tcW w:w="1224" w:type="pct"/>
        </w:tcPr>
        <w:p w:rsidR="00B70F1E" w:rsidRPr="008F5E3A" w:rsidRDefault="00B70F1E" w:rsidP="002E233A">
          <w:pPr>
            <w:pStyle w:val="itu"/>
          </w:pPr>
          <w:r w:rsidRPr="008F5E3A">
            <w:t>Telegram ITU GENEVE</w:t>
          </w:r>
        </w:p>
      </w:tc>
      <w:tc>
        <w:tcPr>
          <w:tcW w:w="1131" w:type="pct"/>
        </w:tcPr>
        <w:p w:rsidR="00B70F1E" w:rsidRPr="00724ED5" w:rsidRDefault="00B70F1E" w:rsidP="002E233A">
          <w:pPr>
            <w:pStyle w:val="itu"/>
            <w:rPr>
              <w:lang w:val="en-US"/>
            </w:rPr>
          </w:pPr>
          <w:r w:rsidRPr="008F5E3A">
            <w:tab/>
          </w:r>
          <w:hyperlink r:id="rId1" w:history="1">
            <w:r w:rsidRPr="0034525D">
              <w:rPr>
                <w:rStyle w:val="Hyperlink"/>
              </w:rPr>
              <w:t>www.itu.int</w:t>
            </w:r>
          </w:hyperlink>
        </w:p>
      </w:tc>
    </w:tr>
    <w:tr w:rsidR="00B70F1E" w:rsidTr="002E233A">
      <w:trPr>
        <w:cantSplit/>
      </w:trPr>
      <w:tc>
        <w:tcPr>
          <w:tcW w:w="1062" w:type="pct"/>
        </w:tcPr>
        <w:p w:rsidR="00B70F1E" w:rsidRDefault="00B70F1E" w:rsidP="002E233A">
          <w:pPr>
            <w:pStyle w:val="itu"/>
          </w:pPr>
          <w:r>
            <w:t>Switzerland</w:t>
          </w:r>
        </w:p>
      </w:tc>
      <w:tc>
        <w:tcPr>
          <w:tcW w:w="1583" w:type="pct"/>
        </w:tcPr>
        <w:p w:rsidR="00B70F1E" w:rsidRDefault="00B70F1E" w:rsidP="002E233A">
          <w:pPr>
            <w:pStyle w:val="itu"/>
          </w:pPr>
          <w:r>
            <w:tab/>
            <w:t>Gr4:</w:t>
          </w:r>
          <w:r>
            <w:tab/>
            <w:t>+41 22 730 65 00</w:t>
          </w:r>
        </w:p>
      </w:tc>
      <w:tc>
        <w:tcPr>
          <w:tcW w:w="1224" w:type="pct"/>
        </w:tcPr>
        <w:p w:rsidR="00B70F1E" w:rsidRDefault="00B70F1E" w:rsidP="002E233A">
          <w:pPr>
            <w:pStyle w:val="itu"/>
          </w:pPr>
        </w:p>
      </w:tc>
      <w:tc>
        <w:tcPr>
          <w:tcW w:w="1131" w:type="pct"/>
        </w:tcPr>
        <w:p w:rsidR="00B70F1E" w:rsidRDefault="00B70F1E" w:rsidP="002E233A">
          <w:pPr>
            <w:pStyle w:val="itu"/>
          </w:pPr>
        </w:p>
      </w:tc>
    </w:tr>
  </w:tbl>
  <w:p w:rsidR="00B70F1E" w:rsidRPr="002A22FC" w:rsidRDefault="00B70F1E" w:rsidP="004E0257">
    <w:pPr>
      <w:pStyle w:val="Footer"/>
      <w:bidi w:val="0"/>
      <w:spacing w:before="0"/>
      <w:rPr>
        <w:sz w:val="10"/>
        <w:szCs w:val="18"/>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1E" w:rsidRPr="00AC5707" w:rsidRDefault="00AC5707" w:rsidP="00AC5707">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AC5707">
      <w:rPr>
        <w:rFonts w:cs="Times New Roman"/>
        <w:caps/>
        <w:noProof/>
        <w:sz w:val="16"/>
        <w:szCs w:val="20"/>
        <w:lang w:val="fr-FR"/>
      </w:rPr>
      <w:t>ITU-T\COM-T\COM9\COLL\002</w:t>
    </w:r>
    <w:r>
      <w:rPr>
        <w:rFonts w:cs="Times New Roman"/>
        <w:caps/>
        <w:noProof/>
        <w:sz w:val="16"/>
        <w:szCs w:val="20"/>
        <w:lang w:val="fr-FR"/>
      </w:rPr>
      <w:t>A</w:t>
    </w:r>
    <w:r w:rsidRPr="00AC5707">
      <w:rPr>
        <w:rFonts w:cs="Times New Roman"/>
        <w:caps/>
        <w:noProof/>
        <w:sz w:val="16"/>
        <w:szCs w:val="20"/>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EA" w:rsidRPr="00AC5707" w:rsidRDefault="00AC5707" w:rsidP="00AC5707">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rtl/>
        <w:lang w:val="fr-FR"/>
      </w:rPr>
    </w:pPr>
    <w:r w:rsidRPr="00AC5707">
      <w:rPr>
        <w:rFonts w:cs="Times New Roman"/>
        <w:caps/>
        <w:noProof/>
        <w:sz w:val="16"/>
        <w:szCs w:val="20"/>
        <w:lang w:val="fr-FR"/>
      </w:rPr>
      <w:t>ITU-T\COM-T\COM9\COLL\002</w:t>
    </w:r>
    <w:r>
      <w:rPr>
        <w:rFonts w:cs="Times New Roman"/>
        <w:caps/>
        <w:noProof/>
        <w:sz w:val="16"/>
        <w:szCs w:val="20"/>
        <w:lang w:val="fr-FR"/>
      </w:rPr>
      <w:t>A</w:t>
    </w:r>
    <w:r w:rsidRPr="00AC5707">
      <w:rPr>
        <w:rFonts w:cs="Times New Roman"/>
        <w:caps/>
        <w:noProof/>
        <w:sz w:val="16"/>
        <w:szCs w:val="20"/>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B2" w:rsidRPr="00AC5707" w:rsidRDefault="00AC5707" w:rsidP="00AC5707">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rtl/>
        <w:lang w:val="fr-FR"/>
      </w:rPr>
    </w:pPr>
    <w:r w:rsidRPr="00AC5707">
      <w:rPr>
        <w:rFonts w:cs="Times New Roman"/>
        <w:caps/>
        <w:noProof/>
        <w:sz w:val="16"/>
        <w:szCs w:val="20"/>
        <w:lang w:val="fr-FR"/>
      </w:rPr>
      <w:t>ITU-T\COM-T\COM9\COLL\002</w:t>
    </w:r>
    <w:r>
      <w:rPr>
        <w:rFonts w:cs="Times New Roman"/>
        <w:caps/>
        <w:noProof/>
        <w:sz w:val="16"/>
        <w:szCs w:val="20"/>
        <w:lang w:val="fr-FR"/>
      </w:rPr>
      <w:t>A</w:t>
    </w:r>
    <w:r w:rsidRPr="00AC5707">
      <w:rPr>
        <w:rFonts w:cs="Times New Roman"/>
        <w:caps/>
        <w:noProof/>
        <w:sz w:val="16"/>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1E" w:rsidRDefault="00B70F1E">
      <w:r>
        <w:separator/>
      </w:r>
    </w:p>
  </w:footnote>
  <w:footnote w:type="continuationSeparator" w:id="0">
    <w:p w:rsidR="00B70F1E" w:rsidRDefault="00B70F1E">
      <w:r>
        <w:continuationSeparator/>
      </w:r>
    </w:p>
  </w:footnote>
  <w:footnote w:id="1">
    <w:p w:rsidR="00B70F1E" w:rsidRPr="0039645A" w:rsidRDefault="00B70F1E" w:rsidP="006A64EA">
      <w:pPr>
        <w:pStyle w:val="FootnoteText"/>
        <w:tabs>
          <w:tab w:val="left" w:pos="284"/>
        </w:tabs>
        <w:spacing w:after="120"/>
        <w:rPr>
          <w:sz w:val="18"/>
          <w:szCs w:val="24"/>
          <w:rtl/>
          <w:lang w:bidi="ar-EG"/>
        </w:rPr>
      </w:pPr>
      <w:r w:rsidRPr="00B70F1E">
        <w:rPr>
          <w:rStyle w:val="FootnoteReference"/>
          <w:rFonts w:eastAsia="SimSun" w:cs="Times New Roman"/>
          <w:position w:val="6"/>
          <w:sz w:val="18"/>
          <w:szCs w:val="18"/>
          <w:vertAlign w:val="baseline"/>
        </w:rPr>
        <w:footnoteRef/>
      </w:r>
      <w:r w:rsidRPr="0039645A">
        <w:rPr>
          <w:rFonts w:hint="cs"/>
          <w:sz w:val="18"/>
          <w:szCs w:val="24"/>
          <w:rtl/>
        </w:rPr>
        <w:tab/>
      </w:r>
      <w:r w:rsidRPr="0039645A">
        <w:rPr>
          <w:rFonts w:hint="cs"/>
          <w:sz w:val="18"/>
          <w:szCs w:val="24"/>
          <w:rtl/>
          <w:lang w:bidi="ar-EG"/>
        </w:rPr>
        <w:t xml:space="preserve">يرد ن‍موذج لهذا الطلب في العنوان التالي: </w:t>
      </w:r>
      <w:hyperlink r:id="rId1" w:history="1">
        <w:r w:rsidRPr="0039645A">
          <w:rPr>
            <w:rStyle w:val="Hyperlink"/>
            <w:sz w:val="18"/>
            <w:szCs w:val="24"/>
          </w:rPr>
          <w:t>http://itu.int/en/ITU-T/info/Documents/Visa-support-letter_MODEL.pdf</w:t>
        </w:r>
      </w:hyperlink>
      <w:r w:rsidRPr="0039645A">
        <w:rPr>
          <w:rFonts w:hint="cs"/>
          <w:sz w:val="18"/>
          <w:szCs w:val="24"/>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1E" w:rsidRDefault="00B70F1E"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997243"/>
      <w:docPartObj>
        <w:docPartGallery w:val="Page Numbers (Top of Page)"/>
        <w:docPartUnique/>
      </w:docPartObj>
    </w:sdtPr>
    <w:sdtEndPr>
      <w:rPr>
        <w:noProof/>
      </w:rPr>
    </w:sdtEndPr>
    <w:sdtContent>
      <w:p w:rsidR="00B70F1E" w:rsidRDefault="00B70F1E" w:rsidP="002E233A">
        <w:pPr>
          <w:pStyle w:val="Header"/>
          <w:bidi w:val="0"/>
          <w:spacing w:after="240"/>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1E" w:rsidRDefault="00B70F1E" w:rsidP="001F06F6">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52905456"/>
      <w:docPartObj>
        <w:docPartGallery w:val="Page Numbers (Top of Page)"/>
        <w:docPartUnique/>
      </w:docPartObj>
    </w:sdtPr>
    <w:sdtEndPr/>
    <w:sdtContent>
      <w:p w:rsidR="00B70F1E" w:rsidRPr="00AC5707" w:rsidRDefault="00AC5707" w:rsidP="004E2A68">
        <w:pPr>
          <w:pStyle w:val="Header"/>
          <w:bidi w:val="0"/>
          <w:spacing w:after="240"/>
          <w:jc w:val="center"/>
          <w:rPr>
            <w:sz w:val="18"/>
            <w:szCs w:val="18"/>
          </w:rPr>
        </w:pPr>
        <w:r w:rsidRPr="00AC5707">
          <w:rPr>
            <w:sz w:val="18"/>
            <w:szCs w:val="18"/>
          </w:rPr>
          <w:t xml:space="preserve">- </w:t>
        </w:r>
        <w:r w:rsidR="00B70F1E" w:rsidRPr="00AC5707">
          <w:rPr>
            <w:sz w:val="18"/>
            <w:szCs w:val="18"/>
          </w:rPr>
          <w:fldChar w:fldCharType="begin"/>
        </w:r>
        <w:r w:rsidR="00B70F1E" w:rsidRPr="00AC5707">
          <w:rPr>
            <w:sz w:val="18"/>
            <w:szCs w:val="18"/>
          </w:rPr>
          <w:instrText xml:space="preserve"> PAGE   \* MERGEFORMAT </w:instrText>
        </w:r>
        <w:r w:rsidR="00B70F1E" w:rsidRPr="00AC5707">
          <w:rPr>
            <w:sz w:val="18"/>
            <w:szCs w:val="18"/>
          </w:rPr>
          <w:fldChar w:fldCharType="separate"/>
        </w:r>
        <w:r w:rsidR="006B083E">
          <w:rPr>
            <w:noProof/>
            <w:sz w:val="18"/>
            <w:szCs w:val="18"/>
          </w:rPr>
          <w:t>9</w:t>
        </w:r>
        <w:r w:rsidR="00B70F1E" w:rsidRPr="00AC5707">
          <w:rPr>
            <w:noProof/>
            <w:sz w:val="18"/>
            <w:szCs w:val="18"/>
          </w:rPr>
          <w:fldChar w:fldCharType="end"/>
        </w:r>
        <w:r w:rsidRPr="00AC5707">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94352"/>
      <w:docPartObj>
        <w:docPartGallery w:val="Page Numbers (Top of Page)"/>
        <w:docPartUnique/>
      </w:docPartObj>
    </w:sdtPr>
    <w:sdtEndPr>
      <w:rPr>
        <w:sz w:val="18"/>
        <w:szCs w:val="18"/>
      </w:rPr>
    </w:sdtEndPr>
    <w:sdtContent>
      <w:p w:rsidR="008F4D06" w:rsidRPr="00AC5707" w:rsidRDefault="00AC5707" w:rsidP="004E2A68">
        <w:pPr>
          <w:pStyle w:val="Header"/>
          <w:bidi w:val="0"/>
          <w:spacing w:after="240"/>
          <w:jc w:val="center"/>
          <w:rPr>
            <w:sz w:val="18"/>
            <w:szCs w:val="18"/>
          </w:rPr>
        </w:pPr>
        <w:r w:rsidRPr="00AC5707">
          <w:rPr>
            <w:sz w:val="18"/>
            <w:szCs w:val="18"/>
          </w:rPr>
          <w:t xml:space="preserve">- </w:t>
        </w:r>
        <w:r w:rsidR="008F4D06" w:rsidRPr="00AC5707">
          <w:rPr>
            <w:sz w:val="18"/>
            <w:szCs w:val="18"/>
          </w:rPr>
          <w:fldChar w:fldCharType="begin"/>
        </w:r>
        <w:r w:rsidR="008F4D06" w:rsidRPr="00AC5707">
          <w:rPr>
            <w:sz w:val="18"/>
            <w:szCs w:val="18"/>
          </w:rPr>
          <w:instrText xml:space="preserve"> PAGE   \* MERGEFORMAT </w:instrText>
        </w:r>
        <w:r w:rsidR="008F4D06" w:rsidRPr="00AC5707">
          <w:rPr>
            <w:sz w:val="18"/>
            <w:szCs w:val="18"/>
          </w:rPr>
          <w:fldChar w:fldCharType="separate"/>
        </w:r>
        <w:r w:rsidR="006B083E">
          <w:rPr>
            <w:noProof/>
            <w:sz w:val="18"/>
            <w:szCs w:val="18"/>
          </w:rPr>
          <w:t>11</w:t>
        </w:r>
        <w:r w:rsidR="008F4D06" w:rsidRPr="00AC5707">
          <w:rPr>
            <w:noProof/>
            <w:sz w:val="18"/>
            <w:szCs w:val="18"/>
          </w:rPr>
          <w:fldChar w:fldCharType="end"/>
        </w:r>
        <w:r w:rsidRPr="00AC5707">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3BBB"/>
    <w:rsid w:val="000062D5"/>
    <w:rsid w:val="00007569"/>
    <w:rsid w:val="00012BDE"/>
    <w:rsid w:val="000132B7"/>
    <w:rsid w:val="00020DB7"/>
    <w:rsid w:val="000222BC"/>
    <w:rsid w:val="00022729"/>
    <w:rsid w:val="00023949"/>
    <w:rsid w:val="000260D5"/>
    <w:rsid w:val="0002776C"/>
    <w:rsid w:val="000302D3"/>
    <w:rsid w:val="00032D8C"/>
    <w:rsid w:val="00034521"/>
    <w:rsid w:val="00035278"/>
    <w:rsid w:val="00036AA4"/>
    <w:rsid w:val="00042746"/>
    <w:rsid w:val="000440C4"/>
    <w:rsid w:val="00046577"/>
    <w:rsid w:val="00046C4C"/>
    <w:rsid w:val="00050DF1"/>
    <w:rsid w:val="000525E5"/>
    <w:rsid w:val="00053C0F"/>
    <w:rsid w:val="00057D8F"/>
    <w:rsid w:val="00062A45"/>
    <w:rsid w:val="000637D6"/>
    <w:rsid w:val="0006455A"/>
    <w:rsid w:val="00064E65"/>
    <w:rsid w:val="00064EC5"/>
    <w:rsid w:val="00065C20"/>
    <w:rsid w:val="00071286"/>
    <w:rsid w:val="00073E7E"/>
    <w:rsid w:val="00076539"/>
    <w:rsid w:val="00076A45"/>
    <w:rsid w:val="00081D8A"/>
    <w:rsid w:val="0008476E"/>
    <w:rsid w:val="00092FE1"/>
    <w:rsid w:val="00095416"/>
    <w:rsid w:val="00096B54"/>
    <w:rsid w:val="00096DF1"/>
    <w:rsid w:val="000A0A97"/>
    <w:rsid w:val="000A3EFF"/>
    <w:rsid w:val="000A7621"/>
    <w:rsid w:val="000B6485"/>
    <w:rsid w:val="000B7081"/>
    <w:rsid w:val="000C28CF"/>
    <w:rsid w:val="000C2FB2"/>
    <w:rsid w:val="000C5288"/>
    <w:rsid w:val="000C6F5E"/>
    <w:rsid w:val="000D3455"/>
    <w:rsid w:val="000D3F69"/>
    <w:rsid w:val="000D6000"/>
    <w:rsid w:val="000E19DE"/>
    <w:rsid w:val="0010144A"/>
    <w:rsid w:val="001014A9"/>
    <w:rsid w:val="00101C07"/>
    <w:rsid w:val="00105F89"/>
    <w:rsid w:val="001062BE"/>
    <w:rsid w:val="00106425"/>
    <w:rsid w:val="0011044A"/>
    <w:rsid w:val="00112386"/>
    <w:rsid w:val="001132C8"/>
    <w:rsid w:val="00116D62"/>
    <w:rsid w:val="00116DDF"/>
    <w:rsid w:val="001174A2"/>
    <w:rsid w:val="00127FFE"/>
    <w:rsid w:val="0013031D"/>
    <w:rsid w:val="001323AC"/>
    <w:rsid w:val="00133BF7"/>
    <w:rsid w:val="001401E7"/>
    <w:rsid w:val="00141524"/>
    <w:rsid w:val="00141689"/>
    <w:rsid w:val="00146F93"/>
    <w:rsid w:val="00150879"/>
    <w:rsid w:val="001523BE"/>
    <w:rsid w:val="00152764"/>
    <w:rsid w:val="001560C6"/>
    <w:rsid w:val="001569FD"/>
    <w:rsid w:val="0016239F"/>
    <w:rsid w:val="00166648"/>
    <w:rsid w:val="00171E53"/>
    <w:rsid w:val="00175744"/>
    <w:rsid w:val="00180899"/>
    <w:rsid w:val="00181A16"/>
    <w:rsid w:val="001828AF"/>
    <w:rsid w:val="00183967"/>
    <w:rsid w:val="0018419C"/>
    <w:rsid w:val="001911F1"/>
    <w:rsid w:val="001919D1"/>
    <w:rsid w:val="00193279"/>
    <w:rsid w:val="0019658A"/>
    <w:rsid w:val="001A1E76"/>
    <w:rsid w:val="001A5641"/>
    <w:rsid w:val="001A5E10"/>
    <w:rsid w:val="001B0905"/>
    <w:rsid w:val="001B5908"/>
    <w:rsid w:val="001C012E"/>
    <w:rsid w:val="001C0EF6"/>
    <w:rsid w:val="001C7ECA"/>
    <w:rsid w:val="001D1DF8"/>
    <w:rsid w:val="001D24BE"/>
    <w:rsid w:val="001D39B3"/>
    <w:rsid w:val="001D3E3A"/>
    <w:rsid w:val="001D6103"/>
    <w:rsid w:val="001D6F02"/>
    <w:rsid w:val="001F06F6"/>
    <w:rsid w:val="001F1051"/>
    <w:rsid w:val="001F4577"/>
    <w:rsid w:val="001F6CD8"/>
    <w:rsid w:val="001F71FD"/>
    <w:rsid w:val="00201E08"/>
    <w:rsid w:val="002043DC"/>
    <w:rsid w:val="0021011A"/>
    <w:rsid w:val="00213FD5"/>
    <w:rsid w:val="00214741"/>
    <w:rsid w:val="002169D2"/>
    <w:rsid w:val="0022041F"/>
    <w:rsid w:val="00223097"/>
    <w:rsid w:val="00224522"/>
    <w:rsid w:val="002313E7"/>
    <w:rsid w:val="002321D7"/>
    <w:rsid w:val="002330BE"/>
    <w:rsid w:val="00233AC7"/>
    <w:rsid w:val="00235C8A"/>
    <w:rsid w:val="00242A97"/>
    <w:rsid w:val="00246AD0"/>
    <w:rsid w:val="00247D96"/>
    <w:rsid w:val="00247D9B"/>
    <w:rsid w:val="00250DC3"/>
    <w:rsid w:val="00252705"/>
    <w:rsid w:val="0025277C"/>
    <w:rsid w:val="00254DB2"/>
    <w:rsid w:val="002561C9"/>
    <w:rsid w:val="00256EA5"/>
    <w:rsid w:val="00264241"/>
    <w:rsid w:val="00265D71"/>
    <w:rsid w:val="00266C77"/>
    <w:rsid w:val="00270797"/>
    <w:rsid w:val="00272174"/>
    <w:rsid w:val="00274B47"/>
    <w:rsid w:val="00283AD8"/>
    <w:rsid w:val="00285FF3"/>
    <w:rsid w:val="00286E0F"/>
    <w:rsid w:val="00291EAC"/>
    <w:rsid w:val="0029353F"/>
    <w:rsid w:val="00293F7E"/>
    <w:rsid w:val="002947F9"/>
    <w:rsid w:val="00295451"/>
    <w:rsid w:val="002A1068"/>
    <w:rsid w:val="002A22FC"/>
    <w:rsid w:val="002A723F"/>
    <w:rsid w:val="002A7665"/>
    <w:rsid w:val="002B0756"/>
    <w:rsid w:val="002B40C4"/>
    <w:rsid w:val="002B45A1"/>
    <w:rsid w:val="002B634D"/>
    <w:rsid w:val="002C208D"/>
    <w:rsid w:val="002C233F"/>
    <w:rsid w:val="002C500A"/>
    <w:rsid w:val="002C5576"/>
    <w:rsid w:val="002D6772"/>
    <w:rsid w:val="002E233A"/>
    <w:rsid w:val="002E2CD5"/>
    <w:rsid w:val="002E3C70"/>
    <w:rsid w:val="002E3F3A"/>
    <w:rsid w:val="002E4045"/>
    <w:rsid w:val="002E527D"/>
    <w:rsid w:val="002E52A9"/>
    <w:rsid w:val="002E6D6B"/>
    <w:rsid w:val="002E7216"/>
    <w:rsid w:val="002F5035"/>
    <w:rsid w:val="002F6358"/>
    <w:rsid w:val="00301350"/>
    <w:rsid w:val="00310129"/>
    <w:rsid w:val="00310998"/>
    <w:rsid w:val="00311F91"/>
    <w:rsid w:val="00313423"/>
    <w:rsid w:val="0031346F"/>
    <w:rsid w:val="00313593"/>
    <w:rsid w:val="0031633A"/>
    <w:rsid w:val="00322B99"/>
    <w:rsid w:val="0032308D"/>
    <w:rsid w:val="00327CD4"/>
    <w:rsid w:val="003310D2"/>
    <w:rsid w:val="00335239"/>
    <w:rsid w:val="00343BDE"/>
    <w:rsid w:val="00350939"/>
    <w:rsid w:val="00352925"/>
    <w:rsid w:val="00356441"/>
    <w:rsid w:val="00363805"/>
    <w:rsid w:val="00363E8E"/>
    <w:rsid w:val="0038178F"/>
    <w:rsid w:val="00393E7C"/>
    <w:rsid w:val="0039577F"/>
    <w:rsid w:val="00396509"/>
    <w:rsid w:val="00396F1A"/>
    <w:rsid w:val="003A0D13"/>
    <w:rsid w:val="003B2C5F"/>
    <w:rsid w:val="003B317C"/>
    <w:rsid w:val="003B407A"/>
    <w:rsid w:val="003B459A"/>
    <w:rsid w:val="003B4BDF"/>
    <w:rsid w:val="003B6507"/>
    <w:rsid w:val="003C0046"/>
    <w:rsid w:val="003C2AC9"/>
    <w:rsid w:val="003D19CD"/>
    <w:rsid w:val="003D254E"/>
    <w:rsid w:val="003D56B1"/>
    <w:rsid w:val="003E051B"/>
    <w:rsid w:val="003E0D78"/>
    <w:rsid w:val="003E240E"/>
    <w:rsid w:val="003E25EF"/>
    <w:rsid w:val="003E2C56"/>
    <w:rsid w:val="003E32A8"/>
    <w:rsid w:val="003E5B4B"/>
    <w:rsid w:val="003E6B7D"/>
    <w:rsid w:val="003F00B1"/>
    <w:rsid w:val="003F5DF9"/>
    <w:rsid w:val="003F6DCA"/>
    <w:rsid w:val="00401BC9"/>
    <w:rsid w:val="00401FA6"/>
    <w:rsid w:val="004067A6"/>
    <w:rsid w:val="00413518"/>
    <w:rsid w:val="00415C68"/>
    <w:rsid w:val="00417512"/>
    <w:rsid w:val="00422171"/>
    <w:rsid w:val="004221D4"/>
    <w:rsid w:val="00423D74"/>
    <w:rsid w:val="00425047"/>
    <w:rsid w:val="00425397"/>
    <w:rsid w:val="0043091A"/>
    <w:rsid w:val="00430C76"/>
    <w:rsid w:val="00431A19"/>
    <w:rsid w:val="004323B5"/>
    <w:rsid w:val="004331B3"/>
    <w:rsid w:val="00436063"/>
    <w:rsid w:val="004376FB"/>
    <w:rsid w:val="00440BE1"/>
    <w:rsid w:val="00442B5A"/>
    <w:rsid w:val="0044393D"/>
    <w:rsid w:val="0045274D"/>
    <w:rsid w:val="0045475A"/>
    <w:rsid w:val="004558BF"/>
    <w:rsid w:val="004579B5"/>
    <w:rsid w:val="004603FF"/>
    <w:rsid w:val="00460C4B"/>
    <w:rsid w:val="00461C8D"/>
    <w:rsid w:val="00461EE2"/>
    <w:rsid w:val="00463408"/>
    <w:rsid w:val="00471EC0"/>
    <w:rsid w:val="00474AAB"/>
    <w:rsid w:val="004853D1"/>
    <w:rsid w:val="00492FAD"/>
    <w:rsid w:val="0049418C"/>
    <w:rsid w:val="00496580"/>
    <w:rsid w:val="004A0F33"/>
    <w:rsid w:val="004A510C"/>
    <w:rsid w:val="004A5299"/>
    <w:rsid w:val="004A52B4"/>
    <w:rsid w:val="004A7A1A"/>
    <w:rsid w:val="004B2038"/>
    <w:rsid w:val="004B49B9"/>
    <w:rsid w:val="004C274C"/>
    <w:rsid w:val="004C2A01"/>
    <w:rsid w:val="004C6C32"/>
    <w:rsid w:val="004C7D08"/>
    <w:rsid w:val="004D5B96"/>
    <w:rsid w:val="004D6371"/>
    <w:rsid w:val="004E0257"/>
    <w:rsid w:val="004E1059"/>
    <w:rsid w:val="004E2A68"/>
    <w:rsid w:val="004E4649"/>
    <w:rsid w:val="004E4BB7"/>
    <w:rsid w:val="004F088C"/>
    <w:rsid w:val="004F3D50"/>
    <w:rsid w:val="004F4BBB"/>
    <w:rsid w:val="004F58FB"/>
    <w:rsid w:val="00506E08"/>
    <w:rsid w:val="0051132E"/>
    <w:rsid w:val="00511394"/>
    <w:rsid w:val="00515395"/>
    <w:rsid w:val="00516B8D"/>
    <w:rsid w:val="00522473"/>
    <w:rsid w:val="00522EF4"/>
    <w:rsid w:val="00523B5B"/>
    <w:rsid w:val="00524006"/>
    <w:rsid w:val="00524581"/>
    <w:rsid w:val="00524F5F"/>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2DEC"/>
    <w:rsid w:val="00567607"/>
    <w:rsid w:val="0057036B"/>
    <w:rsid w:val="00570789"/>
    <w:rsid w:val="00570D79"/>
    <w:rsid w:val="0057296B"/>
    <w:rsid w:val="0057474C"/>
    <w:rsid w:val="00575402"/>
    <w:rsid w:val="00575B49"/>
    <w:rsid w:val="00575B6C"/>
    <w:rsid w:val="00575F5D"/>
    <w:rsid w:val="00576B5C"/>
    <w:rsid w:val="0058156E"/>
    <w:rsid w:val="005821D3"/>
    <w:rsid w:val="005832F5"/>
    <w:rsid w:val="00583586"/>
    <w:rsid w:val="00586F78"/>
    <w:rsid w:val="00591E68"/>
    <w:rsid w:val="005960F3"/>
    <w:rsid w:val="005A2602"/>
    <w:rsid w:val="005A274F"/>
    <w:rsid w:val="005A6657"/>
    <w:rsid w:val="005B2809"/>
    <w:rsid w:val="005B5E6E"/>
    <w:rsid w:val="005C1D37"/>
    <w:rsid w:val="005C447D"/>
    <w:rsid w:val="005D1DC4"/>
    <w:rsid w:val="005D237D"/>
    <w:rsid w:val="005D467E"/>
    <w:rsid w:val="005D488B"/>
    <w:rsid w:val="005D7615"/>
    <w:rsid w:val="005E007E"/>
    <w:rsid w:val="005E266F"/>
    <w:rsid w:val="005E2C08"/>
    <w:rsid w:val="005E41A9"/>
    <w:rsid w:val="005F0675"/>
    <w:rsid w:val="005F33FD"/>
    <w:rsid w:val="006011E0"/>
    <w:rsid w:val="0060203A"/>
    <w:rsid w:val="00605E96"/>
    <w:rsid w:val="00614F3F"/>
    <w:rsid w:val="00621FD0"/>
    <w:rsid w:val="00633EB6"/>
    <w:rsid w:val="006344E2"/>
    <w:rsid w:val="00634759"/>
    <w:rsid w:val="00637FB5"/>
    <w:rsid w:val="006408E1"/>
    <w:rsid w:val="00642F8E"/>
    <w:rsid w:val="0064388F"/>
    <w:rsid w:val="00643A74"/>
    <w:rsid w:val="00645C9C"/>
    <w:rsid w:val="00646A2C"/>
    <w:rsid w:val="00655E5A"/>
    <w:rsid w:val="006638AC"/>
    <w:rsid w:val="00664DAB"/>
    <w:rsid w:val="00672C1B"/>
    <w:rsid w:val="00674542"/>
    <w:rsid w:val="006765EA"/>
    <w:rsid w:val="00676B47"/>
    <w:rsid w:val="00680F48"/>
    <w:rsid w:val="00681DA0"/>
    <w:rsid w:val="006845A9"/>
    <w:rsid w:val="00687F0B"/>
    <w:rsid w:val="00690B27"/>
    <w:rsid w:val="006943CD"/>
    <w:rsid w:val="0069450E"/>
    <w:rsid w:val="00696BB2"/>
    <w:rsid w:val="00697445"/>
    <w:rsid w:val="006A058F"/>
    <w:rsid w:val="006A3056"/>
    <w:rsid w:val="006A45AA"/>
    <w:rsid w:val="006A64EA"/>
    <w:rsid w:val="006B083E"/>
    <w:rsid w:val="006B1D35"/>
    <w:rsid w:val="006B52B5"/>
    <w:rsid w:val="006B6B9A"/>
    <w:rsid w:val="006C1530"/>
    <w:rsid w:val="006C3D16"/>
    <w:rsid w:val="006C4FFB"/>
    <w:rsid w:val="006D415E"/>
    <w:rsid w:val="006D49AD"/>
    <w:rsid w:val="006D5FD9"/>
    <w:rsid w:val="006E08E3"/>
    <w:rsid w:val="006E20ED"/>
    <w:rsid w:val="006E7035"/>
    <w:rsid w:val="006E73B1"/>
    <w:rsid w:val="006E76FE"/>
    <w:rsid w:val="007000B8"/>
    <w:rsid w:val="00702B0B"/>
    <w:rsid w:val="0070529C"/>
    <w:rsid w:val="0071127D"/>
    <w:rsid w:val="007149A7"/>
    <w:rsid w:val="0071553B"/>
    <w:rsid w:val="007202C3"/>
    <w:rsid w:val="0072677F"/>
    <w:rsid w:val="00732240"/>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2956"/>
    <w:rsid w:val="007A63EC"/>
    <w:rsid w:val="007A66C2"/>
    <w:rsid w:val="007A6984"/>
    <w:rsid w:val="007A7E70"/>
    <w:rsid w:val="007B15E4"/>
    <w:rsid w:val="007B1AED"/>
    <w:rsid w:val="007B5E75"/>
    <w:rsid w:val="007B6A9E"/>
    <w:rsid w:val="007C0E2C"/>
    <w:rsid w:val="007C1AEA"/>
    <w:rsid w:val="007D1050"/>
    <w:rsid w:val="007D1087"/>
    <w:rsid w:val="007D1FFB"/>
    <w:rsid w:val="007F0AC6"/>
    <w:rsid w:val="007F25DB"/>
    <w:rsid w:val="007F6C0E"/>
    <w:rsid w:val="0080133D"/>
    <w:rsid w:val="0080231F"/>
    <w:rsid w:val="008041A7"/>
    <w:rsid w:val="00806C45"/>
    <w:rsid w:val="00806E14"/>
    <w:rsid w:val="00811121"/>
    <w:rsid w:val="008143CB"/>
    <w:rsid w:val="00814D3D"/>
    <w:rsid w:val="00815F36"/>
    <w:rsid w:val="008165EA"/>
    <w:rsid w:val="0081722F"/>
    <w:rsid w:val="008226F2"/>
    <w:rsid w:val="00824C4A"/>
    <w:rsid w:val="0082500A"/>
    <w:rsid w:val="0082673E"/>
    <w:rsid w:val="00830F86"/>
    <w:rsid w:val="008316EF"/>
    <w:rsid w:val="008340C0"/>
    <w:rsid w:val="00852573"/>
    <w:rsid w:val="00852795"/>
    <w:rsid w:val="00855D5F"/>
    <w:rsid w:val="008617DF"/>
    <w:rsid w:val="00865FAD"/>
    <w:rsid w:val="00866747"/>
    <w:rsid w:val="00866CFB"/>
    <w:rsid w:val="0087077B"/>
    <w:rsid w:val="0087227E"/>
    <w:rsid w:val="00876CC0"/>
    <w:rsid w:val="008771E7"/>
    <w:rsid w:val="00882412"/>
    <w:rsid w:val="00882617"/>
    <w:rsid w:val="00882CF5"/>
    <w:rsid w:val="008830C9"/>
    <w:rsid w:val="00883E59"/>
    <w:rsid w:val="00886A0C"/>
    <w:rsid w:val="008918FE"/>
    <w:rsid w:val="0089264A"/>
    <w:rsid w:val="00893683"/>
    <w:rsid w:val="008971A2"/>
    <w:rsid w:val="008A1B2A"/>
    <w:rsid w:val="008A1E78"/>
    <w:rsid w:val="008A2D12"/>
    <w:rsid w:val="008B61CA"/>
    <w:rsid w:val="008B6CA5"/>
    <w:rsid w:val="008C2633"/>
    <w:rsid w:val="008C3899"/>
    <w:rsid w:val="008C4385"/>
    <w:rsid w:val="008C7D86"/>
    <w:rsid w:val="008D1443"/>
    <w:rsid w:val="008D1863"/>
    <w:rsid w:val="008D27E0"/>
    <w:rsid w:val="008D2E33"/>
    <w:rsid w:val="008D3838"/>
    <w:rsid w:val="008F3959"/>
    <w:rsid w:val="008F4C50"/>
    <w:rsid w:val="008F4D06"/>
    <w:rsid w:val="008F55E3"/>
    <w:rsid w:val="008F7B1F"/>
    <w:rsid w:val="009015FD"/>
    <w:rsid w:val="009041F1"/>
    <w:rsid w:val="009048A4"/>
    <w:rsid w:val="00904BF4"/>
    <w:rsid w:val="0090750F"/>
    <w:rsid w:val="00910010"/>
    <w:rsid w:val="009115B1"/>
    <w:rsid w:val="00911629"/>
    <w:rsid w:val="00912DDD"/>
    <w:rsid w:val="00912F91"/>
    <w:rsid w:val="00914455"/>
    <w:rsid w:val="00920A44"/>
    <w:rsid w:val="0092374C"/>
    <w:rsid w:val="009257DC"/>
    <w:rsid w:val="009257DF"/>
    <w:rsid w:val="0093223D"/>
    <w:rsid w:val="0093679C"/>
    <w:rsid w:val="009411B7"/>
    <w:rsid w:val="00944B37"/>
    <w:rsid w:val="00956683"/>
    <w:rsid w:val="009579B2"/>
    <w:rsid w:val="00965582"/>
    <w:rsid w:val="00965680"/>
    <w:rsid w:val="009719D1"/>
    <w:rsid w:val="009729D5"/>
    <w:rsid w:val="00973D3C"/>
    <w:rsid w:val="00973D79"/>
    <w:rsid w:val="0097559C"/>
    <w:rsid w:val="0097623E"/>
    <w:rsid w:val="0097651D"/>
    <w:rsid w:val="00980680"/>
    <w:rsid w:val="0098075F"/>
    <w:rsid w:val="00980D9A"/>
    <w:rsid w:val="009824F8"/>
    <w:rsid w:val="00983DC4"/>
    <w:rsid w:val="00986865"/>
    <w:rsid w:val="00992F9B"/>
    <w:rsid w:val="009938A9"/>
    <w:rsid w:val="009961EB"/>
    <w:rsid w:val="009A21B3"/>
    <w:rsid w:val="009A398E"/>
    <w:rsid w:val="009A61F8"/>
    <w:rsid w:val="009A68A6"/>
    <w:rsid w:val="009B0414"/>
    <w:rsid w:val="009B1A02"/>
    <w:rsid w:val="009B5009"/>
    <w:rsid w:val="009C2036"/>
    <w:rsid w:val="009C4656"/>
    <w:rsid w:val="009C4ADE"/>
    <w:rsid w:val="009C4EEF"/>
    <w:rsid w:val="009D2DD2"/>
    <w:rsid w:val="009E21AD"/>
    <w:rsid w:val="009E747D"/>
    <w:rsid w:val="009E7497"/>
    <w:rsid w:val="009F227F"/>
    <w:rsid w:val="009F4B09"/>
    <w:rsid w:val="009F55EF"/>
    <w:rsid w:val="00A00DC3"/>
    <w:rsid w:val="00A10892"/>
    <w:rsid w:val="00A14ADB"/>
    <w:rsid w:val="00A16C06"/>
    <w:rsid w:val="00A1705C"/>
    <w:rsid w:val="00A17A7E"/>
    <w:rsid w:val="00A22222"/>
    <w:rsid w:val="00A26EA0"/>
    <w:rsid w:val="00A4022E"/>
    <w:rsid w:val="00A55013"/>
    <w:rsid w:val="00A578F5"/>
    <w:rsid w:val="00A60626"/>
    <w:rsid w:val="00A62555"/>
    <w:rsid w:val="00A6296D"/>
    <w:rsid w:val="00A655AC"/>
    <w:rsid w:val="00A7251D"/>
    <w:rsid w:val="00A74F58"/>
    <w:rsid w:val="00A75B6D"/>
    <w:rsid w:val="00A77701"/>
    <w:rsid w:val="00A81017"/>
    <w:rsid w:val="00A82313"/>
    <w:rsid w:val="00A83168"/>
    <w:rsid w:val="00A83A6D"/>
    <w:rsid w:val="00A87B12"/>
    <w:rsid w:val="00A90460"/>
    <w:rsid w:val="00A95BF9"/>
    <w:rsid w:val="00A96CD8"/>
    <w:rsid w:val="00AA0DC1"/>
    <w:rsid w:val="00AA1F42"/>
    <w:rsid w:val="00AA3B35"/>
    <w:rsid w:val="00AA5062"/>
    <w:rsid w:val="00AA58DC"/>
    <w:rsid w:val="00AB063E"/>
    <w:rsid w:val="00AB2088"/>
    <w:rsid w:val="00AB321E"/>
    <w:rsid w:val="00AB5A96"/>
    <w:rsid w:val="00AC5707"/>
    <w:rsid w:val="00AD28DD"/>
    <w:rsid w:val="00AD4EEE"/>
    <w:rsid w:val="00AD66E7"/>
    <w:rsid w:val="00AE1E23"/>
    <w:rsid w:val="00AF0E85"/>
    <w:rsid w:val="00AF118D"/>
    <w:rsid w:val="00AF25F4"/>
    <w:rsid w:val="00AF46E4"/>
    <w:rsid w:val="00AF541C"/>
    <w:rsid w:val="00B01CB3"/>
    <w:rsid w:val="00B06641"/>
    <w:rsid w:val="00B06EFE"/>
    <w:rsid w:val="00B07E28"/>
    <w:rsid w:val="00B10464"/>
    <w:rsid w:val="00B12C4E"/>
    <w:rsid w:val="00B1524E"/>
    <w:rsid w:val="00B169A0"/>
    <w:rsid w:val="00B16B3B"/>
    <w:rsid w:val="00B20239"/>
    <w:rsid w:val="00B204CB"/>
    <w:rsid w:val="00B22847"/>
    <w:rsid w:val="00B232BD"/>
    <w:rsid w:val="00B23654"/>
    <w:rsid w:val="00B269E5"/>
    <w:rsid w:val="00B40910"/>
    <w:rsid w:val="00B41F2B"/>
    <w:rsid w:val="00B429DD"/>
    <w:rsid w:val="00B44C46"/>
    <w:rsid w:val="00B46312"/>
    <w:rsid w:val="00B46E61"/>
    <w:rsid w:val="00B51184"/>
    <w:rsid w:val="00B52DD0"/>
    <w:rsid w:val="00B53D72"/>
    <w:rsid w:val="00B57363"/>
    <w:rsid w:val="00B6600A"/>
    <w:rsid w:val="00B70F1E"/>
    <w:rsid w:val="00B73293"/>
    <w:rsid w:val="00B73D95"/>
    <w:rsid w:val="00B7558A"/>
    <w:rsid w:val="00B77254"/>
    <w:rsid w:val="00B77796"/>
    <w:rsid w:val="00B805FD"/>
    <w:rsid w:val="00B80791"/>
    <w:rsid w:val="00B80951"/>
    <w:rsid w:val="00B80A6A"/>
    <w:rsid w:val="00B813A7"/>
    <w:rsid w:val="00B85152"/>
    <w:rsid w:val="00B8523C"/>
    <w:rsid w:val="00B87F6D"/>
    <w:rsid w:val="00B97713"/>
    <w:rsid w:val="00BA1E9B"/>
    <w:rsid w:val="00BA2244"/>
    <w:rsid w:val="00BA3D0F"/>
    <w:rsid w:val="00BA6D5C"/>
    <w:rsid w:val="00BB13BD"/>
    <w:rsid w:val="00BB15EF"/>
    <w:rsid w:val="00BB2862"/>
    <w:rsid w:val="00BB3A10"/>
    <w:rsid w:val="00BB3AA1"/>
    <w:rsid w:val="00BB639B"/>
    <w:rsid w:val="00BB648B"/>
    <w:rsid w:val="00BC45BA"/>
    <w:rsid w:val="00BC4BAD"/>
    <w:rsid w:val="00BC54BF"/>
    <w:rsid w:val="00BC683A"/>
    <w:rsid w:val="00BD225D"/>
    <w:rsid w:val="00BD2A33"/>
    <w:rsid w:val="00BD51F1"/>
    <w:rsid w:val="00BD5F60"/>
    <w:rsid w:val="00BF2DCD"/>
    <w:rsid w:val="00BF4E89"/>
    <w:rsid w:val="00BF6709"/>
    <w:rsid w:val="00C019FD"/>
    <w:rsid w:val="00C05400"/>
    <w:rsid w:val="00C1580F"/>
    <w:rsid w:val="00C169E3"/>
    <w:rsid w:val="00C16CB6"/>
    <w:rsid w:val="00C20FD7"/>
    <w:rsid w:val="00C216A8"/>
    <w:rsid w:val="00C335A4"/>
    <w:rsid w:val="00C33D50"/>
    <w:rsid w:val="00C35503"/>
    <w:rsid w:val="00C41735"/>
    <w:rsid w:val="00C42FC9"/>
    <w:rsid w:val="00C47940"/>
    <w:rsid w:val="00C5202C"/>
    <w:rsid w:val="00C5355E"/>
    <w:rsid w:val="00C53A1D"/>
    <w:rsid w:val="00C5483C"/>
    <w:rsid w:val="00C55EE0"/>
    <w:rsid w:val="00C56944"/>
    <w:rsid w:val="00C63B87"/>
    <w:rsid w:val="00C656B6"/>
    <w:rsid w:val="00C66212"/>
    <w:rsid w:val="00C67A47"/>
    <w:rsid w:val="00C714FF"/>
    <w:rsid w:val="00C7616B"/>
    <w:rsid w:val="00C7660A"/>
    <w:rsid w:val="00C766C5"/>
    <w:rsid w:val="00C76E92"/>
    <w:rsid w:val="00C913AE"/>
    <w:rsid w:val="00C96161"/>
    <w:rsid w:val="00C96833"/>
    <w:rsid w:val="00C9711B"/>
    <w:rsid w:val="00CA1A28"/>
    <w:rsid w:val="00CA1CFF"/>
    <w:rsid w:val="00CA48D4"/>
    <w:rsid w:val="00CA48D6"/>
    <w:rsid w:val="00CA780B"/>
    <w:rsid w:val="00CB2528"/>
    <w:rsid w:val="00CB34AA"/>
    <w:rsid w:val="00CB63B9"/>
    <w:rsid w:val="00CB717D"/>
    <w:rsid w:val="00CC03D8"/>
    <w:rsid w:val="00CC0E5D"/>
    <w:rsid w:val="00CC24CE"/>
    <w:rsid w:val="00CC30F9"/>
    <w:rsid w:val="00CD23AF"/>
    <w:rsid w:val="00CD2DF5"/>
    <w:rsid w:val="00CD3457"/>
    <w:rsid w:val="00CD40CA"/>
    <w:rsid w:val="00CD49DF"/>
    <w:rsid w:val="00CD66A7"/>
    <w:rsid w:val="00CD7A43"/>
    <w:rsid w:val="00CE2555"/>
    <w:rsid w:val="00CE4463"/>
    <w:rsid w:val="00CE6A70"/>
    <w:rsid w:val="00CE7C57"/>
    <w:rsid w:val="00CF1B69"/>
    <w:rsid w:val="00CF2045"/>
    <w:rsid w:val="00CF4610"/>
    <w:rsid w:val="00CF6F72"/>
    <w:rsid w:val="00CF7E44"/>
    <w:rsid w:val="00CF7EA1"/>
    <w:rsid w:val="00D06AA2"/>
    <w:rsid w:val="00D07074"/>
    <w:rsid w:val="00D109E6"/>
    <w:rsid w:val="00D119B1"/>
    <w:rsid w:val="00D16C82"/>
    <w:rsid w:val="00D17603"/>
    <w:rsid w:val="00D177A6"/>
    <w:rsid w:val="00D20AE5"/>
    <w:rsid w:val="00D212C6"/>
    <w:rsid w:val="00D32283"/>
    <w:rsid w:val="00D34A31"/>
    <w:rsid w:val="00D36DE5"/>
    <w:rsid w:val="00D42A3C"/>
    <w:rsid w:val="00D45212"/>
    <w:rsid w:val="00D53870"/>
    <w:rsid w:val="00D57797"/>
    <w:rsid w:val="00D61F3A"/>
    <w:rsid w:val="00D6615E"/>
    <w:rsid w:val="00D668E2"/>
    <w:rsid w:val="00D715E6"/>
    <w:rsid w:val="00D732BB"/>
    <w:rsid w:val="00D807A7"/>
    <w:rsid w:val="00D82289"/>
    <w:rsid w:val="00D82615"/>
    <w:rsid w:val="00D84854"/>
    <w:rsid w:val="00D86402"/>
    <w:rsid w:val="00D87242"/>
    <w:rsid w:val="00D90360"/>
    <w:rsid w:val="00D933A3"/>
    <w:rsid w:val="00D96475"/>
    <w:rsid w:val="00DA02D2"/>
    <w:rsid w:val="00DA07ED"/>
    <w:rsid w:val="00DA1155"/>
    <w:rsid w:val="00DA2433"/>
    <w:rsid w:val="00DA4A5E"/>
    <w:rsid w:val="00DB0549"/>
    <w:rsid w:val="00DB54B2"/>
    <w:rsid w:val="00DC2200"/>
    <w:rsid w:val="00DC4DC2"/>
    <w:rsid w:val="00DC4F55"/>
    <w:rsid w:val="00DC5505"/>
    <w:rsid w:val="00DC7282"/>
    <w:rsid w:val="00DE2038"/>
    <w:rsid w:val="00DE3A97"/>
    <w:rsid w:val="00DE4D41"/>
    <w:rsid w:val="00DE5B65"/>
    <w:rsid w:val="00DE76C6"/>
    <w:rsid w:val="00DE7845"/>
    <w:rsid w:val="00DF0B2F"/>
    <w:rsid w:val="00DF1C01"/>
    <w:rsid w:val="00DF378B"/>
    <w:rsid w:val="00DF401E"/>
    <w:rsid w:val="00DF58EB"/>
    <w:rsid w:val="00E11642"/>
    <w:rsid w:val="00E13300"/>
    <w:rsid w:val="00E14185"/>
    <w:rsid w:val="00E21095"/>
    <w:rsid w:val="00E22730"/>
    <w:rsid w:val="00E24356"/>
    <w:rsid w:val="00E25C6C"/>
    <w:rsid w:val="00E27501"/>
    <w:rsid w:val="00E31835"/>
    <w:rsid w:val="00E32073"/>
    <w:rsid w:val="00E3670E"/>
    <w:rsid w:val="00E36E54"/>
    <w:rsid w:val="00E40AE8"/>
    <w:rsid w:val="00E4218D"/>
    <w:rsid w:val="00E448CA"/>
    <w:rsid w:val="00E45B7D"/>
    <w:rsid w:val="00E464CE"/>
    <w:rsid w:val="00E479E4"/>
    <w:rsid w:val="00E507D1"/>
    <w:rsid w:val="00E529E7"/>
    <w:rsid w:val="00E61E5B"/>
    <w:rsid w:val="00E63E4E"/>
    <w:rsid w:val="00E65A50"/>
    <w:rsid w:val="00E6631E"/>
    <w:rsid w:val="00E75D1C"/>
    <w:rsid w:val="00E76382"/>
    <w:rsid w:val="00E7666B"/>
    <w:rsid w:val="00E80F95"/>
    <w:rsid w:val="00E82B05"/>
    <w:rsid w:val="00E96B35"/>
    <w:rsid w:val="00E97A2B"/>
    <w:rsid w:val="00EA3085"/>
    <w:rsid w:val="00EA5B6B"/>
    <w:rsid w:val="00EA722D"/>
    <w:rsid w:val="00EA7BD8"/>
    <w:rsid w:val="00EB3442"/>
    <w:rsid w:val="00EB56B2"/>
    <w:rsid w:val="00EB5991"/>
    <w:rsid w:val="00EB661D"/>
    <w:rsid w:val="00EC0515"/>
    <w:rsid w:val="00EC0D91"/>
    <w:rsid w:val="00EC38BA"/>
    <w:rsid w:val="00EC5275"/>
    <w:rsid w:val="00ED30C0"/>
    <w:rsid w:val="00ED3708"/>
    <w:rsid w:val="00ED3E50"/>
    <w:rsid w:val="00ED5E55"/>
    <w:rsid w:val="00ED6CD3"/>
    <w:rsid w:val="00EE109C"/>
    <w:rsid w:val="00EE6B3C"/>
    <w:rsid w:val="00EF1382"/>
    <w:rsid w:val="00EF1712"/>
    <w:rsid w:val="00EF5BAB"/>
    <w:rsid w:val="00F031AC"/>
    <w:rsid w:val="00F03585"/>
    <w:rsid w:val="00F060DD"/>
    <w:rsid w:val="00F0698D"/>
    <w:rsid w:val="00F07413"/>
    <w:rsid w:val="00F11BC4"/>
    <w:rsid w:val="00F14BA4"/>
    <w:rsid w:val="00F20164"/>
    <w:rsid w:val="00F20A8F"/>
    <w:rsid w:val="00F23FC1"/>
    <w:rsid w:val="00F25E5C"/>
    <w:rsid w:val="00F26ED0"/>
    <w:rsid w:val="00F31615"/>
    <w:rsid w:val="00F318DD"/>
    <w:rsid w:val="00F33A86"/>
    <w:rsid w:val="00F37AA9"/>
    <w:rsid w:val="00F40785"/>
    <w:rsid w:val="00F43260"/>
    <w:rsid w:val="00F4556D"/>
    <w:rsid w:val="00F5162F"/>
    <w:rsid w:val="00F53552"/>
    <w:rsid w:val="00F5698F"/>
    <w:rsid w:val="00F57C00"/>
    <w:rsid w:val="00F61D5E"/>
    <w:rsid w:val="00F61ED6"/>
    <w:rsid w:val="00F64182"/>
    <w:rsid w:val="00F65153"/>
    <w:rsid w:val="00F6747C"/>
    <w:rsid w:val="00F70E06"/>
    <w:rsid w:val="00F71475"/>
    <w:rsid w:val="00F71AEB"/>
    <w:rsid w:val="00F71CA3"/>
    <w:rsid w:val="00F7325C"/>
    <w:rsid w:val="00F733B0"/>
    <w:rsid w:val="00F75FD0"/>
    <w:rsid w:val="00F76437"/>
    <w:rsid w:val="00F83AEF"/>
    <w:rsid w:val="00F856AD"/>
    <w:rsid w:val="00F85CF3"/>
    <w:rsid w:val="00F877C1"/>
    <w:rsid w:val="00F91BE5"/>
    <w:rsid w:val="00F968D5"/>
    <w:rsid w:val="00FA1ECB"/>
    <w:rsid w:val="00FA27F8"/>
    <w:rsid w:val="00FA4BC1"/>
    <w:rsid w:val="00FA659A"/>
    <w:rsid w:val="00FA6851"/>
    <w:rsid w:val="00FB089C"/>
    <w:rsid w:val="00FB1373"/>
    <w:rsid w:val="00FB3342"/>
    <w:rsid w:val="00FB6B6D"/>
    <w:rsid w:val="00FB735D"/>
    <w:rsid w:val="00FB7F9D"/>
    <w:rsid w:val="00FC16AB"/>
    <w:rsid w:val="00FC593B"/>
    <w:rsid w:val="00FC641F"/>
    <w:rsid w:val="00FC651D"/>
    <w:rsid w:val="00FC7165"/>
    <w:rsid w:val="00FD12F2"/>
    <w:rsid w:val="00FD6E2C"/>
    <w:rsid w:val="00FE7226"/>
    <w:rsid w:val="00FF5B62"/>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94209"/>
    <o:shapelayout v:ext="edit">
      <o:idmap v:ext="edit" data="1"/>
    </o:shapelayout>
  </w:shapeDefaults>
  <w:decimalSymbol w:val="."/>
  <w:listSeparator w:val=";"/>
  <w15:docId w15:val="{DE332D75-0C1A-42C0-BDB6-14B98513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9115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character" w:customStyle="1" w:styleId="Heading3Char">
    <w:name w:val="Heading 3 Char"/>
    <w:basedOn w:val="DefaultParagraphFont"/>
    <w:link w:val="Heading3"/>
    <w:semiHidden/>
    <w:rsid w:val="009115B1"/>
    <w:rPr>
      <w:rFonts w:asciiTheme="majorHAnsi" w:eastAsiaTheme="majorEastAsia" w:hAnsiTheme="majorHAnsi" w:cstheme="majorBidi"/>
      <w:b/>
      <w:bCs/>
      <w:color w:val="4F81BD" w:themeColor="accent1"/>
      <w:sz w:val="22"/>
      <w:szCs w:val="30"/>
      <w:lang w:eastAsia="en-US"/>
    </w:rPr>
  </w:style>
  <w:style w:type="table" w:customStyle="1" w:styleId="TableGrid2">
    <w:name w:val="Table Grid2"/>
    <w:basedOn w:val="TableNormal"/>
    <w:next w:val="TableGrid"/>
    <w:uiPriority w:val="59"/>
    <w:rsid w:val="008316E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Referenc1">
    <w:name w:val="Footnote Referenc_1"/>
    <w:basedOn w:val="Normal"/>
    <w:qFormat/>
    <w:rsid w:val="00C216A8"/>
    <w:pPr>
      <w:keepNext/>
      <w:keepLines/>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itu.int/ITU-T/studygroups/templates" TargetMode="External"/><Relationship Id="rId26" Type="http://schemas.openxmlformats.org/officeDocument/2006/relationships/hyperlink" Target="http://itu.int/en/ITU-T/info/Pages/resources.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yperlink" Target="http://www.itu.int/ITU-T/studygroups/com0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net/ITU-T/ddp/" TargetMode="External"/><Relationship Id="rId25" Type="http://schemas.openxmlformats.org/officeDocument/2006/relationships/hyperlink" Target="mailto:itu-tmembership@itu.int" TargetMode="External"/><Relationship Id="rId33" Type="http://schemas.openxmlformats.org/officeDocument/2006/relationships/hyperlink" Target="mailto:bdtfellowships@itu.int"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tu.int/en/ITU-T/studygroups/2013-2016/09/Pages/default.aspx" TargetMode="External"/><Relationship Id="rId20" Type="http://schemas.openxmlformats.org/officeDocument/2006/relationships/hyperlink" Target="mailto:servicedesk@itu.int"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itu.int/ITU-T/studygroups/com09" TargetMode="External"/><Relationship Id="rId32" Type="http://schemas.openxmlformats.org/officeDocument/2006/relationships/image" Target="media/image2.wmf"/><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tsbreg@itu.int" TargetMode="External"/><Relationship Id="rId28" Type="http://schemas.openxmlformats.org/officeDocument/2006/relationships/hyperlink" Target="http://itu.int/travel/" TargetMode="External"/><Relationship Id="rId36" Type="http://schemas.openxmlformats.org/officeDocument/2006/relationships/hyperlink" Target="http://www.itu.int/en/ITU-T/events/Pages/emeetings.aspx" TargetMode="External"/><Relationship Id="rId10" Type="http://schemas.openxmlformats.org/officeDocument/2006/relationships/header" Target="header1.xml"/><Relationship Id="rId19" Type="http://schemas.openxmlformats.org/officeDocument/2006/relationships/hyperlink" Target="http://itu.int/ITU-T/edh/faqs-support.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eader" Target="header3.xml"/><Relationship Id="rId22" Type="http://schemas.openxmlformats.org/officeDocument/2006/relationships/hyperlink" Target="http://itu.int/ITU-T/go/e-print" TargetMode="External"/><Relationship Id="rId27" Type="http://schemas.openxmlformats.org/officeDocument/2006/relationships/hyperlink" Target="http://itu.int/en/delegates-corner/" TargetMode="External"/><Relationship Id="rId30" Type="http://schemas.openxmlformats.org/officeDocument/2006/relationships/header" Target="header4.xm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7D814-7DCF-4E12-9C28-A7C19C3A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15776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2014-07-07T12:17:00Z</cp:lastPrinted>
  <dcterms:created xsi:type="dcterms:W3CDTF">2014-07-07T14:45:00Z</dcterms:created>
  <dcterms:modified xsi:type="dcterms:W3CDTF">2014-07-07T14:45:00Z</dcterms:modified>
</cp:coreProperties>
</file>