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356" w:type="dxa"/>
        <w:jc w:val="center"/>
        <w:tblLayout w:type="fixed"/>
        <w:tblCellMar>
          <w:left w:w="57" w:type="dxa"/>
          <w:right w:w="57" w:type="dxa"/>
        </w:tblCellMar>
        <w:tblLook w:val="0000" w:firstRow="0" w:lastRow="0" w:firstColumn="0" w:lastColumn="0" w:noHBand="0" w:noVBand="0"/>
      </w:tblPr>
      <w:tblGrid>
        <w:gridCol w:w="1134"/>
        <w:gridCol w:w="483"/>
        <w:gridCol w:w="510"/>
        <w:gridCol w:w="2268"/>
        <w:gridCol w:w="1275"/>
        <w:gridCol w:w="3686"/>
      </w:tblGrid>
      <w:tr w:rsidR="00A4045F" w:rsidRPr="0037415F" w14:paraId="0867C755" w14:textId="77777777" w:rsidTr="002513E4">
        <w:trPr>
          <w:cantSplit/>
          <w:jc w:val="center"/>
        </w:trPr>
        <w:tc>
          <w:tcPr>
            <w:tcW w:w="1134" w:type="dxa"/>
            <w:vMerge w:val="restart"/>
          </w:tcPr>
          <w:p w14:paraId="1F4D3F2E" w14:textId="650B48E2" w:rsidR="00A4045F" w:rsidRPr="007F664D" w:rsidRDefault="00A4045F" w:rsidP="00A4045F">
            <w:pPr>
              <w:rPr>
                <w:sz w:val="20"/>
                <w:szCs w:val="20"/>
              </w:rPr>
            </w:pPr>
            <w:bookmarkStart w:id="0" w:name="dtableau"/>
            <w:bookmarkStart w:id="1" w:name="dsg" w:colFirst="1" w:colLast="1"/>
            <w:bookmarkStart w:id="2" w:name="dnum" w:colFirst="2" w:colLast="2"/>
            <w:r>
              <w:rPr>
                <w:noProof/>
                <w:sz w:val="20"/>
                <w:szCs w:val="20"/>
              </w:rPr>
              <w:drawing>
                <wp:inline distT="0" distB="0" distL="0" distR="0" wp14:anchorId="7CF7EEEC" wp14:editId="4E95D85B">
                  <wp:extent cx="647700" cy="828675"/>
                  <wp:effectExtent l="0" t="0" r="0" b="0"/>
                  <wp:docPr id="2" name="Picture 2" descr="D:\usr\campos\TSB-Reference\Logos\ITU\sigleITU.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t="-1" b="-12987"/>
                          <a:stretch/>
                        </pic:blipFill>
                        <pic:spPr bwMode="auto">
                          <a:xfrm>
                            <a:off x="0" y="0"/>
                            <a:ext cx="647700"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536" w:type="dxa"/>
            <w:gridSpan w:val="4"/>
            <w:vMerge w:val="restart"/>
          </w:tcPr>
          <w:p w14:paraId="49A5F090" w14:textId="77777777" w:rsidR="00A4045F" w:rsidRPr="00F70513" w:rsidRDefault="00A4045F" w:rsidP="00A4045F">
            <w:pPr>
              <w:rPr>
                <w:sz w:val="16"/>
                <w:szCs w:val="16"/>
              </w:rPr>
            </w:pPr>
            <w:r w:rsidRPr="00F70513">
              <w:rPr>
                <w:sz w:val="16"/>
                <w:szCs w:val="16"/>
              </w:rPr>
              <w:t>INTERNATIONAL TELECOMMUNICATION UNION</w:t>
            </w:r>
          </w:p>
          <w:p w14:paraId="76B6A105" w14:textId="77777777" w:rsidR="008F7F02" w:rsidRDefault="008F7F02" w:rsidP="008F7F02">
            <w:pPr>
              <w:rPr>
                <w:b/>
                <w:bCs/>
                <w:sz w:val="26"/>
              </w:rPr>
            </w:pPr>
            <w:r>
              <w:rPr>
                <w:b/>
                <w:bCs/>
                <w:sz w:val="26"/>
              </w:rPr>
              <w:t>TELECOMMUNICATION STANDARDIZATION SECTOR</w:t>
            </w:r>
          </w:p>
          <w:p w14:paraId="4A330FB4" w14:textId="574C4137" w:rsidR="00A4045F" w:rsidRPr="007F664D" w:rsidRDefault="008F7F02" w:rsidP="008F7F02">
            <w:pPr>
              <w:rPr>
                <w:sz w:val="20"/>
                <w:szCs w:val="20"/>
              </w:rPr>
            </w:pPr>
            <w:r>
              <w:rPr>
                <w:sz w:val="20"/>
              </w:rPr>
              <w:t>STUDY PERIOD 2017-2020</w:t>
            </w:r>
          </w:p>
        </w:tc>
        <w:tc>
          <w:tcPr>
            <w:tcW w:w="3686" w:type="dxa"/>
            <w:vAlign w:val="center"/>
          </w:tcPr>
          <w:p w14:paraId="23EE4F5F" w14:textId="12F4FD2F" w:rsidR="00A4045F" w:rsidRPr="00314630" w:rsidRDefault="000576B2" w:rsidP="00CF76D5">
            <w:pPr>
              <w:pStyle w:val="Docnumber"/>
            </w:pPr>
            <w:sdt>
              <w:sdtPr>
                <w:rPr>
                  <w:lang w:val="pt-BR"/>
                </w:rPr>
                <w:alias w:val="ShortName"/>
                <w:tag w:val="ShortName"/>
                <w:id w:val="1678923088"/>
                <w:placeholder>
                  <w:docPart w:val="CB349864D24C4748AA73864A3D73AEC4"/>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ShortName[1]" w:storeItemID="{EF8523CC-DEB2-463D-9A27-DF0B8D2CAEC3}"/>
                <w:text/>
              </w:sdtPr>
              <w:sdtEndPr/>
              <w:sdtContent>
                <w:r w:rsidR="006766E9">
                  <w:rPr>
                    <w:lang w:val="pt-BR"/>
                  </w:rPr>
                  <w:t>JCA-AHF-45</w:t>
                </w:r>
                <w:r w:rsidR="00DC7356">
                  <w:rPr>
                    <w:lang w:val="pt-BR"/>
                  </w:rPr>
                  <w:t>2</w:t>
                </w:r>
              </w:sdtContent>
            </w:sdt>
          </w:p>
        </w:tc>
      </w:tr>
      <w:bookmarkEnd w:id="2"/>
      <w:tr w:rsidR="00A4045F" w:rsidRPr="0037415F" w14:paraId="69A404E2" w14:textId="77777777" w:rsidTr="002513E4">
        <w:trPr>
          <w:cantSplit/>
          <w:jc w:val="center"/>
        </w:trPr>
        <w:tc>
          <w:tcPr>
            <w:tcW w:w="1134" w:type="dxa"/>
            <w:vMerge/>
          </w:tcPr>
          <w:p w14:paraId="1E90CF83" w14:textId="77777777" w:rsidR="00A4045F" w:rsidRPr="00072A4E" w:rsidRDefault="00A4045F" w:rsidP="00EB6775">
            <w:pPr>
              <w:rPr>
                <w:smallCaps/>
                <w:sz w:val="20"/>
              </w:rPr>
            </w:pPr>
          </w:p>
        </w:tc>
        <w:tc>
          <w:tcPr>
            <w:tcW w:w="4536" w:type="dxa"/>
            <w:gridSpan w:val="4"/>
            <w:vMerge/>
          </w:tcPr>
          <w:p w14:paraId="1056B6DD" w14:textId="2F81B887" w:rsidR="00A4045F" w:rsidRPr="00072A4E" w:rsidRDefault="00A4045F" w:rsidP="00EB6775">
            <w:pPr>
              <w:rPr>
                <w:smallCaps/>
                <w:sz w:val="20"/>
              </w:rPr>
            </w:pPr>
            <w:bookmarkStart w:id="3" w:name="ddate" w:colFirst="2" w:colLast="2"/>
          </w:p>
        </w:tc>
        <w:sdt>
          <w:sdtPr>
            <w:rPr>
              <w:b/>
              <w:bCs/>
              <w:sz w:val="28"/>
              <w:szCs w:val="28"/>
            </w:rPr>
            <w:alias w:val="SgText"/>
            <w:tag w:val="SgText"/>
            <w:id w:val="1057051111"/>
            <w:placeholder>
              <w:docPart w:val="7CD813BF60154F87B6A958AF36422EB9"/>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SgText[1]" w:storeItemID="{EF8523CC-DEB2-463D-9A27-DF0B8D2CAEC3}"/>
            <w:text/>
          </w:sdtPr>
          <w:sdtEndPr/>
          <w:sdtContent>
            <w:tc>
              <w:tcPr>
                <w:tcW w:w="3686" w:type="dxa"/>
              </w:tcPr>
              <w:p w14:paraId="69B1EB7D" w14:textId="3AD957C8" w:rsidR="00A4045F" w:rsidRPr="00715CA6" w:rsidRDefault="006766E9" w:rsidP="00726B24">
                <w:pPr>
                  <w:jc w:val="right"/>
                  <w:rPr>
                    <w:b/>
                    <w:bCs/>
                    <w:sz w:val="28"/>
                    <w:szCs w:val="28"/>
                  </w:rPr>
                </w:pPr>
                <w:r>
                  <w:rPr>
                    <w:b/>
                    <w:bCs/>
                    <w:sz w:val="28"/>
                    <w:szCs w:val="28"/>
                  </w:rPr>
                  <w:t>JCA-AHF</w:t>
                </w:r>
              </w:p>
            </w:tc>
          </w:sdtContent>
        </w:sdt>
      </w:tr>
      <w:tr w:rsidR="00A4045F" w:rsidRPr="0037415F" w14:paraId="2A208DDE" w14:textId="77777777" w:rsidTr="002513E4">
        <w:trPr>
          <w:cantSplit/>
          <w:jc w:val="center"/>
        </w:trPr>
        <w:tc>
          <w:tcPr>
            <w:tcW w:w="1134" w:type="dxa"/>
            <w:vMerge/>
            <w:tcBorders>
              <w:bottom w:val="single" w:sz="12" w:space="0" w:color="auto"/>
            </w:tcBorders>
          </w:tcPr>
          <w:p w14:paraId="6169B641" w14:textId="77777777" w:rsidR="00A4045F" w:rsidRPr="0037415F" w:rsidRDefault="00A4045F" w:rsidP="00EB6775">
            <w:pPr>
              <w:rPr>
                <w:b/>
                <w:bCs/>
                <w:sz w:val="26"/>
              </w:rPr>
            </w:pPr>
          </w:p>
        </w:tc>
        <w:tc>
          <w:tcPr>
            <w:tcW w:w="4536" w:type="dxa"/>
            <w:gridSpan w:val="4"/>
            <w:vMerge/>
            <w:tcBorders>
              <w:bottom w:val="single" w:sz="12" w:space="0" w:color="auto"/>
            </w:tcBorders>
          </w:tcPr>
          <w:p w14:paraId="545C3036" w14:textId="32E39F79" w:rsidR="00A4045F" w:rsidRPr="0037415F" w:rsidRDefault="00A4045F" w:rsidP="00EB6775">
            <w:pPr>
              <w:rPr>
                <w:b/>
                <w:bCs/>
                <w:sz w:val="26"/>
              </w:rPr>
            </w:pPr>
            <w:bookmarkStart w:id="4" w:name="dorlang" w:colFirst="2" w:colLast="2"/>
            <w:bookmarkEnd w:id="3"/>
          </w:p>
        </w:tc>
        <w:tc>
          <w:tcPr>
            <w:tcW w:w="3686" w:type="dxa"/>
            <w:tcBorders>
              <w:bottom w:val="single" w:sz="12" w:space="0" w:color="auto"/>
            </w:tcBorders>
            <w:vAlign w:val="center"/>
          </w:tcPr>
          <w:p w14:paraId="6FB266D9" w14:textId="4A40AD34" w:rsidR="00A4045F" w:rsidRPr="00333E15" w:rsidRDefault="00A4045F" w:rsidP="00EB6775">
            <w:pPr>
              <w:jc w:val="right"/>
              <w:rPr>
                <w:b/>
                <w:bCs/>
                <w:sz w:val="28"/>
                <w:szCs w:val="28"/>
              </w:rPr>
            </w:pPr>
            <w:r>
              <w:rPr>
                <w:b/>
                <w:bCs/>
                <w:sz w:val="28"/>
                <w:szCs w:val="28"/>
              </w:rPr>
              <w:t xml:space="preserve">Original: </w:t>
            </w:r>
            <w:r w:rsidRPr="006264C9">
              <w:rPr>
                <w:b/>
                <w:bCs/>
                <w:sz w:val="28"/>
                <w:szCs w:val="28"/>
              </w:rPr>
              <w:t>English</w:t>
            </w:r>
          </w:p>
        </w:tc>
      </w:tr>
      <w:tr w:rsidR="0089088E" w:rsidRPr="0037415F" w14:paraId="1AF38BFE" w14:textId="77777777" w:rsidTr="00B75951">
        <w:trPr>
          <w:cantSplit/>
          <w:jc w:val="center"/>
        </w:trPr>
        <w:tc>
          <w:tcPr>
            <w:tcW w:w="1617" w:type="dxa"/>
            <w:gridSpan w:val="2"/>
          </w:tcPr>
          <w:p w14:paraId="3DEF3B04" w14:textId="77777777" w:rsidR="0089088E" w:rsidRPr="0037415F" w:rsidRDefault="0089088E" w:rsidP="00EB6775">
            <w:pPr>
              <w:rPr>
                <w:b/>
                <w:bCs/>
              </w:rPr>
            </w:pPr>
            <w:bookmarkStart w:id="5" w:name="dbluepink" w:colFirst="1" w:colLast="1"/>
            <w:bookmarkStart w:id="6" w:name="dmeeting" w:colFirst="2" w:colLast="2"/>
            <w:bookmarkEnd w:id="4"/>
            <w:bookmarkEnd w:id="1"/>
            <w:r w:rsidRPr="0037415F">
              <w:rPr>
                <w:b/>
                <w:bCs/>
              </w:rPr>
              <w:t>Question(s):</w:t>
            </w:r>
          </w:p>
        </w:tc>
        <w:sdt>
          <w:sdtPr>
            <w:alias w:val="QuestionText"/>
            <w:tag w:val="QuestionText"/>
            <w:id w:val="-58169772"/>
            <w:placeholder>
              <w:docPart w:val="11F0B7C57FF448BF88587FE136253F6D"/>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QuestionText[1]" w:storeItemID="{EF8523CC-DEB2-463D-9A27-DF0B8D2CAEC3}"/>
            <w:text/>
          </w:sdtPr>
          <w:sdtEndPr/>
          <w:sdtContent>
            <w:tc>
              <w:tcPr>
                <w:tcW w:w="2778" w:type="dxa"/>
                <w:gridSpan w:val="2"/>
              </w:tcPr>
              <w:p w14:paraId="1DB7D93A" w14:textId="297E70F1" w:rsidR="0089088E" w:rsidRPr="0037415F" w:rsidRDefault="006766E9" w:rsidP="00726B24">
                <w:r>
                  <w:t>JCA-AHF</w:t>
                </w:r>
              </w:p>
            </w:tc>
          </w:sdtContent>
        </w:sdt>
        <w:tc>
          <w:tcPr>
            <w:tcW w:w="4961" w:type="dxa"/>
            <w:gridSpan w:val="2"/>
          </w:tcPr>
          <w:p w14:paraId="31155891" w14:textId="21FF9AB4" w:rsidR="0089088E" w:rsidRPr="0037415F" w:rsidRDefault="000576B2" w:rsidP="008F7F02">
            <w:pPr>
              <w:jc w:val="right"/>
            </w:pPr>
            <w:sdt>
              <w:sdtPr>
                <w:alias w:val="Place"/>
                <w:tag w:val="Place"/>
                <w:id w:val="594904712"/>
                <w:placeholder>
                  <w:docPart w:val="BE35CAB5F528406682BA1E5829CF48D0"/>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lace[1]" w:storeItemID="{EF8523CC-DEB2-463D-9A27-DF0B8D2CAEC3}"/>
                <w:text/>
              </w:sdtPr>
              <w:sdtEndPr/>
              <w:sdtContent>
                <w:r w:rsidR="006766E9">
                  <w:t>Virtual</w:t>
                </w:r>
              </w:sdtContent>
            </w:sdt>
            <w:r w:rsidR="00A4600B">
              <w:t xml:space="preserve">, </w:t>
            </w:r>
            <w:sdt>
              <w:sdtPr>
                <w:alias w:val="When"/>
                <w:tag w:val="When"/>
                <w:id w:val="542724177"/>
                <w:placeholder>
                  <w:docPart w:val="824E3C955CBF4A329B1AA45F443B5F3C"/>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When[1]" w:storeItemID="{EF8523CC-DEB2-463D-9A27-DF0B8D2CAEC3}"/>
                <w:text/>
              </w:sdtPr>
              <w:sdtEndPr/>
              <w:sdtContent>
                <w:r w:rsidR="006766E9">
                  <w:t>26 January 2022</w:t>
                </w:r>
              </w:sdtContent>
            </w:sdt>
          </w:p>
        </w:tc>
      </w:tr>
      <w:bookmarkStart w:id="7" w:name="dtitle" w:colFirst="0" w:colLast="0"/>
      <w:bookmarkEnd w:id="5"/>
      <w:bookmarkEnd w:id="6"/>
      <w:tr w:rsidR="0089088E" w:rsidRPr="009A7C48" w14:paraId="345A6F48" w14:textId="77777777" w:rsidTr="002513E4">
        <w:trPr>
          <w:cantSplit/>
          <w:jc w:val="center"/>
        </w:trPr>
        <w:tc>
          <w:tcPr>
            <w:tcW w:w="9356" w:type="dxa"/>
            <w:gridSpan w:val="6"/>
          </w:tcPr>
          <w:p w14:paraId="0C4E5689" w14:textId="13897EE3" w:rsidR="0089088E" w:rsidRPr="009C570D" w:rsidRDefault="000576B2" w:rsidP="00726B24">
            <w:pPr>
              <w:jc w:val="center"/>
              <w:rPr>
                <w:b/>
                <w:bCs/>
                <w:lang w:val="fr-FR"/>
              </w:rPr>
            </w:pPr>
            <w:sdt>
              <w:sdtPr>
                <w:rPr>
                  <w:b/>
                  <w:bCs/>
                  <w:lang w:val="fr-FR"/>
                </w:rPr>
                <w:alias w:val="DocTypeText"/>
                <w:tag w:val="DocTypeText"/>
                <w:id w:val="-1436660787"/>
                <w:placeholder>
                  <w:docPart w:val="642614C8ED9B487A8FB693FB5CBFABE3"/>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TypeText[1]" w:storeItemID="{EF8523CC-DEB2-463D-9A27-DF0B8D2CAEC3}"/>
                <w:text/>
              </w:sdtPr>
              <w:sdtEndPr/>
              <w:sdtContent>
                <w:r w:rsidR="006766E9">
                  <w:rPr>
                    <w:b/>
                    <w:bCs/>
                    <w:lang w:val="fr-FR"/>
                  </w:rPr>
                  <w:t>DOCUMENT</w:t>
                </w:r>
              </w:sdtContent>
            </w:sdt>
            <w:r w:rsidR="00EB5113" w:rsidRPr="009C570D">
              <w:rPr>
                <w:b/>
                <w:bCs/>
                <w:lang w:val="fr-FR"/>
              </w:rPr>
              <w:br/>
              <w:t>(</w:t>
            </w:r>
            <w:proofErr w:type="spellStart"/>
            <w:proofErr w:type="gramStart"/>
            <w:r w:rsidR="00EB5113" w:rsidRPr="009821E4">
              <w:rPr>
                <w:b/>
                <w:bCs/>
                <w:lang w:val="fr-FR"/>
              </w:rPr>
              <w:t>Ref</w:t>
            </w:r>
            <w:proofErr w:type="spellEnd"/>
            <w:r w:rsidR="00EB5113" w:rsidRPr="004A4C64">
              <w:rPr>
                <w:b/>
                <w:bCs/>
                <w:lang w:val="fr-FR"/>
              </w:rPr>
              <w:t>:</w:t>
            </w:r>
            <w:proofErr w:type="gramEnd"/>
            <w:r w:rsidR="00BB4570">
              <w:rPr>
                <w:b/>
                <w:bCs/>
                <w:lang w:val="fr-FR"/>
              </w:rPr>
              <w:t xml:space="preserve"> </w:t>
            </w:r>
            <w:hyperlink r:id="rId12" w:history="1">
              <w:r w:rsidR="00DC7356" w:rsidRPr="00DC7356">
                <w:rPr>
                  <w:rStyle w:val="Hyperlink"/>
                  <w:b/>
                  <w:bCs/>
                </w:rPr>
                <w:t>SG2-LS213</w:t>
              </w:r>
            </w:hyperlink>
            <w:r w:rsidR="00EB5113" w:rsidRPr="00DC7356">
              <w:rPr>
                <w:b/>
                <w:bCs/>
                <w:lang w:val="fr-FR"/>
              </w:rPr>
              <w:t>)</w:t>
            </w:r>
          </w:p>
        </w:tc>
      </w:tr>
      <w:tr w:rsidR="00F33757" w:rsidRPr="0037415F" w14:paraId="36F226DD" w14:textId="77777777" w:rsidTr="002513E4">
        <w:trPr>
          <w:cantSplit/>
          <w:jc w:val="center"/>
        </w:trPr>
        <w:tc>
          <w:tcPr>
            <w:tcW w:w="1617" w:type="dxa"/>
            <w:gridSpan w:val="2"/>
          </w:tcPr>
          <w:p w14:paraId="0C6BE8C3" w14:textId="77777777" w:rsidR="00F33757" w:rsidRPr="0037415F" w:rsidRDefault="00F33757" w:rsidP="00F33757">
            <w:pPr>
              <w:rPr>
                <w:b/>
                <w:bCs/>
              </w:rPr>
            </w:pPr>
            <w:bookmarkStart w:id="8" w:name="dsource" w:colFirst="1" w:colLast="1"/>
            <w:bookmarkEnd w:id="7"/>
            <w:r>
              <w:rPr>
                <w:b/>
                <w:bCs/>
              </w:rPr>
              <w:t>Source:</w:t>
            </w:r>
          </w:p>
        </w:tc>
        <w:tc>
          <w:tcPr>
            <w:tcW w:w="7739" w:type="dxa"/>
            <w:gridSpan w:val="4"/>
          </w:tcPr>
          <w:p w14:paraId="22CD3EE2" w14:textId="05F18421" w:rsidR="00F33757" w:rsidRDefault="0085168C" w:rsidP="00F33757">
            <w:r w:rsidRPr="002C19A1">
              <w:t>ITU-T Study Group 2</w:t>
            </w:r>
          </w:p>
        </w:tc>
      </w:tr>
      <w:tr w:rsidR="00F33757" w:rsidRPr="0037415F" w14:paraId="0B1F3ADC" w14:textId="77777777" w:rsidTr="002513E4">
        <w:trPr>
          <w:cantSplit/>
          <w:jc w:val="center"/>
        </w:trPr>
        <w:tc>
          <w:tcPr>
            <w:tcW w:w="1617" w:type="dxa"/>
            <w:gridSpan w:val="2"/>
          </w:tcPr>
          <w:p w14:paraId="02C9C00F" w14:textId="77777777" w:rsidR="00F33757" w:rsidRPr="0037415F" w:rsidRDefault="00F33757" w:rsidP="00F33757">
            <w:bookmarkStart w:id="9" w:name="dtitle1" w:colFirst="1" w:colLast="1"/>
            <w:bookmarkEnd w:id="8"/>
            <w:r w:rsidRPr="0037415F">
              <w:rPr>
                <w:b/>
                <w:bCs/>
              </w:rPr>
              <w:t>Title:</w:t>
            </w:r>
          </w:p>
        </w:tc>
        <w:tc>
          <w:tcPr>
            <w:tcW w:w="7739" w:type="dxa"/>
            <w:gridSpan w:val="4"/>
          </w:tcPr>
          <w:p w14:paraId="10D9B5C7" w14:textId="4D3315C3" w:rsidR="00F33757" w:rsidRPr="0037415F" w:rsidRDefault="00AA4F43" w:rsidP="000F4EF2">
            <w:r w:rsidRPr="008647FA">
              <w:t>LS</w:t>
            </w:r>
            <w:r>
              <w:t xml:space="preserve"> </w:t>
            </w:r>
            <w:r w:rsidRPr="008647FA">
              <w:t xml:space="preserve">on application for international numbering resource for services of a humanitarian nature </w:t>
            </w:r>
            <w:r w:rsidR="0085168C">
              <w:t>[from SG2</w:t>
            </w:r>
            <w:r>
              <w:t xml:space="preserve"> reply to </w:t>
            </w:r>
            <w:r w:rsidRPr="008647FA">
              <w:t>GSMA</w:t>
            </w:r>
            <w:r w:rsidR="0085168C">
              <w:t>]</w:t>
            </w:r>
          </w:p>
        </w:tc>
      </w:tr>
      <w:tr w:rsidR="0089088E" w:rsidRPr="0037415F" w14:paraId="3F7DB1A4" w14:textId="77777777" w:rsidTr="002513E4">
        <w:trPr>
          <w:cantSplit/>
          <w:jc w:val="center"/>
        </w:trPr>
        <w:tc>
          <w:tcPr>
            <w:tcW w:w="1617" w:type="dxa"/>
            <w:gridSpan w:val="2"/>
            <w:tcBorders>
              <w:bottom w:val="single" w:sz="6" w:space="0" w:color="auto"/>
            </w:tcBorders>
          </w:tcPr>
          <w:p w14:paraId="4821D0CE" w14:textId="77777777" w:rsidR="0089088E" w:rsidRPr="0037415F" w:rsidRDefault="0089088E" w:rsidP="00EB6775">
            <w:pPr>
              <w:rPr>
                <w:b/>
                <w:bCs/>
              </w:rPr>
            </w:pPr>
            <w:bookmarkStart w:id="10" w:name="dpurpose" w:colFirst="1" w:colLast="1"/>
            <w:bookmarkEnd w:id="9"/>
            <w:r w:rsidRPr="008F7104">
              <w:rPr>
                <w:b/>
                <w:bCs/>
              </w:rPr>
              <w:t>Purpose:</w:t>
            </w:r>
          </w:p>
        </w:tc>
        <w:sdt>
          <w:sdtPr>
            <w:alias w:val="Purpose"/>
            <w:tag w:val="Purpose1"/>
            <w:id w:val="918285360"/>
            <w:placeholder>
              <w:docPart w:val="96B519FF3E2B4EB2BE745E1BB58721D6"/>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urpose1[1]" w:storeItemID="{EF8523CC-DEB2-463D-9A27-DF0B8D2CAEC3}"/>
            <w:dropDownList w:lastValue="Information">
              <w:listItem w:value="[Purpose]"/>
            </w:dropDownList>
          </w:sdtPr>
          <w:sdtEndPr/>
          <w:sdtContent>
            <w:tc>
              <w:tcPr>
                <w:tcW w:w="7739" w:type="dxa"/>
                <w:gridSpan w:val="4"/>
                <w:tcBorders>
                  <w:bottom w:val="single" w:sz="6" w:space="0" w:color="auto"/>
                </w:tcBorders>
              </w:tcPr>
              <w:p w14:paraId="5454423B" w14:textId="7D50FAE5" w:rsidR="0089088E" w:rsidRPr="00B4174C" w:rsidRDefault="006766E9" w:rsidP="009C3160">
                <w:r>
                  <w:t>Information</w:t>
                </w:r>
              </w:p>
            </w:tc>
          </w:sdtContent>
        </w:sdt>
      </w:tr>
      <w:bookmarkEnd w:id="0"/>
      <w:bookmarkEnd w:id="10"/>
      <w:tr w:rsidR="002513E4" w:rsidRPr="00CD6923" w14:paraId="66BBEBED" w14:textId="77777777" w:rsidTr="002513E4">
        <w:tblPrEx>
          <w:jc w:val="left"/>
        </w:tblPrEx>
        <w:trPr>
          <w:cantSplit/>
          <w:trHeight w:val="357"/>
        </w:trPr>
        <w:tc>
          <w:tcPr>
            <w:tcW w:w="9356" w:type="dxa"/>
            <w:gridSpan w:val="6"/>
            <w:tcBorders>
              <w:top w:val="single" w:sz="12" w:space="0" w:color="auto"/>
            </w:tcBorders>
          </w:tcPr>
          <w:p w14:paraId="2FD05790" w14:textId="77777777" w:rsidR="002513E4" w:rsidRPr="00CD6923" w:rsidRDefault="002513E4" w:rsidP="008223B2">
            <w:pPr>
              <w:jc w:val="center"/>
              <w:rPr>
                <w:b/>
              </w:rPr>
            </w:pPr>
            <w:r w:rsidRPr="00CD6923">
              <w:rPr>
                <w:b/>
              </w:rPr>
              <w:t>LIAISON STATEMENT</w:t>
            </w:r>
          </w:p>
        </w:tc>
      </w:tr>
      <w:tr w:rsidR="002513E4" w:rsidRPr="00E34AA8" w14:paraId="17E2B249" w14:textId="77777777" w:rsidTr="002513E4">
        <w:tblPrEx>
          <w:jc w:val="left"/>
        </w:tblPrEx>
        <w:trPr>
          <w:cantSplit/>
          <w:trHeight w:val="357"/>
        </w:trPr>
        <w:tc>
          <w:tcPr>
            <w:tcW w:w="2127" w:type="dxa"/>
            <w:gridSpan w:val="3"/>
          </w:tcPr>
          <w:p w14:paraId="5256E147" w14:textId="77777777" w:rsidR="002513E4" w:rsidRPr="00CD6923" w:rsidRDefault="002513E4" w:rsidP="008223B2">
            <w:pPr>
              <w:rPr>
                <w:b/>
                <w:bCs/>
              </w:rPr>
            </w:pPr>
            <w:r w:rsidRPr="00CD6923">
              <w:rPr>
                <w:b/>
                <w:bCs/>
              </w:rPr>
              <w:t>For action to:</w:t>
            </w:r>
          </w:p>
        </w:tc>
        <w:tc>
          <w:tcPr>
            <w:tcW w:w="7229" w:type="dxa"/>
            <w:gridSpan w:val="3"/>
          </w:tcPr>
          <w:p w14:paraId="6A0D3622" w14:textId="1CA2F066" w:rsidR="002513E4" w:rsidRPr="00007EFF" w:rsidRDefault="00AA4F43" w:rsidP="008223B2">
            <w:pPr>
              <w:pStyle w:val="LSForAction"/>
              <w:rPr>
                <w:lang w:val="fr-FR"/>
              </w:rPr>
            </w:pPr>
            <w:r>
              <w:rPr>
                <w:lang w:val="en-US"/>
              </w:rPr>
              <w:t>GSMA</w:t>
            </w:r>
          </w:p>
        </w:tc>
      </w:tr>
      <w:tr w:rsidR="002513E4" w:rsidRPr="00CD6923" w14:paraId="4F45E0D1" w14:textId="77777777" w:rsidTr="002513E4">
        <w:tblPrEx>
          <w:jc w:val="left"/>
        </w:tblPrEx>
        <w:trPr>
          <w:cantSplit/>
          <w:trHeight w:val="357"/>
        </w:trPr>
        <w:tc>
          <w:tcPr>
            <w:tcW w:w="2127" w:type="dxa"/>
            <w:gridSpan w:val="3"/>
          </w:tcPr>
          <w:p w14:paraId="6EDE5EA0" w14:textId="77777777" w:rsidR="002513E4" w:rsidRPr="00CD6923" w:rsidRDefault="002513E4" w:rsidP="008223B2">
            <w:pPr>
              <w:rPr>
                <w:b/>
                <w:bCs/>
              </w:rPr>
            </w:pPr>
            <w:r w:rsidRPr="00CD6923">
              <w:rPr>
                <w:b/>
                <w:bCs/>
              </w:rPr>
              <w:t>For comment to:</w:t>
            </w:r>
          </w:p>
        </w:tc>
        <w:tc>
          <w:tcPr>
            <w:tcW w:w="7229" w:type="dxa"/>
            <w:gridSpan w:val="3"/>
          </w:tcPr>
          <w:p w14:paraId="63E12499" w14:textId="77777777" w:rsidR="002513E4" w:rsidRDefault="002513E4" w:rsidP="008223B2">
            <w:pPr>
              <w:pStyle w:val="LSForComment"/>
            </w:pPr>
            <w:r>
              <w:t>-</w:t>
            </w:r>
          </w:p>
        </w:tc>
      </w:tr>
      <w:tr w:rsidR="002513E4" w:rsidRPr="006766E9" w14:paraId="4D71734F" w14:textId="77777777" w:rsidTr="002513E4">
        <w:tblPrEx>
          <w:jc w:val="left"/>
        </w:tblPrEx>
        <w:trPr>
          <w:cantSplit/>
          <w:trHeight w:val="357"/>
        </w:trPr>
        <w:tc>
          <w:tcPr>
            <w:tcW w:w="2127" w:type="dxa"/>
            <w:gridSpan w:val="3"/>
          </w:tcPr>
          <w:p w14:paraId="46CE8698" w14:textId="77777777" w:rsidR="002513E4" w:rsidRPr="00CD6923" w:rsidRDefault="002513E4" w:rsidP="008223B2">
            <w:pPr>
              <w:rPr>
                <w:b/>
                <w:bCs/>
              </w:rPr>
            </w:pPr>
            <w:r w:rsidRPr="00CD6923">
              <w:rPr>
                <w:b/>
                <w:bCs/>
              </w:rPr>
              <w:t>For information to:</w:t>
            </w:r>
          </w:p>
        </w:tc>
        <w:tc>
          <w:tcPr>
            <w:tcW w:w="7229" w:type="dxa"/>
            <w:gridSpan w:val="3"/>
          </w:tcPr>
          <w:p w14:paraId="7C0E58CC" w14:textId="1BE4DF6A" w:rsidR="002513E4" w:rsidRPr="009A7C48" w:rsidRDefault="0085168C" w:rsidP="008223B2">
            <w:pPr>
              <w:pStyle w:val="LSForInfo"/>
              <w:rPr>
                <w:lang w:val="fr-FR"/>
              </w:rPr>
            </w:pPr>
            <w:r w:rsidRPr="006C327C">
              <w:rPr>
                <w:lang w:val="fr-CH"/>
              </w:rPr>
              <w:t>ITU-T SG16, JCA-AHF</w:t>
            </w:r>
          </w:p>
        </w:tc>
      </w:tr>
      <w:tr w:rsidR="002513E4" w:rsidRPr="00CD6923" w14:paraId="58DF40EA" w14:textId="77777777" w:rsidTr="002513E4">
        <w:tblPrEx>
          <w:jc w:val="left"/>
        </w:tblPrEx>
        <w:trPr>
          <w:cantSplit/>
          <w:trHeight w:val="357"/>
        </w:trPr>
        <w:tc>
          <w:tcPr>
            <w:tcW w:w="2127" w:type="dxa"/>
            <w:gridSpan w:val="3"/>
          </w:tcPr>
          <w:p w14:paraId="14617871" w14:textId="77777777" w:rsidR="002513E4" w:rsidRPr="00CD6923" w:rsidRDefault="002513E4" w:rsidP="008223B2">
            <w:pPr>
              <w:rPr>
                <w:b/>
                <w:bCs/>
              </w:rPr>
            </w:pPr>
            <w:r w:rsidRPr="00CD6923">
              <w:rPr>
                <w:b/>
                <w:bCs/>
              </w:rPr>
              <w:t>Approval:</w:t>
            </w:r>
          </w:p>
        </w:tc>
        <w:tc>
          <w:tcPr>
            <w:tcW w:w="7229" w:type="dxa"/>
            <w:gridSpan w:val="3"/>
          </w:tcPr>
          <w:p w14:paraId="7A563940" w14:textId="0DFAFA61" w:rsidR="002513E4" w:rsidRPr="0085168C" w:rsidRDefault="0085168C" w:rsidP="008223B2">
            <w:pPr>
              <w:rPr>
                <w:b/>
                <w:bCs/>
              </w:rPr>
            </w:pPr>
            <w:r w:rsidRPr="0085168C">
              <w:rPr>
                <w:rFonts w:eastAsia="Times New Roman"/>
                <w:b/>
                <w:bCs/>
                <w:lang w:eastAsia="en-GB"/>
              </w:rPr>
              <w:t>ITU-T Q1/2 RGM (virtual, 6-10 September 2021)</w:t>
            </w:r>
          </w:p>
        </w:tc>
      </w:tr>
      <w:tr w:rsidR="002513E4" w:rsidRPr="00CD6923" w14:paraId="6C3E8487" w14:textId="77777777" w:rsidTr="002513E4">
        <w:tblPrEx>
          <w:jc w:val="left"/>
        </w:tblPrEx>
        <w:trPr>
          <w:cantSplit/>
          <w:trHeight w:val="357"/>
        </w:trPr>
        <w:tc>
          <w:tcPr>
            <w:tcW w:w="2127" w:type="dxa"/>
            <w:gridSpan w:val="3"/>
            <w:tcBorders>
              <w:bottom w:val="single" w:sz="12" w:space="0" w:color="auto"/>
            </w:tcBorders>
          </w:tcPr>
          <w:p w14:paraId="07CA23CF" w14:textId="77777777" w:rsidR="002513E4" w:rsidRPr="00CD6923" w:rsidRDefault="002513E4" w:rsidP="008223B2">
            <w:pPr>
              <w:rPr>
                <w:b/>
                <w:bCs/>
              </w:rPr>
            </w:pPr>
            <w:r w:rsidRPr="00CD6923">
              <w:rPr>
                <w:b/>
                <w:bCs/>
              </w:rPr>
              <w:t>Deadline:</w:t>
            </w:r>
          </w:p>
        </w:tc>
        <w:tc>
          <w:tcPr>
            <w:tcW w:w="7229" w:type="dxa"/>
            <w:gridSpan w:val="3"/>
            <w:tcBorders>
              <w:bottom w:val="single" w:sz="12" w:space="0" w:color="auto"/>
            </w:tcBorders>
          </w:tcPr>
          <w:p w14:paraId="70CC64A8" w14:textId="4BBBDE59" w:rsidR="002513E4" w:rsidRDefault="00AA4F43" w:rsidP="008223B2">
            <w:pPr>
              <w:pStyle w:val="LSDeadline"/>
            </w:pPr>
            <w:r>
              <w:rPr>
                <w:lang w:val="en-US"/>
              </w:rPr>
              <w:t>26 October 2021</w:t>
            </w:r>
          </w:p>
        </w:tc>
      </w:tr>
      <w:tr w:rsidR="009A7C48" w:rsidRPr="006766E9" w14:paraId="54FDCF36" w14:textId="77777777" w:rsidTr="00B75951">
        <w:trPr>
          <w:cantSplit/>
          <w:jc w:val="center"/>
        </w:trPr>
        <w:tc>
          <w:tcPr>
            <w:tcW w:w="1617" w:type="dxa"/>
            <w:gridSpan w:val="2"/>
            <w:tcBorders>
              <w:top w:val="single" w:sz="6" w:space="0" w:color="auto"/>
              <w:bottom w:val="single" w:sz="6" w:space="0" w:color="auto"/>
            </w:tcBorders>
          </w:tcPr>
          <w:p w14:paraId="5414C31C" w14:textId="77777777" w:rsidR="009A7C48" w:rsidRPr="008F7104" w:rsidRDefault="009A7C48" w:rsidP="009A7C48">
            <w:pPr>
              <w:rPr>
                <w:b/>
                <w:bCs/>
              </w:rPr>
            </w:pPr>
            <w:r w:rsidRPr="008F7104">
              <w:rPr>
                <w:b/>
                <w:bCs/>
              </w:rPr>
              <w:t>Contact:</w:t>
            </w:r>
          </w:p>
        </w:tc>
        <w:tc>
          <w:tcPr>
            <w:tcW w:w="2778" w:type="dxa"/>
            <w:gridSpan w:val="2"/>
            <w:tcBorders>
              <w:top w:val="single" w:sz="6" w:space="0" w:color="auto"/>
              <w:bottom w:val="single" w:sz="6" w:space="0" w:color="auto"/>
            </w:tcBorders>
          </w:tcPr>
          <w:p w14:paraId="3B8DDD8B" w14:textId="1770085C" w:rsidR="009A7C48" w:rsidRDefault="00AA4F43" w:rsidP="00AA4F43">
            <w:sdt>
              <w:sdtPr>
                <w:rPr>
                  <w:lang w:val="fr-FR"/>
                </w:rPr>
                <w:alias w:val="ContactNameOrgCountry"/>
                <w:tag w:val="ContactNameOrgCountry"/>
                <w:id w:val="-130639986"/>
                <w:placeholder>
                  <w:docPart w:val="34BEB52AFA40498F9672CF2F9E3B09EF"/>
                </w:placeholder>
                <w:text w:multiLine="1"/>
              </w:sdtPr>
              <w:sdtContent>
                <w:r w:rsidRPr="00AA4F43">
                  <w:rPr>
                    <w:lang w:val="fr-FR"/>
                  </w:rPr>
                  <w:t xml:space="preserve">Philippe </w:t>
                </w:r>
                <w:proofErr w:type="spellStart"/>
                <w:r w:rsidRPr="00AA4F43">
                  <w:rPr>
                    <w:lang w:val="fr-FR"/>
                  </w:rPr>
                  <w:t>Fouquart</w:t>
                </w:r>
                <w:proofErr w:type="spellEnd"/>
                <w:r>
                  <w:rPr>
                    <w:lang w:val="fr-FR"/>
                  </w:rPr>
                  <w:br/>
                </w:r>
                <w:r w:rsidRPr="00AA4F43">
                  <w:rPr>
                    <w:lang w:val="fr-FR"/>
                  </w:rPr>
                  <w:t>Q1/2 Rapporteur</w:t>
                </w:r>
              </w:sdtContent>
            </w:sdt>
          </w:p>
        </w:tc>
        <w:sdt>
          <w:sdtPr>
            <w:alias w:val="ContactTelFaxEmail"/>
            <w:tag w:val="ContactTelFaxEmail"/>
            <w:id w:val="12163684"/>
            <w:placeholder>
              <w:docPart w:val="22F16CAB3EA54E6B8F1ED4F5B4231EB4"/>
            </w:placeholder>
          </w:sdtPr>
          <w:sdtEndPr/>
          <w:sdtContent>
            <w:sdt>
              <w:sdtPr>
                <w:alias w:val="ContactTelFaxEmail"/>
                <w:tag w:val="ContactTelFaxEmail"/>
                <w:id w:val="-2140561428"/>
                <w:placeholder>
                  <w:docPart w:val="9E33F4850DAB49C38E09143FE1C549A6"/>
                </w:placeholder>
              </w:sdtPr>
              <w:sdtEndPr/>
              <w:sdtContent>
                <w:sdt>
                  <w:sdtPr>
                    <w:alias w:val="ContactTelFaxEmail"/>
                    <w:tag w:val="ContactTelFaxEmail"/>
                    <w:id w:val="-547222267"/>
                    <w:placeholder>
                      <w:docPart w:val="4B1058A4080344F2A8D38087EAFDEB60"/>
                    </w:placeholder>
                  </w:sdtPr>
                  <w:sdtEndPr>
                    <w:rPr>
                      <w:lang w:val="en-US" w:eastAsia="zh-CN"/>
                    </w:rPr>
                  </w:sdtEndPr>
                  <w:sdtContent>
                    <w:sdt>
                      <w:sdtPr>
                        <w:alias w:val="ContactTelFaxEmail"/>
                        <w:tag w:val="ContactTelFaxEmail"/>
                        <w:id w:val="-1127923045"/>
                        <w:placeholder>
                          <w:docPart w:val="76AA1A9F26034DBB833752C69F7CB78D"/>
                        </w:placeholder>
                      </w:sdtPr>
                      <w:sdtEndPr/>
                      <w:sdtContent>
                        <w:sdt>
                          <w:sdtPr>
                            <w:alias w:val="ContactTelFaxEmail"/>
                            <w:tag w:val="ContactTelFaxEmail"/>
                            <w:id w:val="1925843274"/>
                            <w:placeholder>
                              <w:docPart w:val="6FE79E1C3B7A41B19DE4CEFFF1548F46"/>
                            </w:placeholder>
                          </w:sdtPr>
                          <w:sdtEndPr/>
                          <w:sdtContent>
                            <w:tc>
                              <w:tcPr>
                                <w:tcW w:w="4961" w:type="dxa"/>
                                <w:gridSpan w:val="2"/>
                                <w:tcBorders>
                                  <w:top w:val="single" w:sz="6" w:space="0" w:color="auto"/>
                                  <w:bottom w:val="single" w:sz="6" w:space="0" w:color="auto"/>
                                </w:tcBorders>
                              </w:tcPr>
                              <w:p w14:paraId="4C78E534" w14:textId="50370D29" w:rsidR="009A7C48" w:rsidRPr="00E354DC" w:rsidRDefault="00AA4F43" w:rsidP="000C680A">
                                <w:pPr>
                                  <w:rPr>
                                    <w:lang w:val="pt-BR"/>
                                  </w:rPr>
                                </w:pPr>
                                <w:r w:rsidRPr="004F1164">
                                  <w:rPr>
                                    <w:lang w:val="pt-BR"/>
                                  </w:rPr>
                                  <w:t>Tel:</w:t>
                                </w:r>
                                <w:r w:rsidRPr="004F1164">
                                  <w:rPr>
                                    <w:lang w:val="pt-BR"/>
                                  </w:rPr>
                                  <w:tab/>
                                  <w:t xml:space="preserve"> +33 (0) 1 5739 5813</w:t>
                                </w:r>
                                <w:r>
                                  <w:rPr>
                                    <w:lang w:val="pt-BR"/>
                                  </w:rPr>
                                  <w:br/>
                                </w:r>
                                <w:r w:rsidRPr="004F1164">
                                  <w:rPr>
                                    <w:lang w:val="pt-BR"/>
                                  </w:rPr>
                                  <w:t xml:space="preserve">Email: </w:t>
                                </w:r>
                                <w:hyperlink r:id="rId13" w:history="1">
                                  <w:r w:rsidRPr="008A7A90">
                                    <w:rPr>
                                      <w:rStyle w:val="Hyperlink"/>
                                      <w:rFonts w:ascii="Times New Roman" w:hAnsi="Times New Roman"/>
                                      <w:lang w:val="pt-BR"/>
                                    </w:rPr>
                                    <w:t>philippe.fouquart@orange.com</w:t>
                                  </w:r>
                                </w:hyperlink>
                                <w:r>
                                  <w:rPr>
                                    <w:lang w:val="pt-BR"/>
                                  </w:rPr>
                                  <w:t xml:space="preserve"> </w:t>
                                </w:r>
                              </w:p>
                            </w:tc>
                          </w:sdtContent>
                        </w:sdt>
                      </w:sdtContent>
                    </w:sdt>
                  </w:sdtContent>
                </w:sdt>
              </w:sdtContent>
            </w:sdt>
          </w:sdtContent>
        </w:sdt>
      </w:tr>
    </w:tbl>
    <w:p w14:paraId="1AA96A45" w14:textId="77777777" w:rsidR="0089088E" w:rsidRPr="00E354DC" w:rsidRDefault="0089088E" w:rsidP="0089088E">
      <w:pPr>
        <w:rPr>
          <w:lang w:val="pt-BR"/>
        </w:rPr>
      </w:pPr>
    </w:p>
    <w:tbl>
      <w:tblPr>
        <w:tblW w:w="9356" w:type="dxa"/>
        <w:jc w:val="center"/>
        <w:tblLayout w:type="fixed"/>
        <w:tblCellMar>
          <w:left w:w="57" w:type="dxa"/>
          <w:right w:w="57" w:type="dxa"/>
        </w:tblCellMar>
        <w:tblLook w:val="0000" w:firstRow="0" w:lastRow="0" w:firstColumn="0" w:lastColumn="0" w:noHBand="0" w:noVBand="0"/>
      </w:tblPr>
      <w:tblGrid>
        <w:gridCol w:w="1617"/>
        <w:gridCol w:w="7739"/>
      </w:tblGrid>
      <w:tr w:rsidR="0089088E" w:rsidRPr="0037415F" w14:paraId="3B2E1AE1" w14:textId="77777777" w:rsidTr="00EB6775">
        <w:trPr>
          <w:cantSplit/>
          <w:jc w:val="center"/>
        </w:trPr>
        <w:tc>
          <w:tcPr>
            <w:tcW w:w="1617" w:type="dxa"/>
          </w:tcPr>
          <w:p w14:paraId="705E8A11" w14:textId="77777777" w:rsidR="0089088E" w:rsidRPr="008F7104" w:rsidRDefault="0089088E" w:rsidP="00EB6775">
            <w:pPr>
              <w:rPr>
                <w:b/>
                <w:bCs/>
              </w:rPr>
            </w:pPr>
            <w:r w:rsidRPr="008F7104">
              <w:rPr>
                <w:b/>
                <w:bCs/>
              </w:rPr>
              <w:t>Keywords:</w:t>
            </w:r>
          </w:p>
        </w:tc>
        <w:tc>
          <w:tcPr>
            <w:tcW w:w="7739" w:type="dxa"/>
          </w:tcPr>
          <w:p w14:paraId="75E3B1EF" w14:textId="4418D1B0" w:rsidR="0089088E" w:rsidRDefault="00AA4F43" w:rsidP="009F3F23">
            <w:sdt>
              <w:sdtPr>
                <w:alias w:val="Keywords"/>
                <w:tag w:val="Keywords"/>
                <w:id w:val="-1329598096"/>
                <w:placeholder>
                  <w:docPart w:val="0747E8C3C0B94E57A2B87F941A299AA0"/>
                </w:placeholder>
                <w:dataBinding w:prefixMappings="xmlns:ns0='http://purl.org/dc/elements/1.1/' xmlns:ns1='http://schemas.openxmlformats.org/package/2006/metadata/core-properties' " w:xpath="/ns1:coreProperties[1]/ns1:keywords[1]" w:storeItemID="{6C3C8BC8-F283-45AE-878A-BAB7291924A1}"/>
                <w:text/>
              </w:sdtPr>
              <w:sdtContent>
                <w:r w:rsidRPr="00AA4F43">
                  <w:t>Services; humanitarian nature</w:t>
                </w:r>
              </w:sdtContent>
            </w:sdt>
          </w:p>
        </w:tc>
      </w:tr>
      <w:tr w:rsidR="0089088E" w:rsidRPr="0037415F" w14:paraId="7D0F8B1C" w14:textId="77777777" w:rsidTr="00EB6775">
        <w:trPr>
          <w:cantSplit/>
          <w:jc w:val="center"/>
        </w:trPr>
        <w:tc>
          <w:tcPr>
            <w:tcW w:w="1617" w:type="dxa"/>
          </w:tcPr>
          <w:p w14:paraId="72CA09B8" w14:textId="77777777" w:rsidR="0089088E" w:rsidRPr="008F7104" w:rsidRDefault="0089088E" w:rsidP="00EB6775">
            <w:pPr>
              <w:rPr>
                <w:b/>
                <w:bCs/>
              </w:rPr>
            </w:pPr>
            <w:r w:rsidRPr="008F7104">
              <w:rPr>
                <w:b/>
                <w:bCs/>
              </w:rPr>
              <w:t>Abstract:</w:t>
            </w:r>
          </w:p>
        </w:tc>
        <w:sdt>
          <w:sdtPr>
            <w:alias w:val="Abstract"/>
            <w:tag w:val="Abstract"/>
            <w:id w:val="-1514607467"/>
            <w:placeholder>
              <w:docPart w:val="234ADBF7B0CE48219A5BB88849E3F5B0"/>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Content>
            <w:tc>
              <w:tcPr>
                <w:tcW w:w="7739" w:type="dxa"/>
              </w:tcPr>
              <w:p w14:paraId="4BE3CBD5" w14:textId="18028424" w:rsidR="0089088E" w:rsidRDefault="00AA4F43" w:rsidP="00EB5113">
                <w:r w:rsidRPr="00AA4F43">
                  <w:t>This liaison provides an update on issues discussed at the ITU-T Q1/2 Rapporteur group meeting (virtual, 6-10 September 2021), which relate to the provision of services of a humanitarian nature.</w:t>
                </w:r>
              </w:p>
            </w:tc>
          </w:sdtContent>
        </w:sdt>
      </w:tr>
    </w:tbl>
    <w:p w14:paraId="6C7DFF0E" w14:textId="77777777" w:rsidR="00AA4F43" w:rsidRDefault="00AA4F43" w:rsidP="00AA4F43">
      <w:r>
        <w:t xml:space="preserve">ITU-T Q1/2 (Numbering) held an RGM from 6-10 September 2021. During that meeting discussions took place on </w:t>
      </w:r>
      <w:proofErr w:type="gramStart"/>
      <w:r>
        <w:t>a number of</w:t>
      </w:r>
      <w:proofErr w:type="gramEnd"/>
      <w:r>
        <w:t xml:space="preserve"> Contributions submitted by World's Global Telecom (WGT) relating to numbering resources for services of a humanitarian nature.</w:t>
      </w:r>
    </w:p>
    <w:p w14:paraId="38AEAC1B" w14:textId="77777777" w:rsidR="00AA4F43" w:rsidRDefault="00AA4F43" w:rsidP="00AA4F43">
      <w:r>
        <w:t>Following the recent exchange of information between the GSMA and ITU-T Q1/2 on the trials undertaken by WGT and the role of the mobile industry in facilitating access to these services, the attention of GSMA is drawn to Contribution C8 to this meeting (attached).</w:t>
      </w:r>
    </w:p>
    <w:p w14:paraId="200D5091" w14:textId="77777777" w:rsidR="00AA4F43" w:rsidRDefault="00AA4F43" w:rsidP="00AA4F43">
      <w:r>
        <w:t>This document provides a summary statement from WGT on questions raised by Q1/2 regarding the trials performed by WGT that have been of interest to the GSMA. Particular attention is drawn to section 11 of this document as this relates to entities involved in the trials as referenced in the previous correspondence between the GSMA and Q1/2.</w:t>
      </w:r>
    </w:p>
    <w:p w14:paraId="39D88C77" w14:textId="77777777" w:rsidR="00AA4F43" w:rsidRDefault="00AA4F43" w:rsidP="00AA4F43">
      <w:r>
        <w:t xml:space="preserve">Q1/2 would welcome comments and views from the GSMA on this document, and </w:t>
      </w:r>
      <w:proofErr w:type="gramStart"/>
      <w:r>
        <w:t>in particular section</w:t>
      </w:r>
      <w:proofErr w:type="gramEnd"/>
      <w:r>
        <w:t xml:space="preserve"> 11, taking into account the previous exchange of liaisons on this issue.</w:t>
      </w:r>
    </w:p>
    <w:p w14:paraId="43917724" w14:textId="77777777" w:rsidR="00AA4F43" w:rsidRDefault="00AA4F43" w:rsidP="00AA4F43">
      <w:r>
        <w:t>In addition, having been made aware by the GSMA that they also have an expert group that deals with services to support those with disabilities, Q1/2 would also like to draw attention to the development of draft Recommendation ITU-T F.ACC-Humanitarian in ITU-T SG16 and suggests the GSMA follow up directly with SG16 with regard to this work attached to this liaison.</w:t>
      </w:r>
    </w:p>
    <w:p w14:paraId="3E94659D" w14:textId="12311DD9" w:rsidR="00AA4F43" w:rsidRPr="008647FA" w:rsidRDefault="00AA4F43" w:rsidP="00AA4F43">
      <w:pPr>
        <w:rPr>
          <w:b/>
          <w:bCs/>
        </w:rPr>
      </w:pPr>
      <w:r w:rsidRPr="008647FA">
        <w:rPr>
          <w:b/>
          <w:bCs/>
        </w:rPr>
        <w:t>Attach</w:t>
      </w:r>
      <w:r>
        <w:rPr>
          <w:b/>
          <w:bCs/>
        </w:rPr>
        <w:t>ment</w:t>
      </w:r>
      <w:r w:rsidRPr="008647FA">
        <w:rPr>
          <w:b/>
          <w:bCs/>
        </w:rPr>
        <w:t>:</w:t>
      </w:r>
    </w:p>
    <w:p w14:paraId="5E0B0117" w14:textId="3B817656" w:rsidR="00AA4F43" w:rsidRDefault="00AA4F43" w:rsidP="00AA4F43">
      <w:r>
        <w:lastRenderedPageBreak/>
        <w:t>–</w:t>
      </w:r>
      <w:r>
        <w:tab/>
      </w:r>
      <w:r w:rsidRPr="009111DE">
        <w:t>Comments on questions related to trial and support</w:t>
      </w:r>
      <w:r>
        <w:t xml:space="preserve"> (</w:t>
      </w:r>
      <w:r w:rsidRPr="002C7264">
        <w:t>19418-</w:t>
      </w:r>
      <w:r>
        <w:t>C8</w:t>
      </w:r>
      <w:r w:rsidRPr="002C7264">
        <w:t xml:space="preserve"> (210906)</w:t>
      </w:r>
      <w:r>
        <w:t>)</w:t>
      </w:r>
    </w:p>
    <w:p w14:paraId="2809ADEA" w14:textId="4B2B5467" w:rsidR="00AE1479" w:rsidRDefault="00AE1479" w:rsidP="00AE1479">
      <w:pPr>
        <w:jc w:val="both"/>
      </w:pPr>
    </w:p>
    <w:p w14:paraId="29CAFB78" w14:textId="701B088F" w:rsidR="00345614" w:rsidRPr="00AB258E" w:rsidRDefault="00F33757" w:rsidP="009F3F23">
      <w:pPr>
        <w:jc w:val="center"/>
      </w:pPr>
      <w:r>
        <w:t>______________________</w:t>
      </w:r>
      <w:bookmarkStart w:id="11" w:name="_GoBack"/>
      <w:bookmarkEnd w:id="11"/>
    </w:p>
    <w:sectPr w:rsidR="00345614" w:rsidRPr="00AB258E" w:rsidSect="00E00CF3">
      <w:headerReference w:type="default" r:id="rId14"/>
      <w:pgSz w:w="11907" w:h="16840" w:code="9"/>
      <w:pgMar w:top="1134" w:right="1134" w:bottom="1134" w:left="1134" w:header="426"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52CF9C" w14:textId="77777777" w:rsidR="00940F52" w:rsidRDefault="00940F52" w:rsidP="00C42125">
      <w:pPr>
        <w:spacing w:before="0"/>
      </w:pPr>
      <w:r>
        <w:separator/>
      </w:r>
    </w:p>
  </w:endnote>
  <w:endnote w:type="continuationSeparator" w:id="0">
    <w:p w14:paraId="0FC619E6" w14:textId="77777777" w:rsidR="00940F52" w:rsidRDefault="00940F52"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w:altName w:val="MS 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EC9450" w14:textId="77777777" w:rsidR="00940F52" w:rsidRDefault="00940F52" w:rsidP="00C42125">
      <w:pPr>
        <w:spacing w:before="0"/>
      </w:pPr>
      <w:r>
        <w:separator/>
      </w:r>
    </w:p>
  </w:footnote>
  <w:footnote w:type="continuationSeparator" w:id="0">
    <w:p w14:paraId="5383CD9F" w14:textId="77777777" w:rsidR="00940F52" w:rsidRDefault="00940F52" w:rsidP="00C42125">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71F8BE" w14:textId="6E5C2EDD" w:rsidR="00C42125" w:rsidRPr="00C42125" w:rsidRDefault="00C42125" w:rsidP="007E53E4">
    <w:pPr>
      <w:pStyle w:val="Header"/>
    </w:pPr>
    <w:r w:rsidRPr="00C42125">
      <w:t xml:space="preserve">- </w:t>
    </w:r>
    <w:r w:rsidRPr="00C42125">
      <w:fldChar w:fldCharType="begin"/>
    </w:r>
    <w:r w:rsidRPr="00C42125">
      <w:instrText xml:space="preserve"> PAGE  \* MERGEFORMAT </w:instrText>
    </w:r>
    <w:r w:rsidRPr="00C42125">
      <w:fldChar w:fldCharType="separate"/>
    </w:r>
    <w:r w:rsidR="009F3F23">
      <w:rPr>
        <w:noProof/>
      </w:rPr>
      <w:t>2</w:t>
    </w:r>
    <w:r w:rsidRPr="00C42125">
      <w:fldChar w:fldCharType="end"/>
    </w:r>
    <w:r w:rsidRPr="00C42125">
      <w:t xml:space="preserve"> -</w:t>
    </w:r>
  </w:p>
  <w:p w14:paraId="2360415B" w14:textId="1DA57602" w:rsidR="00C42125" w:rsidRPr="00C42125" w:rsidRDefault="00253DBE" w:rsidP="007E53E4">
    <w:pPr>
      <w:pStyle w:val="Header"/>
    </w:pPr>
    <w:r>
      <w:fldChar w:fldCharType="begin"/>
    </w:r>
    <w:r>
      <w:instrText xml:space="preserve"> STYLEREF  Docnumber  </w:instrText>
    </w:r>
    <w:r>
      <w:fldChar w:fldCharType="separate"/>
    </w:r>
    <w:r w:rsidR="00AA4F43">
      <w:rPr>
        <w:noProof/>
      </w:rPr>
      <w:t>JCA-AHF-452</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C6DEC9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17601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66CA4D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60247D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7E33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F0431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CF81E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864D3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8526E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588F8D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73B59ED"/>
    <w:multiLevelType w:val="multilevel"/>
    <w:tmpl w:val="2D4AE718"/>
    <w:lvl w:ilvl="0">
      <w:start w:val="1"/>
      <w:numFmt w:val="decimal"/>
      <w:lvlText w:val="%1."/>
      <w:lvlJc w:val="left"/>
      <w:pPr>
        <w:ind w:left="360" w:hanging="360"/>
      </w:pPr>
      <w:rPr>
        <w:rFonts w:hint="default"/>
        <w:u w:val="none"/>
      </w:rPr>
    </w:lvl>
    <w:lvl w:ilvl="1">
      <w:start w:val="1"/>
      <w:numFmt w:val="lowerLetter"/>
      <w:lvlText w:val="%2."/>
      <w:lvlJc w:val="left"/>
      <w:pPr>
        <w:ind w:left="1080" w:hanging="360"/>
      </w:pPr>
      <w:rPr>
        <w:u w:val="none"/>
      </w:rPr>
    </w:lvl>
    <w:lvl w:ilvl="2">
      <w:start w:val="1"/>
      <w:numFmt w:val="lowerRoman"/>
      <w:lvlText w:val="%3."/>
      <w:lvlJc w:val="righ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360"/>
      </w:pPr>
      <w:rPr>
        <w:u w:val="none"/>
      </w:rPr>
    </w:lvl>
  </w:abstractNum>
  <w:abstractNum w:abstractNumId="11" w15:restartNumberingAfterBreak="0">
    <w:nsid w:val="17B9508D"/>
    <w:multiLevelType w:val="multilevel"/>
    <w:tmpl w:val="EB3E505A"/>
    <w:lvl w:ilvl="0">
      <w:start w:val="1"/>
      <w:numFmt w:val="decimal"/>
      <w:lvlText w:val="%1."/>
      <w:lvlJc w:val="left"/>
      <w:pPr>
        <w:ind w:left="450" w:hanging="360"/>
      </w:pPr>
      <w:rPr>
        <w:u w:val="none"/>
      </w:rPr>
    </w:lvl>
    <w:lvl w:ilvl="1">
      <w:start w:val="1"/>
      <w:numFmt w:val="bullet"/>
      <w:lvlText w:val="○"/>
      <w:lvlJc w:val="left"/>
      <w:pPr>
        <w:ind w:left="1170" w:hanging="360"/>
      </w:pPr>
      <w:rPr>
        <w:u w:val="none"/>
      </w:rPr>
    </w:lvl>
    <w:lvl w:ilvl="2">
      <w:start w:val="1"/>
      <w:numFmt w:val="bullet"/>
      <w:lvlText w:val="■"/>
      <w:lvlJc w:val="left"/>
      <w:pPr>
        <w:ind w:left="1890" w:hanging="360"/>
      </w:pPr>
      <w:rPr>
        <w:u w:val="none"/>
      </w:rPr>
    </w:lvl>
    <w:lvl w:ilvl="3">
      <w:start w:val="1"/>
      <w:numFmt w:val="bullet"/>
      <w:lvlText w:val="●"/>
      <w:lvlJc w:val="left"/>
      <w:pPr>
        <w:ind w:left="2610" w:hanging="360"/>
      </w:pPr>
      <w:rPr>
        <w:u w:val="none"/>
      </w:rPr>
    </w:lvl>
    <w:lvl w:ilvl="4">
      <w:start w:val="1"/>
      <w:numFmt w:val="bullet"/>
      <w:lvlText w:val="○"/>
      <w:lvlJc w:val="left"/>
      <w:pPr>
        <w:ind w:left="3330" w:hanging="360"/>
      </w:pPr>
      <w:rPr>
        <w:u w:val="none"/>
      </w:rPr>
    </w:lvl>
    <w:lvl w:ilvl="5">
      <w:start w:val="1"/>
      <w:numFmt w:val="bullet"/>
      <w:lvlText w:val="■"/>
      <w:lvlJc w:val="left"/>
      <w:pPr>
        <w:ind w:left="4050" w:hanging="360"/>
      </w:pPr>
      <w:rPr>
        <w:u w:val="none"/>
      </w:rPr>
    </w:lvl>
    <w:lvl w:ilvl="6">
      <w:start w:val="1"/>
      <w:numFmt w:val="bullet"/>
      <w:lvlText w:val="●"/>
      <w:lvlJc w:val="left"/>
      <w:pPr>
        <w:ind w:left="4770" w:hanging="360"/>
      </w:pPr>
      <w:rPr>
        <w:u w:val="none"/>
      </w:rPr>
    </w:lvl>
    <w:lvl w:ilvl="7">
      <w:start w:val="1"/>
      <w:numFmt w:val="bullet"/>
      <w:lvlText w:val="○"/>
      <w:lvlJc w:val="left"/>
      <w:pPr>
        <w:ind w:left="5490" w:hanging="360"/>
      </w:pPr>
      <w:rPr>
        <w:u w:val="none"/>
      </w:rPr>
    </w:lvl>
    <w:lvl w:ilvl="8">
      <w:start w:val="1"/>
      <w:numFmt w:val="bullet"/>
      <w:lvlText w:val="■"/>
      <w:lvlJc w:val="left"/>
      <w:pPr>
        <w:ind w:left="6210" w:hanging="360"/>
      </w:pPr>
      <w:rPr>
        <w:u w:val="none"/>
      </w:rPr>
    </w:lvl>
  </w:abstractNum>
  <w:abstractNum w:abstractNumId="12" w15:restartNumberingAfterBreak="0">
    <w:nsid w:val="3C6C4166"/>
    <w:multiLevelType w:val="hybridMultilevel"/>
    <w:tmpl w:val="749E2C3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95F6997"/>
    <w:multiLevelType w:val="hybridMultilevel"/>
    <w:tmpl w:val="1D44FF94"/>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F013ABE"/>
    <w:multiLevelType w:val="multilevel"/>
    <w:tmpl w:val="2E909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775D7CD5"/>
    <w:multiLevelType w:val="hybridMultilevel"/>
    <w:tmpl w:val="7B8633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 w:numId="12">
    <w:abstractNumId w:val="12"/>
  </w:num>
  <w:num w:numId="13">
    <w:abstractNumId w:val="13"/>
  </w:num>
  <w:num w:numId="14">
    <w:abstractNumId w:val="11"/>
  </w:num>
  <w:num w:numId="15">
    <w:abstractNumId w:val="10"/>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oNotDisplayPageBoundaries/>
  <w:activeWritingStyle w:appName="MSWord" w:lang="fr-CH" w:vendorID="64" w:dllVersion="6" w:nlCheck="1" w:checkStyle="0"/>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6" w:nlCheck="1" w:checkStyle="1"/>
  <w:activeWritingStyle w:appName="MSWord" w:lang="fr-CH" w:vendorID="64" w:dllVersion="0" w:nlCheck="1" w:checkStyle="0"/>
  <w:activeWritingStyle w:appName="MSWord" w:lang="fr-FR" w:vendorID="64" w:dllVersion="0" w:nlCheck="1" w:checkStyle="0"/>
  <w:activeWritingStyle w:appName="MSWord" w:lang="es-ES" w:vendorID="64" w:dllVersion="0" w:nlCheck="1" w:checkStyle="0"/>
  <w:proofState w:spelling="clean" w:grammar="clean"/>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characterSpacingControl w:val="doNotCompress"/>
  <w:hdrShapeDefaults>
    <o:shapedefaults v:ext="edit" spidmax="2457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0300"/>
    <w:rsid w:val="00007EFF"/>
    <w:rsid w:val="000147CE"/>
    <w:rsid w:val="000171DB"/>
    <w:rsid w:val="00023D9A"/>
    <w:rsid w:val="00026C3D"/>
    <w:rsid w:val="00043D75"/>
    <w:rsid w:val="00057000"/>
    <w:rsid w:val="000576B2"/>
    <w:rsid w:val="000640E0"/>
    <w:rsid w:val="000840DF"/>
    <w:rsid w:val="000920A5"/>
    <w:rsid w:val="000A3823"/>
    <w:rsid w:val="000A5CA2"/>
    <w:rsid w:val="000C680A"/>
    <w:rsid w:val="000C6F83"/>
    <w:rsid w:val="000D03B8"/>
    <w:rsid w:val="000F22FE"/>
    <w:rsid w:val="000F2B12"/>
    <w:rsid w:val="000F4EF2"/>
    <w:rsid w:val="001251DA"/>
    <w:rsid w:val="00125432"/>
    <w:rsid w:val="00137F40"/>
    <w:rsid w:val="00162A7F"/>
    <w:rsid w:val="00170985"/>
    <w:rsid w:val="001871EC"/>
    <w:rsid w:val="001A670F"/>
    <w:rsid w:val="001B5345"/>
    <w:rsid w:val="001C16DF"/>
    <w:rsid w:val="001C62B8"/>
    <w:rsid w:val="001D2039"/>
    <w:rsid w:val="001E516E"/>
    <w:rsid w:val="001E7B0E"/>
    <w:rsid w:val="001F141D"/>
    <w:rsid w:val="001F1ED0"/>
    <w:rsid w:val="00200A06"/>
    <w:rsid w:val="002513E4"/>
    <w:rsid w:val="00253DBE"/>
    <w:rsid w:val="002622FA"/>
    <w:rsid w:val="00263518"/>
    <w:rsid w:val="00273F9D"/>
    <w:rsid w:val="002759E7"/>
    <w:rsid w:val="00277326"/>
    <w:rsid w:val="0029583D"/>
    <w:rsid w:val="002A39AA"/>
    <w:rsid w:val="002B1D1C"/>
    <w:rsid w:val="002C0CFC"/>
    <w:rsid w:val="002C2513"/>
    <w:rsid w:val="002C26C0"/>
    <w:rsid w:val="002C2BC5"/>
    <w:rsid w:val="002E79CB"/>
    <w:rsid w:val="002F7F55"/>
    <w:rsid w:val="00300B63"/>
    <w:rsid w:val="0030745F"/>
    <w:rsid w:val="00314630"/>
    <w:rsid w:val="0032090A"/>
    <w:rsid w:val="00321CDE"/>
    <w:rsid w:val="00333E15"/>
    <w:rsid w:val="00345614"/>
    <w:rsid w:val="0038715D"/>
    <w:rsid w:val="00394DBF"/>
    <w:rsid w:val="003957A6"/>
    <w:rsid w:val="003A43EF"/>
    <w:rsid w:val="003C7445"/>
    <w:rsid w:val="003E15D6"/>
    <w:rsid w:val="003F2BED"/>
    <w:rsid w:val="00406324"/>
    <w:rsid w:val="00412FD7"/>
    <w:rsid w:val="004222C2"/>
    <w:rsid w:val="00443878"/>
    <w:rsid w:val="0044629F"/>
    <w:rsid w:val="004539A8"/>
    <w:rsid w:val="004712CA"/>
    <w:rsid w:val="0047422E"/>
    <w:rsid w:val="0049674B"/>
    <w:rsid w:val="004A4C64"/>
    <w:rsid w:val="004B250A"/>
    <w:rsid w:val="004C0673"/>
    <w:rsid w:val="004C18B3"/>
    <w:rsid w:val="004C4E4E"/>
    <w:rsid w:val="004F3816"/>
    <w:rsid w:val="005019CC"/>
    <w:rsid w:val="00541C64"/>
    <w:rsid w:val="00543D41"/>
    <w:rsid w:val="0056378F"/>
    <w:rsid w:val="00566EDA"/>
    <w:rsid w:val="00570322"/>
    <w:rsid w:val="00572654"/>
    <w:rsid w:val="005B5629"/>
    <w:rsid w:val="005C0300"/>
    <w:rsid w:val="005F30F1"/>
    <w:rsid w:val="005F4B6A"/>
    <w:rsid w:val="006010F3"/>
    <w:rsid w:val="00615A0A"/>
    <w:rsid w:val="00620987"/>
    <w:rsid w:val="006333D4"/>
    <w:rsid w:val="006369B2"/>
    <w:rsid w:val="0063718D"/>
    <w:rsid w:val="00646619"/>
    <w:rsid w:val="00647525"/>
    <w:rsid w:val="0065306B"/>
    <w:rsid w:val="006570B0"/>
    <w:rsid w:val="00676613"/>
    <w:rsid w:val="006766E9"/>
    <w:rsid w:val="0069210B"/>
    <w:rsid w:val="006A4055"/>
    <w:rsid w:val="006A7A52"/>
    <w:rsid w:val="006A7F4F"/>
    <w:rsid w:val="006B2FE4"/>
    <w:rsid w:val="006C5641"/>
    <w:rsid w:val="006D1089"/>
    <w:rsid w:val="006D1B86"/>
    <w:rsid w:val="006D7355"/>
    <w:rsid w:val="006F78E0"/>
    <w:rsid w:val="007036B9"/>
    <w:rsid w:val="00715CA6"/>
    <w:rsid w:val="00726B24"/>
    <w:rsid w:val="00731135"/>
    <w:rsid w:val="007324AF"/>
    <w:rsid w:val="007346EE"/>
    <w:rsid w:val="007405DD"/>
    <w:rsid w:val="007409B4"/>
    <w:rsid w:val="00741974"/>
    <w:rsid w:val="007500A9"/>
    <w:rsid w:val="0075525E"/>
    <w:rsid w:val="00756D3D"/>
    <w:rsid w:val="00762D80"/>
    <w:rsid w:val="007806C2"/>
    <w:rsid w:val="007903F8"/>
    <w:rsid w:val="00794F4F"/>
    <w:rsid w:val="007974BE"/>
    <w:rsid w:val="007A0916"/>
    <w:rsid w:val="007A0DFD"/>
    <w:rsid w:val="007A68E0"/>
    <w:rsid w:val="007B4DB7"/>
    <w:rsid w:val="007C7122"/>
    <w:rsid w:val="007D3F11"/>
    <w:rsid w:val="007E53E4"/>
    <w:rsid w:val="007E656A"/>
    <w:rsid w:val="007F664D"/>
    <w:rsid w:val="00835E9D"/>
    <w:rsid w:val="00842137"/>
    <w:rsid w:val="0085168C"/>
    <w:rsid w:val="00856BDF"/>
    <w:rsid w:val="00863D11"/>
    <w:rsid w:val="00865A25"/>
    <w:rsid w:val="00870908"/>
    <w:rsid w:val="00883496"/>
    <w:rsid w:val="0089088E"/>
    <w:rsid w:val="00892297"/>
    <w:rsid w:val="008E0172"/>
    <w:rsid w:val="008F5BCF"/>
    <w:rsid w:val="008F7F02"/>
    <w:rsid w:val="00930F84"/>
    <w:rsid w:val="0093318C"/>
    <w:rsid w:val="009406B5"/>
    <w:rsid w:val="00940F52"/>
    <w:rsid w:val="00945A21"/>
    <w:rsid w:val="00946166"/>
    <w:rsid w:val="009821E4"/>
    <w:rsid w:val="00983164"/>
    <w:rsid w:val="009972EF"/>
    <w:rsid w:val="009A7C48"/>
    <w:rsid w:val="009C3160"/>
    <w:rsid w:val="009C570D"/>
    <w:rsid w:val="009E766E"/>
    <w:rsid w:val="009F1016"/>
    <w:rsid w:val="009F1960"/>
    <w:rsid w:val="009F3F23"/>
    <w:rsid w:val="009F715E"/>
    <w:rsid w:val="00A10DBB"/>
    <w:rsid w:val="00A1273F"/>
    <w:rsid w:val="00A31D47"/>
    <w:rsid w:val="00A4013E"/>
    <w:rsid w:val="00A4045F"/>
    <w:rsid w:val="00A427CD"/>
    <w:rsid w:val="00A4600B"/>
    <w:rsid w:val="00A50506"/>
    <w:rsid w:val="00A51EF0"/>
    <w:rsid w:val="00A67A81"/>
    <w:rsid w:val="00A730A6"/>
    <w:rsid w:val="00A7733C"/>
    <w:rsid w:val="00A971A0"/>
    <w:rsid w:val="00AA1F22"/>
    <w:rsid w:val="00AA4F43"/>
    <w:rsid w:val="00AB59FD"/>
    <w:rsid w:val="00AC1BF5"/>
    <w:rsid w:val="00AE1479"/>
    <w:rsid w:val="00AF0882"/>
    <w:rsid w:val="00AF1D5A"/>
    <w:rsid w:val="00AF7C0C"/>
    <w:rsid w:val="00B05821"/>
    <w:rsid w:val="00B2443D"/>
    <w:rsid w:val="00B26C28"/>
    <w:rsid w:val="00B34A84"/>
    <w:rsid w:val="00B4174C"/>
    <w:rsid w:val="00B453F5"/>
    <w:rsid w:val="00B52E96"/>
    <w:rsid w:val="00B61624"/>
    <w:rsid w:val="00B718A5"/>
    <w:rsid w:val="00B75951"/>
    <w:rsid w:val="00BB4570"/>
    <w:rsid w:val="00BC383B"/>
    <w:rsid w:val="00BC62E2"/>
    <w:rsid w:val="00C42125"/>
    <w:rsid w:val="00C44E78"/>
    <w:rsid w:val="00C61898"/>
    <w:rsid w:val="00C62814"/>
    <w:rsid w:val="00C64E1C"/>
    <w:rsid w:val="00C65E4F"/>
    <w:rsid w:val="00C74937"/>
    <w:rsid w:val="00CC0D6A"/>
    <w:rsid w:val="00CE130C"/>
    <w:rsid w:val="00CE1D4A"/>
    <w:rsid w:val="00CF76D5"/>
    <w:rsid w:val="00D123C9"/>
    <w:rsid w:val="00D20B73"/>
    <w:rsid w:val="00D26CF2"/>
    <w:rsid w:val="00D37863"/>
    <w:rsid w:val="00D54C03"/>
    <w:rsid w:val="00D54F57"/>
    <w:rsid w:val="00D73137"/>
    <w:rsid w:val="00D9197D"/>
    <w:rsid w:val="00DB57E3"/>
    <w:rsid w:val="00DC7356"/>
    <w:rsid w:val="00DD1DDE"/>
    <w:rsid w:val="00DD50DE"/>
    <w:rsid w:val="00DE3062"/>
    <w:rsid w:val="00E00CF3"/>
    <w:rsid w:val="00E0581D"/>
    <w:rsid w:val="00E17295"/>
    <w:rsid w:val="00E204DD"/>
    <w:rsid w:val="00E26C0C"/>
    <w:rsid w:val="00E32A4C"/>
    <w:rsid w:val="00E34AA8"/>
    <w:rsid w:val="00E353EC"/>
    <w:rsid w:val="00E354DC"/>
    <w:rsid w:val="00E44857"/>
    <w:rsid w:val="00E4577B"/>
    <w:rsid w:val="00E53C24"/>
    <w:rsid w:val="00E92826"/>
    <w:rsid w:val="00EA0835"/>
    <w:rsid w:val="00EA6918"/>
    <w:rsid w:val="00EB444D"/>
    <w:rsid w:val="00EB5113"/>
    <w:rsid w:val="00ED39B8"/>
    <w:rsid w:val="00EE3971"/>
    <w:rsid w:val="00F0031C"/>
    <w:rsid w:val="00F02294"/>
    <w:rsid w:val="00F10CCF"/>
    <w:rsid w:val="00F23A96"/>
    <w:rsid w:val="00F33757"/>
    <w:rsid w:val="00F35F57"/>
    <w:rsid w:val="00F449BB"/>
    <w:rsid w:val="00F44ED1"/>
    <w:rsid w:val="00F50467"/>
    <w:rsid w:val="00F562A0"/>
    <w:rsid w:val="00F610A6"/>
    <w:rsid w:val="00F66A90"/>
    <w:rsid w:val="00FA2177"/>
    <w:rsid w:val="00FB7A8B"/>
    <w:rsid w:val="00FD439E"/>
    <w:rsid w:val="00FD76CB"/>
    <w:rsid w:val="00FF4546"/>
    <w:rsid w:val="00FF538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1CDB2D29"/>
  <w15:chartTrackingRefBased/>
  <w15:docId w15:val="{7A4AD9A9-1993-49D1-AC8D-7489349E6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3E15"/>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rsid w:val="00566EDA"/>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rsid w:val="00566EDA"/>
    <w:pPr>
      <w:spacing w:before="240"/>
      <w:outlineLvl w:val="1"/>
    </w:pPr>
  </w:style>
  <w:style w:type="paragraph" w:styleId="Heading3">
    <w:name w:val="heading 3"/>
    <w:basedOn w:val="Heading1"/>
    <w:next w:val="Normal"/>
    <w:link w:val="Heading3Char"/>
    <w:rsid w:val="00566EDA"/>
    <w:pPr>
      <w:spacing w:before="160"/>
      <w:outlineLvl w:val="2"/>
    </w:pPr>
  </w:style>
  <w:style w:type="paragraph" w:styleId="Heading4">
    <w:name w:val="heading 4"/>
    <w:basedOn w:val="Heading3"/>
    <w:next w:val="Normal"/>
    <w:link w:val="Heading4Char"/>
    <w:qFormat/>
    <w:rsid w:val="00566EDA"/>
    <w:pPr>
      <w:tabs>
        <w:tab w:val="clear" w:pos="794"/>
        <w:tab w:val="left" w:pos="1021"/>
      </w:tabs>
      <w:ind w:left="1021" w:hanging="1021"/>
      <w:outlineLvl w:val="3"/>
    </w:pPr>
  </w:style>
  <w:style w:type="paragraph" w:styleId="Heading5">
    <w:name w:val="heading 5"/>
    <w:basedOn w:val="Heading4"/>
    <w:next w:val="Normal"/>
    <w:link w:val="Heading5Char"/>
    <w:qFormat/>
    <w:rsid w:val="00566EDA"/>
    <w:pPr>
      <w:outlineLvl w:val="4"/>
    </w:pPr>
  </w:style>
  <w:style w:type="paragraph" w:styleId="Heading6">
    <w:name w:val="heading 6"/>
    <w:basedOn w:val="Heading4"/>
    <w:next w:val="Normal"/>
    <w:link w:val="Heading6Char"/>
    <w:rsid w:val="00566EDA"/>
    <w:pPr>
      <w:tabs>
        <w:tab w:val="clear" w:pos="1021"/>
        <w:tab w:val="clear" w:pos="1191"/>
      </w:tabs>
      <w:ind w:left="1588" w:hanging="1588"/>
      <w:outlineLvl w:val="5"/>
    </w:pPr>
  </w:style>
  <w:style w:type="paragraph" w:styleId="Heading7">
    <w:name w:val="heading 7"/>
    <w:basedOn w:val="Heading6"/>
    <w:next w:val="Normal"/>
    <w:link w:val="Heading7Char"/>
    <w:rsid w:val="00566EDA"/>
    <w:pPr>
      <w:outlineLvl w:val="6"/>
    </w:pPr>
  </w:style>
  <w:style w:type="paragraph" w:styleId="Heading8">
    <w:name w:val="heading 8"/>
    <w:basedOn w:val="Heading6"/>
    <w:next w:val="Normal"/>
    <w:link w:val="Heading8Char"/>
    <w:rsid w:val="00566EDA"/>
    <w:pPr>
      <w:outlineLvl w:val="7"/>
    </w:pPr>
  </w:style>
  <w:style w:type="paragraph" w:styleId="Heading9">
    <w:name w:val="heading 9"/>
    <w:basedOn w:val="Heading6"/>
    <w:next w:val="Normal"/>
    <w:link w:val="Heading9Char"/>
    <w:rsid w:val="00566E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14630"/>
    <w:rPr>
      <w:rFonts w:ascii="Times New Roman" w:hAnsi="Times New Roman"/>
      <w:color w:val="808080"/>
    </w:rPr>
  </w:style>
  <w:style w:type="paragraph" w:customStyle="1" w:styleId="Docnumber">
    <w:name w:val="Docnumber"/>
    <w:basedOn w:val="Normal"/>
    <w:link w:val="DocnumberChar"/>
    <w:rsid w:val="00314630"/>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314630"/>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rsid w:val="00394DBF"/>
  </w:style>
  <w:style w:type="paragraph" w:customStyle="1" w:styleId="CorrectionSeparatorBegin">
    <w:name w:val="Correction Separator Begin"/>
    <w:basedOn w:val="Normal"/>
    <w:rsid w:val="00394DBF"/>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394DBF"/>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394DBF"/>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394DBF"/>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link w:val="HeadingbChar"/>
    <w:qFormat/>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sid w:val="00566EDA"/>
    <w:rPr>
      <w:rFonts w:eastAsiaTheme="minorEastAsia"/>
      <w:b/>
      <w:bCs/>
      <w:lang w:eastAsia="ja-JP"/>
    </w:rPr>
  </w:style>
  <w:style w:type="paragraph" w:customStyle="1" w:styleId="Normalbeforetable">
    <w:name w:val="Normal before table"/>
    <w:basedOn w:val="Normal"/>
    <w:rsid w:val="00394DBF"/>
    <w:pPr>
      <w:keepNext/>
      <w:spacing w:after="120"/>
    </w:pPr>
    <w:rPr>
      <w:rFonts w:eastAsia="????"/>
      <w:lang w:eastAsia="en-US"/>
    </w:rPr>
  </w:style>
  <w:style w:type="paragraph" w:customStyle="1" w:styleId="RecNo">
    <w:name w:val="Rec_No"/>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394DBF"/>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394DB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394DBF"/>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394DBF"/>
    <w:pPr>
      <w:tabs>
        <w:tab w:val="right" w:leader="dot" w:pos="9639"/>
      </w:tabs>
    </w:pPr>
    <w:rPr>
      <w:rFonts w:eastAsia="MS Mincho"/>
    </w:rPr>
  </w:style>
  <w:style w:type="paragraph" w:styleId="TOC1">
    <w:name w:val="toc 1"/>
    <w:basedOn w:val="Normal"/>
    <w:rsid w:val="00394DBF"/>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rsid w:val="00394DBF"/>
    <w:pPr>
      <w:tabs>
        <w:tab w:val="clear" w:pos="964"/>
      </w:tabs>
      <w:spacing w:before="80"/>
      <w:ind w:left="1531" w:hanging="851"/>
    </w:pPr>
  </w:style>
  <w:style w:type="paragraph" w:styleId="TOC3">
    <w:name w:val="toc 3"/>
    <w:basedOn w:val="TOC2"/>
    <w:rsid w:val="00394DBF"/>
    <w:pPr>
      <w:ind w:left="2269"/>
    </w:pPr>
  </w:style>
  <w:style w:type="character" w:styleId="Hyperlink">
    <w:name w:val="Hyperlink"/>
    <w:aliases w:val="超级链接,Style 58,超?级链,CEO_Hyperlink,超链接1,超????,하이퍼링크2,超??级链Ú,fL????,fL?级,超??级链,하이퍼링크21"/>
    <w:basedOn w:val="DefaultParagraphFont"/>
    <w:uiPriority w:val="99"/>
    <w:qFormat/>
    <w:rsid w:val="00566EDA"/>
    <w:rPr>
      <w:rFonts w:asciiTheme="majorBidi" w:hAnsiTheme="majorBidi"/>
      <w:color w:val="0000FF"/>
      <w:u w:val="single"/>
    </w:rPr>
  </w:style>
  <w:style w:type="character" w:customStyle="1" w:styleId="Heading1Char">
    <w:name w:val="Heading 1 Char"/>
    <w:basedOn w:val="DefaultParagraphFont"/>
    <w:link w:val="Heading1"/>
    <w:rsid w:val="00394DBF"/>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394DBF"/>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394DBF"/>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394DBF"/>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394DBF"/>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394DBF"/>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394DBF"/>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394DBF"/>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394DBF"/>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394DBF"/>
    <w:pPr>
      <w:spacing w:before="0" w:after="200"/>
    </w:pPr>
    <w:rPr>
      <w:i/>
      <w:iCs/>
      <w:color w:val="44546A" w:themeColor="text2"/>
      <w:sz w:val="18"/>
      <w:szCs w:val="18"/>
    </w:rPr>
  </w:style>
  <w:style w:type="paragraph" w:styleId="Header">
    <w:name w:val="header"/>
    <w:basedOn w:val="Normal"/>
    <w:link w:val="HeaderChar"/>
    <w:unhideWhenUsed/>
    <w:rsid w:val="007E53E4"/>
    <w:pPr>
      <w:tabs>
        <w:tab w:val="center" w:pos="4680"/>
        <w:tab w:val="right" w:pos="9360"/>
      </w:tabs>
      <w:spacing w:before="0"/>
      <w:jc w:val="center"/>
    </w:pPr>
    <w:rPr>
      <w:sz w:val="20"/>
      <w:szCs w:val="20"/>
    </w:rPr>
  </w:style>
  <w:style w:type="character" w:customStyle="1" w:styleId="HeaderChar">
    <w:name w:val="Header Char"/>
    <w:basedOn w:val="DefaultParagraphFont"/>
    <w:link w:val="Header"/>
    <w:rsid w:val="007E53E4"/>
    <w:rPr>
      <w:rFonts w:ascii="Times New Roman" w:hAnsi="Times New Roman" w:cs="Times New Roman"/>
      <w:sz w:val="20"/>
      <w:szCs w:val="20"/>
      <w:lang w:val="en-GB" w:eastAsia="ja-JP"/>
    </w:rPr>
  </w:style>
  <w:style w:type="paragraph" w:styleId="Footer">
    <w:name w:val="footer"/>
    <w:basedOn w:val="Normal"/>
    <w:link w:val="FooterChar"/>
    <w:uiPriority w:val="99"/>
    <w:unhideWhenUsed/>
    <w:rsid w:val="00394DBF"/>
    <w:pPr>
      <w:tabs>
        <w:tab w:val="center" w:pos="4680"/>
        <w:tab w:val="right" w:pos="9360"/>
      </w:tabs>
      <w:spacing w:before="0"/>
    </w:pPr>
  </w:style>
  <w:style w:type="character" w:customStyle="1" w:styleId="FooterChar">
    <w:name w:val="Footer Char"/>
    <w:basedOn w:val="DefaultParagraphFont"/>
    <w:link w:val="Footer"/>
    <w:uiPriority w:val="99"/>
    <w:rsid w:val="00394DBF"/>
    <w:rPr>
      <w:rFonts w:ascii="Times New Roman" w:hAnsi="Times New Roman" w:cs="Times New Roman"/>
      <w:sz w:val="24"/>
      <w:szCs w:val="24"/>
      <w:lang w:val="en-GB" w:eastAsia="ja-JP"/>
    </w:rPr>
  </w:style>
  <w:style w:type="character" w:styleId="Emphasis">
    <w:name w:val="Emphasis"/>
    <w:basedOn w:val="DefaultParagraphFont"/>
    <w:uiPriority w:val="20"/>
    <w:rsid w:val="00394DBF"/>
    <w:rPr>
      <w:i/>
      <w:iCs/>
    </w:rPr>
  </w:style>
  <w:style w:type="paragraph" w:styleId="Subtitle">
    <w:name w:val="Subtitle"/>
    <w:basedOn w:val="Normal"/>
    <w:next w:val="Normal"/>
    <w:link w:val="SubtitleChar"/>
    <w:uiPriority w:val="11"/>
    <w:rsid w:val="00394DB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394DBF"/>
    <w:rPr>
      <w:color w:val="5A5A5A" w:themeColor="text1" w:themeTint="A5"/>
      <w:spacing w:val="15"/>
      <w:lang w:val="en-GB" w:eastAsia="ja-JP"/>
    </w:rPr>
  </w:style>
  <w:style w:type="character" w:styleId="Strong">
    <w:name w:val="Strong"/>
    <w:basedOn w:val="DefaultParagraphFont"/>
    <w:uiPriority w:val="22"/>
    <w:rsid w:val="00394DBF"/>
    <w:rPr>
      <w:b/>
      <w:bCs/>
    </w:rPr>
  </w:style>
  <w:style w:type="paragraph" w:styleId="Quote">
    <w:name w:val="Quote"/>
    <w:basedOn w:val="Normal"/>
    <w:next w:val="Normal"/>
    <w:link w:val="QuoteChar"/>
    <w:uiPriority w:val="29"/>
    <w:rsid w:val="00394DB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94DBF"/>
    <w:rPr>
      <w:rFonts w:ascii="Times New Roman" w:hAnsi="Times New Roman" w:cs="Times New Roman"/>
      <w:i/>
      <w:iCs/>
      <w:color w:val="404040" w:themeColor="text1" w:themeTint="BF"/>
      <w:sz w:val="24"/>
      <w:szCs w:val="24"/>
      <w:lang w:val="en-GB" w:eastAsia="ja-JP"/>
    </w:rPr>
  </w:style>
  <w:style w:type="paragraph" w:styleId="BalloonText">
    <w:name w:val="Balloon Text"/>
    <w:basedOn w:val="Normal"/>
    <w:link w:val="BalloonTextChar"/>
    <w:uiPriority w:val="99"/>
    <w:semiHidden/>
    <w:unhideWhenUsed/>
    <w:rsid w:val="007405DD"/>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405DD"/>
    <w:rPr>
      <w:rFonts w:ascii="Segoe UI" w:hAnsi="Segoe UI" w:cs="Segoe UI"/>
      <w:sz w:val="18"/>
      <w:szCs w:val="18"/>
      <w:lang w:val="en-GB" w:eastAsia="ja-JP"/>
    </w:rPr>
  </w:style>
  <w:style w:type="paragraph" w:customStyle="1" w:styleId="LSDeadline">
    <w:name w:val="LSDeadline"/>
    <w:basedOn w:val="LSForAction"/>
    <w:next w:val="Normal"/>
    <w:rsid w:val="00F33757"/>
    <w:rPr>
      <w:bCs w:val="0"/>
    </w:rPr>
  </w:style>
  <w:style w:type="paragraph" w:customStyle="1" w:styleId="LSForAction">
    <w:name w:val="LSForAction"/>
    <w:basedOn w:val="Normal"/>
    <w:rsid w:val="00F33757"/>
    <w:pPr>
      <w:tabs>
        <w:tab w:val="left" w:pos="794"/>
        <w:tab w:val="left" w:pos="1191"/>
        <w:tab w:val="left" w:pos="1588"/>
        <w:tab w:val="left" w:pos="1985"/>
      </w:tabs>
      <w:overflowPunct w:val="0"/>
      <w:autoSpaceDE w:val="0"/>
      <w:autoSpaceDN w:val="0"/>
      <w:adjustRightInd w:val="0"/>
      <w:textAlignment w:val="baseline"/>
    </w:pPr>
    <w:rPr>
      <w:rFonts w:eastAsia="Times New Roman"/>
      <w:bCs/>
      <w:szCs w:val="20"/>
      <w:lang w:eastAsia="en-US"/>
    </w:rPr>
  </w:style>
  <w:style w:type="paragraph" w:customStyle="1" w:styleId="LSForInfo">
    <w:name w:val="LSForInfo"/>
    <w:basedOn w:val="LSForAction"/>
    <w:next w:val="Normal"/>
    <w:rsid w:val="00F33757"/>
  </w:style>
  <w:style w:type="paragraph" w:customStyle="1" w:styleId="LSForComment">
    <w:name w:val="LSForComment"/>
    <w:basedOn w:val="LSForAction"/>
    <w:next w:val="Normal"/>
    <w:rsid w:val="00F33757"/>
  </w:style>
  <w:style w:type="character" w:customStyle="1" w:styleId="UnresolvedMention1">
    <w:name w:val="Unresolved Mention1"/>
    <w:basedOn w:val="DefaultParagraphFont"/>
    <w:uiPriority w:val="99"/>
    <w:semiHidden/>
    <w:unhideWhenUsed/>
    <w:rsid w:val="00E00CF3"/>
    <w:rPr>
      <w:color w:val="605E5C"/>
      <w:shd w:val="clear" w:color="auto" w:fill="E1DFDD"/>
    </w:rPr>
  </w:style>
  <w:style w:type="character" w:styleId="FollowedHyperlink">
    <w:name w:val="FollowedHyperlink"/>
    <w:basedOn w:val="DefaultParagraphFont"/>
    <w:uiPriority w:val="99"/>
    <w:semiHidden/>
    <w:unhideWhenUsed/>
    <w:rsid w:val="00F10CCF"/>
    <w:rPr>
      <w:color w:val="954F72" w:themeColor="followedHyperlink"/>
      <w:u w:val="single"/>
    </w:rPr>
  </w:style>
  <w:style w:type="paragraph" w:styleId="ListParagraph">
    <w:name w:val="List Paragraph"/>
    <w:basedOn w:val="Normal"/>
    <w:uiPriority w:val="34"/>
    <w:rsid w:val="009F3F23"/>
    <w:pPr>
      <w:ind w:left="720"/>
      <w:contextualSpacing/>
    </w:pPr>
  </w:style>
  <w:style w:type="character" w:styleId="FootnoteReference">
    <w:name w:val="footnote reference"/>
    <w:semiHidden/>
    <w:rsid w:val="00AB59FD"/>
    <w:rPr>
      <w:position w:val="6"/>
      <w:sz w:val="18"/>
    </w:rPr>
  </w:style>
  <w:style w:type="paragraph" w:styleId="FootnoteText">
    <w:name w:val="footnote text"/>
    <w:basedOn w:val="Normal"/>
    <w:link w:val="FootnoteTextChar"/>
    <w:semiHidden/>
    <w:rsid w:val="00AB59FD"/>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Times New Roman"/>
      <w:szCs w:val="20"/>
      <w:lang w:eastAsia="en-US"/>
    </w:rPr>
  </w:style>
  <w:style w:type="character" w:customStyle="1" w:styleId="FootnoteTextChar">
    <w:name w:val="Footnote Text Char"/>
    <w:basedOn w:val="DefaultParagraphFont"/>
    <w:link w:val="FootnoteText"/>
    <w:semiHidden/>
    <w:rsid w:val="00AB59FD"/>
    <w:rPr>
      <w:rFonts w:ascii="Times New Roman" w:eastAsia="Times New Roman" w:hAnsi="Times New Roman" w:cs="Times New Roman"/>
      <w:sz w:val="24"/>
      <w:szCs w:val="20"/>
      <w:lang w:val="en-GB" w:eastAsia="en-US"/>
    </w:rPr>
  </w:style>
  <w:style w:type="character" w:customStyle="1" w:styleId="HeadingbChar">
    <w:name w:val="Heading_b Char"/>
    <w:link w:val="Headingb"/>
    <w:locked/>
    <w:rsid w:val="004A4C64"/>
    <w:rPr>
      <w:rFonts w:ascii="Times New Roman" w:eastAsia="Times New Roman" w:hAnsi="Times New Roman" w:cs="Times New Roman"/>
      <w:b/>
      <w:sz w:val="24"/>
      <w:szCs w:val="20"/>
      <w:lang w:val="en-GB" w:eastAsia="en-US"/>
    </w:rPr>
  </w:style>
  <w:style w:type="paragraph" w:customStyle="1" w:styleId="enumlev1">
    <w:name w:val="enumlev1"/>
    <w:basedOn w:val="Normal"/>
    <w:rsid w:val="009A7C48"/>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character" w:styleId="UnresolvedMention">
    <w:name w:val="Unresolved Mention"/>
    <w:basedOn w:val="DefaultParagraphFont"/>
    <w:uiPriority w:val="99"/>
    <w:semiHidden/>
    <w:unhideWhenUsed/>
    <w:rsid w:val="000C680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90267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hilippe.fouquart@orange.co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itu.int/ifa/t/2017/ls/sg2/sp16-sg2-oLS-00213.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y\AppData\Roaming\Microsoft\Templates\mtgdoc_template_160106.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11F0B7C57FF448BF88587FE136253F6D"/>
        <w:category>
          <w:name w:val="General"/>
          <w:gallery w:val="placeholder"/>
        </w:category>
        <w:types>
          <w:type w:val="bbPlcHdr"/>
        </w:types>
        <w:behaviors>
          <w:behavior w:val="content"/>
        </w:behaviors>
        <w:guid w:val="{0014AE1D-AABA-44D6-BC41-F53C51650BC4}"/>
      </w:docPartPr>
      <w:docPartBody>
        <w:p w:rsidR="00F96566" w:rsidRDefault="008D554D" w:rsidP="008D554D">
          <w:pPr>
            <w:pStyle w:val="11F0B7C57FF448BF88587FE136253F6D3"/>
          </w:pPr>
          <w:r w:rsidRPr="00543D41">
            <w:rPr>
              <w:rStyle w:val="PlaceholderText"/>
              <w:highlight w:val="yellow"/>
            </w:rPr>
            <w:t>Q nos separated by commas (e.g 3/13, 5/16) or N/A (TSAG)</w:t>
          </w:r>
        </w:p>
      </w:docPartBody>
    </w:docPart>
    <w:docPart>
      <w:docPartPr>
        <w:name w:val="BE35CAB5F528406682BA1E5829CF48D0"/>
        <w:category>
          <w:name w:val="General"/>
          <w:gallery w:val="placeholder"/>
        </w:category>
        <w:types>
          <w:type w:val="bbPlcHdr"/>
        </w:types>
        <w:behaviors>
          <w:behavior w:val="content"/>
        </w:behaviors>
        <w:guid w:val="{7A196AD1-A357-40E4-A70B-E90BA6CD4C85}"/>
      </w:docPartPr>
      <w:docPartBody>
        <w:p w:rsidR="00F96566" w:rsidRDefault="008D554D" w:rsidP="008D554D">
          <w:pPr>
            <w:pStyle w:val="BE35CAB5F528406682BA1E5829CF48D03"/>
          </w:pPr>
          <w:r w:rsidRPr="00543D41">
            <w:rPr>
              <w:rStyle w:val="PlaceholderText"/>
              <w:highlight w:val="yellow"/>
            </w:rPr>
            <w:t>Place</w:t>
          </w:r>
        </w:p>
      </w:docPartBody>
    </w:docPart>
    <w:docPart>
      <w:docPartPr>
        <w:name w:val="824E3C955CBF4A329B1AA45F443B5F3C"/>
        <w:category>
          <w:name w:val="General"/>
          <w:gallery w:val="placeholder"/>
        </w:category>
        <w:types>
          <w:type w:val="bbPlcHdr"/>
        </w:types>
        <w:behaviors>
          <w:behavior w:val="content"/>
        </w:behaviors>
        <w:guid w:val="{53DF041E-0335-48AF-A2E2-8A97A4551541}"/>
      </w:docPartPr>
      <w:docPartBody>
        <w:p w:rsidR="00F96566" w:rsidRDefault="008D554D" w:rsidP="008D554D">
          <w:pPr>
            <w:pStyle w:val="824E3C955CBF4A329B1AA45F443B5F3C3"/>
          </w:pPr>
          <w:r w:rsidRPr="00543D41">
            <w:rPr>
              <w:rStyle w:val="PlaceholderText"/>
              <w:highlight w:val="yellow"/>
            </w:rPr>
            <w:t>dd-dd mmm yyyy</w:t>
          </w:r>
        </w:p>
      </w:docPartBody>
    </w:docPart>
    <w:docPart>
      <w:docPartPr>
        <w:name w:val="642614C8ED9B487A8FB693FB5CBFABE3"/>
        <w:category>
          <w:name w:val="General"/>
          <w:gallery w:val="placeholder"/>
        </w:category>
        <w:types>
          <w:type w:val="bbPlcHdr"/>
        </w:types>
        <w:behaviors>
          <w:behavior w:val="content"/>
        </w:behaviors>
        <w:guid w:val="{5ED3C391-F033-4F56-B032-BFDA10A98382}"/>
      </w:docPartPr>
      <w:docPartBody>
        <w:p w:rsidR="00F96566" w:rsidRDefault="008D554D" w:rsidP="008D554D">
          <w:pPr>
            <w:pStyle w:val="642614C8ED9B487A8FB693FB5CBFABE33"/>
          </w:pPr>
          <w:r w:rsidRPr="003957A6">
            <w:rPr>
              <w:rStyle w:val="PlaceholderText"/>
              <w:rFonts w:ascii="Times New Roman Bold" w:hAnsi="Times New Roman Bold" w:cs="Times New Roman Bold"/>
              <w:caps/>
              <w:highlight w:val="yellow"/>
            </w:rPr>
            <w:t>Insert doc. type: Contribution / TD</w:t>
          </w:r>
        </w:p>
      </w:docPartBody>
    </w:docPart>
    <w:docPart>
      <w:docPartPr>
        <w:name w:val="96B519FF3E2B4EB2BE745E1BB58721D6"/>
        <w:category>
          <w:name w:val="General"/>
          <w:gallery w:val="placeholder"/>
        </w:category>
        <w:types>
          <w:type w:val="bbPlcHdr"/>
        </w:types>
        <w:behaviors>
          <w:behavior w:val="content"/>
        </w:behaviors>
        <w:guid w:val="{9CEC11F0-7BFA-4C06-9C84-BD823FEFB67C}"/>
      </w:docPartPr>
      <w:docPartBody>
        <w:p w:rsidR="00F96566" w:rsidRDefault="008D554D" w:rsidP="008D554D">
          <w:pPr>
            <w:pStyle w:val="96B519FF3E2B4EB2BE745E1BB58721D63"/>
          </w:pPr>
          <w:r w:rsidRPr="009963AC">
            <w:rPr>
              <w:rStyle w:val="PlaceholderText"/>
            </w:rPr>
            <w:t>[Choose a purpose from the dropdown list]</w:t>
          </w:r>
        </w:p>
      </w:docPartBody>
    </w:docPart>
    <w:docPart>
      <w:docPartPr>
        <w:name w:val="0747E8C3C0B94E57A2B87F941A299AA0"/>
        <w:category>
          <w:name w:val="General"/>
          <w:gallery w:val="placeholder"/>
        </w:category>
        <w:types>
          <w:type w:val="bbPlcHdr"/>
        </w:types>
        <w:behaviors>
          <w:behavior w:val="content"/>
        </w:behaviors>
        <w:guid w:val="{8979DC3B-4D0F-4D91-A101-045C820C3097}"/>
      </w:docPartPr>
      <w:docPartBody>
        <w:p w:rsidR="00F96566" w:rsidRDefault="008D554D" w:rsidP="008D554D">
          <w:pPr>
            <w:pStyle w:val="0747E8C3C0B94E57A2B87F941A299AA03"/>
          </w:pPr>
          <w:r w:rsidRPr="00543D41">
            <w:rPr>
              <w:rStyle w:val="PlaceholderText"/>
              <w:highlight w:val="yellow"/>
            </w:rPr>
            <w:t>Insert keywords separated by semicolon (;)</w:t>
          </w:r>
        </w:p>
      </w:docPartBody>
    </w:docPart>
    <w:docPart>
      <w:docPartPr>
        <w:name w:val="7CD813BF60154F87B6A958AF36422EB9"/>
        <w:category>
          <w:name w:val="General"/>
          <w:gallery w:val="placeholder"/>
        </w:category>
        <w:types>
          <w:type w:val="bbPlcHdr"/>
        </w:types>
        <w:behaviors>
          <w:behavior w:val="content"/>
        </w:behaviors>
        <w:guid w:val="{36DDA069-968C-4FC9-810A-FF9E37E90BE5}"/>
      </w:docPartPr>
      <w:docPartBody>
        <w:p w:rsidR="005B38F3" w:rsidRDefault="008D554D" w:rsidP="008D554D">
          <w:pPr>
            <w:pStyle w:val="7CD813BF60154F87B6A958AF36422EB93"/>
          </w:pPr>
          <w:r w:rsidRPr="00543D41">
            <w:rPr>
              <w:rStyle w:val="PlaceholderText"/>
              <w:rFonts w:ascii="Times New Roman Bold" w:hAnsi="Times New Roman Bold" w:cs="Times New Roman Bold"/>
              <w:b/>
              <w:bCs/>
              <w:caps/>
              <w:sz w:val="32"/>
              <w:szCs w:val="32"/>
              <w:highlight w:val="yellow"/>
            </w:rPr>
            <w:t>Study Group gg</w:t>
          </w:r>
        </w:p>
      </w:docPartBody>
    </w:docPart>
    <w:docPart>
      <w:docPartPr>
        <w:name w:val="CB349864D24C4748AA73864A3D73AEC4"/>
        <w:category>
          <w:name w:val="General"/>
          <w:gallery w:val="placeholder"/>
        </w:category>
        <w:types>
          <w:type w:val="bbPlcHdr"/>
        </w:types>
        <w:behaviors>
          <w:behavior w:val="content"/>
        </w:behaviors>
        <w:guid w:val="{A6C7B7CE-17E4-4449-947F-F07515501C43}"/>
      </w:docPartPr>
      <w:docPartBody>
        <w:p w:rsidR="005B38F3" w:rsidRDefault="008D554D" w:rsidP="008D554D">
          <w:pPr>
            <w:pStyle w:val="CB349864D24C4748AA73864A3D73AEC43"/>
          </w:pPr>
          <w:r w:rsidRPr="00543D41">
            <w:rPr>
              <w:rStyle w:val="PlaceholderText"/>
              <w:bCs/>
              <w:szCs w:val="32"/>
              <w:highlight w:val="yellow"/>
            </w:rPr>
            <w:t>SGgg-C.n OR TD n (PLEN|GEN|WPx/gg)</w:t>
          </w:r>
        </w:p>
      </w:docPartBody>
    </w:docPart>
    <w:docPart>
      <w:docPartPr>
        <w:name w:val="34BEB52AFA40498F9672CF2F9E3B09EF"/>
        <w:category>
          <w:name w:val="General"/>
          <w:gallery w:val="placeholder"/>
        </w:category>
        <w:types>
          <w:type w:val="bbPlcHdr"/>
        </w:types>
        <w:behaviors>
          <w:behavior w:val="content"/>
        </w:behaviors>
        <w:guid w:val="{9B07EF97-1EA7-445A-94EC-F7775A2F5EB7}"/>
      </w:docPartPr>
      <w:docPartBody>
        <w:p w:rsidR="000B140C" w:rsidRDefault="00D22310" w:rsidP="00D22310">
          <w:pPr>
            <w:pStyle w:val="34BEB52AFA40498F9672CF2F9E3B09EF"/>
          </w:pPr>
          <w:r>
            <w:rPr>
              <w:rStyle w:val="PlaceholderText"/>
            </w:rPr>
            <w:t>Click here to enter text.</w:t>
          </w:r>
        </w:p>
      </w:docPartBody>
    </w:docPart>
    <w:docPart>
      <w:docPartPr>
        <w:name w:val="22F16CAB3EA54E6B8F1ED4F5B4231EB4"/>
        <w:category>
          <w:name w:val="General"/>
          <w:gallery w:val="placeholder"/>
        </w:category>
        <w:types>
          <w:type w:val="bbPlcHdr"/>
        </w:types>
        <w:behaviors>
          <w:behavior w:val="content"/>
        </w:behaviors>
        <w:guid w:val="{03CCB28F-E0B2-45D0-99EB-32CC44B348AA}"/>
      </w:docPartPr>
      <w:docPartBody>
        <w:p w:rsidR="000B140C" w:rsidRDefault="00D22310" w:rsidP="00D22310">
          <w:pPr>
            <w:pStyle w:val="22F16CAB3EA54E6B8F1ED4F5B4231EB4"/>
          </w:pPr>
          <w:r w:rsidRPr="001229A4">
            <w:rPr>
              <w:rStyle w:val="PlaceholderText"/>
            </w:rPr>
            <w:t>Click here to enter text.</w:t>
          </w:r>
        </w:p>
      </w:docPartBody>
    </w:docPart>
    <w:docPart>
      <w:docPartPr>
        <w:name w:val="234ADBF7B0CE48219A5BB88849E3F5B0"/>
        <w:category>
          <w:name w:val="General"/>
          <w:gallery w:val="placeholder"/>
        </w:category>
        <w:types>
          <w:type w:val="bbPlcHdr"/>
        </w:types>
        <w:behaviors>
          <w:behavior w:val="content"/>
        </w:behaviors>
        <w:guid w:val="{50C18C36-05CC-43E7-AF1D-2D1C12A8D814}"/>
      </w:docPartPr>
      <w:docPartBody>
        <w:p w:rsidR="000B140C" w:rsidRDefault="00D22310" w:rsidP="00D22310">
          <w:pPr>
            <w:pStyle w:val="234ADBF7B0CE48219A5BB88849E3F5B0"/>
          </w:pPr>
          <w:r w:rsidRPr="00136DDD">
            <w:rPr>
              <w:rStyle w:val="PlaceholderText"/>
            </w:rPr>
            <w:t>Insert an abstract under 200 words that describes the content of the document, including a clear description of any proposals it may contain.</w:t>
          </w:r>
        </w:p>
      </w:docPartBody>
    </w:docPart>
    <w:docPart>
      <w:docPartPr>
        <w:name w:val="9E33F4850DAB49C38E09143FE1C549A6"/>
        <w:category>
          <w:name w:val="General"/>
          <w:gallery w:val="placeholder"/>
        </w:category>
        <w:types>
          <w:type w:val="bbPlcHdr"/>
        </w:types>
        <w:behaviors>
          <w:behavior w:val="content"/>
        </w:behaviors>
        <w:guid w:val="{CECEB03A-2AD8-41E3-A6D3-6D0126886807}"/>
      </w:docPartPr>
      <w:docPartBody>
        <w:p w:rsidR="00FA5317" w:rsidRDefault="00955A4B" w:rsidP="00955A4B">
          <w:pPr>
            <w:pStyle w:val="9E33F4850DAB49C38E09143FE1C549A6"/>
          </w:pPr>
          <w:r>
            <w:rPr>
              <w:rStyle w:val="PlaceholderText"/>
            </w:rPr>
            <w:t>Click here to enter text.</w:t>
          </w:r>
        </w:p>
      </w:docPartBody>
    </w:docPart>
    <w:docPart>
      <w:docPartPr>
        <w:name w:val="4B1058A4080344F2A8D38087EAFDEB60"/>
        <w:category>
          <w:name w:val="General"/>
          <w:gallery w:val="placeholder"/>
        </w:category>
        <w:types>
          <w:type w:val="bbPlcHdr"/>
        </w:types>
        <w:behaviors>
          <w:behavior w:val="content"/>
        </w:behaviors>
        <w:guid w:val="{950B3E71-4CF5-4AAA-BD97-6453D85841E0}"/>
      </w:docPartPr>
      <w:docPartBody>
        <w:p w:rsidR="00FA5317" w:rsidRDefault="00955A4B" w:rsidP="00955A4B">
          <w:pPr>
            <w:pStyle w:val="4B1058A4080344F2A8D38087EAFDEB60"/>
          </w:pPr>
          <w:r>
            <w:rPr>
              <w:rStyle w:val="PlaceholderText"/>
            </w:rPr>
            <w:t>Click here to enter text.</w:t>
          </w:r>
        </w:p>
      </w:docPartBody>
    </w:docPart>
    <w:docPart>
      <w:docPartPr>
        <w:name w:val="76AA1A9F26034DBB833752C69F7CB78D"/>
        <w:category>
          <w:name w:val="General"/>
          <w:gallery w:val="placeholder"/>
        </w:category>
        <w:types>
          <w:type w:val="bbPlcHdr"/>
        </w:types>
        <w:behaviors>
          <w:behavior w:val="content"/>
        </w:behaviors>
        <w:guid w:val="{50687813-9DAE-4898-9D10-CF3CDE6EDBA7}"/>
      </w:docPartPr>
      <w:docPartBody>
        <w:p w:rsidR="00000000" w:rsidRDefault="00FA5317" w:rsidP="00FA5317">
          <w:pPr>
            <w:pStyle w:val="76AA1A9F26034DBB833752C69F7CB78D"/>
          </w:pPr>
          <w:r w:rsidRPr="001229A4">
            <w:rPr>
              <w:rStyle w:val="PlaceholderText"/>
            </w:rPr>
            <w:t>Click here to enter text.</w:t>
          </w:r>
        </w:p>
      </w:docPartBody>
    </w:docPart>
    <w:docPart>
      <w:docPartPr>
        <w:name w:val="6FE79E1C3B7A41B19DE4CEFFF1548F46"/>
        <w:category>
          <w:name w:val="General"/>
          <w:gallery w:val="placeholder"/>
        </w:category>
        <w:types>
          <w:type w:val="bbPlcHdr"/>
        </w:types>
        <w:behaviors>
          <w:behavior w:val="content"/>
        </w:behaviors>
        <w:guid w:val="{A03185F3-06D0-4FF6-9D9E-962BB1C21610}"/>
      </w:docPartPr>
      <w:docPartBody>
        <w:p w:rsidR="00000000" w:rsidRDefault="00FA5317" w:rsidP="00FA5317">
          <w:pPr>
            <w:pStyle w:val="6FE79E1C3B7A41B19DE4CEFFF1548F46"/>
          </w:pPr>
          <w:r w:rsidRPr="001229A4">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w:altName w:val="MS 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Light">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31B1"/>
    <w:rsid w:val="00037F0A"/>
    <w:rsid w:val="000610AA"/>
    <w:rsid w:val="000742C4"/>
    <w:rsid w:val="000802EC"/>
    <w:rsid w:val="000B140C"/>
    <w:rsid w:val="00145109"/>
    <w:rsid w:val="001C4479"/>
    <w:rsid w:val="00256D54"/>
    <w:rsid w:val="00293D77"/>
    <w:rsid w:val="002A0AE4"/>
    <w:rsid w:val="002A7B40"/>
    <w:rsid w:val="00304D0D"/>
    <w:rsid w:val="00325869"/>
    <w:rsid w:val="003F520B"/>
    <w:rsid w:val="00400FFE"/>
    <w:rsid w:val="00403A9C"/>
    <w:rsid w:val="00407C61"/>
    <w:rsid w:val="005B38F3"/>
    <w:rsid w:val="0061226F"/>
    <w:rsid w:val="006431B1"/>
    <w:rsid w:val="00672491"/>
    <w:rsid w:val="00717337"/>
    <w:rsid w:val="00726DDE"/>
    <w:rsid w:val="00731377"/>
    <w:rsid w:val="0073658C"/>
    <w:rsid w:val="00747A76"/>
    <w:rsid w:val="007960F5"/>
    <w:rsid w:val="008008FD"/>
    <w:rsid w:val="00817890"/>
    <w:rsid w:val="00841C9F"/>
    <w:rsid w:val="008A6218"/>
    <w:rsid w:val="008D554D"/>
    <w:rsid w:val="00947D8D"/>
    <w:rsid w:val="00955A4B"/>
    <w:rsid w:val="00955E67"/>
    <w:rsid w:val="00A3586C"/>
    <w:rsid w:val="00AF3CAC"/>
    <w:rsid w:val="00B24A88"/>
    <w:rsid w:val="00B603E6"/>
    <w:rsid w:val="00BD24B3"/>
    <w:rsid w:val="00BF1E67"/>
    <w:rsid w:val="00C7519D"/>
    <w:rsid w:val="00C847A4"/>
    <w:rsid w:val="00D22310"/>
    <w:rsid w:val="00D22600"/>
    <w:rsid w:val="00D40096"/>
    <w:rsid w:val="00DB48BB"/>
    <w:rsid w:val="00E24248"/>
    <w:rsid w:val="00F53162"/>
    <w:rsid w:val="00F96566"/>
    <w:rsid w:val="00FA531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FA5317"/>
    <w:rPr>
      <w:color w:val="808080"/>
    </w:rPr>
  </w:style>
  <w:style w:type="paragraph" w:customStyle="1" w:styleId="6078568BADC04A569FE01FEF451103B6">
    <w:name w:val="6078568BADC04A569FE01FEF451103B6"/>
  </w:style>
  <w:style w:type="paragraph" w:customStyle="1" w:styleId="4943F25BF38C456CB9E4BF9CF14B59A5">
    <w:name w:val="4943F25BF38C456CB9E4BF9CF14B59A5"/>
  </w:style>
  <w:style w:type="paragraph" w:customStyle="1" w:styleId="11F0B7C57FF448BF88587FE136253F6D">
    <w:name w:val="11F0B7C57FF448BF88587FE136253F6D"/>
  </w:style>
  <w:style w:type="paragraph" w:customStyle="1" w:styleId="BE35CAB5F528406682BA1E5829CF48D0">
    <w:name w:val="BE35CAB5F528406682BA1E5829CF48D0"/>
  </w:style>
  <w:style w:type="paragraph" w:customStyle="1" w:styleId="824E3C955CBF4A329B1AA45F443B5F3C">
    <w:name w:val="824E3C955CBF4A329B1AA45F443B5F3C"/>
  </w:style>
  <w:style w:type="paragraph" w:customStyle="1" w:styleId="642614C8ED9B487A8FB693FB5CBFABE3">
    <w:name w:val="642614C8ED9B487A8FB693FB5CBFABE3"/>
  </w:style>
  <w:style w:type="paragraph" w:customStyle="1" w:styleId="4878D547FE7D42D49B34F3CF010FA8A0">
    <w:name w:val="4878D547FE7D42D49B34F3CF010FA8A0"/>
  </w:style>
  <w:style w:type="paragraph" w:customStyle="1" w:styleId="5CBD7EBD69124F0EAED39EC086BEB0EA">
    <w:name w:val="5CBD7EBD69124F0EAED39EC086BEB0EA"/>
  </w:style>
  <w:style w:type="paragraph" w:customStyle="1" w:styleId="96B519FF3E2B4EB2BE745E1BB58721D6">
    <w:name w:val="96B519FF3E2B4EB2BE745E1BB58721D6"/>
  </w:style>
  <w:style w:type="paragraph" w:customStyle="1" w:styleId="3A509C36569C4A5988E6985648A56C10">
    <w:name w:val="3A509C36569C4A5988E6985648A56C10"/>
  </w:style>
  <w:style w:type="paragraph" w:customStyle="1" w:styleId="F8280063D9BA4EBF84E5BF9B600409C3">
    <w:name w:val="F8280063D9BA4EBF84E5BF9B600409C3"/>
  </w:style>
  <w:style w:type="paragraph" w:customStyle="1" w:styleId="4AADCEB77D9A4F2E8A82AD281570B9A3">
    <w:name w:val="4AADCEB77D9A4F2E8A82AD281570B9A3"/>
  </w:style>
  <w:style w:type="paragraph" w:customStyle="1" w:styleId="64DFC1CBD3A74F9C9381668A7C68E353">
    <w:name w:val="64DFC1CBD3A74F9C9381668A7C68E353"/>
  </w:style>
  <w:style w:type="paragraph" w:customStyle="1" w:styleId="0747E8C3C0B94E57A2B87F941A299AA0">
    <w:name w:val="0747E8C3C0B94E57A2B87F941A299AA0"/>
  </w:style>
  <w:style w:type="paragraph" w:customStyle="1" w:styleId="AC14B36049EE4F7F9B8ACAEB3B0ACAED">
    <w:name w:val="AC14B36049EE4F7F9B8ACAEB3B0ACAED"/>
  </w:style>
  <w:style w:type="paragraph" w:customStyle="1" w:styleId="C8319CA6EC504417889BD84915388783">
    <w:name w:val="C8319CA6EC504417889BD84915388783"/>
    <w:rsid w:val="00403A9C"/>
  </w:style>
  <w:style w:type="paragraph" w:customStyle="1" w:styleId="FF87911AB77F46B38FB4A4BBCDA7012B">
    <w:name w:val="FF87911AB77F46B38FB4A4BBCDA7012B"/>
    <w:rsid w:val="00403A9C"/>
  </w:style>
  <w:style w:type="paragraph" w:customStyle="1" w:styleId="4B7260A74F4F4428946F2C86B7FC40A3">
    <w:name w:val="4B7260A74F4F4428946F2C86B7FC40A3"/>
    <w:rsid w:val="00403A9C"/>
  </w:style>
  <w:style w:type="paragraph" w:customStyle="1" w:styleId="7C6054A5F9AF4140B608FD9176660F69">
    <w:name w:val="7C6054A5F9AF4140B608FD9176660F69"/>
    <w:rsid w:val="00403A9C"/>
  </w:style>
  <w:style w:type="paragraph" w:customStyle="1" w:styleId="55B86056AFCD46E79057E2F6D2BD74CA">
    <w:name w:val="55B86056AFCD46E79057E2F6D2BD74CA"/>
    <w:rsid w:val="00403A9C"/>
  </w:style>
  <w:style w:type="paragraph" w:customStyle="1" w:styleId="7CD813BF60154F87B6A958AF36422EB9">
    <w:name w:val="7CD813BF60154F87B6A958AF36422EB9"/>
    <w:rsid w:val="00403A9C"/>
  </w:style>
  <w:style w:type="paragraph" w:customStyle="1" w:styleId="CB349864D24C4748AA73864A3D73AEC4">
    <w:name w:val="CB349864D24C4748AA73864A3D73AEC4"/>
    <w:rsid w:val="00403A9C"/>
  </w:style>
  <w:style w:type="paragraph" w:customStyle="1" w:styleId="CB349864D24C4748AA73864A3D73AEC41">
    <w:name w:val="CB349864D24C4748AA73864A3D73AEC41"/>
    <w:rsid w:val="00400FFE"/>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1">
    <w:name w:val="7CD813BF60154F87B6A958AF36422EB91"/>
    <w:rsid w:val="00400FFE"/>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
    <w:name w:val="11F0B7C57FF448BF88587FE136253F6D1"/>
    <w:rsid w:val="00400FFE"/>
    <w:pPr>
      <w:spacing w:before="120" w:after="0" w:line="240" w:lineRule="auto"/>
    </w:pPr>
    <w:rPr>
      <w:rFonts w:ascii="Times New Roman" w:hAnsi="Times New Roman" w:cs="Times New Roman"/>
      <w:sz w:val="24"/>
      <w:szCs w:val="24"/>
      <w:lang w:val="en-GB" w:eastAsia="ja-JP"/>
    </w:rPr>
  </w:style>
  <w:style w:type="paragraph" w:customStyle="1" w:styleId="BE35CAB5F528406682BA1E5829CF48D01">
    <w:name w:val="BE35CAB5F528406682BA1E5829CF48D01"/>
    <w:rsid w:val="00400FFE"/>
    <w:pPr>
      <w:spacing w:before="120" w:after="0" w:line="240" w:lineRule="auto"/>
    </w:pPr>
    <w:rPr>
      <w:rFonts w:ascii="Times New Roman" w:hAnsi="Times New Roman" w:cs="Times New Roman"/>
      <w:sz w:val="24"/>
      <w:szCs w:val="24"/>
      <w:lang w:val="en-GB" w:eastAsia="ja-JP"/>
    </w:rPr>
  </w:style>
  <w:style w:type="paragraph" w:customStyle="1" w:styleId="824E3C955CBF4A329B1AA45F443B5F3C1">
    <w:name w:val="824E3C955CBF4A329B1AA45F443B5F3C1"/>
    <w:rsid w:val="00400FFE"/>
    <w:pPr>
      <w:spacing w:before="120" w:after="0" w:line="240" w:lineRule="auto"/>
    </w:pPr>
    <w:rPr>
      <w:rFonts w:ascii="Times New Roman" w:hAnsi="Times New Roman" w:cs="Times New Roman"/>
      <w:sz w:val="24"/>
      <w:szCs w:val="24"/>
      <w:lang w:val="en-GB" w:eastAsia="ja-JP"/>
    </w:rPr>
  </w:style>
  <w:style w:type="paragraph" w:customStyle="1" w:styleId="642614C8ED9B487A8FB693FB5CBFABE31">
    <w:name w:val="642614C8ED9B487A8FB693FB5CBFABE31"/>
    <w:rsid w:val="00400FFE"/>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
    <w:name w:val="4878D547FE7D42D49B34F3CF010FA8A01"/>
    <w:rsid w:val="00400FFE"/>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
    <w:name w:val="5CBD7EBD69124F0EAED39EC086BEB0EA1"/>
    <w:rsid w:val="00400FFE"/>
    <w:pPr>
      <w:spacing w:before="120" w:after="0" w:line="240" w:lineRule="auto"/>
    </w:pPr>
    <w:rPr>
      <w:rFonts w:ascii="Times New Roman" w:hAnsi="Times New Roman" w:cs="Times New Roman"/>
      <w:sz w:val="24"/>
      <w:szCs w:val="24"/>
      <w:lang w:val="en-GB" w:eastAsia="ja-JP"/>
    </w:rPr>
  </w:style>
  <w:style w:type="paragraph" w:customStyle="1" w:styleId="96B519FF3E2B4EB2BE745E1BB58721D61">
    <w:name w:val="96B519FF3E2B4EB2BE745E1BB58721D61"/>
    <w:rsid w:val="00400FF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
    <w:name w:val="0747E8C3C0B94E57A2B87F941A299AA01"/>
    <w:rsid w:val="00400FF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
    <w:name w:val="AC14B36049EE4F7F9B8ACAEB3B0ACAED1"/>
    <w:rsid w:val="00400FFE"/>
    <w:pPr>
      <w:spacing w:before="120" w:after="0" w:line="240" w:lineRule="auto"/>
    </w:pPr>
    <w:rPr>
      <w:rFonts w:ascii="Times New Roman" w:hAnsi="Times New Roman" w:cs="Times New Roman"/>
      <w:sz w:val="24"/>
      <w:szCs w:val="24"/>
      <w:lang w:val="en-GB" w:eastAsia="ja-JP"/>
    </w:rPr>
  </w:style>
  <w:style w:type="paragraph" w:customStyle="1" w:styleId="CB349864D24C4748AA73864A3D73AEC42">
    <w:name w:val="CB349864D24C4748AA73864A3D73AEC42"/>
    <w:rsid w:val="008D554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2">
    <w:name w:val="7CD813BF60154F87B6A958AF36422EB92"/>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2">
    <w:name w:val="11F0B7C57FF448BF88587FE136253F6D2"/>
    <w:rsid w:val="008D554D"/>
    <w:pPr>
      <w:spacing w:before="120" w:after="0" w:line="240" w:lineRule="auto"/>
    </w:pPr>
    <w:rPr>
      <w:rFonts w:ascii="Times New Roman" w:hAnsi="Times New Roman" w:cs="Times New Roman"/>
      <w:sz w:val="24"/>
      <w:szCs w:val="24"/>
      <w:lang w:val="en-GB" w:eastAsia="ja-JP"/>
    </w:rPr>
  </w:style>
  <w:style w:type="paragraph" w:customStyle="1" w:styleId="BE35CAB5F528406682BA1E5829CF48D02">
    <w:name w:val="BE35CAB5F528406682BA1E5829CF48D02"/>
    <w:rsid w:val="008D554D"/>
    <w:pPr>
      <w:spacing w:before="120" w:after="0" w:line="240" w:lineRule="auto"/>
    </w:pPr>
    <w:rPr>
      <w:rFonts w:ascii="Times New Roman" w:hAnsi="Times New Roman" w:cs="Times New Roman"/>
      <w:sz w:val="24"/>
      <w:szCs w:val="24"/>
      <w:lang w:val="en-GB" w:eastAsia="ja-JP"/>
    </w:rPr>
  </w:style>
  <w:style w:type="paragraph" w:customStyle="1" w:styleId="824E3C955CBF4A329B1AA45F443B5F3C2">
    <w:name w:val="824E3C955CBF4A329B1AA45F443B5F3C2"/>
    <w:rsid w:val="008D554D"/>
    <w:pPr>
      <w:spacing w:before="120" w:after="0" w:line="240" w:lineRule="auto"/>
    </w:pPr>
    <w:rPr>
      <w:rFonts w:ascii="Times New Roman" w:hAnsi="Times New Roman" w:cs="Times New Roman"/>
      <w:sz w:val="24"/>
      <w:szCs w:val="24"/>
      <w:lang w:val="en-GB" w:eastAsia="ja-JP"/>
    </w:rPr>
  </w:style>
  <w:style w:type="paragraph" w:customStyle="1" w:styleId="642614C8ED9B487A8FB693FB5CBFABE32">
    <w:name w:val="642614C8ED9B487A8FB693FB5CBFABE32"/>
    <w:rsid w:val="008D554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2">
    <w:name w:val="4878D547FE7D42D49B34F3CF010FA8A02"/>
    <w:rsid w:val="008D554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2">
    <w:name w:val="5CBD7EBD69124F0EAED39EC086BEB0EA2"/>
    <w:rsid w:val="008D554D"/>
    <w:pPr>
      <w:spacing w:before="120" w:after="0" w:line="240" w:lineRule="auto"/>
    </w:pPr>
    <w:rPr>
      <w:rFonts w:ascii="Times New Roman" w:hAnsi="Times New Roman" w:cs="Times New Roman"/>
      <w:sz w:val="24"/>
      <w:szCs w:val="24"/>
      <w:lang w:val="en-GB" w:eastAsia="ja-JP"/>
    </w:rPr>
  </w:style>
  <w:style w:type="paragraph" w:customStyle="1" w:styleId="96B519FF3E2B4EB2BE745E1BB58721D62">
    <w:name w:val="96B519FF3E2B4EB2BE745E1BB58721D62"/>
    <w:rsid w:val="008D554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
    <w:name w:val="0747E8C3C0B94E57A2B87F941A299AA02"/>
    <w:rsid w:val="008D554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
    <w:name w:val="AC14B36049EE4F7F9B8ACAEB3B0ACAED2"/>
    <w:rsid w:val="008D554D"/>
    <w:pPr>
      <w:spacing w:before="120" w:after="0" w:line="240" w:lineRule="auto"/>
    </w:pPr>
    <w:rPr>
      <w:rFonts w:ascii="Times New Roman" w:hAnsi="Times New Roman" w:cs="Times New Roman"/>
      <w:sz w:val="24"/>
      <w:szCs w:val="24"/>
      <w:lang w:val="en-GB" w:eastAsia="ja-JP"/>
    </w:rPr>
  </w:style>
  <w:style w:type="paragraph" w:customStyle="1" w:styleId="CB349864D24C4748AA73864A3D73AEC43">
    <w:name w:val="CB349864D24C4748AA73864A3D73AEC43"/>
    <w:rsid w:val="008D554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3">
    <w:name w:val="7CD813BF60154F87B6A958AF36422EB93"/>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3">
    <w:name w:val="11F0B7C57FF448BF88587FE136253F6D3"/>
    <w:rsid w:val="008D554D"/>
    <w:pPr>
      <w:spacing w:before="120" w:after="0" w:line="240" w:lineRule="auto"/>
    </w:pPr>
    <w:rPr>
      <w:rFonts w:ascii="Times New Roman" w:hAnsi="Times New Roman" w:cs="Times New Roman"/>
      <w:sz w:val="24"/>
      <w:szCs w:val="24"/>
      <w:lang w:val="en-GB" w:eastAsia="ja-JP"/>
    </w:rPr>
  </w:style>
  <w:style w:type="paragraph" w:customStyle="1" w:styleId="BE35CAB5F528406682BA1E5829CF48D03">
    <w:name w:val="BE35CAB5F528406682BA1E5829CF48D03"/>
    <w:rsid w:val="008D554D"/>
    <w:pPr>
      <w:spacing w:before="120" w:after="0" w:line="240" w:lineRule="auto"/>
    </w:pPr>
    <w:rPr>
      <w:rFonts w:ascii="Times New Roman" w:hAnsi="Times New Roman" w:cs="Times New Roman"/>
      <w:sz w:val="24"/>
      <w:szCs w:val="24"/>
      <w:lang w:val="en-GB" w:eastAsia="ja-JP"/>
    </w:rPr>
  </w:style>
  <w:style w:type="paragraph" w:customStyle="1" w:styleId="824E3C955CBF4A329B1AA45F443B5F3C3">
    <w:name w:val="824E3C955CBF4A329B1AA45F443B5F3C3"/>
    <w:rsid w:val="008D554D"/>
    <w:pPr>
      <w:spacing w:before="120" w:after="0" w:line="240" w:lineRule="auto"/>
    </w:pPr>
    <w:rPr>
      <w:rFonts w:ascii="Times New Roman" w:hAnsi="Times New Roman" w:cs="Times New Roman"/>
      <w:sz w:val="24"/>
      <w:szCs w:val="24"/>
      <w:lang w:val="en-GB" w:eastAsia="ja-JP"/>
    </w:rPr>
  </w:style>
  <w:style w:type="paragraph" w:customStyle="1" w:styleId="642614C8ED9B487A8FB693FB5CBFABE33">
    <w:name w:val="642614C8ED9B487A8FB693FB5CBFABE33"/>
    <w:rsid w:val="008D554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3">
    <w:name w:val="4878D547FE7D42D49B34F3CF010FA8A03"/>
    <w:rsid w:val="008D554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3">
    <w:name w:val="5CBD7EBD69124F0EAED39EC086BEB0EA3"/>
    <w:rsid w:val="008D554D"/>
    <w:pPr>
      <w:spacing w:before="120" w:after="0" w:line="240" w:lineRule="auto"/>
    </w:pPr>
    <w:rPr>
      <w:rFonts w:ascii="Times New Roman" w:hAnsi="Times New Roman" w:cs="Times New Roman"/>
      <w:sz w:val="24"/>
      <w:szCs w:val="24"/>
      <w:lang w:val="en-GB" w:eastAsia="ja-JP"/>
    </w:rPr>
  </w:style>
  <w:style w:type="paragraph" w:customStyle="1" w:styleId="96B519FF3E2B4EB2BE745E1BB58721D63">
    <w:name w:val="96B519FF3E2B4EB2BE745E1BB58721D63"/>
    <w:rsid w:val="008D554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3">
    <w:name w:val="0747E8C3C0B94E57A2B87F941A299AA03"/>
    <w:rsid w:val="008D554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3">
    <w:name w:val="AC14B36049EE4F7F9B8ACAEB3B0ACAED3"/>
    <w:rsid w:val="008D554D"/>
    <w:pPr>
      <w:spacing w:before="120" w:after="0" w:line="240" w:lineRule="auto"/>
    </w:pPr>
    <w:rPr>
      <w:rFonts w:ascii="Times New Roman" w:hAnsi="Times New Roman" w:cs="Times New Roman"/>
      <w:sz w:val="24"/>
      <w:szCs w:val="24"/>
      <w:lang w:val="en-GB" w:eastAsia="ja-JP"/>
    </w:rPr>
  </w:style>
  <w:style w:type="paragraph" w:customStyle="1" w:styleId="31DA11AD41A34F4FAE6948D38E5A6154">
    <w:name w:val="31DA11AD41A34F4FAE6948D38E5A6154"/>
    <w:rsid w:val="00817890"/>
    <w:rPr>
      <w:lang w:eastAsia="ja-JP"/>
    </w:rPr>
  </w:style>
  <w:style w:type="paragraph" w:customStyle="1" w:styleId="D6BEDE808A6D47B3947014BEBD9DF396">
    <w:name w:val="D6BEDE808A6D47B3947014BEBD9DF396"/>
    <w:rsid w:val="00817890"/>
    <w:rPr>
      <w:lang w:eastAsia="ja-JP"/>
    </w:rPr>
  </w:style>
  <w:style w:type="paragraph" w:customStyle="1" w:styleId="23181016A3864C8A9941670081D66C10">
    <w:name w:val="23181016A3864C8A9941670081D66C10"/>
    <w:rsid w:val="00817890"/>
    <w:rPr>
      <w:lang w:eastAsia="ja-JP"/>
    </w:rPr>
  </w:style>
  <w:style w:type="paragraph" w:customStyle="1" w:styleId="710A3134A21846B68D656964CD1D8B63">
    <w:name w:val="710A3134A21846B68D656964CD1D8B63"/>
    <w:rsid w:val="00817890"/>
    <w:rPr>
      <w:lang w:eastAsia="ja-JP"/>
    </w:rPr>
  </w:style>
  <w:style w:type="paragraph" w:customStyle="1" w:styleId="04964EC93BAA4CB4BF3E40445122539E">
    <w:name w:val="04964EC93BAA4CB4BF3E40445122539E"/>
    <w:rsid w:val="00817890"/>
    <w:rPr>
      <w:lang w:eastAsia="ja-JP"/>
    </w:rPr>
  </w:style>
  <w:style w:type="paragraph" w:customStyle="1" w:styleId="3CA338173FA240C39925255211AC14C7">
    <w:name w:val="3CA338173FA240C39925255211AC14C7"/>
    <w:rsid w:val="00817890"/>
    <w:rPr>
      <w:lang w:eastAsia="ja-JP"/>
    </w:rPr>
  </w:style>
  <w:style w:type="paragraph" w:customStyle="1" w:styleId="54DF2848F9C44769B0B88E3B60FA7DF3">
    <w:name w:val="54DF2848F9C44769B0B88E3B60FA7DF3"/>
    <w:rsid w:val="00817890"/>
    <w:rPr>
      <w:lang w:eastAsia="ja-JP"/>
    </w:rPr>
  </w:style>
  <w:style w:type="paragraph" w:customStyle="1" w:styleId="DB91CBEDE2054EAE9F3CE9F7C40B9B78">
    <w:name w:val="DB91CBEDE2054EAE9F3CE9F7C40B9B78"/>
    <w:rsid w:val="00817890"/>
    <w:rPr>
      <w:lang w:eastAsia="ja-JP"/>
    </w:rPr>
  </w:style>
  <w:style w:type="paragraph" w:customStyle="1" w:styleId="48A3B754C97F424C9CD2D72D7890518A">
    <w:name w:val="48A3B754C97F424C9CD2D72D7890518A"/>
    <w:rsid w:val="0073658C"/>
    <w:rPr>
      <w:rFonts w:eastAsia="MS Mincho"/>
      <w:lang w:eastAsia="ja-JP"/>
    </w:rPr>
  </w:style>
  <w:style w:type="paragraph" w:customStyle="1" w:styleId="8A1FC61D90694BBD9F83CF392A8A4743">
    <w:name w:val="8A1FC61D90694BBD9F83CF392A8A4743"/>
    <w:rsid w:val="0073658C"/>
    <w:rPr>
      <w:rFonts w:eastAsia="MS Mincho"/>
      <w:lang w:eastAsia="ja-JP"/>
    </w:rPr>
  </w:style>
  <w:style w:type="paragraph" w:customStyle="1" w:styleId="55F654FACF3C4A0EB30EBE65975EBB2B">
    <w:name w:val="55F654FACF3C4A0EB30EBE65975EBB2B"/>
    <w:rsid w:val="001C4479"/>
    <w:rPr>
      <w:rFonts w:eastAsia="MS Mincho"/>
      <w:lang w:eastAsia="ja-JP"/>
    </w:rPr>
  </w:style>
  <w:style w:type="paragraph" w:customStyle="1" w:styleId="5F29DFF7D6854ABDB8F1A7B51DFB9291">
    <w:name w:val="5F29DFF7D6854ABDB8F1A7B51DFB9291"/>
    <w:rsid w:val="00304D0D"/>
    <w:rPr>
      <w:lang w:val="en-GB" w:eastAsia="ja-JP"/>
    </w:rPr>
  </w:style>
  <w:style w:type="paragraph" w:customStyle="1" w:styleId="D30997251C2142BAB1F28483FA7F800D">
    <w:name w:val="D30997251C2142BAB1F28483FA7F800D"/>
    <w:rsid w:val="00304D0D"/>
    <w:rPr>
      <w:lang w:val="en-GB" w:eastAsia="ja-JP"/>
    </w:rPr>
  </w:style>
  <w:style w:type="paragraph" w:customStyle="1" w:styleId="39EDD8FB04A3489A91B40ADB4FD7D2CC">
    <w:name w:val="39EDD8FB04A3489A91B40ADB4FD7D2CC"/>
    <w:rsid w:val="00BF1E67"/>
    <w:rPr>
      <w:lang w:val="en-GB" w:eastAsia="ja-JP"/>
    </w:rPr>
  </w:style>
  <w:style w:type="paragraph" w:customStyle="1" w:styleId="EB1D4C2D083E4D4CA667C345BC49CF6F">
    <w:name w:val="EB1D4C2D083E4D4CA667C345BC49CF6F"/>
    <w:rsid w:val="00BF1E67"/>
    <w:rPr>
      <w:lang w:val="en-GB" w:eastAsia="ja-JP"/>
    </w:rPr>
  </w:style>
  <w:style w:type="paragraph" w:customStyle="1" w:styleId="C642384ABF184C42A73CFF9FBB2D1191">
    <w:name w:val="C642384ABF184C42A73CFF9FBB2D1191"/>
    <w:rsid w:val="00BF1E67"/>
    <w:rPr>
      <w:lang w:val="en-GB" w:eastAsia="ja-JP"/>
    </w:rPr>
  </w:style>
  <w:style w:type="paragraph" w:customStyle="1" w:styleId="1C78A4009E194667934754166B7D4B9A">
    <w:name w:val="1C78A4009E194667934754166B7D4B9A"/>
    <w:rsid w:val="00BF1E67"/>
    <w:rPr>
      <w:lang w:val="en-GB" w:eastAsia="ja-JP"/>
    </w:rPr>
  </w:style>
  <w:style w:type="paragraph" w:customStyle="1" w:styleId="625C0D9C0E7E4F6C86CA2CB9C467FF21">
    <w:name w:val="625C0D9C0E7E4F6C86CA2CB9C467FF21"/>
    <w:rsid w:val="00BF1E67"/>
    <w:rPr>
      <w:lang w:val="en-GB" w:eastAsia="ja-JP"/>
    </w:rPr>
  </w:style>
  <w:style w:type="paragraph" w:customStyle="1" w:styleId="651F0157E3414235885D4C61DEAC3AC4">
    <w:name w:val="651F0157E3414235885D4C61DEAC3AC4"/>
    <w:rsid w:val="002A7B40"/>
    <w:rPr>
      <w:lang w:val="en-GB" w:eastAsia="ja-JP"/>
    </w:rPr>
  </w:style>
  <w:style w:type="paragraph" w:customStyle="1" w:styleId="01E3A19223174665AD616477FA15E597">
    <w:name w:val="01E3A19223174665AD616477FA15E597"/>
    <w:rsid w:val="002A7B40"/>
    <w:rPr>
      <w:lang w:val="en-GB" w:eastAsia="ja-JP"/>
    </w:rPr>
  </w:style>
  <w:style w:type="paragraph" w:customStyle="1" w:styleId="9CDCAAF2AD0742DCABE729B7F91353B1">
    <w:name w:val="9CDCAAF2AD0742DCABE729B7F91353B1"/>
    <w:rsid w:val="002A7B40"/>
    <w:rPr>
      <w:lang w:val="en-GB" w:eastAsia="ja-JP"/>
    </w:rPr>
  </w:style>
  <w:style w:type="paragraph" w:customStyle="1" w:styleId="1C33F6AF582C46C7A35A67932B5827EC">
    <w:name w:val="1C33F6AF582C46C7A35A67932B5827EC"/>
    <w:rsid w:val="002A7B40"/>
    <w:rPr>
      <w:lang w:val="en-GB" w:eastAsia="ja-JP"/>
    </w:rPr>
  </w:style>
  <w:style w:type="paragraph" w:customStyle="1" w:styleId="BD126E3223AB4C369BAF51BE8B84C387">
    <w:name w:val="BD126E3223AB4C369BAF51BE8B84C387"/>
    <w:rsid w:val="002A7B40"/>
    <w:rPr>
      <w:lang w:val="en-GB" w:eastAsia="ja-JP"/>
    </w:rPr>
  </w:style>
  <w:style w:type="paragraph" w:customStyle="1" w:styleId="57CAB18126B14F5D93AD54E1DD772251">
    <w:name w:val="57CAB18126B14F5D93AD54E1DD772251"/>
    <w:rsid w:val="002A7B40"/>
    <w:rPr>
      <w:lang w:val="en-GB" w:eastAsia="ja-JP"/>
    </w:rPr>
  </w:style>
  <w:style w:type="paragraph" w:customStyle="1" w:styleId="30FE47741215423AA01268C4FBEA446E">
    <w:name w:val="30FE47741215423AA01268C4FBEA446E"/>
    <w:rsid w:val="002A7B40"/>
    <w:rPr>
      <w:lang w:val="en-GB" w:eastAsia="ja-JP"/>
    </w:rPr>
  </w:style>
  <w:style w:type="paragraph" w:customStyle="1" w:styleId="463B247806ED46DA803BDDA289E47D3F">
    <w:name w:val="463B247806ED46DA803BDDA289E47D3F"/>
    <w:rsid w:val="002A7B40"/>
    <w:rPr>
      <w:lang w:val="en-GB" w:eastAsia="ja-JP"/>
    </w:rPr>
  </w:style>
  <w:style w:type="paragraph" w:customStyle="1" w:styleId="566E221189284873A2798072713E7C80">
    <w:name w:val="566E221189284873A2798072713E7C80"/>
    <w:rsid w:val="00145109"/>
    <w:rPr>
      <w:lang w:val="en-GB" w:eastAsia="ja-JP"/>
    </w:rPr>
  </w:style>
  <w:style w:type="paragraph" w:customStyle="1" w:styleId="64468C44E35240EF99649BAE753CAC63">
    <w:name w:val="64468C44E35240EF99649BAE753CAC63"/>
    <w:rsid w:val="00145109"/>
    <w:rPr>
      <w:lang w:val="en-GB" w:eastAsia="ja-JP"/>
    </w:rPr>
  </w:style>
  <w:style w:type="paragraph" w:customStyle="1" w:styleId="FC87E97BA4A5424CA6F8D70AB7E31ED4">
    <w:name w:val="FC87E97BA4A5424CA6F8D70AB7E31ED4"/>
    <w:rsid w:val="00145109"/>
    <w:rPr>
      <w:lang w:val="en-GB" w:eastAsia="ja-JP"/>
    </w:rPr>
  </w:style>
  <w:style w:type="paragraph" w:customStyle="1" w:styleId="272CDF0B3D134482B179F5889166D502">
    <w:name w:val="272CDF0B3D134482B179F5889166D502"/>
    <w:rsid w:val="00145109"/>
    <w:rPr>
      <w:lang w:val="en-GB" w:eastAsia="ja-JP"/>
    </w:rPr>
  </w:style>
  <w:style w:type="paragraph" w:customStyle="1" w:styleId="AAE624D3B5414CDD9501C6BD503D4507">
    <w:name w:val="AAE624D3B5414CDD9501C6BD503D4507"/>
    <w:rsid w:val="00145109"/>
    <w:rPr>
      <w:lang w:val="en-GB" w:eastAsia="ja-JP"/>
    </w:rPr>
  </w:style>
  <w:style w:type="paragraph" w:customStyle="1" w:styleId="DE603558C1F0434A933CBA6E4DDF10F0">
    <w:name w:val="DE603558C1F0434A933CBA6E4DDF10F0"/>
    <w:rsid w:val="00145109"/>
    <w:rPr>
      <w:lang w:val="en-GB" w:eastAsia="ja-JP"/>
    </w:rPr>
  </w:style>
  <w:style w:type="paragraph" w:customStyle="1" w:styleId="34BEB52AFA40498F9672CF2F9E3B09EF">
    <w:name w:val="34BEB52AFA40498F9672CF2F9E3B09EF"/>
    <w:rsid w:val="00D22310"/>
    <w:rPr>
      <w:lang w:val="en-GB" w:eastAsia="ja-JP"/>
    </w:rPr>
  </w:style>
  <w:style w:type="paragraph" w:customStyle="1" w:styleId="22F16CAB3EA54E6B8F1ED4F5B4231EB4">
    <w:name w:val="22F16CAB3EA54E6B8F1ED4F5B4231EB4"/>
    <w:rsid w:val="00D22310"/>
    <w:rPr>
      <w:lang w:val="en-GB" w:eastAsia="ja-JP"/>
    </w:rPr>
  </w:style>
  <w:style w:type="paragraph" w:customStyle="1" w:styleId="E262250640E546E5BCC8F01283F8013E">
    <w:name w:val="E262250640E546E5BCC8F01283F8013E"/>
    <w:rsid w:val="00D22310"/>
    <w:rPr>
      <w:lang w:val="en-GB" w:eastAsia="ja-JP"/>
    </w:rPr>
  </w:style>
  <w:style w:type="paragraph" w:customStyle="1" w:styleId="234ADBF7B0CE48219A5BB88849E3F5B0">
    <w:name w:val="234ADBF7B0CE48219A5BB88849E3F5B0"/>
    <w:rsid w:val="00D22310"/>
    <w:rPr>
      <w:lang w:val="en-GB" w:eastAsia="ja-JP"/>
    </w:rPr>
  </w:style>
  <w:style w:type="paragraph" w:customStyle="1" w:styleId="8A723793CBF54C8F99688EF135ED0539">
    <w:name w:val="8A723793CBF54C8F99688EF135ED0539"/>
    <w:rsid w:val="00955A4B"/>
    <w:rPr>
      <w:lang w:val="en-GB" w:eastAsia="ja-JP"/>
    </w:rPr>
  </w:style>
  <w:style w:type="paragraph" w:customStyle="1" w:styleId="724E289117AE45BA8542FE9E9800D482">
    <w:name w:val="724E289117AE45BA8542FE9E9800D482"/>
    <w:rsid w:val="00955A4B"/>
    <w:rPr>
      <w:lang w:val="en-GB" w:eastAsia="ja-JP"/>
    </w:rPr>
  </w:style>
  <w:style w:type="paragraph" w:customStyle="1" w:styleId="C3120447C72741299D78958A52F7436D">
    <w:name w:val="C3120447C72741299D78958A52F7436D"/>
    <w:rsid w:val="00955A4B"/>
    <w:rPr>
      <w:lang w:val="en-GB" w:eastAsia="ja-JP"/>
    </w:rPr>
  </w:style>
  <w:style w:type="paragraph" w:customStyle="1" w:styleId="EAD93D5E6A7B4784BEF29713AEEE0638">
    <w:name w:val="EAD93D5E6A7B4784BEF29713AEEE0638"/>
    <w:rsid w:val="00955A4B"/>
    <w:rPr>
      <w:lang w:val="en-GB" w:eastAsia="ja-JP"/>
    </w:rPr>
  </w:style>
  <w:style w:type="paragraph" w:customStyle="1" w:styleId="9E33F4850DAB49C38E09143FE1C549A6">
    <w:name w:val="9E33F4850DAB49C38E09143FE1C549A6"/>
    <w:rsid w:val="00955A4B"/>
    <w:rPr>
      <w:lang w:val="en-GB" w:eastAsia="ja-JP"/>
    </w:rPr>
  </w:style>
  <w:style w:type="paragraph" w:customStyle="1" w:styleId="4B1058A4080344F2A8D38087EAFDEB60">
    <w:name w:val="4B1058A4080344F2A8D38087EAFDEB60"/>
    <w:rsid w:val="00955A4B"/>
    <w:rPr>
      <w:lang w:val="en-GB" w:eastAsia="ja-JP"/>
    </w:rPr>
  </w:style>
  <w:style w:type="paragraph" w:customStyle="1" w:styleId="76AA1A9F26034DBB833752C69F7CB78D">
    <w:name w:val="76AA1A9F26034DBB833752C69F7CB78D"/>
    <w:rsid w:val="00FA5317"/>
    <w:rPr>
      <w:lang w:val="en-GB" w:eastAsia="ja-JP"/>
    </w:rPr>
  </w:style>
  <w:style w:type="paragraph" w:customStyle="1" w:styleId="6FE79E1C3B7A41B19DE4CEFFF1548F46">
    <w:name w:val="6FE79E1C3B7A41B19DE4CEFFF1548F46"/>
    <w:rsid w:val="00FA5317"/>
    <w:rPr>
      <w:lang w:val="en-GB" w:eastAsia="ja-JP"/>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sgmtgdoc" ma:contentTypeID="0x01010072A901B997EC694AA911983CD90730E7007F0A6DBBFCF81C42B058037CF5C154B4" ma:contentTypeVersion="0" ma:contentTypeDescription="" ma:contentTypeScope="" ma:versionID="b38c0ae08faba23d7c6abeffb8399391">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5d3a130ecb8803d657ebbd11a257378a"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1" minOccurs="0"/>
                <xsd:element ref="ns2:SourceRGM" minOccurs="0"/>
                <xsd:element ref="ns2:Abstract" minOccurs="0"/>
                <xsd:element ref="ns2:Observations" minOccurs="0"/>
                <xsd:element ref="ns2:DocStatus" minOccurs="0"/>
                <xsd:element ref="ns2:IsReservedDoc" minOccurs="0"/>
                <xsd:element ref="ns2:IsRevision" minOccurs="0"/>
                <xsd:element ref="ns2:IsAttachment" minOccurs="0"/>
                <xsd:element ref="ns2:IsTooLateSubmitted"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DocumentSource" minOccurs="0"/>
                <xsd:element ref="ns2:IsUpdated" minOccurs="0"/>
                <xsd:element ref="ns2:DocStatusTex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DOC"/>
        </xsd:restriction>
      </xsd:simpleType>
    </xsd:element>
    <xsd:element name="Purpose1" ma:index="5" nillable="true" ma:displayName="Purpose" ma:default="Other" ma:format="Dropdown" ma:internalName="Purpose1">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Status" ma:index="11" nillable="true" ma:displayName="DocStatus" ma:default="pending" ma:format="Dropdown" ma:internalName="DocStatus">
      <xsd:simpleType>
        <xsd:restriction base="dms:Choice">
          <xsd:enumeration value="pending"/>
          <xsd:enumeration value="accepted"/>
          <xsd:enumeration value="rejected/withdrawn"/>
          <xsd:enumeration value="accepted (late)"/>
        </xsd:restriction>
      </xsd:simpleType>
    </xsd:element>
    <xsd:element name="IsReservedDoc" ma:index="12" nillable="true" ma:displayName="IsReservedDoc" ma:default="0" ma:internalName="IsReservedDoc">
      <xsd:simpleType>
        <xsd:restriction base="dms:Boolean"/>
      </xsd:simpleType>
    </xsd:element>
    <xsd:element name="IsRevision" ma:index="13" nillable="true" ma:displayName="IsRevision" ma:default="0" ma:description="Yes if document is a revision" ma:internalName="IsRevision">
      <xsd:simpleType>
        <xsd:restriction base="dms:Boolean"/>
      </xsd:simpleType>
    </xsd:element>
    <xsd:element name="IsAttachment" ma:index="14" nillable="true" ma:displayName="IsAttachment" ma:default="0" ma:internalName="IsAttachment">
      <xsd:simpleType>
        <xsd:restriction base="dms:Boolean"/>
      </xsd:simpleType>
    </xsd:element>
    <xsd:element name="IsTooLateSubmitted" ma:index="15" nillable="true" ma:displayName="IsTooLateSubmitted" ma:default="0" ma:description="Check if the document is submitted after the deadline" ma:internalName="IsTooLateSubmitted">
      <xsd:simpleType>
        <xsd:restriction base="dms:Boolea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internalName="Meeting" ma:readOnly="false" ma:showField="Title">
      <xsd:simpleType>
        <xsd:restriction base="dms:Lookup"/>
      </xsd:simpleType>
    </xsd:element>
    <xsd:element name="StudyGroup" ma:index="23" nillable="true" ma:displayName="StudyGroup" ma:internalName="StudyGroup" ma:readOnly="false" ma:showField="Title">
      <xsd:simpleType>
        <xsd:restriction base="dms:Lookup"/>
      </xsd:simpleType>
    </xsd:element>
    <xsd:element name="DocumentSource" ma:index="24" nillable="true" ma:displayName="DocumentSource" ma:internalName="DocumentSource">
      <xsd:simpleType>
        <xsd:restriction base="dms:Text">
          <xsd:maxLength value="255"/>
        </xsd:restriction>
      </xsd:simpleType>
    </xsd:element>
    <xsd:element name="IsUpdated" ma:index="25" nillable="true" ma:displayName="IsUpdated" ma:default="0" ma:internalName="IsUpdated">
      <xsd:simpleType>
        <xsd:restriction base="dms:Boolean"/>
      </xsd:simpleType>
    </xsd:element>
    <xsd:element name="DocStatusText" ma:index="36" nillable="true" ma:displayName="DocStatusText" ma:internalName="DocStatusTex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When xmlns="3f6fad35-1f81-480e-a4e5-6e5474dcfb96">26 January 2022</When>
    <Meeting xmlns="3f6fad35-1f81-480e-a4e5-6e5474dcfb96" xsi:nil="true"/>
    <IsReservedDoc xmlns="3f6fad35-1f81-480e-a4e5-6e5474dcfb96">false</IsReservedDoc>
    <SgText xmlns="3f6fad35-1f81-480e-a4e5-6e5474dcfb96">JCA-AHF</SgText>
    <IsRevision xmlns="3f6fad35-1f81-480e-a4e5-6e5474dcfb96">false</IsRevision>
    <Purpose1 xmlns="3f6fad35-1f81-480e-a4e5-6e5474dcfb96">Information</Purpose1>
    <Abstract xmlns="3f6fad35-1f81-480e-a4e5-6e5474dcfb96">This liaison provides an update on issues discussed at the ITU-T Q1/2 Rapporteur group meeting (virtual, 6-10 September 2021), which relate to the provision of services of a humanitarian nature.</Abstract>
    <SourceRGM xmlns="3f6fad35-1f81-480e-a4e5-6e5474dcfb96" xsi:nil="true"/>
    <DocStatus xmlns="3f6fad35-1f81-480e-a4e5-6e5474dcfb96">pending</DocStatus>
    <IsAttachment xmlns="3f6fad35-1f81-480e-a4e5-6e5474dcfb96">false</IsAttachment>
    <StudyGroup xmlns="3f6fad35-1f81-480e-a4e5-6e5474dcfb96" xsi:nil="true"/>
    <DocType xmlns="3f6fad35-1f81-480e-a4e5-6e5474dcfb96">TD</DocType>
    <QuestionText xmlns="3f6fad35-1f81-480e-a4e5-6e5474dcfb96">JCA-AHF</QuestionText>
    <DocTypeText xmlns="3f6fad35-1f81-480e-a4e5-6e5474dcfb96">DOCUMENT</DocTypeText>
    <CategoryDescription xmlns="http://schemas.microsoft.com/sharepoint.v3" xsi:nil="true"/>
    <ShortName xmlns="3f6fad35-1f81-480e-a4e5-6e5474dcfb96">JCA-AHF-452</ShortName>
    <Place xmlns="3f6fad35-1f81-480e-a4e5-6e5474dcfb96">Virtual</Place>
    <IsTooLateSubmitted xmlns="3f6fad35-1f81-480e-a4e5-6e5474dcfb96">false</IsTooLateSubmitted>
    <Observations xmlns="3f6fad35-1f81-480e-a4e5-6e5474dcfb96" xsi:nil="true"/>
    <DocumentSource xmlns="3f6fad35-1f81-480e-a4e5-6e5474dcfb96" xsi:nil="true"/>
    <IsUpdated xmlns="3f6fad35-1f81-480e-a4e5-6e5474dcfb96">false</IsUpdated>
    <DocStatusText xmlns="3f6fad35-1f81-480e-a4e5-6e5474dcfb9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D33395-2A06-47C4-8E8C-930225F12A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8523CC-DEB2-463D-9A27-DF0B8D2CAEC3}">
  <ds:schemaRefs>
    <ds:schemaRef ds:uri="http://purl.org/dc/dcmitype/"/>
    <ds:schemaRef ds:uri="http://www.w3.org/XML/1998/namespace"/>
    <ds:schemaRef ds:uri="http://schemas.openxmlformats.org/package/2006/metadata/core-properties"/>
    <ds:schemaRef ds:uri="3f6fad35-1f81-480e-a4e5-6e5474dcfb96"/>
    <ds:schemaRef ds:uri="http://schemas.microsoft.com/office/2006/documentManagement/types"/>
    <ds:schemaRef ds:uri="http://purl.org/dc/terms/"/>
    <ds:schemaRef ds:uri="http://purl.org/dc/elements/1.1/"/>
    <ds:schemaRef ds:uri="http://schemas.microsoft.com/office/infopath/2007/PartnerControls"/>
    <ds:schemaRef ds:uri="http://schemas.microsoft.com/sharepoint.v3"/>
    <ds:schemaRef ds:uri="http://schemas.microsoft.com/office/2006/metadata/properties"/>
  </ds:schemaRefs>
</ds:datastoreItem>
</file>

<file path=customXml/itemProps3.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4.xml><?xml version="1.0" encoding="utf-8"?>
<ds:datastoreItem xmlns:ds="http://schemas.openxmlformats.org/officeDocument/2006/customXml" ds:itemID="{EF649818-212F-4FEA-9647-F8EB6368AE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mtgdoc_template_160106.dotx</Template>
  <TotalTime>25</TotalTime>
  <Pages>2</Pages>
  <Words>363</Words>
  <Characters>2047</Characters>
  <Application>Microsoft Office Word</Application>
  <DocSecurity>0</DocSecurity>
  <Lines>67</Lines>
  <Paragraphs>42</Paragraphs>
  <ScaleCrop>false</ScaleCrop>
  <HeadingPairs>
    <vt:vector size="2" baseType="variant">
      <vt:variant>
        <vt:lpstr>Title</vt:lpstr>
      </vt:variant>
      <vt:variant>
        <vt:i4>1</vt:i4>
      </vt:variant>
    </vt:vector>
  </HeadingPairs>
  <TitlesOfParts>
    <vt:vector size="1" baseType="lpstr">
      <vt:lpstr>LS on proposed work item F.ACC-humanitarian [from SG2]</vt:lpstr>
    </vt:vector>
  </TitlesOfParts>
  <Manager>ITU-T</Manager>
  <Company>International Telecommunication Union (ITU)</Company>
  <LinksUpToDate>false</LinksUpToDate>
  <CharactersWithSpaces>2371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on application for international numbering resource for services of a humanitarian nature [from SG2 reply to GSMA]</dc:title>
  <dc:subject/>
  <dc:creator>ITU-T Study Group 2</dc:creator>
  <cp:keywords>Services; humanitarian nature</cp:keywords>
  <dc:description>JCA-AHF-452  For: Virtual, 26 January 2022_x000d_Document date: JCA-AHF_x000d_Saved by ITU51012069 at 4:14:43 PM on 1/18/2022</dc:description>
  <cp:lastModifiedBy>TSB</cp:lastModifiedBy>
  <cp:revision>3</cp:revision>
  <dcterms:created xsi:type="dcterms:W3CDTF">2022-01-18T13:54:00Z</dcterms:created>
  <dcterms:modified xsi:type="dcterms:W3CDTF">2022-01-18T15:14:00Z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0x01010072A901B997EC694AA911983CD90730E7007F0A6DBBFCF81C42B058037CF5C154B4</vt:lpwstr>
  </property>
  <property fmtid="{D5CDD505-2E9C-101B-9397-08002B2CF9AE}" pid="3" name="SourceC">
    <vt:lpwstr/>
  </property>
  <property fmtid="{D5CDD505-2E9C-101B-9397-08002B2CF9AE}" pid="4" name="Order">
    <vt:r8>500</vt:r8>
  </property>
  <property fmtid="{D5CDD505-2E9C-101B-9397-08002B2CF9AE}" pid="5" name="FileDirRef">
    <vt:lpwstr>mtgctd/My MTG Template doc</vt:lpwstr>
  </property>
  <property fmtid="{D5CDD505-2E9C-101B-9397-08002B2CF9AE}" pid="6" name="FileLeafRef">
    <vt:lpwstr>mtgdoc_template.docx</vt:lpwstr>
  </property>
  <property fmtid="{D5CDD505-2E9C-101B-9397-08002B2CF9AE}" pid="7" name="FSObjType">
    <vt:lpwstr>0</vt:lpwstr>
  </property>
  <property fmtid="{D5CDD505-2E9C-101B-9397-08002B2CF9AE}" pid="8" name="Question">
    <vt:lpwstr/>
  </property>
  <property fmtid="{D5CDD505-2E9C-101B-9397-08002B2CF9AE}" pid="9" name="Questions">
    <vt:lpwstr/>
  </property>
  <property fmtid="{D5CDD505-2E9C-101B-9397-08002B2CF9AE}" pid="10" name="Docnum">
    <vt:lpwstr>JCA-AHF-452</vt:lpwstr>
  </property>
  <property fmtid="{D5CDD505-2E9C-101B-9397-08002B2CF9AE}" pid="11" name="Docdate">
    <vt:lpwstr>JCA-AHF</vt:lpwstr>
  </property>
  <property fmtid="{D5CDD505-2E9C-101B-9397-08002B2CF9AE}" pid="12" name="Docorlang">
    <vt:lpwstr>Original: English</vt:lpwstr>
  </property>
  <property fmtid="{D5CDD505-2E9C-101B-9397-08002B2CF9AE}" pid="13" name="Docbluepink">
    <vt:lpwstr>JCA-AHF</vt:lpwstr>
  </property>
  <property fmtid="{D5CDD505-2E9C-101B-9397-08002B2CF9AE}" pid="14" name="Docdest">
    <vt:lpwstr>Virtual, 26 January 2022</vt:lpwstr>
  </property>
  <property fmtid="{D5CDD505-2E9C-101B-9397-08002B2CF9AE}" pid="15" name="Docauthor">
    <vt:lpwstr>ITU-T Study Group 2</vt:lpwstr>
  </property>
</Properties>
</file>