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55283" w14:textId="77777777" w:rsidR="009637FB" w:rsidRDefault="009637FB" w:rsidP="009637FB">
      <w:pPr>
        <w:pStyle w:val="NoSpacing"/>
        <w:jc w:val="center"/>
        <w:rPr>
          <w:b/>
          <w:bCs/>
          <w:sz w:val="28"/>
          <w:szCs w:val="28"/>
        </w:rPr>
      </w:pPr>
    </w:p>
    <w:p w14:paraId="1F383335" w14:textId="77777777" w:rsidR="009637FB" w:rsidRPr="009637FB" w:rsidRDefault="009637FB" w:rsidP="009637FB">
      <w:pPr>
        <w:pStyle w:val="NoSpacing"/>
        <w:jc w:val="center"/>
        <w:rPr>
          <w:b/>
          <w:bCs/>
          <w:sz w:val="28"/>
          <w:szCs w:val="28"/>
        </w:rPr>
      </w:pPr>
      <w:r w:rsidRPr="009637FB">
        <w:rPr>
          <w:b/>
          <w:bCs/>
          <w:sz w:val="28"/>
          <w:szCs w:val="28"/>
        </w:rPr>
        <w:t>Accessible TV in Converged ICT Ecosystem: Emerging trends, challenges, opportunities</w:t>
      </w:r>
    </w:p>
    <w:p w14:paraId="4A1135EB" w14:textId="77777777" w:rsidR="009637FB" w:rsidRPr="009637FB" w:rsidRDefault="009637FB" w:rsidP="009637FB">
      <w:pPr>
        <w:pStyle w:val="NoSpacing"/>
        <w:jc w:val="center"/>
        <w:rPr>
          <w:b/>
          <w:bCs/>
          <w:sz w:val="28"/>
          <w:szCs w:val="28"/>
        </w:rPr>
      </w:pPr>
      <w:r w:rsidRPr="009637FB">
        <w:rPr>
          <w:b/>
          <w:bCs/>
          <w:sz w:val="28"/>
          <w:szCs w:val="28"/>
        </w:rPr>
        <w:t>Expert group meeting</w:t>
      </w:r>
    </w:p>
    <w:p w14:paraId="114E6505" w14:textId="77777777" w:rsidR="009637FB" w:rsidRPr="009637FB" w:rsidRDefault="009637FB" w:rsidP="009637FB">
      <w:pPr>
        <w:pStyle w:val="NoSpacing"/>
        <w:jc w:val="center"/>
        <w:rPr>
          <w:b/>
          <w:bCs/>
          <w:sz w:val="28"/>
          <w:szCs w:val="28"/>
        </w:rPr>
      </w:pPr>
    </w:p>
    <w:p w14:paraId="078632D5" w14:textId="77777777" w:rsidR="009637FB" w:rsidRPr="009637FB" w:rsidRDefault="009637FB" w:rsidP="009637FB">
      <w:pPr>
        <w:pStyle w:val="NoSpacing"/>
        <w:jc w:val="center"/>
        <w:rPr>
          <w:b/>
          <w:bCs/>
          <w:sz w:val="28"/>
          <w:szCs w:val="28"/>
        </w:rPr>
      </w:pPr>
      <w:r w:rsidRPr="009637FB">
        <w:rPr>
          <w:b/>
          <w:bCs/>
          <w:sz w:val="28"/>
          <w:szCs w:val="28"/>
        </w:rPr>
        <w:t>Rome, Italy</w:t>
      </w:r>
    </w:p>
    <w:p w14:paraId="296C08F5" w14:textId="6AAB5649" w:rsidR="00772542" w:rsidRPr="009637FB" w:rsidRDefault="009637FB" w:rsidP="009637FB">
      <w:pPr>
        <w:pStyle w:val="NoSpacing"/>
        <w:jc w:val="center"/>
        <w:rPr>
          <w:b/>
          <w:bCs/>
          <w:sz w:val="28"/>
          <w:szCs w:val="28"/>
        </w:rPr>
      </w:pPr>
      <w:r w:rsidRPr="009637FB">
        <w:rPr>
          <w:b/>
          <w:bCs/>
          <w:sz w:val="28"/>
          <w:szCs w:val="28"/>
        </w:rPr>
        <w:t>11 June 2015</w:t>
      </w:r>
    </w:p>
    <w:p w14:paraId="296C08F9" w14:textId="7ED33139" w:rsidR="00772542" w:rsidRDefault="00772542" w:rsidP="00772542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14:paraId="296C08FA" w14:textId="77777777" w:rsidR="00772542" w:rsidRPr="0049372D" w:rsidRDefault="00772542" w:rsidP="00772542">
      <w:pPr>
        <w:rPr>
          <w:rFonts w:asciiTheme="minorHAnsi" w:hAnsiTheme="minorHAnsi" w:cstheme="minorHAnsi"/>
          <w:b/>
          <w:bCs/>
          <w:sz w:val="6"/>
          <w:szCs w:val="10"/>
          <w:highlight w:val="yellow"/>
          <w:lang w:bidi="ar-EG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72542" w:rsidRPr="00892A45" w14:paraId="296C08FC" w14:textId="77777777" w:rsidTr="00485FC6">
        <w:trPr>
          <w:cantSplit/>
          <w:trHeight w:val="32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96C08FB" w14:textId="28752E8D" w:rsidR="00772542" w:rsidRPr="00F60D8F" w:rsidRDefault="00892A45" w:rsidP="00892A45">
            <w:pPr>
              <w:pStyle w:val="Heading9"/>
              <w:spacing w:before="0"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REGISTRA</w:t>
            </w:r>
            <w:r w:rsidR="00545398">
              <w:rPr>
                <w:lang w:val="pl-PL"/>
              </w:rPr>
              <w:t>T</w:t>
            </w:r>
            <w:r>
              <w:rPr>
                <w:lang w:val="pl-PL"/>
              </w:rPr>
              <w:t>ION</w:t>
            </w:r>
            <w:r w:rsidR="00772542" w:rsidRPr="00F60D8F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FORM </w:t>
            </w:r>
            <w:r w:rsidR="00772542" w:rsidRPr="00F60D8F">
              <w:rPr>
                <w:lang w:val="pl-PL"/>
              </w:rPr>
              <w:t xml:space="preserve"> </w:t>
            </w:r>
          </w:p>
        </w:tc>
      </w:tr>
    </w:tbl>
    <w:p w14:paraId="296C0902" w14:textId="77777777" w:rsidR="00772542" w:rsidRPr="00F60D8F" w:rsidRDefault="00772542" w:rsidP="00772542">
      <w:pPr>
        <w:tabs>
          <w:tab w:val="left" w:pos="142"/>
        </w:tabs>
        <w:spacing w:before="0" w:after="0"/>
        <w:ind w:left="-280"/>
        <w:jc w:val="center"/>
        <w:rPr>
          <w:sz w:val="16"/>
          <w:szCs w:val="16"/>
          <w:lang w:val="ru-RU"/>
        </w:rPr>
      </w:pPr>
    </w:p>
    <w:p w14:paraId="296C0903" w14:textId="77777777" w:rsidR="00772542" w:rsidRPr="00F60D8F" w:rsidRDefault="00772542" w:rsidP="00772542">
      <w:pPr>
        <w:tabs>
          <w:tab w:val="left" w:pos="142"/>
        </w:tabs>
        <w:spacing w:before="0" w:after="0"/>
        <w:ind w:left="-280"/>
        <w:jc w:val="center"/>
        <w:rPr>
          <w:i/>
          <w:iCs/>
          <w:sz w:val="16"/>
          <w:szCs w:val="19"/>
          <w:lang w:val="ru-RU"/>
        </w:rPr>
      </w:pPr>
      <w:r w:rsidRPr="00F60D8F">
        <w:rPr>
          <w:i/>
          <w:iCs/>
          <w:sz w:val="16"/>
          <w:szCs w:val="19"/>
          <w:lang w:val="ru-RU"/>
        </w:rPr>
        <w:t>(</w:t>
      </w:r>
      <w:r w:rsidRPr="00F60D8F">
        <w:rPr>
          <w:b/>
          <w:sz w:val="16"/>
          <w:szCs w:val="16"/>
        </w:rPr>
        <w:t>Please</w:t>
      </w:r>
      <w:r w:rsidRPr="00F60D8F">
        <w:rPr>
          <w:b/>
          <w:sz w:val="16"/>
          <w:szCs w:val="16"/>
          <w:lang w:val="ru-RU"/>
        </w:rPr>
        <w:t xml:space="preserve"> </w:t>
      </w:r>
      <w:r w:rsidRPr="00F60D8F">
        <w:rPr>
          <w:b/>
          <w:sz w:val="16"/>
          <w:szCs w:val="16"/>
        </w:rPr>
        <w:t>print</w:t>
      </w:r>
      <w:r w:rsidRPr="00F60D8F">
        <w:rPr>
          <w:b/>
          <w:sz w:val="16"/>
          <w:szCs w:val="16"/>
          <w:lang w:val="ru-RU"/>
        </w:rPr>
        <w:t>/</w:t>
      </w:r>
      <w:r w:rsidRPr="00F60D8F">
        <w:rPr>
          <w:b/>
          <w:sz w:val="16"/>
          <w:szCs w:val="16"/>
        </w:rPr>
        <w:t>type</w:t>
      </w:r>
      <w:r w:rsidRPr="00F60D8F">
        <w:rPr>
          <w:b/>
          <w:sz w:val="16"/>
          <w:szCs w:val="16"/>
          <w:lang w:val="ru-RU"/>
        </w:rPr>
        <w:t xml:space="preserve"> </w:t>
      </w:r>
      <w:r w:rsidRPr="00F60D8F">
        <w:rPr>
          <w:b/>
          <w:sz w:val="16"/>
          <w:szCs w:val="16"/>
        </w:rPr>
        <w:t>clearly</w:t>
      </w:r>
      <w:r w:rsidRPr="00F60D8F">
        <w:rPr>
          <w:i/>
          <w:iCs/>
          <w:sz w:val="16"/>
          <w:szCs w:val="19"/>
          <w:lang w:val="ru-RU"/>
        </w:rPr>
        <w:t>)</w:t>
      </w:r>
    </w:p>
    <w:tbl>
      <w:tblPr>
        <w:tblW w:w="9612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772542" w:rsidRPr="00F60D8F" w14:paraId="296C090D" w14:textId="77777777" w:rsidTr="00485FC6">
        <w:trPr>
          <w:cantSplit/>
        </w:trPr>
        <w:tc>
          <w:tcPr>
            <w:tcW w:w="9612" w:type="dxa"/>
          </w:tcPr>
          <w:p w14:paraId="296C0904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b/>
                <w:bCs/>
                <w:sz w:val="16"/>
                <w:szCs w:val="19"/>
              </w:rPr>
            </w:pPr>
          </w:p>
          <w:p w14:paraId="296C0905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</w:rPr>
            </w:pPr>
            <w:r w:rsidRPr="00F60D8F">
              <w:rPr>
                <w:b/>
                <w:bCs/>
                <w:sz w:val="16"/>
                <w:szCs w:val="19"/>
              </w:rPr>
              <w:br/>
              <w:t>1.</w:t>
            </w:r>
            <w:r w:rsidRPr="00F60D8F">
              <w:rPr>
                <w:sz w:val="18"/>
                <w:szCs w:val="19"/>
              </w:rPr>
              <w:t xml:space="preserve"> </w:t>
            </w:r>
            <w:proofErr w:type="spellStart"/>
            <w:r w:rsidRPr="00F60D8F">
              <w:rPr>
                <w:b/>
                <w:bCs/>
                <w:sz w:val="18"/>
                <w:szCs w:val="19"/>
              </w:rPr>
              <w:t>Mr</w:t>
            </w:r>
            <w:proofErr w:type="spellEnd"/>
            <w:r w:rsidRPr="00F60D8F">
              <w:rPr>
                <w:b/>
                <w:bCs/>
                <w:sz w:val="18"/>
                <w:szCs w:val="19"/>
              </w:rPr>
              <w:t>/</w:t>
            </w:r>
            <w:proofErr w:type="spellStart"/>
            <w:r w:rsidRPr="00F60D8F">
              <w:rPr>
                <w:b/>
                <w:bCs/>
                <w:sz w:val="18"/>
                <w:szCs w:val="19"/>
              </w:rPr>
              <w:t>Ms</w:t>
            </w:r>
            <w:proofErr w:type="spellEnd"/>
            <w:r w:rsidRPr="00F60D8F">
              <w:rPr>
                <w:sz w:val="18"/>
                <w:szCs w:val="19"/>
              </w:rPr>
              <w:t xml:space="preserve">  ___________________________________                             ____________________________________</w:t>
            </w:r>
            <w:r w:rsidRPr="00F60D8F">
              <w:rPr>
                <w:sz w:val="16"/>
                <w:szCs w:val="19"/>
              </w:rPr>
              <w:t>_____</w:t>
            </w:r>
          </w:p>
          <w:p w14:paraId="296C0906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</w:rPr>
            </w:pPr>
            <w:r w:rsidRPr="00F60D8F">
              <w:rPr>
                <w:sz w:val="18"/>
                <w:szCs w:val="19"/>
              </w:rPr>
              <w:t xml:space="preserve">               </w:t>
            </w:r>
            <w:r w:rsidRPr="00F60D8F">
              <w:rPr>
                <w:sz w:val="18"/>
                <w:szCs w:val="19"/>
              </w:rPr>
              <w:tab/>
              <w:t>(</w:t>
            </w:r>
            <w:r w:rsidRPr="00F60D8F">
              <w:rPr>
                <w:b/>
                <w:bCs/>
                <w:sz w:val="18"/>
                <w:szCs w:val="19"/>
              </w:rPr>
              <w:t>Surname</w:t>
            </w:r>
            <w:r w:rsidRPr="00F60D8F">
              <w:rPr>
                <w:sz w:val="18"/>
                <w:szCs w:val="19"/>
              </w:rPr>
              <w:t>)                                                                                           (</w:t>
            </w:r>
            <w:r w:rsidRPr="00F60D8F">
              <w:rPr>
                <w:b/>
                <w:bCs/>
                <w:sz w:val="18"/>
                <w:szCs w:val="19"/>
              </w:rPr>
              <w:t>First name</w:t>
            </w:r>
            <w:r w:rsidRPr="00F60D8F">
              <w:rPr>
                <w:sz w:val="18"/>
                <w:szCs w:val="19"/>
              </w:rPr>
              <w:t>)</w:t>
            </w:r>
          </w:p>
          <w:p w14:paraId="296C0907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2.</w:t>
            </w:r>
            <w:r w:rsidRPr="00F60D8F">
              <w:rPr>
                <w:sz w:val="18"/>
                <w:szCs w:val="19"/>
                <w:lang w:val="ru-RU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>Country</w:t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 xml:space="preserve"> </w:t>
            </w:r>
            <w:r w:rsidRPr="00F60D8F">
              <w:rPr>
                <w:sz w:val="18"/>
                <w:szCs w:val="19"/>
                <w:lang w:val="ru-RU"/>
              </w:rPr>
              <w:t>____________________________________________</w:t>
            </w:r>
          </w:p>
          <w:p w14:paraId="296C0908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b/>
                <w:bCs/>
                <w:sz w:val="18"/>
                <w:szCs w:val="19"/>
              </w:rPr>
            </w:pPr>
          </w:p>
          <w:p w14:paraId="296C0909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  <w:bookmarkStart w:id="0" w:name="_GoBack"/>
            <w:bookmarkEnd w:id="0"/>
            <w:r w:rsidRPr="00F60D8F">
              <w:rPr>
                <w:b/>
                <w:bCs/>
                <w:sz w:val="18"/>
                <w:szCs w:val="19"/>
              </w:rPr>
              <w:br/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3.</w:t>
            </w:r>
            <w:r w:rsidRPr="00F60D8F">
              <w:rPr>
                <w:sz w:val="18"/>
                <w:szCs w:val="19"/>
                <w:lang w:val="ru-RU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>Administration</w:t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/</w:t>
            </w:r>
            <w:r w:rsidRPr="00F60D8F">
              <w:rPr>
                <w:b/>
                <w:bCs/>
                <w:sz w:val="18"/>
                <w:szCs w:val="19"/>
              </w:rPr>
              <w:t xml:space="preserve">organization </w:t>
            </w:r>
            <w:r w:rsidRPr="00F60D8F">
              <w:rPr>
                <w:sz w:val="18"/>
                <w:szCs w:val="19"/>
                <w:lang w:val="ru-RU"/>
              </w:rPr>
              <w:t xml:space="preserve"> _________________________________________________________________________</w:t>
            </w:r>
          </w:p>
          <w:p w14:paraId="296C090A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b/>
                <w:bCs/>
                <w:sz w:val="18"/>
                <w:szCs w:val="19"/>
                <w:lang w:val="ru-RU"/>
              </w:rPr>
            </w:pPr>
          </w:p>
          <w:p w14:paraId="296C090B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ru-RU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4.</w:t>
            </w:r>
            <w:r w:rsidRPr="00F60D8F">
              <w:rPr>
                <w:sz w:val="18"/>
                <w:szCs w:val="19"/>
                <w:lang w:val="ru-RU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 xml:space="preserve">Title </w:t>
            </w:r>
            <w:r w:rsidRPr="00F60D8F">
              <w:rPr>
                <w:sz w:val="16"/>
                <w:szCs w:val="19"/>
                <w:lang w:val="ru-RU"/>
              </w:rPr>
              <w:t>___________________________</w:t>
            </w:r>
            <w:r w:rsidRPr="00F60D8F">
              <w:rPr>
                <w:sz w:val="18"/>
                <w:szCs w:val="19"/>
                <w:lang w:val="ru-RU"/>
              </w:rPr>
              <w:t>___</w:t>
            </w:r>
            <w:r w:rsidRPr="00F60D8F">
              <w:rPr>
                <w:sz w:val="16"/>
                <w:szCs w:val="19"/>
                <w:lang w:val="ru-RU"/>
              </w:rPr>
              <w:t>____</w:t>
            </w:r>
            <w:r w:rsidRPr="00F60D8F">
              <w:rPr>
                <w:sz w:val="18"/>
                <w:szCs w:val="19"/>
                <w:lang w:val="ru-RU"/>
              </w:rPr>
              <w:t>______</w:t>
            </w:r>
            <w:r w:rsidRPr="00F60D8F">
              <w:rPr>
                <w:sz w:val="16"/>
                <w:szCs w:val="19"/>
                <w:lang w:val="ru-RU"/>
              </w:rPr>
              <w:t>______________________________________________________</w:t>
            </w:r>
          </w:p>
          <w:p w14:paraId="296C090C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ru-RU"/>
              </w:rPr>
            </w:pPr>
            <w:r w:rsidRPr="00F60D8F">
              <w:rPr>
                <w:sz w:val="16"/>
                <w:szCs w:val="19"/>
                <w:lang w:val="ru-RU"/>
              </w:rPr>
              <w:tab/>
            </w:r>
          </w:p>
        </w:tc>
      </w:tr>
    </w:tbl>
    <w:p w14:paraId="296C090E" w14:textId="77777777" w:rsidR="00772542" w:rsidRPr="00F60D8F" w:rsidRDefault="00772542" w:rsidP="00772542">
      <w:pPr>
        <w:spacing w:before="0" w:after="0"/>
        <w:jc w:val="both"/>
        <w:rPr>
          <w:sz w:val="16"/>
          <w:szCs w:val="19"/>
          <w:lang w:val="ru-RU"/>
        </w:rPr>
      </w:pPr>
    </w:p>
    <w:tbl>
      <w:tblPr>
        <w:tblW w:w="9612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72542" w:rsidRPr="00F60D8F" w14:paraId="296C0912" w14:textId="77777777" w:rsidTr="00485FC6">
        <w:trPr>
          <w:cantSplit/>
        </w:trPr>
        <w:tc>
          <w:tcPr>
            <w:tcW w:w="9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90F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pt-BR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  <w:t>5.</w:t>
            </w:r>
            <w:r w:rsidRPr="00F60D8F">
              <w:rPr>
                <w:sz w:val="18"/>
                <w:szCs w:val="19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>Tel</w:t>
            </w:r>
            <w:r w:rsidRPr="00F60D8F">
              <w:rPr>
                <w:sz w:val="18"/>
                <w:szCs w:val="19"/>
              </w:rPr>
              <w:t xml:space="preserve">.:________________________  </w:t>
            </w:r>
            <w:r w:rsidRPr="00F60D8F">
              <w:rPr>
                <w:b/>
                <w:bCs/>
                <w:sz w:val="18"/>
                <w:szCs w:val="19"/>
              </w:rPr>
              <w:t>Fax</w:t>
            </w:r>
            <w:r w:rsidRPr="00F60D8F">
              <w:rPr>
                <w:sz w:val="18"/>
                <w:szCs w:val="19"/>
              </w:rPr>
              <w:t>:</w:t>
            </w:r>
            <w:r w:rsidRPr="00F60D8F">
              <w:rPr>
                <w:sz w:val="18"/>
                <w:szCs w:val="19"/>
              </w:rPr>
              <w:tab/>
              <w:t xml:space="preserve"> _</w:t>
            </w:r>
            <w:r w:rsidRPr="00F60D8F">
              <w:rPr>
                <w:sz w:val="16"/>
                <w:szCs w:val="19"/>
              </w:rPr>
              <w:t>____</w:t>
            </w:r>
            <w:r w:rsidRPr="00F60D8F">
              <w:rPr>
                <w:sz w:val="18"/>
                <w:szCs w:val="19"/>
              </w:rPr>
              <w:t>______</w:t>
            </w:r>
            <w:r w:rsidRPr="00F60D8F">
              <w:rPr>
                <w:sz w:val="16"/>
                <w:szCs w:val="19"/>
              </w:rPr>
              <w:t>____________</w:t>
            </w:r>
            <w:r w:rsidRPr="00F60D8F">
              <w:rPr>
                <w:b/>
                <w:bCs/>
                <w:sz w:val="18"/>
                <w:szCs w:val="19"/>
              </w:rPr>
              <w:t>E-Mail</w:t>
            </w:r>
            <w:r w:rsidRPr="00F60D8F">
              <w:rPr>
                <w:sz w:val="18"/>
                <w:szCs w:val="19"/>
              </w:rPr>
              <w:t xml:space="preserve">:  </w:t>
            </w:r>
            <w:r w:rsidRPr="00F60D8F">
              <w:rPr>
                <w:sz w:val="16"/>
                <w:szCs w:val="19"/>
              </w:rPr>
              <w:t>__</w:t>
            </w:r>
            <w:r w:rsidRPr="00F60D8F">
              <w:rPr>
                <w:sz w:val="18"/>
                <w:szCs w:val="19"/>
              </w:rPr>
              <w:t>______</w:t>
            </w:r>
            <w:r w:rsidRPr="00F60D8F">
              <w:rPr>
                <w:sz w:val="16"/>
                <w:szCs w:val="19"/>
              </w:rPr>
              <w:t>____________________________</w:t>
            </w:r>
            <w:r w:rsidRPr="00F60D8F">
              <w:rPr>
                <w:sz w:val="18"/>
                <w:szCs w:val="19"/>
              </w:rPr>
              <w:br/>
            </w:r>
          </w:p>
          <w:p w14:paraId="296C0910" w14:textId="3FB7769E" w:rsidR="00772542" w:rsidRPr="00F60D8F" w:rsidRDefault="00772542" w:rsidP="00AA37D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  <w:lang w:val="pt-BR"/>
              </w:rPr>
            </w:pPr>
            <w:r w:rsidRPr="00F60D8F">
              <w:rPr>
                <w:sz w:val="32"/>
                <w:szCs w:val="32"/>
                <w:lang w:val="pt-BR"/>
              </w:rPr>
              <w:t xml:space="preserve">□ </w:t>
            </w:r>
            <w:r w:rsidRPr="00F60D8F">
              <w:rPr>
                <w:sz w:val="18"/>
                <w:szCs w:val="19"/>
                <w:lang w:val="pt-BR"/>
              </w:rPr>
              <w:t>I herewith express my interest in participat</w:t>
            </w:r>
            <w:r w:rsidR="00AA37D1">
              <w:rPr>
                <w:sz w:val="18"/>
                <w:szCs w:val="19"/>
                <w:lang w:val="pt-BR"/>
              </w:rPr>
              <w:t>ing in the Regional Expert</w:t>
            </w:r>
            <w:r w:rsidRPr="00F60D8F">
              <w:rPr>
                <w:sz w:val="18"/>
                <w:szCs w:val="19"/>
                <w:lang w:val="pt-BR"/>
              </w:rPr>
              <w:t xml:space="preserve"> Group </w:t>
            </w:r>
            <w:r w:rsidR="00AA37D1">
              <w:rPr>
                <w:sz w:val="18"/>
                <w:szCs w:val="19"/>
                <w:lang w:val="pt-BR"/>
              </w:rPr>
              <w:t>Meeting</w:t>
            </w:r>
            <w:r w:rsidRPr="00F60D8F">
              <w:rPr>
                <w:sz w:val="18"/>
                <w:szCs w:val="19"/>
                <w:lang w:val="pt-BR"/>
              </w:rPr>
              <w:t>.</w:t>
            </w:r>
          </w:p>
          <w:p w14:paraId="296C0911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pt-BR"/>
              </w:rPr>
            </w:pPr>
          </w:p>
        </w:tc>
      </w:tr>
    </w:tbl>
    <w:p w14:paraId="296C0913" w14:textId="77777777" w:rsidR="00772542" w:rsidRPr="00F60D8F" w:rsidRDefault="00772542" w:rsidP="00772542">
      <w:pPr>
        <w:spacing w:before="0" w:after="0"/>
        <w:jc w:val="both"/>
        <w:rPr>
          <w:sz w:val="16"/>
          <w:szCs w:val="19"/>
          <w:lang w:val="pt-BR"/>
        </w:rPr>
      </w:pPr>
    </w:p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5"/>
        <w:gridCol w:w="847"/>
        <w:gridCol w:w="3819"/>
        <w:gridCol w:w="1134"/>
        <w:gridCol w:w="3827"/>
      </w:tblGrid>
      <w:tr w:rsidR="00772542" w:rsidRPr="00F60D8F" w14:paraId="296C091C" w14:textId="77777777" w:rsidTr="00485FC6">
        <w:trPr>
          <w:gridBefore w:val="1"/>
          <w:wBefore w:w="15" w:type="dxa"/>
          <w:cantSplit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C0914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b/>
                <w:bCs/>
                <w:sz w:val="18"/>
                <w:szCs w:val="19"/>
              </w:rPr>
            </w:pPr>
            <w:r w:rsidRPr="00F60D8F">
              <w:rPr>
                <w:b/>
                <w:bCs/>
                <w:sz w:val="18"/>
                <w:szCs w:val="19"/>
              </w:rPr>
              <w:t>Date:</w:t>
            </w:r>
          </w:p>
          <w:p w14:paraId="296C0915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  <w:p w14:paraId="296C0916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</w:tc>
        <w:tc>
          <w:tcPr>
            <w:tcW w:w="3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917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</w:p>
          <w:p w14:paraId="296C0918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96C0919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b/>
                <w:bCs/>
                <w:sz w:val="18"/>
                <w:szCs w:val="19"/>
              </w:rPr>
            </w:pPr>
            <w:r w:rsidRPr="00F60D8F">
              <w:rPr>
                <w:b/>
                <w:bCs/>
                <w:sz w:val="18"/>
                <w:szCs w:val="19"/>
              </w:rPr>
              <w:t>Signature:</w:t>
            </w:r>
          </w:p>
          <w:p w14:paraId="296C091A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91B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</w:tc>
      </w:tr>
      <w:tr w:rsidR="00772542" w:rsidRPr="00F8072E" w14:paraId="296C0922" w14:textId="77777777" w:rsidTr="00AA37D1">
        <w:trPr>
          <w:cantSplit/>
          <w:trHeight w:val="1248"/>
        </w:trPr>
        <w:tc>
          <w:tcPr>
            <w:tcW w:w="4681" w:type="dxa"/>
            <w:gridSpan w:val="3"/>
            <w:tcBorders>
              <w:top w:val="double" w:sz="12" w:space="0" w:color="auto"/>
              <w:bottom w:val="double" w:sz="12" w:space="0" w:color="auto"/>
            </w:tcBorders>
          </w:tcPr>
          <w:p w14:paraId="296C091D" w14:textId="17EC3839" w:rsidR="00772542" w:rsidRPr="00F60D8F" w:rsidRDefault="00772542" w:rsidP="00AA37D1">
            <w:pPr>
              <w:tabs>
                <w:tab w:val="left" w:pos="255"/>
                <w:tab w:val="left" w:pos="10348"/>
              </w:tabs>
              <w:rPr>
                <w:b/>
                <w:i/>
                <w:noProof/>
                <w:szCs w:val="18"/>
              </w:rPr>
            </w:pPr>
            <w:r w:rsidRPr="00F60D8F">
              <w:rPr>
                <w:b/>
                <w:i/>
                <w:noProof/>
                <w:szCs w:val="18"/>
              </w:rPr>
              <w:t>Please fill in and send this Form</w:t>
            </w:r>
            <w:r w:rsidRPr="00F60D8F">
              <w:rPr>
                <w:b/>
                <w:i/>
                <w:noProof/>
                <w:szCs w:val="18"/>
              </w:rPr>
              <w:br/>
            </w:r>
            <w:r w:rsidRPr="00F60D8F">
              <w:rPr>
                <w:b/>
                <w:i/>
                <w:noProof/>
                <w:szCs w:val="18"/>
                <w:u w:val="single"/>
              </w:rPr>
              <w:t xml:space="preserve">no later than </w:t>
            </w:r>
            <w:r w:rsidR="00AA37D1">
              <w:rPr>
                <w:b/>
                <w:i/>
                <w:noProof/>
                <w:szCs w:val="18"/>
                <w:u w:val="single"/>
              </w:rPr>
              <w:t>5 June</w:t>
            </w:r>
            <w:r w:rsidR="00F8072E">
              <w:rPr>
                <w:b/>
                <w:i/>
                <w:noProof/>
                <w:szCs w:val="18"/>
                <w:u w:val="single"/>
              </w:rPr>
              <w:t xml:space="preserve"> 2015</w:t>
            </w:r>
            <w:r w:rsidRPr="00F60D8F">
              <w:rPr>
                <w:b/>
                <w:i/>
                <w:noProof/>
                <w:szCs w:val="18"/>
                <w:u w:val="single"/>
              </w:rPr>
              <w:t xml:space="preserve"> to</w:t>
            </w:r>
            <w:r w:rsidRPr="00F60D8F">
              <w:rPr>
                <w:b/>
                <w:iCs/>
                <w:noProof/>
                <w:szCs w:val="18"/>
              </w:rPr>
              <w:t>:</w:t>
            </w:r>
          </w:p>
          <w:p w14:paraId="296C091E" w14:textId="77777777" w:rsidR="00772542" w:rsidRPr="00F60D8F" w:rsidRDefault="00772542" w:rsidP="00485FC6">
            <w:pPr>
              <w:tabs>
                <w:tab w:val="left" w:pos="255"/>
                <w:tab w:val="left" w:pos="10348"/>
              </w:tabs>
              <w:rPr>
                <w:bCs/>
                <w:i/>
                <w:noProof/>
                <w:szCs w:val="18"/>
              </w:rPr>
            </w:pPr>
          </w:p>
          <w:p w14:paraId="296C091F" w14:textId="77777777" w:rsidR="00772542" w:rsidRPr="00F60D8F" w:rsidRDefault="00772542" w:rsidP="00485FC6">
            <w:pPr>
              <w:tabs>
                <w:tab w:val="left" w:pos="255"/>
                <w:tab w:val="left" w:pos="10348"/>
              </w:tabs>
            </w:pPr>
          </w:p>
        </w:tc>
        <w:tc>
          <w:tcPr>
            <w:tcW w:w="4961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14:paraId="296C0920" w14:textId="70944858" w:rsidR="00772542" w:rsidRPr="00472875" w:rsidRDefault="00F8072E" w:rsidP="00F8072E">
            <w:pPr>
              <w:tabs>
                <w:tab w:val="left" w:pos="142"/>
                <w:tab w:val="left" w:pos="2268"/>
                <w:tab w:val="left" w:pos="2835"/>
                <w:tab w:val="left" w:pos="8505"/>
                <w:tab w:val="left" w:pos="10348"/>
              </w:tabs>
              <w:rPr>
                <w:lang w:val="it-IT"/>
              </w:rPr>
            </w:pPr>
            <w:r>
              <w:rPr>
                <w:lang w:val="it-IT"/>
              </w:rPr>
              <w:t xml:space="preserve">ITU:  </w:t>
            </w:r>
            <w:hyperlink r:id="rId9" w:history="1">
              <w:r w:rsidR="00772542" w:rsidRPr="00F8072E">
                <w:rPr>
                  <w:rStyle w:val="Hyperlink"/>
                  <w:lang w:val="fr-CH"/>
                </w:rPr>
                <w:t>eurregion@itu.int</w:t>
              </w:r>
            </w:hyperlink>
            <w:r w:rsidR="00772542" w:rsidRPr="00F8072E">
              <w:rPr>
                <w:lang w:val="fr-CH"/>
              </w:rPr>
              <w:t xml:space="preserve"> </w:t>
            </w:r>
            <w:r w:rsidR="00772542" w:rsidRPr="00F60D8F">
              <w:rPr>
                <w:lang w:val="it-IT"/>
              </w:rPr>
              <w:br/>
            </w:r>
          </w:p>
          <w:p w14:paraId="296C0921" w14:textId="77777777" w:rsidR="00772542" w:rsidRPr="00472875" w:rsidRDefault="00772542" w:rsidP="00485FC6">
            <w:pPr>
              <w:tabs>
                <w:tab w:val="left" w:pos="142"/>
                <w:tab w:val="left" w:pos="2268"/>
                <w:tab w:val="left" w:pos="2835"/>
                <w:tab w:val="left" w:pos="8505"/>
                <w:tab w:val="left" w:pos="10348"/>
              </w:tabs>
              <w:rPr>
                <w:lang w:val="it-IT"/>
              </w:rPr>
            </w:pPr>
          </w:p>
        </w:tc>
      </w:tr>
    </w:tbl>
    <w:p w14:paraId="296C0923" w14:textId="77777777" w:rsidR="00257AB5" w:rsidRPr="00F8072E" w:rsidRDefault="00AA37D1">
      <w:pPr>
        <w:rPr>
          <w:lang w:val="fr-CH"/>
        </w:rPr>
      </w:pPr>
    </w:p>
    <w:sectPr w:rsidR="00257AB5" w:rsidRPr="00F8072E" w:rsidSect="005C2BA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C092C" w14:textId="77777777" w:rsidR="00410CEF" w:rsidRDefault="00410CEF" w:rsidP="005C1D20">
      <w:pPr>
        <w:spacing w:before="0" w:after="0"/>
      </w:pPr>
      <w:r>
        <w:separator/>
      </w:r>
    </w:p>
  </w:endnote>
  <w:endnote w:type="continuationSeparator" w:id="0">
    <w:p w14:paraId="296C092D" w14:textId="77777777" w:rsidR="00410CEF" w:rsidRDefault="00410CEF" w:rsidP="005C1D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092A" w14:textId="77777777" w:rsidR="00410CEF" w:rsidRDefault="00410CEF" w:rsidP="005C1D20">
      <w:pPr>
        <w:spacing w:before="0" w:after="0"/>
      </w:pPr>
      <w:r>
        <w:separator/>
      </w:r>
    </w:p>
  </w:footnote>
  <w:footnote w:type="continuationSeparator" w:id="0">
    <w:p w14:paraId="296C092B" w14:textId="77777777" w:rsidR="00410CEF" w:rsidRDefault="00410CEF" w:rsidP="005C1D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1C41" w14:textId="7A48C0C0" w:rsidR="00AA37D1" w:rsidRDefault="00AA37D1" w:rsidP="00AA37D1">
    <w:pPr>
      <w:pStyle w:val="Header"/>
    </w:pPr>
    <w:r>
      <w:rPr>
        <w:rFonts w:asciiTheme="majorHAnsi" w:hAnsiTheme="majorHAnsi"/>
        <w:b/>
        <w:noProof/>
        <w:sz w:val="24"/>
        <w:szCs w:val="24"/>
        <w:lang w:eastAsia="zh-CN"/>
      </w:rPr>
      <w:drawing>
        <wp:anchor distT="0" distB="0" distL="114300" distR="114300" simplePos="0" relativeHeight="251661312" behindDoc="0" locked="0" layoutInCell="1" allowOverlap="1" wp14:anchorId="3E6923DE" wp14:editId="479FE68E">
          <wp:simplePos x="0" y="0"/>
          <wp:positionH relativeFrom="margin">
            <wp:posOffset>2237740</wp:posOffset>
          </wp:positionH>
          <wp:positionV relativeFrom="margin">
            <wp:posOffset>-656590</wp:posOffset>
          </wp:positionV>
          <wp:extent cx="1268901" cy="610235"/>
          <wp:effectExtent l="0" t="0" r="7620" b="0"/>
          <wp:wrapNone/>
          <wp:docPr id="5" name="Picture 5" descr="C:\Users\chevtche\Pictures\Roma 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evtche\Pictures\Roma 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01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4D0">
      <w:rPr>
        <w:noProof/>
        <w:lang w:eastAsia="zh-CN"/>
      </w:rPr>
      <w:drawing>
        <wp:anchor distT="0" distB="0" distL="114300" distR="114300" simplePos="0" relativeHeight="251644928" behindDoc="0" locked="0" layoutInCell="1" allowOverlap="1" wp14:anchorId="2AD613F7" wp14:editId="1175933C">
          <wp:simplePos x="0" y="0"/>
          <wp:positionH relativeFrom="margin">
            <wp:posOffset>4476115</wp:posOffset>
          </wp:positionH>
          <wp:positionV relativeFrom="paragraph">
            <wp:posOffset>-161290</wp:posOffset>
          </wp:positionV>
          <wp:extent cx="1257300" cy="629285"/>
          <wp:effectExtent l="0" t="0" r="0" b="0"/>
          <wp:wrapSquare wrapText="bothSides"/>
          <wp:docPr id="3" name="Picture 3" descr="Autonome Universität Barcelona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onome Universität Barcelona Logo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noProof/>
        <w:sz w:val="24"/>
        <w:szCs w:val="24"/>
        <w:lang w:eastAsia="zh-CN"/>
      </w:rPr>
      <w:drawing>
        <wp:anchor distT="0" distB="0" distL="114300" distR="114300" simplePos="0" relativeHeight="251678720" behindDoc="0" locked="0" layoutInCell="1" allowOverlap="1" wp14:anchorId="0D9006EA" wp14:editId="080CD419">
          <wp:simplePos x="0" y="0"/>
          <wp:positionH relativeFrom="column">
            <wp:posOffset>-104775</wp:posOffset>
          </wp:positionH>
          <wp:positionV relativeFrom="paragraph">
            <wp:posOffset>-228600</wp:posOffset>
          </wp:positionV>
          <wp:extent cx="1059180" cy="792480"/>
          <wp:effectExtent l="0" t="0" r="0" b="0"/>
          <wp:wrapSquare wrapText="bothSides"/>
          <wp:docPr id="4" name="Picture 4" descr="C:\Users\chevtche\Pictures\ITU-logo 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evtche\Pictures\ITU-logo 15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7F407" w14:textId="20F1E0C6" w:rsidR="00AA37D1" w:rsidRDefault="00AA37D1" w:rsidP="00AA37D1">
    <w:pPr>
      <w:pStyle w:val="Header"/>
    </w:pPr>
  </w:p>
  <w:p w14:paraId="296C092F" w14:textId="77777777" w:rsidR="005C1D20" w:rsidRDefault="005C1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42"/>
    <w:rsid w:val="00014A82"/>
    <w:rsid w:val="00060808"/>
    <w:rsid w:val="002A2705"/>
    <w:rsid w:val="002D04AC"/>
    <w:rsid w:val="002E1757"/>
    <w:rsid w:val="00376F39"/>
    <w:rsid w:val="00410CEF"/>
    <w:rsid w:val="004A539F"/>
    <w:rsid w:val="00545398"/>
    <w:rsid w:val="005C1D20"/>
    <w:rsid w:val="005C2BA3"/>
    <w:rsid w:val="005D20A1"/>
    <w:rsid w:val="00600F72"/>
    <w:rsid w:val="006956B7"/>
    <w:rsid w:val="00772542"/>
    <w:rsid w:val="008349CD"/>
    <w:rsid w:val="00892A45"/>
    <w:rsid w:val="00954E5E"/>
    <w:rsid w:val="009637FB"/>
    <w:rsid w:val="00AA37D1"/>
    <w:rsid w:val="00AC207C"/>
    <w:rsid w:val="00D156A6"/>
    <w:rsid w:val="00D92215"/>
    <w:rsid w:val="00DA1F48"/>
    <w:rsid w:val="00F103A0"/>
    <w:rsid w:val="00F8072E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6C0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772542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772542"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320" w:lineRule="exact"/>
      <w:ind w:left="1588" w:hanging="1588"/>
      <w:textAlignment w:val="baseline"/>
      <w:outlineLvl w:val="8"/>
    </w:pPr>
    <w:rPr>
      <w:rFonts w:ascii="Calibri" w:eastAsia="SimSun" w:hAnsi="Calibri" w:cs="Traditional Arabic"/>
      <w:b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sid w:val="00772542"/>
    <w:rPr>
      <w:rFonts w:ascii="Calibri" w:eastAsia="SimSun" w:hAnsi="Calibri" w:cs="Traditional Arabic"/>
      <w:b/>
      <w:sz w:val="24"/>
      <w:szCs w:val="30"/>
      <w:lang w:eastAsia="en-US"/>
    </w:rPr>
  </w:style>
  <w:style w:type="character" w:styleId="Hyperlink">
    <w:name w:val="Hyperlink"/>
    <w:basedOn w:val="DefaultParagraphFont"/>
    <w:uiPriority w:val="99"/>
    <w:rsid w:val="007725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7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42"/>
    <w:rPr>
      <w:rFonts w:asciiTheme="majorHAnsi" w:eastAsiaTheme="majorEastAsia" w:hAnsiTheme="majorHAnsi" w:cstheme="majorBidi"/>
      <w:i/>
      <w:iCs/>
      <w:color w:val="243F60" w:themeColor="accent1" w:themeShade="7F"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1D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1D20"/>
    <w:rPr>
      <w:rFonts w:ascii="Calibri" w:eastAsia="SimSun" w:hAnsi="Calibri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1D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C1D20"/>
    <w:rPr>
      <w:rFonts w:ascii="Calibri" w:eastAsia="SimSun" w:hAnsi="Calibri" w:cs="Traditional Arabic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48"/>
    <w:rPr>
      <w:rFonts w:ascii="Tahoma" w:eastAsia="SimSun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6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urregion@itu.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41513-4E61-47F0-BF5C-94155D35FBFA}"/>
</file>

<file path=customXml/itemProps2.xml><?xml version="1.0" encoding="utf-8"?>
<ds:datastoreItem xmlns:ds="http://schemas.openxmlformats.org/officeDocument/2006/customXml" ds:itemID="{CF327E9B-FB2F-4448-AA25-E0CA640D3EA2}"/>
</file>

<file path=customXml/itemProps3.xml><?xml version="1.0" encoding="utf-8"?>
<ds:datastoreItem xmlns:ds="http://schemas.openxmlformats.org/officeDocument/2006/customXml" ds:itemID="{BD2ACBB5-9DF0-4D4C-9AD1-318A09ACF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2015-05-19T08:42:00Z</dcterms:created>
  <dcterms:modified xsi:type="dcterms:W3CDTF">2015-06-01T16:17:00Z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