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65" w:type="pct"/>
        <w:tblInd w:w="-1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792"/>
        <w:gridCol w:w="6676"/>
        <w:gridCol w:w="2695"/>
      </w:tblGrid>
      <w:tr w:rsidR="00181DFD" w:rsidRPr="00052616" w:rsidTr="00647221">
        <w:trPr>
          <w:trHeight w:val="2361"/>
        </w:trPr>
        <w:tc>
          <w:tcPr>
            <w:tcW w:w="834" w:type="pct"/>
            <w:gridSpan w:val="2"/>
            <w:vAlign w:val="center"/>
          </w:tcPr>
          <w:p w:rsidR="00262424" w:rsidRPr="00052616" w:rsidRDefault="00647221" w:rsidP="009613A9">
            <w:pPr>
              <w:jc w:val="center"/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 wp14:anchorId="353FD85C" wp14:editId="6D5C21ED">
                  <wp:extent cx="828675" cy="933450"/>
                  <wp:effectExtent l="19050" t="0" r="9525" b="0"/>
                  <wp:docPr id="2" name="Image 2" descr="itu-logo-no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-logo-no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pct"/>
            <w:vAlign w:val="center"/>
          </w:tcPr>
          <w:p w:rsidR="007528FB" w:rsidRPr="005453DE" w:rsidRDefault="007528FB" w:rsidP="007528FB">
            <w:pPr>
              <w:tabs>
                <w:tab w:val="left" w:pos="4111"/>
              </w:tabs>
              <w:ind w:left="57" w:right="-108"/>
              <w:jc w:val="center"/>
              <w:rPr>
                <w:b/>
                <w:bCs/>
                <w:color w:val="000000"/>
                <w:sz w:val="28"/>
                <w:szCs w:val="28"/>
                <w:lang w:val="fr-CH"/>
              </w:rPr>
            </w:pPr>
          </w:p>
          <w:p w:rsidR="0046107A" w:rsidRPr="004A489E" w:rsidRDefault="004A489E" w:rsidP="00647221">
            <w:pPr>
              <w:tabs>
                <w:tab w:val="left" w:pos="-73"/>
              </w:tabs>
              <w:ind w:left="-34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val="fr-CH" w:eastAsia="zh-CN"/>
              </w:rPr>
            </w:pPr>
            <w:r w:rsidRPr="004A489E">
              <w:rPr>
                <w:rFonts w:eastAsia="SimSun"/>
                <w:b/>
                <w:bCs/>
                <w:color w:val="000099"/>
                <w:sz w:val="28"/>
                <w:szCs w:val="28"/>
                <w:lang w:val="fr-CH" w:eastAsia="zh-CN"/>
              </w:rPr>
              <w:t xml:space="preserve">Atelier </w:t>
            </w:r>
            <w:r w:rsidR="00205E50" w:rsidRPr="00205E50">
              <w:rPr>
                <w:rFonts w:eastAsia="SimSun"/>
                <w:b/>
                <w:bCs/>
                <w:color w:val="000099"/>
                <w:sz w:val="28"/>
                <w:szCs w:val="28"/>
                <w:lang w:val="fr-CH" w:eastAsia="zh-CN"/>
              </w:rPr>
              <w:t>sous régional sur « la collecte des données administratives sur les télécommunications et les Technologies de l’Information et de la Communication</w:t>
            </w:r>
            <w:r w:rsidR="00205E50">
              <w:rPr>
                <w:rFonts w:eastAsia="SimSun"/>
                <w:b/>
                <w:bCs/>
                <w:color w:val="000099"/>
                <w:sz w:val="28"/>
                <w:szCs w:val="28"/>
                <w:lang w:val="fr-CH" w:eastAsia="zh-CN"/>
              </w:rPr>
              <w:t xml:space="preserve"> </w:t>
            </w:r>
            <w:r w:rsidR="00205E50" w:rsidRPr="00205E50">
              <w:rPr>
                <w:rFonts w:eastAsia="SimSun"/>
                <w:b/>
                <w:bCs/>
                <w:color w:val="000099"/>
                <w:sz w:val="28"/>
                <w:szCs w:val="28"/>
                <w:lang w:val="fr-CH" w:eastAsia="zh-CN"/>
              </w:rPr>
              <w:t>(TIC) pour les pays Arabes francophones</w:t>
            </w:r>
            <w:r w:rsidR="00205E50">
              <w:rPr>
                <w:rFonts w:eastAsia="SimSun"/>
                <w:b/>
                <w:bCs/>
                <w:color w:val="000099"/>
                <w:sz w:val="28"/>
                <w:szCs w:val="28"/>
                <w:lang w:val="fr-CH" w:eastAsia="zh-CN"/>
              </w:rPr>
              <w:t> »</w:t>
            </w:r>
            <w:r w:rsidR="00205E50">
              <w:rPr>
                <w:b/>
                <w:bCs/>
                <w:i/>
                <w:iCs/>
                <w:color w:val="000099"/>
                <w:sz w:val="36"/>
                <w:szCs w:val="36"/>
                <w:lang w:val="fr-CH"/>
              </w:rPr>
              <w:t> </w:t>
            </w:r>
          </w:p>
          <w:p w:rsidR="006734A3" w:rsidRPr="00205E50" w:rsidRDefault="006734A3" w:rsidP="0046107A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b/>
                <w:bCs/>
                <w:color w:val="000099"/>
                <w:sz w:val="16"/>
                <w:szCs w:val="16"/>
                <w:lang w:val="fr-CH" w:eastAsia="zh-CN"/>
              </w:rPr>
            </w:pPr>
          </w:p>
          <w:p w:rsidR="0046107A" w:rsidRPr="004A489E" w:rsidRDefault="004A489E" w:rsidP="004A489E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val="fr-CH" w:eastAsia="zh-CN"/>
              </w:rPr>
            </w:pPr>
            <w:r w:rsidRPr="004A489E">
              <w:rPr>
                <w:rFonts w:eastAsia="SimSun"/>
                <w:i/>
                <w:iCs/>
                <w:color w:val="000099"/>
                <w:sz w:val="22"/>
                <w:lang w:val="fr-CH" w:eastAsia="zh-CN"/>
              </w:rPr>
              <w:t>Moroni-Union</w:t>
            </w:r>
            <w:bookmarkStart w:id="0" w:name="_GoBack"/>
            <w:bookmarkEnd w:id="0"/>
            <w:r w:rsidRPr="004A489E">
              <w:rPr>
                <w:rFonts w:eastAsia="SimSun"/>
                <w:i/>
                <w:iCs/>
                <w:color w:val="000099"/>
                <w:sz w:val="22"/>
                <w:lang w:val="fr-CH" w:eastAsia="zh-CN"/>
              </w:rPr>
              <w:t xml:space="preserve"> des Comores, 29-31 Octobre</w:t>
            </w:r>
            <w:r w:rsidR="0046107A" w:rsidRPr="004A489E">
              <w:rPr>
                <w:rFonts w:eastAsia="SimSun"/>
                <w:i/>
                <w:iCs/>
                <w:color w:val="000099"/>
                <w:sz w:val="22"/>
                <w:lang w:val="fr-CH" w:eastAsia="zh-CN"/>
              </w:rPr>
              <w:t xml:space="preserve"> 2014</w:t>
            </w:r>
          </w:p>
          <w:p w:rsidR="00181DFD" w:rsidRPr="004A489E" w:rsidRDefault="00C54272" w:rsidP="004A489E">
            <w:pPr>
              <w:tabs>
                <w:tab w:val="left" w:pos="-73"/>
              </w:tabs>
              <w:ind w:left="-34" w:right="-182"/>
              <w:jc w:val="center"/>
              <w:rPr>
                <w:i/>
                <w:iCs/>
                <w:color w:val="000080"/>
                <w:lang w:val="fr-CH"/>
              </w:rPr>
            </w:pPr>
            <w:r w:rsidRPr="004A489E">
              <w:rPr>
                <w:rFonts w:eastAsia="SimSun"/>
                <w:i/>
                <w:iCs/>
                <w:color w:val="000099"/>
                <w:sz w:val="22"/>
                <w:lang w:val="fr-CH" w:eastAsia="zh-CN"/>
              </w:rPr>
              <w:t xml:space="preserve"> </w:t>
            </w:r>
          </w:p>
        </w:tc>
        <w:tc>
          <w:tcPr>
            <w:tcW w:w="1198" w:type="pct"/>
            <w:tcBorders>
              <w:left w:val="nil"/>
            </w:tcBorders>
            <w:vAlign w:val="center"/>
          </w:tcPr>
          <w:p w:rsidR="00181DFD" w:rsidRPr="00052616" w:rsidRDefault="00647221" w:rsidP="00647221">
            <w:pPr>
              <w:tabs>
                <w:tab w:val="left" w:pos="1157"/>
              </w:tabs>
              <w:jc w:val="center"/>
              <w:rPr>
                <w:rFonts w:ascii="Trebuchet MS" w:hAnsi="Trebuchet MS"/>
                <w:sz w:val="28"/>
                <w:szCs w:val="28"/>
                <w:rtl/>
                <w:lang w:bidi="ar-EG"/>
              </w:rPr>
            </w:pPr>
            <w:r w:rsidRPr="00223513">
              <w:rPr>
                <w:noProof/>
                <w:lang w:eastAsia="zh-CN" w:bidi="ar-SA"/>
              </w:rPr>
              <w:drawing>
                <wp:inline distT="0" distB="0" distL="0" distR="0" wp14:anchorId="518756F2" wp14:editId="501F566F">
                  <wp:extent cx="1304925" cy="638175"/>
                  <wp:effectExtent l="0" t="0" r="9525" b="9525"/>
                  <wp:docPr id="4" name="Picture 4" descr="logo ANR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ANR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F64" w:rsidTr="00647221">
        <w:tblPrEx>
          <w:tblCellMar>
            <w:left w:w="108" w:type="dxa"/>
            <w:right w:w="108" w:type="dxa"/>
          </w:tblCellMar>
        </w:tblPrEx>
        <w:trPr>
          <w:gridBefore w:val="1"/>
          <w:wBefore w:w="482" w:type="pct"/>
          <w:cantSplit/>
          <w:trHeight w:val="819"/>
        </w:trPr>
        <w:tc>
          <w:tcPr>
            <w:tcW w:w="45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4A489E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submitted before</w:t>
            </w:r>
            <w:r w:rsidR="002022A8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4A489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20 October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61A07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4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>
        <w:trPr>
          <w:cantSplit/>
          <w:trHeight w:val="454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  <w:r w:rsidRPr="00D97D06">
              <w:rPr>
                <w:rFonts w:ascii="Tahoma" w:hAnsi="Tahoma" w:cs="Tahoma"/>
                <w:b/>
                <w:noProof/>
                <w:sz w:val="20"/>
              </w:rPr>
              <w:t>PLEASE SEND DIRECTLY TO THE HOTEL CHOOSEN</w:t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B43299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3E10DE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7620" t="13335" r="1079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FFA07" id="Rectangle 3" o:spid="_x0000_s1026" style="position:absolute;margin-left:194.05pt;margin-top:19.4pt;width:18.05pt;height:18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xoJgIAAEUEAAAOAAAAZHJzL2Uyb0RvYy54bWysU8FuEzEQvSPxD5bvZJNNAs0qm6pKCSAV&#10;qCh8gOP1Zi1sjxk72ZSvZ+yN0hQ4IXywPJ7x88x7M8vrozXsoDBocDWfjMacKSeh0W5X829fN6+u&#10;OAtRuEYYcKrmjyrw69XLF8veV6qEDkyjkBGIC1Xva97F6KuiCLJTVoQReOXI2QJaEcnEXdGg6And&#10;mqIcj18XPWDjEaQKgW5vBydfZfy2VTJ+btugIjM1p9xi3jHv27QXq6Wodih8p+UpDfEPWVihHX16&#10;hroVUbA96j+grJYIAdo4kmALaFstVa6BqpmMf6vmoRNe5VqInODPNIX/Bys/He6R6abmU86csCTR&#10;FyJNuJ1RbJro6X2oKOrB32MqMPg7kN8Dc7DuKErdIELfKdFQUpMUXzx7kIxAT9m2/wgNoYt9hMzU&#10;sUXLWqP9+/QwQRMb7JileTxLo46RSbosy0U5nXMmyVVOy9kkS1eIKsGkxx5DfKfAsnSoOVIRGVQc&#10;7kJMaT2F5DLA6GajjckG7rZrg+wgqEs2eeVKqNrLMONYX/PFvJxn5Ge+cAkxzutvEFZHanejbc2v&#10;zkGiSvy9dU1uxii0Gc6UsnEnQhOHgxZbaB6JT4Shl2n26NAB/uSspz6uefixF6g4Mx8cabKYzGap&#10;8bMxm78pycBLz/bSI5wkqJpHzobjOg7Dsveodx39NEjl4IZ0bHVmNmk8ZHVKlno1E36aqzQMl3aO&#10;epr+1S8AAAD//wMAUEsDBBQABgAIAAAAIQA4mD1P3gAAAAkBAAAPAAAAZHJzL2Rvd25yZXYueG1s&#10;TI/BasMwDIbvg72D0aC31WnqbSGNU0qhsF0K6wa9OrGWhMZysN00eft5u2w3CX38+v5iO5mejeh8&#10;Z0nCapkAQ6qt7qiR8PlxeMyA+aBIq94SSpjRw7a8vytUru2N3nE8hYbFEPK5ktCGMOSc+7pFo/zS&#10;Dkjx9mWdUSGuruHaqVsMNz1Pk+SZG9VR/NCqAfct1pfT1Uh4HY7Vm0vNfBSV4PNUr/14Pku5eJh2&#10;G2ABp/AHw49+VIcyOlX2StqzXsI6y1YR/R2ARUCkIgVWSXh5EsDLgv9vUH4DAAD//wMAUEsBAi0A&#10;FAAGAAgAAAAhALaDOJL+AAAA4QEAABMAAAAAAAAAAAAAAAAAAAAAAFtDb250ZW50X1R5cGVzXS54&#10;bWxQSwECLQAUAAYACAAAACEAOP0h/9YAAACUAQAACwAAAAAAAAAAAAAAAAAvAQAAX3JlbHMvLnJl&#10;bHNQSwECLQAUAAYACAAAACEAGu6caCYCAABFBAAADgAAAAAAAAAAAAAAAAAuAgAAZHJzL2Uyb0Rv&#10;Yy54bWxQSwECLQAUAAYACAAAACEAOJg9T94AAAAJAQAADwAAAAAAAAAAAAAAAACABAAAZHJzL2Rv&#10;d25yZXYueG1sUEsFBgAAAAAEAAQA8wAAAIsFAAAAAA==&#10;">
                      <w10:wrap anchorx="page"/>
                    </v:rect>
                  </w:pict>
                </mc:Fallback>
              </mc:AlternateConten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 xml:space="preserve">     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3E10DE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7620" t="13335" r="11430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DCE9E" id="Rectangle 2" o:spid="_x0000_s1026" style="position:absolute;margin-left:194.05pt;margin-top:10.25pt;width:18pt;height:1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WvIgIAAEUEAAAOAAAAZHJzL2Uyb0RvYy54bWysU1GP0zAMfkfiP0R5Z+2q7dhV606nHQOk&#10;A04c/IAsTduINA5Otm78+nPSMX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aRncL6krEf3gLFB7+5BfvPMwrqjLHWLCEOnRE1FTWN+9uxCdDxdZdvhA9SELnYBElOH&#10;BnvWGO3exYsRmthghyTN8SyNOgQm6WdRLK5yElBS6GTHt0QZYeJlhz68VdCzaFQcqYkEKvb3Poyp&#10;P1NSG2B0vdHGJAfb7dog2wuakk36UifU7WWasWyo+PW8mCfkZzF/CZGn728QvQ407kb3FV+ck0QZ&#10;+XtjaypTlEFoM9rUnbEnQiOHoxZbqI/EJ8I4y7R7ZHSAPzgbaI4r7r/vBCrOzHtLmlxPZ7M4+MmZ&#10;zV8X5OBlZHsZEVYSVMUDZ6O5DuOy7BzqtqOXRqks3JKOjU7MRo3Hqk7F0qwmbU57FZfh0k9Zv7Z/&#10;9QQAAP//AwBQSwMEFAAGAAgAAAAhAKQUiOzeAAAACQEAAA8AAABkcnMvZG93bnJldi54bWxMj8FK&#10;xDAQhu+C7xBG8Oam222XUjtdRBD0suAq7DVtxrbYJCXJdtu3dzzpcWY+/vn+6rCYUczkw+AswnaT&#10;gCDbOj3YDuHz4+WhABGislqNzhLCSgEO9e1NpUrtrvad5lPsBIfYUCqEPsaplDK0PRkVNm4iy7cv&#10;542KPPpOaq+uHG5GmSbJXho1WP7Qq4mee2q/TxeD8DodmzefmvWYNZlcl3YX5vMZ8f5ueXoEEWmJ&#10;fzD86rM61OzUuIvVQYwIu6LYMoqQJjkIBrI040WDkO9zkHUl/zeofwAAAP//AwBQSwECLQAUAAYA&#10;CAAAACEAtoM4kv4AAADhAQAAEwAAAAAAAAAAAAAAAAAAAAAAW0NvbnRlbnRfVHlwZXNdLnhtbFBL&#10;AQItABQABgAIAAAAIQA4/SH/1gAAAJQBAAALAAAAAAAAAAAAAAAAAC8BAABfcmVscy8ucmVsc1BL&#10;AQItABQABgAIAAAAIQDh/WWvIgIAAEUEAAAOAAAAAAAAAAAAAAAAAC4CAABkcnMvZTJvRG9jLnht&#10;bFBLAQItABQABgAIAAAAIQCkFIjs3gAAAAkBAAAPAAAAAAAAAAAAAAAAAHwEAABkcnMvZG93bnJl&#10;di54bWxQSwUGAAAAAAQABADzAAAAhwUAAAAA&#10;">
                      <w10:wrap anchorx="page"/>
                    </v:rect>
                  </w:pict>
                </mc:Fallback>
              </mc:AlternateConten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  <w:gridCol w:w="5040"/>
      </w:tblGrid>
      <w:tr w:rsidR="00F96F64" w:rsidRPr="004A489E">
        <w:trPr>
          <w:cantSplit/>
        </w:trPr>
        <w:tc>
          <w:tcPr>
            <w:tcW w:w="5327" w:type="dxa"/>
            <w:tcBorders>
              <w:top w:val="double" w:sz="12" w:space="0" w:color="auto"/>
              <w:bottom w:val="double" w:sz="12" w:space="0" w:color="auto"/>
            </w:tcBorders>
          </w:tcPr>
          <w:p w:rsidR="00F96F64" w:rsidRDefault="00F96F64" w:rsidP="004A489E">
            <w:pPr>
              <w:tabs>
                <w:tab w:val="left" w:pos="193"/>
                <w:tab w:val="left" w:pos="5113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4A489E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2</w:t>
            </w:r>
            <w:r w:rsidR="0046107A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</w:t>
            </w:r>
            <w:r w:rsidR="0046107A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4A489E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61A07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4</w:t>
            </w:r>
            <w:r w:rsidR="004A489E" w:rsidRPr="004A489E"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to:</w:t>
            </w:r>
          </w:p>
          <w:p w:rsidR="00F96F64" w:rsidRPr="00416D71" w:rsidRDefault="00F96F64" w:rsidP="00B43299">
            <w:pPr>
              <w:pStyle w:val="EndnoteText"/>
              <w:tabs>
                <w:tab w:val="left" w:pos="142"/>
                <w:tab w:val="left" w:pos="10348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</w:p>
          <w:p w:rsidR="00416D71" w:rsidRPr="00416D71" w:rsidRDefault="00416D71" w:rsidP="00B43299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  <w:lang w:val="en-GB"/>
              </w:rPr>
            </w:pPr>
          </w:p>
          <w:p w:rsidR="00F96F64" w:rsidRPr="002948E7" w:rsidRDefault="004A489E" w:rsidP="00416D71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                                                            </w:t>
            </w:r>
            <w:r w:rsidR="00F96F64" w:rsidRPr="002948E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 xml:space="preserve">cc: </w:t>
            </w:r>
          </w:p>
        </w:tc>
        <w:tc>
          <w:tcPr>
            <w:tcW w:w="5040" w:type="dxa"/>
            <w:tcBorders>
              <w:top w:val="double" w:sz="12" w:space="0" w:color="auto"/>
              <w:bottom w:val="double" w:sz="12" w:space="0" w:color="auto"/>
            </w:tcBorders>
          </w:tcPr>
          <w:p w:rsidR="00504557" w:rsidRDefault="0035268D" w:rsidP="004A489E">
            <w:pPr>
              <w:tabs>
                <w:tab w:val="left" w:pos="0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46107A" w:rsidRDefault="0046107A" w:rsidP="0046107A">
            <w:pPr>
              <w:tabs>
                <w:tab w:val="left" w:pos="0"/>
              </w:tabs>
              <w:bidi w:val="0"/>
              <w:ind w:right="255"/>
              <w:rPr>
                <w:rFonts w:ascii="Tahoma" w:hAnsi="Tahoma" w:cs="Tahoma"/>
                <w:noProof/>
                <w:sz w:val="20"/>
              </w:rPr>
            </w:pPr>
          </w:p>
          <w:p w:rsidR="0046107A" w:rsidRDefault="0046107A" w:rsidP="0046107A">
            <w:pPr>
              <w:tabs>
                <w:tab w:val="left" w:pos="0"/>
              </w:tabs>
              <w:bidi w:val="0"/>
              <w:ind w:right="255"/>
              <w:rPr>
                <w:rFonts w:ascii="Tahoma" w:hAnsi="Tahoma" w:cs="Tahoma"/>
                <w:noProof/>
                <w:sz w:val="20"/>
              </w:rPr>
            </w:pPr>
          </w:p>
          <w:p w:rsidR="0009089F" w:rsidRPr="004A489E" w:rsidRDefault="0046107A" w:rsidP="00927F9E">
            <w:pPr>
              <w:tabs>
                <w:tab w:val="left" w:pos="0"/>
              </w:tabs>
              <w:bidi w:val="0"/>
              <w:ind w:right="255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Mr. </w:t>
            </w:r>
            <w:r w:rsidR="004A489E" w:rsidRPr="00B648F6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Youssouf</w:t>
            </w:r>
            <w:r w:rsidR="00927F9E" w:rsidRPr="00B648F6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 </w:t>
            </w:r>
            <w:proofErr w:type="spellStart"/>
            <w:r w:rsidR="00927F9E" w:rsidRPr="00B648F6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Soulé</w:t>
            </w:r>
            <w:proofErr w:type="spellEnd"/>
            <w:r w:rsidRPr="0046107A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br/>
            </w:r>
            <w:r w:rsidR="004A489E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ANRTIC – Union des </w:t>
            </w:r>
            <w:proofErr w:type="spellStart"/>
            <w:r w:rsidR="004A489E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Comores</w:t>
            </w:r>
            <w:proofErr w:type="spellEnd"/>
            <w:r w:rsidRPr="00B648F6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br/>
            </w:r>
            <w:r w:rsidRPr="005453DE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Tel: </w:t>
            </w:r>
            <w:r w:rsidR="004A489E" w:rsidRPr="005453DE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 </w:t>
            </w:r>
            <w:hyperlink r:id="rId8" w:tgtFrame="_blank" w:history="1">
              <w:r w:rsidRPr="005453DE">
                <w:rPr>
                  <w:rFonts w:ascii="Tahoma" w:hAnsi="Tahoma" w:cs="Tahoma"/>
                  <w:b/>
                  <w:bCs/>
                  <w:sz w:val="20"/>
                  <w:szCs w:val="20"/>
                  <w:lang w:val="en-GB" w:eastAsia="fr-FR" w:bidi="ar-SA"/>
                </w:rPr>
                <w:t>+</w:t>
              </w:r>
            </w:hyperlink>
            <w:r w:rsidR="005453DE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269</w:t>
            </w:r>
            <w:r w:rsidR="005453DE" w:rsidRPr="005453DE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 334 13 76</w:t>
            </w:r>
            <w:r w:rsidR="004A489E" w:rsidRPr="00205E5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GB" w:eastAsia="fr-FR" w:bidi="ar-SA"/>
              </w:rPr>
              <w:t xml:space="preserve"> </w:t>
            </w:r>
            <w:r w:rsidRPr="00205E5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GB" w:eastAsia="fr-FR" w:bidi="ar-SA"/>
              </w:rPr>
              <w:br/>
            </w:r>
            <w:r w:rsidRPr="00B648F6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E</w:t>
            </w:r>
            <w:r w:rsidR="005636F5" w:rsidRPr="00B648F6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-</w:t>
            </w:r>
            <w:r w:rsidRPr="00B648F6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mail: </w:t>
            </w:r>
            <w:r w:rsidR="004A489E" w:rsidRPr="00B648F6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youssouf.soule@ties.itu.int</w:t>
            </w:r>
            <w:r w:rsidR="004A489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9" w:tgtFrame="_blank" w:history="1"/>
          </w:p>
        </w:tc>
      </w:tr>
    </w:tbl>
    <w:p w:rsidR="00EF56F4" w:rsidRPr="004A489E" w:rsidRDefault="00EF56F4" w:rsidP="00504557">
      <w:pPr>
        <w:rPr>
          <w:sz w:val="16"/>
          <w:szCs w:val="16"/>
          <w:lang w:bidi="ar-EG"/>
        </w:rPr>
      </w:pPr>
    </w:p>
    <w:sectPr w:rsidR="00EF56F4" w:rsidRPr="004A489E" w:rsidSect="00205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797" w:bottom="3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5B" w:rsidRDefault="00A34B5B" w:rsidP="00A34B5B">
      <w:r>
        <w:separator/>
      </w:r>
    </w:p>
  </w:endnote>
  <w:endnote w:type="continuationSeparator" w:id="0">
    <w:p w:rsidR="00A34B5B" w:rsidRDefault="00A34B5B" w:rsidP="00A3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B" w:rsidRDefault="00A34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B" w:rsidRDefault="00A34B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B" w:rsidRDefault="00A34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5B" w:rsidRDefault="00A34B5B" w:rsidP="00A34B5B">
      <w:r>
        <w:separator/>
      </w:r>
    </w:p>
  </w:footnote>
  <w:footnote w:type="continuationSeparator" w:id="0">
    <w:p w:rsidR="00A34B5B" w:rsidRDefault="00A34B5B" w:rsidP="00A34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B" w:rsidRDefault="00A34B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B" w:rsidRDefault="00A34B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B" w:rsidRDefault="00A34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64"/>
    <w:rsid w:val="000072EC"/>
    <w:rsid w:val="000207AA"/>
    <w:rsid w:val="000307C9"/>
    <w:rsid w:val="0009089F"/>
    <w:rsid w:val="000C55A9"/>
    <w:rsid w:val="00114D85"/>
    <w:rsid w:val="00131200"/>
    <w:rsid w:val="0015030C"/>
    <w:rsid w:val="00161A07"/>
    <w:rsid w:val="00181DFD"/>
    <w:rsid w:val="001B71C2"/>
    <w:rsid w:val="001F3EA6"/>
    <w:rsid w:val="001F4668"/>
    <w:rsid w:val="002022A8"/>
    <w:rsid w:val="002033CA"/>
    <w:rsid w:val="00205E50"/>
    <w:rsid w:val="00262424"/>
    <w:rsid w:val="002A184E"/>
    <w:rsid w:val="002C1AF6"/>
    <w:rsid w:val="002E2028"/>
    <w:rsid w:val="002E5DC7"/>
    <w:rsid w:val="002F66C4"/>
    <w:rsid w:val="0034327F"/>
    <w:rsid w:val="0035268D"/>
    <w:rsid w:val="00377409"/>
    <w:rsid w:val="00377716"/>
    <w:rsid w:val="003C76A6"/>
    <w:rsid w:val="003D4422"/>
    <w:rsid w:val="003E10DE"/>
    <w:rsid w:val="00416D71"/>
    <w:rsid w:val="0046107A"/>
    <w:rsid w:val="00485E13"/>
    <w:rsid w:val="004A2331"/>
    <w:rsid w:val="004A489E"/>
    <w:rsid w:val="004B5543"/>
    <w:rsid w:val="004D097D"/>
    <w:rsid w:val="004E2B84"/>
    <w:rsid w:val="005033F8"/>
    <w:rsid w:val="00504557"/>
    <w:rsid w:val="00524021"/>
    <w:rsid w:val="005453DE"/>
    <w:rsid w:val="005636F5"/>
    <w:rsid w:val="005829C5"/>
    <w:rsid w:val="005D52FC"/>
    <w:rsid w:val="0060402C"/>
    <w:rsid w:val="00617981"/>
    <w:rsid w:val="0064599A"/>
    <w:rsid w:val="00647221"/>
    <w:rsid w:val="00647879"/>
    <w:rsid w:val="00656498"/>
    <w:rsid w:val="006651C5"/>
    <w:rsid w:val="006734A3"/>
    <w:rsid w:val="00750D7D"/>
    <w:rsid w:val="007528FB"/>
    <w:rsid w:val="007949F5"/>
    <w:rsid w:val="007D01BC"/>
    <w:rsid w:val="007E12B3"/>
    <w:rsid w:val="007F6290"/>
    <w:rsid w:val="00812D07"/>
    <w:rsid w:val="008267EB"/>
    <w:rsid w:val="00856CF0"/>
    <w:rsid w:val="00864848"/>
    <w:rsid w:val="008715DE"/>
    <w:rsid w:val="008967FE"/>
    <w:rsid w:val="008E5D3E"/>
    <w:rsid w:val="008F7355"/>
    <w:rsid w:val="00927F9E"/>
    <w:rsid w:val="00960173"/>
    <w:rsid w:val="009613A9"/>
    <w:rsid w:val="00981E48"/>
    <w:rsid w:val="009A3F2D"/>
    <w:rsid w:val="009C5CBE"/>
    <w:rsid w:val="009F481F"/>
    <w:rsid w:val="00A31AED"/>
    <w:rsid w:val="00A34B5B"/>
    <w:rsid w:val="00A41C74"/>
    <w:rsid w:val="00A44C00"/>
    <w:rsid w:val="00AA0D1E"/>
    <w:rsid w:val="00AA4D41"/>
    <w:rsid w:val="00AF5737"/>
    <w:rsid w:val="00B06364"/>
    <w:rsid w:val="00B101E6"/>
    <w:rsid w:val="00B40624"/>
    <w:rsid w:val="00B43299"/>
    <w:rsid w:val="00B648F6"/>
    <w:rsid w:val="00BA4E49"/>
    <w:rsid w:val="00BC0407"/>
    <w:rsid w:val="00BC1D65"/>
    <w:rsid w:val="00BD75B0"/>
    <w:rsid w:val="00BE752F"/>
    <w:rsid w:val="00C274C7"/>
    <w:rsid w:val="00C32E9E"/>
    <w:rsid w:val="00C54272"/>
    <w:rsid w:val="00C81784"/>
    <w:rsid w:val="00C962D3"/>
    <w:rsid w:val="00C97E6B"/>
    <w:rsid w:val="00CD17B5"/>
    <w:rsid w:val="00D70967"/>
    <w:rsid w:val="00DB6F21"/>
    <w:rsid w:val="00DD40E3"/>
    <w:rsid w:val="00E1281C"/>
    <w:rsid w:val="00E305EF"/>
    <w:rsid w:val="00E40EE3"/>
    <w:rsid w:val="00E438D2"/>
    <w:rsid w:val="00EA0C8F"/>
    <w:rsid w:val="00EB2DD2"/>
    <w:rsid w:val="00EF56F4"/>
    <w:rsid w:val="00F0738E"/>
    <w:rsid w:val="00F258F2"/>
    <w:rsid w:val="00F312E0"/>
    <w:rsid w:val="00F53063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7A8DAF-D9EE-4FAA-B008-6B372305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A31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AED"/>
    <w:rPr>
      <w:rFonts w:ascii="Tahoma" w:hAnsi="Tahoma" w:cs="Tahoma"/>
      <w:sz w:val="16"/>
      <w:szCs w:val="16"/>
      <w:lang w:val="en-US" w:eastAsia="en-US" w:bidi="ar-SY"/>
    </w:rPr>
  </w:style>
  <w:style w:type="paragraph" w:styleId="Header">
    <w:name w:val="header"/>
    <w:basedOn w:val="Normal"/>
    <w:link w:val="HeaderChar"/>
    <w:unhideWhenUsed/>
    <w:rsid w:val="00A34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B5B"/>
    <w:rPr>
      <w:sz w:val="24"/>
      <w:szCs w:val="24"/>
      <w:lang w:val="en-US" w:eastAsia="en-US" w:bidi="ar-SY"/>
    </w:rPr>
  </w:style>
  <w:style w:type="paragraph" w:styleId="Footer">
    <w:name w:val="footer"/>
    <w:basedOn w:val="Normal"/>
    <w:link w:val="FooterChar"/>
    <w:unhideWhenUsed/>
    <w:rsid w:val="00A34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B5B"/>
    <w:rPr>
      <w:sz w:val="24"/>
      <w:szCs w:val="24"/>
      <w:lang w:val="en-US"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965%2024820378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https://www.itu.int/horde/imp/compose.php?to=hussainl%40ties.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C7181-FC9F-4CE1-BBCA-06C9AA7DB933}"/>
</file>

<file path=customXml/itemProps2.xml><?xml version="1.0" encoding="utf-8"?>
<ds:datastoreItem xmlns:ds="http://schemas.openxmlformats.org/officeDocument/2006/customXml" ds:itemID="{8D1465EC-A3A9-4042-B2CE-71D99A48F255}"/>
</file>

<file path=customXml/itemProps3.xml><?xml version="1.0" encoding="utf-8"?>
<ds:datastoreItem xmlns:ds="http://schemas.openxmlformats.org/officeDocument/2006/customXml" ds:itemID="{FC441890-7A15-4D4C-9B60-7E6EED465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1282</CharactersWithSpaces>
  <SharedDoc>false</SharedDoc>
  <HLinks>
    <vt:vector size="12" baseType="variant"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mailto:A_Bouzidi@mptic.dz</vt:lpwstr>
      </vt:variant>
      <vt:variant>
        <vt:lpwstr/>
      </vt:variant>
      <vt:variant>
        <vt:i4>7012377</vt:i4>
      </vt:variant>
      <vt:variant>
        <vt:i4>0</vt:i4>
      </vt:variant>
      <vt:variant>
        <vt:i4>0</vt:i4>
      </vt:variant>
      <vt:variant>
        <vt:i4>5</vt:i4>
      </vt:variant>
      <vt:variant>
        <vt:lpwstr>mailto:hodad@tra.gov.eg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ali.jadaa</dc:creator>
  <cp:keywords/>
  <cp:lastModifiedBy>Nabih Naguib, Myriam</cp:lastModifiedBy>
  <cp:revision>10</cp:revision>
  <dcterms:created xsi:type="dcterms:W3CDTF">2014-09-22T11:46:00Z</dcterms:created>
  <dcterms:modified xsi:type="dcterms:W3CDTF">2014-09-29T10:02:00Z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