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08"/>
        <w:gridCol w:w="1574"/>
        <w:gridCol w:w="3691"/>
        <w:gridCol w:w="2507"/>
      </w:tblGrid>
      <w:tr w:rsidR="00842AF5" w:rsidRPr="00C60ED3" w14:paraId="2B8E1C5F" w14:textId="77777777" w:rsidTr="00EA387D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77BD12FB" w14:textId="77777777" w:rsidR="00842AF5" w:rsidRPr="0009008F" w:rsidRDefault="00842AF5" w:rsidP="007B7D34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r w:rsidRPr="0009008F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09008F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09008F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FA5074" w:rsidRPr="00902F25" w14:paraId="6A77945B" w14:textId="77777777" w:rsidTr="00EA387D">
        <w:tc>
          <w:tcPr>
            <w:tcW w:w="1408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05E345A7" w14:textId="32AA00E2" w:rsidR="00FA5074" w:rsidRPr="00EA387D" w:rsidRDefault="00FA5074" w:rsidP="00902F25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 w:rsidRPr="0009008F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FA5074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11</w:t>
            </w:r>
            <w:r w:rsidR="00F655A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1</w:t>
            </w:r>
            <w:r w:rsidR="00902F25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6"/>
                <w:szCs w:val="26"/>
                <w:lang w:val="ru-RU"/>
              </w:rPr>
              <w:t>3</w:t>
            </w:r>
          </w:p>
        </w:tc>
        <w:tc>
          <w:tcPr>
            <w:tcW w:w="1574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14:paraId="7AF3C2AC" w14:textId="328E5894" w:rsidR="00FA5074" w:rsidRPr="0009008F" w:rsidRDefault="00FA5074" w:rsidP="007B7D34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1.</w:t>
            </w:r>
            <w:r w:rsidR="00EA387D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Х</w:t>
            </w:r>
            <w:r w:rsidR="00902F25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="007B7D34">
              <w:rPr>
                <w:rFonts w:asciiTheme="minorHAnsi" w:hAnsiTheme="minorHAnsi"/>
                <w:color w:val="FFFFFF" w:themeColor="background1"/>
                <w:sz w:val="18"/>
                <w:szCs w:val="18"/>
                <w:lang w:val="en-US"/>
              </w:rPr>
              <w:t>I</w:t>
            </w:r>
            <w:r w:rsidRPr="0009008F"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  <w:t>.2016</w:t>
            </w:r>
          </w:p>
        </w:tc>
        <w:tc>
          <w:tcPr>
            <w:tcW w:w="619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78BFA05A" w14:textId="6A99A533" w:rsidR="00FA5074" w:rsidRPr="0009008F" w:rsidRDefault="00FA5074" w:rsidP="00D1007F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09008F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7B7D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1</w:t>
            </w:r>
            <w:r w:rsidR="00902F25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6</w:t>
            </w:r>
            <w:r w:rsidR="007B7D34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ноября</w:t>
            </w:r>
            <w:r w:rsidRPr="00EA3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2016 г.)  ISSN </w:t>
            </w:r>
            <w:r w:rsidR="00D1007F">
              <w:rPr>
                <w:color w:val="FFFFFF"/>
                <w:spacing w:val="-4"/>
                <w:sz w:val="18"/>
                <w:szCs w:val="18"/>
                <w:lang w:val="en-US"/>
              </w:rPr>
              <w:t>2312</w:t>
            </w:r>
            <w:r w:rsidR="00F655A8" w:rsidRPr="00F655A8">
              <w:rPr>
                <w:color w:val="FFFFFF"/>
                <w:spacing w:val="-4"/>
                <w:sz w:val="18"/>
                <w:szCs w:val="18"/>
                <w:lang w:val="ru-RU"/>
              </w:rPr>
              <w:t>-</w:t>
            </w:r>
            <w:r w:rsidR="00D1007F">
              <w:rPr>
                <w:color w:val="FFFFFF"/>
                <w:spacing w:val="-4"/>
                <w:sz w:val="18"/>
                <w:szCs w:val="18"/>
                <w:lang w:val="en-US"/>
              </w:rPr>
              <w:t>8232</w:t>
            </w:r>
            <w:r w:rsidR="00F655A8" w:rsidRPr="00F655A8">
              <w:rPr>
                <w:color w:val="FFFFFF"/>
                <w:spacing w:val="-4"/>
                <w:sz w:val="18"/>
                <w:szCs w:val="18"/>
                <w:lang w:val="ru-RU"/>
              </w:rPr>
              <w:t xml:space="preserve"> </w:t>
            </w:r>
            <w:r w:rsidRPr="00EA387D">
              <w:rPr>
                <w:rFonts w:asciiTheme="minorHAnsi" w:hAnsi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842AF5" w:rsidRPr="00C60ED3" w14:paraId="18BC2A1F" w14:textId="77777777" w:rsidTr="00EA387D">
        <w:tc>
          <w:tcPr>
            <w:tcW w:w="2982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2ED643CC" w14:textId="01159A02" w:rsidR="00842AF5" w:rsidRPr="00FA5074" w:rsidRDefault="00842AF5" w:rsidP="007B7D34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 w:cs="Arial"/>
                <w:sz w:val="18"/>
                <w:lang w:val="fr-CH"/>
              </w:rPr>
            </w:pP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Place des Nations CH-1211 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A5074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 xml:space="preserve">.: 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ab/>
              <w:t xml:space="preserve">+41 22 730 5111 </w:t>
            </w:r>
            <w:r w:rsidR="00FA5074" w:rsidRPr="00FA5074">
              <w:rPr>
                <w:rFonts w:asciiTheme="minorHAnsi" w:hAnsiTheme="minorHAnsi"/>
                <w:sz w:val="14"/>
                <w:szCs w:val="14"/>
                <w:lang w:val="fr-CH"/>
              </w:rPr>
              <w:br/>
            </w:r>
            <w:r w:rsidRPr="00FA5074">
              <w:rPr>
                <w:rFonts w:asciiTheme="minorHAnsi" w:hAnsiTheme="minorHAnsi"/>
                <w:sz w:val="14"/>
                <w:szCs w:val="14"/>
                <w:lang w:val="ru-RU"/>
              </w:rPr>
              <w:t>Эл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>. </w:t>
            </w:r>
            <w:r w:rsidRPr="00FA5074">
              <w:rPr>
                <w:rFonts w:asciiTheme="minorHAnsi" w:hAnsiTheme="minorHAnsi"/>
                <w:sz w:val="14"/>
                <w:szCs w:val="14"/>
                <w:lang w:val="ru-RU"/>
              </w:rPr>
              <w:t>почта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>:</w:t>
            </w:r>
            <w:r w:rsidRPr="00FA5074">
              <w:rPr>
                <w:rFonts w:asciiTheme="minorHAnsi" w:hAnsiTheme="minorHAnsi"/>
                <w:sz w:val="14"/>
                <w:szCs w:val="14"/>
                <w:lang w:val="fr-CH"/>
              </w:rPr>
              <w:tab/>
            </w:r>
            <w:hyperlink r:id="rId8" w:history="1">
              <w:r w:rsidRPr="00FA5074">
                <w:rPr>
                  <w:rStyle w:val="Hyperlink"/>
                  <w:rFonts w:asciiTheme="minorHAnsi" w:hAnsiTheme="minorHAnsi"/>
                  <w:sz w:val="14"/>
                  <w:szCs w:val="14"/>
                  <w:lang w:val="fr-CH"/>
                </w:rPr>
                <w:t>itumail@itu.int</w:t>
              </w:r>
            </w:hyperlink>
          </w:p>
        </w:tc>
        <w:tc>
          <w:tcPr>
            <w:tcW w:w="369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CF3AEDD" w14:textId="77777777" w:rsidR="00842AF5" w:rsidRPr="0009008F" w:rsidRDefault="00842AF5" w:rsidP="007B7D34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09008F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09008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7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5B88589B" w14:textId="77777777" w:rsidR="00842AF5" w:rsidRPr="0009008F" w:rsidRDefault="00842AF5" w:rsidP="007B7D34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asciiTheme="minorHAnsi" w:eastAsia="SimSun" w:hAnsiTheme="minorHAnsi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09008F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09008F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14:paraId="05A8ABC0" w14:textId="77777777" w:rsidR="00842AF5" w:rsidRPr="0009008F" w:rsidRDefault="00842AF5" w:rsidP="007B7D34">
      <w:pPr>
        <w:rPr>
          <w:rFonts w:asciiTheme="minorHAnsi" w:hAnsiTheme="minorHAnsi"/>
          <w:lang w:val="ru-RU"/>
        </w:rPr>
      </w:pPr>
    </w:p>
    <w:p w14:paraId="32D198FA" w14:textId="77777777" w:rsidR="008149B6" w:rsidRPr="0009008F" w:rsidRDefault="008149B6" w:rsidP="007B7D34">
      <w:pPr>
        <w:rPr>
          <w:rFonts w:asciiTheme="minorHAnsi" w:hAnsiTheme="minorHAnsi"/>
          <w:lang w:val="ru-RU"/>
        </w:rPr>
        <w:sectPr w:rsidR="008149B6" w:rsidRPr="0009008F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2DE67973" w14:textId="77777777" w:rsidR="008149B6" w:rsidRPr="0009008F" w:rsidRDefault="00A15809" w:rsidP="007B7D34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09008F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14:paraId="7DCE0751" w14:textId="77777777" w:rsidR="008149B6" w:rsidRPr="0009008F" w:rsidRDefault="00911375" w:rsidP="007B7D34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rFonts w:asciiTheme="minorHAnsi" w:hAnsiTheme="minorHAnsi"/>
          <w:noProof w:val="0"/>
          <w:lang w:val="ru-RU"/>
        </w:rPr>
      </w:pPr>
      <w:r w:rsidRPr="0009008F">
        <w:rPr>
          <w:rFonts w:asciiTheme="minorHAnsi" w:hAnsiTheme="minorHAnsi"/>
          <w:i/>
          <w:iCs/>
          <w:noProof w:val="0"/>
          <w:lang w:val="ru-RU"/>
        </w:rPr>
        <w:t>Стр.</w:t>
      </w:r>
    </w:p>
    <w:p w14:paraId="63FBA6C2" w14:textId="77777777" w:rsidR="00785BEA" w:rsidRPr="0009008F" w:rsidRDefault="00B729AD" w:rsidP="007B7D34">
      <w:pPr>
        <w:pStyle w:val="TOC1"/>
        <w:spacing w:before="0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Общ</w:t>
      </w:r>
      <w:r w:rsidR="00B43004"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а</w:t>
      </w: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u w:val="none"/>
          <w:lang w:val="ru-RU"/>
        </w:rPr>
        <w:t>я информация</w:t>
      </w:r>
    </w:p>
    <w:p w14:paraId="483955E4" w14:textId="3E2BD273" w:rsidR="00E8101F" w:rsidRPr="0009008F" w:rsidRDefault="00B729AD" w:rsidP="007B7D34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Списки, прилагаемые к Оперативному бюллетеню МСЭ</w:t>
      </w:r>
      <w:r w:rsidR="00F655A8">
        <w:rPr>
          <w:rFonts w:asciiTheme="minorHAnsi" w:hAnsiTheme="minorHAnsi"/>
          <w:noProof w:val="0"/>
          <w:lang w:val="ru-RU"/>
        </w:rPr>
        <w:t xml:space="preserve">: </w:t>
      </w:r>
      <w:r w:rsidR="00F655A8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09008F">
        <w:rPr>
          <w:rFonts w:asciiTheme="minorHAnsi" w:hAnsiTheme="minorHAnsi"/>
          <w:noProof w:val="0"/>
          <w:webHidden/>
          <w:lang w:val="ru-RU"/>
        </w:rPr>
        <w:tab/>
      </w:r>
      <w:r w:rsidR="00995947" w:rsidRPr="0009008F">
        <w:rPr>
          <w:rFonts w:asciiTheme="minorHAnsi" w:hAnsiTheme="minorHAnsi"/>
          <w:noProof w:val="0"/>
          <w:webHidden/>
          <w:lang w:val="ru-RU"/>
        </w:rPr>
        <w:tab/>
      </w:r>
      <w:r w:rsidR="000C67C9" w:rsidRPr="0009008F">
        <w:rPr>
          <w:rFonts w:asciiTheme="minorHAnsi" w:hAnsiTheme="minorHAnsi"/>
          <w:noProof w:val="0"/>
          <w:webHidden/>
          <w:lang w:val="ru-RU"/>
        </w:rPr>
        <w:t>3</w:t>
      </w:r>
    </w:p>
    <w:p w14:paraId="5AA0D781" w14:textId="428054EC" w:rsidR="00AC4A0A" w:rsidRPr="0009008F" w:rsidRDefault="00AC4A0A" w:rsidP="00902F2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/>
          <w:noProof w:val="0"/>
          <w:webHidden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Утверждение Рекомендаций МСЭ-T</w:t>
      </w:r>
      <w:r w:rsidRPr="0009008F">
        <w:rPr>
          <w:rFonts w:asciiTheme="minorHAnsi" w:hAnsiTheme="minorHAnsi"/>
          <w:noProof w:val="0"/>
          <w:webHidden/>
          <w:lang w:val="ru-RU"/>
        </w:rPr>
        <w:tab/>
      </w:r>
      <w:r w:rsidRPr="0009008F">
        <w:rPr>
          <w:rFonts w:asciiTheme="minorHAnsi" w:hAnsiTheme="minorHAnsi"/>
          <w:noProof w:val="0"/>
          <w:webHidden/>
          <w:lang w:val="ru-RU"/>
        </w:rPr>
        <w:tab/>
      </w:r>
      <w:r w:rsidR="00902F25">
        <w:rPr>
          <w:rFonts w:asciiTheme="minorHAnsi" w:hAnsiTheme="minorHAnsi"/>
          <w:noProof w:val="0"/>
          <w:webHidden/>
          <w:lang w:val="ru-RU"/>
        </w:rPr>
        <w:t>4</w:t>
      </w:r>
    </w:p>
    <w:p w14:paraId="48430DA0" w14:textId="1070BE18" w:rsidR="00B205AF" w:rsidRPr="00061E7F" w:rsidRDefault="00B205AF" w:rsidP="00902F25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  <w:tab w:val="right" w:pos="9633"/>
        </w:tabs>
        <w:ind w:left="284" w:hanging="284"/>
        <w:jc w:val="left"/>
        <w:rPr>
          <w:rFonts w:eastAsiaTheme="minorEastAsia"/>
          <w:lang w:val="ru-RU"/>
        </w:rPr>
      </w:pPr>
      <w:r w:rsidRPr="00D07DFF">
        <w:rPr>
          <w:rFonts w:asciiTheme="minorHAnsi" w:hAnsiTheme="minorHAnsi"/>
          <w:lang w:val="ru-RU"/>
        </w:rPr>
        <w:t>Присвоение зоновых/сетевых кодов сигнализации (SANC) (Рекомендация МСЭ-Т Q.708 (03/1999))</w:t>
      </w:r>
      <w:r>
        <w:rPr>
          <w:rFonts w:asciiTheme="minorHAnsi" w:hAnsiTheme="minorHAnsi"/>
          <w:lang w:val="ru-RU"/>
        </w:rPr>
        <w:t>:</w:t>
      </w:r>
      <w:r w:rsidRPr="00D07DFF">
        <w:rPr>
          <w:rFonts w:asciiTheme="minorHAnsi" w:hAnsiTheme="minorHAnsi"/>
          <w:lang w:val="ru-RU"/>
        </w:rPr>
        <w:t xml:space="preserve"> </w:t>
      </w:r>
      <w:r w:rsidRPr="00B205AF">
        <w:rPr>
          <w:rFonts w:asciiTheme="minorHAnsi" w:hAnsiTheme="minorHAnsi"/>
          <w:i/>
          <w:iCs/>
          <w:lang w:val="ru-RU"/>
        </w:rPr>
        <w:br/>
      </w:r>
      <w:r w:rsidR="00902F25">
        <w:rPr>
          <w:rFonts w:asciiTheme="minorHAnsi" w:hAnsiTheme="minorHAnsi"/>
          <w:i/>
          <w:iCs/>
          <w:lang w:val="ru-RU"/>
        </w:rPr>
        <w:t>Италия</w:t>
      </w:r>
      <w:r w:rsidRPr="00061E7F">
        <w:rPr>
          <w:rFonts w:eastAsiaTheme="minorEastAsia"/>
          <w:i/>
          <w:iCs/>
          <w:lang w:val="ru-RU"/>
        </w:rPr>
        <w:tab/>
      </w:r>
      <w:r w:rsidRPr="00061E7F">
        <w:rPr>
          <w:rFonts w:eastAsiaTheme="minorEastAsia"/>
          <w:i/>
          <w:iCs/>
          <w:lang w:val="ru-RU"/>
        </w:rPr>
        <w:tab/>
      </w:r>
      <w:r w:rsidR="00902F25">
        <w:rPr>
          <w:rFonts w:eastAsiaTheme="minorEastAsia"/>
          <w:lang w:val="ru-RU"/>
        </w:rPr>
        <w:t>6</w:t>
      </w:r>
    </w:p>
    <w:p w14:paraId="31914592" w14:textId="0C5125D8" w:rsidR="0004237C" w:rsidRPr="0009008F" w:rsidRDefault="006042B4" w:rsidP="007B7D34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hAnsiTheme="minorHAnsi" w:cs="Calibri"/>
          <w:noProof w:val="0"/>
          <w:szCs w:val="22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Услуга телефонной связи</w:t>
      </w:r>
      <w:r w:rsidR="00A41D15" w:rsidRPr="0009008F">
        <w:rPr>
          <w:rFonts w:asciiTheme="minorHAnsi" w:hAnsiTheme="minorHAnsi"/>
          <w:noProof w:val="0"/>
          <w:lang w:val="ru-RU"/>
        </w:rPr>
        <w:t xml:space="preserve"> </w:t>
      </w:r>
    </w:p>
    <w:p w14:paraId="03765058" w14:textId="54D59D22" w:rsidR="00E3748C" w:rsidRPr="00FA6978" w:rsidRDefault="00B205AF" w:rsidP="00902F25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rFonts w:eastAsiaTheme="minorEastAsia"/>
          <w:lang w:val="ru-RU"/>
        </w:rPr>
      </w:pPr>
      <w:r w:rsidRPr="00D0285E">
        <w:rPr>
          <w:rFonts w:asciiTheme="minorHAnsi" w:hAnsiTheme="minorHAnsi"/>
          <w:i/>
          <w:lang w:val="ru-RU"/>
        </w:rPr>
        <w:t>Дания (Управление энергетики Дании, Копенгаген)</w:t>
      </w:r>
      <w:r w:rsidR="00E3748C" w:rsidRPr="00FA6978">
        <w:rPr>
          <w:webHidden/>
          <w:lang w:val="ru-RU"/>
        </w:rPr>
        <w:tab/>
      </w:r>
      <w:r w:rsidR="00E3748C" w:rsidRPr="00FA6978">
        <w:rPr>
          <w:webHidden/>
          <w:lang w:val="ru-RU"/>
        </w:rPr>
        <w:tab/>
      </w:r>
      <w:r w:rsidR="00902F25">
        <w:rPr>
          <w:webHidden/>
          <w:lang w:val="ru-RU"/>
        </w:rPr>
        <w:t>7</w:t>
      </w:r>
    </w:p>
    <w:p w14:paraId="2D26C37D" w14:textId="5B63A2F4" w:rsidR="0004237C" w:rsidRPr="009D702D" w:rsidRDefault="00902F25" w:rsidP="00902F25">
      <w:pPr>
        <w:pStyle w:val="TOC1"/>
        <w:tabs>
          <w:tab w:val="clear" w:pos="567"/>
          <w:tab w:val="center" w:leader="dot" w:pos="8505"/>
          <w:tab w:val="right" w:pos="9072"/>
        </w:tabs>
        <w:spacing w:before="60" w:after="0"/>
        <w:ind w:left="568" w:right="561"/>
        <w:rPr>
          <w:lang w:val="ru-RU"/>
        </w:rPr>
      </w:pPr>
      <w:r>
        <w:rPr>
          <w:rFonts w:eastAsiaTheme="minorEastAsia"/>
          <w:i/>
          <w:iCs/>
          <w:lang w:val="ru-RU"/>
        </w:rPr>
        <w:t>Кения</w:t>
      </w:r>
      <w:r w:rsidR="006C0753">
        <w:rPr>
          <w:rFonts w:eastAsiaTheme="minorEastAsia"/>
          <w:i/>
          <w:iCs/>
          <w:lang w:val="ru-RU"/>
        </w:rPr>
        <w:t xml:space="preserve"> (</w:t>
      </w:r>
      <w:r w:rsidR="006C0753" w:rsidRPr="006C0753">
        <w:rPr>
          <w:rFonts w:eastAsiaTheme="minorEastAsia"/>
          <w:i/>
          <w:iCs/>
          <w:lang w:val="ru-RU"/>
        </w:rPr>
        <w:t>Управление связи Кении (CA), Найроби</w:t>
      </w:r>
      <w:r w:rsidR="006C0753">
        <w:rPr>
          <w:rFonts w:eastAsiaTheme="minorEastAsia"/>
          <w:i/>
          <w:iCs/>
          <w:lang w:val="ru-RU"/>
        </w:rPr>
        <w:t>)</w:t>
      </w:r>
      <w:r w:rsidR="0004237C" w:rsidRPr="009D702D">
        <w:rPr>
          <w:lang w:val="ru-RU"/>
        </w:rPr>
        <w:tab/>
      </w:r>
      <w:r w:rsidR="0004237C" w:rsidRPr="009D702D">
        <w:rPr>
          <w:lang w:val="ru-RU"/>
        </w:rPr>
        <w:tab/>
      </w:r>
      <w:r>
        <w:rPr>
          <w:lang w:val="ru-RU"/>
        </w:rPr>
        <w:t>8</w:t>
      </w:r>
    </w:p>
    <w:p w14:paraId="46BDF613" w14:textId="105E5843" w:rsidR="001B1EF2" w:rsidRPr="00990560" w:rsidRDefault="00902F25" w:rsidP="00902F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60"/>
        <w:ind w:left="568" w:right="561" w:hanging="284"/>
        <w:jc w:val="left"/>
        <w:rPr>
          <w:lang w:val="ru-RU"/>
        </w:rPr>
      </w:pPr>
      <w:r>
        <w:rPr>
          <w:rFonts w:cs="Arial"/>
          <w:i/>
          <w:lang w:val="ru-RU"/>
        </w:rPr>
        <w:t>Гвинея-Бисау</w:t>
      </w:r>
      <w:r w:rsidR="00BA033A">
        <w:rPr>
          <w:rFonts w:cs="Arial"/>
          <w:i/>
          <w:lang w:val="ru-RU"/>
        </w:rPr>
        <w:t xml:space="preserve"> </w:t>
      </w:r>
      <w:r w:rsidR="00BA033A" w:rsidRPr="00A7286A">
        <w:rPr>
          <w:rFonts w:asciiTheme="minorHAnsi" w:hAnsiTheme="minorHAnsi"/>
          <w:i/>
          <w:iCs/>
          <w:lang w:val="ru-RU"/>
        </w:rPr>
        <w:t>(Национальный регуляторный орган в области информационно-коммуникационных технологий (ARN), Бисау)</w:t>
      </w:r>
      <w:r w:rsidR="0072364E" w:rsidRPr="00990560">
        <w:rPr>
          <w:lang w:val="ru-RU"/>
        </w:rPr>
        <w:tab/>
      </w:r>
      <w:r w:rsidR="0072364E" w:rsidRPr="00990560">
        <w:rPr>
          <w:lang w:val="ru-RU"/>
        </w:rPr>
        <w:tab/>
      </w:r>
      <w:r>
        <w:rPr>
          <w:lang w:val="ru-RU"/>
        </w:rPr>
        <w:t>9</w:t>
      </w:r>
    </w:p>
    <w:p w14:paraId="0C49F0FB" w14:textId="1F61DCA3" w:rsidR="0004376C" w:rsidRPr="00F02A5F" w:rsidRDefault="00902F25" w:rsidP="007B7D34">
      <w:pPr>
        <w:pStyle w:val="TOC2"/>
        <w:spacing w:before="120" w:after="40"/>
        <w:ind w:left="284" w:right="561"/>
        <w:rPr>
          <w:rFonts w:asciiTheme="minorHAnsi" w:hAnsiTheme="minorHAnsi"/>
          <w:sz w:val="22"/>
          <w:szCs w:val="22"/>
          <w:lang w:val="ru-RU"/>
        </w:rPr>
      </w:pPr>
      <w:r>
        <w:rPr>
          <w:lang w:val="ru-RU"/>
        </w:rPr>
        <w:t>Другое сообщение</w:t>
      </w:r>
      <w:r w:rsidR="00E3748C" w:rsidRPr="00F02A5F">
        <w:rPr>
          <w:rFonts w:asciiTheme="minorHAnsi" w:hAnsiTheme="minorHAnsi"/>
          <w:sz w:val="22"/>
          <w:szCs w:val="22"/>
          <w:lang w:val="ru-RU"/>
        </w:rPr>
        <w:t>:</w:t>
      </w:r>
    </w:p>
    <w:p w14:paraId="18F5B07C" w14:textId="2A2E73B0" w:rsidR="00B205AF" w:rsidRPr="00D21AB1" w:rsidRDefault="00902F25" w:rsidP="00902F25">
      <w:pPr>
        <w:pStyle w:val="TOC1"/>
        <w:ind w:firstLine="0"/>
        <w:rPr>
          <w:rFonts w:cs="Arial"/>
          <w:iCs/>
          <w:szCs w:val="20"/>
          <w:lang w:val="ru-RU"/>
        </w:rPr>
      </w:pPr>
      <w:r>
        <w:rPr>
          <w:rFonts w:cs="Arial"/>
          <w:i/>
          <w:szCs w:val="20"/>
          <w:lang w:val="ru-RU"/>
        </w:rPr>
        <w:t>Австрия</w:t>
      </w:r>
      <w:r w:rsidR="00B205AF" w:rsidRPr="00D21AB1">
        <w:rPr>
          <w:rFonts w:cs="Arial"/>
          <w:i/>
          <w:szCs w:val="20"/>
          <w:lang w:val="ru-RU"/>
        </w:rPr>
        <w:tab/>
      </w:r>
      <w:r>
        <w:rPr>
          <w:rFonts w:cs="Arial"/>
          <w:iCs/>
          <w:szCs w:val="20"/>
          <w:lang w:val="ru-RU"/>
        </w:rPr>
        <w:t>12</w:t>
      </w:r>
    </w:p>
    <w:p w14:paraId="2F61EB31" w14:textId="7F8D977D" w:rsidR="00C24D5C" w:rsidRPr="0009008F" w:rsidRDefault="00264362" w:rsidP="00902F2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lang w:val="ru-RU"/>
        </w:rPr>
        <w:t>Ограничения обслуживания</w:t>
      </w:r>
      <w:r w:rsidR="00C24D5C" w:rsidRPr="0009008F">
        <w:rPr>
          <w:rFonts w:asciiTheme="minorHAnsi" w:hAnsiTheme="minorHAnsi"/>
          <w:noProof w:val="0"/>
          <w:webHidden/>
          <w:lang w:val="ru-RU"/>
        </w:rPr>
        <w:tab/>
      </w:r>
      <w:r w:rsidR="00D95D89" w:rsidRPr="0009008F">
        <w:rPr>
          <w:rFonts w:asciiTheme="minorHAnsi" w:hAnsiTheme="minorHAnsi"/>
          <w:noProof w:val="0"/>
          <w:webHidden/>
          <w:lang w:val="ru-RU"/>
        </w:rPr>
        <w:tab/>
      </w:r>
      <w:r w:rsidR="00902F25">
        <w:rPr>
          <w:rFonts w:asciiTheme="minorHAnsi" w:hAnsiTheme="minorHAnsi"/>
          <w:noProof w:val="0"/>
          <w:webHidden/>
          <w:lang w:val="ru-RU"/>
        </w:rPr>
        <w:t>13</w:t>
      </w:r>
    </w:p>
    <w:p w14:paraId="5A8882B4" w14:textId="04476906" w:rsidR="00C24D5C" w:rsidRPr="0009008F" w:rsidRDefault="00B82968" w:rsidP="00902F25">
      <w:pPr>
        <w:pStyle w:val="TOC1"/>
        <w:tabs>
          <w:tab w:val="clear" w:pos="567"/>
          <w:tab w:val="center" w:leader="dot" w:pos="8505"/>
          <w:tab w:val="right" w:pos="9072"/>
        </w:tabs>
        <w:ind w:right="561"/>
        <w:rPr>
          <w:rFonts w:asciiTheme="minorHAnsi" w:eastAsiaTheme="minorEastAsia" w:hAnsiTheme="minorHAnsi"/>
          <w:noProof w:val="0"/>
          <w:lang w:val="ru-RU"/>
        </w:rPr>
      </w:pPr>
      <w:r w:rsidRPr="0009008F">
        <w:rPr>
          <w:rFonts w:asciiTheme="minorHAnsi" w:hAnsiTheme="minorHAnsi"/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09008F">
        <w:rPr>
          <w:rFonts w:asciiTheme="minorHAnsi" w:hAnsiTheme="minorHAnsi"/>
          <w:noProof w:val="0"/>
          <w:szCs w:val="20"/>
          <w:lang w:val="ru-RU"/>
        </w:rPr>
        <w:t>(</w:t>
      </w:r>
      <w:r w:rsidRPr="0009008F">
        <w:rPr>
          <w:rFonts w:asciiTheme="minorHAnsi" w:hAnsiTheme="minorHAnsi"/>
          <w:noProof w:val="0"/>
          <w:szCs w:val="20"/>
          <w:lang w:val="ru-RU"/>
        </w:rPr>
        <w:t>Пересм. ПК-06</w:t>
      </w:r>
      <w:r w:rsidR="00494ED4" w:rsidRPr="0009008F">
        <w:rPr>
          <w:rFonts w:asciiTheme="minorHAnsi" w:hAnsiTheme="minorHAnsi"/>
          <w:noProof w:val="0"/>
          <w:szCs w:val="20"/>
          <w:lang w:val="ru-RU"/>
        </w:rPr>
        <w:t>)</w:t>
      </w:r>
      <w:r w:rsidRPr="0009008F">
        <w:rPr>
          <w:rFonts w:asciiTheme="minorHAnsi" w:hAnsiTheme="minorHAnsi"/>
          <w:noProof w:val="0"/>
          <w:szCs w:val="20"/>
          <w:lang w:val="ru-RU"/>
        </w:rPr>
        <w:t>)</w:t>
      </w:r>
      <w:r w:rsidR="00C24D5C" w:rsidRPr="0009008F">
        <w:rPr>
          <w:rFonts w:asciiTheme="minorHAnsi" w:hAnsiTheme="minorHAnsi"/>
          <w:noProof w:val="0"/>
          <w:webHidden/>
          <w:lang w:val="ru-RU"/>
        </w:rPr>
        <w:tab/>
      </w:r>
      <w:r w:rsidR="00D95D89" w:rsidRPr="0009008F">
        <w:rPr>
          <w:rFonts w:asciiTheme="minorHAnsi" w:hAnsiTheme="minorHAnsi"/>
          <w:noProof w:val="0"/>
          <w:webHidden/>
          <w:lang w:val="ru-RU"/>
        </w:rPr>
        <w:tab/>
      </w:r>
      <w:r w:rsidR="00902F25">
        <w:rPr>
          <w:rFonts w:asciiTheme="minorHAnsi" w:hAnsiTheme="minorHAnsi"/>
          <w:noProof w:val="0"/>
          <w:webHidden/>
          <w:lang w:val="ru-RU"/>
        </w:rPr>
        <w:t>13</w:t>
      </w:r>
    </w:p>
    <w:p w14:paraId="420B0D4E" w14:textId="77777777" w:rsidR="00D95D89" w:rsidRPr="0009008F" w:rsidRDefault="00D705A5" w:rsidP="007B7D34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09008F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09008F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14:paraId="244BED3E" w14:textId="5E940E03" w:rsidR="000203CE" w:rsidRPr="0009008F" w:rsidRDefault="000203CE" w:rsidP="00902F25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="SimSun" w:cs="Calibri"/>
          <w:noProof w:val="0"/>
          <w:color w:val="000000"/>
          <w:szCs w:val="20"/>
          <w:lang w:val="ru-RU" w:eastAsia="zh-CN"/>
        </w:rPr>
      </w:pP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>Список судовых станций и присвоений опознавателей морской подвижной службы (Список V)</w:t>
      </w: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Pr="0009008F">
        <w:rPr>
          <w:rFonts w:eastAsia="SimSun" w:cs="Calibri"/>
          <w:noProof w:val="0"/>
          <w:color w:val="000000"/>
          <w:szCs w:val="20"/>
          <w:lang w:val="ru-RU" w:eastAsia="zh-CN"/>
        </w:rPr>
        <w:tab/>
      </w:r>
      <w:r w:rsidR="005C6D08">
        <w:rPr>
          <w:rFonts w:eastAsia="SimSun" w:cs="Calibri"/>
          <w:noProof w:val="0"/>
          <w:color w:val="000000"/>
          <w:szCs w:val="20"/>
          <w:lang w:val="ru-RU" w:eastAsia="zh-CN"/>
        </w:rPr>
        <w:t>1</w:t>
      </w:r>
      <w:r w:rsidR="00902F25">
        <w:rPr>
          <w:rFonts w:eastAsia="SimSun" w:cs="Calibri"/>
          <w:noProof w:val="0"/>
          <w:color w:val="000000"/>
          <w:szCs w:val="20"/>
          <w:lang w:val="ru-RU" w:eastAsia="zh-CN"/>
        </w:rPr>
        <w:t>4</w:t>
      </w:r>
    </w:p>
    <w:p w14:paraId="40829B90" w14:textId="6F09A648" w:rsidR="009A500B" w:rsidRPr="0009008F" w:rsidRDefault="00797B8C" w:rsidP="00902F25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lang w:val="ru-RU"/>
        </w:rPr>
      </w:pPr>
      <w:r>
        <w:rPr>
          <w:rFonts w:asciiTheme="minorHAnsi" w:hAnsiTheme="minorHAnsi"/>
          <w:szCs w:val="22"/>
          <w:lang w:val="ru-RU"/>
        </w:rPr>
        <w:t>Список станций международного радиоконтроля (Список VIII)</w:t>
      </w:r>
      <w:r w:rsidR="009A500B" w:rsidRPr="0009008F">
        <w:rPr>
          <w:noProof w:val="0"/>
          <w:lang w:val="ru-RU"/>
        </w:rPr>
        <w:tab/>
      </w:r>
      <w:r w:rsidR="009A500B" w:rsidRPr="0009008F">
        <w:rPr>
          <w:noProof w:val="0"/>
          <w:lang w:val="ru-RU"/>
        </w:rPr>
        <w:tab/>
      </w:r>
      <w:r w:rsidR="009A500B">
        <w:rPr>
          <w:noProof w:val="0"/>
          <w:lang w:val="ru-RU"/>
        </w:rPr>
        <w:t>1</w:t>
      </w:r>
      <w:r w:rsidR="00902F25">
        <w:rPr>
          <w:noProof w:val="0"/>
          <w:lang w:val="ru-RU"/>
        </w:rPr>
        <w:t>5</w:t>
      </w:r>
    </w:p>
    <w:p w14:paraId="3D0A41FA" w14:textId="1E810559" w:rsidR="006D1136" w:rsidRPr="0009008F" w:rsidRDefault="0004376C" w:rsidP="00902F25">
      <w:pPr>
        <w:pStyle w:val="TOC1"/>
        <w:tabs>
          <w:tab w:val="clear" w:pos="567"/>
          <w:tab w:val="center" w:leader="dot" w:pos="8505"/>
          <w:tab w:val="right" w:pos="9072"/>
        </w:tabs>
        <w:rPr>
          <w:noProof w:val="0"/>
          <w:webHidden/>
          <w:lang w:val="ru-RU"/>
        </w:rPr>
      </w:pPr>
      <w:r w:rsidRPr="000D687D">
        <w:rPr>
          <w:rFonts w:asciiTheme="minorHAnsi" w:hAnsiTheme="minorHAnsi"/>
          <w:noProof w:val="0"/>
          <w:szCs w:val="22"/>
          <w:lang w:val="ru-RU"/>
        </w:rPr>
        <w:t>Коды сетей подвижной связи (MNC) для плана междун</w:t>
      </w:r>
      <w:r w:rsidR="008D4067">
        <w:rPr>
          <w:rFonts w:asciiTheme="minorHAnsi" w:hAnsiTheme="minorHAnsi"/>
          <w:noProof w:val="0"/>
          <w:szCs w:val="22"/>
          <w:lang w:val="ru-RU"/>
        </w:rPr>
        <w:t>ародной идентификации для сетей</w:t>
      </w:r>
      <w:r w:rsidR="008D4067">
        <w:rPr>
          <w:rFonts w:asciiTheme="minorHAnsi" w:hAnsiTheme="minorHAnsi"/>
          <w:noProof w:val="0"/>
          <w:szCs w:val="22"/>
          <w:lang w:val="ru-RU"/>
        </w:rPr>
        <w:br/>
      </w:r>
      <w:r w:rsidRPr="000D687D">
        <w:rPr>
          <w:rFonts w:asciiTheme="minorHAnsi" w:hAnsiTheme="minorHAnsi"/>
          <w:noProof w:val="0"/>
          <w:szCs w:val="22"/>
          <w:lang w:val="ru-RU"/>
        </w:rPr>
        <w:t>общего пользования и абонентов</w:t>
      </w:r>
      <w:r w:rsidR="003E4E85" w:rsidRPr="0009008F">
        <w:rPr>
          <w:noProof w:val="0"/>
          <w:webHidden/>
          <w:lang w:val="ru-RU"/>
        </w:rPr>
        <w:tab/>
      </w:r>
      <w:r w:rsidR="003E4E85" w:rsidRPr="0009008F">
        <w:rPr>
          <w:noProof w:val="0"/>
          <w:webHidden/>
          <w:lang w:val="ru-RU"/>
        </w:rPr>
        <w:tab/>
      </w:r>
      <w:r w:rsidR="009A500B">
        <w:rPr>
          <w:noProof w:val="0"/>
          <w:webHidden/>
          <w:lang w:val="ru-RU"/>
        </w:rPr>
        <w:t>1</w:t>
      </w:r>
      <w:r w:rsidR="00902F25">
        <w:rPr>
          <w:noProof w:val="0"/>
          <w:webHidden/>
          <w:lang w:val="ru-RU"/>
        </w:rPr>
        <w:t>6</w:t>
      </w:r>
    </w:p>
    <w:p w14:paraId="13D63DB1" w14:textId="44D7709D" w:rsidR="005C6D08" w:rsidRDefault="005C6D08" w:rsidP="00902F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D07DFF">
        <w:rPr>
          <w:rFonts w:asciiTheme="minorHAnsi" w:hAnsiTheme="minorHAnsi"/>
          <w:lang w:val="ru-RU"/>
        </w:rPr>
        <w:t>Список зоновых/сетевых кодов сигнализации (SANC)</w:t>
      </w:r>
      <w:r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ab/>
        <w:t>1</w:t>
      </w:r>
      <w:r w:rsidR="00902F25">
        <w:rPr>
          <w:rFonts w:asciiTheme="minorHAnsi" w:hAnsiTheme="minorHAnsi"/>
          <w:lang w:val="ru-RU"/>
        </w:rPr>
        <w:t>6</w:t>
      </w:r>
    </w:p>
    <w:p w14:paraId="78630329" w14:textId="09FA81DA" w:rsidR="00026BD6" w:rsidRPr="0009008F" w:rsidRDefault="00AC4A0A" w:rsidP="00902F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/>
          <w:szCs w:val="22"/>
          <w:lang w:val="ru-RU"/>
        </w:rPr>
      </w:pPr>
      <w:r w:rsidRPr="0009008F">
        <w:rPr>
          <w:rFonts w:asciiTheme="minorHAnsi" w:hAnsiTheme="minorHAnsi"/>
          <w:szCs w:val="22"/>
          <w:lang w:val="ru-RU"/>
        </w:rPr>
        <w:t>Список кодов пунктов международной сигнализации (ISPC)</w:t>
      </w:r>
      <w:r w:rsidRPr="0009008F">
        <w:rPr>
          <w:rFonts w:asciiTheme="minorHAnsi" w:hAnsiTheme="minorHAnsi"/>
          <w:szCs w:val="22"/>
          <w:lang w:val="ru-RU"/>
        </w:rPr>
        <w:tab/>
      </w:r>
      <w:r w:rsidRPr="0009008F">
        <w:rPr>
          <w:rFonts w:asciiTheme="minorHAnsi" w:hAnsiTheme="minorHAnsi"/>
          <w:szCs w:val="22"/>
          <w:lang w:val="ru-RU"/>
        </w:rPr>
        <w:tab/>
      </w:r>
      <w:r w:rsidR="009A500B">
        <w:rPr>
          <w:rFonts w:asciiTheme="minorHAnsi" w:hAnsiTheme="minorHAnsi"/>
          <w:szCs w:val="22"/>
          <w:lang w:val="ru-RU"/>
        </w:rPr>
        <w:t>1</w:t>
      </w:r>
      <w:r w:rsidR="00902F25">
        <w:rPr>
          <w:rFonts w:asciiTheme="minorHAnsi" w:hAnsiTheme="minorHAnsi"/>
          <w:szCs w:val="22"/>
          <w:lang w:val="ru-RU"/>
        </w:rPr>
        <w:t>7</w:t>
      </w:r>
    </w:p>
    <w:p w14:paraId="715845B3" w14:textId="3ACA3AF2" w:rsidR="00606AE5" w:rsidRPr="009A500B" w:rsidRDefault="009A500B" w:rsidP="00902F25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ru-RU"/>
        </w:rPr>
      </w:pPr>
      <w:r>
        <w:rPr>
          <w:rFonts w:asciiTheme="minorHAnsi" w:hAnsiTheme="minorHAnsi"/>
          <w:lang w:val="ru-RU"/>
        </w:rPr>
        <w:t>Национальный план нумерации</w:t>
      </w:r>
      <w:r w:rsidRPr="009A500B">
        <w:rPr>
          <w:lang w:val="ru-RU"/>
        </w:rPr>
        <w:tab/>
      </w:r>
      <w:r w:rsidRPr="009A500B">
        <w:rPr>
          <w:lang w:val="ru-RU"/>
        </w:rPr>
        <w:tab/>
      </w:r>
      <w:r w:rsidR="00902F25">
        <w:rPr>
          <w:lang w:val="ru-RU"/>
        </w:rPr>
        <w:t>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7B7D34" w14:paraId="083ECD52" w14:textId="77777777" w:rsidTr="007B7D3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8A16" w14:textId="77777777" w:rsidR="007B7D34" w:rsidRDefault="007B7D34" w:rsidP="007B7D34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0D29" w14:textId="77777777" w:rsidR="007B7D34" w:rsidRDefault="007B7D34" w:rsidP="007B7D34">
            <w:pPr>
              <w:pStyle w:val="TableHead1"/>
              <w:rPr>
                <w:rFonts w:eastAsia="SimSun"/>
                <w:lang w:val="ru-RU" w:eastAsia="zh-CN"/>
              </w:rPr>
            </w:pPr>
            <w:r>
              <w:rPr>
                <w:rFonts w:eastAsia="SimSun"/>
                <w:lang w:val="ru-RU" w:eastAsia="zh-CN"/>
              </w:rPr>
              <w:t>Включена информация, полученная к</w:t>
            </w:r>
            <w:r>
              <w:rPr>
                <w:rFonts w:eastAsia="SimSun"/>
                <w:i w:val="0"/>
                <w:iCs/>
                <w:lang w:val="ru-RU" w:eastAsia="zh-CN"/>
              </w:rPr>
              <w:t>:</w:t>
            </w:r>
          </w:p>
        </w:tc>
      </w:tr>
      <w:tr w:rsidR="007B7D34" w14:paraId="7C5B821F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894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8C6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15.XII.2016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4D0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1.XII.2016</w:t>
            </w:r>
          </w:p>
        </w:tc>
      </w:tr>
      <w:tr w:rsidR="007B7D34" w14:paraId="1CD534F3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EB6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B57D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0A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12.XII.2016</w:t>
            </w:r>
          </w:p>
        </w:tc>
      </w:tr>
      <w:tr w:rsidR="007B7D34" w14:paraId="04617275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040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56E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D32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2.I.2017</w:t>
            </w:r>
          </w:p>
        </w:tc>
      </w:tr>
      <w:tr w:rsidR="007B7D34" w14:paraId="6C7224EE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A15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27DF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88B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16.I.2017</w:t>
            </w:r>
          </w:p>
        </w:tc>
      </w:tr>
      <w:tr w:rsidR="007B7D34" w14:paraId="7463A899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A4BC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BE4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842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1.II.2017</w:t>
            </w:r>
          </w:p>
        </w:tc>
      </w:tr>
      <w:tr w:rsidR="007B7D34" w14:paraId="05AD6A64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E1C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743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7BE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15.II.2017</w:t>
            </w:r>
          </w:p>
        </w:tc>
      </w:tr>
      <w:tr w:rsidR="007B7D34" w14:paraId="26D7036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374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541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EFA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1.III.2017</w:t>
            </w:r>
          </w:p>
        </w:tc>
      </w:tr>
      <w:tr w:rsidR="007B7D34" w14:paraId="286E24B1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43D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CE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10A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17.III.2017</w:t>
            </w:r>
          </w:p>
        </w:tc>
      </w:tr>
      <w:tr w:rsidR="007B7D34" w14:paraId="5C94E049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6E3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44F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3C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31.III.2017</w:t>
            </w:r>
          </w:p>
        </w:tc>
      </w:tr>
      <w:tr w:rsidR="007B7D34" w14:paraId="46A4736F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5F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44BA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538F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14.IV.2017</w:t>
            </w:r>
          </w:p>
        </w:tc>
      </w:tr>
      <w:tr w:rsidR="007B7D34" w14:paraId="3E5A307E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450A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0B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A21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1.V.2017</w:t>
            </w:r>
          </w:p>
        </w:tc>
      </w:tr>
      <w:tr w:rsidR="007B7D34" w14:paraId="6E2CB72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293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FBD9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7A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16.V.2017</w:t>
            </w:r>
          </w:p>
        </w:tc>
      </w:tr>
      <w:tr w:rsidR="007B7D34" w14:paraId="5D7900A2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291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446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B58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1.VI.2017</w:t>
            </w:r>
          </w:p>
        </w:tc>
      </w:tr>
      <w:tr w:rsidR="007B7D34" w14:paraId="22FF8E0C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40D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207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7F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16.VI.2017</w:t>
            </w:r>
          </w:p>
        </w:tc>
      </w:tr>
      <w:tr w:rsidR="007B7D34" w14:paraId="64F042EF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1F80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53B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0BCB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30.VI.2017</w:t>
            </w:r>
          </w:p>
        </w:tc>
      </w:tr>
      <w:tr w:rsidR="007B7D34" w14:paraId="100504EA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C30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0B0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DE2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17.VII.2017</w:t>
            </w:r>
          </w:p>
        </w:tc>
      </w:tr>
      <w:tr w:rsidR="007B7D34" w14:paraId="5594FA1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45D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67B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15.VIII.2017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12C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1.VIII.2017</w:t>
            </w:r>
          </w:p>
        </w:tc>
      </w:tr>
      <w:tr w:rsidR="007B7D34" w14:paraId="4FEB4FE4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C0F9D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D52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E7D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16.VIII.2017</w:t>
            </w:r>
          </w:p>
        </w:tc>
      </w:tr>
      <w:tr w:rsidR="007B7D34" w14:paraId="624E1C26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B29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759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2E09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1.IX.2017</w:t>
            </w:r>
          </w:p>
        </w:tc>
      </w:tr>
      <w:tr w:rsidR="007B7D34" w14:paraId="243714BD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D93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CCAC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D71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15.IX.2017</w:t>
            </w:r>
          </w:p>
        </w:tc>
      </w:tr>
      <w:tr w:rsidR="007B7D34" w14:paraId="63DF7DBB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649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A4BD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9CD4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29.IX.2017</w:t>
            </w:r>
          </w:p>
        </w:tc>
      </w:tr>
      <w:tr w:rsidR="007B7D34" w14:paraId="6CD26471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4D9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79D53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575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16.X.2017</w:t>
            </w:r>
          </w:p>
        </w:tc>
      </w:tr>
      <w:tr w:rsidR="007B7D34" w14:paraId="528FE49E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39F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7665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ED57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31.X.2017</w:t>
            </w:r>
          </w:p>
        </w:tc>
      </w:tr>
      <w:tr w:rsidR="007B7D34" w14:paraId="19FD07B4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5C3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6E9E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658F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15.XI.2017</w:t>
            </w:r>
          </w:p>
        </w:tc>
      </w:tr>
      <w:tr w:rsidR="007B7D34" w14:paraId="353C1C0B" w14:textId="77777777" w:rsidTr="007B7D34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3552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55B8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15.XII.2017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3FE6" w14:textId="77777777" w:rsidR="007B7D34" w:rsidRDefault="007B7D34" w:rsidP="007B7D34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18"/>
                <w:lang w:val="en-US" w:eastAsia="zh-CN"/>
              </w:rPr>
            </w:pPr>
            <w:r>
              <w:rPr>
                <w:rFonts w:eastAsia="SimSun"/>
                <w:sz w:val="18"/>
                <w:lang w:val="en-US" w:eastAsia="zh-CN"/>
              </w:rPr>
              <w:t>1.XII.2017</w:t>
            </w:r>
          </w:p>
        </w:tc>
      </w:tr>
    </w:tbl>
    <w:p w14:paraId="2FBFD561" w14:textId="2DCBC2B5" w:rsidR="00E14B16" w:rsidRPr="0009008F" w:rsidRDefault="00E14B16" w:rsidP="007B7D34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3101"/>
        </w:tabs>
        <w:spacing w:before="60" w:after="20"/>
        <w:ind w:left="1701"/>
        <w:rPr>
          <w:rFonts w:eastAsia="SimSun"/>
          <w:lang w:val="ru-RU" w:eastAsia="zh-CN"/>
        </w:rPr>
      </w:pPr>
      <w:r w:rsidRPr="00D07DFF">
        <w:rPr>
          <w:rFonts w:eastAsia="SimSun"/>
          <w:sz w:val="16"/>
          <w:szCs w:val="16"/>
          <w:lang w:val="ru-RU" w:eastAsia="zh-CN"/>
        </w:rPr>
        <w:t>*</w:t>
      </w:r>
      <w:r>
        <w:rPr>
          <w:rFonts w:eastAsia="SimSun"/>
          <w:sz w:val="16"/>
          <w:szCs w:val="16"/>
          <w:lang w:val="ru-RU" w:eastAsia="zh-CN"/>
        </w:rPr>
        <w:tab/>
      </w:r>
      <w:r w:rsidRPr="00D07DFF">
        <w:rPr>
          <w:rFonts w:eastAsia="SimSun"/>
          <w:i/>
          <w:iCs/>
          <w:szCs w:val="18"/>
          <w:lang w:val="ru-RU" w:eastAsia="zh-CN"/>
        </w:rPr>
        <w:t>Даты публикации следующих Оперативных бюллетеней</w:t>
      </w:r>
      <w:r w:rsidRPr="00D07DFF">
        <w:rPr>
          <w:rFonts w:eastAsia="SimSun"/>
          <w:i/>
          <w:iCs/>
          <w:szCs w:val="18"/>
          <w:lang w:val="ru-RU" w:eastAsia="zh-CN"/>
        </w:rPr>
        <w:br/>
        <w:t>относятся только к английскому языку.</w:t>
      </w:r>
    </w:p>
    <w:p w14:paraId="481B1D04" w14:textId="77777777" w:rsidR="00E10D9E" w:rsidRPr="0009008F" w:rsidRDefault="00374990" w:rsidP="007B7D34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09008F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14:paraId="5334F360" w14:textId="77777777" w:rsidR="00E10D9E" w:rsidRPr="0009008F" w:rsidRDefault="00374990" w:rsidP="007B7D34">
      <w:pPr>
        <w:pStyle w:val="Heading20"/>
        <w:spacing w:before="180"/>
        <w:rPr>
          <w:rFonts w:asciiTheme="minorHAnsi" w:hAnsiTheme="minorHAnsi"/>
          <w:szCs w:val="22"/>
          <w:lang w:val="ru-RU"/>
        </w:rPr>
      </w:pPr>
      <w:bookmarkStart w:id="0" w:name="_Toc253407142"/>
      <w:bookmarkStart w:id="1" w:name="_Toc259783105"/>
      <w:bookmarkStart w:id="2" w:name="_Toc262631768"/>
      <w:bookmarkStart w:id="3" w:name="_Toc265056484"/>
      <w:bookmarkStart w:id="4" w:name="_Toc266181234"/>
      <w:bookmarkStart w:id="5" w:name="_Toc268774000"/>
      <w:bookmarkStart w:id="6" w:name="_Toc271700477"/>
      <w:bookmarkStart w:id="7" w:name="_Toc273023321"/>
      <w:bookmarkStart w:id="8" w:name="_Toc274223815"/>
      <w:bookmarkStart w:id="9" w:name="_Toc276717163"/>
      <w:bookmarkStart w:id="10" w:name="_Toc279669136"/>
      <w:bookmarkStart w:id="11" w:name="_Toc280349206"/>
      <w:bookmarkStart w:id="12" w:name="_Toc282526038"/>
      <w:bookmarkStart w:id="13" w:name="_Toc283737195"/>
      <w:bookmarkStart w:id="14" w:name="_Toc286218712"/>
      <w:bookmarkStart w:id="15" w:name="_Toc288660269"/>
      <w:bookmarkStart w:id="16" w:name="_Toc291005379"/>
      <w:bookmarkStart w:id="17" w:name="_Toc292704951"/>
      <w:bookmarkStart w:id="18" w:name="_Toc295387896"/>
      <w:bookmarkStart w:id="19" w:name="_Toc296675479"/>
      <w:bookmarkStart w:id="20" w:name="_Toc297804718"/>
      <w:bookmarkStart w:id="21" w:name="_Toc301945290"/>
      <w:bookmarkStart w:id="22" w:name="_Toc303344249"/>
      <w:bookmarkStart w:id="23" w:name="_Toc304892155"/>
      <w:bookmarkStart w:id="24" w:name="_Toc308530337"/>
      <w:bookmarkStart w:id="25" w:name="_Toc311103643"/>
      <w:bookmarkStart w:id="26" w:name="_Toc313973313"/>
      <w:bookmarkStart w:id="27" w:name="_Toc316479953"/>
      <w:bookmarkStart w:id="28" w:name="_Toc318964999"/>
      <w:bookmarkStart w:id="29" w:name="_Toc320536955"/>
      <w:bookmarkStart w:id="30" w:name="_Toc321233390"/>
      <w:bookmarkStart w:id="31" w:name="_Toc321311661"/>
      <w:bookmarkStart w:id="32" w:name="_Toc321820541"/>
      <w:bookmarkStart w:id="33" w:name="_Toc323035707"/>
      <w:bookmarkStart w:id="34" w:name="_Toc323904375"/>
      <w:bookmarkStart w:id="35" w:name="_Toc332272647"/>
      <w:bookmarkStart w:id="36" w:name="_Toc334776193"/>
      <w:bookmarkStart w:id="37" w:name="_Toc335901500"/>
      <w:bookmarkStart w:id="38" w:name="_Toc337110334"/>
      <w:bookmarkStart w:id="39" w:name="_Toc338779374"/>
      <w:bookmarkStart w:id="40" w:name="_Toc340225514"/>
      <w:bookmarkStart w:id="41" w:name="_Toc341451213"/>
      <w:bookmarkStart w:id="42" w:name="_Toc342912840"/>
      <w:bookmarkStart w:id="43" w:name="_Toc343262677"/>
      <w:bookmarkStart w:id="44" w:name="_Toc345579828"/>
      <w:bookmarkStart w:id="45" w:name="_Toc346885933"/>
      <w:bookmarkStart w:id="46" w:name="_Toc347929581"/>
      <w:bookmarkStart w:id="47" w:name="_Toc349288249"/>
      <w:bookmarkStart w:id="48" w:name="_Toc350415579"/>
      <w:bookmarkStart w:id="49" w:name="_Toc351549877"/>
      <w:bookmarkStart w:id="50" w:name="_Toc352940477"/>
      <w:bookmarkStart w:id="51" w:name="_Toc354053822"/>
      <w:bookmarkStart w:id="52" w:name="_Toc355708837"/>
      <w:r w:rsidRPr="0009008F">
        <w:rPr>
          <w:rFonts w:asciiTheme="minorHAnsi" w:hAnsiTheme="minorHAnsi"/>
          <w:szCs w:val="22"/>
          <w:lang w:val="ru-RU"/>
        </w:rPr>
        <w:t>Списки, прилагаемые к Оперативному бюллетеню МСЭ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1698A4F" w14:textId="77777777" w:rsidR="00836A82" w:rsidRPr="0009008F" w:rsidRDefault="00836A82" w:rsidP="007B7D34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3" w:name="_Toc262631799"/>
      <w:bookmarkStart w:id="54" w:name="_Toc253407143"/>
      <w:r w:rsidRPr="0009008F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14:paraId="38EBC9C6" w14:textId="77777777" w:rsidR="00836A82" w:rsidRPr="0009008F" w:rsidRDefault="00836A82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A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14:paraId="48A878F0" w14:textId="77777777" w:rsidR="00836A82" w:rsidRPr="0009008F" w:rsidRDefault="00836A82" w:rsidP="007B7D34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ОБ №</w:t>
      </w:r>
    </w:p>
    <w:p w14:paraId="6A3D145B" w14:textId="164BA4DF" w:rsidR="000E2F8D" w:rsidRDefault="000E2F8D" w:rsidP="000E2F8D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E2F8D">
        <w:rPr>
          <w:rFonts w:asciiTheme="minorHAnsi" w:hAnsiTheme="minorHAnsi"/>
          <w:sz w:val="18"/>
          <w:szCs w:val="18"/>
          <w:lang w:val="ru-RU"/>
        </w:rPr>
        <w:t>1111</w:t>
      </w:r>
      <w:r w:rsidRPr="000E2F8D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/>
          <w:sz w:val="18"/>
          <w:szCs w:val="18"/>
          <w:lang w:val="ru-RU"/>
        </w:rPr>
        <w:t>Коды сетей подвижной связи (MNC) для плана международной идентификации для сетей общего пользования и абонентов (согласно Рекомендации МСЭ-Т E.212 (</w:t>
      </w:r>
      <w:r w:rsidRPr="000E2F8D">
        <w:rPr>
          <w:rFonts w:asciiTheme="minorHAnsi" w:hAnsiTheme="minorHAnsi"/>
          <w:sz w:val="18"/>
          <w:szCs w:val="18"/>
          <w:lang w:val="ru-RU"/>
        </w:rPr>
        <w:t>09/2016</w:t>
      </w:r>
      <w:r w:rsidRPr="0009008F">
        <w:rPr>
          <w:rFonts w:asciiTheme="minorHAnsi" w:hAnsiTheme="minorHAnsi"/>
          <w:sz w:val="18"/>
          <w:szCs w:val="18"/>
          <w:lang w:val="ru-RU"/>
        </w:rPr>
        <w:t>)) (по состоянию на 1 </w:t>
      </w:r>
      <w:r>
        <w:rPr>
          <w:rFonts w:asciiTheme="minorHAnsi" w:hAnsiTheme="minorHAnsi"/>
          <w:sz w:val="18"/>
          <w:szCs w:val="18"/>
          <w:lang w:val="ru-RU"/>
        </w:rPr>
        <w:t>ноября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201</w:t>
      </w:r>
      <w:r>
        <w:rPr>
          <w:rFonts w:asciiTheme="minorHAnsi" w:hAnsiTheme="minorHAnsi"/>
          <w:sz w:val="18"/>
          <w:szCs w:val="18"/>
          <w:lang w:val="ru-RU"/>
        </w:rPr>
        <w:t>6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4EB0139E" w14:textId="396DC580" w:rsidR="00C23D24" w:rsidRPr="0009008F" w:rsidRDefault="00C23D24" w:rsidP="00D54882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>
        <w:rPr>
          <w:rFonts w:asciiTheme="minorHAnsi" w:hAnsiTheme="minorHAnsi"/>
          <w:sz w:val="18"/>
          <w:szCs w:val="18"/>
          <w:lang w:val="ru-RU"/>
        </w:rPr>
        <w:t>1109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</w:t>
      </w:r>
      <w:r>
        <w:rPr>
          <w:rFonts w:asciiTheme="minorHAnsi" w:hAnsiTheme="minorHAnsi"/>
          <w:sz w:val="18"/>
          <w:szCs w:val="18"/>
          <w:lang w:val="ru-RU"/>
        </w:rPr>
        <w:t>октября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201</w:t>
      </w:r>
      <w:r w:rsidR="00D54882">
        <w:rPr>
          <w:rFonts w:asciiTheme="minorHAnsi" w:hAnsiTheme="minorHAnsi"/>
          <w:sz w:val="18"/>
          <w:szCs w:val="18"/>
          <w:lang w:val="ru-RU"/>
        </w:rPr>
        <w:t>6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02345806" w14:textId="77777777" w:rsidR="00F32ECA" w:rsidRPr="0009008F" w:rsidRDefault="00F32ECA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1096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Декретное время 2016 года</w:t>
      </w:r>
    </w:p>
    <w:p w14:paraId="2D218093" w14:textId="77777777" w:rsidR="00A2768E" w:rsidRPr="0009008F" w:rsidRDefault="00A2768E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1088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</w:t>
      </w:r>
      <w:r w:rsidR="000277DC" w:rsidRPr="0009008F">
        <w:rPr>
          <w:rFonts w:asciiTheme="minorHAnsi" w:hAnsiTheme="minorHAnsi"/>
          <w:sz w:val="18"/>
          <w:szCs w:val="18"/>
          <w:lang w:val="ru-RU"/>
        </w:rPr>
        <w:t>5</w:t>
      </w:r>
      <w:r w:rsidRPr="0009008F">
        <w:rPr>
          <w:rFonts w:asciiTheme="minorHAnsi" w:hAnsiTheme="minorHAnsi"/>
          <w:sz w:val="18"/>
          <w:szCs w:val="18"/>
          <w:lang w:val="ru-RU"/>
        </w:rPr>
        <w:t> г.)</w:t>
      </w:r>
    </w:p>
    <w:p w14:paraId="5C22B810" w14:textId="77777777" w:rsidR="00221EED" w:rsidRPr="000E3BE0" w:rsidRDefault="00221EED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E3BE0">
        <w:rPr>
          <w:rFonts w:asciiTheme="minorHAnsi" w:hAnsiTheme="minorHAnsi"/>
          <w:sz w:val="18"/>
          <w:szCs w:val="18"/>
          <w:lang w:val="ru-RU"/>
        </w:rPr>
        <w:t>1066</w:t>
      </w:r>
      <w:r w:rsidRPr="000E3BE0">
        <w:rPr>
          <w:rFonts w:asciiTheme="minorHAnsi" w:hAnsi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15 декабря 2014 г.)</w:t>
      </w:r>
    </w:p>
    <w:p w14:paraId="1A87FD29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1060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09008F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6E07C544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14:paraId="3B27A476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1015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7ADD05ED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E.212 (05/2008)) (по состоянию на 1 июня 2012 г.)</w:t>
      </w:r>
    </w:p>
    <w:p w14:paraId="0C3944BF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МСЭ-Т T.35 (02/2000)) (по состоянию на 15 апреля 2012 г.)</w:t>
      </w:r>
    </w:p>
    <w:p w14:paraId="0C0EF961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3581B53D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1000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4C12A513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0253A16C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E.164 (11/2010)) (по состоянию на 1 ноября 2011 г.)</w:t>
      </w:r>
    </w:p>
    <w:p w14:paraId="5D6465B4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991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6F9E9071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980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31183F08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978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Рекомендациям МСЭ-Т F.69 (06/1994) и F.68 (11/1988)) (по состоянию на 15 апреля 2011 г.)</w:t>
      </w:r>
    </w:p>
    <w:p w14:paraId="0A36D2AD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977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</w:p>
    <w:p w14:paraId="743CF63C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976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</w:t>
      </w:r>
      <w:r w:rsidRPr="0009008F">
        <w:rPr>
          <w:rFonts w:asciiTheme="minorHAnsi" w:hAnsi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61BF4F42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974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035093BC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972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</w:t>
      </w:r>
      <w:r w:rsidR="00947F0C" w:rsidRPr="0009008F">
        <w:rPr>
          <w:rFonts w:asciiTheme="minorHAnsi" w:hAnsiTheme="minorHAnsi"/>
          <w:sz w:val="18"/>
          <w:szCs w:val="18"/>
          <w:lang w:val="ru-RU"/>
        </w:rPr>
        <w:t xml:space="preserve">Дополнение </w:t>
      </w:r>
      <w:r w:rsidRPr="0009008F">
        <w:rPr>
          <w:rFonts w:asciiTheme="minorHAnsi" w:hAnsiTheme="minorHAnsi"/>
          <w:sz w:val="18"/>
          <w:szCs w:val="18"/>
          <w:lang w:val="ru-RU"/>
        </w:rPr>
        <w:t>к Рекомендации МСЭ-Т E.218 (05/2004)) (по состоянию на 15 января 2011 г.)</w:t>
      </w:r>
    </w:p>
    <w:p w14:paraId="45405755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955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50632F06" w14:textId="77777777" w:rsidR="00026BD6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669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r w:rsidRPr="0009008F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09008F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14:paraId="080FCD2E" w14:textId="77777777" w:rsidR="00836A82" w:rsidRPr="0009008F" w:rsidRDefault="00026BD6" w:rsidP="007B7D34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B</w:t>
      </w:r>
      <w:r w:rsidRPr="0009008F">
        <w:rPr>
          <w:rFonts w:asciiTheme="minorHAnsi" w:hAnsiTheme="minorHAnsi"/>
          <w:sz w:val="18"/>
          <w:szCs w:val="18"/>
          <w:lang w:val="ru-RU"/>
        </w:rPr>
        <w:tab/>
        <w:t xml:space="preserve">Нижеследующие списки доступны в онлайновом режиме </w:t>
      </w:r>
      <w:r w:rsidR="0009109A" w:rsidRPr="0009008F">
        <w:rPr>
          <w:rFonts w:asciiTheme="minorHAnsi" w:hAnsiTheme="minorHAnsi"/>
          <w:sz w:val="18"/>
          <w:szCs w:val="18"/>
          <w:lang w:val="ru-RU"/>
        </w:rPr>
        <w:t>на веб-сайте</w:t>
      </w:r>
      <w:r w:rsidRPr="0009008F">
        <w:rPr>
          <w:rFonts w:asciiTheme="minorHAnsi" w:hAnsiTheme="minorHAnsi"/>
          <w:sz w:val="18"/>
          <w:szCs w:val="18"/>
          <w:lang w:val="ru-RU"/>
        </w:rPr>
        <w:t xml:space="preserve"> МСЭ-Т</w:t>
      </w:r>
      <w:r w:rsidR="00836A82" w:rsidRPr="0009008F">
        <w:rPr>
          <w:rFonts w:asciiTheme="minorHAnsi" w:hAnsiTheme="minorHAnsi"/>
          <w:sz w:val="18"/>
          <w:szCs w:val="18"/>
          <w:lang w:val="ru-RU"/>
        </w:rPr>
        <w:t>:</w:t>
      </w:r>
    </w:p>
    <w:p w14:paraId="613F0293" w14:textId="77777777" w:rsidR="00836A82" w:rsidRPr="00E3748C" w:rsidRDefault="00836A82" w:rsidP="007B7D34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CH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E3748C">
        <w:rPr>
          <w:rFonts w:asciiTheme="minorHAnsi" w:hAnsiTheme="minorHAnsi"/>
          <w:sz w:val="18"/>
          <w:szCs w:val="18"/>
          <w:lang w:val="fr-CH"/>
        </w:rPr>
        <w:t>-T M.1400 (0</w:t>
      </w:r>
      <w:r w:rsidR="00A673EA" w:rsidRPr="00E3748C">
        <w:rPr>
          <w:rFonts w:asciiTheme="minorHAnsi" w:hAnsiTheme="minorHAnsi"/>
          <w:sz w:val="18"/>
          <w:szCs w:val="18"/>
          <w:lang w:val="fr-CH"/>
        </w:rPr>
        <w:t>3</w:t>
      </w:r>
      <w:r w:rsidRPr="00E3748C">
        <w:rPr>
          <w:rFonts w:asciiTheme="minorHAnsi" w:hAnsiTheme="minorHAnsi"/>
          <w:sz w:val="18"/>
          <w:szCs w:val="18"/>
          <w:lang w:val="fr-CH"/>
        </w:rPr>
        <w:t>/20</w:t>
      </w:r>
      <w:r w:rsidR="000B5644" w:rsidRPr="00E3748C">
        <w:rPr>
          <w:rFonts w:asciiTheme="minorHAnsi" w:hAnsiTheme="minorHAnsi"/>
          <w:sz w:val="18"/>
          <w:szCs w:val="18"/>
          <w:lang w:val="fr-CH"/>
        </w:rPr>
        <w:t>13</w:t>
      </w:r>
      <w:r w:rsidRPr="00E3748C">
        <w:rPr>
          <w:rFonts w:asciiTheme="minorHAnsi" w:hAnsiTheme="minorHAnsi"/>
          <w:sz w:val="18"/>
          <w:szCs w:val="18"/>
          <w:lang w:val="fr-CH"/>
        </w:rPr>
        <w:t>))</w:t>
      </w:r>
      <w:r w:rsidRPr="00E3748C">
        <w:rPr>
          <w:rFonts w:asciiTheme="minorHAnsi" w:hAnsiTheme="minorHAnsi"/>
          <w:sz w:val="18"/>
          <w:szCs w:val="18"/>
          <w:lang w:val="fr-CH"/>
        </w:rPr>
        <w:tab/>
      </w:r>
      <w:hyperlink r:id="rId13" w:history="1">
        <w:r w:rsidRPr="00E3748C">
          <w:rPr>
            <w:rStyle w:val="Hyperlink"/>
            <w:rFonts w:asciiTheme="minorHAnsi" w:hAnsiTheme="minorHAnsi"/>
            <w:sz w:val="18"/>
            <w:szCs w:val="18"/>
            <w:lang w:val="fr-CH"/>
          </w:rPr>
          <w:t>www.itu.int/ITU-T/inr/icc/index.html</w:t>
        </w:r>
      </w:hyperlink>
    </w:p>
    <w:p w14:paraId="4952A954" w14:textId="77777777" w:rsidR="00836A82" w:rsidRPr="0009008F" w:rsidRDefault="00836A82" w:rsidP="007B7D34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Таблица Бюрофакс (Рек. МСЭ-Т F.170)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09008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www.itu.int/ITU-T/inr/bureaufax/index.html</w:t>
        </w:r>
      </w:hyperlink>
    </w:p>
    <w:p w14:paraId="0336D2E3" w14:textId="77777777" w:rsidR="005F429E" w:rsidRPr="0009008F" w:rsidRDefault="00836A82" w:rsidP="007B7D34">
      <w:pPr>
        <w:tabs>
          <w:tab w:val="clear" w:pos="1843"/>
        </w:tabs>
        <w:spacing w:before="0"/>
        <w:jc w:val="left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09008F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09008F">
          <w:rPr>
            <w:rStyle w:val="Hyperlink"/>
            <w:rFonts w:asciiTheme="minorHAnsi" w:hAnsiTheme="minorHAnsi"/>
            <w:sz w:val="18"/>
            <w:szCs w:val="18"/>
            <w:lang w:val="ru-RU"/>
          </w:rPr>
          <w:t>www.itu.int/ITU-T/inr/roa/index.html</w:t>
        </w:r>
      </w:hyperlink>
    </w:p>
    <w:p w14:paraId="6944F9FF" w14:textId="77777777" w:rsidR="00BF1F6C" w:rsidRPr="00BF2017" w:rsidRDefault="00BF1F6C" w:rsidP="007B7D34">
      <w:pPr>
        <w:pStyle w:val="Heading20"/>
        <w:rPr>
          <w:sz w:val="28"/>
          <w:lang w:val="ru-RU"/>
        </w:rPr>
      </w:pPr>
      <w:bookmarkStart w:id="55" w:name="_Toc354053823"/>
      <w:bookmarkStart w:id="56" w:name="_Toc355708838"/>
      <w:bookmarkStart w:id="57" w:name="_Toc358192563"/>
      <w:bookmarkStart w:id="58" w:name="_Toc337110339"/>
      <w:bookmarkStart w:id="59" w:name="_Toc355708840"/>
      <w:bookmarkStart w:id="60" w:name="_Toc232315646"/>
      <w:r w:rsidRPr="00BF2017">
        <w:rPr>
          <w:rFonts w:asciiTheme="minorHAnsi" w:hAnsiTheme="minorHAnsi"/>
          <w:sz w:val="28"/>
          <w:lang w:val="ru-RU"/>
        </w:rPr>
        <w:lastRenderedPageBreak/>
        <w:t>Утверждение Рекомендаций МСЭ-T</w:t>
      </w:r>
      <w:bookmarkEnd w:id="55"/>
      <w:bookmarkEnd w:id="56"/>
    </w:p>
    <w:bookmarkEnd w:id="53"/>
    <w:bookmarkEnd w:id="54"/>
    <w:bookmarkEnd w:id="57"/>
    <w:bookmarkEnd w:id="58"/>
    <w:bookmarkEnd w:id="59"/>
    <w:bookmarkEnd w:id="60"/>
    <w:p w14:paraId="769F7572" w14:textId="4197B713" w:rsidR="00BB6B09" w:rsidRDefault="00BB6B09" w:rsidP="00791EF6">
      <w:pPr>
        <w:pStyle w:val="NormalWeb"/>
        <w:tabs>
          <w:tab w:val="left" w:pos="709"/>
        </w:tabs>
        <w:spacing w:before="240" w:beforeAutospacing="0" w:after="0" w:afterAutospacing="0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К моменту АПУ-</w:t>
      </w:r>
      <w:r w:rsidR="00791EF6">
        <w:rPr>
          <w:rFonts w:ascii="Calibri" w:hAnsi="Calibri" w:cs="Arial"/>
          <w:sz w:val="20"/>
          <w:szCs w:val="20"/>
          <w:lang w:val="ru-RU"/>
        </w:rPr>
        <w:t>0</w:t>
      </w:r>
      <w:r>
        <w:rPr>
          <w:rFonts w:ascii="Calibri" w:hAnsi="Calibri" w:cs="Arial"/>
          <w:sz w:val="20"/>
          <w:szCs w:val="20"/>
          <w:lang w:val="ru-RU"/>
        </w:rPr>
        <w:t xml:space="preserve">1 было объявлено о том, что в соответствии с процедурами, изложенными в Рекомендации МСЭ-Т </w:t>
      </w: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  <w:lang w:val="ru-RU"/>
        </w:rPr>
        <w:t>.8, утверждены следующие Рекомендации МСЭ-Т:</w:t>
      </w:r>
    </w:p>
    <w:p w14:paraId="7F5C6ACC" w14:textId="3D87CF55" w:rsidR="00791EF6" w:rsidRPr="000C2036" w:rsidRDefault="00C60ED3" w:rsidP="002001F0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lang w:val="ru-RU"/>
        </w:rPr>
        <w:t>–</w:t>
      </w:r>
      <w:r w:rsidR="00BB6B09" w:rsidRPr="000C2036">
        <w:rPr>
          <w:lang w:val="ru-RU"/>
        </w:rPr>
        <w:tab/>
      </w:r>
      <w:r w:rsidR="00791EF6" w:rsidRPr="000C2036">
        <w:rPr>
          <w:rFonts w:ascii="Calibri" w:hAnsi="Calibri" w:cs="Arial"/>
          <w:sz w:val="20"/>
          <w:szCs w:val="20"/>
          <w:lang w:val="ru-RU"/>
        </w:rPr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0C2036">
        <w:rPr>
          <w:rFonts w:ascii="Calibri" w:hAnsi="Calibri" w:cs="Arial"/>
          <w:sz w:val="20"/>
          <w:szCs w:val="20"/>
          <w:lang w:val="ru-RU"/>
        </w:rPr>
        <w:t>.8272.1/</w:t>
      </w:r>
      <w:r w:rsidR="00791EF6" w:rsidRPr="00263BEB">
        <w:rPr>
          <w:rFonts w:ascii="Calibri" w:hAnsi="Calibri" w:cs="Arial"/>
          <w:sz w:val="20"/>
          <w:szCs w:val="20"/>
        </w:rPr>
        <w:t>Y</w:t>
      </w:r>
      <w:r w:rsidR="00791EF6" w:rsidRPr="000C2036">
        <w:rPr>
          <w:rFonts w:ascii="Calibri" w:hAnsi="Calibri" w:cs="Arial"/>
          <w:sz w:val="20"/>
          <w:szCs w:val="20"/>
          <w:lang w:val="ru-RU"/>
        </w:rPr>
        <w:t xml:space="preserve">.1367.1 (11/2016):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 xml:space="preserve">Характеристики хронирования </w:t>
      </w:r>
      <w:r w:rsidR="000C2036">
        <w:rPr>
          <w:rFonts w:ascii="Calibri" w:hAnsi="Calibri" w:cs="Arial"/>
          <w:sz w:val="20"/>
          <w:szCs w:val="20"/>
          <w:lang w:val="ru-RU"/>
        </w:rPr>
        <w:t>усовершенствованн</w:t>
      </w:r>
      <w:r w:rsidR="002001F0">
        <w:rPr>
          <w:rFonts w:ascii="Calibri" w:hAnsi="Calibri" w:cs="Arial"/>
          <w:sz w:val="20"/>
          <w:szCs w:val="20"/>
          <w:lang w:val="ru-RU"/>
        </w:rPr>
        <w:t>ых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 xml:space="preserve"> </w:t>
      </w:r>
      <w:r w:rsidR="002001F0">
        <w:rPr>
          <w:rFonts w:ascii="Calibri" w:hAnsi="Calibri" w:cs="Arial"/>
          <w:sz w:val="20"/>
          <w:szCs w:val="20"/>
          <w:lang w:val="ru-RU"/>
        </w:rPr>
        <w:t xml:space="preserve">первичных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эталонн</w:t>
      </w:r>
      <w:r w:rsidR="002001F0">
        <w:rPr>
          <w:rFonts w:ascii="Calibri" w:hAnsi="Calibri" w:cs="Arial"/>
          <w:sz w:val="20"/>
          <w:szCs w:val="20"/>
          <w:lang w:val="ru-RU"/>
        </w:rPr>
        <w:t>ых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 xml:space="preserve"> тактов</w:t>
      </w:r>
      <w:r w:rsidR="002001F0">
        <w:rPr>
          <w:rFonts w:ascii="Calibri" w:hAnsi="Calibri" w:cs="Arial"/>
          <w:sz w:val="20"/>
          <w:szCs w:val="20"/>
          <w:lang w:val="ru-RU"/>
        </w:rPr>
        <w:t>ых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 xml:space="preserve"> генератор</w:t>
      </w:r>
      <w:r w:rsidR="002001F0">
        <w:rPr>
          <w:rFonts w:ascii="Calibri" w:hAnsi="Calibri" w:cs="Arial"/>
          <w:sz w:val="20"/>
          <w:szCs w:val="20"/>
          <w:lang w:val="ru-RU"/>
        </w:rPr>
        <w:t>ов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 xml:space="preserve"> </w:t>
      </w:r>
    </w:p>
    <w:p w14:paraId="177A070D" w14:textId="42BC7A12" w:rsidR="00791EF6" w:rsidRPr="000C2036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0C2036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0C2036">
        <w:rPr>
          <w:rFonts w:ascii="Calibri" w:hAnsi="Calibri" w:cs="Arial"/>
          <w:sz w:val="20"/>
          <w:szCs w:val="20"/>
          <w:lang w:val="ru-RU"/>
        </w:rPr>
        <w:t xml:space="preserve">.652 (11/2016):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Характеристики одномодового оптического волокна и кабеля</w:t>
      </w:r>
    </w:p>
    <w:p w14:paraId="3F6D49C6" w14:textId="4F15D23D" w:rsidR="00791EF6" w:rsidRPr="002D5EC4" w:rsidRDefault="00C60ED3" w:rsidP="002D5EC4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2D5EC4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2D5EC4">
        <w:rPr>
          <w:rFonts w:ascii="Calibri" w:hAnsi="Calibri" w:cs="Arial"/>
          <w:sz w:val="20"/>
          <w:szCs w:val="20"/>
          <w:lang w:val="ru-RU"/>
        </w:rPr>
        <w:t xml:space="preserve">.654 (11/2016): </w:t>
      </w:r>
      <w:r w:rsidR="002D5EC4" w:rsidRPr="002D5EC4">
        <w:rPr>
          <w:rFonts w:ascii="Calibri" w:hAnsi="Calibri" w:cs="Arial"/>
          <w:sz w:val="20"/>
          <w:szCs w:val="20"/>
          <w:lang w:val="ru-RU"/>
        </w:rPr>
        <w:t>Характеристики одномодового оптического волокна и кабеля со смещенной отсечкой</w:t>
      </w:r>
    </w:p>
    <w:p w14:paraId="5EB418C7" w14:textId="1A1D6054" w:rsidR="00791EF6" w:rsidRPr="002D5EC4" w:rsidRDefault="00C60ED3" w:rsidP="00FA5537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2D5EC4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2D5EC4">
        <w:rPr>
          <w:rFonts w:ascii="Calibri" w:hAnsi="Calibri" w:cs="Arial"/>
          <w:sz w:val="20"/>
          <w:szCs w:val="20"/>
          <w:lang w:val="ru-RU"/>
        </w:rPr>
        <w:t xml:space="preserve">.657 (11/2016): </w:t>
      </w:r>
      <w:r w:rsidR="002D5EC4" w:rsidRPr="002D5EC4">
        <w:rPr>
          <w:rFonts w:ascii="Calibri" w:hAnsi="Calibri" w:cs="Arial"/>
          <w:sz w:val="20"/>
          <w:szCs w:val="20"/>
          <w:lang w:val="ru-RU"/>
        </w:rPr>
        <w:t>Характеристики одномодового оптического волокна и кабеля, не чувствительного к потерям на изгибе, для использования в сет</w:t>
      </w:r>
      <w:r w:rsidR="00FA5537">
        <w:rPr>
          <w:rFonts w:ascii="Calibri" w:hAnsi="Calibri" w:cs="Arial"/>
          <w:sz w:val="20"/>
          <w:szCs w:val="20"/>
          <w:lang w:val="ru-RU"/>
        </w:rPr>
        <w:t>и</w:t>
      </w:r>
      <w:r w:rsidR="002D5EC4" w:rsidRPr="002D5EC4">
        <w:rPr>
          <w:rFonts w:ascii="Calibri" w:hAnsi="Calibri" w:cs="Arial"/>
          <w:sz w:val="20"/>
          <w:szCs w:val="20"/>
          <w:lang w:val="ru-RU"/>
        </w:rPr>
        <w:t xml:space="preserve"> доступа</w:t>
      </w:r>
    </w:p>
    <w:p w14:paraId="3E27810E" w14:textId="04C70B59" w:rsidR="00791EF6" w:rsidRPr="00FA5537" w:rsidRDefault="00C60ED3" w:rsidP="00FA5537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 xml:space="preserve">.697 (11/2016): </w:t>
      </w:r>
      <w:r w:rsidR="00FA5537" w:rsidRPr="00FA5537">
        <w:rPr>
          <w:rFonts w:ascii="Calibri" w:hAnsi="Calibri" w:cs="Arial"/>
          <w:spacing w:val="-4"/>
          <w:sz w:val="20"/>
          <w:szCs w:val="20"/>
          <w:lang w:val="ru-RU"/>
        </w:rPr>
        <w:t>Оптический мониторинг систем плотного мультиплексирования с разделением длины волны</w:t>
      </w:r>
    </w:p>
    <w:p w14:paraId="0C8ECC1B" w14:textId="374CD6AB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.709/</w:t>
      </w:r>
      <w:r w:rsidR="00791EF6" w:rsidRPr="00263BEB">
        <w:rPr>
          <w:rFonts w:ascii="Calibri" w:hAnsi="Calibri" w:cs="Arial"/>
          <w:sz w:val="20"/>
          <w:szCs w:val="20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.1331 (2016)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Попр.</w:t>
      </w:r>
      <w:r w:rsidR="000C2036">
        <w:rPr>
          <w:rFonts w:ascii="Calibri" w:hAnsi="Calibri" w:cs="Arial"/>
          <w:sz w:val="20"/>
          <w:szCs w:val="20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5D38EF5D" w14:textId="7C097A55" w:rsidR="00791EF6" w:rsidRPr="00FA5537" w:rsidRDefault="00C60ED3" w:rsidP="00FA5537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 xml:space="preserve">.808 (11/2016): 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>Терминология в области защиты и восстановления</w:t>
      </w:r>
    </w:p>
    <w:p w14:paraId="6C43AE88" w14:textId="2B3D09EF" w:rsidR="00791EF6" w:rsidRPr="00FA5537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 xml:space="preserve">.813 (2003) </w:t>
      </w:r>
      <w:r w:rsidR="000C2036" w:rsidRPr="00FA5537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</w:rPr>
        <w:t> 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>2 (11/2016)</w:t>
      </w:r>
    </w:p>
    <w:p w14:paraId="7B8B78E2" w14:textId="6B11E76C" w:rsidR="00791EF6" w:rsidRPr="00FA5537" w:rsidRDefault="00C60ED3" w:rsidP="00FA5537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>.870/</w:t>
      </w:r>
      <w:r w:rsidR="00791EF6" w:rsidRPr="00263BEB">
        <w:rPr>
          <w:rFonts w:ascii="Calibri" w:hAnsi="Calibri" w:cs="Arial"/>
          <w:sz w:val="20"/>
          <w:szCs w:val="20"/>
        </w:rPr>
        <w:t>Y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 xml:space="preserve">.1352 (11/2016): 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>Термины и определения оптических транспортных сетей</w:t>
      </w:r>
    </w:p>
    <w:p w14:paraId="30A98272" w14:textId="6B8769A4" w:rsidR="00791EF6" w:rsidRPr="00FA5537" w:rsidRDefault="00C60ED3" w:rsidP="00863262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FA5537">
        <w:rPr>
          <w:rFonts w:ascii="Calibri" w:hAnsi="Calibri" w:cs="Arial"/>
          <w:sz w:val="20"/>
          <w:szCs w:val="20"/>
          <w:lang w:val="ru-RU"/>
        </w:rPr>
        <w:t xml:space="preserve">.874.1 (11/2016): 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 xml:space="preserve">Оптическая транспортная сеть: </w:t>
      </w:r>
      <w:r w:rsidR="00863262">
        <w:rPr>
          <w:rFonts w:ascii="Calibri" w:hAnsi="Calibri" w:cs="Arial"/>
          <w:sz w:val="20"/>
          <w:szCs w:val="20"/>
          <w:lang w:val="ru-RU"/>
        </w:rPr>
        <w:t>н</w:t>
      </w:r>
      <w:r w:rsidR="00863262" w:rsidRPr="00734BE8">
        <w:rPr>
          <w:rFonts w:ascii="Calibri" w:hAnsi="Calibri" w:cs="Arial"/>
          <w:sz w:val="20"/>
          <w:szCs w:val="20"/>
          <w:lang w:val="ru-RU"/>
        </w:rPr>
        <w:t>ейтральная в отношении протокола информационная модель управления для</w:t>
      </w:r>
      <w:r w:rsidR="00FA5537" w:rsidRPr="00FA5537">
        <w:rPr>
          <w:rFonts w:ascii="Calibri" w:hAnsi="Calibri" w:cs="Arial"/>
          <w:sz w:val="20"/>
          <w:szCs w:val="20"/>
          <w:lang w:val="ru-RU"/>
        </w:rPr>
        <w:t xml:space="preserve"> обзора элемента сети</w:t>
      </w:r>
    </w:p>
    <w:p w14:paraId="71FE0B21" w14:textId="46EFD432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.971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>Общие характеристики подводных волоконно-оптических кабельных систем</w:t>
      </w:r>
    </w:p>
    <w:p w14:paraId="39FDE846" w14:textId="64B6FF82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.972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>Определение терминов, относящихся к подводным волоконно-оптическим кабельным системам</w:t>
      </w:r>
    </w:p>
    <w:p w14:paraId="5CC4A5DC" w14:textId="32B0A697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.973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>Характеристики подводных волоконно-оптических кабельных систем без повторителей</w:t>
      </w:r>
    </w:p>
    <w:p w14:paraId="7F1BE05B" w14:textId="487353DC" w:rsidR="00791EF6" w:rsidRPr="00734BE8" w:rsidRDefault="00C60ED3" w:rsidP="002001F0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.979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 xml:space="preserve">Характеристики систем мониторинга для </w:t>
      </w:r>
      <w:r w:rsidR="002001F0" w:rsidRPr="00734BE8">
        <w:rPr>
          <w:rFonts w:ascii="Calibri" w:hAnsi="Calibri" w:cs="Arial"/>
          <w:sz w:val="20"/>
          <w:szCs w:val="20"/>
          <w:lang w:val="ru-RU"/>
        </w:rPr>
        <w:t xml:space="preserve">подводных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>оптических кабельных систем</w:t>
      </w:r>
    </w:p>
    <w:p w14:paraId="6B7AF16D" w14:textId="3A82EFB4" w:rsidR="00791EF6" w:rsidRPr="001473CB" w:rsidRDefault="00C60ED3" w:rsidP="002001F0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.989.3 (2015) </w:t>
      </w:r>
      <w:r w:rsidR="002001F0">
        <w:rPr>
          <w:rFonts w:ascii="Calibri" w:hAnsi="Calibri" w:cs="Arial"/>
          <w:sz w:val="20"/>
          <w:szCs w:val="20"/>
          <w:lang w:val="ru-RU"/>
        </w:rPr>
        <w:t>Испр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</w:t>
      </w:r>
      <w:r w:rsidR="002001F0">
        <w:rPr>
          <w:rFonts w:ascii="Calibri" w:hAnsi="Calibri" w:cs="Arial"/>
          <w:sz w:val="20"/>
          <w:szCs w:val="20"/>
          <w:lang w:val="ru-RU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668CD1DD" w14:textId="4DCF7ABA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.993.2 (2015)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435C0172" w14:textId="4F50CD13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.993.5 (2015)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3BB05D6A" w14:textId="263DDC3F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.997.1 (2012)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77FC6DAB" w14:textId="162D1B67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 w:rsidRP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.7701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>Общие аспекты контроля</w:t>
      </w:r>
    </w:p>
    <w:p w14:paraId="2A0821DF" w14:textId="7D4B2A2B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.7710/</w:t>
      </w:r>
      <w:r w:rsidR="00791EF6" w:rsidRPr="00263BEB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.1701 (2012)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Попр.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15083F75" w14:textId="0989A613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 w:rsidRP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>.8011/</w:t>
      </w:r>
      <w:r w:rsidR="00791EF6" w:rsidRPr="001473CB">
        <w:rPr>
          <w:rFonts w:ascii="Calibri" w:hAnsi="Calibri" w:cs="Arial"/>
          <w:sz w:val="20"/>
          <w:szCs w:val="20"/>
        </w:rPr>
        <w:t>Y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.1307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 xml:space="preserve">Характеристики услуг </w:t>
      </w:r>
      <w:r w:rsidR="00734BE8" w:rsidRPr="00734BE8">
        <w:rPr>
          <w:rFonts w:ascii="Calibri" w:hAnsi="Calibri" w:cs="Arial"/>
          <w:sz w:val="20"/>
          <w:szCs w:val="20"/>
        </w:rPr>
        <w:t>Ethernet</w:t>
      </w:r>
    </w:p>
    <w:p w14:paraId="78771E01" w14:textId="33DFFBC9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.8012/</w:t>
      </w:r>
      <w:r w:rsidR="00791EF6" w:rsidRPr="00CB37F7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.1308 (2004)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Попр.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2 (11/2016)</w:t>
      </w:r>
    </w:p>
    <w:p w14:paraId="0CC6F68A" w14:textId="32FC4BAE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>.8021/</w:t>
      </w:r>
      <w:r w:rsidR="00791EF6" w:rsidRPr="00263BEB">
        <w:rPr>
          <w:rFonts w:ascii="Calibri" w:hAnsi="Calibri" w:cs="Arial"/>
          <w:sz w:val="20"/>
          <w:szCs w:val="20"/>
        </w:rPr>
        <w:t>Y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.1341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 xml:space="preserve">Характеристики функциональных блоков оборудования транспортной сети </w:t>
      </w:r>
      <w:r w:rsidR="00734BE8" w:rsidRPr="00734BE8">
        <w:rPr>
          <w:rFonts w:ascii="Calibri" w:hAnsi="Calibri" w:cs="Arial"/>
          <w:sz w:val="20"/>
          <w:szCs w:val="20"/>
        </w:rPr>
        <w:t>Ethernet</w:t>
      </w:r>
    </w:p>
    <w:p w14:paraId="47ECCE72" w14:textId="7D5FCCC7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.8032/</w:t>
      </w:r>
      <w:r w:rsidR="00791EF6" w:rsidRPr="00263BEB">
        <w:rPr>
          <w:rFonts w:ascii="Calibri" w:hAnsi="Calibri" w:cs="Arial"/>
          <w:sz w:val="20"/>
          <w:szCs w:val="20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.1344 (2015)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Попр.</w:t>
      </w:r>
      <w:r w:rsidR="000C2036">
        <w:rPr>
          <w:rFonts w:ascii="Calibri" w:hAnsi="Calibri" w:cs="Arial"/>
          <w:sz w:val="20"/>
          <w:szCs w:val="20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62B8BBBC" w14:textId="33107B63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>.8052/</w:t>
      </w:r>
      <w:r w:rsidR="00791EF6" w:rsidRPr="00263BEB">
        <w:rPr>
          <w:rFonts w:ascii="Calibri" w:hAnsi="Calibri" w:cs="Arial"/>
          <w:sz w:val="20"/>
          <w:szCs w:val="20"/>
        </w:rPr>
        <w:t>Y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.1346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 xml:space="preserve">Нейтральная в отношении протокола информационная модель управления для элемента сети, поддерживающего транспортирование </w:t>
      </w:r>
      <w:r w:rsidR="00734BE8" w:rsidRPr="00734BE8">
        <w:rPr>
          <w:rFonts w:ascii="Calibri" w:hAnsi="Calibri" w:cs="Arial"/>
          <w:sz w:val="20"/>
          <w:szCs w:val="20"/>
        </w:rPr>
        <w:t>Ethernet</w:t>
      </w:r>
    </w:p>
    <w:p w14:paraId="640710B5" w14:textId="14592006" w:rsidR="00791EF6" w:rsidRPr="00734BE8" w:rsidRDefault="00C60ED3" w:rsidP="00734BE8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>.8101/</w:t>
      </w:r>
      <w:r w:rsidR="00791EF6" w:rsidRPr="00263BEB">
        <w:rPr>
          <w:rFonts w:ascii="Calibri" w:hAnsi="Calibri" w:cs="Arial"/>
          <w:sz w:val="20"/>
          <w:szCs w:val="20"/>
        </w:rPr>
        <w:t>Y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.1355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 xml:space="preserve">Термины и определения для транспортного профиля </w:t>
      </w:r>
      <w:r w:rsidR="00734BE8" w:rsidRPr="00734BE8">
        <w:rPr>
          <w:rFonts w:ascii="Calibri" w:hAnsi="Calibri" w:cs="Arial"/>
          <w:sz w:val="20"/>
          <w:szCs w:val="20"/>
        </w:rPr>
        <w:t>MPLS</w:t>
      </w:r>
    </w:p>
    <w:p w14:paraId="7E18E1CB" w14:textId="1D1B748A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.8113.1/</w:t>
      </w:r>
      <w:r w:rsidR="00791EF6" w:rsidRPr="005C4FEC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.1372.1 (2016)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1B9B141F" w14:textId="166F1CC0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lastRenderedPageBreak/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.8121/</w:t>
      </w:r>
      <w:r w:rsidR="00791EF6" w:rsidRPr="00263BEB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.1381 (2016)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275FA7FB" w14:textId="2CF3B1FD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.8121.1/</w:t>
      </w:r>
      <w:r w:rsidR="00791EF6" w:rsidRPr="00263BEB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.1381.1 (2016)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1BBBFCF0" w14:textId="49478AA8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.8121.2/</w:t>
      </w:r>
      <w:r w:rsidR="00791EF6" w:rsidRPr="00263BEB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.1381.2 (2016)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15E331DF" w14:textId="6B0FBA47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.8131/</w:t>
      </w:r>
      <w:r w:rsidR="00791EF6" w:rsidRPr="00263BEB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.1382 (2014)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Попр.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2 (11/2016)</w:t>
      </w:r>
    </w:p>
    <w:p w14:paraId="47FCF1B5" w14:textId="663BEE3E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.8262/</w:t>
      </w:r>
      <w:r w:rsidR="00791EF6" w:rsidRPr="00263BEB">
        <w:rPr>
          <w:rFonts w:ascii="Calibri" w:hAnsi="Calibri" w:cs="Arial"/>
          <w:sz w:val="20"/>
          <w:szCs w:val="20"/>
          <w:lang w:val="fr-CH"/>
        </w:rPr>
        <w:t>Y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.1362 (2015)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4DD18159" w14:textId="5321BDDC" w:rsidR="00791EF6" w:rsidRPr="002272FE" w:rsidRDefault="00C60ED3" w:rsidP="002272FE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 w:rsidRPr="00734BE8">
        <w:rPr>
          <w:rFonts w:ascii="Calibri" w:hAnsi="Calibri" w:cs="Arial"/>
          <w:sz w:val="20"/>
          <w:szCs w:val="20"/>
          <w:lang w:val="ru-RU"/>
        </w:rPr>
        <w:t xml:space="preserve">МСЭ-Т </w:t>
      </w:r>
      <w:r w:rsidR="00FA5537">
        <w:rPr>
          <w:rFonts w:ascii="Calibri" w:hAnsi="Calibri" w:cs="Arial"/>
          <w:sz w:val="20"/>
          <w:szCs w:val="20"/>
        </w:rPr>
        <w:t>G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>.8266/</w:t>
      </w:r>
      <w:r w:rsidR="00791EF6" w:rsidRPr="005C4FEC">
        <w:rPr>
          <w:rFonts w:ascii="Calibri" w:hAnsi="Calibri" w:cs="Arial"/>
          <w:sz w:val="20"/>
          <w:szCs w:val="20"/>
        </w:rPr>
        <w:t>Y</w:t>
      </w:r>
      <w:r w:rsidR="00791EF6" w:rsidRPr="00734BE8">
        <w:rPr>
          <w:rFonts w:ascii="Calibri" w:hAnsi="Calibri" w:cs="Arial"/>
          <w:sz w:val="20"/>
          <w:szCs w:val="20"/>
          <w:lang w:val="ru-RU"/>
        </w:rPr>
        <w:t xml:space="preserve">.1376 (11/2016): </w:t>
      </w:r>
      <w:r w:rsidR="00734BE8" w:rsidRPr="00734BE8">
        <w:rPr>
          <w:rFonts w:ascii="Calibri" w:hAnsi="Calibri" w:cs="Arial"/>
          <w:sz w:val="20"/>
          <w:szCs w:val="20"/>
          <w:lang w:val="ru-RU"/>
        </w:rPr>
        <w:t xml:space="preserve">Характеристики хронирования </w:t>
      </w:r>
      <w:r w:rsidR="002272FE">
        <w:rPr>
          <w:rFonts w:ascii="Calibri" w:hAnsi="Calibri" w:cs="Arial"/>
          <w:sz w:val="20"/>
          <w:szCs w:val="20"/>
          <w:lang w:val="ru-RU"/>
        </w:rPr>
        <w:t xml:space="preserve">контрольных </w:t>
      </w:r>
      <w:r w:rsidR="00734BE8">
        <w:rPr>
          <w:rFonts w:ascii="Calibri" w:hAnsi="Calibri" w:cs="Arial"/>
          <w:sz w:val="20"/>
          <w:szCs w:val="20"/>
          <w:lang w:val="ru-RU"/>
        </w:rPr>
        <w:t>часов</w:t>
      </w:r>
      <w:r w:rsidR="002272FE">
        <w:rPr>
          <w:rFonts w:ascii="Calibri" w:hAnsi="Calibri" w:cs="Arial"/>
          <w:sz w:val="20"/>
          <w:szCs w:val="20"/>
          <w:lang w:val="ru-RU"/>
        </w:rPr>
        <w:t xml:space="preserve"> электросвязи для синхронизации по частоте</w:t>
      </w:r>
    </w:p>
    <w:p w14:paraId="795C0FF1" w14:textId="79233946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.9905 (2013)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Попр.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5BDC7DDF" w14:textId="15B5CEA1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.9960 (2015)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3 (11/2016)</w:t>
      </w:r>
    </w:p>
    <w:p w14:paraId="34D5AE74" w14:textId="69C12BF9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.9961 (2015)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3 (11/2016)</w:t>
      </w:r>
    </w:p>
    <w:p w14:paraId="049254D6" w14:textId="2B69DE17" w:rsidR="00791EF6" w:rsidRPr="001473CB" w:rsidRDefault="00C60ED3" w:rsidP="000C2036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ab/>
        <w:t xml:space="preserve">Рекомендация </w:t>
      </w:r>
      <w:r w:rsidR="00FA5537">
        <w:rPr>
          <w:rFonts w:ascii="Calibri" w:hAnsi="Calibri" w:cs="Arial"/>
          <w:sz w:val="20"/>
          <w:szCs w:val="20"/>
          <w:lang w:val="ru-RU"/>
        </w:rPr>
        <w:t>МСЭ-Т G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 xml:space="preserve">.9962 (2014) </w:t>
      </w:r>
      <w:r w:rsidR="000C2036" w:rsidRPr="000C2036">
        <w:rPr>
          <w:rFonts w:ascii="Calibri" w:hAnsi="Calibri" w:cs="Arial"/>
          <w:sz w:val="20"/>
          <w:szCs w:val="20"/>
          <w:lang w:val="ru-RU"/>
        </w:rPr>
        <w:t>Испр.</w:t>
      </w:r>
      <w:r w:rsidR="000C2036">
        <w:rPr>
          <w:rFonts w:ascii="Calibri" w:hAnsi="Calibri" w:cs="Arial"/>
          <w:sz w:val="20"/>
          <w:szCs w:val="20"/>
          <w:lang w:val="fr-CH"/>
        </w:rPr>
        <w:t> </w:t>
      </w:r>
      <w:r w:rsidR="00791EF6" w:rsidRPr="001473CB">
        <w:rPr>
          <w:rFonts w:ascii="Calibri" w:hAnsi="Calibri" w:cs="Arial"/>
          <w:sz w:val="20"/>
          <w:szCs w:val="20"/>
          <w:lang w:val="ru-RU"/>
        </w:rPr>
        <w:t>1 (11/2016)</w:t>
      </w:r>
    </w:p>
    <w:p w14:paraId="7CCD4E29" w14:textId="39D4D64A" w:rsidR="00791EF6" w:rsidRPr="003E1B7B" w:rsidRDefault="00C60ED3" w:rsidP="003E1B7B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2272FE">
        <w:rPr>
          <w:rFonts w:ascii="Calibri" w:hAnsi="Calibri" w:cs="Arial"/>
          <w:sz w:val="20"/>
          <w:szCs w:val="20"/>
          <w:lang w:val="ru-RU"/>
        </w:rPr>
        <w:tab/>
        <w:t>Рекомендация МСЭ-Т</w:t>
      </w:r>
      <w:r w:rsidR="00FA5537" w:rsidRPr="002272FE">
        <w:rPr>
          <w:rFonts w:ascii="Calibri" w:hAnsi="Calibri" w:cs="Arial"/>
          <w:sz w:val="20"/>
          <w:szCs w:val="20"/>
          <w:lang w:val="ru-RU"/>
        </w:rPr>
        <w:t xml:space="preserve"> </w:t>
      </w:r>
      <w:r w:rsidR="00791EF6" w:rsidRPr="005C4FEC">
        <w:rPr>
          <w:rFonts w:ascii="Calibri" w:hAnsi="Calibri" w:cs="Arial"/>
          <w:sz w:val="20"/>
          <w:szCs w:val="20"/>
        </w:rPr>
        <w:t>J</w:t>
      </w:r>
      <w:r w:rsidR="00791EF6" w:rsidRPr="002272FE">
        <w:rPr>
          <w:rFonts w:ascii="Calibri" w:hAnsi="Calibri" w:cs="Arial"/>
          <w:sz w:val="20"/>
          <w:szCs w:val="20"/>
          <w:lang w:val="ru-RU"/>
        </w:rPr>
        <w:t xml:space="preserve">.297 (11/2016): </w:t>
      </w:r>
      <w:r w:rsidR="002272FE">
        <w:rPr>
          <w:rFonts w:ascii="Calibri" w:hAnsi="Calibri" w:cs="Arial"/>
          <w:sz w:val="20"/>
          <w:szCs w:val="20"/>
          <w:lang w:val="ru-RU"/>
        </w:rPr>
        <w:t xml:space="preserve">Требования и функциональная спецификация </w:t>
      </w:r>
      <w:r w:rsidR="003E1B7B">
        <w:rPr>
          <w:rFonts w:ascii="Calibri" w:hAnsi="Calibri" w:cs="Arial"/>
          <w:sz w:val="20"/>
          <w:szCs w:val="20"/>
          <w:lang w:val="ru-RU"/>
        </w:rPr>
        <w:t xml:space="preserve">для </w:t>
      </w:r>
      <w:r w:rsidR="002272FE">
        <w:rPr>
          <w:rFonts w:ascii="Calibri" w:hAnsi="Calibri" w:cs="Arial"/>
          <w:sz w:val="20"/>
          <w:szCs w:val="20"/>
          <w:lang w:val="ru-RU"/>
        </w:rPr>
        <w:t xml:space="preserve">кабельной абонентской приставки для </w:t>
      </w:r>
      <w:r w:rsidR="002272FE" w:rsidRPr="002272FE">
        <w:rPr>
          <w:rFonts w:ascii="Calibri" w:hAnsi="Calibri" w:cs="Arial"/>
          <w:sz w:val="20"/>
          <w:szCs w:val="20"/>
          <w:lang w:val="ru-RU"/>
        </w:rPr>
        <w:t>телевидения сверхвысокой четкости</w:t>
      </w:r>
      <w:r w:rsidR="002272FE">
        <w:rPr>
          <w:rFonts w:ascii="Calibri" w:hAnsi="Calibri" w:cs="Arial"/>
          <w:sz w:val="20"/>
          <w:szCs w:val="20"/>
          <w:lang w:val="ru-RU"/>
        </w:rPr>
        <w:t xml:space="preserve"> </w:t>
      </w:r>
      <w:r w:rsidR="002272FE" w:rsidRPr="002272FE">
        <w:rPr>
          <w:rFonts w:ascii="Calibri" w:hAnsi="Calibri" w:cs="Arial"/>
          <w:sz w:val="20"/>
          <w:szCs w:val="20"/>
          <w:lang w:val="ru-RU"/>
        </w:rPr>
        <w:t>4k</w:t>
      </w:r>
    </w:p>
    <w:p w14:paraId="6B3C727A" w14:textId="326719F8" w:rsidR="00791EF6" w:rsidRPr="003E1B7B" w:rsidRDefault="00C60ED3" w:rsidP="003E1B7B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3E1B7B">
        <w:rPr>
          <w:rFonts w:ascii="Calibri" w:hAnsi="Calibri" w:cs="Arial"/>
          <w:sz w:val="20"/>
          <w:szCs w:val="20"/>
          <w:lang w:val="ru-RU"/>
        </w:rPr>
        <w:tab/>
        <w:t>Рекомендация МСЭ-Т</w:t>
      </w:r>
      <w:r w:rsidR="00FA5537" w:rsidRPr="003E1B7B">
        <w:rPr>
          <w:rFonts w:ascii="Calibri" w:hAnsi="Calibri" w:cs="Arial"/>
          <w:sz w:val="20"/>
          <w:szCs w:val="20"/>
          <w:lang w:val="ru-RU"/>
        </w:rPr>
        <w:t xml:space="preserve"> </w:t>
      </w:r>
      <w:r w:rsidR="00791EF6" w:rsidRPr="00263BEB">
        <w:rPr>
          <w:rFonts w:ascii="Calibri" w:hAnsi="Calibri" w:cs="Arial"/>
          <w:sz w:val="20"/>
          <w:szCs w:val="20"/>
        </w:rPr>
        <w:t>L</w:t>
      </w:r>
      <w:r w:rsidR="00791EF6" w:rsidRPr="003E1B7B">
        <w:rPr>
          <w:rFonts w:ascii="Calibri" w:hAnsi="Calibri" w:cs="Arial"/>
          <w:sz w:val="20"/>
          <w:szCs w:val="20"/>
          <w:lang w:val="ru-RU"/>
        </w:rPr>
        <w:t xml:space="preserve">.155 (11/2016): </w:t>
      </w:r>
      <w:r w:rsidR="003E1B7B" w:rsidRPr="003E1B7B">
        <w:rPr>
          <w:rFonts w:ascii="Calibri" w:hAnsi="Calibri" w:cs="Arial"/>
          <w:sz w:val="20"/>
          <w:szCs w:val="20"/>
          <w:lang w:val="ru-RU"/>
        </w:rPr>
        <w:t xml:space="preserve">Природосберегающий траншейный метод для сетей </w:t>
      </w:r>
      <w:r w:rsidR="003E1B7B" w:rsidRPr="003E1B7B">
        <w:rPr>
          <w:rFonts w:ascii="Calibri" w:hAnsi="Calibri" w:cs="Arial"/>
          <w:sz w:val="20"/>
          <w:szCs w:val="20"/>
        </w:rPr>
        <w:t>FTTx</w:t>
      </w:r>
      <w:r w:rsidR="003E1B7B" w:rsidRPr="003E1B7B">
        <w:rPr>
          <w:rFonts w:ascii="Calibri" w:hAnsi="Calibri" w:cs="Arial"/>
          <w:sz w:val="20"/>
          <w:szCs w:val="20"/>
          <w:lang w:val="ru-RU"/>
        </w:rPr>
        <w:t xml:space="preserve"> </w:t>
      </w:r>
    </w:p>
    <w:p w14:paraId="0900AEA1" w14:textId="3F3865E1" w:rsidR="00791EF6" w:rsidRPr="003E1B7B" w:rsidRDefault="00C60ED3" w:rsidP="003E1B7B">
      <w:pPr>
        <w:pStyle w:val="NormalWeb"/>
        <w:spacing w:before="120" w:beforeAutospacing="0" w:after="0" w:afterAutospacing="0"/>
        <w:ind w:left="426" w:hanging="426"/>
        <w:rPr>
          <w:rFonts w:ascii="Calibri" w:hAnsi="Calibri" w:cs="Arial"/>
          <w:sz w:val="20"/>
          <w:szCs w:val="20"/>
          <w:lang w:val="ru-RU"/>
        </w:rPr>
      </w:pPr>
      <w:r>
        <w:rPr>
          <w:rFonts w:ascii="Calibri" w:hAnsi="Calibri" w:cs="Arial"/>
          <w:sz w:val="20"/>
          <w:szCs w:val="20"/>
          <w:lang w:val="ru-RU"/>
        </w:rPr>
        <w:t>–</w:t>
      </w:r>
      <w:r w:rsidR="00791EF6" w:rsidRPr="003E1B7B">
        <w:rPr>
          <w:rFonts w:ascii="Calibri" w:hAnsi="Calibri" w:cs="Arial"/>
          <w:sz w:val="20"/>
          <w:szCs w:val="20"/>
          <w:lang w:val="ru-RU"/>
        </w:rPr>
        <w:tab/>
        <w:t>Рекомендация МСЭ-Т</w:t>
      </w:r>
      <w:r w:rsidR="00FA5537" w:rsidRPr="003E1B7B">
        <w:rPr>
          <w:rFonts w:ascii="Calibri" w:hAnsi="Calibri" w:cs="Arial"/>
          <w:sz w:val="20"/>
          <w:szCs w:val="20"/>
          <w:lang w:val="ru-RU"/>
        </w:rPr>
        <w:t xml:space="preserve"> </w:t>
      </w:r>
      <w:r w:rsidR="00791EF6" w:rsidRPr="00263BEB">
        <w:rPr>
          <w:rFonts w:ascii="Calibri" w:hAnsi="Calibri" w:cs="Arial"/>
          <w:sz w:val="20"/>
          <w:szCs w:val="20"/>
        </w:rPr>
        <w:t>L</w:t>
      </w:r>
      <w:r w:rsidR="00791EF6" w:rsidRPr="003E1B7B">
        <w:rPr>
          <w:rFonts w:ascii="Calibri" w:hAnsi="Calibri" w:cs="Arial"/>
          <w:sz w:val="20"/>
          <w:szCs w:val="20"/>
          <w:lang w:val="ru-RU"/>
        </w:rPr>
        <w:t xml:space="preserve">.162 (11/2016): </w:t>
      </w:r>
      <w:r w:rsidR="003E1B7B">
        <w:rPr>
          <w:rFonts w:ascii="Calibri" w:hAnsi="Calibri" w:cs="Arial"/>
          <w:sz w:val="20"/>
          <w:szCs w:val="20"/>
          <w:lang w:val="ru-RU"/>
        </w:rPr>
        <w:t>Т</w:t>
      </w:r>
      <w:r w:rsidR="003E1B7B" w:rsidRPr="003E1B7B">
        <w:rPr>
          <w:rFonts w:ascii="Calibri" w:hAnsi="Calibri" w:cs="Arial"/>
          <w:sz w:val="20"/>
          <w:szCs w:val="20"/>
          <w:lang w:val="ru-RU"/>
        </w:rPr>
        <w:t>ехнологи</w:t>
      </w:r>
      <w:r w:rsidR="003E1B7B">
        <w:rPr>
          <w:rFonts w:ascii="Calibri" w:hAnsi="Calibri" w:cs="Arial"/>
          <w:sz w:val="20"/>
          <w:szCs w:val="20"/>
          <w:lang w:val="ru-RU"/>
        </w:rPr>
        <w:t>я</w:t>
      </w:r>
      <w:r w:rsidR="003E1B7B" w:rsidRPr="003E1B7B">
        <w:rPr>
          <w:rFonts w:ascii="Calibri" w:hAnsi="Calibri" w:cs="Arial"/>
          <w:sz w:val="20"/>
          <w:szCs w:val="20"/>
          <w:lang w:val="ru-RU"/>
        </w:rPr>
        <w:t xml:space="preserve"> микротруб</w:t>
      </w:r>
      <w:r w:rsidR="003E1B7B">
        <w:rPr>
          <w:rFonts w:ascii="Calibri" w:hAnsi="Calibri" w:cs="Arial"/>
          <w:sz w:val="20"/>
          <w:szCs w:val="20"/>
          <w:lang w:val="ru-RU"/>
        </w:rPr>
        <w:t>ки</w:t>
      </w:r>
      <w:r w:rsidR="003E1B7B" w:rsidRPr="003E1B7B">
        <w:rPr>
          <w:rFonts w:ascii="Calibri" w:hAnsi="Calibri" w:cs="Arial"/>
          <w:sz w:val="20"/>
          <w:szCs w:val="20"/>
          <w:lang w:val="ru-RU"/>
        </w:rPr>
        <w:t xml:space="preserve"> и ее применени</w:t>
      </w:r>
      <w:r w:rsidR="003E1B7B">
        <w:rPr>
          <w:rFonts w:ascii="Calibri" w:hAnsi="Calibri" w:cs="Arial"/>
          <w:sz w:val="20"/>
          <w:szCs w:val="20"/>
          <w:lang w:val="ru-RU"/>
        </w:rPr>
        <w:t>я</w:t>
      </w:r>
    </w:p>
    <w:p w14:paraId="3504A7E3" w14:textId="0235DE6E" w:rsidR="00BB6B09" w:rsidRPr="003E1B7B" w:rsidRDefault="00C60ED3" w:rsidP="003C5F55">
      <w:pPr>
        <w:pStyle w:val="NormalWeb"/>
        <w:spacing w:before="120" w:beforeAutospacing="0" w:after="0" w:afterAutospacing="0"/>
        <w:ind w:left="426" w:hanging="426"/>
        <w:rPr>
          <w:rFonts w:asciiTheme="minorHAnsi" w:hAnsiTheme="minorHAnsi" w:cs="Arial"/>
          <w:lang w:val="ru-RU"/>
        </w:rPr>
      </w:pPr>
      <w:r>
        <w:rPr>
          <w:rFonts w:ascii="Calibri" w:hAnsi="Calibri"/>
          <w:sz w:val="20"/>
          <w:szCs w:val="20"/>
          <w:lang w:val="ru-RU"/>
        </w:rPr>
        <w:t>–</w:t>
      </w:r>
      <w:r w:rsidR="00791EF6" w:rsidRPr="003E1B7B">
        <w:rPr>
          <w:rFonts w:ascii="Calibri" w:hAnsi="Calibri"/>
          <w:sz w:val="20"/>
          <w:szCs w:val="20"/>
          <w:lang w:val="ru-RU"/>
        </w:rPr>
        <w:tab/>
        <w:t>Рекомендация МСЭ-Т</w:t>
      </w:r>
      <w:r w:rsidR="00FA5537" w:rsidRPr="003E1B7B">
        <w:rPr>
          <w:rFonts w:ascii="Calibri" w:hAnsi="Calibri"/>
          <w:sz w:val="20"/>
          <w:szCs w:val="20"/>
          <w:lang w:val="ru-RU"/>
        </w:rPr>
        <w:t xml:space="preserve"> </w:t>
      </w:r>
      <w:r w:rsidR="00791EF6" w:rsidRPr="005C4FEC">
        <w:rPr>
          <w:rFonts w:ascii="Calibri" w:hAnsi="Calibri"/>
          <w:sz w:val="20"/>
          <w:szCs w:val="20"/>
        </w:rPr>
        <w:t>M</w:t>
      </w:r>
      <w:r w:rsidR="00791EF6" w:rsidRPr="003E1B7B">
        <w:rPr>
          <w:rFonts w:ascii="Calibri" w:hAnsi="Calibri"/>
          <w:sz w:val="20"/>
          <w:szCs w:val="20"/>
          <w:lang w:val="ru-RU"/>
        </w:rPr>
        <w:t xml:space="preserve">.3371 (10/2016): </w:t>
      </w:r>
      <w:r w:rsidR="003E1B7B" w:rsidRPr="003E1B7B">
        <w:rPr>
          <w:rFonts w:ascii="Calibri" w:hAnsi="Calibri" w:cs="Arial"/>
          <w:sz w:val="20"/>
          <w:szCs w:val="20"/>
          <w:lang w:val="ru-RU"/>
        </w:rPr>
        <w:t>Требования к управлению услугами в системе управления электросвязью, совместимой с облаком</w:t>
      </w:r>
    </w:p>
    <w:p w14:paraId="66FCBC49" w14:textId="63DE45EC" w:rsidR="00673429" w:rsidRPr="00BF2017" w:rsidRDefault="00673429" w:rsidP="003C5F55">
      <w:pPr>
        <w:pStyle w:val="Heading20"/>
        <w:pageBreakBefore/>
        <w:spacing w:before="1320" w:after="120"/>
        <w:rPr>
          <w:sz w:val="28"/>
          <w:lang w:val="ru-RU"/>
        </w:rPr>
      </w:pPr>
      <w:bookmarkStart w:id="61" w:name="_Toc219001155"/>
      <w:bookmarkStart w:id="62" w:name="_Toc232323934"/>
      <w:bookmarkStart w:id="63" w:name="_Toc355708839"/>
      <w:r w:rsidRPr="00BF2017">
        <w:rPr>
          <w:sz w:val="28"/>
          <w:lang w:val="ru-RU"/>
        </w:rPr>
        <w:lastRenderedPageBreak/>
        <w:t>Присвоение зоновых/сетевых кодов сигнализации (SANC)</w:t>
      </w:r>
      <w:r w:rsidRPr="00BF2017">
        <w:rPr>
          <w:sz w:val="28"/>
          <w:lang w:val="ru-RU"/>
        </w:rPr>
        <w:br/>
        <w:t>(Рекомендация МСЭ-T Q.708 (03/1999))</w:t>
      </w:r>
      <w:bookmarkEnd w:id="61"/>
      <w:bookmarkEnd w:id="62"/>
      <w:bookmarkEnd w:id="63"/>
    </w:p>
    <w:p w14:paraId="08D01FBA" w14:textId="77777777" w:rsidR="00673429" w:rsidRPr="008E1629" w:rsidRDefault="00673429" w:rsidP="00673429">
      <w:pPr>
        <w:spacing w:before="360" w:after="120"/>
        <w:rPr>
          <w:b/>
          <w:bCs/>
          <w:lang w:val="ru-RU"/>
        </w:rPr>
      </w:pPr>
      <w:bookmarkStart w:id="64" w:name="_Toc219001156"/>
      <w:bookmarkStart w:id="65" w:name="_Toc232323935"/>
      <w:r w:rsidRPr="008E1629">
        <w:rPr>
          <w:b/>
          <w:bCs/>
          <w:lang w:val="ru-RU"/>
        </w:rPr>
        <w:t xml:space="preserve">Примечание </w:t>
      </w:r>
      <w:bookmarkEnd w:id="64"/>
      <w:bookmarkEnd w:id="65"/>
      <w:r w:rsidRPr="008E1629">
        <w:rPr>
          <w:b/>
          <w:bCs/>
          <w:lang w:val="ru-RU"/>
        </w:rPr>
        <w:t>БСЭ</w:t>
      </w:r>
    </w:p>
    <w:p w14:paraId="335DE8EE" w14:textId="1F34D1A8" w:rsidR="00673429" w:rsidRPr="008E1629" w:rsidRDefault="008D2379" w:rsidP="00AE299A">
      <w:pPr>
        <w:spacing w:after="240"/>
        <w:rPr>
          <w:lang w:val="ru-RU"/>
        </w:rPr>
      </w:pPr>
      <w:r>
        <w:rPr>
          <w:lang w:val="ru-RU"/>
        </w:rPr>
        <w:tab/>
      </w:r>
      <w:r w:rsidR="00673429" w:rsidRPr="008E1629">
        <w:rPr>
          <w:lang w:val="ru-RU"/>
        </w:rPr>
        <w:t xml:space="preserve">По просьбе администраций </w:t>
      </w:r>
      <w:r w:rsidR="00AE299A">
        <w:rPr>
          <w:lang w:val="ru-RU"/>
        </w:rPr>
        <w:t>Италии</w:t>
      </w:r>
      <w:r w:rsidR="00673429" w:rsidRPr="008E1629">
        <w:rPr>
          <w:lang w:val="ru-RU"/>
        </w:rPr>
        <w:t xml:space="preserve"> Директор БСЭ присвоил следующий зоновый/сетевой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="00673429" w:rsidRPr="008E1629">
        <w:rPr>
          <w:lang w:val="ru-RU"/>
        </w:rPr>
        <w:noBreakHyphen/>
        <w:t>T Q.708 (03/1999):</w:t>
      </w: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673429" w:rsidRPr="008E1629" w14:paraId="613EBCEE" w14:textId="77777777" w:rsidTr="00990560">
        <w:trPr>
          <w:jc w:val="center"/>
        </w:trPr>
        <w:tc>
          <w:tcPr>
            <w:tcW w:w="6309" w:type="dxa"/>
          </w:tcPr>
          <w:p w14:paraId="34BDBB71" w14:textId="77777777" w:rsidR="00673429" w:rsidRPr="008E1629" w:rsidRDefault="00673429" w:rsidP="002A40F1">
            <w:pPr>
              <w:tabs>
                <w:tab w:val="clear" w:pos="567"/>
                <w:tab w:val="left" w:pos="322"/>
              </w:tabs>
              <w:spacing w:before="60" w:after="60"/>
              <w:rPr>
                <w:i/>
                <w:iCs/>
                <w:lang w:val="ru-RU"/>
              </w:rPr>
            </w:pPr>
            <w:r w:rsidRPr="008E1629">
              <w:rPr>
                <w:i/>
                <w:lang w:val="ru-RU"/>
              </w:rPr>
              <w:t>Страна</w:t>
            </w:r>
            <w:r w:rsidRPr="008E1629">
              <w:rPr>
                <w:iCs/>
                <w:lang w:val="ru-RU"/>
              </w:rPr>
              <w:t>/</w:t>
            </w:r>
            <w:r w:rsidRPr="008E1629">
              <w:rPr>
                <w:i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14:paraId="6DCCB4BE" w14:textId="77777777" w:rsidR="00673429" w:rsidRPr="008E1629" w:rsidRDefault="00673429" w:rsidP="002A40F1">
            <w:pPr>
              <w:spacing w:before="60" w:after="60"/>
              <w:jc w:val="center"/>
              <w:rPr>
                <w:i/>
                <w:iCs/>
                <w:lang w:val="ru-RU"/>
              </w:rPr>
            </w:pPr>
            <w:r w:rsidRPr="008E1629">
              <w:rPr>
                <w:i/>
                <w:iCs/>
                <w:lang w:val="ru-RU"/>
              </w:rPr>
              <w:t>SANC</w:t>
            </w:r>
          </w:p>
        </w:tc>
      </w:tr>
      <w:tr w:rsidR="00673429" w:rsidRPr="008E1629" w14:paraId="5A8FD657" w14:textId="77777777" w:rsidTr="00990560">
        <w:trPr>
          <w:jc w:val="center"/>
        </w:trPr>
        <w:tc>
          <w:tcPr>
            <w:tcW w:w="6309" w:type="dxa"/>
          </w:tcPr>
          <w:p w14:paraId="3EE2E37B" w14:textId="5C09C6D5" w:rsidR="00673429" w:rsidRPr="008E1629" w:rsidRDefault="00AE299A" w:rsidP="002A40F1">
            <w:pPr>
              <w:tabs>
                <w:tab w:val="clear" w:pos="567"/>
                <w:tab w:val="clear" w:pos="1276"/>
                <w:tab w:val="clear" w:pos="1843"/>
                <w:tab w:val="left" w:pos="720"/>
                <w:tab w:val="left" w:pos="1134"/>
                <w:tab w:val="left" w:pos="1560"/>
                <w:tab w:val="left" w:pos="2127"/>
              </w:tabs>
              <w:snapToGrid w:val="0"/>
              <w:spacing w:before="60" w:after="60"/>
              <w:ind w:firstLine="533"/>
              <w:jc w:val="left"/>
              <w:rPr>
                <w:rFonts w:asciiTheme="minorHAnsi" w:eastAsia="SimSun" w:hAnsiTheme="minorHAnsi"/>
                <w:lang w:val="ru-RU"/>
              </w:rPr>
            </w:pPr>
            <w:r>
              <w:rPr>
                <w:color w:val="000000"/>
                <w:lang w:val="ru-RU"/>
              </w:rPr>
              <w:t>Италия</w:t>
            </w:r>
          </w:p>
        </w:tc>
        <w:tc>
          <w:tcPr>
            <w:tcW w:w="1629" w:type="dxa"/>
          </w:tcPr>
          <w:p w14:paraId="213DCA8A" w14:textId="573A1CF1" w:rsidR="00673429" w:rsidRPr="008E1629" w:rsidRDefault="00AE299A" w:rsidP="002A40F1">
            <w:pPr>
              <w:tabs>
                <w:tab w:val="clear" w:pos="567"/>
                <w:tab w:val="clear" w:pos="1276"/>
                <w:tab w:val="clear" w:pos="1843"/>
                <w:tab w:val="left" w:pos="675"/>
                <w:tab w:val="center" w:pos="955"/>
                <w:tab w:val="left" w:pos="1134"/>
                <w:tab w:val="left" w:pos="1560"/>
                <w:tab w:val="left" w:pos="2127"/>
              </w:tabs>
              <w:snapToGrid w:val="0"/>
              <w:spacing w:before="60" w:after="60"/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5-225</w:t>
            </w:r>
          </w:p>
        </w:tc>
      </w:tr>
    </w:tbl>
    <w:p w14:paraId="5B1EA903" w14:textId="77777777" w:rsidR="00673429" w:rsidRPr="008E1629" w:rsidRDefault="00673429" w:rsidP="00673429">
      <w:pPr>
        <w:pStyle w:val="Footnotesepar"/>
        <w:spacing w:before="60"/>
        <w:rPr>
          <w:rFonts w:ascii="Times New Roman" w:hAnsi="Times New Roman"/>
          <w:lang w:val="ru-RU"/>
        </w:rPr>
      </w:pPr>
      <w:r w:rsidRPr="008E1629">
        <w:rPr>
          <w:rFonts w:ascii="Times New Roman" w:hAnsi="Times New Roman"/>
          <w:lang w:val="ru-RU"/>
        </w:rPr>
        <w:t>____________</w:t>
      </w:r>
    </w:p>
    <w:p w14:paraId="4246B706" w14:textId="77777777" w:rsidR="00673429" w:rsidRPr="008E1629" w:rsidRDefault="00673429" w:rsidP="00673429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  <w:t>Зоновый/сетевой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</w:r>
      <w:r w:rsidRPr="008E1629">
        <w:rPr>
          <w:rFonts w:asciiTheme="minorHAnsi" w:hAnsiTheme="minorHAnsi"/>
          <w:sz w:val="16"/>
          <w:szCs w:val="16"/>
          <w:lang w:val="ru-RU"/>
        </w:rPr>
        <w:t>Signalling Area/Network Code</w:t>
      </w:r>
    </w:p>
    <w:p w14:paraId="2F86B456" w14:textId="77777777" w:rsidR="00BD6083" w:rsidRPr="00BF2017" w:rsidRDefault="00BD6083" w:rsidP="00D110A6">
      <w:pPr>
        <w:pStyle w:val="Heading20"/>
        <w:keepLines/>
        <w:pageBreakBefore/>
        <w:spacing w:before="1280"/>
        <w:rPr>
          <w:rFonts w:asciiTheme="minorHAnsi" w:hAnsiTheme="minorHAnsi"/>
          <w:sz w:val="28"/>
          <w:lang w:val="ru-RU"/>
        </w:rPr>
      </w:pPr>
      <w:r w:rsidRPr="00BF2017">
        <w:rPr>
          <w:rFonts w:asciiTheme="minorHAnsi" w:hAnsiTheme="minorHAnsi"/>
          <w:sz w:val="28"/>
          <w:lang w:val="ru-RU"/>
        </w:rPr>
        <w:lastRenderedPageBreak/>
        <w:t xml:space="preserve">Услуга телефонной связи </w:t>
      </w:r>
      <w:r w:rsidRPr="00BF2017">
        <w:rPr>
          <w:rFonts w:asciiTheme="minorHAnsi" w:hAnsiTheme="minorHAnsi"/>
          <w:sz w:val="28"/>
          <w:lang w:val="ru-RU"/>
        </w:rPr>
        <w:br/>
        <w:t>(Рекомендация МСЭ-Т E.164)</w:t>
      </w:r>
    </w:p>
    <w:p w14:paraId="5DC1055B" w14:textId="77777777" w:rsidR="00BD6083" w:rsidRPr="00E3748C" w:rsidRDefault="00BD6083" w:rsidP="007B7D34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E3748C">
        <w:rPr>
          <w:rFonts w:asciiTheme="minorHAnsi" w:hAnsiTheme="minorHAnsi"/>
          <w:lang w:val="en-US"/>
        </w:rPr>
        <w:t xml:space="preserve">URL: </w:t>
      </w:r>
      <w:hyperlink r:id="rId16" w:history="1">
        <w:r w:rsidRPr="00E3748C">
          <w:rPr>
            <w:rStyle w:val="Hyperlink"/>
            <w:rFonts w:asciiTheme="minorHAnsi" w:eastAsia="SimSun" w:hAnsiTheme="minorHAnsi"/>
            <w:lang w:val="en-US"/>
          </w:rPr>
          <w:t>www.itu.int/itu-t/inr/nnp</w:t>
        </w:r>
      </w:hyperlink>
    </w:p>
    <w:p w14:paraId="359D7466" w14:textId="7BCEDCB5" w:rsidR="00AF041A" w:rsidRDefault="00AF041A" w:rsidP="00AF041A">
      <w:pPr>
        <w:tabs>
          <w:tab w:val="left" w:pos="1560"/>
          <w:tab w:val="left" w:pos="2127"/>
        </w:tabs>
        <w:outlineLvl w:val="3"/>
        <w:rPr>
          <w:rFonts w:cs="Arial"/>
          <w:b/>
          <w:lang w:val="ru-RU"/>
        </w:rPr>
      </w:pPr>
      <w:bookmarkStart w:id="66" w:name="_Toc355708865"/>
      <w:r>
        <w:rPr>
          <w:rFonts w:cs="Arial"/>
          <w:b/>
          <w:lang w:val="ru-RU"/>
        </w:rPr>
        <w:t>Дания</w:t>
      </w:r>
      <w:r>
        <w:rPr>
          <w:rFonts w:cs="Arial"/>
          <w:b/>
        </w:rPr>
        <w:fldChar w:fldCharType="begin"/>
      </w:r>
      <w:r>
        <w:rPr>
          <w:lang w:val="ru-RU"/>
        </w:rPr>
        <w:instrText xml:space="preserve"> </w:instrText>
      </w:r>
      <w:r>
        <w:instrText>TC</w:instrText>
      </w:r>
      <w:r>
        <w:rPr>
          <w:lang w:val="ru-RU"/>
        </w:rPr>
        <w:instrText xml:space="preserve"> "</w:instrText>
      </w:r>
      <w:r>
        <w:rPr>
          <w:rFonts w:cs="Arial"/>
          <w:b/>
        </w:rPr>
        <w:instrText>Denmark</w:instrText>
      </w:r>
      <w:r>
        <w:rPr>
          <w:lang w:val="ru-RU"/>
        </w:rPr>
        <w:instrText>" \</w:instrText>
      </w:r>
      <w:r>
        <w:instrText>f</w:instrText>
      </w:r>
      <w:r>
        <w:rPr>
          <w:lang w:val="ru-RU"/>
        </w:rPr>
        <w:instrText xml:space="preserve"> </w:instrText>
      </w:r>
      <w:r>
        <w:instrText>C</w:instrText>
      </w:r>
      <w:r>
        <w:rPr>
          <w:lang w:val="ru-RU"/>
        </w:rPr>
        <w:instrText xml:space="preserve"> \</w:instrText>
      </w:r>
      <w:r>
        <w:instrText>l</w:instrText>
      </w:r>
      <w:r>
        <w:rPr>
          <w:lang w:val="ru-RU"/>
        </w:rPr>
        <w:instrText xml:space="preserve"> "1" </w:instrText>
      </w:r>
      <w:r>
        <w:rPr>
          <w:rFonts w:cs="Arial"/>
          <w:b/>
        </w:rPr>
        <w:fldChar w:fldCharType="end"/>
      </w:r>
      <w:r>
        <w:rPr>
          <w:rFonts w:cs="Arial"/>
          <w:b/>
          <w:lang w:val="ru-RU"/>
        </w:rPr>
        <w:t xml:space="preserve"> (</w:t>
      </w:r>
      <w:r w:rsidR="001E4D0A" w:rsidRPr="00902F25">
        <w:rPr>
          <w:rFonts w:cs="Arial"/>
          <w:b/>
          <w:lang w:val="ru-RU"/>
        </w:rPr>
        <w:t>код страны +</w:t>
      </w:r>
      <w:r>
        <w:rPr>
          <w:rFonts w:cs="Arial"/>
          <w:b/>
          <w:lang w:val="ru-RU"/>
        </w:rPr>
        <w:t>45)</w:t>
      </w:r>
      <w:r>
        <w:rPr>
          <w:rFonts w:cs="Arial"/>
          <w:b/>
          <w:i/>
          <w:noProof/>
          <w:lang w:val="ru-RU"/>
        </w:rPr>
        <w:t xml:space="preserve"> </w:t>
      </w:r>
    </w:p>
    <w:p w14:paraId="7487367B" w14:textId="30A9A266" w:rsidR="00AF041A" w:rsidRDefault="00AF041A" w:rsidP="003C5F55">
      <w:pPr>
        <w:spacing w:before="60"/>
        <w:rPr>
          <w:lang w:val="ru-RU"/>
        </w:rPr>
      </w:pPr>
      <w:r>
        <w:rPr>
          <w:lang w:val="ru-RU"/>
        </w:rPr>
        <w:t xml:space="preserve">Сообщение от </w:t>
      </w:r>
      <w:r w:rsidR="003C5F55" w:rsidRPr="00747264">
        <w:rPr>
          <w:lang w:val="ru-RU"/>
        </w:rPr>
        <w:t>17.</w:t>
      </w:r>
      <w:r w:rsidR="003C5F55" w:rsidRPr="00573F42">
        <w:t>XI</w:t>
      </w:r>
      <w:r w:rsidR="003C5F55" w:rsidRPr="00747264">
        <w:rPr>
          <w:lang w:val="ru-RU"/>
        </w:rPr>
        <w:t>.2016</w:t>
      </w:r>
      <w:r>
        <w:rPr>
          <w:lang w:val="ru-RU"/>
        </w:rPr>
        <w:t>:</w:t>
      </w:r>
    </w:p>
    <w:p w14:paraId="02420D31" w14:textId="77777777" w:rsidR="00AF041A" w:rsidRDefault="00AF041A" w:rsidP="00AF041A">
      <w:pPr>
        <w:rPr>
          <w:rFonts w:cs="Arial"/>
          <w:lang w:val="ru-RU"/>
        </w:rPr>
      </w:pPr>
      <w:bookmarkStart w:id="67" w:name="dtmis_Start"/>
      <w:bookmarkStart w:id="68" w:name="dtmis_Underskriver"/>
      <w:bookmarkEnd w:id="67"/>
      <w:bookmarkEnd w:id="68"/>
      <w:r>
        <w:rPr>
          <w:rFonts w:cs="Arial"/>
          <w:i/>
          <w:iCs/>
          <w:snapToGrid w:val="0"/>
          <w:lang w:val="ru-RU"/>
        </w:rPr>
        <w:t>Управление энергетики Дании</w:t>
      </w:r>
      <w:r>
        <w:rPr>
          <w:rFonts w:cs="Arial"/>
          <w:snapToGrid w:val="0"/>
          <w:lang w:val="ru-RU"/>
        </w:rPr>
        <w:t>, Копенгаген</w:t>
      </w:r>
      <w:r>
        <w:rPr>
          <w:rFonts w:asciiTheme="minorHAnsi" w:hAnsiTheme="minorHAnsi" w:cs="Arial"/>
          <w:lang w:val="ru-RU"/>
        </w:rPr>
        <w:fldChar w:fldCharType="begin"/>
      </w:r>
      <w:r>
        <w:rPr>
          <w:lang w:val="ru-RU"/>
        </w:rPr>
        <w:instrText xml:space="preserve"> TC "</w:instrText>
      </w:r>
      <w:bookmarkStart w:id="69" w:name="_Toc451863138"/>
      <w:r>
        <w:rPr>
          <w:rFonts w:asciiTheme="minorHAnsi" w:hAnsiTheme="minorHAnsi" w:cs="Arial"/>
          <w:i/>
          <w:lang w:val="ru-RU"/>
        </w:rPr>
        <w:instrText>Danish Energy Agency</w:instrText>
      </w:r>
      <w:r>
        <w:rPr>
          <w:rFonts w:asciiTheme="minorHAnsi" w:hAnsiTheme="minorHAnsi" w:cs="Arial"/>
          <w:lang w:val="ru-RU"/>
        </w:rPr>
        <w:instrText>, Copenhagen</w:instrText>
      </w:r>
      <w:bookmarkEnd w:id="69"/>
      <w:r>
        <w:rPr>
          <w:lang w:val="ru-RU"/>
        </w:rPr>
        <w:instrText xml:space="preserve">" \f C \l "1" </w:instrText>
      </w:r>
      <w:r>
        <w:rPr>
          <w:rFonts w:asciiTheme="minorHAnsi" w:hAnsiTheme="minorHAnsi" w:cs="Arial"/>
          <w:lang w:val="ru-RU"/>
        </w:rPr>
        <w:fldChar w:fldCharType="end"/>
      </w:r>
      <w:r>
        <w:rPr>
          <w:rFonts w:asciiTheme="minorHAnsi" w:hAnsiTheme="minorHAnsi" w:cs="Arial"/>
          <w:lang w:val="ru-RU"/>
        </w:rPr>
        <w:t xml:space="preserve">, </w:t>
      </w:r>
      <w:r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>
        <w:rPr>
          <w:rFonts w:asciiTheme="minorHAnsi" w:hAnsiTheme="minorHAnsi" w:cs="Arial"/>
          <w:lang w:val="ru-RU"/>
        </w:rPr>
        <w:t>:</w:t>
      </w:r>
    </w:p>
    <w:p w14:paraId="6318DA1F" w14:textId="09EB4944" w:rsidR="003C5F55" w:rsidRPr="001470A1" w:rsidRDefault="003C5F55" w:rsidP="00903416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before="240"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3C5F55">
        <w:rPr>
          <w:rFonts w:cs="Arial"/>
          <w:sz w:val="20"/>
          <w:szCs w:val="20"/>
          <w:lang w:val="ru-RU"/>
        </w:rPr>
        <w:t>24</w:t>
      </w:r>
      <w:r w:rsidRPr="003C5F55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  <w:lang w:val="ru-RU"/>
        </w:rPr>
        <w:t>июня</w:t>
      </w:r>
      <w:r w:rsidRPr="003C5F55">
        <w:rPr>
          <w:rFonts w:cs="Arial"/>
          <w:sz w:val="20"/>
          <w:szCs w:val="20"/>
          <w:lang w:val="ru-RU"/>
        </w:rPr>
        <w:t xml:space="preserve"> 2016</w:t>
      </w:r>
      <w:r w:rsidRPr="003C5F55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  <w:lang w:val="ru-RU"/>
        </w:rPr>
        <w:t>года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серия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нумерации</w:t>
      </w:r>
      <w:r w:rsidRPr="003C5F55">
        <w:rPr>
          <w:rFonts w:cs="Arial"/>
          <w:sz w:val="20"/>
          <w:szCs w:val="20"/>
          <w:lang w:val="ru-RU"/>
        </w:rPr>
        <w:t xml:space="preserve"> 9390</w:t>
      </w:r>
      <w:r w:rsidRPr="001470A1">
        <w:rPr>
          <w:rFonts w:cs="Arial"/>
          <w:sz w:val="20"/>
          <w:szCs w:val="20"/>
        </w:rPr>
        <w:t>efgh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была присвоена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 w:rsidRPr="001470A1">
        <w:rPr>
          <w:rFonts w:cs="Arial"/>
          <w:sz w:val="20"/>
          <w:szCs w:val="20"/>
        </w:rPr>
        <w:t>Brandtel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 w:rsidRPr="001470A1">
        <w:rPr>
          <w:rFonts w:cs="Arial"/>
          <w:sz w:val="20"/>
          <w:szCs w:val="20"/>
        </w:rPr>
        <w:t>ApS</w:t>
      </w:r>
      <w:r w:rsidRPr="003C5F55">
        <w:rPr>
          <w:rFonts w:cs="Arial"/>
          <w:sz w:val="20"/>
          <w:szCs w:val="20"/>
          <w:lang w:val="ru-RU"/>
        </w:rPr>
        <w:t xml:space="preserve">. </w:t>
      </w:r>
      <w:r>
        <w:rPr>
          <w:rFonts w:cs="Arial"/>
          <w:sz w:val="20"/>
          <w:szCs w:val="20"/>
          <w:lang w:val="ru-RU"/>
        </w:rPr>
        <w:t>К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сожалению</w:t>
      </w:r>
      <w:r w:rsidRPr="003C5F55">
        <w:rPr>
          <w:rFonts w:cs="Arial"/>
          <w:sz w:val="20"/>
          <w:szCs w:val="20"/>
          <w:lang w:val="ru-RU"/>
        </w:rPr>
        <w:t xml:space="preserve">, </w:t>
      </w:r>
      <w:r w:rsidRPr="001470A1">
        <w:rPr>
          <w:rFonts w:cs="Arial"/>
          <w:sz w:val="20"/>
          <w:szCs w:val="20"/>
        </w:rPr>
        <w:t>Hi</w:t>
      </w:r>
      <w:r w:rsidRPr="003C5F55">
        <w:rPr>
          <w:rFonts w:cs="Arial"/>
          <w:sz w:val="20"/>
          <w:szCs w:val="20"/>
          <w:lang w:val="ru-RU"/>
        </w:rPr>
        <w:t>3</w:t>
      </w:r>
      <w:r w:rsidRPr="001470A1">
        <w:rPr>
          <w:rFonts w:cs="Arial"/>
          <w:sz w:val="20"/>
          <w:szCs w:val="20"/>
        </w:rPr>
        <w:t>G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 w:rsidRPr="001470A1">
        <w:rPr>
          <w:rFonts w:cs="Arial"/>
          <w:sz w:val="20"/>
          <w:szCs w:val="20"/>
        </w:rPr>
        <w:t>Denmark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 w:rsidRPr="001470A1">
        <w:rPr>
          <w:rFonts w:cs="Arial"/>
          <w:sz w:val="20"/>
          <w:szCs w:val="20"/>
        </w:rPr>
        <w:t>ApS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уже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была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присвоена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серия</w:t>
      </w:r>
      <w:r w:rsidRPr="003C5F55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нумерации</w:t>
      </w:r>
      <w:r w:rsidRPr="003C5F55">
        <w:rPr>
          <w:rFonts w:cs="Arial"/>
          <w:sz w:val="20"/>
          <w:szCs w:val="20"/>
          <w:lang w:val="ru-RU"/>
        </w:rPr>
        <w:t xml:space="preserve"> 939</w:t>
      </w:r>
      <w:r w:rsidRPr="001470A1">
        <w:rPr>
          <w:rFonts w:cs="Arial"/>
          <w:sz w:val="20"/>
          <w:szCs w:val="20"/>
        </w:rPr>
        <w:t>defgh</w:t>
      </w:r>
      <w:r w:rsidRPr="003C5F55">
        <w:rPr>
          <w:rFonts w:cs="Arial"/>
          <w:sz w:val="20"/>
          <w:szCs w:val="20"/>
          <w:lang w:val="ru-RU"/>
        </w:rPr>
        <w:t xml:space="preserve"> (1</w:t>
      </w:r>
      <w:r>
        <w:rPr>
          <w:rFonts w:cs="Arial"/>
          <w:sz w:val="20"/>
          <w:szCs w:val="20"/>
          <w:lang w:val="ru-RU"/>
        </w:rPr>
        <w:t> мая</w:t>
      </w:r>
      <w:r w:rsidRPr="003C5F55">
        <w:rPr>
          <w:rFonts w:cs="Arial"/>
          <w:sz w:val="20"/>
          <w:szCs w:val="20"/>
          <w:lang w:val="ru-RU"/>
        </w:rPr>
        <w:t xml:space="preserve"> 2013</w:t>
      </w:r>
      <w:r>
        <w:rPr>
          <w:rFonts w:cs="Arial"/>
          <w:sz w:val="20"/>
          <w:szCs w:val="20"/>
          <w:lang w:val="ru-RU"/>
        </w:rPr>
        <w:t> г.</w:t>
      </w:r>
      <w:r w:rsidRPr="003C5F55">
        <w:rPr>
          <w:rFonts w:cs="Arial"/>
          <w:sz w:val="20"/>
          <w:szCs w:val="20"/>
          <w:lang w:val="ru-RU"/>
        </w:rPr>
        <w:t xml:space="preserve">). </w:t>
      </w:r>
      <w:r>
        <w:rPr>
          <w:rFonts w:cs="Arial"/>
          <w:sz w:val="20"/>
          <w:szCs w:val="20"/>
          <w:lang w:val="ru-RU"/>
        </w:rPr>
        <w:t>Вследствие</w:t>
      </w:r>
      <w:r w:rsidRPr="00903416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этого</w:t>
      </w:r>
      <w:r w:rsidRPr="00903416">
        <w:rPr>
          <w:rFonts w:cs="Arial"/>
          <w:sz w:val="20"/>
          <w:szCs w:val="20"/>
          <w:lang w:val="ru-RU"/>
        </w:rPr>
        <w:t>, 9</w:t>
      </w:r>
      <w:r w:rsidRPr="003C5F55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  <w:lang w:val="ru-RU"/>
        </w:rPr>
        <w:t>сентября</w:t>
      </w:r>
      <w:r w:rsidRPr="00903416">
        <w:rPr>
          <w:rFonts w:cs="Arial"/>
          <w:sz w:val="20"/>
          <w:szCs w:val="20"/>
          <w:lang w:val="ru-RU"/>
        </w:rPr>
        <w:t xml:space="preserve"> 2016</w:t>
      </w:r>
      <w:r w:rsidRPr="003C5F55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  <w:lang w:val="ru-RU"/>
        </w:rPr>
        <w:t>года</w:t>
      </w:r>
      <w:r w:rsidRPr="00903416">
        <w:rPr>
          <w:rFonts w:cs="Arial"/>
          <w:sz w:val="20"/>
          <w:szCs w:val="20"/>
          <w:lang w:val="ru-RU"/>
        </w:rPr>
        <w:t xml:space="preserve"> </w:t>
      </w:r>
      <w:r w:rsidRPr="001470A1">
        <w:rPr>
          <w:rFonts w:cs="Arial"/>
          <w:sz w:val="20"/>
          <w:szCs w:val="20"/>
        </w:rPr>
        <w:t>Brandtel</w:t>
      </w:r>
      <w:r w:rsidRPr="00903416">
        <w:rPr>
          <w:rFonts w:cs="Arial"/>
          <w:sz w:val="20"/>
          <w:szCs w:val="20"/>
          <w:lang w:val="ru-RU"/>
        </w:rPr>
        <w:t xml:space="preserve"> </w:t>
      </w:r>
      <w:r w:rsidRPr="001470A1">
        <w:rPr>
          <w:rFonts w:cs="Arial"/>
          <w:sz w:val="20"/>
          <w:szCs w:val="20"/>
        </w:rPr>
        <w:t>ApS</w:t>
      </w:r>
      <w:r w:rsidRPr="00903416">
        <w:rPr>
          <w:rFonts w:cs="Arial"/>
          <w:sz w:val="20"/>
          <w:szCs w:val="20"/>
          <w:lang w:val="ru-RU"/>
        </w:rPr>
        <w:t xml:space="preserve"> </w:t>
      </w:r>
      <w:r w:rsidR="00903416">
        <w:rPr>
          <w:rFonts w:cs="Arial"/>
          <w:sz w:val="20"/>
          <w:szCs w:val="20"/>
          <w:lang w:val="ru-RU"/>
        </w:rPr>
        <w:t>возвратил серию нумерации</w:t>
      </w:r>
      <w:r w:rsidRPr="00903416">
        <w:rPr>
          <w:rFonts w:cs="Arial"/>
          <w:sz w:val="20"/>
          <w:szCs w:val="20"/>
          <w:lang w:val="ru-RU"/>
        </w:rPr>
        <w:t xml:space="preserve"> 9390</w:t>
      </w:r>
      <w:r w:rsidRPr="001470A1">
        <w:rPr>
          <w:rFonts w:cs="Arial"/>
          <w:sz w:val="20"/>
          <w:szCs w:val="20"/>
        </w:rPr>
        <w:t>efgh</w:t>
      </w:r>
      <w:r w:rsidRPr="00903416">
        <w:rPr>
          <w:rFonts w:cs="Arial"/>
          <w:sz w:val="20"/>
          <w:szCs w:val="20"/>
          <w:lang w:val="ru-RU"/>
        </w:rPr>
        <w:t xml:space="preserve">. </w:t>
      </w:r>
      <w:r w:rsidR="00903416">
        <w:rPr>
          <w:rFonts w:cs="Arial"/>
          <w:sz w:val="20"/>
          <w:szCs w:val="20"/>
          <w:lang w:val="ru-RU"/>
        </w:rPr>
        <w:t>Таким образом</w:t>
      </w:r>
      <w:r w:rsidRPr="001470A1">
        <w:rPr>
          <w:rFonts w:cs="Arial"/>
          <w:sz w:val="20"/>
          <w:szCs w:val="20"/>
        </w:rPr>
        <w:t xml:space="preserve">, Hi3G Denmark ApS </w:t>
      </w:r>
      <w:r w:rsidR="00903416">
        <w:rPr>
          <w:rFonts w:cs="Arial"/>
          <w:sz w:val="20"/>
          <w:szCs w:val="20"/>
          <w:lang w:val="ru-RU"/>
        </w:rPr>
        <w:t>присвоена полная серия</w:t>
      </w:r>
      <w:r w:rsidRPr="001470A1">
        <w:rPr>
          <w:rFonts w:cs="Arial"/>
          <w:sz w:val="20"/>
          <w:szCs w:val="20"/>
        </w:rPr>
        <w:t xml:space="preserve"> 939defgh.</w:t>
      </w:r>
    </w:p>
    <w:p w14:paraId="3B00B1B2" w14:textId="149C66C6" w:rsidR="00AF041A" w:rsidRDefault="00AF041A" w:rsidP="003C5F55">
      <w:pPr>
        <w:numPr>
          <w:ilvl w:val="0"/>
          <w:numId w:val="6"/>
        </w:numPr>
        <w:tabs>
          <w:tab w:val="clear" w:pos="567"/>
          <w:tab w:val="left" w:pos="720"/>
        </w:tabs>
        <w:spacing w:before="240" w:after="120"/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  <w:lang w:val="ru-RU"/>
        </w:rPr>
        <w:t xml:space="preserve">присвоение </w:t>
      </w:r>
      <w:r>
        <w:rPr>
          <w:rFonts w:cs="Arial"/>
          <w:bCs/>
          <w:iCs/>
          <w:lang w:val="ru-RU"/>
        </w:rPr>
        <w:t xml:space="preserve">– </w:t>
      </w:r>
      <w:r>
        <w:rPr>
          <w:rFonts w:eastAsia="SimSun" w:cs="Calibri"/>
          <w:snapToGrid w:val="0"/>
          <w:lang w:val="ru-RU" w:eastAsia="zh-CN"/>
        </w:rPr>
        <w:t xml:space="preserve">услуги </w:t>
      </w:r>
      <w:r w:rsidR="003C5F55">
        <w:rPr>
          <w:rFonts w:cs="Arial"/>
          <w:iCs/>
          <w:lang w:val="ru-RU"/>
        </w:rPr>
        <w:t>фиксированной</w:t>
      </w:r>
      <w:r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296"/>
        <w:gridCol w:w="1830"/>
      </w:tblGrid>
      <w:tr w:rsidR="00AF041A" w14:paraId="41ED7696" w14:textId="77777777" w:rsidTr="008D2379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DC98B" w14:textId="77777777" w:rsidR="00AF041A" w:rsidRDefault="00AF041A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95BD" w14:textId="77777777" w:rsidR="00AF041A" w:rsidRDefault="00AF041A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4F00" w14:textId="77777777" w:rsidR="00AF041A" w:rsidRDefault="00AF041A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C5F55" w14:paraId="4325EB11" w14:textId="77777777" w:rsidTr="00C60ED3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2C30" w14:textId="467FCC50" w:rsidR="003C5F55" w:rsidRDefault="003C5F55" w:rsidP="00C60ED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cs="Arial"/>
                <w:lang w:val="es-ES"/>
              </w:rPr>
            </w:pPr>
            <w:r w:rsidRPr="00F4043A">
              <w:rPr>
                <w:rFonts w:cs="Arial"/>
                <w:lang w:val="es-ES"/>
              </w:rPr>
              <w:t>Tel42 ApS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1A28" w14:textId="0BBB5048" w:rsidR="003C5F55" w:rsidRDefault="003C5F55" w:rsidP="00C60ED3">
            <w:pPr>
              <w:tabs>
                <w:tab w:val="left" w:pos="1215"/>
              </w:tabs>
              <w:spacing w:before="40" w:after="40"/>
              <w:jc w:val="left"/>
              <w:rPr>
                <w:rFonts w:cs="Arial"/>
                <w:lang w:val="da-DK"/>
              </w:rPr>
            </w:pPr>
            <w:r w:rsidRPr="00F4043A">
              <w:rPr>
                <w:rFonts w:cs="Arial"/>
                <w:lang w:val="da-DK"/>
              </w:rPr>
              <w:t>9777efgh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75FE1" w14:textId="659DB228" w:rsidR="003C5F55" w:rsidRPr="008D2379" w:rsidRDefault="003C5F55" w:rsidP="00C60ED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cs="Arial"/>
                <w:lang w:val="ru-RU"/>
              </w:rPr>
            </w:pPr>
            <w:r>
              <w:rPr>
                <w:rFonts w:cs="Arial"/>
              </w:rPr>
              <w:t>8</w:t>
            </w:r>
            <w:r w:rsidR="008D2379">
              <w:rPr>
                <w:rFonts w:cs="Arial"/>
                <w:lang w:val="ru-RU"/>
              </w:rPr>
              <w:t xml:space="preserve"> сентября </w:t>
            </w:r>
            <w:r>
              <w:rPr>
                <w:rFonts w:cs="Arial"/>
              </w:rPr>
              <w:t>2016</w:t>
            </w:r>
            <w:r w:rsidR="008D2379">
              <w:rPr>
                <w:rFonts w:cs="Arial"/>
                <w:lang w:val="ru-RU"/>
              </w:rPr>
              <w:t> г.</w:t>
            </w:r>
          </w:p>
        </w:tc>
      </w:tr>
    </w:tbl>
    <w:p w14:paraId="66D6392D" w14:textId="77777777" w:rsidR="003C5F55" w:rsidRDefault="003C5F55" w:rsidP="003C5F55">
      <w:pPr>
        <w:numPr>
          <w:ilvl w:val="0"/>
          <w:numId w:val="6"/>
        </w:numPr>
        <w:tabs>
          <w:tab w:val="clear" w:pos="567"/>
          <w:tab w:val="left" w:pos="720"/>
        </w:tabs>
        <w:spacing w:before="240" w:after="120"/>
        <w:ind w:left="357" w:hanging="357"/>
        <w:jc w:val="left"/>
        <w:textAlignment w:val="auto"/>
        <w:rPr>
          <w:rFonts w:cs="Arial"/>
          <w:iCs/>
        </w:rPr>
      </w:pPr>
      <w:r>
        <w:rPr>
          <w:rFonts w:cs="Arial"/>
          <w:bCs/>
          <w:lang w:val="ru-RU"/>
        </w:rPr>
        <w:t xml:space="preserve">присвоение </w:t>
      </w:r>
      <w:r>
        <w:rPr>
          <w:rFonts w:cs="Arial"/>
          <w:bCs/>
          <w:iCs/>
          <w:lang w:val="ru-RU"/>
        </w:rPr>
        <w:t xml:space="preserve">– </w:t>
      </w:r>
      <w:r>
        <w:rPr>
          <w:rFonts w:eastAsia="SimSun" w:cs="Calibri"/>
          <w:snapToGrid w:val="0"/>
          <w:lang w:val="ru-RU" w:eastAsia="zh-CN"/>
        </w:rPr>
        <w:t xml:space="preserve">услуги </w:t>
      </w:r>
      <w:r>
        <w:rPr>
          <w:rFonts w:cs="Arial"/>
          <w:iCs/>
          <w:lang w:val="ru-RU"/>
        </w:rPr>
        <w:t>подвижной</w:t>
      </w:r>
      <w:r>
        <w:rPr>
          <w:rFonts w:eastAsia="SimSun" w:cs="Calibri"/>
          <w:snapToGrid w:val="0"/>
          <w:lang w:val="ru-RU" w:eastAsia="zh-CN"/>
        </w:rPr>
        <w:t xml:space="preserve"> связи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929"/>
        <w:gridCol w:w="4296"/>
        <w:gridCol w:w="1830"/>
      </w:tblGrid>
      <w:tr w:rsidR="003C5F55" w14:paraId="5531984D" w14:textId="77777777" w:rsidTr="008D2379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5714" w14:textId="77777777" w:rsidR="003C5F55" w:rsidRDefault="003C5F55" w:rsidP="00BE28FB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B0A" w14:textId="77777777" w:rsidR="003C5F55" w:rsidRDefault="003C5F55" w:rsidP="00BE28FB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sz w:val="18"/>
                <w:szCs w:val="18"/>
                <w:lang w:val="ru-RU"/>
              </w:rPr>
            </w:pPr>
            <w:r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3121" w14:textId="77777777" w:rsidR="003C5F55" w:rsidRDefault="003C5F55" w:rsidP="00BE28FB">
            <w:pPr>
              <w:numPr>
                <w:ilvl w:val="12"/>
                <w:numId w:val="0"/>
              </w:num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rFonts w:cs="Arial"/>
                <w:i/>
                <w:sz w:val="18"/>
                <w:szCs w:val="18"/>
                <w:lang w:val="ru-RU"/>
              </w:rPr>
            </w:pPr>
            <w:r>
              <w:rPr>
                <w:rFonts w:cs="Arial"/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3C5F55" w14:paraId="58697C44" w14:textId="77777777" w:rsidTr="008D2379">
        <w:trPr>
          <w:jc w:val="center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AF97" w14:textId="0BDCCE53" w:rsidR="003C5F55" w:rsidRDefault="003C5F55" w:rsidP="00C60ED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cs="Arial"/>
                <w:lang w:val="es-ES"/>
              </w:rPr>
            </w:pPr>
            <w:r w:rsidRPr="00F4043A">
              <w:rPr>
                <w:rFonts w:cs="Arial"/>
                <w:lang w:val="es-ES"/>
              </w:rPr>
              <w:t>Tel42 ApS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2A17" w14:textId="36D5112D" w:rsidR="003C5F55" w:rsidRPr="00C60ED3" w:rsidRDefault="003C5F55" w:rsidP="00C60ED3">
            <w:pPr>
              <w:tabs>
                <w:tab w:val="left" w:pos="1215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C60ED3">
              <w:rPr>
                <w:rFonts w:cs="Arial"/>
                <w:lang w:val="es-ES"/>
              </w:rPr>
              <w:t>9370efgh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0A653" w14:textId="1148251B" w:rsidR="003C5F55" w:rsidRPr="00C60ED3" w:rsidRDefault="008D2379" w:rsidP="00C60ED3">
            <w:pPr>
              <w:numPr>
                <w:ilvl w:val="12"/>
                <w:numId w:val="0"/>
              </w:numPr>
              <w:spacing w:before="40" w:after="40"/>
              <w:jc w:val="left"/>
              <w:rPr>
                <w:rFonts w:cs="Arial"/>
                <w:lang w:val="es-ES"/>
              </w:rPr>
            </w:pPr>
            <w:r w:rsidRPr="00C60ED3">
              <w:rPr>
                <w:rFonts w:cs="Arial"/>
                <w:lang w:val="es-ES"/>
              </w:rPr>
              <w:t>23 сентября 2016 г.</w:t>
            </w:r>
          </w:p>
        </w:tc>
      </w:tr>
    </w:tbl>
    <w:p w14:paraId="190289BF" w14:textId="5E3C138E" w:rsidR="00AF041A" w:rsidRDefault="009625D8" w:rsidP="00065443">
      <w:pPr>
        <w:keepNext/>
        <w:keepLines/>
        <w:tabs>
          <w:tab w:val="left" w:pos="1800"/>
        </w:tabs>
        <w:spacing w:before="360"/>
        <w:jc w:val="left"/>
        <w:textAlignment w:val="auto"/>
        <w:rPr>
          <w:rFonts w:cs="Arial"/>
        </w:rPr>
      </w:pPr>
      <w:r>
        <w:rPr>
          <w:rFonts w:asciiTheme="minorHAnsi" w:hAnsiTheme="minorHAnsi" w:cs="Arial"/>
          <w:lang w:val="ru-RU"/>
        </w:rPr>
        <w:t>Для контактов:</w:t>
      </w:r>
    </w:p>
    <w:p w14:paraId="116B298C" w14:textId="77777777" w:rsidR="00AF041A" w:rsidRDefault="00AF041A" w:rsidP="00AF041A">
      <w:pPr>
        <w:tabs>
          <w:tab w:val="left" w:pos="2250"/>
        </w:tabs>
        <w:ind w:left="709"/>
        <w:jc w:val="left"/>
        <w:rPr>
          <w:rFonts w:cs="Arial"/>
        </w:rPr>
      </w:pPr>
      <w:r>
        <w:rPr>
          <w:rFonts w:cs="Arial"/>
        </w:rPr>
        <w:t>Danish Energy Agency</w:t>
      </w:r>
    </w:p>
    <w:p w14:paraId="5725AC6F" w14:textId="77777777" w:rsidR="00AF041A" w:rsidRDefault="00AF041A" w:rsidP="00AF041A">
      <w:pPr>
        <w:tabs>
          <w:tab w:val="left" w:pos="2250"/>
        </w:tabs>
        <w:spacing w:before="0"/>
        <w:ind w:left="709"/>
        <w:jc w:val="left"/>
        <w:rPr>
          <w:rFonts w:cs="Arial"/>
          <w:lang w:val="de-CH"/>
        </w:rPr>
      </w:pPr>
      <w:r>
        <w:rPr>
          <w:rFonts w:cs="Arial"/>
        </w:rPr>
        <w:t>Amaliegade</w:t>
      </w:r>
      <w:r>
        <w:rPr>
          <w:rFonts w:cs="Arial"/>
          <w:lang w:val="de-CH"/>
        </w:rPr>
        <w:t xml:space="preserve"> 44</w:t>
      </w:r>
    </w:p>
    <w:p w14:paraId="5B551097" w14:textId="77777777" w:rsidR="00AF041A" w:rsidRDefault="00AF041A" w:rsidP="00AF041A">
      <w:pPr>
        <w:tabs>
          <w:tab w:val="left" w:pos="2250"/>
        </w:tabs>
        <w:spacing w:before="0"/>
        <w:ind w:left="709"/>
        <w:jc w:val="left"/>
        <w:rPr>
          <w:rFonts w:cs="Arial"/>
          <w:lang w:val="de-CH"/>
        </w:rPr>
      </w:pPr>
      <w:r>
        <w:rPr>
          <w:rFonts w:cs="Arial"/>
          <w:lang w:val="de-CH"/>
        </w:rPr>
        <w:t xml:space="preserve">1256 </w:t>
      </w:r>
      <w:r>
        <w:rPr>
          <w:rFonts w:cs="Arial"/>
        </w:rPr>
        <w:t>COPENHAGEN</w:t>
      </w:r>
      <w:r>
        <w:rPr>
          <w:rFonts w:cs="Arial"/>
          <w:lang w:val="de-CH"/>
        </w:rPr>
        <w:t xml:space="preserve"> K</w:t>
      </w:r>
    </w:p>
    <w:p w14:paraId="2D0DADE1" w14:textId="66BD62A0" w:rsidR="00C60ED3" w:rsidRDefault="00AF041A" w:rsidP="00C60ED3">
      <w:pPr>
        <w:tabs>
          <w:tab w:val="clear" w:pos="1276"/>
          <w:tab w:val="left" w:pos="1701"/>
          <w:tab w:val="left" w:pos="2250"/>
        </w:tabs>
        <w:spacing w:before="0"/>
        <w:ind w:left="709"/>
        <w:jc w:val="left"/>
        <w:rPr>
          <w:rFonts w:cs="Arial"/>
          <w:lang w:val="de-CH"/>
        </w:rPr>
      </w:pPr>
      <w:r>
        <w:rPr>
          <w:rFonts w:cs="Arial"/>
          <w:lang w:val="de-CH"/>
        </w:rPr>
        <w:t>Denmark</w:t>
      </w:r>
      <w:r>
        <w:rPr>
          <w:rFonts w:cs="Arial"/>
          <w:lang w:val="de-CH"/>
        </w:rPr>
        <w:br/>
      </w:r>
      <w:r w:rsidR="009625D8">
        <w:rPr>
          <w:rFonts w:asciiTheme="minorHAnsi" w:hAnsiTheme="minorHAnsi" w:cs="Arial"/>
          <w:lang w:val="ru-RU"/>
        </w:rPr>
        <w:t>Тел</w:t>
      </w:r>
      <w:r w:rsidR="009625D8" w:rsidRPr="009625D8">
        <w:rPr>
          <w:rFonts w:asciiTheme="minorHAnsi" w:hAnsiTheme="minorHAnsi" w:cs="Arial"/>
          <w:lang w:val="de-CH"/>
        </w:rPr>
        <w:t>.:</w:t>
      </w:r>
      <w:r>
        <w:rPr>
          <w:rFonts w:cs="Arial"/>
          <w:lang w:val="de-CH"/>
        </w:rPr>
        <w:tab/>
        <w:t xml:space="preserve">+45 33 92 67 00 </w:t>
      </w:r>
      <w:r>
        <w:rPr>
          <w:rFonts w:cs="Arial"/>
          <w:lang w:val="de-CH"/>
        </w:rPr>
        <w:br/>
      </w:r>
      <w:r w:rsidR="009625D8">
        <w:rPr>
          <w:rFonts w:asciiTheme="minorHAnsi" w:hAnsiTheme="minorHAnsi" w:cs="Arial"/>
          <w:lang w:val="ru-RU"/>
        </w:rPr>
        <w:t>Факс</w:t>
      </w:r>
      <w:r w:rsidR="009625D8" w:rsidRPr="009625D8">
        <w:rPr>
          <w:rFonts w:asciiTheme="minorHAnsi" w:hAnsiTheme="minorHAnsi" w:cs="Arial"/>
          <w:lang w:val="de-CH"/>
        </w:rPr>
        <w:t>:</w:t>
      </w:r>
      <w:r>
        <w:rPr>
          <w:rFonts w:cs="Arial"/>
          <w:lang w:val="de-CH"/>
        </w:rPr>
        <w:tab/>
        <w:t>+45 33 11 47 43</w:t>
      </w:r>
      <w:r>
        <w:rPr>
          <w:rFonts w:cs="Arial"/>
          <w:lang w:val="de-CH"/>
        </w:rPr>
        <w:br/>
      </w:r>
      <w:r w:rsidR="009625D8">
        <w:rPr>
          <w:rFonts w:asciiTheme="minorHAnsi" w:hAnsiTheme="minorHAnsi" w:cs="Arial"/>
          <w:lang w:val="ru-RU"/>
        </w:rPr>
        <w:t>Эл</w:t>
      </w:r>
      <w:r w:rsidR="009625D8" w:rsidRPr="009625D8">
        <w:rPr>
          <w:rFonts w:asciiTheme="minorHAnsi" w:hAnsiTheme="minorHAnsi" w:cs="Arial"/>
          <w:lang w:val="ru-RU"/>
        </w:rPr>
        <w:t xml:space="preserve">. </w:t>
      </w:r>
      <w:r w:rsidR="009625D8">
        <w:rPr>
          <w:rFonts w:asciiTheme="minorHAnsi" w:hAnsiTheme="minorHAnsi" w:cs="Arial"/>
          <w:lang w:val="ru-RU"/>
        </w:rPr>
        <w:t>почта</w:t>
      </w:r>
      <w:r w:rsidR="009625D8" w:rsidRPr="009625D8">
        <w:rPr>
          <w:rFonts w:asciiTheme="minorHAnsi" w:hAnsiTheme="minorHAnsi" w:cs="Arial"/>
          <w:lang w:val="ru-RU"/>
        </w:rPr>
        <w:t>:</w:t>
      </w:r>
      <w:r w:rsidR="00C60ED3">
        <w:rPr>
          <w:rFonts w:cs="Arial"/>
          <w:lang w:val="de-CH"/>
        </w:rPr>
        <w:tab/>
      </w:r>
      <w:hyperlink r:id="rId17" w:history="1">
        <w:r w:rsidR="00C60ED3" w:rsidRPr="00085972">
          <w:rPr>
            <w:rStyle w:val="Hyperlink"/>
            <w:rFonts w:cs="Arial"/>
            <w:lang w:val="de-CH"/>
          </w:rPr>
          <w:t>ens@ens.dk</w:t>
        </w:r>
      </w:hyperlink>
      <w:r>
        <w:rPr>
          <w:rFonts w:cs="Arial"/>
          <w:lang w:val="de-CH"/>
        </w:rPr>
        <w:br/>
        <w:t>URL:</w:t>
      </w:r>
      <w:r>
        <w:rPr>
          <w:rFonts w:cs="Arial"/>
          <w:lang w:val="de-CH"/>
        </w:rPr>
        <w:tab/>
      </w:r>
      <w:hyperlink r:id="rId18" w:history="1">
        <w:r w:rsidR="00C60ED3" w:rsidRPr="00085972">
          <w:rPr>
            <w:rStyle w:val="Hyperlink"/>
            <w:rFonts w:cs="Arial"/>
            <w:lang w:val="de-CH"/>
          </w:rPr>
          <w:t>www.ens.dk</w:t>
        </w:r>
      </w:hyperlink>
      <w:r>
        <w:rPr>
          <w:rFonts w:cs="Arial"/>
          <w:lang w:val="de-CH"/>
        </w:rPr>
        <w:t xml:space="preserve"> </w:t>
      </w:r>
    </w:p>
    <w:p w14:paraId="1C98A1DF" w14:textId="181B484D" w:rsidR="00903416" w:rsidRPr="00F31941" w:rsidRDefault="00903416" w:rsidP="00F31941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Кения</w:t>
      </w:r>
      <w:r>
        <w:rPr>
          <w:rFonts w:cs="Arial"/>
          <w:b/>
        </w:rPr>
        <w:fldChar w:fldCharType="begin"/>
      </w:r>
      <w:r w:rsidRPr="00F31941">
        <w:rPr>
          <w:lang w:val="ru-RU"/>
        </w:rPr>
        <w:instrText xml:space="preserve"> </w:instrText>
      </w:r>
      <w:r>
        <w:instrText>TC</w:instrText>
      </w:r>
      <w:r w:rsidRPr="00F31941">
        <w:rPr>
          <w:lang w:val="ru-RU"/>
        </w:rPr>
        <w:instrText xml:space="preserve"> "</w:instrText>
      </w:r>
      <w:r w:rsidRPr="004F445A">
        <w:rPr>
          <w:rFonts w:cs="Arial"/>
          <w:b/>
        </w:rPr>
        <w:instrText>Kenya</w:instrText>
      </w:r>
      <w:r w:rsidRPr="00F31941">
        <w:rPr>
          <w:lang w:val="ru-RU"/>
        </w:rPr>
        <w:instrText>" \</w:instrText>
      </w:r>
      <w:r>
        <w:instrText>f</w:instrText>
      </w:r>
      <w:r w:rsidRPr="00F31941">
        <w:rPr>
          <w:lang w:val="ru-RU"/>
        </w:rPr>
        <w:instrText xml:space="preserve"> </w:instrText>
      </w:r>
      <w:r>
        <w:instrText>C</w:instrText>
      </w:r>
      <w:r w:rsidRPr="00F31941">
        <w:rPr>
          <w:lang w:val="ru-RU"/>
        </w:rPr>
        <w:instrText xml:space="preserve"> \</w:instrText>
      </w:r>
      <w:r>
        <w:instrText>l</w:instrText>
      </w:r>
      <w:r w:rsidRPr="00F31941">
        <w:rPr>
          <w:lang w:val="ru-RU"/>
        </w:rPr>
        <w:instrText xml:space="preserve"> "1" </w:instrText>
      </w:r>
      <w:r>
        <w:rPr>
          <w:rFonts w:cs="Arial"/>
          <w:b/>
        </w:rPr>
        <w:fldChar w:fldCharType="end"/>
      </w:r>
      <w:r w:rsidRPr="00F31941">
        <w:rPr>
          <w:rFonts w:cs="Arial"/>
          <w:b/>
          <w:lang w:val="ru-RU"/>
        </w:rPr>
        <w:t xml:space="preserve"> (</w:t>
      </w:r>
      <w:r w:rsidR="00F31941">
        <w:rPr>
          <w:rFonts w:cs="Arial"/>
          <w:b/>
          <w:lang w:val="ru-RU"/>
        </w:rPr>
        <w:t>код страны</w:t>
      </w:r>
      <w:r w:rsidRPr="00F31941">
        <w:rPr>
          <w:rFonts w:cs="Arial"/>
          <w:b/>
          <w:lang w:val="ru-RU"/>
        </w:rPr>
        <w:t xml:space="preserve"> +254)</w:t>
      </w:r>
    </w:p>
    <w:p w14:paraId="26869DBD" w14:textId="589B9B45" w:rsidR="00903416" w:rsidRPr="00F31941" w:rsidRDefault="00F31941" w:rsidP="00903416">
      <w:pPr>
        <w:rPr>
          <w:lang w:val="ru-RU"/>
        </w:rPr>
      </w:pPr>
      <w:r>
        <w:rPr>
          <w:lang w:val="ru-RU"/>
        </w:rPr>
        <w:t>Сообщение от</w:t>
      </w:r>
      <w:r w:rsidR="00903416" w:rsidRPr="00F31941">
        <w:rPr>
          <w:lang w:val="ru-RU"/>
        </w:rPr>
        <w:t xml:space="preserve"> </w:t>
      </w:r>
      <w:r w:rsidR="00903416" w:rsidRPr="00F31941">
        <w:rPr>
          <w:color w:val="000000" w:themeColor="text1"/>
          <w:lang w:val="ru-RU"/>
        </w:rPr>
        <w:t>16</w:t>
      </w:r>
      <w:r w:rsidR="00903416" w:rsidRPr="00F31941">
        <w:rPr>
          <w:lang w:val="ru-RU"/>
        </w:rPr>
        <w:t>.</w:t>
      </w:r>
      <w:r w:rsidR="00903416">
        <w:t>XI</w:t>
      </w:r>
      <w:r w:rsidR="00903416" w:rsidRPr="00F31941">
        <w:rPr>
          <w:lang w:val="ru-RU"/>
        </w:rPr>
        <w:t>.2016:</w:t>
      </w:r>
    </w:p>
    <w:p w14:paraId="155E1835" w14:textId="02F29A4F" w:rsidR="00903416" w:rsidRPr="00F31941" w:rsidRDefault="00F31941" w:rsidP="00F31941">
      <w:pPr>
        <w:rPr>
          <w:lang w:val="ru-RU"/>
        </w:rPr>
      </w:pPr>
      <w:r>
        <w:rPr>
          <w:i/>
          <w:lang w:val="ru-RU"/>
        </w:rPr>
        <w:t>Управление</w:t>
      </w:r>
      <w:r w:rsidRPr="00F31941">
        <w:rPr>
          <w:i/>
          <w:lang w:val="ru-RU"/>
        </w:rPr>
        <w:t xml:space="preserve"> </w:t>
      </w:r>
      <w:r>
        <w:rPr>
          <w:i/>
          <w:lang w:val="ru-RU"/>
        </w:rPr>
        <w:t>связи</w:t>
      </w:r>
      <w:r w:rsidRPr="00F31941">
        <w:rPr>
          <w:i/>
          <w:lang w:val="ru-RU"/>
        </w:rPr>
        <w:t xml:space="preserve"> </w:t>
      </w:r>
      <w:r>
        <w:rPr>
          <w:i/>
          <w:lang w:val="ru-RU"/>
        </w:rPr>
        <w:t>Кении</w:t>
      </w:r>
      <w:r w:rsidR="00903416" w:rsidRPr="00F31941">
        <w:rPr>
          <w:i/>
          <w:lang w:val="ru-RU"/>
        </w:rPr>
        <w:t xml:space="preserve"> (</w:t>
      </w:r>
      <w:r w:rsidR="00903416" w:rsidRPr="000642E8">
        <w:rPr>
          <w:i/>
        </w:rPr>
        <w:t>CA</w:t>
      </w:r>
      <w:r w:rsidR="00903416" w:rsidRPr="00F31941">
        <w:rPr>
          <w:i/>
          <w:lang w:val="ru-RU"/>
        </w:rPr>
        <w:t>)</w:t>
      </w:r>
      <w:r w:rsidR="00903416" w:rsidRPr="00F31941">
        <w:rPr>
          <w:lang w:val="ru-RU"/>
        </w:rPr>
        <w:t xml:space="preserve">, </w:t>
      </w:r>
      <w:r>
        <w:rPr>
          <w:lang w:val="ru-RU"/>
        </w:rPr>
        <w:t>Найроби</w:t>
      </w:r>
      <w:r w:rsidR="00903416">
        <w:fldChar w:fldCharType="begin"/>
      </w:r>
      <w:r w:rsidR="00903416" w:rsidRPr="00F31941">
        <w:rPr>
          <w:lang w:val="ru-RU"/>
        </w:rPr>
        <w:instrText xml:space="preserve"> </w:instrText>
      </w:r>
      <w:r w:rsidR="00903416">
        <w:instrText>TC</w:instrText>
      </w:r>
      <w:r w:rsidR="00903416" w:rsidRPr="00F31941">
        <w:rPr>
          <w:lang w:val="ru-RU"/>
        </w:rPr>
        <w:instrText xml:space="preserve"> "</w:instrText>
      </w:r>
      <w:r w:rsidR="00903416" w:rsidRPr="00F35D67">
        <w:rPr>
          <w:i/>
        </w:rPr>
        <w:instrText>Communications</w:instrText>
      </w:r>
      <w:r w:rsidR="00903416" w:rsidRPr="00F31941">
        <w:rPr>
          <w:i/>
          <w:lang w:val="ru-RU"/>
        </w:rPr>
        <w:instrText xml:space="preserve"> </w:instrText>
      </w:r>
      <w:r w:rsidR="00903416" w:rsidRPr="00F35D67">
        <w:rPr>
          <w:i/>
        </w:rPr>
        <w:instrText>Authority</w:instrText>
      </w:r>
      <w:r w:rsidR="00903416" w:rsidRPr="00F31941">
        <w:rPr>
          <w:i/>
          <w:lang w:val="ru-RU"/>
        </w:rPr>
        <w:instrText xml:space="preserve"> </w:instrText>
      </w:r>
      <w:r w:rsidR="00903416" w:rsidRPr="00F35D67">
        <w:rPr>
          <w:i/>
        </w:rPr>
        <w:instrText>of</w:instrText>
      </w:r>
      <w:r w:rsidR="00903416" w:rsidRPr="00F31941">
        <w:rPr>
          <w:i/>
          <w:lang w:val="ru-RU"/>
        </w:rPr>
        <w:instrText xml:space="preserve"> </w:instrText>
      </w:r>
      <w:r w:rsidR="00903416" w:rsidRPr="00F35D67">
        <w:rPr>
          <w:i/>
        </w:rPr>
        <w:instrText>Kenya</w:instrText>
      </w:r>
      <w:r w:rsidR="00903416" w:rsidRPr="00F31941">
        <w:rPr>
          <w:i/>
          <w:lang w:val="ru-RU"/>
        </w:rPr>
        <w:instrText xml:space="preserve"> (</w:instrText>
      </w:r>
      <w:r w:rsidR="00903416" w:rsidRPr="00F35D67">
        <w:rPr>
          <w:i/>
        </w:rPr>
        <w:instrText>CA</w:instrText>
      </w:r>
      <w:r w:rsidR="00903416" w:rsidRPr="00F31941">
        <w:rPr>
          <w:i/>
          <w:lang w:val="ru-RU"/>
        </w:rPr>
        <w:instrText>)</w:instrText>
      </w:r>
      <w:r w:rsidR="00903416" w:rsidRPr="00F31941">
        <w:rPr>
          <w:lang w:val="ru-RU"/>
        </w:rPr>
        <w:instrText xml:space="preserve">, </w:instrText>
      </w:r>
      <w:r w:rsidR="00903416" w:rsidRPr="00F35D67">
        <w:instrText>Nairobi</w:instrText>
      </w:r>
      <w:r w:rsidR="00903416" w:rsidRPr="00F31941">
        <w:rPr>
          <w:lang w:val="ru-RU"/>
        </w:rPr>
        <w:instrText>" \</w:instrText>
      </w:r>
      <w:r w:rsidR="00903416">
        <w:instrText>f</w:instrText>
      </w:r>
      <w:r w:rsidR="00903416" w:rsidRPr="00F31941">
        <w:rPr>
          <w:lang w:val="ru-RU"/>
        </w:rPr>
        <w:instrText xml:space="preserve"> </w:instrText>
      </w:r>
      <w:r w:rsidR="00903416">
        <w:instrText>C</w:instrText>
      </w:r>
      <w:r w:rsidR="00903416" w:rsidRPr="00F31941">
        <w:rPr>
          <w:lang w:val="ru-RU"/>
        </w:rPr>
        <w:instrText xml:space="preserve"> \</w:instrText>
      </w:r>
      <w:r w:rsidR="00903416">
        <w:instrText>l</w:instrText>
      </w:r>
      <w:r w:rsidR="00903416" w:rsidRPr="00F31941">
        <w:rPr>
          <w:lang w:val="ru-RU"/>
        </w:rPr>
        <w:instrText xml:space="preserve"> "1" </w:instrText>
      </w:r>
      <w:r w:rsidR="00903416">
        <w:fldChar w:fldCharType="end"/>
      </w:r>
      <w:r w:rsidR="00903416" w:rsidRPr="00F31941">
        <w:rPr>
          <w:lang w:val="ru-RU"/>
        </w:rPr>
        <w:t xml:space="preserve">, </w:t>
      </w:r>
      <w:r>
        <w:rPr>
          <w:lang w:val="ru-RU"/>
        </w:rPr>
        <w:t>объявляет о следующем обновлении национального плана нумерации Кении</w:t>
      </w:r>
      <w:r w:rsidR="00903416" w:rsidRPr="00F31941">
        <w:rPr>
          <w:lang w:val="ru-RU"/>
        </w:rPr>
        <w:t>.</w:t>
      </w:r>
    </w:p>
    <w:p w14:paraId="27405320" w14:textId="60BD917D" w:rsidR="00903416" w:rsidRPr="00F31941" w:rsidRDefault="00F31941" w:rsidP="00065443">
      <w:pPr>
        <w:overflowPunct/>
        <w:autoSpaceDE/>
        <w:autoSpaceDN/>
        <w:adjustRightInd/>
        <w:spacing w:before="360" w:after="240"/>
        <w:jc w:val="center"/>
        <w:textAlignment w:val="auto"/>
        <w:rPr>
          <w:rFonts w:eastAsia="Batang"/>
          <w:b/>
          <w:i/>
          <w:iCs/>
          <w:lang w:val="ru-RU"/>
        </w:rPr>
      </w:pPr>
      <w:r w:rsidRPr="00F31941">
        <w:rPr>
          <w:rFonts w:eastAsia="Batang"/>
          <w:b/>
          <w:i/>
          <w:iCs/>
          <w:lang w:val="ru-RU"/>
        </w:rPr>
        <w:t xml:space="preserve">Описание ввода нового ресурса в отношении национального плана нумерации </w:t>
      </w:r>
      <w:r w:rsidRPr="00F31941">
        <w:rPr>
          <w:rFonts w:eastAsia="Batang"/>
          <w:b/>
          <w:i/>
          <w:iCs/>
        </w:rPr>
        <w:t>E</w:t>
      </w:r>
      <w:r w:rsidRPr="00F31941">
        <w:rPr>
          <w:rFonts w:eastAsia="Batang"/>
          <w:b/>
          <w:i/>
          <w:iCs/>
          <w:lang w:val="ru-RU"/>
        </w:rPr>
        <w:t xml:space="preserve">.164 </w:t>
      </w:r>
      <w:r>
        <w:rPr>
          <w:rFonts w:eastAsia="Batang"/>
          <w:b/>
          <w:i/>
          <w:iCs/>
          <w:lang w:val="ru-RU"/>
        </w:rPr>
        <w:t>Кении</w:t>
      </w:r>
      <w:r w:rsidR="00903416" w:rsidRPr="00F31941">
        <w:rPr>
          <w:rFonts w:eastAsia="Batang"/>
          <w:b/>
          <w:i/>
          <w:iCs/>
          <w:lang w:val="ru-RU"/>
        </w:rPr>
        <w:br/>
        <w:t>(</w:t>
      </w:r>
      <w:r>
        <w:rPr>
          <w:rFonts w:eastAsia="Batang"/>
          <w:b/>
          <w:i/>
          <w:iCs/>
          <w:lang w:val="ru-RU"/>
        </w:rPr>
        <w:t>код страны</w:t>
      </w:r>
      <w:r w:rsidR="00903416" w:rsidRPr="00F31941">
        <w:rPr>
          <w:rFonts w:eastAsia="Batang"/>
          <w:b/>
          <w:i/>
          <w:iCs/>
          <w:lang w:val="ru-RU"/>
        </w:rPr>
        <w:t xml:space="preserve"> 254)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7"/>
        <w:gridCol w:w="853"/>
        <w:gridCol w:w="993"/>
        <w:gridCol w:w="3115"/>
        <w:gridCol w:w="1992"/>
      </w:tblGrid>
      <w:tr w:rsidR="00903416" w:rsidRPr="005B0414" w14:paraId="3F0B6EF9" w14:textId="77777777" w:rsidTr="008D2379">
        <w:trPr>
          <w:cantSplit/>
          <w:tblHeader/>
          <w:jc w:val="center"/>
        </w:trPr>
        <w:tc>
          <w:tcPr>
            <w:tcW w:w="1977" w:type="dxa"/>
            <w:tcBorders>
              <w:bottom w:val="nil"/>
            </w:tcBorders>
            <w:shd w:val="clear" w:color="auto" w:fill="auto"/>
            <w:vAlign w:val="center"/>
          </w:tcPr>
          <w:p w14:paraId="4A1B8AEC" w14:textId="0A7D8E1D" w:rsidR="00903416" w:rsidRPr="005B0414" w:rsidRDefault="00903416" w:rsidP="00BE28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iCs/>
                <w:noProof/>
                <w:sz w:val="18"/>
                <w:szCs w:val="18"/>
              </w:rPr>
            </w:pPr>
            <w:r w:rsidRPr="005B0414">
              <w:rPr>
                <w:bCs/>
                <w:i/>
                <w:iCs/>
                <w:noProof/>
                <w:sz w:val="18"/>
                <w:szCs w:val="18"/>
              </w:rPr>
              <w:t>(1)</w:t>
            </w:r>
          </w:p>
        </w:tc>
        <w:tc>
          <w:tcPr>
            <w:tcW w:w="184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DAD4C17" w14:textId="77777777" w:rsidR="00903416" w:rsidRPr="005B0414" w:rsidRDefault="00903416" w:rsidP="00BE28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iCs/>
                <w:noProof/>
                <w:sz w:val="18"/>
                <w:szCs w:val="18"/>
              </w:rPr>
            </w:pPr>
            <w:r w:rsidRPr="005B0414">
              <w:rPr>
                <w:bCs/>
                <w:i/>
                <w:iCs/>
                <w:noProof/>
                <w:sz w:val="18"/>
                <w:szCs w:val="18"/>
              </w:rPr>
              <w:t>(2)</w:t>
            </w:r>
          </w:p>
        </w:tc>
        <w:tc>
          <w:tcPr>
            <w:tcW w:w="3115" w:type="dxa"/>
            <w:tcBorders>
              <w:bottom w:val="nil"/>
            </w:tcBorders>
            <w:shd w:val="clear" w:color="auto" w:fill="auto"/>
            <w:vAlign w:val="center"/>
          </w:tcPr>
          <w:p w14:paraId="1C4CC55B" w14:textId="77777777" w:rsidR="00903416" w:rsidRPr="005B0414" w:rsidRDefault="00903416" w:rsidP="00BE28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iCs/>
                <w:noProof/>
                <w:sz w:val="18"/>
                <w:szCs w:val="18"/>
              </w:rPr>
            </w:pPr>
            <w:r w:rsidRPr="005B0414">
              <w:rPr>
                <w:bCs/>
                <w:i/>
                <w:iCs/>
                <w:noProof/>
                <w:sz w:val="18"/>
                <w:szCs w:val="18"/>
              </w:rPr>
              <w:t>(3)</w:t>
            </w:r>
          </w:p>
        </w:tc>
        <w:tc>
          <w:tcPr>
            <w:tcW w:w="1992" w:type="dxa"/>
            <w:tcBorders>
              <w:bottom w:val="nil"/>
            </w:tcBorders>
            <w:shd w:val="clear" w:color="auto" w:fill="auto"/>
            <w:vAlign w:val="center"/>
          </w:tcPr>
          <w:p w14:paraId="483BF3F9" w14:textId="77777777" w:rsidR="00903416" w:rsidRPr="005B0414" w:rsidRDefault="00903416" w:rsidP="00BE28FB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0"/>
              <w:jc w:val="center"/>
              <w:rPr>
                <w:bCs/>
                <w:i/>
                <w:iCs/>
                <w:noProof/>
                <w:sz w:val="18"/>
                <w:szCs w:val="18"/>
              </w:rPr>
            </w:pPr>
            <w:r w:rsidRPr="005B0414">
              <w:rPr>
                <w:bCs/>
                <w:i/>
                <w:iCs/>
                <w:noProof/>
                <w:sz w:val="18"/>
                <w:szCs w:val="18"/>
              </w:rPr>
              <w:t>(4)</w:t>
            </w:r>
          </w:p>
        </w:tc>
      </w:tr>
      <w:tr w:rsidR="005B0414" w:rsidRPr="008D2379" w14:paraId="2B706E23" w14:textId="77777777" w:rsidTr="008D2379">
        <w:trPr>
          <w:cantSplit/>
          <w:tblHeader/>
          <w:jc w:val="center"/>
        </w:trPr>
        <w:tc>
          <w:tcPr>
            <w:tcW w:w="197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4AD264B" w14:textId="6D7378C8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sz w:val="18"/>
                <w:szCs w:val="18"/>
                <w:lang w:val="ru-RU"/>
              </w:rPr>
            </w:pP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Национальный </w:t>
            </w: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 xml:space="preserve">назначения (NDC) </w:t>
            </w: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84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1A2CAEF" w14:textId="0D0CD106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sz w:val="18"/>
                <w:szCs w:val="18"/>
                <w:lang w:val="ru-RU"/>
              </w:rPr>
            </w:pP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1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0D501BCD" w14:textId="19015A00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sz w:val="18"/>
                <w:szCs w:val="18"/>
                <w:lang w:val="ru-RU"/>
              </w:rPr>
            </w:pP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992" w:type="dxa"/>
            <w:vMerge w:val="restart"/>
            <w:tcBorders>
              <w:top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474D61" w14:textId="6BDD6726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i/>
                <w:iCs/>
                <w:noProof/>
                <w:sz w:val="18"/>
                <w:szCs w:val="18"/>
              </w:rPr>
            </w:pPr>
            <w:r w:rsidRPr="008D2379">
              <w:rPr>
                <w:bCs/>
                <w:i/>
                <w:iCs/>
                <w:noProof/>
                <w:color w:val="000000"/>
                <w:sz w:val="18"/>
                <w:szCs w:val="18"/>
              </w:rPr>
              <w:t>Время и дата введения</w:t>
            </w:r>
          </w:p>
        </w:tc>
      </w:tr>
      <w:tr w:rsidR="005B0414" w:rsidRPr="008D2379" w14:paraId="59892B7F" w14:textId="77777777" w:rsidTr="008D2379">
        <w:trPr>
          <w:cantSplit/>
          <w:tblHeader/>
          <w:jc w:val="center"/>
        </w:trPr>
        <w:tc>
          <w:tcPr>
            <w:tcW w:w="1977" w:type="dxa"/>
            <w:vMerge/>
            <w:vAlign w:val="center"/>
          </w:tcPr>
          <w:p w14:paraId="133DFDC6" w14:textId="77777777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4C3D4C3A" w14:textId="364A0406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6A228DB" w14:textId="37CBF5F3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i/>
                <w:iCs/>
                <w:noProof/>
                <w:color w:val="000000"/>
                <w:sz w:val="18"/>
                <w:szCs w:val="18"/>
              </w:rPr>
            </w:pP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8D2379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115" w:type="dxa"/>
            <w:vMerge/>
            <w:vAlign w:val="center"/>
          </w:tcPr>
          <w:p w14:paraId="760646F3" w14:textId="77777777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92" w:type="dxa"/>
            <w:vMerge/>
            <w:tcMar>
              <w:left w:w="68" w:type="dxa"/>
              <w:right w:w="68" w:type="dxa"/>
            </w:tcMar>
            <w:vAlign w:val="center"/>
          </w:tcPr>
          <w:p w14:paraId="69DCDFF8" w14:textId="77777777" w:rsidR="005B0414" w:rsidRPr="008D2379" w:rsidRDefault="005B0414" w:rsidP="005B041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i/>
                <w:noProof/>
                <w:color w:val="000000"/>
                <w:sz w:val="18"/>
                <w:szCs w:val="18"/>
              </w:rPr>
            </w:pPr>
          </w:p>
        </w:tc>
      </w:tr>
      <w:tr w:rsidR="00903416" w:rsidRPr="005B0414" w14:paraId="70DC8129" w14:textId="77777777" w:rsidTr="008D2379">
        <w:trPr>
          <w:cantSplit/>
          <w:jc w:val="center"/>
        </w:trPr>
        <w:tc>
          <w:tcPr>
            <w:tcW w:w="1977" w:type="dxa"/>
          </w:tcPr>
          <w:p w14:paraId="7E569162" w14:textId="3B9D61BF" w:rsidR="00903416" w:rsidRPr="005B0414" w:rsidRDefault="00903416" w:rsidP="00F31941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NDC</w:t>
            </w:r>
            <w:r w:rsidR="008D2379">
              <w:rPr>
                <w:noProof/>
                <w:sz w:val="18"/>
                <w:szCs w:val="18"/>
                <w:lang w:val="ru-RU"/>
              </w:rPr>
              <w:t xml:space="preserve"> </w:t>
            </w:r>
            <w:r w:rsidR="008D2379" w:rsidRPr="005B0414">
              <w:rPr>
                <w:noProof/>
                <w:sz w:val="18"/>
                <w:szCs w:val="18"/>
              </w:rPr>
              <w:t>20</w:t>
            </w:r>
            <w:r w:rsidR="00AA7740">
              <w:rPr>
                <w:noProof/>
                <w:sz w:val="18"/>
                <w:szCs w:val="18"/>
                <w:lang w:val="ru-RU"/>
              </w:rPr>
              <w:t>, первые циф</w:t>
            </w:r>
            <w:r w:rsidR="00F31941">
              <w:rPr>
                <w:noProof/>
                <w:sz w:val="18"/>
                <w:szCs w:val="18"/>
                <w:lang w:val="ru-RU"/>
              </w:rPr>
              <w:t>р</w:t>
            </w:r>
            <w:r w:rsidR="00AA7740">
              <w:rPr>
                <w:noProof/>
                <w:sz w:val="18"/>
                <w:szCs w:val="18"/>
                <w:lang w:val="ru-RU"/>
              </w:rPr>
              <w:t>ы</w:t>
            </w:r>
            <w:r w:rsidRPr="005B0414">
              <w:rPr>
                <w:noProof/>
                <w:sz w:val="18"/>
                <w:szCs w:val="18"/>
              </w:rPr>
              <w:t xml:space="preserve"> 768</w:t>
            </w:r>
            <w:r w:rsidRPr="005B0414">
              <w:rPr>
                <w:noProof/>
                <w:sz w:val="18"/>
                <w:szCs w:val="18"/>
              </w:rPr>
              <w:br/>
              <w:t>(+254 20 768)</w:t>
            </w:r>
          </w:p>
        </w:tc>
        <w:tc>
          <w:tcPr>
            <w:tcW w:w="853" w:type="dxa"/>
          </w:tcPr>
          <w:p w14:paraId="5A144C2B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57BAF94B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3115" w:type="dxa"/>
          </w:tcPr>
          <w:p w14:paraId="3AFA8CC3" w14:textId="2C7537CA" w:rsidR="00903416" w:rsidRPr="005B0414" w:rsidRDefault="005B0414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sz w:val="18"/>
                <w:szCs w:val="18"/>
                <w:lang w:val="ru-RU"/>
              </w:rPr>
            </w:pP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br/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WiAfrica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Kenya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Limited</w:t>
            </w:r>
          </w:p>
        </w:tc>
        <w:tc>
          <w:tcPr>
            <w:tcW w:w="1992" w:type="dxa"/>
          </w:tcPr>
          <w:p w14:paraId="38F6D880" w14:textId="02098A53" w:rsidR="00903416" w:rsidRPr="008D2379" w:rsidRDefault="00903416" w:rsidP="008D237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  <w:lang w:val="ru-RU"/>
              </w:rPr>
            </w:pPr>
            <w:r w:rsidRPr="005B0414">
              <w:rPr>
                <w:noProof/>
                <w:sz w:val="18"/>
                <w:szCs w:val="18"/>
              </w:rPr>
              <w:t>12</w:t>
            </w:r>
            <w:r w:rsidR="005B0414" w:rsidRPr="005B0414">
              <w:rPr>
                <w:noProof/>
                <w:sz w:val="18"/>
                <w:szCs w:val="18"/>
              </w:rPr>
              <w:t> октября 2016 г</w:t>
            </w:r>
            <w:r w:rsidR="008D2379">
              <w:rPr>
                <w:noProof/>
                <w:sz w:val="18"/>
                <w:szCs w:val="18"/>
                <w:lang w:val="ru-RU"/>
              </w:rPr>
              <w:t>.</w:t>
            </w:r>
          </w:p>
        </w:tc>
      </w:tr>
      <w:tr w:rsidR="00903416" w:rsidRPr="005B0414" w14:paraId="2B5A59D0" w14:textId="77777777" w:rsidTr="008D2379">
        <w:trPr>
          <w:cantSplit/>
          <w:jc w:val="center"/>
        </w:trPr>
        <w:tc>
          <w:tcPr>
            <w:tcW w:w="1977" w:type="dxa"/>
          </w:tcPr>
          <w:p w14:paraId="5653F9DB" w14:textId="66F79575" w:rsidR="00903416" w:rsidRPr="005B0414" w:rsidRDefault="008D2379" w:rsidP="008D237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bCs/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ND</w:t>
            </w:r>
            <w:r>
              <w:rPr>
                <w:noProof/>
                <w:sz w:val="18"/>
                <w:szCs w:val="18"/>
                <w:lang w:val="en-US"/>
              </w:rPr>
              <w:t>C</w:t>
            </w:r>
            <w:r w:rsidRPr="005B0414">
              <w:rPr>
                <w:noProof/>
                <w:sz w:val="18"/>
                <w:szCs w:val="18"/>
              </w:rPr>
              <w:t xml:space="preserve"> </w:t>
            </w:r>
            <w:r w:rsidR="00903416" w:rsidRPr="005B0414">
              <w:rPr>
                <w:noProof/>
                <w:sz w:val="18"/>
                <w:szCs w:val="18"/>
              </w:rPr>
              <w:t>20</w:t>
            </w:r>
            <w:r w:rsidR="00AA7740">
              <w:rPr>
                <w:noProof/>
                <w:sz w:val="18"/>
                <w:szCs w:val="18"/>
                <w:lang w:val="ru-RU"/>
              </w:rPr>
              <w:t>, первые цфры</w:t>
            </w:r>
            <w:r w:rsidR="00903416" w:rsidRPr="005B0414">
              <w:rPr>
                <w:noProof/>
                <w:sz w:val="18"/>
                <w:szCs w:val="18"/>
              </w:rPr>
              <w:t xml:space="preserve"> 764</w:t>
            </w:r>
            <w:r w:rsidR="00903416" w:rsidRPr="005B0414">
              <w:rPr>
                <w:noProof/>
                <w:sz w:val="18"/>
                <w:szCs w:val="18"/>
              </w:rPr>
              <w:br/>
              <w:t>(+254 20 764)</w:t>
            </w:r>
          </w:p>
        </w:tc>
        <w:tc>
          <w:tcPr>
            <w:tcW w:w="853" w:type="dxa"/>
          </w:tcPr>
          <w:p w14:paraId="6EA5190D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4EBF0766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3115" w:type="dxa"/>
          </w:tcPr>
          <w:p w14:paraId="118BC1AE" w14:textId="5B27EC70" w:rsidR="00903416" w:rsidRPr="005B0414" w:rsidRDefault="005B0414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sz w:val="18"/>
                <w:szCs w:val="18"/>
                <w:lang w:val="ru-RU"/>
              </w:rPr>
            </w:pP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br/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Wananchi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Telecom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Ltd</w:t>
            </w:r>
          </w:p>
        </w:tc>
        <w:tc>
          <w:tcPr>
            <w:tcW w:w="1992" w:type="dxa"/>
          </w:tcPr>
          <w:p w14:paraId="3991D9B9" w14:textId="46769E94" w:rsidR="00903416" w:rsidRPr="008D2379" w:rsidRDefault="00903416" w:rsidP="008D237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  <w:lang w:val="ru-RU"/>
              </w:rPr>
            </w:pPr>
            <w:r w:rsidRPr="005B0414">
              <w:rPr>
                <w:noProof/>
                <w:sz w:val="18"/>
                <w:szCs w:val="18"/>
              </w:rPr>
              <w:t>8</w:t>
            </w:r>
            <w:r w:rsidR="005B0414">
              <w:rPr>
                <w:noProof/>
                <w:sz w:val="18"/>
                <w:szCs w:val="18"/>
              </w:rPr>
              <w:t> ноября 2016 г</w:t>
            </w:r>
            <w:r w:rsidR="008D2379">
              <w:rPr>
                <w:noProof/>
                <w:sz w:val="18"/>
                <w:szCs w:val="18"/>
                <w:lang w:val="ru-RU"/>
              </w:rPr>
              <w:t>.</w:t>
            </w:r>
          </w:p>
        </w:tc>
      </w:tr>
      <w:tr w:rsidR="00903416" w:rsidRPr="005B0414" w14:paraId="21065413" w14:textId="77777777" w:rsidTr="008D2379">
        <w:trPr>
          <w:cantSplit/>
          <w:jc w:val="center"/>
        </w:trPr>
        <w:tc>
          <w:tcPr>
            <w:tcW w:w="1977" w:type="dxa"/>
          </w:tcPr>
          <w:p w14:paraId="44343E9A" w14:textId="3659A994" w:rsidR="00903416" w:rsidRPr="005B0414" w:rsidRDefault="008D2379" w:rsidP="008D237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 xml:space="preserve">NDC </w:t>
            </w:r>
            <w:r w:rsidR="00903416" w:rsidRPr="005B0414">
              <w:rPr>
                <w:noProof/>
                <w:sz w:val="18"/>
                <w:szCs w:val="18"/>
              </w:rPr>
              <w:t>20</w:t>
            </w:r>
            <w:r w:rsidR="00AA7740">
              <w:rPr>
                <w:noProof/>
                <w:sz w:val="18"/>
                <w:szCs w:val="18"/>
                <w:lang w:val="ru-RU"/>
              </w:rPr>
              <w:t>, первые цифры</w:t>
            </w:r>
            <w:r w:rsidR="00903416" w:rsidRPr="005B0414">
              <w:rPr>
                <w:noProof/>
                <w:sz w:val="18"/>
                <w:szCs w:val="18"/>
              </w:rPr>
              <w:t xml:space="preserve"> 765</w:t>
            </w:r>
            <w:r w:rsidR="00903416" w:rsidRPr="005B0414">
              <w:rPr>
                <w:noProof/>
                <w:sz w:val="18"/>
                <w:szCs w:val="18"/>
              </w:rPr>
              <w:br/>
              <w:t>(+254 20 765)</w:t>
            </w:r>
          </w:p>
        </w:tc>
        <w:tc>
          <w:tcPr>
            <w:tcW w:w="853" w:type="dxa"/>
          </w:tcPr>
          <w:p w14:paraId="23528312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2F7B1D4F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3115" w:type="dxa"/>
          </w:tcPr>
          <w:p w14:paraId="21203C63" w14:textId="7CAFF9C0" w:rsidR="00903416" w:rsidRPr="005B0414" w:rsidRDefault="005B0414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sz w:val="18"/>
                <w:szCs w:val="18"/>
                <w:lang w:val="ru-RU"/>
              </w:rPr>
            </w:pP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Географический номер для услуг фиксированной телефонной связи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br/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SimbaNet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Com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Ltd</w:t>
            </w:r>
          </w:p>
        </w:tc>
        <w:tc>
          <w:tcPr>
            <w:tcW w:w="1992" w:type="dxa"/>
          </w:tcPr>
          <w:p w14:paraId="6CB96FE3" w14:textId="73C36D0D" w:rsidR="00903416" w:rsidRPr="008D2379" w:rsidRDefault="00903416" w:rsidP="008D237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  <w:lang w:val="ru-RU"/>
              </w:rPr>
            </w:pPr>
            <w:r w:rsidRPr="005B0414">
              <w:rPr>
                <w:noProof/>
                <w:sz w:val="18"/>
                <w:szCs w:val="18"/>
              </w:rPr>
              <w:t>8</w:t>
            </w:r>
            <w:r w:rsidR="005B0414">
              <w:rPr>
                <w:noProof/>
                <w:sz w:val="18"/>
                <w:szCs w:val="18"/>
              </w:rPr>
              <w:t> ноября 2016 г</w:t>
            </w:r>
            <w:r w:rsidR="008D2379">
              <w:rPr>
                <w:noProof/>
                <w:sz w:val="18"/>
                <w:szCs w:val="18"/>
                <w:lang w:val="ru-RU"/>
              </w:rPr>
              <w:t>.</w:t>
            </w:r>
          </w:p>
        </w:tc>
      </w:tr>
      <w:tr w:rsidR="00903416" w:rsidRPr="005B0414" w14:paraId="1105C371" w14:textId="77777777" w:rsidTr="008D2379">
        <w:trPr>
          <w:cantSplit/>
          <w:jc w:val="center"/>
        </w:trPr>
        <w:tc>
          <w:tcPr>
            <w:tcW w:w="1977" w:type="dxa"/>
          </w:tcPr>
          <w:p w14:paraId="0AD41314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747 (NDC)</w:t>
            </w:r>
          </w:p>
        </w:tc>
        <w:tc>
          <w:tcPr>
            <w:tcW w:w="853" w:type="dxa"/>
          </w:tcPr>
          <w:p w14:paraId="04ECA642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05B2EA1A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3115" w:type="dxa"/>
          </w:tcPr>
          <w:p w14:paraId="3BCB9CCB" w14:textId="08D7E9E0" w:rsidR="00903416" w:rsidRPr="005B0414" w:rsidRDefault="005B0414" w:rsidP="005B0414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Негеографический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номер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услуг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подвижной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телефонной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связи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– 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br/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</w:rPr>
              <w:t>Jamii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</w:rPr>
              <w:t>Telecom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</w:rPr>
              <w:t>Ltd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</w:rPr>
              <w:t>for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</w:rPr>
              <w:t>Kenya</w:t>
            </w:r>
          </w:p>
        </w:tc>
        <w:tc>
          <w:tcPr>
            <w:tcW w:w="1992" w:type="dxa"/>
          </w:tcPr>
          <w:p w14:paraId="0D4AFE2D" w14:textId="271D6D4A" w:rsidR="00903416" w:rsidRPr="008D2379" w:rsidRDefault="00903416" w:rsidP="008D237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  <w:lang w:val="ru-RU"/>
              </w:rPr>
            </w:pPr>
            <w:r w:rsidRPr="005B0414">
              <w:rPr>
                <w:noProof/>
                <w:sz w:val="18"/>
                <w:szCs w:val="18"/>
              </w:rPr>
              <w:t>17</w:t>
            </w:r>
            <w:r w:rsidR="005B0414" w:rsidRPr="005B0414">
              <w:rPr>
                <w:noProof/>
                <w:sz w:val="18"/>
                <w:szCs w:val="18"/>
              </w:rPr>
              <w:t> октября 2016 г</w:t>
            </w:r>
            <w:r w:rsidR="008D2379">
              <w:rPr>
                <w:noProof/>
                <w:sz w:val="18"/>
                <w:szCs w:val="18"/>
                <w:lang w:val="ru-RU"/>
              </w:rPr>
              <w:t>.</w:t>
            </w:r>
          </w:p>
        </w:tc>
      </w:tr>
      <w:tr w:rsidR="00903416" w:rsidRPr="005B0414" w14:paraId="13332DB0" w14:textId="77777777" w:rsidTr="008D2379">
        <w:trPr>
          <w:cantSplit/>
          <w:jc w:val="center"/>
        </w:trPr>
        <w:tc>
          <w:tcPr>
            <w:tcW w:w="1977" w:type="dxa"/>
          </w:tcPr>
          <w:p w14:paraId="25277748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749 (NDC)</w:t>
            </w:r>
          </w:p>
        </w:tc>
        <w:tc>
          <w:tcPr>
            <w:tcW w:w="853" w:type="dxa"/>
          </w:tcPr>
          <w:p w14:paraId="7617C597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09043A27" w14:textId="77777777" w:rsidR="00903416" w:rsidRPr="005B0414" w:rsidRDefault="00903416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noProof/>
                <w:sz w:val="18"/>
                <w:szCs w:val="18"/>
              </w:rPr>
            </w:pPr>
            <w:r w:rsidRPr="005B0414">
              <w:rPr>
                <w:noProof/>
                <w:sz w:val="18"/>
                <w:szCs w:val="18"/>
              </w:rPr>
              <w:t>9</w:t>
            </w:r>
          </w:p>
        </w:tc>
        <w:tc>
          <w:tcPr>
            <w:tcW w:w="3115" w:type="dxa"/>
          </w:tcPr>
          <w:p w14:paraId="0237AD3C" w14:textId="2032E41F" w:rsidR="00903416" w:rsidRPr="005B0414" w:rsidRDefault="005B0414" w:rsidP="00BE28FB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Негеографический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номер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для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услуг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подвижной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телефонной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>связи</w:t>
            </w:r>
            <w:r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color w:val="000000" w:themeColor="text1"/>
                <w:sz w:val="18"/>
                <w:szCs w:val="18"/>
                <w:lang w:val="ru-RU"/>
              </w:rPr>
              <w:t xml:space="preserve">– 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br/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WiAfrica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Kenya</w:t>
            </w:r>
            <w:r w:rsidR="00903416" w:rsidRPr="005B0414">
              <w:rPr>
                <w:rFonts w:eastAsia="Calibri"/>
                <w:noProof/>
                <w:sz w:val="18"/>
                <w:szCs w:val="18"/>
                <w:lang w:val="ru-RU"/>
              </w:rPr>
              <w:t xml:space="preserve"> </w:t>
            </w:r>
            <w:r w:rsidR="00903416" w:rsidRPr="005B0414">
              <w:rPr>
                <w:rFonts w:eastAsia="Calibri"/>
                <w:noProof/>
                <w:sz w:val="18"/>
                <w:szCs w:val="18"/>
              </w:rPr>
              <w:t>Limited</w:t>
            </w:r>
          </w:p>
        </w:tc>
        <w:tc>
          <w:tcPr>
            <w:tcW w:w="1992" w:type="dxa"/>
          </w:tcPr>
          <w:p w14:paraId="2CFD79B7" w14:textId="43226EF9" w:rsidR="00903416" w:rsidRPr="008D2379" w:rsidRDefault="00903416" w:rsidP="008D2379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noProof/>
                <w:sz w:val="18"/>
                <w:szCs w:val="18"/>
                <w:lang w:val="ru-RU"/>
              </w:rPr>
            </w:pPr>
            <w:r w:rsidRPr="005B0414">
              <w:rPr>
                <w:noProof/>
                <w:sz w:val="18"/>
                <w:szCs w:val="18"/>
              </w:rPr>
              <w:t>15</w:t>
            </w:r>
            <w:r w:rsidR="005B0414">
              <w:rPr>
                <w:noProof/>
                <w:sz w:val="18"/>
                <w:szCs w:val="18"/>
              </w:rPr>
              <w:t> ноября 2016 г</w:t>
            </w:r>
            <w:r w:rsidR="008D2379">
              <w:rPr>
                <w:noProof/>
                <w:sz w:val="18"/>
                <w:szCs w:val="18"/>
                <w:lang w:val="ru-RU"/>
              </w:rPr>
              <w:t>.</w:t>
            </w:r>
          </w:p>
        </w:tc>
      </w:tr>
    </w:tbl>
    <w:p w14:paraId="356ADA74" w14:textId="3E82D80F" w:rsidR="00903416" w:rsidRPr="000F4816" w:rsidRDefault="00F31941" w:rsidP="00065443">
      <w:pPr>
        <w:keepNext/>
        <w:keepLines/>
        <w:spacing w:before="360"/>
        <w:jc w:val="left"/>
        <w:textAlignment w:val="auto"/>
        <w:rPr>
          <w:rFonts w:eastAsia="Batang"/>
          <w:bCs/>
        </w:rPr>
      </w:pPr>
      <w:r>
        <w:rPr>
          <w:rFonts w:eastAsia="Batang"/>
          <w:bCs/>
          <w:lang w:val="ru-RU"/>
        </w:rPr>
        <w:t>Для контактов</w:t>
      </w:r>
      <w:r w:rsidR="00903416" w:rsidRPr="000F4816">
        <w:rPr>
          <w:rFonts w:eastAsia="Batang"/>
          <w:bCs/>
        </w:rPr>
        <w:t xml:space="preserve">: </w:t>
      </w:r>
    </w:p>
    <w:p w14:paraId="5F4B6BBB" w14:textId="77777777" w:rsidR="00903416" w:rsidRDefault="00903416" w:rsidP="00903416">
      <w:pPr>
        <w:overflowPunct/>
        <w:autoSpaceDE/>
        <w:autoSpaceDN/>
        <w:adjustRightInd/>
        <w:ind w:left="720"/>
        <w:jc w:val="left"/>
        <w:textAlignment w:val="auto"/>
        <w:rPr>
          <w:rFonts w:eastAsia="Batang"/>
        </w:rPr>
      </w:pPr>
      <w:r w:rsidRPr="0089076C">
        <w:rPr>
          <w:rFonts w:eastAsia="Batang"/>
        </w:rPr>
        <w:t>Mr Peter Nyongesa</w:t>
      </w:r>
    </w:p>
    <w:p w14:paraId="6B70CBBC" w14:textId="77777777" w:rsidR="00903416" w:rsidRDefault="00903416" w:rsidP="00903416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</w:rPr>
      </w:pPr>
      <w:r w:rsidRPr="002D1BB0">
        <w:rPr>
          <w:rFonts w:eastAsia="Batang"/>
        </w:rPr>
        <w:t xml:space="preserve">Communications Authority of Kenya </w:t>
      </w:r>
    </w:p>
    <w:p w14:paraId="6144CD3A" w14:textId="77777777" w:rsidR="00903416" w:rsidRDefault="00903416" w:rsidP="00903416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</w:rPr>
      </w:pPr>
      <w:r w:rsidRPr="002D1BB0">
        <w:rPr>
          <w:rFonts w:eastAsia="Batang"/>
        </w:rPr>
        <w:t xml:space="preserve">Waiyaki Way, Nairobi. </w:t>
      </w:r>
    </w:p>
    <w:p w14:paraId="2782137F" w14:textId="77777777" w:rsidR="00903416" w:rsidRPr="00B80B2E" w:rsidRDefault="00903416" w:rsidP="00903416">
      <w:pPr>
        <w:overflowPunct/>
        <w:autoSpaceDE/>
        <w:autoSpaceDN/>
        <w:adjustRightInd/>
        <w:spacing w:before="0"/>
        <w:ind w:left="720"/>
        <w:textAlignment w:val="auto"/>
        <w:rPr>
          <w:rFonts w:eastAsia="Batang"/>
        </w:rPr>
      </w:pPr>
      <w:r w:rsidRPr="00B80B2E">
        <w:rPr>
          <w:rFonts w:eastAsia="Batang"/>
        </w:rPr>
        <w:t>P.O. Box 14448</w:t>
      </w:r>
    </w:p>
    <w:p w14:paraId="4432B86B" w14:textId="77777777" w:rsidR="00903416" w:rsidRDefault="00903416" w:rsidP="00903416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</w:rPr>
      </w:pPr>
      <w:r w:rsidRPr="00B80B2E">
        <w:rPr>
          <w:rFonts w:eastAsia="Batang"/>
        </w:rPr>
        <w:t>NAIROBI 00800</w:t>
      </w:r>
    </w:p>
    <w:p w14:paraId="68D9AD12" w14:textId="77777777" w:rsidR="00903416" w:rsidRDefault="00903416" w:rsidP="00903416">
      <w:pPr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</w:rPr>
      </w:pPr>
      <w:r>
        <w:rPr>
          <w:rFonts w:eastAsia="Batang"/>
        </w:rPr>
        <w:t>Kenya</w:t>
      </w:r>
    </w:p>
    <w:p w14:paraId="01D18155" w14:textId="0349D7E3" w:rsidR="00903416" w:rsidRPr="00F31941" w:rsidRDefault="00F31941" w:rsidP="00F31941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ru-RU"/>
        </w:rPr>
      </w:pPr>
      <w:r>
        <w:rPr>
          <w:rFonts w:eastAsia="Batang"/>
          <w:lang w:val="ru-RU"/>
        </w:rPr>
        <w:t>Тел.</w:t>
      </w:r>
      <w:r w:rsidR="00903416" w:rsidRPr="00F31941">
        <w:rPr>
          <w:rFonts w:eastAsia="Batang"/>
          <w:lang w:val="ru-RU"/>
        </w:rPr>
        <w:t xml:space="preserve">: </w:t>
      </w:r>
      <w:r w:rsidR="00903416" w:rsidRPr="00F31941">
        <w:rPr>
          <w:rFonts w:eastAsia="Batang"/>
          <w:lang w:val="ru-RU"/>
        </w:rPr>
        <w:tab/>
        <w:t>+254 20 4242000/+254 703 042000</w:t>
      </w:r>
    </w:p>
    <w:p w14:paraId="5D5B3BAC" w14:textId="3812D8BB" w:rsidR="00903416" w:rsidRPr="00F31941" w:rsidRDefault="00F31941" w:rsidP="00F31941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ru-RU"/>
        </w:rPr>
      </w:pPr>
      <w:r>
        <w:rPr>
          <w:rFonts w:eastAsia="Batang"/>
          <w:lang w:val="ru-RU"/>
        </w:rPr>
        <w:t>Факс</w:t>
      </w:r>
      <w:r w:rsidR="00903416" w:rsidRPr="00F31941">
        <w:rPr>
          <w:rFonts w:eastAsia="Batang"/>
          <w:lang w:val="ru-RU"/>
        </w:rPr>
        <w:t xml:space="preserve">: </w:t>
      </w:r>
      <w:r w:rsidR="00903416" w:rsidRPr="00F31941">
        <w:rPr>
          <w:rFonts w:eastAsia="Batang"/>
          <w:lang w:val="ru-RU"/>
        </w:rPr>
        <w:tab/>
      </w:r>
      <w:r>
        <w:rPr>
          <w:rFonts w:eastAsia="Batang"/>
          <w:lang w:val="ru-RU"/>
        </w:rPr>
        <w:t>номер факса отсутствует</w:t>
      </w:r>
    </w:p>
    <w:p w14:paraId="344201AA" w14:textId="497F66F4" w:rsidR="00C60ED3" w:rsidRPr="00C60ED3" w:rsidRDefault="00F31941" w:rsidP="00C60ED3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eastAsia="Batang"/>
          <w:lang w:val="ru-RU"/>
        </w:rPr>
      </w:pPr>
      <w:r>
        <w:rPr>
          <w:rFonts w:eastAsia="Batang"/>
          <w:lang w:val="ru-RU"/>
        </w:rPr>
        <w:t>Эл. почта</w:t>
      </w:r>
      <w:r w:rsidR="00903416" w:rsidRPr="00F31941">
        <w:rPr>
          <w:rFonts w:eastAsia="Batang"/>
          <w:lang w:val="ru-RU"/>
        </w:rPr>
        <w:t xml:space="preserve">: </w:t>
      </w:r>
      <w:r w:rsidR="00903416" w:rsidRPr="00F31941">
        <w:rPr>
          <w:rFonts w:eastAsia="Batang"/>
          <w:lang w:val="ru-RU"/>
        </w:rPr>
        <w:tab/>
      </w:r>
      <w:hyperlink r:id="rId19" w:history="1">
        <w:r w:rsidR="00C60ED3" w:rsidRPr="00085972">
          <w:rPr>
            <w:rStyle w:val="Hyperlink"/>
            <w:rFonts w:eastAsia="Batang"/>
            <w:lang w:val="es-ES_tradnl"/>
          </w:rPr>
          <w:t>nyongesa</w:t>
        </w:r>
        <w:r w:rsidR="00C60ED3" w:rsidRPr="00085972">
          <w:rPr>
            <w:rStyle w:val="Hyperlink"/>
            <w:rFonts w:eastAsia="Batang"/>
            <w:lang w:val="ru-RU"/>
          </w:rPr>
          <w:t>@</w:t>
        </w:r>
        <w:r w:rsidR="00C60ED3" w:rsidRPr="00085972">
          <w:rPr>
            <w:rStyle w:val="Hyperlink"/>
            <w:rFonts w:eastAsia="Batang"/>
            <w:lang w:val="es-ES_tradnl"/>
          </w:rPr>
          <w:t>ca</w:t>
        </w:r>
        <w:r w:rsidR="00C60ED3" w:rsidRPr="00085972">
          <w:rPr>
            <w:rStyle w:val="Hyperlink"/>
            <w:rFonts w:eastAsia="Batang"/>
            <w:lang w:val="ru-RU"/>
          </w:rPr>
          <w:t>.</w:t>
        </w:r>
        <w:r w:rsidR="00C60ED3" w:rsidRPr="00085972">
          <w:rPr>
            <w:rStyle w:val="Hyperlink"/>
            <w:rFonts w:eastAsia="Batang"/>
            <w:lang w:val="es-ES_tradnl"/>
          </w:rPr>
          <w:t>go</w:t>
        </w:r>
        <w:r w:rsidR="00C60ED3" w:rsidRPr="00085972">
          <w:rPr>
            <w:rStyle w:val="Hyperlink"/>
            <w:rFonts w:eastAsia="Batang"/>
            <w:lang w:val="ru-RU"/>
          </w:rPr>
          <w:t>.</w:t>
        </w:r>
        <w:r w:rsidR="00C60ED3" w:rsidRPr="00085972">
          <w:rPr>
            <w:rStyle w:val="Hyperlink"/>
            <w:rFonts w:eastAsia="Batang"/>
            <w:lang w:val="es-ES_tradnl"/>
          </w:rPr>
          <w:t>ke</w:t>
        </w:r>
      </w:hyperlink>
      <w:r w:rsidR="00903416" w:rsidRPr="00F31941">
        <w:rPr>
          <w:rFonts w:eastAsia="Batang"/>
          <w:color w:val="000000" w:themeColor="text1"/>
          <w:lang w:val="ru-RU"/>
        </w:rPr>
        <w:t xml:space="preserve">; </w:t>
      </w:r>
      <w:hyperlink r:id="rId20" w:history="1">
        <w:r w:rsidR="00C60ED3" w:rsidRPr="00085972">
          <w:rPr>
            <w:rStyle w:val="Hyperlink"/>
            <w:rFonts w:eastAsia="Batang"/>
            <w:lang w:val="es-ES_tradnl"/>
          </w:rPr>
          <w:t>info</w:t>
        </w:r>
        <w:r w:rsidR="00C60ED3" w:rsidRPr="00085972">
          <w:rPr>
            <w:rStyle w:val="Hyperlink"/>
            <w:rFonts w:eastAsia="Batang"/>
            <w:lang w:val="ru-RU"/>
          </w:rPr>
          <w:t>@</w:t>
        </w:r>
        <w:r w:rsidR="00C60ED3" w:rsidRPr="00085972">
          <w:rPr>
            <w:rStyle w:val="Hyperlink"/>
            <w:rFonts w:eastAsia="Batang"/>
            <w:lang w:val="es-ES_tradnl"/>
          </w:rPr>
          <w:t>ca</w:t>
        </w:r>
        <w:r w:rsidR="00C60ED3" w:rsidRPr="00085972">
          <w:rPr>
            <w:rStyle w:val="Hyperlink"/>
            <w:rFonts w:eastAsia="Batang"/>
            <w:lang w:val="ru-RU"/>
          </w:rPr>
          <w:t>.</w:t>
        </w:r>
        <w:r w:rsidR="00C60ED3" w:rsidRPr="00085972">
          <w:rPr>
            <w:rStyle w:val="Hyperlink"/>
            <w:rFonts w:eastAsia="Batang"/>
            <w:lang w:val="es-ES_tradnl"/>
          </w:rPr>
          <w:t>go</w:t>
        </w:r>
        <w:r w:rsidR="00C60ED3" w:rsidRPr="00085972">
          <w:rPr>
            <w:rStyle w:val="Hyperlink"/>
            <w:rFonts w:eastAsia="Batang"/>
            <w:lang w:val="ru-RU"/>
          </w:rPr>
          <w:t>.</w:t>
        </w:r>
        <w:r w:rsidR="00C60ED3" w:rsidRPr="00085972">
          <w:rPr>
            <w:rStyle w:val="Hyperlink"/>
            <w:rFonts w:eastAsia="Batang"/>
            <w:lang w:val="es-ES_tradnl"/>
          </w:rPr>
          <w:t>ke</w:t>
        </w:r>
      </w:hyperlink>
    </w:p>
    <w:p w14:paraId="379D806C" w14:textId="060E3BA0" w:rsidR="00C60ED3" w:rsidRPr="00F31941" w:rsidRDefault="00903416" w:rsidP="00C60ED3">
      <w:pPr>
        <w:tabs>
          <w:tab w:val="clear" w:pos="1276"/>
        </w:tabs>
        <w:overflowPunct/>
        <w:autoSpaceDE/>
        <w:autoSpaceDN/>
        <w:adjustRightInd/>
        <w:spacing w:before="0"/>
        <w:ind w:left="720"/>
        <w:jc w:val="left"/>
        <w:textAlignment w:val="auto"/>
        <w:rPr>
          <w:rFonts w:cs="Arial"/>
          <w:lang w:val="ru-RU"/>
        </w:rPr>
      </w:pPr>
      <w:r w:rsidRPr="00E82867">
        <w:rPr>
          <w:rFonts w:eastAsia="Batang"/>
          <w:lang w:val="en-US"/>
        </w:rPr>
        <w:t>URL</w:t>
      </w:r>
      <w:r w:rsidRPr="00F31941">
        <w:rPr>
          <w:rFonts w:eastAsia="Batang"/>
          <w:lang w:val="ru-RU"/>
        </w:rPr>
        <w:t xml:space="preserve">: </w:t>
      </w:r>
      <w:r w:rsidRPr="00F31941">
        <w:rPr>
          <w:rFonts w:eastAsia="Batang"/>
          <w:lang w:val="ru-RU"/>
        </w:rPr>
        <w:tab/>
      </w:r>
      <w:hyperlink r:id="rId21" w:history="1">
        <w:r w:rsidR="00C60ED3" w:rsidRPr="00085972">
          <w:rPr>
            <w:rStyle w:val="Hyperlink"/>
            <w:rFonts w:eastAsia="Batang"/>
            <w:lang w:val="en-US"/>
          </w:rPr>
          <w:t>www</w:t>
        </w:r>
        <w:r w:rsidR="00C60ED3" w:rsidRPr="00085972">
          <w:rPr>
            <w:rStyle w:val="Hyperlink"/>
            <w:rFonts w:eastAsia="Batang"/>
            <w:lang w:val="ru-RU"/>
          </w:rPr>
          <w:t>.</w:t>
        </w:r>
        <w:r w:rsidR="00C60ED3" w:rsidRPr="00085972">
          <w:rPr>
            <w:rStyle w:val="Hyperlink"/>
            <w:rFonts w:eastAsia="Batang"/>
            <w:lang w:val="en-US"/>
          </w:rPr>
          <w:t>ca</w:t>
        </w:r>
        <w:r w:rsidR="00C60ED3" w:rsidRPr="00085972">
          <w:rPr>
            <w:rStyle w:val="Hyperlink"/>
            <w:rFonts w:eastAsia="Batang"/>
            <w:lang w:val="ru-RU"/>
          </w:rPr>
          <w:t>.</w:t>
        </w:r>
        <w:r w:rsidR="00C60ED3" w:rsidRPr="00085972">
          <w:rPr>
            <w:rStyle w:val="Hyperlink"/>
            <w:rFonts w:eastAsia="Batang"/>
            <w:lang w:val="en-US"/>
          </w:rPr>
          <w:t>go</w:t>
        </w:r>
        <w:r w:rsidR="00C60ED3" w:rsidRPr="00085972">
          <w:rPr>
            <w:rStyle w:val="Hyperlink"/>
            <w:rFonts w:eastAsia="Batang"/>
            <w:lang w:val="ru-RU"/>
          </w:rPr>
          <w:t>.</w:t>
        </w:r>
        <w:r w:rsidR="00C60ED3" w:rsidRPr="00085972">
          <w:rPr>
            <w:rStyle w:val="Hyperlink"/>
            <w:rFonts w:eastAsia="Batang"/>
            <w:lang w:val="en-US"/>
          </w:rPr>
          <w:t>ke</w:t>
        </w:r>
      </w:hyperlink>
    </w:p>
    <w:p w14:paraId="4EF9E865" w14:textId="4849E44B" w:rsidR="00BE28FB" w:rsidRPr="00BE28FB" w:rsidRDefault="00BE28FB" w:rsidP="00BE28FB">
      <w:pPr>
        <w:keepNext/>
        <w:keepLines/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lastRenderedPageBreak/>
        <w:t>Гвинея-Бисау</w:t>
      </w:r>
      <w:r>
        <w:rPr>
          <w:rFonts w:cs="Arial"/>
          <w:b/>
          <w:bCs/>
          <w:lang w:val="es-ES_tradnl"/>
        </w:rPr>
        <w:fldChar w:fldCharType="begin"/>
      </w:r>
      <w:r w:rsidRPr="00BE28FB">
        <w:rPr>
          <w:lang w:val="ru-RU"/>
        </w:rPr>
        <w:instrText xml:space="preserve"> </w:instrText>
      </w:r>
      <w:r>
        <w:instrText>TC</w:instrText>
      </w:r>
      <w:r w:rsidRPr="00BE28FB">
        <w:rPr>
          <w:lang w:val="ru-RU"/>
        </w:rPr>
        <w:instrText xml:space="preserve"> "</w:instrText>
      </w:r>
      <w:r w:rsidRPr="00BE28FB">
        <w:rPr>
          <w:rFonts w:cs="Arial"/>
          <w:b/>
          <w:bCs/>
          <w:lang w:val="en-US"/>
        </w:rPr>
        <w:instrText>Guinea</w:instrText>
      </w:r>
      <w:r w:rsidRPr="00BE28FB">
        <w:rPr>
          <w:rFonts w:cs="Arial"/>
          <w:b/>
          <w:bCs/>
          <w:lang w:val="ru-RU"/>
        </w:rPr>
        <w:instrText>-</w:instrText>
      </w:r>
      <w:r w:rsidRPr="00BE28FB">
        <w:rPr>
          <w:rFonts w:cs="Arial"/>
          <w:b/>
          <w:bCs/>
          <w:lang w:val="en-US"/>
        </w:rPr>
        <w:instrText>Bissau</w:instrText>
      </w:r>
      <w:r w:rsidRPr="00BE28FB">
        <w:rPr>
          <w:lang w:val="ru-RU"/>
        </w:rPr>
        <w:instrText>" \</w:instrText>
      </w:r>
      <w:r>
        <w:instrText>f</w:instrText>
      </w:r>
      <w:r w:rsidRPr="00BE28FB">
        <w:rPr>
          <w:lang w:val="ru-RU"/>
        </w:rPr>
        <w:instrText xml:space="preserve"> </w:instrText>
      </w:r>
      <w:r>
        <w:instrText>C</w:instrText>
      </w:r>
      <w:r w:rsidRPr="00BE28FB">
        <w:rPr>
          <w:lang w:val="ru-RU"/>
        </w:rPr>
        <w:instrText xml:space="preserve"> \</w:instrText>
      </w:r>
      <w:r>
        <w:instrText>l</w:instrText>
      </w:r>
      <w:r w:rsidRPr="00BE28FB">
        <w:rPr>
          <w:lang w:val="ru-RU"/>
        </w:rPr>
        <w:instrText xml:space="preserve"> "1" </w:instrText>
      </w:r>
      <w:r>
        <w:rPr>
          <w:rFonts w:cs="Arial"/>
          <w:b/>
          <w:bCs/>
          <w:lang w:val="es-ES_tradnl"/>
        </w:rPr>
        <w:fldChar w:fldCharType="end"/>
      </w:r>
      <w:r w:rsidRPr="00BE28FB">
        <w:rPr>
          <w:rFonts w:cs="Arial"/>
          <w:b/>
          <w:bCs/>
          <w:lang w:val="ru-RU"/>
        </w:rPr>
        <w:t xml:space="preserve"> (</w:t>
      </w:r>
      <w:r>
        <w:rPr>
          <w:rFonts w:cs="Arial"/>
          <w:b/>
          <w:bCs/>
          <w:lang w:val="ru-RU"/>
        </w:rPr>
        <w:t xml:space="preserve">код страны </w:t>
      </w:r>
      <w:r w:rsidRPr="00BE28FB">
        <w:rPr>
          <w:rFonts w:cs="Arial"/>
          <w:b/>
          <w:bCs/>
          <w:lang w:val="ru-RU"/>
        </w:rPr>
        <w:t>+245)</w:t>
      </w:r>
    </w:p>
    <w:p w14:paraId="64553D1C" w14:textId="2A51FE5C" w:rsidR="00BE28FB" w:rsidRPr="00BE28FB" w:rsidRDefault="00BE28FB" w:rsidP="00BE28FB">
      <w:pPr>
        <w:rPr>
          <w:lang w:val="ru-RU"/>
        </w:rPr>
      </w:pPr>
      <w:r>
        <w:rPr>
          <w:rFonts w:cs="Arial"/>
          <w:lang w:val="ru-RU"/>
        </w:rPr>
        <w:t xml:space="preserve">Сообщение от </w:t>
      </w:r>
      <w:r w:rsidRPr="00BE28FB">
        <w:rPr>
          <w:lang w:val="ru-RU"/>
        </w:rPr>
        <w:t>14.</w:t>
      </w:r>
      <w:r w:rsidRPr="00BE28FB">
        <w:rPr>
          <w:lang w:val="en-US"/>
        </w:rPr>
        <w:t>XI</w:t>
      </w:r>
      <w:r w:rsidRPr="00BE28FB">
        <w:rPr>
          <w:lang w:val="ru-RU"/>
        </w:rPr>
        <w:t>.2016:</w:t>
      </w:r>
    </w:p>
    <w:p w14:paraId="351653E2" w14:textId="472327DB" w:rsidR="00BE28FB" w:rsidRPr="00BE28FB" w:rsidRDefault="00BE28FB" w:rsidP="00BE28FB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ru-RU"/>
        </w:rPr>
      </w:pPr>
      <w:r>
        <w:rPr>
          <w:rFonts w:asciiTheme="minorHAnsi" w:hAnsiTheme="minorHAnsi"/>
          <w:i/>
          <w:iCs/>
          <w:lang w:val="ru-RU"/>
        </w:rPr>
        <w:t>Национальный регуляторный орган в области информационно-коммуникационных технологий (ARN)</w:t>
      </w:r>
      <w:r>
        <w:rPr>
          <w:rFonts w:asciiTheme="minorHAnsi" w:hAnsiTheme="minorHAnsi"/>
          <w:lang w:val="ru-RU"/>
        </w:rPr>
        <w:t>, Бисау</w:t>
      </w:r>
      <w:r>
        <w:rPr>
          <w:rFonts w:cs="Arial"/>
          <w:lang w:val="en-US"/>
        </w:rPr>
        <w:fldChar w:fldCharType="begin"/>
      </w:r>
      <w:r w:rsidRPr="00BE28FB">
        <w:rPr>
          <w:lang w:val="ru-RU"/>
        </w:rPr>
        <w:instrText xml:space="preserve"> </w:instrText>
      </w:r>
      <w:r w:rsidRPr="00BE28FB">
        <w:rPr>
          <w:lang w:val="en-US"/>
        </w:rPr>
        <w:instrText>TC</w:instrText>
      </w:r>
      <w:r w:rsidRPr="00BE28FB">
        <w:rPr>
          <w:lang w:val="ru-RU"/>
        </w:rPr>
        <w:instrText xml:space="preserve"> "</w:instrText>
      </w:r>
      <w:r w:rsidRPr="00BE28FB">
        <w:rPr>
          <w:rFonts w:cs="Arial"/>
          <w:i/>
          <w:iCs/>
          <w:lang w:val="en-US"/>
        </w:rPr>
        <w:instrText>Autoridade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Reguladora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Nacional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das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Tecnologias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de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Informa</w:instrText>
      </w:r>
      <w:r w:rsidRPr="00BE28FB">
        <w:rPr>
          <w:rFonts w:cs="Arial"/>
          <w:i/>
          <w:iCs/>
          <w:lang w:val="ru-RU"/>
        </w:rPr>
        <w:instrText>çã</w:instrText>
      </w:r>
      <w:r w:rsidRPr="00BE28FB">
        <w:rPr>
          <w:rFonts w:cs="Arial"/>
          <w:i/>
          <w:iCs/>
          <w:lang w:val="en-US"/>
        </w:rPr>
        <w:instrText>o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e</w:instrText>
      </w:r>
      <w:r w:rsidRPr="00BE28FB">
        <w:rPr>
          <w:rFonts w:cs="Arial"/>
          <w:i/>
          <w:iCs/>
          <w:lang w:val="ru-RU"/>
        </w:rPr>
        <w:instrText xml:space="preserve"> </w:instrText>
      </w:r>
      <w:r w:rsidRPr="00BE28FB">
        <w:rPr>
          <w:rFonts w:cs="Arial"/>
          <w:i/>
          <w:iCs/>
          <w:lang w:val="en-US"/>
        </w:rPr>
        <w:instrText>Comunica</w:instrText>
      </w:r>
      <w:r w:rsidRPr="00BE28FB">
        <w:rPr>
          <w:rFonts w:cs="Arial"/>
          <w:i/>
          <w:iCs/>
          <w:lang w:val="ru-RU"/>
        </w:rPr>
        <w:instrText>çã</w:instrText>
      </w:r>
      <w:r w:rsidRPr="00BE28FB">
        <w:rPr>
          <w:rFonts w:cs="Arial"/>
          <w:i/>
          <w:iCs/>
          <w:lang w:val="en-US"/>
        </w:rPr>
        <w:instrText>o</w:instrText>
      </w:r>
      <w:r w:rsidRPr="00BE28FB">
        <w:rPr>
          <w:rFonts w:cs="Arial"/>
          <w:i/>
          <w:iCs/>
          <w:lang w:val="ru-RU"/>
        </w:rPr>
        <w:instrText xml:space="preserve"> (</w:instrText>
      </w:r>
      <w:r w:rsidRPr="00BE28FB">
        <w:rPr>
          <w:rFonts w:cs="Arial"/>
          <w:i/>
          <w:iCs/>
          <w:lang w:val="en-US"/>
        </w:rPr>
        <w:instrText>ARN</w:instrText>
      </w:r>
      <w:r w:rsidRPr="00BE28FB">
        <w:rPr>
          <w:rFonts w:cs="Arial"/>
          <w:i/>
          <w:iCs/>
          <w:lang w:val="ru-RU"/>
        </w:rPr>
        <w:instrText>),</w:instrText>
      </w:r>
      <w:r w:rsidRPr="00BE28FB">
        <w:rPr>
          <w:rFonts w:cs="Arial"/>
          <w:lang w:val="ru-RU"/>
        </w:rPr>
        <w:instrText xml:space="preserve"> </w:instrText>
      </w:r>
      <w:r w:rsidRPr="00BE28FB">
        <w:rPr>
          <w:rFonts w:cs="Arial"/>
          <w:lang w:val="en-US"/>
        </w:rPr>
        <w:instrText>Bissau</w:instrText>
      </w:r>
      <w:r w:rsidRPr="00BE28FB">
        <w:rPr>
          <w:lang w:val="ru-RU"/>
        </w:rPr>
        <w:instrText>" \</w:instrText>
      </w:r>
      <w:r w:rsidRPr="00BE28FB">
        <w:rPr>
          <w:lang w:val="en-US"/>
        </w:rPr>
        <w:instrText>f</w:instrText>
      </w:r>
      <w:r w:rsidRPr="00BE28FB">
        <w:rPr>
          <w:lang w:val="ru-RU"/>
        </w:rPr>
        <w:instrText xml:space="preserve"> </w:instrText>
      </w:r>
      <w:r w:rsidRPr="00BE28FB">
        <w:rPr>
          <w:lang w:val="en-US"/>
        </w:rPr>
        <w:instrText>C</w:instrText>
      </w:r>
      <w:r w:rsidRPr="00BE28FB">
        <w:rPr>
          <w:lang w:val="ru-RU"/>
        </w:rPr>
        <w:instrText xml:space="preserve"> \</w:instrText>
      </w:r>
      <w:r w:rsidRPr="00BE28FB">
        <w:rPr>
          <w:lang w:val="en-US"/>
        </w:rPr>
        <w:instrText>l</w:instrText>
      </w:r>
      <w:r w:rsidRPr="00BE28FB">
        <w:rPr>
          <w:lang w:val="ru-RU"/>
        </w:rPr>
        <w:instrText xml:space="preserve"> "1" </w:instrText>
      </w:r>
      <w:r>
        <w:rPr>
          <w:rFonts w:cs="Arial"/>
          <w:lang w:val="en-US"/>
        </w:rPr>
        <w:fldChar w:fldCharType="end"/>
      </w:r>
      <w:r w:rsidRPr="00BE28FB">
        <w:rPr>
          <w:rFonts w:cs="Arial"/>
          <w:lang w:val="ru-RU"/>
        </w:rPr>
        <w:t xml:space="preserve">, </w:t>
      </w:r>
      <w:r>
        <w:rPr>
          <w:lang w:val="ru-RU"/>
        </w:rPr>
        <w:t xml:space="preserve">объявляет о следующем обновлении национального плана нумерации </w:t>
      </w:r>
      <w:r w:rsidRPr="00BE28FB">
        <w:rPr>
          <w:rFonts w:cs="Arial"/>
          <w:lang w:val="ru-RU"/>
        </w:rPr>
        <w:t>(</w:t>
      </w:r>
      <w:r w:rsidRPr="00BE28FB">
        <w:rPr>
          <w:rFonts w:cs="Arial"/>
          <w:lang w:val="en-US"/>
        </w:rPr>
        <w:t>NNP</w:t>
      </w:r>
      <w:r w:rsidRPr="00BE28FB">
        <w:rPr>
          <w:rFonts w:cs="Arial"/>
          <w:lang w:val="ru-RU"/>
        </w:rPr>
        <w:t xml:space="preserve">) </w:t>
      </w:r>
      <w:r>
        <w:rPr>
          <w:rFonts w:cs="Arial"/>
          <w:lang w:val="ru-RU"/>
        </w:rPr>
        <w:t>телефонной связи в Гвинее-Бисау</w:t>
      </w:r>
      <w:r w:rsidRPr="00BE28FB">
        <w:rPr>
          <w:rFonts w:cs="Arial"/>
          <w:lang w:val="ru-RU"/>
        </w:rPr>
        <w:t>.</w:t>
      </w:r>
    </w:p>
    <w:p w14:paraId="349CD07B" w14:textId="32A15654" w:rsidR="00BE28FB" w:rsidRPr="00BE28FB" w:rsidRDefault="00BE28FB" w:rsidP="00BE28FB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ru-RU"/>
        </w:rPr>
      </w:pPr>
      <w:r w:rsidRPr="00813D64">
        <w:rPr>
          <w:rFonts w:cs="Arial"/>
          <w:lang w:val="en-US"/>
        </w:rPr>
        <w:t>NNP</w:t>
      </w:r>
      <w:r w:rsidRPr="00BE28FB">
        <w:rPr>
          <w:rFonts w:cs="Arial"/>
          <w:lang w:val="ru-RU"/>
        </w:rPr>
        <w:t xml:space="preserve"> </w:t>
      </w:r>
      <w:r w:rsidRPr="00BE28FB">
        <w:rPr>
          <w:color w:val="000000"/>
          <w:lang w:val="ru-RU"/>
        </w:rPr>
        <w:t>является закрытым планом с девятизначными номерами следующего формата</w:t>
      </w:r>
      <w:r>
        <w:rPr>
          <w:color w:val="000000"/>
          <w:lang w:val="ru-RU"/>
        </w:rPr>
        <w:t>:</w:t>
      </w:r>
    </w:p>
    <w:p w14:paraId="7EF6CE2E" w14:textId="1A61DE2A" w:rsidR="00BE28FB" w:rsidRPr="00BE28FB" w:rsidRDefault="00BE28FB" w:rsidP="00BE28FB">
      <w:pPr>
        <w:tabs>
          <w:tab w:val="clear" w:pos="567"/>
          <w:tab w:val="clear" w:pos="1276"/>
          <w:tab w:val="clear" w:pos="5387"/>
          <w:tab w:val="clear" w:pos="5954"/>
          <w:tab w:val="left" w:pos="910"/>
        </w:tabs>
        <w:jc w:val="left"/>
        <w:textAlignment w:val="auto"/>
        <w:rPr>
          <w:rFonts w:cs="Arial"/>
          <w:lang w:val="ru-RU"/>
        </w:rPr>
      </w:pPr>
      <w:r w:rsidRPr="00BE28FB">
        <w:rPr>
          <w:rFonts w:cs="Arial"/>
          <w:lang w:val="ru-RU"/>
        </w:rPr>
        <w:tab/>
      </w:r>
      <w:r w:rsidRPr="00813D64">
        <w:rPr>
          <w:rFonts w:cs="Arial"/>
          <w:lang w:val="en-US"/>
        </w:rPr>
        <w:t>CC</w:t>
      </w:r>
      <w:r w:rsidRPr="00BE28FB">
        <w:rPr>
          <w:rFonts w:cs="Arial"/>
          <w:lang w:val="ru-RU"/>
        </w:rPr>
        <w:t xml:space="preserve"> </w:t>
      </w:r>
      <w:r w:rsidRPr="00BE28FB">
        <w:rPr>
          <w:rFonts w:cs="Arial"/>
          <w:i/>
          <w:iCs/>
          <w:lang w:val="ru-RU"/>
        </w:rPr>
        <w:t>(</w:t>
      </w:r>
      <w:r>
        <w:rPr>
          <w:rFonts w:cs="Arial"/>
          <w:i/>
          <w:iCs/>
          <w:lang w:val="ru-RU"/>
        </w:rPr>
        <w:t>код</w:t>
      </w:r>
      <w:r w:rsidRPr="00BE28FB">
        <w:rPr>
          <w:rFonts w:cs="Arial"/>
          <w:i/>
          <w:iCs/>
          <w:lang w:val="ru-RU"/>
        </w:rPr>
        <w:t xml:space="preserve"> </w:t>
      </w:r>
      <w:r>
        <w:rPr>
          <w:rFonts w:cs="Arial"/>
          <w:i/>
          <w:iCs/>
          <w:lang w:val="ru-RU"/>
        </w:rPr>
        <w:t>страны</w:t>
      </w:r>
      <w:r w:rsidRPr="00BE28FB">
        <w:rPr>
          <w:rFonts w:cs="Arial"/>
          <w:i/>
          <w:iCs/>
          <w:lang w:val="ru-RU"/>
        </w:rPr>
        <w:t>)</w:t>
      </w:r>
      <w:r w:rsidRPr="00BE28FB">
        <w:rPr>
          <w:rFonts w:cs="Arial"/>
          <w:lang w:val="ru-RU"/>
        </w:rPr>
        <w:t xml:space="preserve"> = +245</w:t>
      </w:r>
      <w:r w:rsidRPr="00BE28FB">
        <w:rPr>
          <w:rFonts w:cs="Arial"/>
          <w:lang w:val="ru-RU"/>
        </w:rPr>
        <w:br/>
      </w:r>
      <w:r w:rsidRPr="00BE28FB">
        <w:rPr>
          <w:rFonts w:cs="Arial"/>
          <w:lang w:val="ru-RU"/>
        </w:rPr>
        <w:tab/>
      </w:r>
      <w:r w:rsidRPr="00813D64">
        <w:rPr>
          <w:rFonts w:cs="Arial"/>
          <w:lang w:val="en-US"/>
        </w:rPr>
        <w:t>N</w:t>
      </w:r>
      <w:r w:rsidRPr="00BE28FB">
        <w:rPr>
          <w:rFonts w:cs="Arial"/>
          <w:lang w:val="ru-RU"/>
        </w:rPr>
        <w:t>(</w:t>
      </w:r>
      <w:r w:rsidRPr="00813D64">
        <w:rPr>
          <w:rFonts w:cs="Arial"/>
          <w:lang w:val="en-US"/>
        </w:rPr>
        <w:t>S</w:t>
      </w:r>
      <w:r w:rsidRPr="00BE28FB">
        <w:rPr>
          <w:rFonts w:cs="Arial"/>
          <w:lang w:val="ru-RU"/>
        </w:rPr>
        <w:t>)</w:t>
      </w:r>
      <w:r w:rsidRPr="00813D64">
        <w:rPr>
          <w:rFonts w:cs="Arial"/>
          <w:lang w:val="en-US"/>
        </w:rPr>
        <w:t>N</w:t>
      </w:r>
      <w:r w:rsidRPr="00BE28FB">
        <w:rPr>
          <w:rFonts w:cs="Arial"/>
          <w:lang w:val="ru-RU"/>
        </w:rPr>
        <w:t xml:space="preserve"> </w:t>
      </w:r>
      <w:r w:rsidRPr="00BE28FB">
        <w:rPr>
          <w:rFonts w:cs="Arial"/>
          <w:i/>
          <w:iCs/>
          <w:lang w:val="ru-RU"/>
        </w:rPr>
        <w:t>(</w:t>
      </w:r>
      <w:r>
        <w:rPr>
          <w:rFonts w:cs="Arial"/>
          <w:i/>
          <w:iCs/>
          <w:lang w:val="ru-RU"/>
        </w:rPr>
        <w:t>национальный</w:t>
      </w:r>
      <w:r w:rsidRPr="00BE28FB">
        <w:rPr>
          <w:rFonts w:cs="Arial"/>
          <w:i/>
          <w:iCs/>
          <w:lang w:val="ru-RU"/>
        </w:rPr>
        <w:t xml:space="preserve"> (</w:t>
      </w:r>
      <w:r>
        <w:rPr>
          <w:rFonts w:cs="Arial"/>
          <w:i/>
          <w:iCs/>
          <w:lang w:val="ru-RU"/>
        </w:rPr>
        <w:t>значащий</w:t>
      </w:r>
      <w:r w:rsidRPr="00BE28FB">
        <w:rPr>
          <w:rFonts w:cs="Arial"/>
          <w:i/>
          <w:iCs/>
          <w:lang w:val="ru-RU"/>
        </w:rPr>
        <w:t xml:space="preserve">) </w:t>
      </w:r>
      <w:r>
        <w:rPr>
          <w:rFonts w:cs="Arial"/>
          <w:i/>
          <w:iCs/>
          <w:lang w:val="ru-RU"/>
        </w:rPr>
        <w:t>номер</w:t>
      </w:r>
      <w:r w:rsidRPr="00BE28FB">
        <w:rPr>
          <w:rFonts w:cs="Arial"/>
          <w:i/>
          <w:iCs/>
          <w:lang w:val="ru-RU"/>
        </w:rPr>
        <w:t>)</w:t>
      </w:r>
      <w:r w:rsidRPr="00BE28F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состоит из девяти цифр</w:t>
      </w:r>
      <w:r w:rsidRPr="00BE28FB">
        <w:rPr>
          <w:rFonts w:cs="Arial"/>
          <w:lang w:val="ru-RU"/>
        </w:rPr>
        <w:t xml:space="preserve">: </w:t>
      </w:r>
      <w:r w:rsidRPr="00813D64">
        <w:rPr>
          <w:rFonts w:cs="Arial"/>
          <w:lang w:val="en-US"/>
        </w:rPr>
        <w:t>SABPQMCDU</w:t>
      </w:r>
      <w:r w:rsidRPr="00BE28FB">
        <w:rPr>
          <w:rFonts w:cs="Arial"/>
          <w:lang w:val="ru-RU"/>
        </w:rPr>
        <w:br/>
      </w:r>
      <w:r w:rsidRPr="00BE28FB">
        <w:rPr>
          <w:rFonts w:cs="Arial"/>
          <w:lang w:val="ru-RU"/>
        </w:rPr>
        <w:tab/>
      </w:r>
      <w:r w:rsidRPr="00813D64">
        <w:rPr>
          <w:rFonts w:cs="Arial"/>
          <w:lang w:val="en-US"/>
        </w:rPr>
        <w:t>N</w:t>
      </w:r>
      <w:r w:rsidRPr="00BE28FB">
        <w:rPr>
          <w:rFonts w:cs="Arial"/>
          <w:lang w:val="ru-RU"/>
        </w:rPr>
        <w:t>(</w:t>
      </w:r>
      <w:r w:rsidRPr="00813D64">
        <w:rPr>
          <w:rFonts w:cs="Arial"/>
          <w:lang w:val="en-US"/>
        </w:rPr>
        <w:t>S</w:t>
      </w:r>
      <w:r w:rsidRPr="00BE28FB">
        <w:rPr>
          <w:rFonts w:cs="Arial"/>
          <w:lang w:val="ru-RU"/>
        </w:rPr>
        <w:t>)</w:t>
      </w:r>
      <w:r w:rsidRPr="00813D64">
        <w:rPr>
          <w:rFonts w:cs="Arial"/>
          <w:lang w:val="en-US"/>
        </w:rPr>
        <w:t>N</w:t>
      </w:r>
      <w:r w:rsidRPr="00BE28FB">
        <w:rPr>
          <w:rFonts w:cs="Arial"/>
          <w:lang w:val="ru-RU"/>
        </w:rPr>
        <w:t xml:space="preserve">: </w:t>
      </w:r>
      <w:r w:rsidRPr="00813D64">
        <w:rPr>
          <w:rFonts w:cs="Arial"/>
          <w:lang w:val="en-US"/>
        </w:rPr>
        <w:t>NDC</w:t>
      </w:r>
      <w:r w:rsidRPr="00BE28FB">
        <w:rPr>
          <w:rFonts w:cs="Arial"/>
          <w:lang w:val="ru-RU"/>
        </w:rPr>
        <w:t xml:space="preserve"> </w:t>
      </w:r>
      <w:r w:rsidRPr="00BE28FB">
        <w:rPr>
          <w:rFonts w:cs="Arial"/>
          <w:i/>
          <w:iCs/>
          <w:lang w:val="ru-RU"/>
        </w:rPr>
        <w:t>(</w:t>
      </w:r>
      <w:r>
        <w:rPr>
          <w:rFonts w:cs="Arial"/>
          <w:i/>
          <w:iCs/>
          <w:lang w:val="ru-RU"/>
        </w:rPr>
        <w:t>национальный код пункта назначения</w:t>
      </w:r>
      <w:r w:rsidRPr="00BE28FB">
        <w:rPr>
          <w:rFonts w:cs="Arial"/>
          <w:i/>
          <w:iCs/>
          <w:lang w:val="ru-RU"/>
        </w:rPr>
        <w:t>)</w:t>
      </w:r>
      <w:r w:rsidRPr="00BE28FB">
        <w:rPr>
          <w:rFonts w:cs="Arial"/>
          <w:lang w:val="ru-RU"/>
        </w:rPr>
        <w:t xml:space="preserve"> + </w:t>
      </w:r>
      <w:r w:rsidRPr="00813D64">
        <w:rPr>
          <w:rFonts w:cs="Arial"/>
          <w:lang w:val="en-US"/>
        </w:rPr>
        <w:t>SN</w:t>
      </w:r>
      <w:r w:rsidRPr="00BE28FB">
        <w:rPr>
          <w:rFonts w:cs="Arial"/>
          <w:lang w:val="ru-RU"/>
        </w:rPr>
        <w:t xml:space="preserve"> </w:t>
      </w:r>
      <w:r w:rsidRPr="00BE28FB">
        <w:rPr>
          <w:rFonts w:cs="Arial"/>
          <w:i/>
          <w:iCs/>
          <w:lang w:val="ru-RU"/>
        </w:rPr>
        <w:t>(</w:t>
      </w:r>
      <w:r>
        <w:rPr>
          <w:rFonts w:cs="Arial"/>
          <w:i/>
          <w:iCs/>
          <w:lang w:val="ru-RU"/>
        </w:rPr>
        <w:t>номер абонента</w:t>
      </w:r>
      <w:r w:rsidRPr="00BE28FB">
        <w:rPr>
          <w:rFonts w:cs="Arial"/>
          <w:i/>
          <w:iCs/>
          <w:lang w:val="ru-RU"/>
        </w:rPr>
        <w:t>)</w:t>
      </w:r>
    </w:p>
    <w:p w14:paraId="7B84672C" w14:textId="20073502" w:rsidR="00BE28FB" w:rsidRPr="00BE28FB" w:rsidRDefault="00BE28FB" w:rsidP="00991A7E">
      <w:pPr>
        <w:tabs>
          <w:tab w:val="clear" w:pos="567"/>
          <w:tab w:val="clear" w:pos="5387"/>
          <w:tab w:val="clear" w:pos="5954"/>
        </w:tabs>
        <w:snapToGrid w:val="0"/>
        <w:spacing w:before="360"/>
        <w:jc w:val="left"/>
        <w:textAlignment w:val="auto"/>
        <w:rPr>
          <w:rFonts w:cs="Arial"/>
          <w:b/>
          <w:bCs/>
          <w:lang w:val="ru-RU"/>
        </w:rPr>
      </w:pPr>
      <w:r w:rsidRPr="005E2E54">
        <w:rPr>
          <w:rFonts w:cs="Arial"/>
          <w:b/>
          <w:bCs/>
          <w:snapToGrid w:val="0"/>
          <w:lang w:val="ru-RU"/>
        </w:rPr>
        <w:t>Входящие международные вызовы</w:t>
      </w:r>
      <w:r w:rsidRPr="00BE28FB">
        <w:rPr>
          <w:rFonts w:cs="Arial"/>
          <w:b/>
          <w:bCs/>
          <w:lang w:val="ru-RU"/>
        </w:rPr>
        <w:t>:</w:t>
      </w:r>
    </w:p>
    <w:p w14:paraId="2176EA3D" w14:textId="2D2A3204" w:rsidR="00BE28FB" w:rsidRPr="00BE28FB" w:rsidRDefault="00BE28FB" w:rsidP="00BE28FB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ru-RU"/>
        </w:rPr>
      </w:pPr>
      <w:r w:rsidRPr="005E2E54">
        <w:rPr>
          <w:snapToGrid w:val="0"/>
          <w:lang w:val="ru-RU"/>
        </w:rPr>
        <w:t>Международный формат нумерации</w:t>
      </w:r>
      <w:r w:rsidRPr="00BE28FB">
        <w:rPr>
          <w:rFonts w:cs="Arial"/>
          <w:lang w:val="ru-RU"/>
        </w:rPr>
        <w:t xml:space="preserve">: </w:t>
      </w:r>
      <w:r w:rsidRPr="00813D64">
        <w:rPr>
          <w:rFonts w:cs="Arial"/>
          <w:lang w:val="en-US"/>
        </w:rPr>
        <w:t>CC</w:t>
      </w:r>
      <w:r w:rsidRPr="00BE28FB">
        <w:rPr>
          <w:rFonts w:cs="Arial"/>
          <w:lang w:val="ru-RU"/>
        </w:rPr>
        <w:t xml:space="preserve"> (245) + </w:t>
      </w:r>
      <w:r w:rsidRPr="00813D64">
        <w:rPr>
          <w:rFonts w:cs="Arial"/>
          <w:lang w:val="en-US"/>
        </w:rPr>
        <w:t>N</w:t>
      </w:r>
      <w:r w:rsidRPr="00BE28FB">
        <w:rPr>
          <w:rFonts w:cs="Arial"/>
          <w:lang w:val="ru-RU"/>
        </w:rPr>
        <w:t>(</w:t>
      </w:r>
      <w:r w:rsidRPr="00813D64">
        <w:rPr>
          <w:rFonts w:cs="Arial"/>
          <w:lang w:val="en-US"/>
        </w:rPr>
        <w:t>S</w:t>
      </w:r>
      <w:r w:rsidRPr="00BE28FB">
        <w:rPr>
          <w:rFonts w:cs="Arial"/>
          <w:lang w:val="ru-RU"/>
        </w:rPr>
        <w:t>)</w:t>
      </w:r>
      <w:r w:rsidRPr="00813D64">
        <w:rPr>
          <w:rFonts w:cs="Arial"/>
          <w:lang w:val="en-US"/>
        </w:rPr>
        <w:t>N</w:t>
      </w:r>
      <w:r w:rsidRPr="00BE28FB">
        <w:rPr>
          <w:rFonts w:cs="Arial"/>
          <w:lang w:val="ru-RU"/>
        </w:rPr>
        <w:t xml:space="preserve"> (</w:t>
      </w:r>
      <w:r>
        <w:rPr>
          <w:rFonts w:cs="Arial"/>
          <w:lang w:val="ru-RU"/>
        </w:rPr>
        <w:t>девять цифр</w:t>
      </w:r>
      <w:r w:rsidRPr="00BE28FB">
        <w:rPr>
          <w:rFonts w:cs="Arial"/>
          <w:lang w:val="ru-RU"/>
        </w:rPr>
        <w:t>)</w:t>
      </w:r>
    </w:p>
    <w:p w14:paraId="58DE7FB6" w14:textId="5612DAB5" w:rsidR="00BE28FB" w:rsidRPr="00BE28FB" w:rsidRDefault="00BE28FB" w:rsidP="00991A7E">
      <w:pPr>
        <w:numPr>
          <w:ilvl w:val="0"/>
          <w:numId w:val="45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napToGrid w:val="0"/>
        <w:spacing w:before="240"/>
        <w:ind w:left="357" w:hanging="357"/>
        <w:jc w:val="left"/>
        <w:textAlignment w:val="auto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Номера фиксированной телефонной связи</w:t>
      </w:r>
    </w:p>
    <w:p w14:paraId="6AD64BCC" w14:textId="15044BAB" w:rsidR="00BE28FB" w:rsidRPr="00BE28FB" w:rsidRDefault="00BE28FB" w:rsidP="00991A7E">
      <w:pPr>
        <w:tabs>
          <w:tab w:val="clear" w:pos="567"/>
          <w:tab w:val="clear" w:pos="5387"/>
          <w:tab w:val="clear" w:pos="5954"/>
        </w:tabs>
        <w:snapToGrid w:val="0"/>
        <w:jc w:val="left"/>
        <w:textAlignment w:val="auto"/>
        <w:rPr>
          <w:rFonts w:cs="Arial"/>
          <w:lang w:val="ru-RU"/>
        </w:rPr>
      </w:pPr>
      <w:r w:rsidRPr="005E2E54">
        <w:rPr>
          <w:rFonts w:cs="Arial"/>
          <w:snapToGrid w:val="0"/>
          <w:lang w:val="ru-RU"/>
        </w:rPr>
        <w:t>Блоки</w:t>
      </w:r>
      <w:r w:rsidRPr="00BE28FB">
        <w:rPr>
          <w:rFonts w:cs="Arial"/>
          <w:snapToGrid w:val="0"/>
          <w:lang w:val="ru-RU"/>
        </w:rPr>
        <w:t xml:space="preserve"> </w:t>
      </w:r>
      <w:r w:rsidRPr="005E2E54">
        <w:rPr>
          <w:rFonts w:cs="Arial"/>
          <w:snapToGrid w:val="0"/>
          <w:lang w:val="ru-RU"/>
        </w:rPr>
        <w:t>номеров</w:t>
      </w:r>
      <w:r w:rsidRPr="00BE28FB">
        <w:rPr>
          <w:rFonts w:cs="Arial"/>
          <w:snapToGrid w:val="0"/>
          <w:lang w:val="ru-RU"/>
        </w:rPr>
        <w:t xml:space="preserve">, </w:t>
      </w:r>
      <w:r w:rsidRPr="005E2E54">
        <w:rPr>
          <w:rFonts w:cs="Arial"/>
          <w:snapToGrid w:val="0"/>
          <w:lang w:val="ru-RU"/>
        </w:rPr>
        <w:t>в</w:t>
      </w:r>
      <w:r w:rsidRPr="00BE28FB">
        <w:rPr>
          <w:rFonts w:cs="Arial"/>
          <w:snapToGrid w:val="0"/>
          <w:lang w:val="ru-RU"/>
        </w:rPr>
        <w:t xml:space="preserve"> </w:t>
      </w:r>
      <w:r w:rsidRPr="005E2E54">
        <w:rPr>
          <w:rFonts w:cs="Arial"/>
          <w:snapToGrid w:val="0"/>
          <w:lang w:val="ru-RU"/>
        </w:rPr>
        <w:t>которых</w:t>
      </w:r>
      <w:r w:rsidRPr="00BE28FB">
        <w:rPr>
          <w:rFonts w:cs="Arial"/>
          <w:snapToGrid w:val="0"/>
          <w:lang w:val="ru-RU"/>
        </w:rPr>
        <w:t xml:space="preserve"> "</w:t>
      </w:r>
      <w:r w:rsidRPr="00BE28FB">
        <w:rPr>
          <w:rFonts w:cs="Arial"/>
          <w:b/>
          <w:bCs/>
          <w:snapToGrid w:val="0"/>
          <w:lang w:val="en-US"/>
        </w:rPr>
        <w:t>S</w:t>
      </w:r>
      <w:r w:rsidRPr="00BE28FB">
        <w:rPr>
          <w:rFonts w:cs="Arial"/>
          <w:snapToGrid w:val="0"/>
          <w:lang w:val="ru-RU"/>
        </w:rPr>
        <w:t xml:space="preserve">" </w:t>
      </w:r>
      <w:r>
        <w:rPr>
          <w:rFonts w:cs="Arial"/>
          <w:snapToGrid w:val="0"/>
          <w:lang w:val="ru-RU"/>
        </w:rPr>
        <w:t>я</w:t>
      </w:r>
      <w:r>
        <w:rPr>
          <w:rFonts w:cs="Arial"/>
          <w:lang w:val="ru-RU"/>
        </w:rPr>
        <w:t>вляется</w:t>
      </w:r>
      <w:r w:rsidRPr="00BE28FB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цифрой</w:t>
      </w:r>
      <w:r w:rsidRPr="00BE28FB">
        <w:rPr>
          <w:rFonts w:cs="Arial"/>
          <w:lang w:val="ru-RU"/>
        </w:rPr>
        <w:t xml:space="preserve"> "</w:t>
      </w:r>
      <w:r w:rsidRPr="00BE28FB">
        <w:rPr>
          <w:rFonts w:cs="Arial"/>
          <w:b/>
          <w:bCs/>
          <w:lang w:val="ru-RU"/>
        </w:rPr>
        <w:t>4</w:t>
      </w:r>
      <w:r w:rsidRPr="00BE28FB">
        <w:rPr>
          <w:rFonts w:cs="Arial"/>
          <w:lang w:val="ru-RU"/>
        </w:rPr>
        <w:t xml:space="preserve">", </w:t>
      </w:r>
      <w:r w:rsidRPr="005E2E54">
        <w:rPr>
          <w:rFonts w:cs="Arial"/>
          <w:snapToGrid w:val="0"/>
          <w:lang w:val="ru-RU"/>
        </w:rPr>
        <w:t xml:space="preserve">зарезервированы для сетей </w:t>
      </w:r>
      <w:r>
        <w:rPr>
          <w:rFonts w:cs="Arial"/>
          <w:snapToGrid w:val="0"/>
          <w:lang w:val="ru-RU"/>
        </w:rPr>
        <w:t>фиксированной</w:t>
      </w:r>
      <w:r w:rsidRPr="005E2E54">
        <w:rPr>
          <w:rFonts w:cs="Arial"/>
          <w:snapToGrid w:val="0"/>
          <w:lang w:val="ru-RU"/>
        </w:rPr>
        <w:t xml:space="preserve"> телефонной связи</w:t>
      </w:r>
      <w:r w:rsidRPr="00BE28FB">
        <w:rPr>
          <w:rFonts w:cs="Arial"/>
          <w:lang w:val="ru-RU"/>
        </w:rPr>
        <w:t>.</w:t>
      </w:r>
    </w:p>
    <w:p w14:paraId="3A26B36A" w14:textId="7D94D280" w:rsidR="00BE28FB" w:rsidRPr="00BE28FB" w:rsidRDefault="00BE28FB" w:rsidP="00991A7E">
      <w:pPr>
        <w:tabs>
          <w:tab w:val="clear" w:pos="567"/>
          <w:tab w:val="clear" w:pos="5387"/>
          <w:tab w:val="clear" w:pos="5954"/>
        </w:tabs>
        <w:snapToGrid w:val="0"/>
        <w:spacing w:after="120"/>
        <w:jc w:val="left"/>
        <w:textAlignment w:val="auto"/>
        <w:rPr>
          <w:rFonts w:cs="Arial"/>
          <w:lang w:val="ru-RU"/>
        </w:rPr>
      </w:pPr>
      <w:r w:rsidRPr="005E2E54">
        <w:rPr>
          <w:snapToGrid w:val="0"/>
          <w:lang w:val="ru-RU"/>
        </w:rPr>
        <w:t>Список</w:t>
      </w:r>
      <w:r w:rsidRPr="00BE28FB">
        <w:rPr>
          <w:snapToGrid w:val="0"/>
          <w:lang w:val="ru-RU"/>
        </w:rPr>
        <w:t xml:space="preserve"> </w:t>
      </w:r>
      <w:r w:rsidRPr="005E2E54">
        <w:rPr>
          <w:snapToGrid w:val="0"/>
          <w:lang w:val="ru-RU"/>
        </w:rPr>
        <w:t>номеров</w:t>
      </w:r>
      <w:r w:rsidRPr="00BE28FB">
        <w:rPr>
          <w:snapToGrid w:val="0"/>
          <w:lang w:val="ru-RU"/>
        </w:rPr>
        <w:t xml:space="preserve"> </w:t>
      </w:r>
      <w:r w:rsidRPr="00813D64">
        <w:rPr>
          <w:rFonts w:cs="Arial"/>
          <w:lang w:val="en-US"/>
        </w:rPr>
        <w:t>SABPQMCDU</w:t>
      </w:r>
      <w:r w:rsidRPr="005E2E54">
        <w:rPr>
          <w:snapToGrid w:val="0"/>
          <w:lang w:val="ru-RU"/>
        </w:rPr>
        <w:t>, в настоящее время распределенных оператору</w:t>
      </w:r>
      <w:r w:rsidRPr="00BE28FB">
        <w:rPr>
          <w:rFonts w:cs="Arial"/>
          <w:lang w:val="ru-RU"/>
        </w:rPr>
        <w:t xml:space="preserve"> </w:t>
      </w:r>
      <w:r w:rsidRPr="00813D64">
        <w:rPr>
          <w:rFonts w:cs="Arial"/>
          <w:lang w:val="en-US"/>
        </w:rPr>
        <w:t>Guin</w:t>
      </w:r>
      <w:r w:rsidRPr="00BE28FB">
        <w:rPr>
          <w:rFonts w:cs="Arial"/>
          <w:lang w:val="ru-RU"/>
        </w:rPr>
        <w:t xml:space="preserve">é </w:t>
      </w:r>
      <w:r w:rsidRPr="00813D64">
        <w:rPr>
          <w:rFonts w:cs="Arial"/>
          <w:lang w:val="en-US"/>
        </w:rPr>
        <w:t>Telecom</w:t>
      </w:r>
      <w:r w:rsidRPr="00BE28FB">
        <w:rPr>
          <w:rFonts w:cs="Arial"/>
          <w:lang w:val="ru-RU"/>
        </w:rPr>
        <w:t xml:space="preserve"> </w:t>
      </w:r>
      <w:r w:rsidR="00414698" w:rsidRPr="005E2E54">
        <w:rPr>
          <w:rFonts w:eastAsia="Arial"/>
          <w:snapToGrid w:val="0"/>
          <w:lang w:val="ru-RU"/>
        </w:rPr>
        <w:t xml:space="preserve">для его сети </w:t>
      </w:r>
      <w:r w:rsidR="00414698">
        <w:rPr>
          <w:rFonts w:eastAsia="Arial"/>
          <w:snapToGrid w:val="0"/>
          <w:lang w:val="ru-RU"/>
        </w:rPr>
        <w:t>фиксированной</w:t>
      </w:r>
      <w:r w:rsidR="00414698" w:rsidRPr="005E2E54">
        <w:rPr>
          <w:rFonts w:eastAsia="Arial"/>
          <w:snapToGrid w:val="0"/>
          <w:lang w:val="ru-RU"/>
        </w:rPr>
        <w:t xml:space="preserve"> телефонной связи</w:t>
      </w:r>
      <w:r w:rsidRPr="00BE28FB">
        <w:rPr>
          <w:rFonts w:cs="Arial"/>
          <w:lang w:val="ru-RU"/>
        </w:rPr>
        <w:t>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3"/>
        <w:gridCol w:w="1130"/>
        <w:gridCol w:w="993"/>
        <w:gridCol w:w="1134"/>
        <w:gridCol w:w="2976"/>
        <w:gridCol w:w="1560"/>
      </w:tblGrid>
      <w:tr w:rsidR="00B20DC8" w:rsidRPr="00813D64" w14:paraId="16F4F401" w14:textId="77777777" w:rsidTr="00073D6A">
        <w:trPr>
          <w:tblHeader/>
          <w:jc w:val="center"/>
        </w:trPr>
        <w:tc>
          <w:tcPr>
            <w:tcW w:w="2263" w:type="dxa"/>
            <w:gridSpan w:val="2"/>
          </w:tcPr>
          <w:p w14:paraId="01C7EA51" w14:textId="77777777" w:rsidR="00B20DC8" w:rsidRPr="00813D64" w:rsidRDefault="00B20DC8" w:rsidP="00B20DC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N(S)N* (NDC +SN)</w:t>
            </w:r>
          </w:p>
        </w:tc>
        <w:tc>
          <w:tcPr>
            <w:tcW w:w="2127" w:type="dxa"/>
            <w:gridSpan w:val="2"/>
            <w:vAlign w:val="center"/>
            <w:hideMark/>
          </w:tcPr>
          <w:p w14:paraId="6D74D168" w14:textId="7CE5F595" w:rsidR="00B20DC8" w:rsidRPr="00B20DC8" w:rsidRDefault="00B20DC8" w:rsidP="00B20DC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976" w:type="dxa"/>
            <w:vMerge w:val="restart"/>
            <w:vAlign w:val="center"/>
            <w:hideMark/>
          </w:tcPr>
          <w:p w14:paraId="35927487" w14:textId="6E44E392" w:rsidR="00B20DC8" w:rsidRPr="00B20DC8" w:rsidRDefault="00B20DC8" w:rsidP="00B20DC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560" w:type="dxa"/>
            <w:vMerge w:val="restart"/>
            <w:vAlign w:val="center"/>
            <w:hideMark/>
          </w:tcPr>
          <w:p w14:paraId="4E8D1F42" w14:textId="6FDAFF72" w:rsidR="00B20DC8" w:rsidRPr="00813D64" w:rsidRDefault="00B20DC8" w:rsidP="00B20DC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20DC8" w:rsidRPr="00813D64" w14:paraId="15513BB4" w14:textId="77777777" w:rsidTr="00073D6A">
        <w:trPr>
          <w:tblHeader/>
          <w:jc w:val="center"/>
        </w:trPr>
        <w:tc>
          <w:tcPr>
            <w:tcW w:w="1133" w:type="dxa"/>
          </w:tcPr>
          <w:p w14:paraId="4E4199B6" w14:textId="379663E0" w:rsidR="00B20DC8" w:rsidRPr="00813D64" w:rsidRDefault="00B20DC8" w:rsidP="00B20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130" w:type="dxa"/>
          </w:tcPr>
          <w:p w14:paraId="45B2C2AB" w14:textId="77777777" w:rsidR="00B20DC8" w:rsidRPr="00813D64" w:rsidRDefault="00B20DC8" w:rsidP="00B20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BP</w:t>
            </w:r>
          </w:p>
        </w:tc>
        <w:tc>
          <w:tcPr>
            <w:tcW w:w="993" w:type="dxa"/>
            <w:vAlign w:val="center"/>
            <w:hideMark/>
          </w:tcPr>
          <w:p w14:paraId="75E2F502" w14:textId="30C0B74E" w:rsidR="00B20DC8" w:rsidRPr="00813D64" w:rsidRDefault="00B20DC8" w:rsidP="00B20DC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1134" w:type="dxa"/>
            <w:vAlign w:val="center"/>
            <w:hideMark/>
          </w:tcPr>
          <w:p w14:paraId="1EDE343B" w14:textId="2F3D8883" w:rsidR="00B20DC8" w:rsidRPr="00813D64" w:rsidRDefault="00B20DC8" w:rsidP="00B20DC8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976" w:type="dxa"/>
            <w:vMerge/>
            <w:vAlign w:val="center"/>
            <w:hideMark/>
          </w:tcPr>
          <w:p w14:paraId="4D86817E" w14:textId="77777777" w:rsidR="00B20DC8" w:rsidRPr="00813D64" w:rsidRDefault="00B20DC8" w:rsidP="00B20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14:paraId="3C22923E" w14:textId="77777777" w:rsidR="00B20DC8" w:rsidRPr="00813D64" w:rsidRDefault="00B20DC8" w:rsidP="00B20DC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BE28FB" w:rsidRPr="00813D64" w14:paraId="6B4DEA58" w14:textId="77777777" w:rsidTr="00073D6A">
        <w:trPr>
          <w:jc w:val="center"/>
        </w:trPr>
        <w:tc>
          <w:tcPr>
            <w:tcW w:w="1133" w:type="dxa"/>
          </w:tcPr>
          <w:p w14:paraId="686C206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17253D6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30X XXXX</w:t>
            </w:r>
          </w:p>
        </w:tc>
        <w:tc>
          <w:tcPr>
            <w:tcW w:w="993" w:type="dxa"/>
          </w:tcPr>
          <w:p w14:paraId="0AB28F8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7F38534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2EE0B273" w14:textId="4BC7F52B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 w:val="restart"/>
            <w:vAlign w:val="center"/>
          </w:tcPr>
          <w:p w14:paraId="7D2ABAD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Guiné Telecom</w:t>
            </w:r>
          </w:p>
        </w:tc>
      </w:tr>
      <w:tr w:rsidR="00BE28FB" w:rsidRPr="00813D64" w14:paraId="1EDEE6F3" w14:textId="77777777" w:rsidTr="00073D6A">
        <w:trPr>
          <w:jc w:val="center"/>
        </w:trPr>
        <w:tc>
          <w:tcPr>
            <w:tcW w:w="1133" w:type="dxa"/>
          </w:tcPr>
          <w:p w14:paraId="27242D1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31E21C87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31X XXXX</w:t>
            </w:r>
          </w:p>
        </w:tc>
        <w:tc>
          <w:tcPr>
            <w:tcW w:w="993" w:type="dxa"/>
          </w:tcPr>
          <w:p w14:paraId="4A6D2CB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5959B29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612413BB" w14:textId="37E40AE5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4015C97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79E6FB99" w14:textId="77777777" w:rsidTr="00073D6A">
        <w:trPr>
          <w:jc w:val="center"/>
        </w:trPr>
        <w:tc>
          <w:tcPr>
            <w:tcW w:w="1133" w:type="dxa"/>
          </w:tcPr>
          <w:p w14:paraId="684EB06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2DD214C5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32X XXXX</w:t>
            </w:r>
          </w:p>
        </w:tc>
        <w:tc>
          <w:tcPr>
            <w:tcW w:w="993" w:type="dxa"/>
          </w:tcPr>
          <w:p w14:paraId="6F7389A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3E73CAF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7B3D574A" w14:textId="2E7F2366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7B4AA69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5C025A2C" w14:textId="77777777" w:rsidTr="00073D6A">
        <w:trPr>
          <w:jc w:val="center"/>
        </w:trPr>
        <w:tc>
          <w:tcPr>
            <w:tcW w:w="1133" w:type="dxa"/>
          </w:tcPr>
          <w:p w14:paraId="2D4F14B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4DD9AABC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33X XXXX</w:t>
            </w:r>
          </w:p>
        </w:tc>
        <w:tc>
          <w:tcPr>
            <w:tcW w:w="993" w:type="dxa"/>
          </w:tcPr>
          <w:p w14:paraId="3277BF5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36F5678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7F912225" w14:textId="1C1763A2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7DD7D48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24A67C92" w14:textId="77777777" w:rsidTr="00073D6A">
        <w:trPr>
          <w:jc w:val="center"/>
        </w:trPr>
        <w:tc>
          <w:tcPr>
            <w:tcW w:w="1133" w:type="dxa"/>
          </w:tcPr>
          <w:p w14:paraId="614A3D4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781E7B5A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34X XXXX</w:t>
            </w:r>
          </w:p>
        </w:tc>
        <w:tc>
          <w:tcPr>
            <w:tcW w:w="993" w:type="dxa"/>
          </w:tcPr>
          <w:p w14:paraId="446F175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74E04BB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5BC65C4A" w14:textId="287BE29F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63CF596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1D09ADAC" w14:textId="77777777" w:rsidTr="00073D6A">
        <w:trPr>
          <w:jc w:val="center"/>
        </w:trPr>
        <w:tc>
          <w:tcPr>
            <w:tcW w:w="1133" w:type="dxa"/>
          </w:tcPr>
          <w:p w14:paraId="2205BBF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5107CA4A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35X XXXX</w:t>
            </w:r>
          </w:p>
        </w:tc>
        <w:tc>
          <w:tcPr>
            <w:tcW w:w="993" w:type="dxa"/>
          </w:tcPr>
          <w:p w14:paraId="32E86C8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1997286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56F55F84" w14:textId="462F1186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1E5E26F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1864384F" w14:textId="77777777" w:rsidTr="00073D6A">
        <w:trPr>
          <w:jc w:val="center"/>
        </w:trPr>
        <w:tc>
          <w:tcPr>
            <w:tcW w:w="1133" w:type="dxa"/>
          </w:tcPr>
          <w:p w14:paraId="17584E1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31B8A172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36X XXXX</w:t>
            </w:r>
          </w:p>
        </w:tc>
        <w:tc>
          <w:tcPr>
            <w:tcW w:w="993" w:type="dxa"/>
          </w:tcPr>
          <w:p w14:paraId="13166B2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5E18AD3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73BA548C" w14:textId="616E4030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4E4A6DD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48B74137" w14:textId="77777777" w:rsidTr="00073D6A">
        <w:trPr>
          <w:jc w:val="center"/>
        </w:trPr>
        <w:tc>
          <w:tcPr>
            <w:tcW w:w="1133" w:type="dxa"/>
          </w:tcPr>
          <w:p w14:paraId="57D0DD7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02CC922C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37X XXXX</w:t>
            </w:r>
          </w:p>
        </w:tc>
        <w:tc>
          <w:tcPr>
            <w:tcW w:w="993" w:type="dxa"/>
          </w:tcPr>
          <w:p w14:paraId="7D104C1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754411B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4F682731" w14:textId="1167023C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69B465E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663970BD" w14:textId="77777777" w:rsidTr="00073D6A">
        <w:trPr>
          <w:jc w:val="center"/>
        </w:trPr>
        <w:tc>
          <w:tcPr>
            <w:tcW w:w="1133" w:type="dxa"/>
          </w:tcPr>
          <w:p w14:paraId="394DA81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733603F2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38X XXXX</w:t>
            </w:r>
          </w:p>
        </w:tc>
        <w:tc>
          <w:tcPr>
            <w:tcW w:w="993" w:type="dxa"/>
          </w:tcPr>
          <w:p w14:paraId="7A423E5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5A5E914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78F9475B" w14:textId="5DB05893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0E336F1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441A4813" w14:textId="77777777" w:rsidTr="00073D6A">
        <w:trPr>
          <w:jc w:val="center"/>
        </w:trPr>
        <w:tc>
          <w:tcPr>
            <w:tcW w:w="1133" w:type="dxa"/>
          </w:tcPr>
          <w:p w14:paraId="44A6E30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44</w:t>
            </w:r>
          </w:p>
        </w:tc>
        <w:tc>
          <w:tcPr>
            <w:tcW w:w="1130" w:type="dxa"/>
          </w:tcPr>
          <w:p w14:paraId="516000EB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39X XXXX</w:t>
            </w:r>
          </w:p>
        </w:tc>
        <w:tc>
          <w:tcPr>
            <w:tcW w:w="993" w:type="dxa"/>
          </w:tcPr>
          <w:p w14:paraId="6B1029D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1134" w:type="dxa"/>
          </w:tcPr>
          <w:p w14:paraId="6622CBB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976" w:type="dxa"/>
          </w:tcPr>
          <w:p w14:paraId="5FEF0460" w14:textId="108BA38C" w:rsidR="00BE28FB" w:rsidRPr="00813D64" w:rsidRDefault="00073D6A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Фиксированная телефонная связь</w:t>
            </w:r>
          </w:p>
        </w:tc>
        <w:tc>
          <w:tcPr>
            <w:tcW w:w="1560" w:type="dxa"/>
            <w:vMerge/>
          </w:tcPr>
          <w:p w14:paraId="6F87B43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06632956" w14:textId="5DC9B6C0" w:rsidR="00BE28FB" w:rsidRPr="00813D64" w:rsidRDefault="00991A7E" w:rsidP="00991A7E">
      <w:pPr>
        <w:keepNext/>
        <w:keepLines/>
        <w:pageBreakBefore/>
        <w:numPr>
          <w:ilvl w:val="0"/>
          <w:numId w:val="45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ind w:left="357" w:hanging="357"/>
        <w:contextualSpacing/>
        <w:jc w:val="left"/>
        <w:textAlignment w:val="auto"/>
        <w:rPr>
          <w:rFonts w:cs="Arial"/>
          <w:b/>
          <w:bCs/>
          <w:lang w:val="en-US"/>
        </w:rPr>
      </w:pPr>
      <w:r w:rsidRPr="005E2E54">
        <w:rPr>
          <w:rFonts w:cs="Arial"/>
          <w:b/>
          <w:bCs/>
          <w:snapToGrid w:val="0"/>
          <w:lang w:val="ru-RU"/>
        </w:rPr>
        <w:lastRenderedPageBreak/>
        <w:t>Номера подвижной телефонной связи</w:t>
      </w:r>
    </w:p>
    <w:p w14:paraId="25358B3B" w14:textId="662BC5F1" w:rsidR="00BE28FB" w:rsidRPr="00991A7E" w:rsidRDefault="00991A7E" w:rsidP="00991A7E">
      <w:pPr>
        <w:tabs>
          <w:tab w:val="clear" w:pos="567"/>
          <w:tab w:val="clear" w:pos="5387"/>
          <w:tab w:val="clear" w:pos="5954"/>
        </w:tabs>
        <w:jc w:val="left"/>
        <w:textAlignment w:val="auto"/>
        <w:rPr>
          <w:rFonts w:cs="Arial"/>
          <w:lang w:val="ru-RU"/>
        </w:rPr>
      </w:pPr>
      <w:r w:rsidRPr="005E2E54">
        <w:rPr>
          <w:rFonts w:cs="Arial"/>
          <w:snapToGrid w:val="0"/>
          <w:lang w:val="ru-RU"/>
        </w:rPr>
        <w:t>Блоки</w:t>
      </w:r>
      <w:r w:rsidRPr="00991A7E">
        <w:rPr>
          <w:rFonts w:cs="Arial"/>
          <w:snapToGrid w:val="0"/>
          <w:lang w:val="ru-RU"/>
        </w:rPr>
        <w:t xml:space="preserve"> </w:t>
      </w:r>
      <w:r w:rsidRPr="005E2E54">
        <w:rPr>
          <w:rFonts w:cs="Arial"/>
          <w:snapToGrid w:val="0"/>
          <w:lang w:val="ru-RU"/>
        </w:rPr>
        <w:t>номеров</w:t>
      </w:r>
      <w:r w:rsidRPr="00991A7E">
        <w:rPr>
          <w:rFonts w:cs="Arial"/>
          <w:snapToGrid w:val="0"/>
          <w:lang w:val="ru-RU"/>
        </w:rPr>
        <w:t xml:space="preserve">, </w:t>
      </w:r>
      <w:r w:rsidRPr="005E2E54">
        <w:rPr>
          <w:rFonts w:cs="Arial"/>
          <w:snapToGrid w:val="0"/>
          <w:lang w:val="ru-RU"/>
        </w:rPr>
        <w:t>в</w:t>
      </w:r>
      <w:r w:rsidRPr="00991A7E">
        <w:rPr>
          <w:rFonts w:cs="Arial"/>
          <w:snapToGrid w:val="0"/>
          <w:lang w:val="ru-RU"/>
        </w:rPr>
        <w:t xml:space="preserve"> </w:t>
      </w:r>
      <w:r w:rsidRPr="005E2E54">
        <w:rPr>
          <w:rFonts w:cs="Arial"/>
          <w:snapToGrid w:val="0"/>
          <w:lang w:val="ru-RU"/>
        </w:rPr>
        <w:t>которых</w:t>
      </w:r>
      <w:r w:rsidRPr="00991A7E">
        <w:rPr>
          <w:rFonts w:cs="Arial"/>
          <w:snapToGrid w:val="0"/>
          <w:lang w:val="ru-RU"/>
        </w:rPr>
        <w:t xml:space="preserve"> </w:t>
      </w:r>
      <w:r w:rsidRPr="00991A7E">
        <w:rPr>
          <w:rFonts w:cs="Arial"/>
          <w:lang w:val="ru-RU"/>
        </w:rPr>
        <w:t>"</w:t>
      </w:r>
      <w:r w:rsidR="00BE28FB" w:rsidRPr="00813D64">
        <w:rPr>
          <w:rFonts w:cs="Arial"/>
          <w:b/>
          <w:bCs/>
          <w:lang w:val="en-US"/>
        </w:rPr>
        <w:t>S</w:t>
      </w:r>
      <w:r w:rsidRPr="00991A7E">
        <w:rPr>
          <w:rFonts w:cs="Arial"/>
          <w:lang w:val="ru-RU"/>
        </w:rPr>
        <w:t>"</w:t>
      </w:r>
      <w:r w:rsidR="00BE28FB" w:rsidRPr="00991A7E">
        <w:rPr>
          <w:rFonts w:cs="Arial"/>
          <w:lang w:val="ru-RU"/>
        </w:rPr>
        <w:t xml:space="preserve"> </w:t>
      </w:r>
      <w:r>
        <w:rPr>
          <w:rFonts w:cs="Arial"/>
          <w:snapToGrid w:val="0"/>
          <w:lang w:val="ru-RU"/>
        </w:rPr>
        <w:t>я</w:t>
      </w:r>
      <w:r>
        <w:rPr>
          <w:rFonts w:cs="Arial"/>
          <w:lang w:val="ru-RU"/>
        </w:rPr>
        <w:t>вляется</w:t>
      </w:r>
      <w:r w:rsidRPr="00991A7E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цифрой</w:t>
      </w:r>
      <w:r w:rsidRPr="00991A7E">
        <w:rPr>
          <w:rFonts w:cs="Arial"/>
          <w:lang w:val="ru-RU"/>
        </w:rPr>
        <w:t xml:space="preserve"> "</w:t>
      </w:r>
      <w:r w:rsidR="00BE28FB" w:rsidRPr="00991A7E">
        <w:rPr>
          <w:rFonts w:cs="Arial"/>
          <w:b/>
          <w:bCs/>
          <w:lang w:val="ru-RU"/>
        </w:rPr>
        <w:t>9</w:t>
      </w:r>
      <w:r w:rsidRPr="00991A7E">
        <w:rPr>
          <w:rFonts w:cs="Arial"/>
          <w:b/>
          <w:bCs/>
          <w:lang w:val="ru-RU"/>
        </w:rPr>
        <w:t>"</w:t>
      </w:r>
      <w:r w:rsidRPr="00991A7E">
        <w:rPr>
          <w:rFonts w:cs="Arial"/>
          <w:lang w:val="ru-RU"/>
        </w:rPr>
        <w:t>,</w:t>
      </w:r>
      <w:r w:rsidR="00BE28FB" w:rsidRPr="00991A7E">
        <w:rPr>
          <w:rFonts w:cs="Arial"/>
          <w:lang w:val="ru-RU"/>
        </w:rPr>
        <w:t xml:space="preserve"> </w:t>
      </w:r>
      <w:r w:rsidRPr="005E2E54">
        <w:rPr>
          <w:rFonts w:cs="Arial"/>
          <w:snapToGrid w:val="0"/>
          <w:lang w:val="ru-RU"/>
        </w:rPr>
        <w:t>зарезервированы для сетей подвижной телефонной связи</w:t>
      </w:r>
      <w:r w:rsidR="00BE28FB" w:rsidRPr="00991A7E">
        <w:rPr>
          <w:rFonts w:cs="Arial"/>
          <w:lang w:val="ru-RU"/>
        </w:rPr>
        <w:t>.</w:t>
      </w:r>
    </w:p>
    <w:p w14:paraId="122B18C0" w14:textId="4013D1DD" w:rsidR="00BE28FB" w:rsidRPr="00991A7E" w:rsidRDefault="00991A7E" w:rsidP="00991A7E">
      <w:pPr>
        <w:tabs>
          <w:tab w:val="clear" w:pos="567"/>
          <w:tab w:val="clear" w:pos="5387"/>
          <w:tab w:val="clear" w:pos="5954"/>
        </w:tabs>
        <w:spacing w:after="120"/>
        <w:jc w:val="left"/>
        <w:textAlignment w:val="auto"/>
        <w:rPr>
          <w:rFonts w:cs="Arial"/>
          <w:lang w:val="ru-RU"/>
        </w:rPr>
      </w:pPr>
      <w:r w:rsidRPr="005E2E54">
        <w:rPr>
          <w:snapToGrid w:val="0"/>
          <w:lang w:val="ru-RU"/>
        </w:rPr>
        <w:t>Список</w:t>
      </w:r>
      <w:r w:rsidRPr="00991A7E">
        <w:rPr>
          <w:snapToGrid w:val="0"/>
          <w:lang w:val="ru-RU"/>
        </w:rPr>
        <w:t xml:space="preserve"> </w:t>
      </w:r>
      <w:r w:rsidRPr="005E2E54">
        <w:rPr>
          <w:snapToGrid w:val="0"/>
          <w:lang w:val="ru-RU"/>
        </w:rPr>
        <w:t>номеров</w:t>
      </w:r>
      <w:r w:rsidRPr="00991A7E">
        <w:rPr>
          <w:snapToGrid w:val="0"/>
          <w:lang w:val="ru-RU"/>
        </w:rPr>
        <w:t xml:space="preserve"> </w:t>
      </w:r>
      <w:r w:rsidR="00BE28FB" w:rsidRPr="00813D64">
        <w:rPr>
          <w:rFonts w:cs="Arial"/>
          <w:lang w:val="en-US"/>
        </w:rPr>
        <w:t>SABPQMCDU</w:t>
      </w:r>
      <w:r w:rsidRPr="005E2E54">
        <w:rPr>
          <w:snapToGrid w:val="0"/>
          <w:lang w:val="ru-RU"/>
        </w:rPr>
        <w:t>, в настоящее время распределенных оператору</w:t>
      </w:r>
      <w:r w:rsidR="00BE28FB" w:rsidRPr="00991A7E">
        <w:rPr>
          <w:rFonts w:cs="Arial"/>
          <w:lang w:val="ru-RU"/>
        </w:rPr>
        <w:t xml:space="preserve"> </w:t>
      </w:r>
      <w:r w:rsidR="00BE28FB" w:rsidRPr="00813D64">
        <w:rPr>
          <w:rFonts w:cs="Arial"/>
          <w:lang w:val="en-US"/>
        </w:rPr>
        <w:t>Orange</w:t>
      </w:r>
      <w:r w:rsidR="00BE28FB" w:rsidRPr="00991A7E">
        <w:rPr>
          <w:rFonts w:cs="Arial"/>
          <w:lang w:val="ru-RU"/>
        </w:rPr>
        <w:t xml:space="preserve"> </w:t>
      </w:r>
      <w:r w:rsidR="00BE28FB" w:rsidRPr="00813D64">
        <w:rPr>
          <w:rFonts w:cs="Arial"/>
          <w:lang w:val="en-US"/>
        </w:rPr>
        <w:t>Bissau</w:t>
      </w:r>
      <w:r w:rsidR="00BE28FB" w:rsidRPr="00991A7E">
        <w:rPr>
          <w:rFonts w:cs="Arial"/>
          <w:lang w:val="ru-RU"/>
        </w:rPr>
        <w:t xml:space="preserve"> </w:t>
      </w:r>
      <w:r w:rsidRPr="005E2E54">
        <w:rPr>
          <w:rFonts w:eastAsia="Arial"/>
          <w:snapToGrid w:val="0"/>
          <w:lang w:val="ru-RU"/>
        </w:rPr>
        <w:t>для его сети подвижной телефонной связи</w:t>
      </w:r>
      <w:r w:rsidR="00BE28FB" w:rsidRPr="00991A7E">
        <w:rPr>
          <w:rFonts w:cs="Arial"/>
          <w:lang w:val="ru-RU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843"/>
      </w:tblGrid>
      <w:tr w:rsidR="00991A7E" w:rsidRPr="00813D64" w14:paraId="6E30CE86" w14:textId="77777777" w:rsidTr="00065443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14:paraId="1C3D402B" w14:textId="77777777" w:rsidR="00991A7E" w:rsidRPr="00813D64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14:paraId="74D37D4C" w14:textId="2C0BF4A1" w:rsidR="00991A7E" w:rsidRPr="00991A7E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707AB7FB" w14:textId="4A00BDAF" w:rsidR="00991A7E" w:rsidRPr="00991A7E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2EF0FD43" w14:textId="6F23F5D5" w:rsidR="00991A7E" w:rsidRPr="00813D64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991A7E" w:rsidRPr="00813D64" w14:paraId="2F5C5CDF" w14:textId="77777777" w:rsidTr="00065443">
        <w:trPr>
          <w:cantSplit/>
          <w:tblHeader/>
        </w:trPr>
        <w:tc>
          <w:tcPr>
            <w:tcW w:w="1340" w:type="dxa"/>
            <w:hideMark/>
          </w:tcPr>
          <w:p w14:paraId="616FED0E" w14:textId="1F650413" w:rsidR="00991A7E" w:rsidRPr="00813D64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1" w:type="dxa"/>
          </w:tcPr>
          <w:p w14:paraId="1DE60E06" w14:textId="77F236B2" w:rsidR="00991A7E" w:rsidRPr="00813D64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14:paraId="1DB4D127" w14:textId="24A5C9E3" w:rsidR="00991A7E" w:rsidRPr="00813D64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vAlign w:val="center"/>
            <w:hideMark/>
          </w:tcPr>
          <w:p w14:paraId="3CC877E5" w14:textId="0D5ED5AA" w:rsidR="00991A7E" w:rsidRPr="00813D64" w:rsidRDefault="00991A7E" w:rsidP="00991A7E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415" w:type="dxa"/>
            <w:vMerge/>
            <w:vAlign w:val="center"/>
            <w:hideMark/>
          </w:tcPr>
          <w:p w14:paraId="71AC64E7" w14:textId="77777777" w:rsidR="00991A7E" w:rsidRPr="00813D64" w:rsidRDefault="00991A7E" w:rsidP="0099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DA7F484" w14:textId="77777777" w:rsidR="00991A7E" w:rsidRPr="00813D64" w:rsidRDefault="00991A7E" w:rsidP="00991A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BE28FB" w:rsidRPr="00813D64" w14:paraId="687C5887" w14:textId="77777777" w:rsidTr="00065443">
        <w:trPr>
          <w:cantSplit/>
        </w:trPr>
        <w:tc>
          <w:tcPr>
            <w:tcW w:w="1340" w:type="dxa"/>
          </w:tcPr>
          <w:p w14:paraId="0563A6A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5AFD7E7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995" w:type="dxa"/>
          </w:tcPr>
          <w:p w14:paraId="49E918E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0E6D644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5ACFC7E" w14:textId="58FD5598" w:rsidR="00BE28FB" w:rsidRPr="00813D64" w:rsidRDefault="00E153B7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 w:val="restart"/>
            <w:vAlign w:val="center"/>
          </w:tcPr>
          <w:p w14:paraId="285F3B8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Orange Bissau</w:t>
            </w:r>
          </w:p>
        </w:tc>
      </w:tr>
      <w:tr w:rsidR="00BE28FB" w:rsidRPr="00813D64" w14:paraId="4C8BC0C9" w14:textId="77777777" w:rsidTr="00065443">
        <w:trPr>
          <w:cantSplit/>
        </w:trPr>
        <w:tc>
          <w:tcPr>
            <w:tcW w:w="1340" w:type="dxa"/>
          </w:tcPr>
          <w:p w14:paraId="055D17C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5F64D90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995" w:type="dxa"/>
          </w:tcPr>
          <w:p w14:paraId="3AE67E7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378E796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FD4BDB5" w14:textId="145576B1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F7EBFA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6C933C7F" w14:textId="77777777" w:rsidTr="00065443">
        <w:trPr>
          <w:cantSplit/>
        </w:trPr>
        <w:tc>
          <w:tcPr>
            <w:tcW w:w="1340" w:type="dxa"/>
          </w:tcPr>
          <w:p w14:paraId="286FCBA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63E5212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995" w:type="dxa"/>
          </w:tcPr>
          <w:p w14:paraId="6834F02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1EE5AC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401DE7ED" w14:textId="642EFDEE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657423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7886A6C2" w14:textId="77777777" w:rsidTr="00065443">
        <w:trPr>
          <w:cantSplit/>
        </w:trPr>
        <w:tc>
          <w:tcPr>
            <w:tcW w:w="1340" w:type="dxa"/>
          </w:tcPr>
          <w:p w14:paraId="6784C72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6BD8F61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53X XXXX</w:t>
            </w:r>
          </w:p>
        </w:tc>
        <w:tc>
          <w:tcPr>
            <w:tcW w:w="995" w:type="dxa"/>
          </w:tcPr>
          <w:p w14:paraId="7D66934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632D9FA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852A9CD" w14:textId="4CBBAC1C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648F90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0DC27317" w14:textId="77777777" w:rsidTr="00065443">
        <w:trPr>
          <w:cantSplit/>
        </w:trPr>
        <w:tc>
          <w:tcPr>
            <w:tcW w:w="1340" w:type="dxa"/>
          </w:tcPr>
          <w:p w14:paraId="60B84E2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199BC4D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54X XXXX</w:t>
            </w:r>
          </w:p>
        </w:tc>
        <w:tc>
          <w:tcPr>
            <w:tcW w:w="995" w:type="dxa"/>
          </w:tcPr>
          <w:p w14:paraId="07DAC08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6E17ACE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D51729D" w14:textId="18C7337D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8A6B03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5006607E" w14:textId="77777777" w:rsidTr="00065443">
        <w:trPr>
          <w:cantSplit/>
        </w:trPr>
        <w:tc>
          <w:tcPr>
            <w:tcW w:w="1340" w:type="dxa"/>
          </w:tcPr>
          <w:p w14:paraId="77C5F5A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006EA9C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55X XXXX</w:t>
            </w:r>
          </w:p>
        </w:tc>
        <w:tc>
          <w:tcPr>
            <w:tcW w:w="995" w:type="dxa"/>
          </w:tcPr>
          <w:p w14:paraId="3074903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02CD3BB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677ACA3" w14:textId="3548F11E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826B55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7646092C" w14:textId="77777777" w:rsidTr="00065443">
        <w:trPr>
          <w:cantSplit/>
        </w:trPr>
        <w:tc>
          <w:tcPr>
            <w:tcW w:w="1340" w:type="dxa"/>
          </w:tcPr>
          <w:p w14:paraId="1FB09A3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55197A2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56X XXXX</w:t>
            </w:r>
          </w:p>
        </w:tc>
        <w:tc>
          <w:tcPr>
            <w:tcW w:w="995" w:type="dxa"/>
          </w:tcPr>
          <w:p w14:paraId="4D6F6D1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46B956D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4F461CA6" w14:textId="7F4E7CA5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FC5E74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059F0809" w14:textId="77777777" w:rsidTr="00065443">
        <w:trPr>
          <w:cantSplit/>
        </w:trPr>
        <w:tc>
          <w:tcPr>
            <w:tcW w:w="1340" w:type="dxa"/>
          </w:tcPr>
          <w:p w14:paraId="77DAC54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1ECF555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57X XXXX</w:t>
            </w:r>
          </w:p>
        </w:tc>
        <w:tc>
          <w:tcPr>
            <w:tcW w:w="995" w:type="dxa"/>
          </w:tcPr>
          <w:p w14:paraId="130AB48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1CBBFCB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72DB3E10" w14:textId="798322B9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FE8EB7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25844A5B" w14:textId="77777777" w:rsidTr="00065443">
        <w:trPr>
          <w:cantSplit/>
        </w:trPr>
        <w:tc>
          <w:tcPr>
            <w:tcW w:w="1340" w:type="dxa"/>
          </w:tcPr>
          <w:p w14:paraId="4103EAC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4E52C64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58X XXXX</w:t>
            </w:r>
          </w:p>
        </w:tc>
        <w:tc>
          <w:tcPr>
            <w:tcW w:w="995" w:type="dxa"/>
          </w:tcPr>
          <w:p w14:paraId="588CB66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293D905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39D8138E" w14:textId="18D272DA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1730B4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552E2571" w14:textId="77777777" w:rsidTr="00065443">
        <w:trPr>
          <w:cantSplit/>
        </w:trPr>
        <w:tc>
          <w:tcPr>
            <w:tcW w:w="1340" w:type="dxa"/>
          </w:tcPr>
          <w:p w14:paraId="5F255B4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372C756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59X XXXX</w:t>
            </w:r>
          </w:p>
        </w:tc>
        <w:tc>
          <w:tcPr>
            <w:tcW w:w="995" w:type="dxa"/>
          </w:tcPr>
          <w:p w14:paraId="3FA202B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454EBC5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789CF0C2" w14:textId="21D58AD2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7CD2C6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493B43D2" w14:textId="77777777" w:rsidTr="00065443">
        <w:trPr>
          <w:cantSplit/>
        </w:trPr>
        <w:tc>
          <w:tcPr>
            <w:tcW w:w="1340" w:type="dxa"/>
          </w:tcPr>
          <w:p w14:paraId="665F43B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6FB5408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995" w:type="dxa"/>
          </w:tcPr>
          <w:p w14:paraId="177A849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23C879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772B832D" w14:textId="37A7386B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B5439D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64B004D9" w14:textId="77777777" w:rsidTr="00065443">
        <w:trPr>
          <w:cantSplit/>
        </w:trPr>
        <w:tc>
          <w:tcPr>
            <w:tcW w:w="1340" w:type="dxa"/>
          </w:tcPr>
          <w:p w14:paraId="01A5A5E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4ADA8E3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995" w:type="dxa"/>
          </w:tcPr>
          <w:p w14:paraId="3D8EEB7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2EECE3F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50F348FC" w14:textId="29E12BCE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043D0D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1325C6C2" w14:textId="77777777" w:rsidTr="00065443">
        <w:trPr>
          <w:cantSplit/>
        </w:trPr>
        <w:tc>
          <w:tcPr>
            <w:tcW w:w="1340" w:type="dxa"/>
          </w:tcPr>
          <w:p w14:paraId="4FB6E7E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95</w:t>
            </w:r>
          </w:p>
        </w:tc>
        <w:tc>
          <w:tcPr>
            <w:tcW w:w="1341" w:type="dxa"/>
          </w:tcPr>
          <w:p w14:paraId="36EA5D8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995" w:type="dxa"/>
          </w:tcPr>
          <w:p w14:paraId="581400F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1276625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2A7968B" w14:textId="26842BD4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="Arial" w:hAnsi="Arial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24744C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25D85D34" w14:textId="5BC61FFC" w:rsidR="00BE28FB" w:rsidRPr="00E153B7" w:rsidRDefault="00E153B7" w:rsidP="00E153B7">
      <w:pPr>
        <w:tabs>
          <w:tab w:val="clear" w:pos="567"/>
          <w:tab w:val="clear" w:pos="5387"/>
          <w:tab w:val="clear" w:pos="5954"/>
        </w:tabs>
        <w:spacing w:before="360" w:after="120"/>
        <w:jc w:val="left"/>
        <w:textAlignment w:val="auto"/>
        <w:rPr>
          <w:rFonts w:cs="Arial"/>
          <w:lang w:val="ru-RU"/>
        </w:rPr>
      </w:pPr>
      <w:r w:rsidRPr="00E153B7">
        <w:rPr>
          <w:rFonts w:cs="Arial"/>
          <w:lang w:val="ru-RU"/>
        </w:rPr>
        <w:t>Список номеров</w:t>
      </w:r>
      <w:r w:rsidR="00BE28FB" w:rsidRPr="00E153B7">
        <w:rPr>
          <w:rFonts w:cs="Arial"/>
          <w:lang w:val="ru-RU"/>
        </w:rPr>
        <w:t xml:space="preserve"> </w:t>
      </w:r>
      <w:r w:rsidR="00BE28FB" w:rsidRPr="00813D64">
        <w:rPr>
          <w:rFonts w:cs="Arial"/>
          <w:lang w:val="en-US"/>
        </w:rPr>
        <w:t>SABPQMCDU</w:t>
      </w:r>
      <w:r w:rsidRPr="00E153B7">
        <w:rPr>
          <w:rFonts w:cs="Arial"/>
          <w:lang w:val="ru-RU"/>
        </w:rPr>
        <w:t xml:space="preserve">, в настоящее время распределенных оператору </w:t>
      </w:r>
      <w:r w:rsidR="00BE28FB" w:rsidRPr="00813D64">
        <w:rPr>
          <w:rFonts w:cs="Arial"/>
          <w:lang w:val="en-US"/>
        </w:rPr>
        <w:t>Spacetel</w:t>
      </w:r>
      <w:r w:rsidR="00BE28FB" w:rsidRPr="00E153B7">
        <w:rPr>
          <w:rFonts w:cs="Arial"/>
          <w:lang w:val="ru-RU"/>
        </w:rPr>
        <w:t xml:space="preserve"> </w:t>
      </w:r>
      <w:r w:rsidR="00BE28FB" w:rsidRPr="00813D64">
        <w:rPr>
          <w:rFonts w:cs="Arial"/>
          <w:lang w:val="en-US"/>
        </w:rPr>
        <w:t>Guin</w:t>
      </w:r>
      <w:r w:rsidR="00BE28FB" w:rsidRPr="00E153B7">
        <w:rPr>
          <w:rFonts w:cs="Arial"/>
          <w:lang w:val="ru-RU"/>
        </w:rPr>
        <w:t>é-</w:t>
      </w:r>
      <w:r w:rsidR="00BE28FB" w:rsidRPr="00813D64">
        <w:rPr>
          <w:rFonts w:cs="Arial"/>
          <w:lang w:val="en-US"/>
        </w:rPr>
        <w:t>Bissau</w:t>
      </w:r>
      <w:r w:rsidR="00BE28FB" w:rsidRPr="00E153B7">
        <w:rPr>
          <w:rFonts w:cs="Arial"/>
          <w:lang w:val="ru-RU"/>
        </w:rPr>
        <w:t xml:space="preserve"> </w:t>
      </w:r>
      <w:r w:rsidRPr="00E153B7">
        <w:rPr>
          <w:rFonts w:cs="Arial"/>
          <w:lang w:val="ru-RU"/>
        </w:rPr>
        <w:t>для его сети подвижной телефонной связи</w:t>
      </w:r>
      <w:r w:rsidR="00BE28FB" w:rsidRPr="00E153B7">
        <w:rPr>
          <w:rFonts w:cs="Arial"/>
          <w:lang w:val="ru-RU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843"/>
      </w:tblGrid>
      <w:tr w:rsidR="00E153B7" w:rsidRPr="00813D64" w14:paraId="66A9C450" w14:textId="77777777" w:rsidTr="00065443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14:paraId="55E6EEFF" w14:textId="77777777" w:rsidR="00E153B7" w:rsidRPr="00813D64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14:paraId="176B8F78" w14:textId="6B9EAF38" w:rsidR="00E153B7" w:rsidRPr="00E153B7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146BB87A" w14:textId="180F47FF" w:rsidR="00E153B7" w:rsidRPr="00E153B7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390D78C" w14:textId="33F75A32" w:rsidR="00E153B7" w:rsidRPr="00813D64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E153B7" w:rsidRPr="00813D64" w14:paraId="76E4F99C" w14:textId="77777777" w:rsidTr="00065443">
        <w:trPr>
          <w:cantSplit/>
          <w:tblHeader/>
        </w:trPr>
        <w:tc>
          <w:tcPr>
            <w:tcW w:w="1340" w:type="dxa"/>
            <w:hideMark/>
          </w:tcPr>
          <w:p w14:paraId="19DD2295" w14:textId="6A189727" w:rsidR="00E153B7" w:rsidRPr="00813D64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1" w:type="dxa"/>
          </w:tcPr>
          <w:p w14:paraId="538468B9" w14:textId="565508A7" w:rsidR="00E153B7" w:rsidRPr="00813D64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14:paraId="19B25CB2" w14:textId="231243C2" w:rsidR="00E153B7" w:rsidRPr="00813D64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vAlign w:val="center"/>
            <w:hideMark/>
          </w:tcPr>
          <w:p w14:paraId="6A9AEA2F" w14:textId="2F60C331" w:rsidR="00E153B7" w:rsidRPr="00813D64" w:rsidRDefault="00E153B7" w:rsidP="00E153B7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415" w:type="dxa"/>
            <w:vMerge/>
            <w:vAlign w:val="center"/>
            <w:hideMark/>
          </w:tcPr>
          <w:p w14:paraId="5416FEE4" w14:textId="77777777" w:rsidR="00E153B7" w:rsidRPr="00813D64" w:rsidRDefault="00E153B7" w:rsidP="00E153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13D474C" w14:textId="77777777" w:rsidR="00E153B7" w:rsidRPr="00813D64" w:rsidRDefault="00E153B7" w:rsidP="00E153B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BE28FB" w:rsidRPr="00813D64" w14:paraId="5EB59D10" w14:textId="77777777" w:rsidTr="00065443">
        <w:trPr>
          <w:cantSplit/>
        </w:trPr>
        <w:tc>
          <w:tcPr>
            <w:tcW w:w="1340" w:type="dxa"/>
          </w:tcPr>
          <w:p w14:paraId="4948CF0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093C2FD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60X XXXX</w:t>
            </w:r>
          </w:p>
        </w:tc>
        <w:tc>
          <w:tcPr>
            <w:tcW w:w="995" w:type="dxa"/>
          </w:tcPr>
          <w:p w14:paraId="650335B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472FE68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3AB7BFF" w14:textId="7F113B19" w:rsidR="00BE28FB" w:rsidRPr="00813D64" w:rsidRDefault="00E153B7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 w:val="restart"/>
            <w:vAlign w:val="center"/>
          </w:tcPr>
          <w:p w14:paraId="34C0ACE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Spacetel Guiné-Bissau</w:t>
            </w:r>
          </w:p>
        </w:tc>
      </w:tr>
      <w:tr w:rsidR="00BE28FB" w:rsidRPr="00813D64" w14:paraId="56CA5612" w14:textId="77777777" w:rsidTr="00065443">
        <w:trPr>
          <w:cantSplit/>
        </w:trPr>
        <w:tc>
          <w:tcPr>
            <w:tcW w:w="1340" w:type="dxa"/>
          </w:tcPr>
          <w:p w14:paraId="785760C6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4B2896B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61X XXXX</w:t>
            </w:r>
          </w:p>
        </w:tc>
        <w:tc>
          <w:tcPr>
            <w:tcW w:w="995" w:type="dxa"/>
          </w:tcPr>
          <w:p w14:paraId="6F2A13C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3C46002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480B501" w14:textId="709481B5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8ACC33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652D0313" w14:textId="77777777" w:rsidTr="00065443">
        <w:trPr>
          <w:cantSplit/>
        </w:trPr>
        <w:tc>
          <w:tcPr>
            <w:tcW w:w="1340" w:type="dxa"/>
          </w:tcPr>
          <w:p w14:paraId="2B54CDC0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6F66171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62X XXXX</w:t>
            </w:r>
          </w:p>
        </w:tc>
        <w:tc>
          <w:tcPr>
            <w:tcW w:w="995" w:type="dxa"/>
          </w:tcPr>
          <w:p w14:paraId="3A90AD1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B4E10C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5CE62A3C" w14:textId="31A2D271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4EF236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4BE31DA7" w14:textId="77777777" w:rsidTr="00065443">
        <w:trPr>
          <w:cantSplit/>
        </w:trPr>
        <w:tc>
          <w:tcPr>
            <w:tcW w:w="1340" w:type="dxa"/>
          </w:tcPr>
          <w:p w14:paraId="0ADBCAA5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2CF9CE2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63X XXXX</w:t>
            </w:r>
          </w:p>
        </w:tc>
        <w:tc>
          <w:tcPr>
            <w:tcW w:w="995" w:type="dxa"/>
          </w:tcPr>
          <w:p w14:paraId="06662FB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19425EB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22398D3F" w14:textId="3C49A9BC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4EC64C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1E98DC59" w14:textId="77777777" w:rsidTr="00065443">
        <w:trPr>
          <w:cantSplit/>
        </w:trPr>
        <w:tc>
          <w:tcPr>
            <w:tcW w:w="1340" w:type="dxa"/>
          </w:tcPr>
          <w:p w14:paraId="62F57711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7DE5BA7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64X XXXX</w:t>
            </w:r>
          </w:p>
        </w:tc>
        <w:tc>
          <w:tcPr>
            <w:tcW w:w="995" w:type="dxa"/>
          </w:tcPr>
          <w:p w14:paraId="71303C2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62808FF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7920C56F" w14:textId="5C97E4FC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9431C1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6F56379B" w14:textId="77777777" w:rsidTr="00065443">
        <w:trPr>
          <w:cantSplit/>
        </w:trPr>
        <w:tc>
          <w:tcPr>
            <w:tcW w:w="1340" w:type="dxa"/>
          </w:tcPr>
          <w:p w14:paraId="6949F4E8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5545596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65X XXXX</w:t>
            </w:r>
          </w:p>
        </w:tc>
        <w:tc>
          <w:tcPr>
            <w:tcW w:w="995" w:type="dxa"/>
          </w:tcPr>
          <w:p w14:paraId="608468B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2B1FE36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1722D45" w14:textId="71FB394A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43F66C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046BE08F" w14:textId="77777777" w:rsidTr="00065443">
        <w:trPr>
          <w:cantSplit/>
        </w:trPr>
        <w:tc>
          <w:tcPr>
            <w:tcW w:w="1340" w:type="dxa"/>
          </w:tcPr>
          <w:p w14:paraId="59A01D4F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6E913E0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66X XXXX</w:t>
            </w:r>
          </w:p>
        </w:tc>
        <w:tc>
          <w:tcPr>
            <w:tcW w:w="995" w:type="dxa"/>
          </w:tcPr>
          <w:p w14:paraId="5505AD0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5CC6DD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E9DB735" w14:textId="03BA8350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38A1C4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1F003655" w14:textId="77777777" w:rsidTr="00065443">
        <w:trPr>
          <w:cantSplit/>
        </w:trPr>
        <w:tc>
          <w:tcPr>
            <w:tcW w:w="1340" w:type="dxa"/>
          </w:tcPr>
          <w:p w14:paraId="39927EBA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441488E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67X XXXX</w:t>
            </w:r>
          </w:p>
        </w:tc>
        <w:tc>
          <w:tcPr>
            <w:tcW w:w="995" w:type="dxa"/>
          </w:tcPr>
          <w:p w14:paraId="62D5C06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3D42A36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40848A67" w14:textId="7B10A2EA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7BE6A4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32863D90" w14:textId="77777777" w:rsidTr="00065443">
        <w:trPr>
          <w:cantSplit/>
        </w:trPr>
        <w:tc>
          <w:tcPr>
            <w:tcW w:w="1340" w:type="dxa"/>
          </w:tcPr>
          <w:p w14:paraId="66311D1D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0536D14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68X XXXX</w:t>
            </w:r>
          </w:p>
        </w:tc>
        <w:tc>
          <w:tcPr>
            <w:tcW w:w="995" w:type="dxa"/>
          </w:tcPr>
          <w:p w14:paraId="23067DC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4B14535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5CD5FAE" w14:textId="607B8DD0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2DC8FD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0726A2AA" w14:textId="77777777" w:rsidTr="00065443">
        <w:trPr>
          <w:cantSplit/>
        </w:trPr>
        <w:tc>
          <w:tcPr>
            <w:tcW w:w="1340" w:type="dxa"/>
          </w:tcPr>
          <w:p w14:paraId="62F481B8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592169D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69X XXXX</w:t>
            </w:r>
          </w:p>
        </w:tc>
        <w:tc>
          <w:tcPr>
            <w:tcW w:w="995" w:type="dxa"/>
          </w:tcPr>
          <w:p w14:paraId="71E5B8C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14EE0D6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0B83CB29" w14:textId="303A4CD7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A15889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3582205E" w14:textId="77777777" w:rsidTr="00065443">
        <w:trPr>
          <w:cantSplit/>
        </w:trPr>
        <w:tc>
          <w:tcPr>
            <w:tcW w:w="1340" w:type="dxa"/>
          </w:tcPr>
          <w:p w14:paraId="703B0D00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246EB08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50X XXXX</w:t>
            </w:r>
          </w:p>
        </w:tc>
        <w:tc>
          <w:tcPr>
            <w:tcW w:w="995" w:type="dxa"/>
          </w:tcPr>
          <w:p w14:paraId="457660A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69663F4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2958BFD" w14:textId="424664A5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E28278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36BAA661" w14:textId="77777777" w:rsidTr="00065443">
        <w:trPr>
          <w:cantSplit/>
        </w:trPr>
        <w:tc>
          <w:tcPr>
            <w:tcW w:w="1340" w:type="dxa"/>
          </w:tcPr>
          <w:p w14:paraId="5C208F50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6826CFB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51X XXXX</w:t>
            </w:r>
          </w:p>
        </w:tc>
        <w:tc>
          <w:tcPr>
            <w:tcW w:w="995" w:type="dxa"/>
          </w:tcPr>
          <w:p w14:paraId="33FCAA8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7F25E1B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B5114ED" w14:textId="281ABC92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09CB43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7939CFF4" w14:textId="77777777" w:rsidTr="00065443">
        <w:trPr>
          <w:cantSplit/>
        </w:trPr>
        <w:tc>
          <w:tcPr>
            <w:tcW w:w="1340" w:type="dxa"/>
          </w:tcPr>
          <w:p w14:paraId="318DAF81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2392C0A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52X XXXX</w:t>
            </w:r>
          </w:p>
        </w:tc>
        <w:tc>
          <w:tcPr>
            <w:tcW w:w="995" w:type="dxa"/>
          </w:tcPr>
          <w:p w14:paraId="4FF5A9D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1E82BCB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188F4148" w14:textId="1C377727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4AC8177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641D2D98" w14:textId="77777777" w:rsidTr="00065443">
        <w:trPr>
          <w:cantSplit/>
        </w:trPr>
        <w:tc>
          <w:tcPr>
            <w:tcW w:w="1340" w:type="dxa"/>
          </w:tcPr>
          <w:p w14:paraId="39EBB0A9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21E52853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90X XXXX</w:t>
            </w:r>
          </w:p>
        </w:tc>
        <w:tc>
          <w:tcPr>
            <w:tcW w:w="995" w:type="dxa"/>
          </w:tcPr>
          <w:p w14:paraId="6F48C55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5C704C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4F100BDB" w14:textId="195DC667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5A3B32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7BAA04FE" w14:textId="77777777" w:rsidTr="00065443">
        <w:trPr>
          <w:cantSplit/>
        </w:trPr>
        <w:tc>
          <w:tcPr>
            <w:tcW w:w="1340" w:type="dxa"/>
          </w:tcPr>
          <w:p w14:paraId="4E6B0A2B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7B71E750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91X XXXX</w:t>
            </w:r>
          </w:p>
        </w:tc>
        <w:tc>
          <w:tcPr>
            <w:tcW w:w="995" w:type="dxa"/>
          </w:tcPr>
          <w:p w14:paraId="5BC3E42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0514317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72BB5E46" w14:textId="03D7151F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91CA9C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7D41A5A6" w14:textId="77777777" w:rsidTr="00065443">
        <w:trPr>
          <w:cantSplit/>
        </w:trPr>
        <w:tc>
          <w:tcPr>
            <w:tcW w:w="1340" w:type="dxa"/>
          </w:tcPr>
          <w:p w14:paraId="448E6BF9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96</w:t>
            </w:r>
          </w:p>
        </w:tc>
        <w:tc>
          <w:tcPr>
            <w:tcW w:w="1341" w:type="dxa"/>
          </w:tcPr>
          <w:p w14:paraId="26D11849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92X XXXX</w:t>
            </w:r>
          </w:p>
        </w:tc>
        <w:tc>
          <w:tcPr>
            <w:tcW w:w="995" w:type="dxa"/>
          </w:tcPr>
          <w:p w14:paraId="3E9D606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3688AFAE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34C872A4" w14:textId="7E8486B5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8E2BB8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5A7CCF8F" w14:textId="5274CA6F" w:rsidR="00BE28FB" w:rsidRPr="00E153B7" w:rsidRDefault="00E153B7" w:rsidP="00E153B7">
      <w:pPr>
        <w:tabs>
          <w:tab w:val="clear" w:pos="567"/>
          <w:tab w:val="clear" w:pos="5387"/>
          <w:tab w:val="clear" w:pos="5954"/>
        </w:tabs>
        <w:spacing w:before="360" w:after="120"/>
        <w:jc w:val="left"/>
        <w:textAlignment w:val="auto"/>
        <w:rPr>
          <w:rFonts w:cs="Arial"/>
          <w:lang w:val="ru-RU"/>
        </w:rPr>
      </w:pPr>
      <w:r w:rsidRPr="00E153B7">
        <w:rPr>
          <w:rFonts w:cs="Arial"/>
          <w:lang w:val="ru-RU"/>
        </w:rPr>
        <w:lastRenderedPageBreak/>
        <w:t>Список номеров</w:t>
      </w:r>
      <w:r w:rsidR="00BE28FB" w:rsidRPr="00E153B7">
        <w:rPr>
          <w:rFonts w:cs="Arial"/>
          <w:lang w:val="ru-RU"/>
        </w:rPr>
        <w:t xml:space="preserve"> </w:t>
      </w:r>
      <w:r w:rsidR="00BE28FB" w:rsidRPr="00813D64">
        <w:rPr>
          <w:rFonts w:cs="Arial"/>
          <w:lang w:val="en-US"/>
        </w:rPr>
        <w:t>SABPQMCDU</w:t>
      </w:r>
      <w:r w:rsidRPr="00E153B7">
        <w:rPr>
          <w:rFonts w:cs="Arial"/>
          <w:lang w:val="ru-RU"/>
        </w:rPr>
        <w:t>, в настоящее время распределенных оператору</w:t>
      </w:r>
      <w:r w:rsidR="00481BF6">
        <w:rPr>
          <w:rFonts w:cs="Arial"/>
          <w:lang w:val="ru-RU"/>
        </w:rPr>
        <w:t xml:space="preserve"> </w:t>
      </w:r>
      <w:r w:rsidR="00BE28FB" w:rsidRPr="00813D64">
        <w:rPr>
          <w:rFonts w:cs="Arial"/>
          <w:lang w:val="en-US"/>
        </w:rPr>
        <w:t>Guin</w:t>
      </w:r>
      <w:r w:rsidR="00BE28FB" w:rsidRPr="00E153B7">
        <w:rPr>
          <w:rFonts w:cs="Arial"/>
          <w:lang w:val="ru-RU"/>
        </w:rPr>
        <w:t>é</w:t>
      </w:r>
      <w:r w:rsidR="00BE28FB" w:rsidRPr="00813D64">
        <w:rPr>
          <w:rFonts w:cs="Arial"/>
          <w:lang w:val="en-US"/>
        </w:rPr>
        <w:t>tel</w:t>
      </w:r>
      <w:r w:rsidR="00BE28FB" w:rsidRPr="00E153B7">
        <w:rPr>
          <w:rFonts w:cs="Arial"/>
          <w:lang w:val="ru-RU"/>
        </w:rPr>
        <w:t xml:space="preserve"> </w:t>
      </w:r>
      <w:r w:rsidRPr="00E153B7">
        <w:rPr>
          <w:rFonts w:cs="Arial"/>
          <w:lang w:val="ru-RU"/>
        </w:rPr>
        <w:t>для его сети подвижной телефонной связи</w:t>
      </w:r>
      <w:r w:rsidR="00BE28FB" w:rsidRPr="00E153B7">
        <w:rPr>
          <w:rFonts w:cs="Arial"/>
          <w:lang w:val="ru-RU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1341"/>
        <w:gridCol w:w="995"/>
        <w:gridCol w:w="992"/>
        <w:gridCol w:w="2415"/>
        <w:gridCol w:w="1843"/>
      </w:tblGrid>
      <w:tr w:rsidR="00065443" w:rsidRPr="00813D64" w14:paraId="444BCAFC" w14:textId="77777777" w:rsidTr="00065443">
        <w:trPr>
          <w:cantSplit/>
          <w:tblHeader/>
        </w:trPr>
        <w:tc>
          <w:tcPr>
            <w:tcW w:w="2681" w:type="dxa"/>
            <w:gridSpan w:val="2"/>
            <w:vAlign w:val="center"/>
            <w:hideMark/>
          </w:tcPr>
          <w:p w14:paraId="2F5C24A9" w14:textId="77777777" w:rsidR="00065443" w:rsidRPr="00813D64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N(S)N* (NDC +SN)</w:t>
            </w:r>
          </w:p>
        </w:tc>
        <w:tc>
          <w:tcPr>
            <w:tcW w:w="1987" w:type="dxa"/>
            <w:gridSpan w:val="2"/>
            <w:vAlign w:val="center"/>
            <w:hideMark/>
          </w:tcPr>
          <w:p w14:paraId="7CF727C1" w14:textId="667A4A67" w:rsidR="00065443" w:rsidRPr="00065443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415" w:type="dxa"/>
            <w:vMerge w:val="restart"/>
            <w:vAlign w:val="center"/>
            <w:hideMark/>
          </w:tcPr>
          <w:p w14:paraId="30BD23F1" w14:textId="205A00CA" w:rsidR="00065443" w:rsidRPr="00065443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ru-RU"/>
              </w:rPr>
            </w:pP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5E2E54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6318AA58" w14:textId="38852512" w:rsidR="00065443" w:rsidRPr="00813D64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065443" w:rsidRPr="00813D64" w14:paraId="2CE0583C" w14:textId="77777777" w:rsidTr="00065443">
        <w:trPr>
          <w:cantSplit/>
          <w:tblHeader/>
        </w:trPr>
        <w:tc>
          <w:tcPr>
            <w:tcW w:w="1340" w:type="dxa"/>
            <w:hideMark/>
          </w:tcPr>
          <w:p w14:paraId="2AB6F74C" w14:textId="0D823394" w:rsidR="00065443" w:rsidRPr="00813D64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E2E54">
              <w:rPr>
                <w:rFonts w:asciiTheme="minorHAnsi" w:hAnsiTheme="minorHAnsi" w:cs="Arial"/>
                <w:i/>
                <w:iCs/>
                <w:snapToGrid w:val="0"/>
                <w:sz w:val="18"/>
                <w:szCs w:val="18"/>
                <w:lang w:val="ru-RU"/>
              </w:rPr>
              <w:t>Префикс</w:t>
            </w:r>
          </w:p>
        </w:tc>
        <w:tc>
          <w:tcPr>
            <w:tcW w:w="1341" w:type="dxa"/>
          </w:tcPr>
          <w:p w14:paraId="4839D89B" w14:textId="6B708B0C" w:rsidR="00065443" w:rsidRPr="00813D64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i/>
                <w:iCs/>
                <w:sz w:val="18"/>
                <w:szCs w:val="18"/>
                <w:lang w:val="en-US"/>
              </w:rPr>
              <w:t>BP</w:t>
            </w:r>
          </w:p>
        </w:tc>
        <w:tc>
          <w:tcPr>
            <w:tcW w:w="995" w:type="dxa"/>
            <w:vAlign w:val="center"/>
            <w:hideMark/>
          </w:tcPr>
          <w:p w14:paraId="6E377C69" w14:textId="46F21A10" w:rsidR="00065443" w:rsidRPr="00813D64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Макси-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2" w:type="dxa"/>
            <w:vAlign w:val="center"/>
            <w:hideMark/>
          </w:tcPr>
          <w:p w14:paraId="61ACBAA2" w14:textId="0D2F245D" w:rsidR="00065443" w:rsidRPr="00813D64" w:rsidRDefault="00065443" w:rsidP="00065443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Мини-</w:t>
            </w:r>
            <w:r w:rsidRPr="005B0414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2415" w:type="dxa"/>
            <w:vMerge/>
            <w:vAlign w:val="center"/>
            <w:hideMark/>
          </w:tcPr>
          <w:p w14:paraId="3A80C7AC" w14:textId="77777777" w:rsidR="00065443" w:rsidRPr="00813D64" w:rsidRDefault="00065443" w:rsidP="000654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978DDC2" w14:textId="77777777" w:rsidR="00065443" w:rsidRPr="00813D64" w:rsidRDefault="00065443" w:rsidP="000654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</w:tr>
      <w:tr w:rsidR="00BE28FB" w:rsidRPr="00813D64" w14:paraId="77E8F23D" w14:textId="77777777" w:rsidTr="00065443">
        <w:trPr>
          <w:cantSplit/>
        </w:trPr>
        <w:tc>
          <w:tcPr>
            <w:tcW w:w="1340" w:type="dxa"/>
          </w:tcPr>
          <w:p w14:paraId="35A5B9E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31D9D76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70X XXXX</w:t>
            </w:r>
          </w:p>
        </w:tc>
        <w:tc>
          <w:tcPr>
            <w:tcW w:w="995" w:type="dxa"/>
          </w:tcPr>
          <w:p w14:paraId="0D28F69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7787C6F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2EE96EC4" w14:textId="119CA14F" w:rsidR="00BE28FB" w:rsidRPr="00813D64" w:rsidRDefault="00E153B7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eastAsia="Arial" w:cs="Arial"/>
                <w:sz w:val="18"/>
                <w:szCs w:val="18"/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 w:val="restart"/>
            <w:vAlign w:val="center"/>
          </w:tcPr>
          <w:p w14:paraId="4C4B181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Guinétel</w:t>
            </w:r>
          </w:p>
        </w:tc>
      </w:tr>
      <w:tr w:rsidR="00BE28FB" w:rsidRPr="00813D64" w14:paraId="3233371D" w14:textId="77777777" w:rsidTr="00065443">
        <w:trPr>
          <w:cantSplit/>
        </w:trPr>
        <w:tc>
          <w:tcPr>
            <w:tcW w:w="1340" w:type="dxa"/>
          </w:tcPr>
          <w:p w14:paraId="3EA208F8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693EE0D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71X XXXX</w:t>
            </w:r>
          </w:p>
        </w:tc>
        <w:tc>
          <w:tcPr>
            <w:tcW w:w="995" w:type="dxa"/>
          </w:tcPr>
          <w:p w14:paraId="2C4494A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E0706B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4E993142" w14:textId="2F81A1CD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6603933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4DB30198" w14:textId="77777777" w:rsidTr="00065443">
        <w:trPr>
          <w:cantSplit/>
        </w:trPr>
        <w:tc>
          <w:tcPr>
            <w:tcW w:w="1340" w:type="dxa"/>
          </w:tcPr>
          <w:p w14:paraId="71D62BB9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4058506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72X XXXX</w:t>
            </w:r>
          </w:p>
        </w:tc>
        <w:tc>
          <w:tcPr>
            <w:tcW w:w="995" w:type="dxa"/>
          </w:tcPr>
          <w:p w14:paraId="1710F3A8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00603A0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069E77F5" w14:textId="11799F06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086CB6F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117F5BEF" w14:textId="77777777" w:rsidTr="00065443">
        <w:trPr>
          <w:cantSplit/>
        </w:trPr>
        <w:tc>
          <w:tcPr>
            <w:tcW w:w="1340" w:type="dxa"/>
          </w:tcPr>
          <w:p w14:paraId="67510729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2A8C977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73X XXXX</w:t>
            </w:r>
          </w:p>
        </w:tc>
        <w:tc>
          <w:tcPr>
            <w:tcW w:w="995" w:type="dxa"/>
          </w:tcPr>
          <w:p w14:paraId="6E9ACB4D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43762F7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28082161" w14:textId="16239C6C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AF559B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6788C42F" w14:textId="77777777" w:rsidTr="00065443">
        <w:trPr>
          <w:cantSplit/>
        </w:trPr>
        <w:tc>
          <w:tcPr>
            <w:tcW w:w="1340" w:type="dxa"/>
          </w:tcPr>
          <w:p w14:paraId="5DF697DE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582D1AC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74X XXXX</w:t>
            </w:r>
          </w:p>
        </w:tc>
        <w:tc>
          <w:tcPr>
            <w:tcW w:w="995" w:type="dxa"/>
          </w:tcPr>
          <w:p w14:paraId="556848A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1CB8607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859DD11" w14:textId="5261761B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5A82D09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71692F25" w14:textId="77777777" w:rsidTr="00065443">
        <w:trPr>
          <w:cantSplit/>
        </w:trPr>
        <w:tc>
          <w:tcPr>
            <w:tcW w:w="1340" w:type="dxa"/>
          </w:tcPr>
          <w:p w14:paraId="04DB3A09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694E218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75X XXXX</w:t>
            </w:r>
          </w:p>
        </w:tc>
        <w:tc>
          <w:tcPr>
            <w:tcW w:w="995" w:type="dxa"/>
          </w:tcPr>
          <w:p w14:paraId="7568B245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4C8C01CB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322DA4FC" w14:textId="1EC80A88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1C1F220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0D8EE899" w14:textId="77777777" w:rsidTr="00065443">
        <w:trPr>
          <w:cantSplit/>
        </w:trPr>
        <w:tc>
          <w:tcPr>
            <w:tcW w:w="1340" w:type="dxa"/>
          </w:tcPr>
          <w:p w14:paraId="6B429F04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75DB50F7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76X XXXX</w:t>
            </w:r>
          </w:p>
        </w:tc>
        <w:tc>
          <w:tcPr>
            <w:tcW w:w="995" w:type="dxa"/>
          </w:tcPr>
          <w:p w14:paraId="79BDFEF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08EAADC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2E19B516" w14:textId="313ABB27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B44E842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27AE56F3" w14:textId="77777777" w:rsidTr="00065443">
        <w:trPr>
          <w:cantSplit/>
        </w:trPr>
        <w:tc>
          <w:tcPr>
            <w:tcW w:w="1340" w:type="dxa"/>
          </w:tcPr>
          <w:p w14:paraId="3E7DE709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7F15199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77X XXXX</w:t>
            </w:r>
          </w:p>
        </w:tc>
        <w:tc>
          <w:tcPr>
            <w:tcW w:w="995" w:type="dxa"/>
          </w:tcPr>
          <w:p w14:paraId="6784719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5F070B9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2C53A5B9" w14:textId="3CB23AF4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20098133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59D2D3CD" w14:textId="77777777" w:rsidTr="00065443">
        <w:trPr>
          <w:cantSplit/>
        </w:trPr>
        <w:tc>
          <w:tcPr>
            <w:tcW w:w="1340" w:type="dxa"/>
          </w:tcPr>
          <w:p w14:paraId="664A5E73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4E164821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78X XXXX</w:t>
            </w:r>
          </w:p>
        </w:tc>
        <w:tc>
          <w:tcPr>
            <w:tcW w:w="995" w:type="dxa"/>
          </w:tcPr>
          <w:p w14:paraId="47D9F879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101E15AC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6D32278C" w14:textId="55B57F2A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38240B5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BE28FB" w:rsidRPr="00813D64" w14:paraId="05071896" w14:textId="77777777" w:rsidTr="00065443">
        <w:trPr>
          <w:cantSplit/>
        </w:trPr>
        <w:tc>
          <w:tcPr>
            <w:tcW w:w="1340" w:type="dxa"/>
          </w:tcPr>
          <w:p w14:paraId="08145437" w14:textId="77777777" w:rsidR="00BE28FB" w:rsidRPr="00813D64" w:rsidRDefault="00BE28FB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97</w:t>
            </w:r>
          </w:p>
        </w:tc>
        <w:tc>
          <w:tcPr>
            <w:tcW w:w="1341" w:type="dxa"/>
          </w:tcPr>
          <w:p w14:paraId="0EEF754F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79X XXXX</w:t>
            </w:r>
          </w:p>
        </w:tc>
        <w:tc>
          <w:tcPr>
            <w:tcW w:w="995" w:type="dxa"/>
          </w:tcPr>
          <w:p w14:paraId="13741B70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992" w:type="dxa"/>
          </w:tcPr>
          <w:p w14:paraId="684D52F4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textAlignment w:val="auto"/>
              <w:rPr>
                <w:rFonts w:cs="Arial"/>
                <w:sz w:val="18"/>
                <w:szCs w:val="18"/>
                <w:lang w:val="en-US"/>
              </w:rPr>
            </w:pPr>
            <w:r w:rsidRPr="00813D64">
              <w:rPr>
                <w:rFonts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2415" w:type="dxa"/>
          </w:tcPr>
          <w:p w14:paraId="79744E7A" w14:textId="53F4B6AF" w:rsidR="00BE28FB" w:rsidRPr="00813D64" w:rsidRDefault="00E153B7" w:rsidP="00BE28F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lang w:val="en-US"/>
              </w:rPr>
            </w:pPr>
            <w:r>
              <w:rPr>
                <w:rFonts w:eastAsia="Arial" w:cs="Arial"/>
                <w:sz w:val="18"/>
                <w:szCs w:val="18"/>
                <w:lang w:val="en-US"/>
              </w:rPr>
              <w:t>Подвижная связь GSM</w:t>
            </w:r>
          </w:p>
        </w:tc>
        <w:tc>
          <w:tcPr>
            <w:tcW w:w="1843" w:type="dxa"/>
            <w:vMerge/>
          </w:tcPr>
          <w:p w14:paraId="7DF3977A" w14:textId="77777777" w:rsidR="00BE28FB" w:rsidRPr="00813D64" w:rsidRDefault="00BE28FB" w:rsidP="00BE28FB">
            <w:pPr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textAlignment w:val="auto"/>
              <w:rPr>
                <w:rFonts w:cs="Arial"/>
                <w:sz w:val="18"/>
                <w:szCs w:val="18"/>
                <w:lang w:val="en-US"/>
              </w:rPr>
            </w:pPr>
          </w:p>
        </w:tc>
      </w:tr>
    </w:tbl>
    <w:p w14:paraId="487DDAEB" w14:textId="6586EFB2" w:rsidR="00BE28FB" w:rsidRPr="007D53F9" w:rsidRDefault="00065443" w:rsidP="00481BF6">
      <w:pPr>
        <w:keepNext/>
        <w:keepLines/>
        <w:tabs>
          <w:tab w:val="clear" w:pos="567"/>
          <w:tab w:val="clear" w:pos="5387"/>
          <w:tab w:val="clear" w:pos="5954"/>
        </w:tabs>
        <w:spacing w:before="360"/>
        <w:jc w:val="left"/>
        <w:textAlignment w:val="auto"/>
        <w:rPr>
          <w:rFonts w:cs="Arial"/>
          <w:lang w:val="en-US"/>
        </w:rPr>
      </w:pPr>
      <w:r>
        <w:rPr>
          <w:rFonts w:cs="Arial"/>
          <w:lang w:val="ru-RU"/>
        </w:rPr>
        <w:t>Для</w:t>
      </w:r>
      <w:r w:rsidRPr="007D53F9">
        <w:rPr>
          <w:rFonts w:cs="Arial"/>
          <w:lang w:val="en-US"/>
        </w:rPr>
        <w:t xml:space="preserve"> </w:t>
      </w:r>
      <w:r>
        <w:rPr>
          <w:rFonts w:cs="Arial"/>
          <w:lang w:val="ru-RU"/>
        </w:rPr>
        <w:t>контактов</w:t>
      </w:r>
      <w:r w:rsidR="00BE28FB" w:rsidRPr="007D53F9">
        <w:rPr>
          <w:rFonts w:cs="Arial"/>
          <w:lang w:val="en-US"/>
        </w:rPr>
        <w:t>:</w:t>
      </w:r>
    </w:p>
    <w:p w14:paraId="1F444982" w14:textId="64688530" w:rsidR="00BE28FB" w:rsidRPr="00813D64" w:rsidRDefault="00BE28FB" w:rsidP="00C60ED3">
      <w:pPr>
        <w:tabs>
          <w:tab w:val="clear" w:pos="567"/>
          <w:tab w:val="clear" w:pos="1276"/>
          <w:tab w:val="clear" w:pos="5387"/>
          <w:tab w:val="clear" w:pos="5954"/>
          <w:tab w:val="left" w:pos="1701"/>
        </w:tabs>
        <w:ind w:left="720"/>
        <w:jc w:val="left"/>
        <w:textAlignment w:val="auto"/>
        <w:rPr>
          <w:lang w:val="pt-BR"/>
        </w:rPr>
      </w:pPr>
      <w:r w:rsidRPr="00813D64">
        <w:rPr>
          <w:rFonts w:cs="Arial"/>
          <w:lang w:val="pt-BR"/>
        </w:rPr>
        <w:t>Mr</w:t>
      </w:r>
      <w:r>
        <w:rPr>
          <w:rFonts w:cs="Arial"/>
          <w:lang w:val="pt-BR"/>
        </w:rPr>
        <w:t xml:space="preserve"> </w:t>
      </w:r>
      <w:r w:rsidRPr="00813D64">
        <w:rPr>
          <w:rFonts w:cs="Arial"/>
          <w:lang w:val="pt-BR"/>
        </w:rPr>
        <w:t>Téofilo Lopes</w:t>
      </w:r>
      <w:r w:rsidRPr="00813D64">
        <w:rPr>
          <w:rFonts w:cs="Arial"/>
          <w:lang w:val="pt-BR"/>
        </w:rPr>
        <w:br/>
        <w:t>Autoridade Reguladora Nacional das Tecnologias de Informação e Comunicação (ARN)</w:t>
      </w:r>
      <w:r w:rsidRPr="00813D64">
        <w:rPr>
          <w:rFonts w:cs="Arial"/>
          <w:lang w:val="pt-BR"/>
        </w:rPr>
        <w:br/>
        <w:t>Caixa Postal 1372</w:t>
      </w:r>
      <w:r w:rsidRPr="00813D64">
        <w:rPr>
          <w:rFonts w:cs="Arial"/>
          <w:lang w:val="pt-BR"/>
        </w:rPr>
        <w:br/>
        <w:t xml:space="preserve">BISSAU </w:t>
      </w:r>
      <w:r w:rsidRPr="00813D64">
        <w:rPr>
          <w:rFonts w:cs="Arial"/>
          <w:lang w:val="pt-BR"/>
        </w:rPr>
        <w:br/>
        <w:t>Guinea-Bissau</w:t>
      </w:r>
      <w:r w:rsidRPr="00813D64">
        <w:rPr>
          <w:rFonts w:cs="Arial"/>
          <w:lang w:val="pt-BR"/>
        </w:rPr>
        <w:br/>
      </w:r>
      <w:r w:rsidR="007D53F9">
        <w:rPr>
          <w:rFonts w:cs="Arial"/>
          <w:lang w:val="ru-RU"/>
        </w:rPr>
        <w:t>Тел</w:t>
      </w:r>
      <w:r w:rsidR="007D53F9" w:rsidRPr="00747264">
        <w:rPr>
          <w:rFonts w:cs="Arial"/>
          <w:lang w:val="es-ES"/>
        </w:rPr>
        <w:t>.</w:t>
      </w:r>
      <w:r w:rsidRPr="00813D64">
        <w:rPr>
          <w:rFonts w:cs="Arial"/>
          <w:lang w:val="pt-BR"/>
        </w:rPr>
        <w:t>:</w:t>
      </w:r>
      <w:r w:rsidRPr="00813D64">
        <w:rPr>
          <w:rFonts w:cs="Arial"/>
          <w:lang w:val="pt-BR"/>
        </w:rPr>
        <w:tab/>
        <w:t>+245 966 88 23 53</w:t>
      </w:r>
      <w:r w:rsidRPr="00813D64">
        <w:rPr>
          <w:rFonts w:cs="Arial"/>
          <w:lang w:val="pt-BR"/>
        </w:rPr>
        <w:br/>
      </w:r>
      <w:r w:rsidRPr="00813D64">
        <w:rPr>
          <w:rFonts w:cs="Arial"/>
          <w:lang w:val="pt-BR"/>
        </w:rPr>
        <w:tab/>
        <w:t>+245 955 29 60 70</w:t>
      </w:r>
      <w:r w:rsidRPr="00813D64">
        <w:rPr>
          <w:rFonts w:cs="Arial"/>
          <w:lang w:val="pt-BR"/>
        </w:rPr>
        <w:br/>
      </w:r>
      <w:r w:rsidRPr="00813D64">
        <w:rPr>
          <w:rFonts w:cs="Arial"/>
          <w:lang w:val="pt-BR"/>
        </w:rPr>
        <w:tab/>
        <w:t>+245 966 00 40 49</w:t>
      </w:r>
      <w:r w:rsidRPr="00813D64">
        <w:rPr>
          <w:rFonts w:cs="Arial"/>
          <w:lang w:val="pt-BR"/>
        </w:rPr>
        <w:br/>
      </w:r>
      <w:r w:rsidR="007D53F9">
        <w:rPr>
          <w:rFonts w:cs="Arial"/>
          <w:lang w:val="ru-RU"/>
        </w:rPr>
        <w:t>Эл</w:t>
      </w:r>
      <w:r w:rsidR="007D53F9" w:rsidRPr="00747264">
        <w:rPr>
          <w:rFonts w:cs="Arial"/>
          <w:lang w:val="es-ES"/>
        </w:rPr>
        <w:t xml:space="preserve">. </w:t>
      </w:r>
      <w:r w:rsidR="007D53F9">
        <w:rPr>
          <w:rFonts w:cs="Arial"/>
          <w:lang w:val="ru-RU"/>
        </w:rPr>
        <w:t>почта</w:t>
      </w:r>
      <w:r w:rsidRPr="00813D64">
        <w:rPr>
          <w:rFonts w:cs="Arial"/>
          <w:lang w:val="pt-BR"/>
        </w:rPr>
        <w:t>:</w:t>
      </w:r>
      <w:r w:rsidRPr="00813D64">
        <w:rPr>
          <w:rFonts w:cs="Arial"/>
          <w:lang w:val="pt-BR"/>
        </w:rPr>
        <w:tab/>
      </w:r>
      <w:hyperlink r:id="rId22" w:history="1">
        <w:r w:rsidR="00C60ED3" w:rsidRPr="00085972">
          <w:rPr>
            <w:rStyle w:val="Hyperlink"/>
            <w:rFonts w:cs="Arial"/>
            <w:lang w:val="pt-BR"/>
          </w:rPr>
          <w:t>teofilo.lopes@arn.gw</w:t>
        </w:r>
      </w:hyperlink>
      <w:r w:rsidRPr="00813D64">
        <w:rPr>
          <w:rFonts w:cs="Arial"/>
          <w:lang w:val="pt-BR"/>
        </w:rPr>
        <w:t xml:space="preserve">; </w:t>
      </w:r>
      <w:hyperlink r:id="rId23" w:history="1">
        <w:r w:rsidR="00C60ED3" w:rsidRPr="00085972">
          <w:rPr>
            <w:rStyle w:val="Hyperlink"/>
            <w:rFonts w:cs="Arial"/>
            <w:lang w:val="pt-BR"/>
          </w:rPr>
          <w:t>info@arn.gw</w:t>
        </w:r>
      </w:hyperlink>
      <w:r w:rsidRPr="00813D64">
        <w:rPr>
          <w:rFonts w:cs="Arial"/>
          <w:lang w:val="pt-BR"/>
        </w:rPr>
        <w:t xml:space="preserve">; </w:t>
      </w:r>
      <w:hyperlink r:id="rId24" w:history="1">
        <w:r w:rsidR="00C60ED3" w:rsidRPr="00085972">
          <w:rPr>
            <w:rStyle w:val="Hyperlink"/>
            <w:rFonts w:cs="Arial"/>
            <w:lang w:val="pt-BR"/>
          </w:rPr>
          <w:t>lopesteofilo@yahoo.com</w:t>
        </w:r>
      </w:hyperlink>
      <w:r w:rsidRPr="00813D64">
        <w:rPr>
          <w:rFonts w:cs="Arial"/>
          <w:lang w:val="pt-BR"/>
        </w:rPr>
        <w:t xml:space="preserve"> </w:t>
      </w:r>
      <w:r w:rsidRPr="00813D64">
        <w:rPr>
          <w:rFonts w:cs="Arial"/>
          <w:lang w:val="pt-BR"/>
        </w:rPr>
        <w:br/>
        <w:t>URL:</w:t>
      </w:r>
      <w:r w:rsidRPr="00813D64">
        <w:rPr>
          <w:rFonts w:cs="Arial"/>
          <w:lang w:val="pt-BR"/>
        </w:rPr>
        <w:tab/>
      </w:r>
      <w:hyperlink r:id="rId25" w:history="1">
        <w:r w:rsidR="00C60ED3" w:rsidRPr="00085972">
          <w:rPr>
            <w:rStyle w:val="Hyperlink"/>
            <w:rFonts w:cs="Arial"/>
            <w:lang w:val="pt-BR"/>
          </w:rPr>
          <w:t>www.arn.gw</w:t>
        </w:r>
      </w:hyperlink>
      <w:r w:rsidRPr="00813D64">
        <w:rPr>
          <w:rFonts w:cs="Arial"/>
          <w:lang w:val="pt-BR"/>
        </w:rPr>
        <w:t xml:space="preserve"> </w:t>
      </w:r>
    </w:p>
    <w:bookmarkEnd w:id="66"/>
    <w:p w14:paraId="548BCC34" w14:textId="5E8E0F1E" w:rsidR="00BA428C" w:rsidRPr="00BF2017" w:rsidRDefault="00BA428C" w:rsidP="006C0753">
      <w:pPr>
        <w:pStyle w:val="Heading20"/>
        <w:keepLines/>
        <w:pageBreakBefore/>
        <w:spacing w:before="840"/>
        <w:rPr>
          <w:rFonts w:asciiTheme="minorHAnsi" w:hAnsiTheme="minorHAnsi"/>
          <w:sz w:val="28"/>
          <w:lang w:val="ru-RU"/>
        </w:rPr>
      </w:pPr>
      <w:r w:rsidRPr="00BF2017">
        <w:rPr>
          <w:sz w:val="28"/>
          <w:lang w:val="ru-RU"/>
        </w:rPr>
        <w:lastRenderedPageBreak/>
        <w:t>Другое сообщение</w:t>
      </w:r>
    </w:p>
    <w:p w14:paraId="1225CDB2" w14:textId="77777777" w:rsidR="00BA428C" w:rsidRPr="00D03181" w:rsidRDefault="00BA428C" w:rsidP="00BA428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240"/>
        <w:outlineLvl w:val="4"/>
        <w:rPr>
          <w:rFonts w:ascii="Arial" w:hAnsi="Arial" w:cs="Arial"/>
          <w:lang w:val="ru-RU"/>
        </w:rPr>
      </w:pPr>
      <w:r>
        <w:rPr>
          <w:b/>
          <w:bCs/>
          <w:szCs w:val="18"/>
          <w:lang w:val="ru-RU"/>
        </w:rPr>
        <w:t>Австрия</w:t>
      </w:r>
      <w:r>
        <w:rPr>
          <w:b/>
          <w:bCs/>
          <w:szCs w:val="18"/>
          <w:lang w:val="en-US"/>
        </w:rPr>
        <w:fldChar w:fldCharType="begin"/>
      </w:r>
      <w:r w:rsidRPr="00D03181">
        <w:rPr>
          <w:lang w:val="ru-RU"/>
        </w:rPr>
        <w:instrText xml:space="preserve"> </w:instrText>
      </w:r>
      <w:r>
        <w:instrText>TC</w:instrText>
      </w:r>
      <w:r w:rsidRPr="00D03181">
        <w:rPr>
          <w:lang w:val="ru-RU"/>
        </w:rPr>
        <w:instrText xml:space="preserve"> "</w:instrText>
      </w:r>
      <w:bookmarkStart w:id="70" w:name="_Toc456103218"/>
      <w:bookmarkStart w:id="71" w:name="_Toc456103334"/>
      <w:r>
        <w:rPr>
          <w:b/>
          <w:bCs/>
          <w:szCs w:val="18"/>
          <w:lang w:val="en-US"/>
        </w:rPr>
        <w:instrText>Austria</w:instrText>
      </w:r>
      <w:bookmarkEnd w:id="70"/>
      <w:bookmarkEnd w:id="71"/>
      <w:r w:rsidRPr="00D03181">
        <w:rPr>
          <w:lang w:val="ru-RU"/>
        </w:rPr>
        <w:instrText>" \</w:instrText>
      </w:r>
      <w:r>
        <w:instrText>f</w:instrText>
      </w:r>
      <w:r w:rsidRPr="00D03181">
        <w:rPr>
          <w:lang w:val="ru-RU"/>
        </w:rPr>
        <w:instrText xml:space="preserve"> </w:instrText>
      </w:r>
      <w:r>
        <w:instrText>C</w:instrText>
      </w:r>
      <w:r w:rsidRPr="00D03181">
        <w:rPr>
          <w:lang w:val="ru-RU"/>
        </w:rPr>
        <w:instrText xml:space="preserve"> \</w:instrText>
      </w:r>
      <w:r>
        <w:instrText>l</w:instrText>
      </w:r>
      <w:r w:rsidRPr="00D03181">
        <w:rPr>
          <w:lang w:val="ru-RU"/>
        </w:rPr>
        <w:instrText xml:space="preserve"> "1" </w:instrText>
      </w:r>
      <w:r>
        <w:rPr>
          <w:b/>
          <w:bCs/>
          <w:szCs w:val="18"/>
          <w:lang w:val="en-US"/>
        </w:rPr>
        <w:fldChar w:fldCharType="end"/>
      </w:r>
    </w:p>
    <w:p w14:paraId="4F50E13B" w14:textId="7034E922" w:rsidR="00BA428C" w:rsidRPr="00D03181" w:rsidRDefault="00BA428C" w:rsidP="00BA428C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</w:t>
      </w:r>
      <w:r w:rsidRPr="00D0318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D03181">
        <w:rPr>
          <w:szCs w:val="18"/>
          <w:lang w:val="ru-RU"/>
        </w:rPr>
        <w:t xml:space="preserve"> </w:t>
      </w:r>
      <w:r w:rsidRPr="001079CB">
        <w:rPr>
          <w:lang w:val="ru-RU"/>
        </w:rPr>
        <w:t>4.</w:t>
      </w:r>
      <w:r w:rsidRPr="009B6D75">
        <w:rPr>
          <w:lang w:val="en-US"/>
        </w:rPr>
        <w:t>XI</w:t>
      </w:r>
      <w:r w:rsidRPr="001079CB">
        <w:rPr>
          <w:lang w:val="ru-RU"/>
        </w:rPr>
        <w:t>.2016</w:t>
      </w:r>
      <w:r w:rsidRPr="00D03181">
        <w:rPr>
          <w:szCs w:val="18"/>
          <w:lang w:val="ru-RU"/>
        </w:rPr>
        <w:t>:</w:t>
      </w:r>
    </w:p>
    <w:p w14:paraId="6CDD7DC8" w14:textId="08D900BA" w:rsidR="00BA428C" w:rsidRPr="00BD6083" w:rsidRDefault="00BA428C" w:rsidP="00747264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outlineLvl w:val="3"/>
        <w:rPr>
          <w:rFonts w:asciiTheme="minorHAnsi" w:hAnsiTheme="minorHAnsi"/>
          <w:lang w:val="ru-RU"/>
        </w:rPr>
      </w:pPr>
      <w:r w:rsidRPr="00BD6083">
        <w:rPr>
          <w:color w:val="000000"/>
          <w:lang w:val="ru-RU"/>
        </w:rPr>
        <w:t>По случаю</w:t>
      </w:r>
      <w:r w:rsidR="001079CB">
        <w:rPr>
          <w:color w:val="000000"/>
          <w:lang w:val="ru-RU"/>
        </w:rPr>
        <w:t xml:space="preserve"> проведения</w:t>
      </w:r>
      <w:r w:rsidRPr="00BD6083">
        <w:rPr>
          <w:color w:val="000000"/>
          <w:lang w:val="ru-RU"/>
        </w:rPr>
        <w:t xml:space="preserve"> </w:t>
      </w:r>
      <w:r w:rsidR="00747264">
        <w:rPr>
          <w:color w:val="000000"/>
          <w:lang w:val="ru-RU"/>
        </w:rPr>
        <w:t xml:space="preserve">мероприятия </w:t>
      </w:r>
      <w:r w:rsidR="001079CB" w:rsidRPr="001079CB">
        <w:rPr>
          <w:lang w:val="ru-RU"/>
        </w:rPr>
        <w:t>"</w:t>
      </w:r>
      <w:r w:rsidR="00747264">
        <w:rPr>
          <w:lang w:val="ru-RU"/>
        </w:rPr>
        <w:t xml:space="preserve">Декабрь – месяц </w:t>
      </w:r>
      <w:r w:rsidR="001079CB" w:rsidRPr="00F5672E">
        <w:rPr>
          <w:lang w:val="en-US"/>
        </w:rPr>
        <w:t>YOTA</w:t>
      </w:r>
      <w:r w:rsidR="00747264">
        <w:rPr>
          <w:lang w:val="ru-RU"/>
        </w:rPr>
        <w:t xml:space="preserve"> активности</w:t>
      </w:r>
      <w:r w:rsidR="001079CB" w:rsidRPr="001079CB">
        <w:rPr>
          <w:lang w:val="ru-RU"/>
        </w:rPr>
        <w:t xml:space="preserve"> (</w:t>
      </w:r>
      <w:r w:rsidR="00747264">
        <w:rPr>
          <w:lang w:val="ru-RU"/>
        </w:rPr>
        <w:t>"Молодежь в эфире"</w:t>
      </w:r>
      <w:r w:rsidR="001079CB" w:rsidRPr="001079CB">
        <w:rPr>
          <w:lang w:val="ru-RU"/>
        </w:rPr>
        <w:t xml:space="preserve">) </w:t>
      </w:r>
      <w:r w:rsidRPr="00BD6083">
        <w:rPr>
          <w:color w:val="000000"/>
          <w:lang w:val="ru-RU"/>
        </w:rPr>
        <w:t xml:space="preserve">администрация Австрии разрешает австрийской любительской </w:t>
      </w:r>
      <w:r w:rsidRPr="00D07DFF">
        <w:rPr>
          <w:lang w:val="ru-RU"/>
        </w:rPr>
        <w:t>радиостанци</w:t>
      </w:r>
      <w:r>
        <w:rPr>
          <w:lang w:val="ru-RU"/>
        </w:rPr>
        <w:t>и</w:t>
      </w:r>
      <w:r w:rsidRPr="00D07DFF">
        <w:rPr>
          <w:lang w:val="ru-RU"/>
        </w:rPr>
        <w:t xml:space="preserve"> использовать с 1 по </w:t>
      </w:r>
      <w:r w:rsidR="001079CB">
        <w:rPr>
          <w:lang w:val="ru-RU"/>
        </w:rPr>
        <w:t>3</w:t>
      </w:r>
      <w:r w:rsidRPr="00D07DFF">
        <w:rPr>
          <w:lang w:val="ru-RU"/>
        </w:rPr>
        <w:t>1</w:t>
      </w:r>
      <w:r>
        <w:rPr>
          <w:lang w:val="ru-RU"/>
        </w:rPr>
        <w:t> </w:t>
      </w:r>
      <w:r w:rsidR="001079CB">
        <w:rPr>
          <w:lang w:val="ru-RU"/>
        </w:rPr>
        <w:t>декабря</w:t>
      </w:r>
      <w:r w:rsidRPr="00D07DFF">
        <w:rPr>
          <w:lang w:val="ru-RU"/>
        </w:rPr>
        <w:t xml:space="preserve"> 2016 года специальны</w:t>
      </w:r>
      <w:r>
        <w:rPr>
          <w:lang w:val="ru-RU"/>
        </w:rPr>
        <w:t>й</w:t>
      </w:r>
      <w:r w:rsidRPr="00D07DFF">
        <w:rPr>
          <w:lang w:val="ru-RU"/>
        </w:rPr>
        <w:t xml:space="preserve"> позывн</w:t>
      </w:r>
      <w:r>
        <w:rPr>
          <w:lang w:val="ru-RU"/>
        </w:rPr>
        <w:t>ой</w:t>
      </w:r>
      <w:r w:rsidRPr="00D07DFF">
        <w:rPr>
          <w:lang w:val="ru-RU"/>
        </w:rPr>
        <w:t xml:space="preserve"> сигнал</w:t>
      </w:r>
      <w:r>
        <w:rPr>
          <w:lang w:val="ru-RU"/>
        </w:rPr>
        <w:t xml:space="preserve"> </w:t>
      </w:r>
      <w:r w:rsidR="001079CB" w:rsidRPr="00E95175">
        <w:rPr>
          <w:b/>
          <w:bCs/>
          <w:lang w:val="en-US"/>
        </w:rPr>
        <w:t>OE</w:t>
      </w:r>
      <w:r w:rsidR="001079CB" w:rsidRPr="001079CB">
        <w:rPr>
          <w:b/>
          <w:bCs/>
          <w:lang w:val="ru-RU"/>
        </w:rPr>
        <w:t>16</w:t>
      </w:r>
      <w:r w:rsidR="001079CB" w:rsidRPr="00E95175">
        <w:rPr>
          <w:b/>
          <w:bCs/>
          <w:lang w:val="en-US"/>
        </w:rPr>
        <w:t>YOTA</w:t>
      </w:r>
      <w:r w:rsidRPr="00BD6083">
        <w:rPr>
          <w:lang w:val="ru-RU"/>
        </w:rPr>
        <w:t>.</w:t>
      </w:r>
    </w:p>
    <w:p w14:paraId="11164FA2" w14:textId="04A8A342" w:rsidR="00CD3C45" w:rsidRPr="00902F25" w:rsidRDefault="00CD3C45" w:rsidP="007D613B">
      <w:pPr>
        <w:tabs>
          <w:tab w:val="clear" w:pos="567"/>
          <w:tab w:val="clear" w:pos="1843"/>
          <w:tab w:val="left" w:pos="720"/>
          <w:tab w:val="left" w:pos="2410"/>
        </w:tabs>
        <w:overflowPunct/>
        <w:autoSpaceDE/>
        <w:adjustRightInd/>
        <w:spacing w:before="0"/>
        <w:ind w:left="1440"/>
        <w:rPr>
          <w:rFonts w:asciiTheme="minorHAnsi" w:eastAsia="SimSun" w:hAnsiTheme="minorHAnsi" w:cs="Arial"/>
          <w:b/>
          <w:bCs/>
          <w:lang w:val="ru-RU"/>
        </w:rPr>
      </w:pPr>
    </w:p>
    <w:p w14:paraId="48570EF9" w14:textId="77777777" w:rsidR="00E5105F" w:rsidRPr="00BF2017" w:rsidRDefault="00517AB7" w:rsidP="007B7D34">
      <w:pPr>
        <w:pStyle w:val="Heading20"/>
        <w:pageBreakBefore/>
        <w:rPr>
          <w:rFonts w:asciiTheme="minorHAnsi" w:hAnsiTheme="minorHAnsi"/>
          <w:sz w:val="28"/>
          <w:lang w:val="ru-RU"/>
        </w:rPr>
      </w:pPr>
      <w:r w:rsidRPr="00BF2017">
        <w:rPr>
          <w:rFonts w:asciiTheme="minorHAnsi" w:hAnsiTheme="minorHAnsi"/>
          <w:sz w:val="28"/>
          <w:lang w:val="ru-RU"/>
        </w:rPr>
        <w:lastRenderedPageBreak/>
        <w:t>О</w:t>
      </w:r>
      <w:r w:rsidR="00EA1FE9" w:rsidRPr="00BF2017">
        <w:rPr>
          <w:rFonts w:asciiTheme="minorHAnsi" w:hAnsiTheme="minorHAnsi"/>
          <w:sz w:val="28"/>
          <w:lang w:val="ru-RU"/>
        </w:rPr>
        <w:t>граничения</w:t>
      </w:r>
      <w:r w:rsidRPr="00BF2017">
        <w:rPr>
          <w:rFonts w:asciiTheme="minorHAnsi" w:hAnsiTheme="minorHAnsi"/>
          <w:sz w:val="28"/>
          <w:lang w:val="ru-RU"/>
        </w:rPr>
        <w:t xml:space="preserve"> обслуживани</w:t>
      </w:r>
      <w:r w:rsidR="00622AB3" w:rsidRPr="00BF2017">
        <w:rPr>
          <w:rFonts w:asciiTheme="minorHAnsi" w:hAnsiTheme="minorHAnsi"/>
          <w:sz w:val="28"/>
          <w:lang w:val="ru-RU"/>
        </w:rPr>
        <w:t>я</w:t>
      </w:r>
    </w:p>
    <w:p w14:paraId="4EE64CCF" w14:textId="77777777" w:rsidR="00E5105F" w:rsidRPr="0009008F" w:rsidRDefault="008866F0" w:rsidP="007B7D34">
      <w:pPr>
        <w:spacing w:after="360"/>
        <w:jc w:val="center"/>
        <w:rPr>
          <w:rFonts w:asciiTheme="minorHAnsi" w:hAnsiTheme="minorHAnsi"/>
          <w:lang w:val="ru-RU"/>
        </w:rPr>
      </w:pPr>
      <w:bookmarkStart w:id="72" w:name="_Toc248829287"/>
      <w:bookmarkStart w:id="73" w:name="_Toc251059440"/>
      <w:r w:rsidRPr="0009008F">
        <w:rPr>
          <w:rFonts w:asciiTheme="minorHAnsi" w:hAnsiTheme="minorHAnsi"/>
          <w:lang w:val="ru-RU"/>
        </w:rPr>
        <w:t>См.</w:t>
      </w:r>
      <w:r w:rsidR="00E5105F" w:rsidRPr="0009008F">
        <w:rPr>
          <w:rFonts w:asciiTheme="minorHAnsi" w:hAnsiTheme="minorHAnsi"/>
          <w:lang w:val="ru-RU"/>
        </w:rPr>
        <w:t xml:space="preserve"> URL: </w:t>
      </w:r>
      <w:hyperlink r:id="rId26" w:history="1">
        <w:r w:rsidR="00E5105F" w:rsidRPr="0009008F">
          <w:rPr>
            <w:rStyle w:val="Hyperlink"/>
            <w:rFonts w:asciiTheme="minorHAnsi" w:hAnsiTheme="minorHAnsi"/>
            <w:lang w:val="ru-RU"/>
          </w:rPr>
          <w:t>www.itu.int/pub/T-SP-SR.1-2012</w:t>
        </w:r>
      </w:hyperlink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09008F" w14:paraId="3A1AF0E4" w14:textId="77777777" w:rsidTr="00631457">
        <w:tc>
          <w:tcPr>
            <w:tcW w:w="2977" w:type="dxa"/>
          </w:tcPr>
          <w:p w14:paraId="741D7FAE" w14:textId="77777777" w:rsidR="00631457" w:rsidRPr="0009008F" w:rsidRDefault="00631457" w:rsidP="007B7D34">
            <w:pPr>
              <w:pStyle w:val="Tabletext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/</w:t>
            </w: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2AB8384A" w14:textId="77777777" w:rsidR="00631457" w:rsidRPr="0009008F" w:rsidRDefault="00631457" w:rsidP="007B7D34">
            <w:pPr>
              <w:pStyle w:val="Tabletext"/>
              <w:jc w:val="center"/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78542EF2" w14:textId="77777777" w:rsidR="00631457" w:rsidRPr="0009008F" w:rsidRDefault="0063145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099DF5E" w14:textId="77777777" w:rsidR="00631457" w:rsidRPr="0009008F" w:rsidRDefault="0063145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9008F" w14:paraId="6C8763D8" w14:textId="77777777" w:rsidTr="00631457">
        <w:tc>
          <w:tcPr>
            <w:tcW w:w="2977" w:type="dxa"/>
          </w:tcPr>
          <w:p w14:paraId="36982934" w14:textId="77777777" w:rsidR="00E272C7" w:rsidRPr="0009008F" w:rsidRDefault="008866F0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06718995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1006 (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14:paraId="4CB7DCDD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4A0EBEB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E272C7" w:rsidRPr="0009008F" w14:paraId="213DAFA4" w14:textId="77777777" w:rsidTr="00631457">
        <w:tc>
          <w:tcPr>
            <w:tcW w:w="2977" w:type="dxa"/>
          </w:tcPr>
          <w:p w14:paraId="210E4EA1" w14:textId="77777777" w:rsidR="00E272C7" w:rsidRPr="0009008F" w:rsidRDefault="008866F0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3CEB4563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1007 (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 xml:space="preserve">стр. 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14:paraId="28D1CB12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3683ECB" w14:textId="77777777" w:rsidR="00E272C7" w:rsidRPr="0009008F" w:rsidRDefault="00E272C7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7E081AC4" w14:textId="77777777" w:rsidTr="00631457">
        <w:tc>
          <w:tcPr>
            <w:tcW w:w="2977" w:type="dxa"/>
          </w:tcPr>
          <w:p w14:paraId="5687DB67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34F8DA6E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49E089E6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46171186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247A7E25" w14:textId="77777777" w:rsidTr="00631457">
        <w:tc>
          <w:tcPr>
            <w:tcW w:w="2977" w:type="dxa"/>
          </w:tcPr>
          <w:p w14:paraId="17F7D049" w14:textId="77777777" w:rsidR="00AB6378" w:rsidRPr="0009008F" w:rsidRDefault="00FB598F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Сан-Томе и Принсип</w:t>
            </w:r>
            <w:r w:rsidR="004F515E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14:paraId="18FE3665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6B798B2B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30DCDF97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AB6378" w:rsidRPr="0009008F" w14:paraId="6A729C3B" w14:textId="77777777" w:rsidTr="00631457">
        <w:tc>
          <w:tcPr>
            <w:tcW w:w="2977" w:type="dxa"/>
          </w:tcPr>
          <w:p w14:paraId="0A462690" w14:textId="77777777" w:rsidR="00AB6378" w:rsidRPr="0009008F" w:rsidRDefault="00FB598F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404222FA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444A14B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17EC973C" w14:textId="77777777" w:rsidR="00AB6378" w:rsidRPr="0009008F" w:rsidRDefault="00AB6378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  <w:tr w:rsidR="008D0F2A" w:rsidRPr="0009008F" w14:paraId="6314E4E1" w14:textId="77777777" w:rsidTr="00631457">
        <w:tc>
          <w:tcPr>
            <w:tcW w:w="2977" w:type="dxa"/>
          </w:tcPr>
          <w:p w14:paraId="49E06F8E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bCs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4224788C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0C316429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14:paraId="5DDC2F71" w14:textId="77777777" w:rsidR="008D0F2A" w:rsidRPr="0009008F" w:rsidRDefault="008D0F2A" w:rsidP="007B7D34">
            <w:pPr>
              <w:pStyle w:val="Tabletext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39D7BFB" w14:textId="77777777" w:rsidR="00E5105F" w:rsidRPr="00BF2017" w:rsidRDefault="00450DEB" w:rsidP="007B7D34">
      <w:pPr>
        <w:pStyle w:val="Heading20"/>
        <w:spacing w:before="1520"/>
        <w:rPr>
          <w:rFonts w:asciiTheme="minorHAnsi" w:hAnsiTheme="minorHAnsi"/>
          <w:sz w:val="28"/>
          <w:lang w:val="ru-RU"/>
        </w:rPr>
      </w:pPr>
      <w:bookmarkStart w:id="74" w:name="_Toc253407167"/>
      <w:bookmarkStart w:id="75" w:name="_Toc259783162"/>
      <w:bookmarkStart w:id="76" w:name="_Toc262631833"/>
      <w:bookmarkStart w:id="77" w:name="_Toc265056512"/>
      <w:bookmarkStart w:id="78" w:name="_Toc266181259"/>
      <w:bookmarkStart w:id="79" w:name="_Toc268774044"/>
      <w:bookmarkStart w:id="80" w:name="_Toc271700513"/>
      <w:bookmarkStart w:id="81" w:name="_Toc273023374"/>
      <w:bookmarkStart w:id="82" w:name="_Toc274223848"/>
      <w:bookmarkStart w:id="83" w:name="_Toc276717184"/>
      <w:bookmarkStart w:id="84" w:name="_Toc279669170"/>
      <w:bookmarkStart w:id="85" w:name="_Toc280349226"/>
      <w:bookmarkStart w:id="86" w:name="_Toc282526058"/>
      <w:bookmarkStart w:id="87" w:name="_Toc283737224"/>
      <w:bookmarkStart w:id="88" w:name="_Toc286218735"/>
      <w:bookmarkStart w:id="89" w:name="_Toc288660300"/>
      <w:bookmarkStart w:id="90" w:name="_Toc291005409"/>
      <w:bookmarkStart w:id="91" w:name="_Toc292704993"/>
      <w:bookmarkStart w:id="92" w:name="_Toc295387918"/>
      <w:bookmarkStart w:id="93" w:name="_Toc296675488"/>
      <w:bookmarkStart w:id="94" w:name="_Toc297804739"/>
      <w:bookmarkStart w:id="95" w:name="_Toc301945313"/>
      <w:bookmarkStart w:id="96" w:name="_Toc303344268"/>
      <w:bookmarkStart w:id="97" w:name="_Toc304892186"/>
      <w:bookmarkStart w:id="98" w:name="_Toc308530351"/>
      <w:bookmarkStart w:id="99" w:name="_Toc311103663"/>
      <w:bookmarkStart w:id="100" w:name="_Toc313973328"/>
      <w:bookmarkStart w:id="101" w:name="_Toc316479984"/>
      <w:bookmarkStart w:id="102" w:name="_Toc318965022"/>
      <w:bookmarkStart w:id="103" w:name="_Toc320536978"/>
      <w:bookmarkStart w:id="104" w:name="_Toc323035741"/>
      <w:bookmarkStart w:id="105" w:name="_Toc323904394"/>
      <w:bookmarkStart w:id="106" w:name="_Toc332272672"/>
      <w:bookmarkStart w:id="107" w:name="_Toc334776207"/>
      <w:bookmarkStart w:id="108" w:name="_Toc335901526"/>
      <w:bookmarkStart w:id="109" w:name="_Toc337110352"/>
      <w:bookmarkStart w:id="110" w:name="_Toc338779393"/>
      <w:bookmarkStart w:id="111" w:name="_Toc340225540"/>
      <w:bookmarkStart w:id="112" w:name="_Toc341451238"/>
      <w:bookmarkStart w:id="113" w:name="_Toc342912869"/>
      <w:bookmarkStart w:id="114" w:name="_Toc343262689"/>
      <w:bookmarkStart w:id="115" w:name="_Toc345579844"/>
      <w:bookmarkStart w:id="116" w:name="_Toc346885966"/>
      <w:bookmarkStart w:id="117" w:name="_Toc347929611"/>
      <w:bookmarkStart w:id="118" w:name="_Toc349288272"/>
      <w:bookmarkStart w:id="119" w:name="_Toc350415590"/>
      <w:bookmarkStart w:id="120" w:name="_Toc351549911"/>
      <w:bookmarkStart w:id="121" w:name="_Toc352940516"/>
      <w:bookmarkStart w:id="122" w:name="_Toc354053853"/>
      <w:bookmarkStart w:id="123" w:name="_Toc355708879"/>
      <w:r w:rsidRPr="00BF2017">
        <w:rPr>
          <w:rFonts w:asciiTheme="minorHAnsi" w:hAnsiTheme="minorHAnsi"/>
          <w:sz w:val="28"/>
          <w:lang w:val="ru-RU"/>
        </w:rPr>
        <w:t>Обратный вызов</w:t>
      </w:r>
      <w:r w:rsidR="00A06AE3" w:rsidRPr="00BF2017">
        <w:rPr>
          <w:rFonts w:asciiTheme="minorHAnsi" w:hAnsiTheme="minorHAnsi"/>
          <w:sz w:val="28"/>
          <w:lang w:val="ru-RU"/>
        </w:rPr>
        <w:t xml:space="preserve"> </w:t>
      </w:r>
      <w:r w:rsidR="00E5105F" w:rsidRPr="00BF2017">
        <w:rPr>
          <w:rFonts w:asciiTheme="minorHAnsi" w:hAnsiTheme="minorHAnsi"/>
          <w:sz w:val="28"/>
          <w:lang w:val="ru-RU"/>
        </w:rPr>
        <w:br/>
      </w:r>
      <w:r w:rsidRPr="00BF2017">
        <w:rPr>
          <w:rFonts w:asciiTheme="minorHAnsi" w:hAnsiTheme="minorHAnsi"/>
          <w:sz w:val="28"/>
          <w:lang w:val="ru-RU"/>
        </w:rPr>
        <w:t>и альтернативные процедуры вызова</w:t>
      </w:r>
      <w:r w:rsidR="00E5105F" w:rsidRPr="00BF2017">
        <w:rPr>
          <w:rFonts w:asciiTheme="minorHAnsi" w:hAnsiTheme="minorHAnsi"/>
          <w:sz w:val="28"/>
          <w:lang w:val="ru-RU"/>
        </w:rPr>
        <w:t xml:space="preserve"> (</w:t>
      </w:r>
      <w:r w:rsidRPr="00BF2017">
        <w:rPr>
          <w:rFonts w:asciiTheme="minorHAnsi" w:hAnsiTheme="minorHAnsi"/>
          <w:sz w:val="28"/>
          <w:lang w:val="ru-RU"/>
        </w:rPr>
        <w:t>Рез</w:t>
      </w:r>
      <w:r w:rsidR="00E5105F" w:rsidRPr="00BF2017">
        <w:rPr>
          <w:rFonts w:asciiTheme="minorHAnsi" w:hAnsiTheme="minorHAnsi"/>
          <w:sz w:val="28"/>
          <w:lang w:val="ru-RU"/>
        </w:rPr>
        <w:t xml:space="preserve">. 21 </w:t>
      </w:r>
      <w:r w:rsidR="00494ED4" w:rsidRPr="00BF2017">
        <w:rPr>
          <w:rFonts w:asciiTheme="minorHAnsi" w:hAnsiTheme="minorHAnsi"/>
          <w:sz w:val="28"/>
          <w:lang w:val="ru-RU"/>
        </w:rPr>
        <w:t>(</w:t>
      </w:r>
      <w:r w:rsidRPr="00BF2017">
        <w:rPr>
          <w:rFonts w:asciiTheme="minorHAnsi" w:hAnsiTheme="minorHAnsi"/>
          <w:sz w:val="28"/>
          <w:lang w:val="ru-RU"/>
        </w:rPr>
        <w:t>Пересм</w:t>
      </w:r>
      <w:r w:rsidR="00E5105F" w:rsidRPr="00BF2017">
        <w:rPr>
          <w:rFonts w:asciiTheme="minorHAnsi" w:hAnsiTheme="minorHAnsi"/>
          <w:sz w:val="28"/>
          <w:lang w:val="ru-RU"/>
        </w:rPr>
        <w:t xml:space="preserve">. </w:t>
      </w:r>
      <w:r w:rsidRPr="00BF2017">
        <w:rPr>
          <w:rFonts w:asciiTheme="minorHAnsi" w:hAnsiTheme="minorHAnsi"/>
          <w:sz w:val="28"/>
          <w:lang w:val="ru-RU"/>
        </w:rPr>
        <w:t>ПК</w:t>
      </w:r>
      <w:r w:rsidR="00E5105F" w:rsidRPr="00BF2017">
        <w:rPr>
          <w:rFonts w:asciiTheme="minorHAnsi" w:hAnsiTheme="minorHAnsi"/>
          <w:sz w:val="28"/>
          <w:lang w:val="ru-RU"/>
        </w:rPr>
        <w:t>-06</w:t>
      </w:r>
      <w:r w:rsidR="00494ED4" w:rsidRPr="00BF2017">
        <w:rPr>
          <w:rFonts w:asciiTheme="minorHAnsi" w:hAnsiTheme="minorHAnsi"/>
          <w:sz w:val="28"/>
          <w:lang w:val="ru-RU"/>
        </w:rPr>
        <w:t>)</w:t>
      </w:r>
      <w:r w:rsidR="00E5105F" w:rsidRPr="00BF2017">
        <w:rPr>
          <w:rFonts w:asciiTheme="minorHAnsi" w:hAnsiTheme="minorHAnsi"/>
          <w:sz w:val="28"/>
          <w:lang w:val="ru-RU"/>
        </w:rPr>
        <w:t>)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14:paraId="3BAA29C5" w14:textId="77777777" w:rsidR="00E5105F" w:rsidRPr="0009008F" w:rsidRDefault="008866F0" w:rsidP="007B7D34">
      <w:pPr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См.</w:t>
      </w:r>
      <w:r w:rsidR="00E5105F" w:rsidRPr="0009008F">
        <w:rPr>
          <w:rFonts w:asciiTheme="minorHAnsi" w:hAnsiTheme="minorHAnsi"/>
          <w:lang w:val="ru-RU"/>
        </w:rPr>
        <w:t xml:space="preserve"> URL: </w:t>
      </w:r>
      <w:r w:rsidR="00F02A5F">
        <w:fldChar w:fldCharType="begin"/>
      </w:r>
      <w:r w:rsidR="00F02A5F" w:rsidRPr="00AD1CC7">
        <w:rPr>
          <w:lang w:val="ru-RU"/>
          <w:rPrChange w:id="124" w:author="Ganullina, Rimma" w:date="2016-09-16T16:15:00Z">
            <w:rPr/>
          </w:rPrChange>
        </w:rPr>
        <w:instrText xml:space="preserve"> </w:instrText>
      </w:r>
      <w:r w:rsidR="00F02A5F">
        <w:instrText>HYPERLINK</w:instrText>
      </w:r>
      <w:r w:rsidR="00F02A5F" w:rsidRPr="00AD1CC7">
        <w:rPr>
          <w:lang w:val="ru-RU"/>
          <w:rPrChange w:id="125" w:author="Ganullina, Rimma" w:date="2016-09-16T16:15:00Z">
            <w:rPr/>
          </w:rPrChange>
        </w:rPr>
        <w:instrText xml:space="preserve"> "</w:instrText>
      </w:r>
      <w:r w:rsidR="00F02A5F">
        <w:instrText>http</w:instrText>
      </w:r>
      <w:r w:rsidR="00F02A5F" w:rsidRPr="00AD1CC7">
        <w:rPr>
          <w:lang w:val="ru-RU"/>
          <w:rPrChange w:id="126" w:author="Ganullina, Rimma" w:date="2016-09-16T16:15:00Z">
            <w:rPr/>
          </w:rPrChange>
        </w:rPr>
        <w:instrText>://</w:instrText>
      </w:r>
      <w:r w:rsidR="00F02A5F">
        <w:instrText>www</w:instrText>
      </w:r>
      <w:r w:rsidR="00F02A5F" w:rsidRPr="00AD1CC7">
        <w:rPr>
          <w:lang w:val="ru-RU"/>
          <w:rPrChange w:id="127" w:author="Ganullina, Rimma" w:date="2016-09-16T16:15:00Z">
            <w:rPr/>
          </w:rPrChange>
        </w:rPr>
        <w:instrText>.</w:instrText>
      </w:r>
      <w:r w:rsidR="00F02A5F">
        <w:instrText>itu</w:instrText>
      </w:r>
      <w:r w:rsidR="00F02A5F" w:rsidRPr="00AD1CC7">
        <w:rPr>
          <w:lang w:val="ru-RU"/>
          <w:rPrChange w:id="128" w:author="Ganullina, Rimma" w:date="2016-09-16T16:15:00Z">
            <w:rPr/>
          </w:rPrChange>
        </w:rPr>
        <w:instrText>.</w:instrText>
      </w:r>
      <w:r w:rsidR="00F02A5F">
        <w:instrText>int</w:instrText>
      </w:r>
      <w:r w:rsidR="00F02A5F" w:rsidRPr="00AD1CC7">
        <w:rPr>
          <w:lang w:val="ru-RU"/>
          <w:rPrChange w:id="129" w:author="Ganullina, Rimma" w:date="2016-09-16T16:15:00Z">
            <w:rPr/>
          </w:rPrChange>
        </w:rPr>
        <w:instrText>/</w:instrText>
      </w:r>
      <w:r w:rsidR="00F02A5F">
        <w:instrText>pub</w:instrText>
      </w:r>
      <w:r w:rsidR="00F02A5F" w:rsidRPr="00AD1CC7">
        <w:rPr>
          <w:lang w:val="ru-RU"/>
          <w:rPrChange w:id="130" w:author="Ganullina, Rimma" w:date="2016-09-16T16:15:00Z">
            <w:rPr/>
          </w:rPrChange>
        </w:rPr>
        <w:instrText>/</w:instrText>
      </w:r>
      <w:r w:rsidR="00F02A5F">
        <w:instrText>T</w:instrText>
      </w:r>
      <w:r w:rsidR="00F02A5F" w:rsidRPr="00AD1CC7">
        <w:rPr>
          <w:lang w:val="ru-RU"/>
          <w:rPrChange w:id="131" w:author="Ganullina, Rimma" w:date="2016-09-16T16:15:00Z">
            <w:rPr/>
          </w:rPrChange>
        </w:rPr>
        <w:instrText>-</w:instrText>
      </w:r>
      <w:r w:rsidR="00F02A5F">
        <w:instrText>SP</w:instrText>
      </w:r>
      <w:r w:rsidR="00F02A5F" w:rsidRPr="00AD1CC7">
        <w:rPr>
          <w:lang w:val="ru-RU"/>
          <w:rPrChange w:id="132" w:author="Ganullina, Rimma" w:date="2016-09-16T16:15:00Z">
            <w:rPr/>
          </w:rPrChange>
        </w:rPr>
        <w:instrText>-</w:instrText>
      </w:r>
      <w:r w:rsidR="00F02A5F">
        <w:instrText>PP</w:instrText>
      </w:r>
      <w:r w:rsidR="00F02A5F" w:rsidRPr="00AD1CC7">
        <w:rPr>
          <w:lang w:val="ru-RU"/>
          <w:rPrChange w:id="133" w:author="Ganullina, Rimma" w:date="2016-09-16T16:15:00Z">
            <w:rPr/>
          </w:rPrChange>
        </w:rPr>
        <w:instrText>.</w:instrText>
      </w:r>
      <w:r w:rsidR="00F02A5F">
        <w:instrText>RES</w:instrText>
      </w:r>
      <w:r w:rsidR="00F02A5F" w:rsidRPr="00AD1CC7">
        <w:rPr>
          <w:lang w:val="ru-RU"/>
          <w:rPrChange w:id="134" w:author="Ganullina, Rimma" w:date="2016-09-16T16:15:00Z">
            <w:rPr/>
          </w:rPrChange>
        </w:rPr>
        <w:instrText xml:space="preserve">.21-2011/" </w:instrText>
      </w:r>
      <w:r w:rsidR="00F02A5F">
        <w:fldChar w:fldCharType="separate"/>
      </w:r>
      <w:r w:rsidR="00A271A1" w:rsidRPr="0009008F">
        <w:rPr>
          <w:rStyle w:val="Hyperlink"/>
          <w:rFonts w:asciiTheme="minorHAnsi" w:eastAsia="SimSun" w:hAnsiTheme="minorHAnsi"/>
          <w:lang w:val="ru-RU"/>
        </w:rPr>
        <w:t>www.itu.int/pub/T-SP-PP.RES.21-2011/</w:t>
      </w:r>
      <w:r w:rsidR="00F02A5F">
        <w:rPr>
          <w:rStyle w:val="Hyperlink"/>
          <w:rFonts w:asciiTheme="minorHAnsi" w:eastAsia="SimSun" w:hAnsiTheme="minorHAnsi"/>
          <w:lang w:val="ru-RU"/>
        </w:rPr>
        <w:fldChar w:fldCharType="end"/>
      </w:r>
    </w:p>
    <w:p w14:paraId="0A113F64" w14:textId="77777777" w:rsidR="00E5105F" w:rsidRPr="0009008F" w:rsidRDefault="00E5105F" w:rsidP="007B7D34">
      <w:pPr>
        <w:rPr>
          <w:rFonts w:asciiTheme="minorHAnsi" w:hAnsiTheme="minorHAnsi"/>
          <w:lang w:val="ru-RU"/>
        </w:rPr>
      </w:pPr>
    </w:p>
    <w:p w14:paraId="52B9841E" w14:textId="77777777" w:rsidR="00B94F44" w:rsidRPr="0009008F" w:rsidRDefault="00B94F44" w:rsidP="007B7D34">
      <w:pPr>
        <w:rPr>
          <w:rFonts w:asciiTheme="minorHAnsi" w:hAnsiTheme="minorHAnsi"/>
          <w:lang w:val="ru-RU"/>
        </w:rPr>
        <w:sectPr w:rsidR="00B94F44" w:rsidRPr="0009008F" w:rsidSect="00D633C1">
          <w:headerReference w:type="even" r:id="rId27"/>
          <w:headerReference w:type="default" r:id="rId28"/>
          <w:footerReference w:type="even" r:id="rId29"/>
          <w:footerReference w:type="default" r:id="rId30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14:paraId="320E53DB" w14:textId="77777777" w:rsidR="00872C86" w:rsidRPr="0009008F" w:rsidRDefault="008866F0" w:rsidP="007B7D34">
      <w:pPr>
        <w:pStyle w:val="Heading1"/>
        <w:spacing w:before="0"/>
        <w:ind w:left="142"/>
        <w:jc w:val="center"/>
        <w:rPr>
          <w:rFonts w:asciiTheme="minorHAnsi" w:hAnsiTheme="minorHAnsi"/>
          <w:szCs w:val="26"/>
          <w:lang w:val="ru-RU"/>
        </w:rPr>
      </w:pPr>
      <w:bookmarkStart w:id="135" w:name="_Toc253407169"/>
      <w:bookmarkStart w:id="136" w:name="_Toc259783164"/>
      <w:bookmarkStart w:id="137" w:name="_Toc266181261"/>
      <w:bookmarkStart w:id="138" w:name="_Toc268774046"/>
      <w:bookmarkStart w:id="139" w:name="_Toc271700515"/>
      <w:bookmarkStart w:id="140" w:name="_Toc273023376"/>
      <w:bookmarkStart w:id="141" w:name="_Toc274223850"/>
      <w:bookmarkStart w:id="142" w:name="_Toc276717186"/>
      <w:bookmarkStart w:id="143" w:name="_Toc279669172"/>
      <w:bookmarkStart w:id="144" w:name="_Toc280349228"/>
      <w:bookmarkStart w:id="145" w:name="_Toc282526060"/>
      <w:bookmarkStart w:id="146" w:name="_Toc283737226"/>
      <w:bookmarkStart w:id="147" w:name="_Toc286218737"/>
      <w:bookmarkStart w:id="148" w:name="_Toc288660302"/>
      <w:bookmarkStart w:id="149" w:name="_Toc291005411"/>
      <w:bookmarkStart w:id="150" w:name="_Toc292704995"/>
      <w:bookmarkStart w:id="151" w:name="_Toc295387920"/>
      <w:bookmarkStart w:id="152" w:name="_Toc296675490"/>
      <w:bookmarkStart w:id="153" w:name="_Toc297804741"/>
      <w:bookmarkStart w:id="154" w:name="_Toc301945315"/>
      <w:bookmarkStart w:id="155" w:name="_Toc303344270"/>
      <w:bookmarkStart w:id="156" w:name="_Toc304892188"/>
      <w:bookmarkStart w:id="157" w:name="_Toc308530352"/>
      <w:bookmarkStart w:id="158" w:name="_Toc311103664"/>
      <w:bookmarkStart w:id="159" w:name="_Toc313973329"/>
      <w:bookmarkStart w:id="160" w:name="_Toc316479985"/>
      <w:bookmarkStart w:id="161" w:name="_Toc318965023"/>
      <w:bookmarkStart w:id="162" w:name="_Toc320536979"/>
      <w:bookmarkStart w:id="163" w:name="_Toc321233409"/>
      <w:bookmarkStart w:id="164" w:name="_Toc321311688"/>
      <w:bookmarkStart w:id="165" w:name="_Toc321820569"/>
      <w:bookmarkStart w:id="166" w:name="_Toc323035742"/>
      <w:bookmarkStart w:id="167" w:name="_Toc323904395"/>
      <w:bookmarkStart w:id="168" w:name="_Toc332272673"/>
      <w:bookmarkStart w:id="169" w:name="_Toc334776208"/>
      <w:bookmarkStart w:id="170" w:name="_Toc335901527"/>
      <w:bookmarkStart w:id="171" w:name="_Toc337110353"/>
      <w:bookmarkStart w:id="172" w:name="_Toc338779394"/>
      <w:bookmarkStart w:id="173" w:name="_Toc340225541"/>
      <w:bookmarkStart w:id="174" w:name="_Toc341451239"/>
      <w:bookmarkStart w:id="175" w:name="_Toc342912870"/>
      <w:bookmarkStart w:id="176" w:name="_Toc343262690"/>
      <w:bookmarkStart w:id="177" w:name="_Toc345579845"/>
      <w:bookmarkStart w:id="178" w:name="_Toc346885967"/>
      <w:bookmarkStart w:id="179" w:name="_Toc347929612"/>
      <w:bookmarkStart w:id="180" w:name="_Toc349288273"/>
      <w:bookmarkStart w:id="181" w:name="_Toc350415591"/>
      <w:bookmarkStart w:id="182" w:name="_Toc351549912"/>
      <w:bookmarkStart w:id="183" w:name="_Toc352940517"/>
      <w:bookmarkStart w:id="184" w:name="_Toc354053854"/>
      <w:bookmarkStart w:id="185" w:name="_Toc355708880"/>
      <w:r w:rsidRPr="0009008F">
        <w:rPr>
          <w:rFonts w:asciiTheme="minorHAnsi" w:hAnsiTheme="minorHAnsi"/>
          <w:szCs w:val="26"/>
          <w:lang w:val="ru-RU"/>
        </w:rPr>
        <w:lastRenderedPageBreak/>
        <w:t>ПОПРАВКИ К СЛУЖЕБНЫМ ПУБЛИКАЦИЯМ</w:t>
      </w:r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6AB3D40B" w14:textId="77777777" w:rsidR="00872C86" w:rsidRPr="0009008F" w:rsidRDefault="00316E9B" w:rsidP="007B7D34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09008F" w14:paraId="5D1BF79A" w14:textId="77777777" w:rsidTr="00D30D0A">
        <w:trPr>
          <w:jc w:val="center"/>
        </w:trPr>
        <w:tc>
          <w:tcPr>
            <w:tcW w:w="590" w:type="dxa"/>
          </w:tcPr>
          <w:p w14:paraId="0FDAA1E2" w14:textId="77777777" w:rsidR="00872C86" w:rsidRPr="0009008F" w:rsidRDefault="00F358B5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275" w:type="dxa"/>
          </w:tcPr>
          <w:p w14:paraId="5181268E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62B0EC0D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85CA017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14:paraId="54766560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09008F" w14:paraId="3F780381" w14:textId="77777777" w:rsidTr="00D30D0A">
        <w:trPr>
          <w:jc w:val="center"/>
        </w:trPr>
        <w:tc>
          <w:tcPr>
            <w:tcW w:w="590" w:type="dxa"/>
          </w:tcPr>
          <w:p w14:paraId="14F6C616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5A19E620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2E9E32F1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06150ED0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70E5EB12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09008F" w14:paraId="7BACC95B" w14:textId="77777777" w:rsidTr="00D30D0A">
        <w:trPr>
          <w:jc w:val="center"/>
        </w:trPr>
        <w:tc>
          <w:tcPr>
            <w:tcW w:w="590" w:type="dxa"/>
          </w:tcPr>
          <w:p w14:paraId="7A2B5057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6AB609B2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649EE7AD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F2AB4E9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646B190C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09008F" w14:paraId="623C74C9" w14:textId="77777777" w:rsidTr="00D30D0A">
        <w:trPr>
          <w:jc w:val="center"/>
        </w:trPr>
        <w:tc>
          <w:tcPr>
            <w:tcW w:w="590" w:type="dxa"/>
          </w:tcPr>
          <w:p w14:paraId="2EB5ACC2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0AB15C55" w14:textId="77777777" w:rsidR="00872C86" w:rsidRPr="0009008F" w:rsidRDefault="00316E9B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09008F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09008F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14:paraId="512FD1CA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329012F7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5C346CBD" w14:textId="77777777" w:rsidR="00872C86" w:rsidRPr="0009008F" w:rsidRDefault="00872C86" w:rsidP="007B7D34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14:paraId="363425AD" w14:textId="7C73A1CB" w:rsidR="00976B5E" w:rsidRPr="00BF2017" w:rsidRDefault="00976B5E" w:rsidP="00087699">
      <w:pPr>
        <w:pStyle w:val="Heading20"/>
        <w:keepLines/>
        <w:spacing w:before="1560"/>
        <w:rPr>
          <w:sz w:val="28"/>
          <w:lang w:val="ru-RU"/>
        </w:rPr>
      </w:pPr>
      <w:bookmarkStart w:id="186" w:name="_Toc355708884"/>
      <w:bookmarkStart w:id="187" w:name="_Toc357001964"/>
      <w:bookmarkStart w:id="188" w:name="_Toc36875243"/>
      <w:r w:rsidRPr="00BF2017">
        <w:rPr>
          <w:sz w:val="28"/>
          <w:lang w:val="ru-RU"/>
        </w:rPr>
        <w:t xml:space="preserve">Список судовых станций и присвоений опознавателей </w:t>
      </w:r>
      <w:r w:rsidRPr="00BF2017">
        <w:rPr>
          <w:sz w:val="28"/>
          <w:lang w:val="ru-RU"/>
        </w:rPr>
        <w:br/>
        <w:t>морской подвижной службы</w:t>
      </w:r>
      <w:r w:rsidR="006219A4" w:rsidRPr="00BF2017">
        <w:rPr>
          <w:sz w:val="28"/>
          <w:lang w:val="ru-RU"/>
        </w:rPr>
        <w:t xml:space="preserve"> </w:t>
      </w:r>
      <w:r w:rsidR="006219A4" w:rsidRPr="00BF2017">
        <w:rPr>
          <w:sz w:val="28"/>
          <w:lang w:val="ru-RU"/>
        </w:rPr>
        <w:br/>
        <w:t xml:space="preserve">(Список V) </w:t>
      </w:r>
      <w:r w:rsidR="006219A4" w:rsidRPr="00BF2017">
        <w:rPr>
          <w:sz w:val="28"/>
          <w:lang w:val="ru-RU"/>
        </w:rPr>
        <w:br/>
        <w:t>Издание 2016 года</w:t>
      </w:r>
    </w:p>
    <w:p w14:paraId="09961BAB" w14:textId="77777777" w:rsidR="00976B5E" w:rsidRPr="00BF2017" w:rsidRDefault="00976B5E" w:rsidP="007B7D34">
      <w:pPr>
        <w:pStyle w:val="Heading20"/>
        <w:rPr>
          <w:sz w:val="28"/>
          <w:lang w:val="ru-RU"/>
        </w:rPr>
      </w:pPr>
      <w:r w:rsidRPr="00BF2017">
        <w:rPr>
          <w:sz w:val="28"/>
          <w:lang w:val="ru-RU"/>
        </w:rPr>
        <w:t xml:space="preserve">Раздел </w:t>
      </w:r>
      <w:r w:rsidRPr="00BF2017">
        <w:rPr>
          <w:sz w:val="28"/>
          <w:lang w:val="en-US"/>
        </w:rPr>
        <w:t>VI</w:t>
      </w:r>
    </w:p>
    <w:p w14:paraId="16282164" w14:textId="77777777" w:rsidR="00747264" w:rsidRPr="00C60ED3" w:rsidRDefault="00747264" w:rsidP="00747264">
      <w:pPr>
        <w:widowControl w:val="0"/>
        <w:tabs>
          <w:tab w:val="left" w:pos="90"/>
        </w:tabs>
        <w:spacing w:before="360"/>
        <w:rPr>
          <w:rFonts w:asciiTheme="minorHAnsi" w:hAnsiTheme="minorHAnsi" w:cs="Arial"/>
          <w:b/>
          <w:bCs/>
          <w:color w:val="000000"/>
          <w:lang w:val="ru-RU"/>
        </w:rPr>
      </w:pPr>
      <w:bookmarkStart w:id="189" w:name="_Toc355708881"/>
      <w:r w:rsidRPr="00132BE6">
        <w:rPr>
          <w:rFonts w:asciiTheme="minorHAnsi" w:hAnsiTheme="minorHAnsi" w:cs="Arial"/>
          <w:b/>
          <w:bCs/>
          <w:color w:val="000000"/>
          <w:lang w:val="en-US"/>
        </w:rPr>
        <w:t>REP</w:t>
      </w:r>
    </w:p>
    <w:p w14:paraId="1C95AD68" w14:textId="77777777" w:rsidR="00747264" w:rsidRPr="00C60ED3" w:rsidRDefault="00747264" w:rsidP="00747264">
      <w:pPr>
        <w:widowControl w:val="0"/>
        <w:tabs>
          <w:tab w:val="left" w:pos="1133"/>
        </w:tabs>
        <w:spacing w:before="15"/>
        <w:jc w:val="left"/>
        <w:rPr>
          <w:rFonts w:asciiTheme="minorHAnsi" w:hAnsiTheme="minorHAnsi" w:cs="Arial"/>
          <w:color w:val="000000"/>
          <w:sz w:val="25"/>
          <w:szCs w:val="25"/>
          <w:lang w:val="ru-RU"/>
        </w:rPr>
      </w:pPr>
    </w:p>
    <w:p w14:paraId="352A2B79" w14:textId="77777777" w:rsidR="00747264" w:rsidRPr="00C60ED3" w:rsidRDefault="00747264" w:rsidP="00747264">
      <w:pPr>
        <w:widowControl w:val="0"/>
        <w:tabs>
          <w:tab w:val="clear" w:pos="1276"/>
          <w:tab w:val="left" w:pos="1133"/>
        </w:tabs>
        <w:spacing w:before="115"/>
        <w:ind w:left="284"/>
        <w:rPr>
          <w:rFonts w:asciiTheme="minorHAnsi" w:hAnsiTheme="minorHAnsi" w:cs="Arial"/>
          <w:color w:val="000000"/>
          <w:sz w:val="25"/>
          <w:szCs w:val="25"/>
          <w:lang w:val="ru-RU"/>
        </w:rPr>
      </w:pPr>
      <w:r w:rsidRPr="00132BE6">
        <w:rPr>
          <w:rFonts w:asciiTheme="minorHAnsi" w:hAnsiTheme="minorHAnsi" w:cs="Arial"/>
          <w:b/>
          <w:bCs/>
          <w:color w:val="000000"/>
        </w:rPr>
        <w:t>PL</w:t>
      </w:r>
      <w:r w:rsidRPr="00C60ED3">
        <w:rPr>
          <w:rFonts w:asciiTheme="minorHAnsi" w:hAnsiTheme="minorHAnsi" w:cs="Arial"/>
          <w:b/>
          <w:bCs/>
          <w:color w:val="000000"/>
          <w:lang w:val="ru-RU"/>
        </w:rPr>
        <w:t>03</w:t>
      </w:r>
      <w:r w:rsidRPr="00C60ED3">
        <w:rPr>
          <w:rFonts w:asciiTheme="minorHAnsi" w:hAnsiTheme="minorHAnsi" w:cs="Arial"/>
          <w:b/>
          <w:bCs/>
          <w:color w:val="000000"/>
          <w:lang w:val="ru-RU"/>
        </w:rPr>
        <w:tab/>
      </w:r>
      <w:r w:rsidRPr="00132BE6">
        <w:rPr>
          <w:rFonts w:asciiTheme="minorHAnsi" w:hAnsiTheme="minorHAnsi" w:cs="Arial"/>
          <w:color w:val="000000"/>
        </w:rPr>
        <w:t>NSSL</w:t>
      </w:r>
      <w:r w:rsidRPr="00C60ED3">
        <w:rPr>
          <w:rFonts w:asciiTheme="minorHAnsi" w:hAnsiTheme="minorHAnsi" w:cs="Arial"/>
          <w:color w:val="000000"/>
          <w:lang w:val="ru-RU"/>
        </w:rPr>
        <w:t xml:space="preserve"> </w:t>
      </w:r>
      <w:r w:rsidRPr="00132BE6">
        <w:rPr>
          <w:rFonts w:asciiTheme="minorHAnsi" w:hAnsiTheme="minorHAnsi" w:cs="Arial"/>
          <w:color w:val="000000"/>
        </w:rPr>
        <w:t>Global</w:t>
      </w:r>
      <w:r w:rsidRPr="00C60ED3">
        <w:rPr>
          <w:rFonts w:asciiTheme="minorHAnsi" w:hAnsiTheme="minorHAnsi" w:cs="Arial"/>
          <w:color w:val="000000"/>
          <w:lang w:val="ru-RU"/>
        </w:rPr>
        <w:t xml:space="preserve"> </w:t>
      </w:r>
      <w:r w:rsidRPr="00132BE6">
        <w:rPr>
          <w:rFonts w:asciiTheme="minorHAnsi" w:hAnsiTheme="minorHAnsi" w:cs="Arial"/>
          <w:color w:val="000000"/>
        </w:rPr>
        <w:t>Sp</w:t>
      </w:r>
      <w:r w:rsidRPr="00C60ED3">
        <w:rPr>
          <w:rFonts w:asciiTheme="minorHAnsi" w:hAnsiTheme="minorHAnsi" w:cs="Arial"/>
          <w:color w:val="000000"/>
          <w:lang w:val="ru-RU"/>
        </w:rPr>
        <w:t xml:space="preserve">. </w:t>
      </w:r>
      <w:r w:rsidRPr="00132BE6">
        <w:rPr>
          <w:rFonts w:asciiTheme="minorHAnsi" w:hAnsiTheme="minorHAnsi" w:cs="Arial"/>
          <w:color w:val="000000"/>
        </w:rPr>
        <w:t>z</w:t>
      </w:r>
      <w:r w:rsidRPr="00C60ED3">
        <w:rPr>
          <w:rFonts w:asciiTheme="minorHAnsi" w:hAnsiTheme="minorHAnsi" w:cs="Arial"/>
          <w:color w:val="000000"/>
          <w:lang w:val="ru-RU"/>
        </w:rPr>
        <w:t>.</w:t>
      </w:r>
      <w:r w:rsidRPr="00132BE6">
        <w:rPr>
          <w:rFonts w:asciiTheme="minorHAnsi" w:hAnsiTheme="minorHAnsi" w:cs="Arial"/>
          <w:color w:val="000000"/>
        </w:rPr>
        <w:t>o</w:t>
      </w:r>
      <w:r w:rsidRPr="00C60ED3">
        <w:rPr>
          <w:rFonts w:asciiTheme="minorHAnsi" w:hAnsiTheme="minorHAnsi" w:cs="Arial"/>
          <w:color w:val="000000"/>
          <w:lang w:val="ru-RU"/>
        </w:rPr>
        <w:t>.</w:t>
      </w:r>
      <w:r w:rsidRPr="00132BE6">
        <w:rPr>
          <w:rFonts w:asciiTheme="minorHAnsi" w:hAnsiTheme="minorHAnsi" w:cs="Arial"/>
          <w:color w:val="000000"/>
        </w:rPr>
        <w:t>o</w:t>
      </w:r>
      <w:r w:rsidRPr="00C60ED3">
        <w:rPr>
          <w:rFonts w:asciiTheme="minorHAnsi" w:hAnsiTheme="minorHAnsi" w:cs="Arial"/>
          <w:color w:val="000000"/>
          <w:lang w:val="ru-RU"/>
        </w:rPr>
        <w:t xml:space="preserve">., </w:t>
      </w:r>
      <w:r w:rsidRPr="00132BE6">
        <w:rPr>
          <w:rFonts w:asciiTheme="minorHAnsi" w:hAnsiTheme="minorHAnsi" w:cs="Arial"/>
          <w:color w:val="000000"/>
        </w:rPr>
        <w:t>Klaudyny</w:t>
      </w:r>
      <w:r w:rsidRPr="00C60ED3">
        <w:rPr>
          <w:rFonts w:asciiTheme="minorHAnsi" w:hAnsiTheme="minorHAnsi" w:cs="Arial"/>
          <w:color w:val="000000"/>
          <w:lang w:val="ru-RU"/>
        </w:rPr>
        <w:t xml:space="preserve"> 21/9, 01-684 </w:t>
      </w:r>
      <w:r w:rsidRPr="00132BE6">
        <w:rPr>
          <w:rFonts w:asciiTheme="minorHAnsi" w:hAnsiTheme="minorHAnsi" w:cs="Arial"/>
          <w:color w:val="000000"/>
        </w:rPr>
        <w:t>Warsaw</w:t>
      </w:r>
      <w:r w:rsidRPr="00C60ED3">
        <w:rPr>
          <w:rFonts w:asciiTheme="minorHAnsi" w:hAnsiTheme="minorHAnsi" w:cs="Arial"/>
          <w:color w:val="000000"/>
          <w:lang w:val="ru-RU"/>
        </w:rPr>
        <w:t xml:space="preserve">, </w:t>
      </w:r>
      <w:r w:rsidRPr="00132BE6">
        <w:rPr>
          <w:rFonts w:asciiTheme="minorHAnsi" w:hAnsiTheme="minorHAnsi" w:cs="Arial"/>
          <w:color w:val="000000"/>
        </w:rPr>
        <w:t>Poland</w:t>
      </w:r>
      <w:r w:rsidRPr="00C60ED3">
        <w:rPr>
          <w:rFonts w:asciiTheme="minorHAnsi" w:hAnsiTheme="minorHAnsi" w:cs="Arial"/>
          <w:color w:val="000000"/>
          <w:lang w:val="ru-RU"/>
        </w:rPr>
        <w:t>,</w:t>
      </w:r>
    </w:p>
    <w:p w14:paraId="2DD29FBE" w14:textId="0A65FA8C" w:rsidR="00747264" w:rsidRPr="00747264" w:rsidRDefault="00747264" w:rsidP="00747264">
      <w:pPr>
        <w:widowControl w:val="0"/>
        <w:tabs>
          <w:tab w:val="clear" w:pos="1276"/>
          <w:tab w:val="left" w:pos="1133"/>
        </w:tabs>
        <w:spacing w:before="15"/>
        <w:ind w:left="284"/>
        <w:rPr>
          <w:rFonts w:asciiTheme="minorHAnsi" w:hAnsiTheme="minorHAnsi" w:cs="Arial"/>
          <w:color w:val="000000"/>
          <w:lang w:val="ru-RU"/>
        </w:rPr>
      </w:pPr>
      <w:r w:rsidRPr="00C60ED3">
        <w:rPr>
          <w:rFonts w:asciiTheme="minorHAnsi" w:hAnsiTheme="minorHAnsi" w:cs="Arial"/>
          <w:sz w:val="24"/>
          <w:szCs w:val="24"/>
          <w:lang w:val="ru-RU"/>
        </w:rPr>
        <w:tab/>
      </w:r>
      <w:r w:rsidRPr="00C60ED3">
        <w:rPr>
          <w:rFonts w:asciiTheme="minorHAnsi" w:hAnsiTheme="minorHAnsi" w:cs="Arial"/>
          <w:sz w:val="24"/>
          <w:szCs w:val="24"/>
          <w:lang w:val="ru-RU"/>
        </w:rPr>
        <w:tab/>
      </w:r>
      <w:r>
        <w:rPr>
          <w:rFonts w:asciiTheme="minorHAnsi" w:hAnsiTheme="minorHAnsi" w:cs="Arial"/>
          <w:color w:val="000000"/>
          <w:lang w:val="ru-RU"/>
        </w:rPr>
        <w:t>тел</w:t>
      </w:r>
      <w:r w:rsidRPr="00747264">
        <w:rPr>
          <w:rFonts w:asciiTheme="minorHAnsi" w:hAnsiTheme="minorHAnsi" w:cs="Arial"/>
          <w:color w:val="000000"/>
          <w:lang w:val="ru-RU"/>
        </w:rPr>
        <w:t xml:space="preserve">.: +48 22 404 78 64, </w:t>
      </w:r>
      <w:r>
        <w:rPr>
          <w:rFonts w:asciiTheme="minorHAnsi" w:hAnsiTheme="minorHAnsi" w:cs="Arial"/>
          <w:color w:val="000000"/>
          <w:lang w:val="ru-RU"/>
        </w:rPr>
        <w:t>телекс</w:t>
      </w:r>
      <w:r w:rsidRPr="00747264">
        <w:rPr>
          <w:rFonts w:asciiTheme="minorHAnsi" w:hAnsiTheme="minorHAnsi" w:cs="Arial"/>
          <w:color w:val="000000"/>
          <w:lang w:val="ru-RU"/>
        </w:rPr>
        <w:t>: +48 22 119 29 60,</w:t>
      </w:r>
    </w:p>
    <w:p w14:paraId="7CCC6BC0" w14:textId="48A54E9C" w:rsidR="002A40F1" w:rsidRPr="002A40F1" w:rsidRDefault="00747264" w:rsidP="00747264">
      <w:pPr>
        <w:tabs>
          <w:tab w:val="clear" w:pos="1276"/>
          <w:tab w:val="left" w:pos="1133"/>
        </w:tabs>
        <w:spacing w:before="0"/>
        <w:ind w:left="426"/>
        <w:jc w:val="left"/>
        <w:rPr>
          <w:rFonts w:asciiTheme="minorHAnsi" w:hAnsiTheme="minorHAnsi" w:cs="Arial"/>
          <w:color w:val="000000"/>
          <w:lang w:val="ru-RU"/>
        </w:rPr>
      </w:pPr>
      <w:r w:rsidRPr="00747264">
        <w:rPr>
          <w:rFonts w:asciiTheme="minorHAnsi" w:hAnsiTheme="minorHAnsi" w:cs="Arial"/>
          <w:color w:val="000000"/>
          <w:lang w:val="ru-RU"/>
        </w:rPr>
        <w:tab/>
      </w:r>
      <w:r w:rsidRPr="00747264">
        <w:rPr>
          <w:rFonts w:asciiTheme="minorHAnsi" w:hAnsiTheme="minorHAnsi" w:cs="Arial"/>
          <w:color w:val="000000"/>
          <w:lang w:val="ru-RU"/>
        </w:rPr>
        <w:tab/>
      </w:r>
      <w:r>
        <w:rPr>
          <w:rFonts w:asciiTheme="minorHAnsi" w:hAnsiTheme="minorHAnsi" w:cs="Arial"/>
          <w:color w:val="000000"/>
          <w:lang w:val="ru-RU"/>
        </w:rPr>
        <w:t>эл. почта</w:t>
      </w:r>
      <w:r w:rsidRPr="00747264">
        <w:rPr>
          <w:rFonts w:asciiTheme="minorHAnsi" w:hAnsiTheme="minorHAnsi" w:cs="Arial"/>
          <w:color w:val="000000"/>
          <w:lang w:val="ru-RU"/>
        </w:rPr>
        <w:t xml:space="preserve">: </w:t>
      </w:r>
      <w:hyperlink r:id="rId31" w:history="1">
        <w:r w:rsidRPr="00132BE6">
          <w:rPr>
            <w:rStyle w:val="Hyperlink"/>
            <w:rFonts w:asciiTheme="minorHAnsi" w:hAnsiTheme="minorHAnsi" w:cs="Arial"/>
          </w:rPr>
          <w:t>piotr</w:t>
        </w:r>
        <w:r w:rsidRPr="00747264">
          <w:rPr>
            <w:rStyle w:val="Hyperlink"/>
            <w:rFonts w:asciiTheme="minorHAnsi" w:hAnsiTheme="minorHAnsi" w:cs="Arial"/>
            <w:lang w:val="ru-RU"/>
          </w:rPr>
          <w:t>.</w:t>
        </w:r>
        <w:r w:rsidRPr="00132BE6">
          <w:rPr>
            <w:rStyle w:val="Hyperlink"/>
            <w:rFonts w:asciiTheme="minorHAnsi" w:hAnsiTheme="minorHAnsi" w:cs="Arial"/>
          </w:rPr>
          <w:t>kubiak</w:t>
        </w:r>
        <w:r w:rsidRPr="00747264">
          <w:rPr>
            <w:rStyle w:val="Hyperlink"/>
            <w:rFonts w:asciiTheme="minorHAnsi" w:hAnsiTheme="minorHAnsi" w:cs="Arial"/>
            <w:lang w:val="ru-RU"/>
          </w:rPr>
          <w:t>@</w:t>
        </w:r>
        <w:r w:rsidRPr="00132BE6">
          <w:rPr>
            <w:rStyle w:val="Hyperlink"/>
            <w:rFonts w:asciiTheme="minorHAnsi" w:hAnsiTheme="minorHAnsi" w:cs="Arial"/>
          </w:rPr>
          <w:t>nssglobal</w:t>
        </w:r>
        <w:r w:rsidRPr="00747264">
          <w:rPr>
            <w:rStyle w:val="Hyperlink"/>
            <w:rFonts w:asciiTheme="minorHAnsi" w:hAnsiTheme="minorHAnsi" w:cs="Arial"/>
            <w:lang w:val="ru-RU"/>
          </w:rPr>
          <w:t>.</w:t>
        </w:r>
        <w:r w:rsidRPr="00132BE6">
          <w:rPr>
            <w:rStyle w:val="Hyperlink"/>
            <w:rFonts w:asciiTheme="minorHAnsi" w:hAnsiTheme="minorHAnsi" w:cs="Arial"/>
          </w:rPr>
          <w:t>com</w:t>
        </w:r>
      </w:hyperlink>
      <w:r w:rsidRPr="00747264">
        <w:rPr>
          <w:rFonts w:asciiTheme="minorHAnsi" w:hAnsiTheme="minorHAnsi" w:cs="Arial"/>
          <w:color w:val="000000"/>
          <w:lang w:val="ru-RU"/>
        </w:rPr>
        <w:t xml:space="preserve">, </w:t>
      </w:r>
      <w:r w:rsidRPr="00132BE6">
        <w:rPr>
          <w:rFonts w:asciiTheme="minorHAnsi" w:hAnsiTheme="minorHAnsi" w:cs="Arial"/>
          <w:color w:val="000000"/>
        </w:rPr>
        <w:t>URL</w:t>
      </w:r>
      <w:r w:rsidRPr="00747264">
        <w:rPr>
          <w:rFonts w:asciiTheme="minorHAnsi" w:hAnsiTheme="minorHAnsi" w:cs="Arial"/>
          <w:color w:val="000000"/>
          <w:lang w:val="ru-RU"/>
        </w:rPr>
        <w:t xml:space="preserve">: </w:t>
      </w:r>
      <w:hyperlink r:id="rId32" w:history="1">
        <w:r w:rsidRPr="00132BE6">
          <w:rPr>
            <w:rStyle w:val="Hyperlink"/>
            <w:rFonts w:asciiTheme="minorHAnsi" w:hAnsiTheme="minorHAnsi" w:cs="Arial"/>
          </w:rPr>
          <w:t>www</w:t>
        </w:r>
        <w:r w:rsidRPr="00747264">
          <w:rPr>
            <w:rStyle w:val="Hyperlink"/>
            <w:rFonts w:asciiTheme="minorHAnsi" w:hAnsiTheme="minorHAnsi" w:cs="Arial"/>
            <w:lang w:val="ru-RU"/>
          </w:rPr>
          <w:t>.</w:t>
        </w:r>
        <w:r w:rsidRPr="00132BE6">
          <w:rPr>
            <w:rStyle w:val="Hyperlink"/>
            <w:rFonts w:asciiTheme="minorHAnsi" w:hAnsiTheme="minorHAnsi" w:cs="Arial"/>
          </w:rPr>
          <w:t>nssglobal</w:t>
        </w:r>
        <w:r w:rsidRPr="00747264">
          <w:rPr>
            <w:rStyle w:val="Hyperlink"/>
            <w:rFonts w:asciiTheme="minorHAnsi" w:hAnsiTheme="minorHAnsi" w:cs="Arial"/>
            <w:lang w:val="ru-RU"/>
          </w:rPr>
          <w:t>.</w:t>
        </w:r>
        <w:r w:rsidRPr="00132BE6">
          <w:rPr>
            <w:rStyle w:val="Hyperlink"/>
            <w:rFonts w:asciiTheme="minorHAnsi" w:hAnsiTheme="minorHAnsi" w:cs="Arial"/>
          </w:rPr>
          <w:t>com</w:t>
        </w:r>
      </w:hyperlink>
    </w:p>
    <w:p w14:paraId="7B06BA9C" w14:textId="37C38F4A" w:rsidR="00797B8C" w:rsidRPr="00BF2017" w:rsidRDefault="00797B8C" w:rsidP="007B7D34">
      <w:pPr>
        <w:pStyle w:val="Heading20"/>
        <w:keepLines/>
        <w:pageBreakBefore/>
        <w:rPr>
          <w:rFonts w:asciiTheme="minorHAnsi" w:hAnsiTheme="minorHAnsi"/>
          <w:sz w:val="28"/>
          <w:lang w:val="ru-RU"/>
        </w:rPr>
      </w:pPr>
      <w:r w:rsidRPr="00BF2017">
        <w:rPr>
          <w:rFonts w:asciiTheme="minorHAnsi" w:hAnsiTheme="minorHAnsi"/>
          <w:sz w:val="28"/>
          <w:lang w:val="ru-RU"/>
        </w:rPr>
        <w:lastRenderedPageBreak/>
        <w:t xml:space="preserve">Список станций </w:t>
      </w:r>
      <w:r w:rsidRPr="00BF2017">
        <w:rPr>
          <w:rFonts w:asciiTheme="minorHAnsi" w:hAnsiTheme="minorHAnsi"/>
          <w:sz w:val="28"/>
          <w:lang w:val="ru-RU"/>
        </w:rPr>
        <w:br/>
        <w:t xml:space="preserve">международного радиоконтроля </w:t>
      </w:r>
      <w:r w:rsidRPr="00BF2017">
        <w:rPr>
          <w:rFonts w:asciiTheme="minorHAnsi" w:hAnsiTheme="minorHAnsi"/>
          <w:sz w:val="28"/>
          <w:lang w:val="ru-RU"/>
        </w:rPr>
        <w:br/>
        <w:t>(Список VIII)</w:t>
      </w:r>
      <w:r w:rsidRPr="00BF2017">
        <w:rPr>
          <w:rFonts w:asciiTheme="minorHAnsi" w:hAnsiTheme="minorHAnsi"/>
          <w:sz w:val="28"/>
          <w:lang w:val="ru-RU"/>
        </w:rPr>
        <w:br/>
        <w:t>Издание 2016 года</w:t>
      </w:r>
    </w:p>
    <w:p w14:paraId="4C31E191" w14:textId="1CE4332C" w:rsidR="00797B8C" w:rsidRDefault="00797B8C" w:rsidP="00747264">
      <w:pPr>
        <w:spacing w:before="240" w:after="60"/>
        <w:jc w:val="center"/>
        <w:outlineLvl w:val="6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(Поправка № </w:t>
      </w:r>
      <w:r w:rsidR="00747264">
        <w:rPr>
          <w:rFonts w:asciiTheme="minorHAnsi" w:hAnsiTheme="minorHAnsi"/>
          <w:lang w:val="ru-RU"/>
        </w:rPr>
        <w:t>2</w:t>
      </w:r>
      <w:r>
        <w:rPr>
          <w:rFonts w:asciiTheme="minorHAnsi" w:hAnsiTheme="minorHAnsi"/>
          <w:lang w:val="ru-RU"/>
        </w:rPr>
        <w:t>)</w:t>
      </w:r>
    </w:p>
    <w:p w14:paraId="30A74AEC" w14:textId="77777777" w:rsidR="00797B8C" w:rsidRDefault="00797B8C" w:rsidP="007B7D34">
      <w:pPr>
        <w:pStyle w:val="Normalaftertitle"/>
        <w:jc w:val="center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t>ЧАСТЬ  I</w:t>
      </w:r>
    </w:p>
    <w:p w14:paraId="1CF21202" w14:textId="77777777" w:rsidR="00797B8C" w:rsidRDefault="00797B8C" w:rsidP="007B7D34">
      <w:pPr>
        <w:pStyle w:val="Normalaftertitle"/>
        <w:spacing w:before="100"/>
        <w:jc w:val="center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b/>
          <w:bCs/>
          <w:lang w:val="ru-RU"/>
        </w:rPr>
        <w:t>СТАНЦИИ В НАЗЕМНЫХ СЛУЖБАХ РАДИОСВЯЗИ</w:t>
      </w:r>
    </w:p>
    <w:p w14:paraId="240825D7" w14:textId="1DD854AB" w:rsidR="00797B8C" w:rsidRPr="00747264" w:rsidRDefault="00747264" w:rsidP="00747264">
      <w:pPr>
        <w:pStyle w:val="Normalaftertitle"/>
        <w:spacing w:before="480"/>
        <w:rPr>
          <w:b/>
          <w:bCs/>
          <w:lang w:val="ru-RU"/>
        </w:rPr>
      </w:pPr>
      <w:r w:rsidRPr="00883001">
        <w:rPr>
          <w:b/>
          <w:bCs/>
          <w:lang w:val="en-US"/>
        </w:rPr>
        <w:t>QAT</w:t>
      </w:r>
      <w:r w:rsidRPr="00883001">
        <w:rPr>
          <w:b/>
          <w:bCs/>
          <w:lang w:val="en-US"/>
        </w:rPr>
        <w:tab/>
      </w:r>
      <w:r>
        <w:rPr>
          <w:b/>
          <w:bCs/>
          <w:lang w:val="ru-RU"/>
        </w:rPr>
        <w:t>Катар</w:t>
      </w:r>
    </w:p>
    <w:p w14:paraId="67A067D1" w14:textId="5CBB2D42" w:rsidR="00797B8C" w:rsidRDefault="00797B8C" w:rsidP="00747264">
      <w:pPr>
        <w:tabs>
          <w:tab w:val="clear" w:pos="567"/>
          <w:tab w:val="left" w:pos="720"/>
        </w:tabs>
        <w:overflowPunct/>
        <w:autoSpaceDE/>
        <w:adjustRightInd/>
        <w:spacing w:before="240" w:after="240"/>
        <w:jc w:val="left"/>
        <w:rPr>
          <w:b/>
          <w:lang w:val="en-US"/>
        </w:rPr>
      </w:pPr>
      <w:r>
        <w:rPr>
          <w:b/>
          <w:lang w:val="en-US"/>
        </w:rPr>
        <w:t>P</w:t>
      </w:r>
      <w:r>
        <w:rPr>
          <w:bCs/>
          <w:lang w:val="en-US"/>
        </w:rPr>
        <w:t xml:space="preserve"> 1</w:t>
      </w:r>
      <w:r w:rsidR="00747264">
        <w:rPr>
          <w:bCs/>
          <w:lang w:val="ru-RU"/>
        </w:rPr>
        <w:t>0     </w:t>
      </w:r>
      <w:r>
        <w:rPr>
          <w:b/>
          <w:lang w:val="en-US"/>
        </w:rPr>
        <w:t>REP</w:t>
      </w:r>
    </w:p>
    <w:tbl>
      <w:tblPr>
        <w:tblStyle w:val="TableGrid"/>
        <w:tblW w:w="9075" w:type="dxa"/>
        <w:tblLayout w:type="fixed"/>
        <w:tblLook w:val="04A0" w:firstRow="1" w:lastRow="0" w:firstColumn="1" w:lastColumn="0" w:noHBand="0" w:noVBand="1"/>
      </w:tblPr>
      <w:tblGrid>
        <w:gridCol w:w="2270"/>
        <w:gridCol w:w="3537"/>
        <w:gridCol w:w="3268"/>
      </w:tblGrid>
      <w:tr w:rsidR="00797B8C" w14:paraId="18D7308C" w14:textId="77777777" w:rsidTr="002A06A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189"/>
          <w:p w14:paraId="3EB16156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Название станции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EFEEFE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Почтовый адрес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B05C71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Телефон, телефакс, электронная почта</w:t>
            </w:r>
          </w:p>
        </w:tc>
      </w:tr>
      <w:tr w:rsidR="00747264" w:rsidRPr="00C60ED3" w14:paraId="6C5D6D6F" w14:textId="77777777" w:rsidTr="002A06A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2801" w14:textId="3BABFCAE" w:rsidR="00747264" w:rsidRDefault="00747264" w:rsidP="00747264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E22CF">
              <w:rPr>
                <w:sz w:val="18"/>
                <w:szCs w:val="18"/>
                <w:lang w:val="en-US"/>
              </w:rPr>
              <w:t xml:space="preserve">Doha (Sumaismah) </w:t>
            </w:r>
            <w:r w:rsidRPr="00062893">
              <w:rPr>
                <w:sz w:val="18"/>
                <w:szCs w:val="18"/>
                <w:lang w:val="en-US"/>
              </w:rPr>
              <w:t>(IMS)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6A3C" w14:textId="1425940A" w:rsidR="00747264" w:rsidRPr="00797B8C" w:rsidRDefault="00747264" w:rsidP="00747264">
            <w:pPr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Communications Regulatory Authority (CRA)</w:t>
            </w:r>
            <w:r w:rsidRPr="000E22CF">
              <w:rPr>
                <w:sz w:val="18"/>
                <w:szCs w:val="18"/>
                <w:lang w:val="en-US"/>
              </w:rPr>
              <w:br/>
              <w:t>Al Nasr Tower-B</w:t>
            </w:r>
            <w:r w:rsidRPr="000E22CF">
              <w:rPr>
                <w:sz w:val="18"/>
                <w:szCs w:val="18"/>
                <w:lang w:val="en-US"/>
              </w:rPr>
              <w:br/>
              <w:t>Corniche Road</w:t>
            </w:r>
            <w:r w:rsidRPr="000E22CF">
              <w:rPr>
                <w:sz w:val="18"/>
                <w:szCs w:val="18"/>
                <w:lang w:val="en-US"/>
              </w:rPr>
              <w:br/>
              <w:t>P.O.Box 23404</w:t>
            </w:r>
            <w:r w:rsidRPr="000E22CF">
              <w:rPr>
                <w:sz w:val="18"/>
                <w:szCs w:val="18"/>
                <w:lang w:val="en-US"/>
              </w:rPr>
              <w:br/>
              <w:t>Doha</w:t>
            </w:r>
            <w:r w:rsidRPr="000E22CF">
              <w:rPr>
                <w:sz w:val="18"/>
                <w:szCs w:val="18"/>
                <w:lang w:val="en-US"/>
              </w:rPr>
              <w:br/>
              <w:t>Qatar  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5384A" w14:textId="709B2D59" w:rsidR="00747264" w:rsidRPr="00747264" w:rsidRDefault="00747264" w:rsidP="00C60ED3">
            <w:pPr>
              <w:tabs>
                <w:tab w:val="clear" w:pos="567"/>
                <w:tab w:val="clear" w:pos="1276"/>
                <w:tab w:val="left" w:pos="879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Телефакс</w:t>
            </w:r>
            <w:r w:rsidRPr="00747264">
              <w:rPr>
                <w:sz w:val="18"/>
                <w:szCs w:val="18"/>
                <w:lang w:val="ru-RU"/>
              </w:rPr>
              <w:t>: +974 44995374</w:t>
            </w:r>
            <w:r w:rsidRPr="00747264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Факс</w:t>
            </w:r>
            <w:r w:rsidRPr="00747264">
              <w:rPr>
                <w:sz w:val="18"/>
                <w:szCs w:val="18"/>
                <w:lang w:val="ru-RU"/>
              </w:rPr>
              <w:t>: +974 44830630</w:t>
            </w:r>
            <w:r w:rsidRPr="00747264">
              <w:rPr>
                <w:sz w:val="18"/>
                <w:szCs w:val="18"/>
                <w:lang w:val="ru-RU"/>
              </w:rPr>
              <w:br/>
            </w:r>
            <w:r>
              <w:rPr>
                <w:sz w:val="18"/>
                <w:szCs w:val="18"/>
                <w:lang w:val="ru-RU"/>
              </w:rPr>
              <w:t>Эл. почта</w:t>
            </w:r>
            <w:r w:rsidRPr="00747264">
              <w:rPr>
                <w:sz w:val="18"/>
                <w:szCs w:val="18"/>
                <w:lang w:val="ru-RU"/>
              </w:rPr>
              <w:t xml:space="preserve"> : </w:t>
            </w:r>
            <w:hyperlink r:id="rId33" w:history="1">
              <w:r w:rsidR="00C60ED3" w:rsidRPr="00085972">
                <w:rPr>
                  <w:rStyle w:val="Hyperlink"/>
                  <w:sz w:val="18"/>
                  <w:szCs w:val="18"/>
                  <w:lang w:val="en-US"/>
                </w:rPr>
                <w:t>msadeq</w:t>
              </w:r>
              <w:r w:rsidR="00C60ED3" w:rsidRPr="00085972">
                <w:rPr>
                  <w:rStyle w:val="Hyperlink"/>
                  <w:sz w:val="18"/>
                  <w:szCs w:val="18"/>
                  <w:lang w:val="ru-RU"/>
                </w:rPr>
                <w:t>@</w:t>
              </w:r>
              <w:r w:rsidR="00C60ED3" w:rsidRPr="00085972">
                <w:rPr>
                  <w:rStyle w:val="Hyperlink"/>
                  <w:sz w:val="18"/>
                  <w:szCs w:val="18"/>
                  <w:lang w:val="en-US"/>
                </w:rPr>
                <w:t>cra</w:t>
              </w:r>
              <w:r w:rsidR="00C60ED3" w:rsidRPr="00085972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C60ED3" w:rsidRPr="00085972">
                <w:rPr>
                  <w:rStyle w:val="Hyperlink"/>
                  <w:sz w:val="18"/>
                  <w:szCs w:val="18"/>
                  <w:lang w:val="en-US"/>
                </w:rPr>
                <w:t>gov</w:t>
              </w:r>
              <w:r w:rsidR="00C60ED3" w:rsidRPr="00085972">
                <w:rPr>
                  <w:rStyle w:val="Hyperlink"/>
                  <w:sz w:val="18"/>
                  <w:szCs w:val="18"/>
                  <w:lang w:val="ru-RU"/>
                </w:rPr>
                <w:t>.</w:t>
              </w:r>
              <w:r w:rsidR="00C60ED3" w:rsidRPr="00085972">
                <w:rPr>
                  <w:rStyle w:val="Hyperlink"/>
                  <w:sz w:val="18"/>
                  <w:szCs w:val="18"/>
                  <w:lang w:val="en-US"/>
                </w:rPr>
                <w:t>qa</w:t>
              </w:r>
            </w:hyperlink>
          </w:p>
        </w:tc>
      </w:tr>
    </w:tbl>
    <w:p w14:paraId="573C3395" w14:textId="77777777" w:rsidR="00797B8C" w:rsidRPr="00747264" w:rsidRDefault="00797B8C" w:rsidP="008E1D15">
      <w:pPr>
        <w:spacing w:before="0"/>
        <w:rPr>
          <w:lang w:val="ru-RU"/>
        </w:rPr>
      </w:pPr>
      <w:bookmarkStart w:id="190" w:name="_GoBack"/>
      <w:bookmarkEnd w:id="190"/>
    </w:p>
    <w:tbl>
      <w:tblPr>
        <w:tblStyle w:val="TableGrid"/>
        <w:tblW w:w="9075" w:type="dxa"/>
        <w:tblLayout w:type="fixed"/>
        <w:tblLook w:val="04A0" w:firstRow="1" w:lastRow="0" w:firstColumn="1" w:lastColumn="0" w:noHBand="0" w:noVBand="1"/>
      </w:tblPr>
      <w:tblGrid>
        <w:gridCol w:w="1555"/>
        <w:gridCol w:w="2551"/>
        <w:gridCol w:w="1701"/>
        <w:gridCol w:w="843"/>
        <w:gridCol w:w="2425"/>
      </w:tblGrid>
      <w:tr w:rsidR="00797B8C" w14:paraId="74043AF6" w14:textId="77777777" w:rsidTr="00050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3C980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Географические координаты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5FC55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Типы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CE11A3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Диапазоны частот для каждого измерения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875C01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 xml:space="preserve">Часы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br/>
              <w:t>работы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15846" w14:textId="77777777" w:rsidR="00797B8C" w:rsidRDefault="00797B8C" w:rsidP="007B7D34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ru-RU"/>
              </w:rPr>
              <w:t>Замечания</w:t>
            </w:r>
          </w:p>
        </w:tc>
      </w:tr>
      <w:tr w:rsidR="00B66095" w:rsidRPr="00797B8C" w14:paraId="6729437E" w14:textId="77777777" w:rsidTr="00050E4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156DEC9" w14:textId="7E9FFDF3" w:rsidR="00B66095" w:rsidRDefault="00B66095" w:rsidP="00B6609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E22CF">
              <w:rPr>
                <w:sz w:val="18"/>
                <w:szCs w:val="18"/>
                <w:lang w:val="en-US"/>
              </w:rPr>
              <w:t>51°29'40</w:t>
            </w:r>
            <w:r w:rsidR="00DA7F7C">
              <w:rPr>
                <w:sz w:val="18"/>
                <w:szCs w:val="18"/>
                <w:lang w:val="en-US"/>
              </w:rPr>
              <w:t>'' в. д.</w:t>
            </w:r>
            <w:r w:rsidRPr="000E22CF">
              <w:rPr>
                <w:sz w:val="18"/>
                <w:szCs w:val="18"/>
                <w:lang w:val="en-US"/>
              </w:rPr>
              <w:br/>
              <w:t>025°33'40</w:t>
            </w:r>
            <w:r w:rsidR="00DA7F7C">
              <w:rPr>
                <w:sz w:val="18"/>
                <w:szCs w:val="18"/>
                <w:lang w:val="en-US"/>
              </w:rPr>
              <w:t>'' с. ш.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5CADA2C1" w14:textId="5688F7A3" w:rsidR="00B66095" w:rsidRDefault="00B66095" w:rsidP="00843FB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</w:t>
            </w:r>
            <w:r w:rsidR="00843FB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е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частоты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C49A8DF" w14:textId="7D439268" w:rsidR="00B66095" w:rsidRDefault="00B66095" w:rsidP="00B6609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A7F7C">
              <w:rPr>
                <w:rFonts w:asciiTheme="minorHAnsi" w:hAnsiTheme="minorHAnsi" w:cstheme="minorHAnsi"/>
                <w:sz w:val="18"/>
                <w:szCs w:val="18"/>
              </w:rPr>
              <w:t> кГц – 3 ГГц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0E035ED" w14:textId="77777777" w:rsidR="00B66095" w:rsidRDefault="00B66095" w:rsidP="00B6609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4818071" w14:textId="7203417A" w:rsidR="00B66095" w:rsidRDefault="00DA7F7C" w:rsidP="00B66095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  <w:r w:rsidR="00B66095" w:rsidRPr="000E2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6095" w14:paraId="420129FE" w14:textId="77777777" w:rsidTr="00050E4F">
        <w:tc>
          <w:tcPr>
            <w:tcW w:w="155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50F3950" w14:textId="1CF935A9" w:rsidR="00B66095" w:rsidRPr="00902F25" w:rsidRDefault="00B66095" w:rsidP="00B6609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E22CF">
              <w:rPr>
                <w:sz w:val="18"/>
                <w:szCs w:val="18"/>
                <w:lang w:val="en-US"/>
              </w:rPr>
              <w:t>51°29'40</w:t>
            </w:r>
            <w:r w:rsidR="00DA7F7C">
              <w:rPr>
                <w:sz w:val="18"/>
                <w:szCs w:val="18"/>
                <w:lang w:val="en-US"/>
              </w:rPr>
              <w:t>'' в. д.</w:t>
            </w:r>
            <w:r w:rsidRPr="000E22CF">
              <w:rPr>
                <w:sz w:val="18"/>
                <w:szCs w:val="18"/>
                <w:lang w:val="en-US"/>
              </w:rPr>
              <w:br/>
              <w:t>025°33'40</w:t>
            </w:r>
            <w:r w:rsidR="00DA7F7C">
              <w:rPr>
                <w:sz w:val="18"/>
                <w:szCs w:val="18"/>
                <w:lang w:val="en-US"/>
              </w:rPr>
              <w:t>'' с. ш.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24168FE0" w14:textId="77777777" w:rsidR="00B66095" w:rsidRDefault="00B66095" w:rsidP="00B66095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Измерение напряженности поля или плотности потока мощности </w:t>
            </w:r>
          </w:p>
        </w:tc>
        <w:tc>
          <w:tcPr>
            <w:tcW w:w="170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109A47BD" w14:textId="5F8161BC" w:rsidR="00B66095" w:rsidRDefault="00B66095" w:rsidP="00B6609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A7F7C">
              <w:rPr>
                <w:rFonts w:asciiTheme="minorHAnsi" w:hAnsiTheme="minorHAnsi" w:cstheme="minorHAnsi"/>
                <w:sz w:val="18"/>
                <w:szCs w:val="18"/>
              </w:rPr>
              <w:t> кГц – 3 ГГц</w:t>
            </w:r>
          </w:p>
        </w:tc>
        <w:tc>
          <w:tcPr>
            <w:tcW w:w="84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09BEDC74" w14:textId="77777777" w:rsidR="00B66095" w:rsidRDefault="00B66095" w:rsidP="00B6609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1026F7E8" w14:textId="4B0D5FFE" w:rsidR="00B66095" w:rsidRDefault="00DA7F7C" w:rsidP="00B66095">
            <w:pPr>
              <w:spacing w:before="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  <w:r w:rsidR="00B66095" w:rsidRPr="000E2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6095" w:rsidRPr="00C60ED3" w14:paraId="7B34FA7D" w14:textId="77777777" w:rsidTr="00B66095">
        <w:tc>
          <w:tcPr>
            <w:tcW w:w="155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41B4BD48" w14:textId="6399E896" w:rsidR="00B66095" w:rsidRDefault="00B66095" w:rsidP="00B6609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E22CF">
              <w:rPr>
                <w:sz w:val="18"/>
                <w:szCs w:val="18"/>
                <w:lang w:val="en-US"/>
              </w:rPr>
              <w:t>51°29'40</w:t>
            </w:r>
            <w:r w:rsidR="00DA7F7C">
              <w:rPr>
                <w:sz w:val="18"/>
                <w:szCs w:val="18"/>
                <w:lang w:val="en-US"/>
              </w:rPr>
              <w:t>'' в. д.</w:t>
            </w:r>
            <w:r w:rsidRPr="000E22CF">
              <w:rPr>
                <w:sz w:val="18"/>
                <w:szCs w:val="18"/>
                <w:lang w:val="en-US"/>
              </w:rPr>
              <w:br/>
              <w:t>025°33'40</w:t>
            </w:r>
            <w:r w:rsidR="00DA7F7C">
              <w:rPr>
                <w:sz w:val="18"/>
                <w:szCs w:val="18"/>
                <w:lang w:val="en-US"/>
              </w:rPr>
              <w:t>'' с. ш.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14:paraId="4DCE3BFC" w14:textId="73808C51" w:rsidR="00B66095" w:rsidRDefault="00B66095" w:rsidP="00B66095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6609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Измерения, связанные с радиопеленгацией</w:t>
            </w:r>
          </w:p>
        </w:tc>
        <w:tc>
          <w:tcPr>
            <w:tcW w:w="170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7BE021AA" w14:textId="733CE2C9" w:rsidR="00B66095" w:rsidRDefault="00B66095" w:rsidP="00B6609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A7F7C">
              <w:rPr>
                <w:rFonts w:asciiTheme="minorHAnsi" w:hAnsiTheme="minorHAnsi" w:cstheme="minorHAnsi"/>
                <w:sz w:val="18"/>
                <w:szCs w:val="18"/>
              </w:rPr>
              <w:t> кГц – 3 ГГц</w:t>
            </w:r>
          </w:p>
        </w:tc>
        <w:tc>
          <w:tcPr>
            <w:tcW w:w="84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60785EE8" w14:textId="77777777" w:rsidR="00B66095" w:rsidRDefault="00B66095" w:rsidP="00B6609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14:paraId="3681AD55" w14:textId="3718C851" w:rsidR="00B66095" w:rsidRPr="000E22CF" w:rsidRDefault="00DA7F7C" w:rsidP="00B66095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  <w:r w:rsidR="00B66095" w:rsidRPr="000E2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7E35DA9" w14:textId="77777777" w:rsidR="00B66095" w:rsidRPr="000E22CF" w:rsidRDefault="008E1D15" w:rsidP="00B66095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5930AD94">
                <v:rect id="_x0000_i1025" style="width:0;height:1.5pt" o:hralign="center" o:hrstd="t" o:hr="t" fillcolor="#a0a0a0" stroked="f"/>
              </w:pict>
            </w:r>
          </w:p>
          <w:p w14:paraId="588CF6AF" w14:textId="2026A683" w:rsidR="00B66095" w:rsidRPr="000B0038" w:rsidRDefault="000B0038" w:rsidP="000B0038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ВЧ</w:t>
            </w:r>
            <w:r w:rsidR="00B66095"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антенная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решетка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несимметричных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вибраторов</w:t>
            </w:r>
            <w:r w:rsidR="00B66095"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(9</w:t>
            </w:r>
            <w:r w:rsidR="00B660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элементов</w:t>
            </w:r>
            <w:r w:rsidR="00B66095"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).</w:t>
            </w:r>
          </w:p>
          <w:p w14:paraId="32E06CB2" w14:textId="77777777" w:rsidR="00B66095" w:rsidRPr="000E22CF" w:rsidRDefault="008E1D15" w:rsidP="00B66095">
            <w:pPr>
              <w:spacing w:before="60" w:after="6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3B7FF25D">
                <v:rect id="_x0000_i1026" style="width:0;height:1.5pt" o:hralign="center" o:hrstd="t" o:hr="t" fillcolor="#a0a0a0" stroked="f"/>
              </w:pict>
            </w:r>
          </w:p>
          <w:p w14:paraId="2416011A" w14:textId="58144FC0" w:rsidR="00B66095" w:rsidRPr="000B0038" w:rsidRDefault="000B0038" w:rsidP="00843FB8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Для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ОВЧ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УВЧ</w:t>
            </w:r>
            <w:r w:rsidR="00B66095"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антенна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установленная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вершине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мачты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высотой</w:t>
            </w:r>
            <w:r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66095"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35</w:t>
            </w:r>
            <w:r w:rsidR="00B6609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метров</w:t>
            </w:r>
            <w:r w:rsidR="00B66095" w:rsidRPr="000B003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</w:t>
            </w:r>
          </w:p>
        </w:tc>
      </w:tr>
      <w:tr w:rsidR="00B66095" w:rsidRPr="00797B8C" w14:paraId="69FD6D15" w14:textId="77777777" w:rsidTr="00B66095">
        <w:tc>
          <w:tcPr>
            <w:tcW w:w="155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3A7A8885" w14:textId="25C7A98A" w:rsidR="00B66095" w:rsidRPr="00C60ED3" w:rsidRDefault="00B66095" w:rsidP="00B66095">
            <w:pPr>
              <w:spacing w:before="60" w:after="60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C60ED3">
              <w:rPr>
                <w:sz w:val="18"/>
                <w:szCs w:val="18"/>
                <w:lang w:val="ru-RU"/>
              </w:rPr>
              <w:t>51°29'40</w:t>
            </w:r>
            <w:r w:rsidR="00DA7F7C" w:rsidRPr="00C60ED3">
              <w:rPr>
                <w:sz w:val="18"/>
                <w:szCs w:val="18"/>
                <w:lang w:val="ru-RU"/>
              </w:rPr>
              <w:t>''</w:t>
            </w:r>
            <w:r w:rsidR="00DA7F7C">
              <w:rPr>
                <w:sz w:val="18"/>
                <w:szCs w:val="18"/>
                <w:lang w:val="en-US"/>
              </w:rPr>
              <w:t> </w:t>
            </w:r>
            <w:r w:rsidR="00DA7F7C" w:rsidRPr="00C60ED3">
              <w:rPr>
                <w:sz w:val="18"/>
                <w:szCs w:val="18"/>
                <w:lang w:val="ru-RU"/>
              </w:rPr>
              <w:t>в.</w:t>
            </w:r>
            <w:r w:rsidR="00DA7F7C">
              <w:rPr>
                <w:sz w:val="18"/>
                <w:szCs w:val="18"/>
                <w:lang w:val="en-US"/>
              </w:rPr>
              <w:t> </w:t>
            </w:r>
            <w:r w:rsidR="00DA7F7C" w:rsidRPr="00C60ED3">
              <w:rPr>
                <w:sz w:val="18"/>
                <w:szCs w:val="18"/>
                <w:lang w:val="ru-RU"/>
              </w:rPr>
              <w:t>д.</w:t>
            </w:r>
            <w:r w:rsidRPr="00C60ED3">
              <w:rPr>
                <w:sz w:val="18"/>
                <w:szCs w:val="18"/>
                <w:lang w:val="ru-RU"/>
              </w:rPr>
              <w:br/>
              <w:t>025°33'40</w:t>
            </w:r>
            <w:r w:rsidR="00DA7F7C" w:rsidRPr="00C60ED3">
              <w:rPr>
                <w:sz w:val="18"/>
                <w:szCs w:val="18"/>
                <w:lang w:val="ru-RU"/>
              </w:rPr>
              <w:t>''</w:t>
            </w:r>
            <w:r w:rsidR="00DA7F7C">
              <w:rPr>
                <w:sz w:val="18"/>
                <w:szCs w:val="18"/>
                <w:lang w:val="en-US"/>
              </w:rPr>
              <w:t> </w:t>
            </w:r>
            <w:r w:rsidR="00DA7F7C" w:rsidRPr="00C60ED3">
              <w:rPr>
                <w:sz w:val="18"/>
                <w:szCs w:val="18"/>
                <w:lang w:val="ru-RU"/>
              </w:rPr>
              <w:t>с.</w:t>
            </w:r>
            <w:r w:rsidR="00DA7F7C">
              <w:rPr>
                <w:sz w:val="18"/>
                <w:szCs w:val="18"/>
                <w:lang w:val="en-US"/>
              </w:rPr>
              <w:t> </w:t>
            </w:r>
            <w:r w:rsidR="00DA7F7C" w:rsidRPr="00C60ED3">
              <w:rPr>
                <w:sz w:val="18"/>
                <w:szCs w:val="18"/>
                <w:lang w:val="ru-RU"/>
              </w:rPr>
              <w:t>ш.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14:paraId="09D41A94" w14:textId="4AE5C500" w:rsidR="00B66095" w:rsidRDefault="00B66095" w:rsidP="00B66095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Измерения ширины полосы</w:t>
            </w:r>
          </w:p>
        </w:tc>
        <w:tc>
          <w:tcPr>
            <w:tcW w:w="1701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290C6573" w14:textId="4EAEFC10" w:rsidR="00B66095" w:rsidRPr="00DA7F7C" w:rsidRDefault="00B66095" w:rsidP="00DA7F7C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A7F7C">
              <w:rPr>
                <w:rFonts w:asciiTheme="minorHAnsi" w:hAnsiTheme="minorHAnsi" w:cstheme="minorHAnsi"/>
                <w:sz w:val="18"/>
                <w:szCs w:val="18"/>
              </w:rPr>
              <w:t> кГц –</w:t>
            </w:r>
            <w:r w:rsidR="00DA7F7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DA7F7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МГц</w:t>
            </w:r>
          </w:p>
        </w:tc>
        <w:tc>
          <w:tcPr>
            <w:tcW w:w="843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  <w:hideMark/>
          </w:tcPr>
          <w:p w14:paraId="5B9CC3C5" w14:textId="3781A98E" w:rsidR="00B66095" w:rsidRDefault="00B66095" w:rsidP="00B66095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  <w:right w:val="single" w:sz="4" w:space="0" w:color="auto"/>
            </w:tcBorders>
            <w:vAlign w:val="center"/>
          </w:tcPr>
          <w:p w14:paraId="280F31FD" w14:textId="6BBC9711" w:rsidR="00B66095" w:rsidRDefault="00DA7F7C" w:rsidP="00B66095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  <w:r w:rsidR="00B66095" w:rsidRPr="000E2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B66095" w:rsidRPr="00B66095" w14:paraId="75E90C1F" w14:textId="77777777" w:rsidTr="00050E4F">
        <w:tc>
          <w:tcPr>
            <w:tcW w:w="1555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0D5B" w14:textId="14C86E1D" w:rsidR="00B66095" w:rsidRDefault="00B66095" w:rsidP="00B66095">
            <w:pPr>
              <w:spacing w:before="60" w:after="60"/>
              <w:jc w:val="right"/>
              <w:rPr>
                <w:sz w:val="18"/>
                <w:szCs w:val="18"/>
                <w:lang w:val="en-US"/>
              </w:rPr>
            </w:pPr>
            <w:r w:rsidRPr="000E22CF">
              <w:rPr>
                <w:sz w:val="18"/>
                <w:szCs w:val="18"/>
                <w:lang w:val="en-US"/>
              </w:rPr>
              <w:t>51°29'40</w:t>
            </w:r>
            <w:r w:rsidR="00DA7F7C">
              <w:rPr>
                <w:sz w:val="18"/>
                <w:szCs w:val="18"/>
                <w:lang w:val="en-US"/>
              </w:rPr>
              <w:t>'' в. д.</w:t>
            </w:r>
            <w:r w:rsidRPr="000E22CF">
              <w:rPr>
                <w:sz w:val="18"/>
                <w:szCs w:val="18"/>
                <w:lang w:val="en-US"/>
              </w:rPr>
              <w:br/>
              <w:t>025°33'40</w:t>
            </w:r>
            <w:r w:rsidR="00DA7F7C">
              <w:rPr>
                <w:sz w:val="18"/>
                <w:szCs w:val="18"/>
                <w:lang w:val="en-US"/>
              </w:rPr>
              <w:t>'' с. ш.</w:t>
            </w:r>
          </w:p>
        </w:tc>
        <w:tc>
          <w:tcPr>
            <w:tcW w:w="2551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63C" w14:textId="6BC37D92" w:rsidR="00B66095" w:rsidRDefault="00B66095" w:rsidP="00B66095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Автоматические обследования занятости радиочастотного спектра</w:t>
            </w:r>
          </w:p>
        </w:tc>
        <w:tc>
          <w:tcPr>
            <w:tcW w:w="1701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2E08" w14:textId="69A29834" w:rsidR="00B66095" w:rsidRPr="00B66095" w:rsidRDefault="00B66095" w:rsidP="00B6609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E22CF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DA7F7C">
              <w:rPr>
                <w:rFonts w:asciiTheme="minorHAnsi" w:hAnsiTheme="minorHAnsi" w:cstheme="minorHAnsi"/>
                <w:sz w:val="18"/>
                <w:szCs w:val="18"/>
              </w:rPr>
              <w:t> кГц – 3 ГГц</w:t>
            </w:r>
          </w:p>
        </w:tc>
        <w:tc>
          <w:tcPr>
            <w:tcW w:w="843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8A1" w14:textId="1752594A" w:rsidR="00B66095" w:rsidRDefault="00B66095" w:rsidP="00B66095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H24</w:t>
            </w:r>
          </w:p>
        </w:tc>
        <w:tc>
          <w:tcPr>
            <w:tcW w:w="2425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50C2" w14:textId="38001E0A" w:rsidR="00B66095" w:rsidRDefault="00DA7F7C" w:rsidP="00B66095">
            <w:pPr>
              <w:spacing w:before="60" w:after="6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Автоматизированная система радиоконтроля</w:t>
            </w:r>
            <w:r w:rsidR="00B66095" w:rsidRPr="000E22C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14:paraId="409D4AAF" w14:textId="5FE4C0CE" w:rsidR="000820AD" w:rsidRPr="00E23DAC" w:rsidRDefault="000820AD" w:rsidP="00050E4F">
      <w:pPr>
        <w:pStyle w:val="Heading20"/>
        <w:keepLines/>
        <w:pageBreakBefore/>
        <w:spacing w:before="1320"/>
        <w:rPr>
          <w:sz w:val="28"/>
          <w:lang w:val="ru-RU"/>
        </w:rPr>
      </w:pPr>
      <w:r w:rsidRPr="00E23DAC">
        <w:rPr>
          <w:sz w:val="28"/>
          <w:lang w:val="ru-RU"/>
        </w:rPr>
        <w:lastRenderedPageBreak/>
        <w:t xml:space="preserve">Коды сетей подвижной связи (MNC) для плана международной </w:t>
      </w:r>
      <w:r w:rsidRPr="00E23DAC">
        <w:rPr>
          <w:sz w:val="28"/>
          <w:lang w:val="ru-RU"/>
        </w:rPr>
        <w:br/>
        <w:t xml:space="preserve">идентификации для сетей общего пользования и абонентов </w:t>
      </w:r>
      <w:r w:rsidRPr="00E23DAC">
        <w:rPr>
          <w:sz w:val="28"/>
          <w:lang w:val="ru-RU"/>
        </w:rPr>
        <w:br/>
        <w:t>(согласно Рекомендации МСЭ-Т E.212 (0</w:t>
      </w:r>
      <w:r w:rsidR="00050E4F" w:rsidRPr="00E23DAC">
        <w:rPr>
          <w:sz w:val="28"/>
          <w:lang w:val="ru-RU"/>
        </w:rPr>
        <w:t>9</w:t>
      </w:r>
      <w:r w:rsidRPr="00E23DAC">
        <w:rPr>
          <w:sz w:val="28"/>
          <w:lang w:val="ru-RU"/>
        </w:rPr>
        <w:t>/20</w:t>
      </w:r>
      <w:r w:rsidR="00050E4F" w:rsidRPr="00E23DAC">
        <w:rPr>
          <w:sz w:val="28"/>
          <w:lang w:val="ru-RU"/>
        </w:rPr>
        <w:t>16</w:t>
      </w:r>
      <w:r w:rsidRPr="00E23DAC">
        <w:rPr>
          <w:sz w:val="28"/>
          <w:lang w:val="ru-RU"/>
        </w:rPr>
        <w:t xml:space="preserve">)) </w:t>
      </w:r>
      <w:r w:rsidRPr="00E23DAC">
        <w:rPr>
          <w:sz w:val="28"/>
          <w:lang w:val="ru-RU"/>
        </w:rPr>
        <w:br/>
        <w:t>(по состоянию на 1 </w:t>
      </w:r>
      <w:r w:rsidR="00050E4F" w:rsidRPr="00E23DAC">
        <w:rPr>
          <w:sz w:val="28"/>
          <w:lang w:val="ru-RU"/>
        </w:rPr>
        <w:t>ноября</w:t>
      </w:r>
      <w:r w:rsidRPr="00E23DAC">
        <w:rPr>
          <w:sz w:val="28"/>
          <w:lang w:val="ru-RU"/>
        </w:rPr>
        <w:t xml:space="preserve"> 201</w:t>
      </w:r>
      <w:r w:rsidR="00050E4F" w:rsidRPr="00E23DAC">
        <w:rPr>
          <w:sz w:val="28"/>
          <w:lang w:val="ru-RU"/>
        </w:rPr>
        <w:t>6</w:t>
      </w:r>
      <w:r w:rsidRPr="00E23DAC">
        <w:rPr>
          <w:sz w:val="28"/>
          <w:lang w:val="ru-RU"/>
        </w:rPr>
        <w:t> г.)</w:t>
      </w:r>
    </w:p>
    <w:p w14:paraId="6D46FCE7" w14:textId="77777777" w:rsidR="000820AD" w:rsidRPr="0009008F" w:rsidRDefault="000820AD" w:rsidP="007B7D34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sz w:val="20"/>
          <w:lang w:val="ru-RU"/>
        </w:rPr>
        <w:tab/>
      </w:r>
    </w:p>
    <w:p w14:paraId="5761283F" w14:textId="77777777" w:rsidR="000820AD" w:rsidRPr="0009008F" w:rsidRDefault="000820AD" w:rsidP="007B7D34">
      <w:pPr>
        <w:pStyle w:val="EmptyLayoutCell"/>
        <w:tabs>
          <w:tab w:val="left" w:pos="110"/>
          <w:tab w:val="left" w:pos="8384"/>
        </w:tabs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ab/>
      </w:r>
      <w:r w:rsidRPr="0009008F">
        <w:rPr>
          <w:rFonts w:asciiTheme="minorHAnsi" w:hAnsiTheme="minorHAnsi"/>
          <w:lang w:val="ru-RU"/>
        </w:rPr>
        <w:tab/>
      </w:r>
    </w:p>
    <w:p w14:paraId="4551DC51" w14:textId="60C457FF" w:rsidR="000820AD" w:rsidRDefault="000820AD" w:rsidP="00834C2D">
      <w:pPr>
        <w:spacing w:after="360"/>
        <w:jc w:val="center"/>
        <w:rPr>
          <w:rFonts w:asciiTheme="minorHAnsi" w:eastAsia="Calibri" w:hAnsiTheme="minorHAnsi"/>
          <w:color w:val="000000"/>
          <w:lang w:val="ru-RU"/>
        </w:rPr>
      </w:pPr>
      <w:r w:rsidRPr="0009008F">
        <w:rPr>
          <w:rFonts w:asciiTheme="minorHAnsi" w:hAnsiTheme="minorHAnsi"/>
          <w:sz w:val="2"/>
          <w:lang w:val="ru-RU"/>
        </w:rPr>
        <w:tab/>
      </w:r>
      <w:r w:rsidRPr="0009008F">
        <w:rPr>
          <w:rFonts w:asciiTheme="minorHAnsi" w:eastAsia="Calibri" w:hAnsiTheme="minorHAnsi"/>
          <w:color w:val="000000"/>
          <w:lang w:val="ru-RU"/>
        </w:rPr>
        <w:t xml:space="preserve">(Приложение к Оперативному бюллетеню МСЭ № </w:t>
      </w:r>
      <w:r w:rsidR="00050E4F" w:rsidRPr="00050E4F">
        <w:rPr>
          <w:rFonts w:eastAsia="Calibri"/>
          <w:color w:val="000000"/>
          <w:lang w:val="ru-RU"/>
        </w:rPr>
        <w:t>1111 - 1.</w:t>
      </w:r>
      <w:r w:rsidR="00050E4F">
        <w:rPr>
          <w:rFonts w:eastAsia="Calibri"/>
          <w:color w:val="000000"/>
        </w:rPr>
        <w:t>XI</w:t>
      </w:r>
      <w:r w:rsidR="00050E4F" w:rsidRPr="00050E4F">
        <w:rPr>
          <w:rFonts w:eastAsia="Calibri"/>
          <w:color w:val="000000"/>
          <w:lang w:val="ru-RU"/>
        </w:rPr>
        <w:t>.2016</w:t>
      </w:r>
      <w:r w:rsidRPr="0009008F">
        <w:rPr>
          <w:rFonts w:asciiTheme="minorHAnsi" w:eastAsia="Calibri" w:hAnsiTheme="minorHAnsi"/>
          <w:color w:val="000000"/>
          <w:lang w:val="ru-RU"/>
        </w:rPr>
        <w:t>)</w:t>
      </w:r>
      <w:r>
        <w:rPr>
          <w:rFonts w:asciiTheme="minorHAnsi" w:eastAsia="Calibri" w:hAnsiTheme="minorHAnsi"/>
          <w:color w:val="000000"/>
          <w:lang w:val="ru-RU"/>
        </w:rPr>
        <w:t xml:space="preserve"> </w:t>
      </w:r>
      <w:r w:rsidRPr="0009008F">
        <w:rPr>
          <w:rFonts w:asciiTheme="minorHAnsi" w:eastAsia="Calibri" w:hAnsiTheme="minorHAnsi"/>
          <w:color w:val="000000"/>
          <w:lang w:val="ru-RU"/>
        </w:rPr>
        <w:br/>
        <w:t xml:space="preserve">(Поправка № </w:t>
      </w:r>
      <w:r w:rsidR="00834C2D">
        <w:rPr>
          <w:rFonts w:asciiTheme="minorHAnsi" w:eastAsia="Calibri" w:hAnsiTheme="minorHAnsi"/>
          <w:color w:val="000000"/>
          <w:lang w:val="ru-RU"/>
        </w:rPr>
        <w:t>2</w:t>
      </w:r>
      <w:r w:rsidRPr="0009008F">
        <w:rPr>
          <w:rFonts w:asciiTheme="minorHAnsi" w:eastAsia="Calibri" w:hAnsiTheme="minorHAnsi"/>
          <w:color w:val="000000"/>
          <w:lang w:val="ru-RU"/>
        </w:rPr>
        <w:t>)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1492"/>
        <w:gridCol w:w="4871"/>
      </w:tblGrid>
      <w:tr w:rsidR="00050E4F" w14:paraId="3B7782B4" w14:textId="77777777" w:rsidTr="00050E4F">
        <w:trPr>
          <w:trHeight w:val="297"/>
          <w:tblHeader/>
        </w:trPr>
        <w:tc>
          <w:tcPr>
            <w:tcW w:w="269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061A9113" w14:textId="77777777" w:rsidR="00050E4F" w:rsidRDefault="00050E4F">
            <w:pPr>
              <w:spacing w:before="60" w:after="60"/>
              <w:jc w:val="center"/>
            </w:pP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Страна</w:t>
            </w:r>
            <w:r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Географическая зона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443C3003" w14:textId="77777777" w:rsidR="00050E4F" w:rsidRDefault="00050E4F">
            <w:pPr>
              <w:spacing w:before="60" w:after="60"/>
              <w:jc w:val="center"/>
            </w:pPr>
            <w:r>
              <w:rPr>
                <w:rFonts w:eastAsia="Calibri"/>
                <w:b/>
                <w:i/>
                <w:color w:val="000000"/>
                <w:lang w:val="ru-RU"/>
              </w:rPr>
              <w:t>MCC+MNC</w:t>
            </w:r>
            <w:r>
              <w:rPr>
                <w:rFonts w:eastAsia="Calibri"/>
                <w:bCs/>
                <w:iCs/>
                <w:color w:val="000000"/>
                <w:lang w:val="ru-RU"/>
              </w:rPr>
              <w:t>*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540AC013" w14:textId="77777777" w:rsidR="00050E4F" w:rsidRDefault="00050E4F">
            <w:pPr>
              <w:spacing w:before="60" w:after="60"/>
              <w:jc w:val="center"/>
            </w:pP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Оператор</w:t>
            </w:r>
            <w:r>
              <w:rPr>
                <w:rFonts w:asciiTheme="minorHAnsi" w:eastAsia="Calibri" w:hAnsiTheme="minorHAnsi"/>
                <w:b/>
                <w:iCs/>
                <w:color w:val="000000"/>
                <w:lang w:val="ru-RU"/>
              </w:rPr>
              <w:t>/</w:t>
            </w:r>
            <w:r>
              <w:rPr>
                <w:rFonts w:asciiTheme="minorHAnsi" w:eastAsia="Calibri" w:hAnsiTheme="minorHAnsi"/>
                <w:b/>
                <w:i/>
                <w:color w:val="000000"/>
                <w:lang w:val="ru-RU"/>
              </w:rPr>
              <w:t>Сеть</w:t>
            </w:r>
          </w:p>
        </w:tc>
      </w:tr>
      <w:tr w:rsidR="00834C2D" w14:paraId="469C5F27" w14:textId="77777777" w:rsidTr="00050E4F">
        <w:trPr>
          <w:trHeight w:val="170"/>
        </w:trPr>
        <w:tc>
          <w:tcPr>
            <w:tcW w:w="2699" w:type="dxa"/>
            <w:vMerge w:val="restar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DDF925" w14:textId="398130CE" w:rsidR="00834C2D" w:rsidRPr="007B1158" w:rsidRDefault="00834C2D" w:rsidP="00834C2D">
            <w:pPr>
              <w:spacing w:before="0"/>
              <w:rPr>
                <w:rFonts w:eastAsia="Calibri"/>
                <w:b/>
                <w:color w:val="000000"/>
                <w:lang w:val="ru-RU"/>
              </w:rPr>
            </w:pPr>
            <w:r>
              <w:rPr>
                <w:rFonts w:eastAsia="Calibri"/>
                <w:b/>
                <w:color w:val="000000"/>
                <w:lang w:val="ru-RU"/>
              </w:rPr>
              <w:t>Кирибати     </w:t>
            </w:r>
            <w:r>
              <w:rPr>
                <w:rFonts w:eastAsia="Calibri"/>
                <w:b/>
                <w:color w:val="000000"/>
              </w:rPr>
              <w:t>ADD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AC04C4" w14:textId="77777777" w:rsidR="00834C2D" w:rsidRDefault="00834C2D" w:rsidP="00834C2D">
            <w:pPr>
              <w:spacing w:before="0"/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FA4A7" w14:textId="77777777" w:rsidR="00834C2D" w:rsidRDefault="00834C2D" w:rsidP="00834C2D">
            <w:pPr>
              <w:spacing w:before="0"/>
              <w:jc w:val="left"/>
            </w:pPr>
          </w:p>
        </w:tc>
      </w:tr>
      <w:tr w:rsidR="00834C2D" w14:paraId="591FF6BE" w14:textId="77777777" w:rsidTr="00087699">
        <w:trPr>
          <w:trHeight w:val="17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hideMark/>
          </w:tcPr>
          <w:p w14:paraId="77FB35C1" w14:textId="77777777" w:rsidR="00834C2D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B4A1E1A" w14:textId="3F8665CF" w:rsidR="00834C2D" w:rsidRDefault="00834C2D" w:rsidP="00834C2D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545 01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6571C859" w14:textId="6DEFE6AD" w:rsidR="00834C2D" w:rsidRDefault="00834C2D" w:rsidP="00834C2D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ATHKL</w:t>
            </w:r>
          </w:p>
        </w:tc>
      </w:tr>
      <w:tr w:rsidR="00834C2D" w14:paraId="7F24BD2B" w14:textId="77777777" w:rsidTr="00087699">
        <w:trPr>
          <w:trHeight w:val="170"/>
        </w:trPr>
        <w:tc>
          <w:tcPr>
            <w:tcW w:w="0" w:type="auto"/>
            <w:vMerge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hideMark/>
          </w:tcPr>
          <w:p w14:paraId="3A49ACE4" w14:textId="77777777" w:rsidR="00834C2D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77A86D0" w14:textId="47BB5132" w:rsidR="00834C2D" w:rsidRDefault="00834C2D" w:rsidP="00834C2D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545 02</w:t>
            </w: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14:paraId="7292A72F" w14:textId="034F1E4E" w:rsidR="00834C2D" w:rsidRDefault="00834C2D" w:rsidP="00834C2D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OceanLink</w:t>
            </w:r>
          </w:p>
        </w:tc>
      </w:tr>
      <w:tr w:rsidR="00834C2D" w:rsidRPr="00C60ED3" w14:paraId="2B5E1E66" w14:textId="77777777" w:rsidTr="00087699">
        <w:trPr>
          <w:trHeight w:val="244"/>
        </w:trPr>
        <w:tc>
          <w:tcPr>
            <w:tcW w:w="2699" w:type="dxa"/>
            <w:vMerge w:val="restart"/>
            <w:tcBorders>
              <w:top w:val="nil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F6F0DA" w14:textId="725CB434" w:rsidR="00834C2D" w:rsidRPr="00834C2D" w:rsidRDefault="00834C2D" w:rsidP="00834C2D">
            <w:pPr>
              <w:spacing w:before="0"/>
              <w:rPr>
                <w:lang w:val="ru-RU"/>
              </w:rPr>
            </w:pPr>
            <w:r w:rsidRPr="00834C2D">
              <w:rPr>
                <w:rFonts w:eastAsia="Calibri"/>
                <w:b/>
                <w:color w:val="000000"/>
                <w:lang w:val="ru-RU"/>
              </w:rPr>
              <w:t>Международная подвижная связь, общий код</w:t>
            </w:r>
            <w:r>
              <w:rPr>
                <w:rFonts w:eastAsia="Calibri"/>
                <w:b/>
                <w:color w:val="000000"/>
                <w:lang w:val="ru-RU"/>
              </w:rPr>
              <w:t>     </w:t>
            </w:r>
            <w:r>
              <w:rPr>
                <w:rFonts w:eastAsia="Calibri"/>
                <w:b/>
                <w:color w:val="000000"/>
              </w:rPr>
              <w:t>LIR</w:t>
            </w: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82E07F" w14:textId="10C664D7" w:rsidR="00834C2D" w:rsidRPr="00834C2D" w:rsidRDefault="00834C2D" w:rsidP="00834C2D">
            <w:pPr>
              <w:spacing w:before="0"/>
              <w:jc w:val="center"/>
              <w:rPr>
                <w:lang w:val="ru-RU"/>
              </w:rPr>
            </w:pPr>
          </w:p>
        </w:tc>
        <w:tc>
          <w:tcPr>
            <w:tcW w:w="4871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EB2101" w14:textId="192A8F41" w:rsidR="00834C2D" w:rsidRPr="00834C2D" w:rsidRDefault="00834C2D" w:rsidP="00834C2D">
            <w:pPr>
              <w:spacing w:before="0"/>
              <w:jc w:val="left"/>
              <w:rPr>
                <w:lang w:val="ru-RU"/>
              </w:rPr>
            </w:pPr>
          </w:p>
        </w:tc>
      </w:tr>
      <w:tr w:rsidR="00834C2D" w14:paraId="510BAF14" w14:textId="77777777" w:rsidTr="00087699">
        <w:trPr>
          <w:trHeight w:val="244"/>
        </w:trPr>
        <w:tc>
          <w:tcPr>
            <w:tcW w:w="2699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A02A12" w14:textId="77777777" w:rsidR="00834C2D" w:rsidRPr="00834C2D" w:rsidRDefault="00834C2D" w:rsidP="00834C2D">
            <w:pPr>
              <w:spacing w:before="0"/>
              <w:rPr>
                <w:lang w:val="ru-RU"/>
              </w:rPr>
            </w:pPr>
          </w:p>
        </w:tc>
        <w:tc>
          <w:tcPr>
            <w:tcW w:w="1492" w:type="dxa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ADB31" w14:textId="693A4785" w:rsidR="00834C2D" w:rsidRDefault="00834C2D" w:rsidP="00834C2D">
            <w:pPr>
              <w:spacing w:before="0"/>
              <w:jc w:val="center"/>
            </w:pPr>
            <w:r>
              <w:rPr>
                <w:rFonts w:eastAsia="Calibri"/>
                <w:color w:val="000000"/>
              </w:rPr>
              <w:t>901 27</w:t>
            </w:r>
          </w:p>
        </w:tc>
        <w:tc>
          <w:tcPr>
            <w:tcW w:w="4871" w:type="dxa"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37BAF3" w14:textId="7BD6A463" w:rsidR="00834C2D" w:rsidRDefault="00834C2D" w:rsidP="00834C2D">
            <w:pPr>
              <w:spacing w:before="0"/>
              <w:jc w:val="left"/>
            </w:pPr>
            <w:r>
              <w:rPr>
                <w:rFonts w:eastAsia="Calibri"/>
                <w:color w:val="000000"/>
              </w:rPr>
              <w:t>Monaco Telecom</w:t>
            </w:r>
          </w:p>
        </w:tc>
      </w:tr>
    </w:tbl>
    <w:p w14:paraId="038134EC" w14:textId="77777777" w:rsidR="000820AD" w:rsidRPr="0009008F" w:rsidRDefault="000820AD" w:rsidP="00C67EC7">
      <w:pPr>
        <w:tabs>
          <w:tab w:val="clear" w:pos="567"/>
          <w:tab w:val="clear" w:pos="5387"/>
          <w:tab w:val="clear" w:pos="5954"/>
          <w:tab w:val="left" w:pos="284"/>
        </w:tabs>
        <w:spacing w:before="0"/>
        <w:rPr>
          <w:rFonts w:asciiTheme="minorHAnsi" w:hAnsiTheme="minorHAnsi"/>
          <w:position w:val="6"/>
          <w:sz w:val="16"/>
          <w:szCs w:val="16"/>
          <w:lang w:val="ru-RU"/>
        </w:rPr>
      </w:pPr>
      <w:r w:rsidRPr="0009008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0ED7F237" w14:textId="77777777" w:rsidR="000820AD" w:rsidRPr="008D4067" w:rsidRDefault="000820AD" w:rsidP="007B7D34">
      <w:pPr>
        <w:tabs>
          <w:tab w:val="clear" w:pos="567"/>
          <w:tab w:val="left" w:pos="284"/>
          <w:tab w:val="left" w:pos="851"/>
        </w:tabs>
        <w:ind w:left="284" w:hanging="284"/>
        <w:jc w:val="left"/>
        <w:rPr>
          <w:rFonts w:asciiTheme="minorHAnsi" w:hAnsiTheme="minorHAnsi"/>
          <w:sz w:val="16"/>
          <w:szCs w:val="16"/>
          <w:lang w:val="ru-RU"/>
        </w:rPr>
      </w:pPr>
      <w:r w:rsidRPr="008D4067">
        <w:rPr>
          <w:rFonts w:eastAsia="Calibri"/>
          <w:color w:val="000000"/>
          <w:sz w:val="16"/>
          <w:szCs w:val="16"/>
          <w:lang w:val="ru-RU"/>
        </w:rPr>
        <w:t>*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es-ES"/>
        </w:rPr>
        <w:t>MCC</w:t>
      </w:r>
      <w:r w:rsidRPr="008D4067">
        <w:rPr>
          <w:rFonts w:eastAsia="Calibri"/>
          <w:color w:val="000000"/>
          <w:sz w:val="16"/>
          <w:szCs w:val="16"/>
          <w:lang w:val="ru-RU"/>
        </w:rPr>
        <w:t>: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ru-RU"/>
        </w:rPr>
        <w:t>Код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страны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в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системе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связи</w:t>
      </w:r>
      <w:r w:rsidRPr="008D4067">
        <w:rPr>
          <w:rFonts w:eastAsia="Calibri"/>
          <w:color w:val="000000"/>
          <w:sz w:val="16"/>
          <w:szCs w:val="16"/>
          <w:lang w:val="ru-RU"/>
        </w:rPr>
        <w:t>/</w:t>
      </w:r>
      <w:r w:rsidRPr="00EC4FC0">
        <w:rPr>
          <w:rFonts w:eastAsia="Calibri"/>
          <w:color w:val="000000"/>
          <w:sz w:val="16"/>
          <w:szCs w:val="16"/>
          <w:lang w:val="es-ES"/>
        </w:rPr>
        <w:t>Mobile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Country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Code</w:t>
      </w:r>
      <w:r w:rsidRPr="008D4067">
        <w:rPr>
          <w:rFonts w:eastAsia="Calibri"/>
          <w:color w:val="000000"/>
          <w:sz w:val="16"/>
          <w:szCs w:val="16"/>
          <w:lang w:val="ru-RU"/>
        </w:rPr>
        <w:br/>
      </w:r>
      <w:r w:rsidRPr="00EC4FC0">
        <w:rPr>
          <w:rFonts w:eastAsia="Calibri"/>
          <w:color w:val="000000"/>
          <w:sz w:val="16"/>
          <w:szCs w:val="16"/>
          <w:lang w:val="es-ES"/>
        </w:rPr>
        <w:t>MNC</w:t>
      </w:r>
      <w:r w:rsidRPr="008D4067">
        <w:rPr>
          <w:rFonts w:eastAsia="Calibri"/>
          <w:color w:val="000000"/>
          <w:sz w:val="16"/>
          <w:szCs w:val="16"/>
          <w:lang w:val="ru-RU"/>
        </w:rPr>
        <w:t>:</w:t>
      </w:r>
      <w:r w:rsidRPr="008D4067">
        <w:rPr>
          <w:rFonts w:eastAsia="Calibri"/>
          <w:color w:val="000000"/>
          <w:sz w:val="16"/>
          <w:szCs w:val="16"/>
          <w:lang w:val="ru-RU"/>
        </w:rPr>
        <w:tab/>
      </w:r>
      <w:r w:rsidRPr="00EC4FC0">
        <w:rPr>
          <w:rFonts w:eastAsia="Calibri"/>
          <w:color w:val="000000"/>
          <w:sz w:val="16"/>
          <w:szCs w:val="16"/>
          <w:lang w:val="ru-RU"/>
        </w:rPr>
        <w:t>Код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сети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подвижной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ru-RU"/>
        </w:rPr>
        <w:t>связи</w:t>
      </w:r>
      <w:r w:rsidRPr="008D4067">
        <w:rPr>
          <w:rFonts w:eastAsia="Calibri"/>
          <w:color w:val="000000"/>
          <w:sz w:val="16"/>
          <w:szCs w:val="16"/>
          <w:lang w:val="ru-RU"/>
        </w:rPr>
        <w:t>/</w:t>
      </w:r>
      <w:r w:rsidRPr="00EC4FC0">
        <w:rPr>
          <w:rFonts w:eastAsia="Calibri"/>
          <w:color w:val="000000"/>
          <w:sz w:val="16"/>
          <w:szCs w:val="16"/>
          <w:lang w:val="es-ES"/>
        </w:rPr>
        <w:t>Mobile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Network</w:t>
      </w:r>
      <w:r w:rsidRPr="008D4067">
        <w:rPr>
          <w:rFonts w:eastAsia="Calibri"/>
          <w:color w:val="000000"/>
          <w:sz w:val="16"/>
          <w:szCs w:val="16"/>
          <w:lang w:val="ru-RU"/>
        </w:rPr>
        <w:t xml:space="preserve"> </w:t>
      </w:r>
      <w:r w:rsidRPr="00EC4FC0">
        <w:rPr>
          <w:rFonts w:eastAsia="Calibri"/>
          <w:color w:val="000000"/>
          <w:sz w:val="16"/>
          <w:szCs w:val="16"/>
          <w:lang w:val="es-ES"/>
        </w:rPr>
        <w:t>Code</w:t>
      </w:r>
    </w:p>
    <w:p w14:paraId="123B94AE" w14:textId="77777777" w:rsidR="002A40F1" w:rsidRPr="00E23DAC" w:rsidRDefault="002A40F1" w:rsidP="00087699">
      <w:pPr>
        <w:pStyle w:val="Heading20"/>
        <w:keepLines/>
        <w:spacing w:before="1560"/>
        <w:rPr>
          <w:sz w:val="28"/>
          <w:lang w:val="ru-RU"/>
        </w:rPr>
      </w:pPr>
      <w:r w:rsidRPr="00E23DAC">
        <w:rPr>
          <w:sz w:val="28"/>
          <w:lang w:val="ru-RU"/>
        </w:rPr>
        <w:t>Список зоновых/сетевых кодов сигнализации (SANC)</w:t>
      </w:r>
      <w:r w:rsidRPr="00E23DAC">
        <w:rPr>
          <w:sz w:val="28"/>
          <w:lang w:val="ru-RU"/>
        </w:rPr>
        <w:br/>
        <w:t>(дополнительно к Рекомендации МСЭ-Т Q.708 (03/1999))</w:t>
      </w:r>
      <w:r w:rsidRPr="00E23DAC">
        <w:rPr>
          <w:sz w:val="28"/>
          <w:lang w:val="ru-RU"/>
        </w:rPr>
        <w:br/>
        <w:t>(по состоянию на 15 декабря 2014 г.)</w:t>
      </w:r>
    </w:p>
    <w:p w14:paraId="12C383A6" w14:textId="3F148758" w:rsidR="002A40F1" w:rsidRPr="008E1629" w:rsidRDefault="002A40F1" w:rsidP="00834C2D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8E1629">
        <w:rPr>
          <w:lang w:val="ru-RU"/>
        </w:rPr>
        <w:t>(Приложение к Оперативному бюллетеню МСЭ № 1066 – 15.XII.2014)</w:t>
      </w:r>
      <w:r w:rsidRPr="008E1629">
        <w:rPr>
          <w:lang w:val="ru-RU"/>
        </w:rPr>
        <w:br/>
        <w:t xml:space="preserve">(Поправка № </w:t>
      </w:r>
      <w:r w:rsidR="00834C2D">
        <w:rPr>
          <w:lang w:val="ru-RU"/>
        </w:rPr>
        <w:t>20</w:t>
      </w:r>
      <w:r w:rsidRPr="008E1629">
        <w:rPr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70"/>
      </w:tblGrid>
      <w:tr w:rsidR="002A40F1" w:rsidRPr="008E1629" w14:paraId="5A357F56" w14:textId="77777777" w:rsidTr="0099056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719E1FC3" w14:textId="77777777" w:rsidR="002A40F1" w:rsidRPr="008E1629" w:rsidRDefault="002A40F1" w:rsidP="000623F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Нумерационный порядок</w:t>
            </w:r>
            <w:r w:rsidRPr="008E1629">
              <w:rPr>
                <w:b/>
                <w:lang w:val="ru-RU"/>
              </w:rPr>
              <w:tab/>
            </w:r>
            <w:r w:rsidRPr="008E1629">
              <w:rPr>
                <w:b/>
                <w:bCs/>
                <w:lang w:val="ru-RU"/>
              </w:rPr>
              <w:t>ADD</w:t>
            </w:r>
          </w:p>
        </w:tc>
      </w:tr>
      <w:tr w:rsidR="00834C2D" w:rsidRPr="00C54078" w14:paraId="00B8551F" w14:textId="77777777" w:rsidTr="00990560">
        <w:trPr>
          <w:trHeight w:val="240"/>
        </w:trPr>
        <w:tc>
          <w:tcPr>
            <w:tcW w:w="909" w:type="dxa"/>
            <w:shd w:val="clear" w:color="auto" w:fill="auto"/>
          </w:tcPr>
          <w:p w14:paraId="5162FE0D" w14:textId="77777777" w:rsidR="00834C2D" w:rsidRPr="00C54078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5DB92392" w14:textId="3674A4A3" w:rsidR="00834C2D" w:rsidRPr="00C54078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fr-FR"/>
              </w:rPr>
            </w:pPr>
            <w:r w:rsidRPr="001C6C40">
              <w:t>5-225</w:t>
            </w:r>
          </w:p>
        </w:tc>
        <w:tc>
          <w:tcPr>
            <w:tcW w:w="7470" w:type="dxa"/>
            <w:shd w:val="clear" w:color="auto" w:fill="auto"/>
          </w:tcPr>
          <w:p w14:paraId="229672A1" w14:textId="3F9E5FC9" w:rsidR="00834C2D" w:rsidRPr="00834C2D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</w:tr>
      <w:tr w:rsidR="002A40F1" w:rsidRPr="008E1629" w14:paraId="15835F07" w14:textId="77777777" w:rsidTr="00990560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14:paraId="3AA63671" w14:textId="77777777" w:rsidR="002A40F1" w:rsidRPr="008E1629" w:rsidRDefault="002A40F1" w:rsidP="000623F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2552"/>
              </w:tabs>
              <w:spacing w:before="360"/>
              <w:rPr>
                <w:b/>
                <w:lang w:val="ru-RU"/>
              </w:rPr>
            </w:pPr>
            <w:r w:rsidRPr="008E1629">
              <w:rPr>
                <w:b/>
                <w:lang w:val="ru-RU"/>
              </w:rPr>
              <w:t>Алфавитный порядок</w:t>
            </w:r>
            <w:r w:rsidRPr="008E1629">
              <w:rPr>
                <w:b/>
                <w:lang w:val="ru-RU"/>
              </w:rPr>
              <w:tab/>
              <w:t>ADD</w:t>
            </w:r>
          </w:p>
        </w:tc>
      </w:tr>
      <w:tr w:rsidR="00834C2D" w:rsidRPr="008E1629" w14:paraId="7E2783FC" w14:textId="77777777" w:rsidTr="00990560">
        <w:trPr>
          <w:trHeight w:val="240"/>
        </w:trPr>
        <w:tc>
          <w:tcPr>
            <w:tcW w:w="909" w:type="dxa"/>
            <w:shd w:val="clear" w:color="auto" w:fill="auto"/>
          </w:tcPr>
          <w:p w14:paraId="6BE1438A" w14:textId="77777777" w:rsidR="00834C2D" w:rsidRPr="008E1629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shd w:val="clear" w:color="auto" w:fill="auto"/>
          </w:tcPr>
          <w:p w14:paraId="3BE90795" w14:textId="25C66C79" w:rsidR="00834C2D" w:rsidRPr="0097380C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1C6C40">
              <w:t>5-225</w:t>
            </w:r>
          </w:p>
        </w:tc>
        <w:tc>
          <w:tcPr>
            <w:tcW w:w="7470" w:type="dxa"/>
            <w:shd w:val="clear" w:color="auto" w:fill="auto"/>
          </w:tcPr>
          <w:p w14:paraId="75D4C21B" w14:textId="1CC1C554" w:rsidR="00834C2D" w:rsidRPr="00834C2D" w:rsidRDefault="00834C2D" w:rsidP="00834C2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>
              <w:rPr>
                <w:lang w:val="ru-RU"/>
              </w:rPr>
              <w:t>Италия</w:t>
            </w:r>
          </w:p>
        </w:tc>
      </w:tr>
    </w:tbl>
    <w:p w14:paraId="4CFF5641" w14:textId="77777777" w:rsidR="002A40F1" w:rsidRPr="008E1629" w:rsidRDefault="002A40F1" w:rsidP="002A40F1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8E1629">
        <w:rPr>
          <w:position w:val="6"/>
          <w:sz w:val="16"/>
          <w:szCs w:val="16"/>
          <w:lang w:val="ru-RU"/>
        </w:rPr>
        <w:t>____________</w:t>
      </w:r>
    </w:p>
    <w:p w14:paraId="7A9CD141" w14:textId="77777777" w:rsidR="002A40F1" w:rsidRPr="008E1629" w:rsidRDefault="002A40F1" w:rsidP="002A40F1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6"/>
          <w:szCs w:val="16"/>
          <w:lang w:val="ru-RU"/>
        </w:rPr>
      </w:pPr>
      <w:r w:rsidRPr="008E1629">
        <w:rPr>
          <w:sz w:val="16"/>
          <w:szCs w:val="16"/>
          <w:lang w:val="ru-RU"/>
        </w:rPr>
        <w:t>SANC:</w:t>
      </w:r>
      <w:r w:rsidRPr="008E1629">
        <w:rPr>
          <w:sz w:val="16"/>
          <w:szCs w:val="16"/>
          <w:lang w:val="ru-RU"/>
        </w:rPr>
        <w:tab/>
        <w:t>Зоновый/сетевой код сигнализации</w:t>
      </w:r>
      <w:r w:rsidRPr="008E1629">
        <w:rPr>
          <w:sz w:val="16"/>
          <w:szCs w:val="16"/>
          <w:lang w:val="ru-RU"/>
        </w:rPr>
        <w:br/>
      </w:r>
      <w:r w:rsidRPr="008E1629">
        <w:rPr>
          <w:sz w:val="16"/>
          <w:szCs w:val="16"/>
          <w:lang w:val="ru-RU"/>
        </w:rPr>
        <w:tab/>
        <w:t>Signalling Area/Network Code</w:t>
      </w:r>
    </w:p>
    <w:p w14:paraId="77E9D989" w14:textId="5EF9A3D8" w:rsidR="00445A1C" w:rsidRPr="00E23DAC" w:rsidRDefault="00445A1C" w:rsidP="00087699">
      <w:pPr>
        <w:pStyle w:val="Heading20"/>
        <w:keepLines/>
        <w:pageBreakBefore/>
        <w:spacing w:before="1200"/>
        <w:rPr>
          <w:rFonts w:asciiTheme="minorHAnsi" w:hAnsiTheme="minorHAnsi"/>
          <w:sz w:val="28"/>
          <w:lang w:val="ru-RU"/>
        </w:rPr>
      </w:pPr>
      <w:r w:rsidRPr="00E23DAC">
        <w:rPr>
          <w:rFonts w:asciiTheme="minorHAnsi" w:hAnsiTheme="minorHAnsi"/>
          <w:sz w:val="28"/>
          <w:lang w:val="ru-RU"/>
        </w:rPr>
        <w:lastRenderedPageBreak/>
        <w:t xml:space="preserve">Список кодов пунктов международной сигнализации (ISPC) </w:t>
      </w:r>
      <w:r w:rsidRPr="00E23DAC">
        <w:rPr>
          <w:rFonts w:asciiTheme="minorHAnsi" w:hAnsiTheme="minorHAnsi"/>
          <w:sz w:val="28"/>
          <w:lang w:val="ru-RU"/>
        </w:rPr>
        <w:br/>
        <w:t xml:space="preserve">(согласно Рекомендации МСЭ-Т Q.708 (03/1999)) </w:t>
      </w:r>
      <w:r w:rsidRPr="00E23DAC">
        <w:rPr>
          <w:rFonts w:asciiTheme="minorHAnsi" w:hAnsiTheme="minorHAnsi"/>
          <w:sz w:val="28"/>
          <w:lang w:val="ru-RU"/>
        </w:rPr>
        <w:br/>
        <w:t>(по состоянию на 1 </w:t>
      </w:r>
      <w:r w:rsidR="00831D31" w:rsidRPr="00E23DAC">
        <w:rPr>
          <w:rFonts w:asciiTheme="minorHAnsi" w:hAnsiTheme="minorHAnsi"/>
          <w:sz w:val="28"/>
          <w:lang w:val="ru-RU"/>
        </w:rPr>
        <w:t>октября</w:t>
      </w:r>
      <w:r w:rsidRPr="00E23DAC">
        <w:rPr>
          <w:rFonts w:asciiTheme="minorHAnsi" w:hAnsiTheme="minorHAnsi"/>
          <w:sz w:val="28"/>
          <w:lang w:val="ru-RU"/>
        </w:rPr>
        <w:t xml:space="preserve"> 201</w:t>
      </w:r>
      <w:r w:rsidR="00831D31" w:rsidRPr="00E23DAC">
        <w:rPr>
          <w:rFonts w:asciiTheme="minorHAnsi" w:hAnsiTheme="minorHAnsi"/>
          <w:sz w:val="28"/>
          <w:lang w:val="ru-RU"/>
        </w:rPr>
        <w:t>6</w:t>
      </w:r>
      <w:r w:rsidRPr="00E23DAC">
        <w:rPr>
          <w:rFonts w:asciiTheme="minorHAnsi" w:hAnsiTheme="minorHAnsi"/>
          <w:sz w:val="28"/>
          <w:lang w:val="ru-RU"/>
        </w:rPr>
        <w:t> г.)</w:t>
      </w:r>
    </w:p>
    <w:p w14:paraId="614B4A63" w14:textId="6205DF80" w:rsidR="00445A1C" w:rsidRPr="0009008F" w:rsidRDefault="00445A1C" w:rsidP="00087699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240"/>
        <w:jc w:val="center"/>
        <w:rPr>
          <w:rFonts w:asciiTheme="minorHAnsi" w:hAnsiTheme="minorHAnsi"/>
          <w:lang w:val="ru-RU"/>
        </w:rPr>
      </w:pPr>
      <w:r w:rsidRPr="0009008F">
        <w:rPr>
          <w:rFonts w:asciiTheme="minorHAnsi" w:hAnsiTheme="minorHAnsi"/>
          <w:lang w:val="ru-RU"/>
        </w:rPr>
        <w:t xml:space="preserve">(Приложение к Оперативному бюллетеню МСЭ № </w:t>
      </w:r>
      <w:r w:rsidR="00F37DD3" w:rsidRPr="00831D31">
        <w:rPr>
          <w:bCs/>
          <w:lang w:val="ru-RU"/>
        </w:rPr>
        <w:t>1109 – 1.</w:t>
      </w:r>
      <w:r w:rsidR="00F37DD3" w:rsidRPr="00A36F92">
        <w:rPr>
          <w:bCs/>
        </w:rPr>
        <w:t>X</w:t>
      </w:r>
      <w:r w:rsidR="00F37DD3" w:rsidRPr="00831D31">
        <w:rPr>
          <w:bCs/>
          <w:lang w:val="ru-RU"/>
        </w:rPr>
        <w:t>.2016</w:t>
      </w:r>
      <w:r w:rsidRPr="0009008F">
        <w:rPr>
          <w:rFonts w:asciiTheme="minorHAnsi" w:hAnsiTheme="minorHAnsi"/>
          <w:lang w:val="ru-RU"/>
        </w:rPr>
        <w:t xml:space="preserve">) </w:t>
      </w:r>
      <w:r w:rsidRPr="0009008F">
        <w:rPr>
          <w:rFonts w:asciiTheme="minorHAnsi" w:hAnsiTheme="minorHAnsi"/>
          <w:lang w:val="ru-RU"/>
        </w:rPr>
        <w:br/>
        <w:t xml:space="preserve">(Поправка № </w:t>
      </w:r>
      <w:r w:rsidR="00087699">
        <w:rPr>
          <w:rFonts w:asciiTheme="minorHAnsi" w:hAnsiTheme="minorHAnsi"/>
          <w:lang w:val="ru-RU"/>
        </w:rPr>
        <w:t>4</w:t>
      </w:r>
      <w:r w:rsidR="002A06A2">
        <w:rPr>
          <w:rFonts w:asciiTheme="minorHAnsi" w:hAnsiTheme="minorHAnsi"/>
          <w:lang w:val="ru-RU"/>
        </w:rPr>
        <w:t>)</w:t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087699" w:rsidRPr="00916C1F" w14:paraId="404AA91C" w14:textId="77777777" w:rsidTr="00087699">
        <w:trPr>
          <w:cantSplit/>
          <w:trHeight w:val="227"/>
          <w:tblHeader/>
        </w:trPr>
        <w:tc>
          <w:tcPr>
            <w:tcW w:w="1818" w:type="dxa"/>
            <w:gridSpan w:val="2"/>
            <w:vAlign w:val="center"/>
          </w:tcPr>
          <w:p w14:paraId="1DDAC635" w14:textId="77777777" w:rsidR="00087699" w:rsidRDefault="00087699" w:rsidP="0008769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Страна</w:t>
            </w:r>
            <w:r>
              <w:rPr>
                <w:rFonts w:asciiTheme="minorHAnsi" w:hAnsiTheme="minorHAnsi"/>
                <w:iCs/>
                <w:sz w:val="18"/>
                <w:lang w:val="ru-RU"/>
              </w:rPr>
              <w:t>/</w:t>
            </w:r>
            <w:r>
              <w:rPr>
                <w:rFonts w:asciiTheme="minorHAnsi" w:hAnsiTheme="minorHAnsi"/>
                <w:i/>
                <w:sz w:val="18"/>
                <w:lang w:val="ru-RU"/>
              </w:rPr>
              <w:t xml:space="preserve"> Географическая зона</w:t>
            </w:r>
          </w:p>
        </w:tc>
        <w:tc>
          <w:tcPr>
            <w:tcW w:w="3461" w:type="dxa"/>
            <w:vMerge w:val="restart"/>
            <w:shd w:val="clear" w:color="auto" w:fill="auto"/>
            <w:vAlign w:val="center"/>
          </w:tcPr>
          <w:p w14:paraId="6CF29AAB" w14:textId="77777777" w:rsidR="00087699" w:rsidRDefault="00087699" w:rsidP="0008769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shd w:val="clear" w:color="auto" w:fill="auto"/>
            <w:vAlign w:val="center"/>
          </w:tcPr>
          <w:p w14:paraId="322493E6" w14:textId="77777777" w:rsidR="00087699" w:rsidRDefault="00087699" w:rsidP="00087699">
            <w:pPr>
              <w:keepNext/>
              <w:tabs>
                <w:tab w:val="clear" w:pos="567"/>
              </w:tabs>
              <w:spacing w:before="60" w:after="60"/>
              <w:jc w:val="left"/>
              <w:rPr>
                <w:rFonts w:asciiTheme="minorHAnsi" w:hAnsiTheme="minorHAnsi"/>
                <w:i/>
                <w:sz w:val="18"/>
                <w:lang w:val="ru-RU"/>
              </w:rPr>
            </w:pPr>
            <w:r>
              <w:rPr>
                <w:rFonts w:asciiTheme="minorHAnsi" w:hAnsiTheme="minorHAnsi"/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087699" w:rsidRPr="00B62253" w14:paraId="0A1B8599" w14:textId="77777777" w:rsidTr="00087699">
        <w:trPr>
          <w:cantSplit/>
          <w:trHeight w:val="227"/>
          <w:tblHeader/>
        </w:trPr>
        <w:tc>
          <w:tcPr>
            <w:tcW w:w="909" w:type="dxa"/>
          </w:tcPr>
          <w:p w14:paraId="0B4666C0" w14:textId="77777777" w:rsidR="00087699" w:rsidRPr="00870C6B" w:rsidRDefault="00087699" w:rsidP="00087699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14:paraId="26E0837B" w14:textId="77777777" w:rsidR="00087699" w:rsidRDefault="00087699" w:rsidP="00087699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14:paraId="0E20D436" w14:textId="77777777" w:rsidR="00087699" w:rsidRPr="00870C6B" w:rsidRDefault="00087699" w:rsidP="00087699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14:paraId="1C79DCE2" w14:textId="77777777" w:rsidR="00087699" w:rsidRPr="00870C6B" w:rsidRDefault="00087699" w:rsidP="00087699">
            <w:pPr>
              <w:pStyle w:val="Tablehead0"/>
              <w:jc w:val="left"/>
            </w:pPr>
          </w:p>
        </w:tc>
      </w:tr>
      <w:tr w:rsidR="00087699" w:rsidRPr="001215D3" w14:paraId="3DFAAC61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CE0FA99" w14:textId="6C2D0550" w:rsidR="00087699" w:rsidRPr="001215D3" w:rsidRDefault="00087699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Финляндия     </w:t>
            </w:r>
            <w:r w:rsidRPr="001215D3">
              <w:rPr>
                <w:b/>
                <w:bCs/>
              </w:rPr>
              <w:t>SUP</w:t>
            </w:r>
          </w:p>
        </w:tc>
      </w:tr>
      <w:tr w:rsidR="00087699" w:rsidRPr="00870C6B" w14:paraId="077F6D5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B3D530" w14:textId="77777777" w:rsidR="00087699" w:rsidRPr="00E7062C" w:rsidRDefault="00087699" w:rsidP="00087699">
            <w:pPr>
              <w:pStyle w:val="StyleTabletextLeft"/>
            </w:pPr>
            <w:r w:rsidRPr="00E7062C">
              <w:t>2-255-6</w:t>
            </w:r>
          </w:p>
        </w:tc>
        <w:tc>
          <w:tcPr>
            <w:tcW w:w="909" w:type="dxa"/>
            <w:shd w:val="clear" w:color="auto" w:fill="auto"/>
          </w:tcPr>
          <w:p w14:paraId="12066503" w14:textId="77777777" w:rsidR="00087699" w:rsidRPr="00E7062C" w:rsidRDefault="00087699" w:rsidP="00087699">
            <w:pPr>
              <w:pStyle w:val="StyleTabletextLeft"/>
            </w:pPr>
            <w:r w:rsidRPr="00E7062C">
              <w:t>6142</w:t>
            </w:r>
          </w:p>
        </w:tc>
        <w:tc>
          <w:tcPr>
            <w:tcW w:w="3461" w:type="dxa"/>
            <w:shd w:val="clear" w:color="auto" w:fill="auto"/>
          </w:tcPr>
          <w:p w14:paraId="1A5DDE03" w14:textId="77777777" w:rsidR="00087699" w:rsidRPr="00FF621E" w:rsidRDefault="00087699" w:rsidP="00087699">
            <w:pPr>
              <w:pStyle w:val="StyleTabletextLeft"/>
            </w:pPr>
            <w:r w:rsidRPr="00FF621E">
              <w:t>Helsinki (TELE5)</w:t>
            </w:r>
          </w:p>
        </w:tc>
        <w:tc>
          <w:tcPr>
            <w:tcW w:w="4009" w:type="dxa"/>
          </w:tcPr>
          <w:p w14:paraId="1E1ADC3A" w14:textId="77777777" w:rsidR="00087699" w:rsidRPr="00FF621E" w:rsidRDefault="00087699" w:rsidP="00087699">
            <w:pPr>
              <w:pStyle w:val="StyleTabletextLeft"/>
            </w:pPr>
            <w:r w:rsidRPr="00FF621E">
              <w:t>Tele 5 Worldwide Oy</w:t>
            </w:r>
          </w:p>
        </w:tc>
      </w:tr>
      <w:tr w:rsidR="00087699" w:rsidRPr="001215D3" w14:paraId="7554FCCF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E91AADF" w14:textId="62CB1DA1" w:rsidR="00087699" w:rsidRPr="001215D3" w:rsidRDefault="00087699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Финляндия     </w:t>
            </w:r>
            <w:r w:rsidRPr="001215D3">
              <w:rPr>
                <w:b/>
                <w:bCs/>
              </w:rPr>
              <w:t>ADD</w:t>
            </w:r>
          </w:p>
        </w:tc>
      </w:tr>
      <w:tr w:rsidR="00087699" w:rsidRPr="00870C6B" w14:paraId="0AC05F5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8737C32" w14:textId="77777777" w:rsidR="00087699" w:rsidRPr="00E7062C" w:rsidRDefault="00087699" w:rsidP="00087699">
            <w:pPr>
              <w:pStyle w:val="StyleTabletextLeft"/>
            </w:pPr>
            <w:r w:rsidRPr="00E7062C">
              <w:t>4-231-0</w:t>
            </w:r>
          </w:p>
        </w:tc>
        <w:tc>
          <w:tcPr>
            <w:tcW w:w="909" w:type="dxa"/>
            <w:shd w:val="clear" w:color="auto" w:fill="auto"/>
          </w:tcPr>
          <w:p w14:paraId="617072B0" w14:textId="77777777" w:rsidR="00087699" w:rsidRPr="00E7062C" w:rsidRDefault="00087699" w:rsidP="00087699">
            <w:pPr>
              <w:pStyle w:val="StyleTabletextLeft"/>
            </w:pPr>
            <w:r w:rsidRPr="00E7062C">
              <w:t>10040</w:t>
            </w:r>
          </w:p>
        </w:tc>
        <w:tc>
          <w:tcPr>
            <w:tcW w:w="3461" w:type="dxa"/>
            <w:shd w:val="clear" w:color="auto" w:fill="auto"/>
          </w:tcPr>
          <w:p w14:paraId="31ECB2B0" w14:textId="77777777" w:rsidR="00087699" w:rsidRPr="00FF621E" w:rsidRDefault="00087699" w:rsidP="00087699">
            <w:pPr>
              <w:pStyle w:val="StyleTabletextLeft"/>
            </w:pPr>
            <w:r w:rsidRPr="00FF621E">
              <w:t>Lahti (Alborada)</w:t>
            </w:r>
          </w:p>
        </w:tc>
        <w:tc>
          <w:tcPr>
            <w:tcW w:w="4009" w:type="dxa"/>
          </w:tcPr>
          <w:p w14:paraId="608FE13A" w14:textId="77777777" w:rsidR="00087699" w:rsidRPr="00FF621E" w:rsidRDefault="00087699" w:rsidP="00087699">
            <w:pPr>
              <w:pStyle w:val="StyleTabletextLeft"/>
            </w:pPr>
            <w:r w:rsidRPr="00FF621E">
              <w:t>Alborada Oy</w:t>
            </w:r>
          </w:p>
        </w:tc>
      </w:tr>
      <w:tr w:rsidR="00087699" w:rsidRPr="001215D3" w14:paraId="43D27F98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1173ED7" w14:textId="4ADF3003" w:rsidR="00087699" w:rsidRPr="001215D3" w:rsidRDefault="00142214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Франция</w:t>
            </w:r>
            <w:r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SUP</w:t>
            </w:r>
          </w:p>
        </w:tc>
      </w:tr>
      <w:tr w:rsidR="00087699" w:rsidRPr="00870C6B" w14:paraId="1D91677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75BA9D" w14:textId="77777777" w:rsidR="00087699" w:rsidRPr="00E7062C" w:rsidRDefault="00087699" w:rsidP="00087699">
            <w:pPr>
              <w:pStyle w:val="StyleTabletextLeft"/>
            </w:pPr>
            <w:r w:rsidRPr="00E7062C">
              <w:t>2-151-1</w:t>
            </w:r>
          </w:p>
        </w:tc>
        <w:tc>
          <w:tcPr>
            <w:tcW w:w="909" w:type="dxa"/>
            <w:shd w:val="clear" w:color="auto" w:fill="auto"/>
          </w:tcPr>
          <w:p w14:paraId="2885156B" w14:textId="77777777" w:rsidR="00087699" w:rsidRPr="00E7062C" w:rsidRDefault="00087699" w:rsidP="00087699">
            <w:pPr>
              <w:pStyle w:val="StyleTabletextLeft"/>
            </w:pPr>
            <w:r w:rsidRPr="00E7062C">
              <w:t>5305</w:t>
            </w:r>
          </w:p>
        </w:tc>
        <w:tc>
          <w:tcPr>
            <w:tcW w:w="3461" w:type="dxa"/>
            <w:shd w:val="clear" w:color="auto" w:fill="auto"/>
          </w:tcPr>
          <w:p w14:paraId="1493716E" w14:textId="77777777" w:rsidR="00087699" w:rsidRPr="00FF621E" w:rsidRDefault="00087699" w:rsidP="00087699">
            <w:pPr>
              <w:pStyle w:val="StyleTabletextLeft"/>
            </w:pPr>
            <w:r w:rsidRPr="00FF621E">
              <w:t>Telecom Italia - POP Bordeaux 1</w:t>
            </w:r>
          </w:p>
        </w:tc>
        <w:tc>
          <w:tcPr>
            <w:tcW w:w="4009" w:type="dxa"/>
          </w:tcPr>
          <w:p w14:paraId="77734E57" w14:textId="77777777" w:rsidR="00087699" w:rsidRPr="00FF621E" w:rsidRDefault="00087699" w:rsidP="00087699">
            <w:pPr>
              <w:pStyle w:val="StyleTabletextLeft"/>
            </w:pPr>
            <w:r w:rsidRPr="00FF621E">
              <w:t>Telecom Italia</w:t>
            </w:r>
          </w:p>
        </w:tc>
      </w:tr>
      <w:tr w:rsidR="00087699" w:rsidRPr="001215D3" w14:paraId="5736AA1E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E3A8CC1" w14:textId="4B227D66" w:rsidR="00087699" w:rsidRPr="001215D3" w:rsidRDefault="005A6A65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Франция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ADD</w:t>
            </w:r>
          </w:p>
        </w:tc>
      </w:tr>
      <w:tr w:rsidR="00087699" w:rsidRPr="00870C6B" w14:paraId="154190B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293137" w14:textId="77777777" w:rsidR="00087699" w:rsidRPr="00E7062C" w:rsidRDefault="00087699" w:rsidP="00087699">
            <w:pPr>
              <w:pStyle w:val="StyleTabletextLeft"/>
            </w:pPr>
            <w:r w:rsidRPr="00E7062C">
              <w:t>2-018-6</w:t>
            </w:r>
          </w:p>
        </w:tc>
        <w:tc>
          <w:tcPr>
            <w:tcW w:w="909" w:type="dxa"/>
            <w:shd w:val="clear" w:color="auto" w:fill="auto"/>
          </w:tcPr>
          <w:p w14:paraId="3251EF89" w14:textId="77777777" w:rsidR="00087699" w:rsidRPr="00E7062C" w:rsidRDefault="00087699" w:rsidP="00087699">
            <w:pPr>
              <w:pStyle w:val="StyleTabletextLeft"/>
            </w:pPr>
            <w:r w:rsidRPr="00E7062C">
              <w:t>4246</w:t>
            </w:r>
          </w:p>
        </w:tc>
        <w:tc>
          <w:tcPr>
            <w:tcW w:w="3461" w:type="dxa"/>
            <w:shd w:val="clear" w:color="auto" w:fill="auto"/>
          </w:tcPr>
          <w:p w14:paraId="0C5F2B79" w14:textId="77777777" w:rsidR="00087699" w:rsidRPr="00FF621E" w:rsidRDefault="00087699" w:rsidP="00087699">
            <w:pPr>
              <w:pStyle w:val="StyleTabletextLeft"/>
            </w:pPr>
            <w:r w:rsidRPr="00FF621E">
              <w:t>Vue Tel – Saint Denis</w:t>
            </w:r>
          </w:p>
        </w:tc>
        <w:tc>
          <w:tcPr>
            <w:tcW w:w="4009" w:type="dxa"/>
          </w:tcPr>
          <w:p w14:paraId="3A13661F" w14:textId="77777777" w:rsidR="00087699" w:rsidRPr="00FF621E" w:rsidRDefault="00087699" w:rsidP="00087699">
            <w:pPr>
              <w:pStyle w:val="StyleTabletextLeft"/>
            </w:pPr>
            <w:r w:rsidRPr="00FF621E">
              <w:t>Vue Tel</w:t>
            </w:r>
          </w:p>
        </w:tc>
      </w:tr>
      <w:tr w:rsidR="00087699" w:rsidRPr="00870C6B" w14:paraId="4383399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58E9EA" w14:textId="77777777" w:rsidR="00087699" w:rsidRPr="00E7062C" w:rsidRDefault="00087699" w:rsidP="00087699">
            <w:pPr>
              <w:pStyle w:val="StyleTabletextLeft"/>
            </w:pPr>
            <w:r w:rsidRPr="00E7062C">
              <w:t>2-151-0</w:t>
            </w:r>
          </w:p>
        </w:tc>
        <w:tc>
          <w:tcPr>
            <w:tcW w:w="909" w:type="dxa"/>
            <w:shd w:val="clear" w:color="auto" w:fill="auto"/>
          </w:tcPr>
          <w:p w14:paraId="6112630A" w14:textId="77777777" w:rsidR="00087699" w:rsidRPr="00E7062C" w:rsidRDefault="00087699" w:rsidP="00087699">
            <w:pPr>
              <w:pStyle w:val="StyleTabletextLeft"/>
            </w:pPr>
            <w:r w:rsidRPr="00E7062C">
              <w:t>5304</w:t>
            </w:r>
          </w:p>
        </w:tc>
        <w:tc>
          <w:tcPr>
            <w:tcW w:w="3461" w:type="dxa"/>
            <w:shd w:val="clear" w:color="auto" w:fill="auto"/>
          </w:tcPr>
          <w:p w14:paraId="196E56D8" w14:textId="77777777" w:rsidR="00087699" w:rsidRPr="00FF621E" w:rsidRDefault="00087699" w:rsidP="00087699">
            <w:pPr>
              <w:pStyle w:val="StyleTabletextLeft"/>
            </w:pPr>
            <w:r w:rsidRPr="00FF621E">
              <w:t>SAP France – Courbevoie 1 bis</w:t>
            </w:r>
          </w:p>
        </w:tc>
        <w:tc>
          <w:tcPr>
            <w:tcW w:w="4009" w:type="dxa"/>
          </w:tcPr>
          <w:p w14:paraId="390658A3" w14:textId="77777777" w:rsidR="00087699" w:rsidRPr="00FF621E" w:rsidRDefault="00087699" w:rsidP="00087699">
            <w:pPr>
              <w:pStyle w:val="StyleTabletextLeft"/>
            </w:pPr>
            <w:r w:rsidRPr="00FF621E">
              <w:t>SAP France</w:t>
            </w:r>
          </w:p>
        </w:tc>
      </w:tr>
      <w:tr w:rsidR="00087699" w:rsidRPr="00870C6B" w14:paraId="048688C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44F733" w14:textId="77777777" w:rsidR="00087699" w:rsidRPr="00E7062C" w:rsidRDefault="00087699" w:rsidP="00087699">
            <w:pPr>
              <w:pStyle w:val="StyleTabletextLeft"/>
            </w:pPr>
            <w:r w:rsidRPr="00E7062C">
              <w:t>2-151-1</w:t>
            </w:r>
          </w:p>
        </w:tc>
        <w:tc>
          <w:tcPr>
            <w:tcW w:w="909" w:type="dxa"/>
            <w:shd w:val="clear" w:color="auto" w:fill="auto"/>
          </w:tcPr>
          <w:p w14:paraId="1CCC32DA" w14:textId="77777777" w:rsidR="00087699" w:rsidRPr="00E7062C" w:rsidRDefault="00087699" w:rsidP="00087699">
            <w:pPr>
              <w:pStyle w:val="StyleTabletextLeft"/>
            </w:pPr>
            <w:r w:rsidRPr="00E7062C">
              <w:t>5305</w:t>
            </w:r>
          </w:p>
        </w:tc>
        <w:tc>
          <w:tcPr>
            <w:tcW w:w="3461" w:type="dxa"/>
            <w:shd w:val="clear" w:color="auto" w:fill="auto"/>
          </w:tcPr>
          <w:p w14:paraId="60C78812" w14:textId="77777777" w:rsidR="00087699" w:rsidRPr="00FF621E" w:rsidRDefault="00087699" w:rsidP="00087699">
            <w:pPr>
              <w:pStyle w:val="StyleTabletextLeft"/>
            </w:pPr>
            <w:r w:rsidRPr="00FF621E">
              <w:t>SAP France – Courbevoie 2 bis</w:t>
            </w:r>
          </w:p>
        </w:tc>
        <w:tc>
          <w:tcPr>
            <w:tcW w:w="4009" w:type="dxa"/>
          </w:tcPr>
          <w:p w14:paraId="61BC0130" w14:textId="77777777" w:rsidR="00087699" w:rsidRPr="00FF621E" w:rsidRDefault="00087699" w:rsidP="00087699">
            <w:pPr>
              <w:pStyle w:val="StyleTabletextLeft"/>
            </w:pPr>
            <w:r w:rsidRPr="00FF621E">
              <w:t>SAP France</w:t>
            </w:r>
          </w:p>
        </w:tc>
      </w:tr>
      <w:tr w:rsidR="00087699" w:rsidRPr="001215D3" w14:paraId="41B15C2B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383AC557" w14:textId="10556DFB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Италия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SUP</w:t>
            </w:r>
          </w:p>
        </w:tc>
      </w:tr>
      <w:tr w:rsidR="00087699" w:rsidRPr="00870C6B" w14:paraId="7637CCD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29B4FD" w14:textId="77777777" w:rsidR="00087699" w:rsidRPr="00E7062C" w:rsidRDefault="00087699" w:rsidP="00087699">
            <w:pPr>
              <w:pStyle w:val="StyleTabletextLeft"/>
            </w:pPr>
            <w:r w:rsidRPr="00E7062C">
              <w:t>2-003-3</w:t>
            </w:r>
          </w:p>
        </w:tc>
        <w:tc>
          <w:tcPr>
            <w:tcW w:w="909" w:type="dxa"/>
            <w:shd w:val="clear" w:color="auto" w:fill="auto"/>
          </w:tcPr>
          <w:p w14:paraId="77111FCE" w14:textId="77777777" w:rsidR="00087699" w:rsidRPr="00E7062C" w:rsidRDefault="00087699" w:rsidP="00087699">
            <w:pPr>
              <w:pStyle w:val="StyleTabletextLeft"/>
            </w:pPr>
            <w:r w:rsidRPr="00E7062C">
              <w:t>4123</w:t>
            </w:r>
          </w:p>
        </w:tc>
        <w:tc>
          <w:tcPr>
            <w:tcW w:w="3461" w:type="dxa"/>
            <w:shd w:val="clear" w:color="auto" w:fill="auto"/>
          </w:tcPr>
          <w:p w14:paraId="66FE102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Venezia (VE) Via Breo, 2 Fosso</w:t>
            </w:r>
          </w:p>
        </w:tc>
        <w:tc>
          <w:tcPr>
            <w:tcW w:w="4009" w:type="dxa"/>
          </w:tcPr>
          <w:p w14:paraId="3BBDAA37" w14:textId="77777777" w:rsidR="00087699" w:rsidRPr="00FF621E" w:rsidRDefault="00087699" w:rsidP="00087699">
            <w:pPr>
              <w:pStyle w:val="StyleTabletextLeft"/>
            </w:pPr>
            <w:r w:rsidRPr="00FF621E">
              <w:t>Openline S.p.A.</w:t>
            </w:r>
          </w:p>
        </w:tc>
      </w:tr>
      <w:tr w:rsidR="00087699" w:rsidRPr="00870C6B" w14:paraId="47F3EDE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BAD555" w14:textId="77777777" w:rsidR="00087699" w:rsidRPr="00E7062C" w:rsidRDefault="00087699" w:rsidP="00087699">
            <w:pPr>
              <w:pStyle w:val="StyleTabletextLeft"/>
            </w:pPr>
            <w:r w:rsidRPr="00E7062C">
              <w:t>2-003-7</w:t>
            </w:r>
          </w:p>
        </w:tc>
        <w:tc>
          <w:tcPr>
            <w:tcW w:w="909" w:type="dxa"/>
            <w:shd w:val="clear" w:color="auto" w:fill="auto"/>
          </w:tcPr>
          <w:p w14:paraId="7B970DBE" w14:textId="77777777" w:rsidR="00087699" w:rsidRPr="00E7062C" w:rsidRDefault="00087699" w:rsidP="00087699">
            <w:pPr>
              <w:pStyle w:val="StyleTabletextLeft"/>
            </w:pPr>
            <w:r w:rsidRPr="00E7062C">
              <w:t>4127</w:t>
            </w:r>
          </w:p>
        </w:tc>
        <w:tc>
          <w:tcPr>
            <w:tcW w:w="3461" w:type="dxa"/>
            <w:shd w:val="clear" w:color="auto" w:fill="auto"/>
          </w:tcPr>
          <w:p w14:paraId="6CF7397E" w14:textId="77777777" w:rsidR="00087699" w:rsidRPr="00FF621E" w:rsidRDefault="00087699" w:rsidP="00087699">
            <w:pPr>
              <w:pStyle w:val="StyleTabletextLeft"/>
            </w:pPr>
            <w:r w:rsidRPr="00FF621E">
              <w:t>Bologna Via Silvani 2</w:t>
            </w:r>
          </w:p>
        </w:tc>
        <w:tc>
          <w:tcPr>
            <w:tcW w:w="4009" w:type="dxa"/>
          </w:tcPr>
          <w:p w14:paraId="63658032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2154648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F9CA45" w14:textId="77777777" w:rsidR="00087699" w:rsidRPr="00E7062C" w:rsidRDefault="00087699" w:rsidP="00087699">
            <w:pPr>
              <w:pStyle w:val="StyleTabletextLeft"/>
            </w:pPr>
            <w:r w:rsidRPr="00E7062C">
              <w:t>2-041-0</w:t>
            </w:r>
          </w:p>
        </w:tc>
        <w:tc>
          <w:tcPr>
            <w:tcW w:w="909" w:type="dxa"/>
            <w:shd w:val="clear" w:color="auto" w:fill="auto"/>
          </w:tcPr>
          <w:p w14:paraId="50D1AABB" w14:textId="77777777" w:rsidR="00087699" w:rsidRPr="00E7062C" w:rsidRDefault="00087699" w:rsidP="00087699">
            <w:pPr>
              <w:pStyle w:val="StyleTabletextLeft"/>
            </w:pPr>
            <w:r w:rsidRPr="00E7062C">
              <w:t>4424</w:t>
            </w:r>
          </w:p>
        </w:tc>
        <w:tc>
          <w:tcPr>
            <w:tcW w:w="3461" w:type="dxa"/>
            <w:shd w:val="clear" w:color="auto" w:fill="auto"/>
          </w:tcPr>
          <w:p w14:paraId="168FB6E8" w14:textId="77777777" w:rsidR="00087699" w:rsidRPr="00FF621E" w:rsidRDefault="00087699" w:rsidP="00087699">
            <w:pPr>
              <w:pStyle w:val="StyleTabletextLeft"/>
            </w:pPr>
            <w:r w:rsidRPr="00FF621E">
              <w:t>Milano/Via Montalbino 4</w:t>
            </w:r>
          </w:p>
        </w:tc>
        <w:tc>
          <w:tcPr>
            <w:tcW w:w="4009" w:type="dxa"/>
          </w:tcPr>
          <w:p w14:paraId="22689622" w14:textId="77777777" w:rsidR="00087699" w:rsidRPr="00FF621E" w:rsidRDefault="00087699" w:rsidP="00087699">
            <w:pPr>
              <w:pStyle w:val="StyleTabletextLeft"/>
            </w:pPr>
            <w:r w:rsidRPr="00FF621E">
              <w:t>Policom S.p.A.</w:t>
            </w:r>
          </w:p>
        </w:tc>
      </w:tr>
      <w:tr w:rsidR="00087699" w:rsidRPr="00870C6B" w14:paraId="4EE908F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A06DA6" w14:textId="77777777" w:rsidR="00087699" w:rsidRPr="00E7062C" w:rsidRDefault="00087699" w:rsidP="00087699">
            <w:pPr>
              <w:pStyle w:val="StyleTabletextLeft"/>
            </w:pPr>
            <w:r w:rsidRPr="00E7062C">
              <w:t>2-042-2</w:t>
            </w:r>
          </w:p>
        </w:tc>
        <w:tc>
          <w:tcPr>
            <w:tcW w:w="909" w:type="dxa"/>
            <w:shd w:val="clear" w:color="auto" w:fill="auto"/>
          </w:tcPr>
          <w:p w14:paraId="4E9B4967" w14:textId="77777777" w:rsidR="00087699" w:rsidRPr="00E7062C" w:rsidRDefault="00087699" w:rsidP="00087699">
            <w:pPr>
              <w:pStyle w:val="StyleTabletextLeft"/>
            </w:pPr>
            <w:r w:rsidRPr="00E7062C">
              <w:t>4434</w:t>
            </w:r>
          </w:p>
        </w:tc>
        <w:tc>
          <w:tcPr>
            <w:tcW w:w="3461" w:type="dxa"/>
            <w:shd w:val="clear" w:color="auto" w:fill="auto"/>
          </w:tcPr>
          <w:p w14:paraId="365BD4E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Legnago (VR)/Via San Salvaro</w:t>
            </w:r>
          </w:p>
        </w:tc>
        <w:tc>
          <w:tcPr>
            <w:tcW w:w="4009" w:type="dxa"/>
          </w:tcPr>
          <w:p w14:paraId="7C046023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Net Business S.p.A.</w:t>
            </w:r>
          </w:p>
        </w:tc>
      </w:tr>
      <w:tr w:rsidR="00087699" w:rsidRPr="00870C6B" w14:paraId="7CD343B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09B515" w14:textId="77777777" w:rsidR="00087699" w:rsidRPr="00E7062C" w:rsidRDefault="00087699" w:rsidP="00087699">
            <w:pPr>
              <w:pStyle w:val="StyleTabletextLeft"/>
            </w:pPr>
            <w:r w:rsidRPr="00E7062C">
              <w:t>2-042-3</w:t>
            </w:r>
          </w:p>
        </w:tc>
        <w:tc>
          <w:tcPr>
            <w:tcW w:w="909" w:type="dxa"/>
            <w:shd w:val="clear" w:color="auto" w:fill="auto"/>
          </w:tcPr>
          <w:p w14:paraId="5874E029" w14:textId="77777777" w:rsidR="00087699" w:rsidRPr="00E7062C" w:rsidRDefault="00087699" w:rsidP="00087699">
            <w:pPr>
              <w:pStyle w:val="StyleTabletextLeft"/>
            </w:pPr>
            <w:r w:rsidRPr="00E7062C">
              <w:t>4435</w:t>
            </w:r>
          </w:p>
        </w:tc>
        <w:tc>
          <w:tcPr>
            <w:tcW w:w="3461" w:type="dxa"/>
            <w:shd w:val="clear" w:color="auto" w:fill="auto"/>
          </w:tcPr>
          <w:p w14:paraId="16C8769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Alcide de Gasperi, 2</w:t>
            </w:r>
          </w:p>
        </w:tc>
        <w:tc>
          <w:tcPr>
            <w:tcW w:w="4009" w:type="dxa"/>
          </w:tcPr>
          <w:p w14:paraId="23793AD8" w14:textId="77777777" w:rsidR="00087699" w:rsidRPr="00FF621E" w:rsidRDefault="00087699" w:rsidP="00087699">
            <w:pPr>
              <w:pStyle w:val="StyleTabletextLeft"/>
            </w:pPr>
            <w:r w:rsidRPr="00FF621E">
              <w:t>Primus Telecommunications srl</w:t>
            </w:r>
          </w:p>
        </w:tc>
      </w:tr>
      <w:tr w:rsidR="00087699" w:rsidRPr="00870C6B" w14:paraId="4BAD64C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D995C0" w14:textId="77777777" w:rsidR="00087699" w:rsidRPr="00E7062C" w:rsidRDefault="00087699" w:rsidP="00087699">
            <w:pPr>
              <w:pStyle w:val="StyleTabletextLeft"/>
            </w:pPr>
            <w:r w:rsidRPr="00E7062C">
              <w:t>2-042-4</w:t>
            </w:r>
          </w:p>
        </w:tc>
        <w:tc>
          <w:tcPr>
            <w:tcW w:w="909" w:type="dxa"/>
            <w:shd w:val="clear" w:color="auto" w:fill="auto"/>
          </w:tcPr>
          <w:p w14:paraId="6952D1AC" w14:textId="77777777" w:rsidR="00087699" w:rsidRPr="00E7062C" w:rsidRDefault="00087699" w:rsidP="00087699">
            <w:pPr>
              <w:pStyle w:val="StyleTabletextLeft"/>
            </w:pPr>
            <w:r w:rsidRPr="00E7062C">
              <w:t>4436</w:t>
            </w:r>
          </w:p>
        </w:tc>
        <w:tc>
          <w:tcPr>
            <w:tcW w:w="3461" w:type="dxa"/>
            <w:shd w:val="clear" w:color="auto" w:fill="auto"/>
          </w:tcPr>
          <w:p w14:paraId="2942950B" w14:textId="77777777" w:rsidR="00087699" w:rsidRPr="00FF621E" w:rsidRDefault="00087699" w:rsidP="00087699">
            <w:pPr>
              <w:pStyle w:val="StyleTabletextLeft"/>
            </w:pPr>
            <w:r w:rsidRPr="00FF621E">
              <w:t>Milano/Via Mecenate 90</w:t>
            </w:r>
          </w:p>
        </w:tc>
        <w:tc>
          <w:tcPr>
            <w:tcW w:w="4009" w:type="dxa"/>
          </w:tcPr>
          <w:p w14:paraId="7A5C8D80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6DD0F54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001B1B" w14:textId="77777777" w:rsidR="00087699" w:rsidRPr="00E7062C" w:rsidRDefault="00087699" w:rsidP="00087699">
            <w:pPr>
              <w:pStyle w:val="StyleTabletextLeft"/>
            </w:pPr>
            <w:r w:rsidRPr="00E7062C">
              <w:t>2-042-5</w:t>
            </w:r>
          </w:p>
        </w:tc>
        <w:tc>
          <w:tcPr>
            <w:tcW w:w="909" w:type="dxa"/>
            <w:shd w:val="clear" w:color="auto" w:fill="auto"/>
          </w:tcPr>
          <w:p w14:paraId="5D1CBB77" w14:textId="77777777" w:rsidR="00087699" w:rsidRPr="00E7062C" w:rsidRDefault="00087699" w:rsidP="00087699">
            <w:pPr>
              <w:pStyle w:val="StyleTabletextLeft"/>
            </w:pPr>
            <w:r w:rsidRPr="00E7062C">
              <w:t>4437</w:t>
            </w:r>
          </w:p>
        </w:tc>
        <w:tc>
          <w:tcPr>
            <w:tcW w:w="3461" w:type="dxa"/>
            <w:shd w:val="clear" w:color="auto" w:fill="auto"/>
          </w:tcPr>
          <w:p w14:paraId="3250AA36" w14:textId="77777777" w:rsidR="00087699" w:rsidRPr="00FF621E" w:rsidRDefault="00087699" w:rsidP="00087699">
            <w:pPr>
              <w:pStyle w:val="StyleTabletextLeft"/>
            </w:pPr>
            <w:r w:rsidRPr="00FF621E">
              <w:t>Padova/Via Savelli 88</w:t>
            </w:r>
          </w:p>
        </w:tc>
        <w:tc>
          <w:tcPr>
            <w:tcW w:w="4009" w:type="dxa"/>
          </w:tcPr>
          <w:p w14:paraId="5B9E9542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4CD8C0E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5F22CE" w14:textId="77777777" w:rsidR="00087699" w:rsidRPr="00E7062C" w:rsidRDefault="00087699" w:rsidP="00087699">
            <w:pPr>
              <w:pStyle w:val="StyleTabletextLeft"/>
            </w:pPr>
            <w:r w:rsidRPr="00E7062C">
              <w:t>2-043-0</w:t>
            </w:r>
          </w:p>
        </w:tc>
        <w:tc>
          <w:tcPr>
            <w:tcW w:w="909" w:type="dxa"/>
            <w:shd w:val="clear" w:color="auto" w:fill="auto"/>
          </w:tcPr>
          <w:p w14:paraId="50C6E352" w14:textId="77777777" w:rsidR="00087699" w:rsidRPr="00E7062C" w:rsidRDefault="00087699" w:rsidP="00087699">
            <w:pPr>
              <w:pStyle w:val="StyleTabletextLeft"/>
            </w:pPr>
            <w:r w:rsidRPr="00E7062C">
              <w:t>4440</w:t>
            </w:r>
          </w:p>
        </w:tc>
        <w:tc>
          <w:tcPr>
            <w:tcW w:w="3461" w:type="dxa"/>
            <w:shd w:val="clear" w:color="auto" w:fill="auto"/>
          </w:tcPr>
          <w:p w14:paraId="790B9A4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Visconti di Modrone 12</w:t>
            </w:r>
          </w:p>
        </w:tc>
        <w:tc>
          <w:tcPr>
            <w:tcW w:w="4009" w:type="dxa"/>
          </w:tcPr>
          <w:p w14:paraId="4D2984CE" w14:textId="77777777" w:rsidR="00087699" w:rsidRPr="00FF621E" w:rsidRDefault="00087699" w:rsidP="00087699">
            <w:pPr>
              <w:pStyle w:val="StyleTabletextLeft"/>
            </w:pPr>
            <w:r w:rsidRPr="00FF621E">
              <w:t>Attiway</w:t>
            </w:r>
          </w:p>
        </w:tc>
      </w:tr>
      <w:tr w:rsidR="00087699" w:rsidRPr="00870C6B" w14:paraId="47336DE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6D579A" w14:textId="77777777" w:rsidR="00087699" w:rsidRPr="00E7062C" w:rsidRDefault="00087699" w:rsidP="00087699">
            <w:pPr>
              <w:pStyle w:val="StyleTabletextLeft"/>
            </w:pPr>
            <w:r w:rsidRPr="00E7062C">
              <w:t>2-043-2</w:t>
            </w:r>
          </w:p>
        </w:tc>
        <w:tc>
          <w:tcPr>
            <w:tcW w:w="909" w:type="dxa"/>
            <w:shd w:val="clear" w:color="auto" w:fill="auto"/>
          </w:tcPr>
          <w:p w14:paraId="27C68830" w14:textId="77777777" w:rsidR="00087699" w:rsidRPr="00E7062C" w:rsidRDefault="00087699" w:rsidP="00087699">
            <w:pPr>
              <w:pStyle w:val="StyleTabletextLeft"/>
            </w:pPr>
            <w:r w:rsidRPr="00E7062C">
              <w:t>4442</w:t>
            </w:r>
          </w:p>
        </w:tc>
        <w:tc>
          <w:tcPr>
            <w:tcW w:w="3461" w:type="dxa"/>
            <w:shd w:val="clear" w:color="auto" w:fill="auto"/>
          </w:tcPr>
          <w:p w14:paraId="066359BB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14:paraId="2C760891" w14:textId="77777777" w:rsidR="00087699" w:rsidRPr="00FF621E" w:rsidRDefault="00087699" w:rsidP="00087699">
            <w:pPr>
              <w:pStyle w:val="StyleTabletextLeft"/>
            </w:pPr>
            <w:r w:rsidRPr="00FF621E">
              <w:t>Teleunit S.p.A.</w:t>
            </w:r>
          </w:p>
        </w:tc>
      </w:tr>
      <w:tr w:rsidR="00087699" w:rsidRPr="00870C6B" w14:paraId="174A347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0C1ED9" w14:textId="77777777" w:rsidR="00087699" w:rsidRPr="00E7062C" w:rsidRDefault="00087699" w:rsidP="00087699">
            <w:pPr>
              <w:pStyle w:val="StyleTabletextLeft"/>
            </w:pPr>
            <w:r w:rsidRPr="00E7062C">
              <w:t>2-043-3</w:t>
            </w:r>
          </w:p>
        </w:tc>
        <w:tc>
          <w:tcPr>
            <w:tcW w:w="909" w:type="dxa"/>
            <w:shd w:val="clear" w:color="auto" w:fill="auto"/>
          </w:tcPr>
          <w:p w14:paraId="3B081BD6" w14:textId="77777777" w:rsidR="00087699" w:rsidRPr="00E7062C" w:rsidRDefault="00087699" w:rsidP="00087699">
            <w:pPr>
              <w:pStyle w:val="StyleTabletextLeft"/>
            </w:pPr>
            <w:r w:rsidRPr="00E7062C">
              <w:t>4443</w:t>
            </w:r>
          </w:p>
        </w:tc>
        <w:tc>
          <w:tcPr>
            <w:tcW w:w="3461" w:type="dxa"/>
            <w:shd w:val="clear" w:color="auto" w:fill="auto"/>
          </w:tcPr>
          <w:p w14:paraId="4120B2A4" w14:textId="77777777" w:rsidR="00087699" w:rsidRPr="00FF621E" w:rsidRDefault="00087699" w:rsidP="00087699">
            <w:pPr>
              <w:pStyle w:val="StyleTabletextLeft"/>
            </w:pPr>
            <w:r w:rsidRPr="00FF621E">
              <w:t>Milano/Viale Montenero 63</w:t>
            </w:r>
          </w:p>
        </w:tc>
        <w:tc>
          <w:tcPr>
            <w:tcW w:w="4009" w:type="dxa"/>
          </w:tcPr>
          <w:p w14:paraId="1E720583" w14:textId="77777777" w:rsidR="00087699" w:rsidRPr="00FF621E" w:rsidRDefault="00087699" w:rsidP="00087699">
            <w:pPr>
              <w:pStyle w:val="StyleTabletextLeft"/>
            </w:pPr>
            <w:r w:rsidRPr="00FF621E">
              <w:t>Aexis Telecom S.p.A.</w:t>
            </w:r>
          </w:p>
        </w:tc>
      </w:tr>
      <w:tr w:rsidR="00087699" w:rsidRPr="00870C6B" w14:paraId="5E35DCC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CB1305" w14:textId="77777777" w:rsidR="00087699" w:rsidRPr="00E7062C" w:rsidRDefault="00087699" w:rsidP="00087699">
            <w:pPr>
              <w:pStyle w:val="StyleTabletextLeft"/>
            </w:pPr>
            <w:r w:rsidRPr="00E7062C">
              <w:t>2-043-4</w:t>
            </w:r>
          </w:p>
        </w:tc>
        <w:tc>
          <w:tcPr>
            <w:tcW w:w="909" w:type="dxa"/>
            <w:shd w:val="clear" w:color="auto" w:fill="auto"/>
          </w:tcPr>
          <w:p w14:paraId="4DA5683A" w14:textId="77777777" w:rsidR="00087699" w:rsidRPr="00E7062C" w:rsidRDefault="00087699" w:rsidP="00087699">
            <w:pPr>
              <w:pStyle w:val="StyleTabletextLeft"/>
            </w:pPr>
            <w:r w:rsidRPr="00E7062C">
              <w:t>4444</w:t>
            </w:r>
          </w:p>
        </w:tc>
        <w:tc>
          <w:tcPr>
            <w:tcW w:w="3461" w:type="dxa"/>
            <w:shd w:val="clear" w:color="auto" w:fill="auto"/>
          </w:tcPr>
          <w:p w14:paraId="5D9C68DD" w14:textId="77777777" w:rsidR="00087699" w:rsidRPr="00FF621E" w:rsidRDefault="00087699" w:rsidP="00087699">
            <w:pPr>
              <w:pStyle w:val="StyleTabletextLeft"/>
            </w:pPr>
            <w:r w:rsidRPr="00FF621E">
              <w:t>Roma/Via Monserrato 25</w:t>
            </w:r>
          </w:p>
        </w:tc>
        <w:tc>
          <w:tcPr>
            <w:tcW w:w="4009" w:type="dxa"/>
          </w:tcPr>
          <w:p w14:paraId="546FC06C" w14:textId="77777777" w:rsidR="00087699" w:rsidRPr="00FF621E" w:rsidRDefault="00087699" w:rsidP="00087699">
            <w:pPr>
              <w:pStyle w:val="StyleTabletextLeft"/>
            </w:pPr>
            <w:r w:rsidRPr="00FF621E">
              <w:t>Aexis Telecom S.p.A.</w:t>
            </w:r>
          </w:p>
        </w:tc>
      </w:tr>
      <w:tr w:rsidR="00087699" w:rsidRPr="00870C6B" w14:paraId="73C9CBF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63AD90" w14:textId="77777777" w:rsidR="00087699" w:rsidRPr="00E7062C" w:rsidRDefault="00087699" w:rsidP="00087699">
            <w:pPr>
              <w:pStyle w:val="StyleTabletextLeft"/>
            </w:pPr>
            <w:r w:rsidRPr="00E7062C">
              <w:t>2-043-5</w:t>
            </w:r>
          </w:p>
        </w:tc>
        <w:tc>
          <w:tcPr>
            <w:tcW w:w="909" w:type="dxa"/>
            <w:shd w:val="clear" w:color="auto" w:fill="auto"/>
          </w:tcPr>
          <w:p w14:paraId="32063D0A" w14:textId="77777777" w:rsidR="00087699" w:rsidRPr="00E7062C" w:rsidRDefault="00087699" w:rsidP="00087699">
            <w:pPr>
              <w:pStyle w:val="StyleTabletextLeft"/>
            </w:pPr>
            <w:r w:rsidRPr="00E7062C">
              <w:t>4445</w:t>
            </w:r>
          </w:p>
        </w:tc>
        <w:tc>
          <w:tcPr>
            <w:tcW w:w="3461" w:type="dxa"/>
            <w:shd w:val="clear" w:color="auto" w:fill="auto"/>
          </w:tcPr>
          <w:p w14:paraId="3460664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Torino/Corso Vittorio Emanuele II 90</w:t>
            </w:r>
          </w:p>
        </w:tc>
        <w:tc>
          <w:tcPr>
            <w:tcW w:w="4009" w:type="dxa"/>
          </w:tcPr>
          <w:p w14:paraId="71415E41" w14:textId="77777777" w:rsidR="00087699" w:rsidRPr="00FF621E" w:rsidRDefault="00087699" w:rsidP="00087699">
            <w:pPr>
              <w:pStyle w:val="StyleTabletextLeft"/>
            </w:pPr>
            <w:r w:rsidRPr="00FF621E">
              <w:t>Aexis Telecom S.p.A.</w:t>
            </w:r>
          </w:p>
        </w:tc>
      </w:tr>
      <w:tr w:rsidR="00087699" w:rsidRPr="00870C6B" w14:paraId="568564D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A383CD" w14:textId="77777777" w:rsidR="00087699" w:rsidRPr="00E7062C" w:rsidRDefault="00087699" w:rsidP="00087699">
            <w:pPr>
              <w:pStyle w:val="StyleTabletextLeft"/>
            </w:pPr>
            <w:r w:rsidRPr="00E7062C">
              <w:t>2-043-6</w:t>
            </w:r>
          </w:p>
        </w:tc>
        <w:tc>
          <w:tcPr>
            <w:tcW w:w="909" w:type="dxa"/>
            <w:shd w:val="clear" w:color="auto" w:fill="auto"/>
          </w:tcPr>
          <w:p w14:paraId="5F040FAF" w14:textId="77777777" w:rsidR="00087699" w:rsidRPr="00E7062C" w:rsidRDefault="00087699" w:rsidP="00087699">
            <w:pPr>
              <w:pStyle w:val="StyleTabletextLeft"/>
            </w:pPr>
            <w:r w:rsidRPr="00E7062C">
              <w:t>4446</w:t>
            </w:r>
          </w:p>
        </w:tc>
        <w:tc>
          <w:tcPr>
            <w:tcW w:w="3461" w:type="dxa"/>
            <w:shd w:val="clear" w:color="auto" w:fill="auto"/>
          </w:tcPr>
          <w:p w14:paraId="39DA9FF7" w14:textId="77777777" w:rsidR="00087699" w:rsidRPr="00FF621E" w:rsidRDefault="00087699" w:rsidP="00087699">
            <w:pPr>
              <w:pStyle w:val="StyleTabletextLeft"/>
            </w:pPr>
            <w:r w:rsidRPr="00FF621E">
              <w:t>Napoli/CentroDirezionale Isola G1</w:t>
            </w:r>
          </w:p>
        </w:tc>
        <w:tc>
          <w:tcPr>
            <w:tcW w:w="4009" w:type="dxa"/>
          </w:tcPr>
          <w:p w14:paraId="13379615" w14:textId="77777777" w:rsidR="00087699" w:rsidRPr="00FF621E" w:rsidRDefault="00087699" w:rsidP="00087699">
            <w:pPr>
              <w:pStyle w:val="StyleTabletextLeft"/>
            </w:pPr>
            <w:r w:rsidRPr="00FF621E">
              <w:t>Aexis Telecom S.p.A.</w:t>
            </w:r>
          </w:p>
        </w:tc>
      </w:tr>
      <w:tr w:rsidR="00087699" w:rsidRPr="00C60ED3" w14:paraId="333940E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7980D0" w14:textId="77777777" w:rsidR="00087699" w:rsidRPr="00E7062C" w:rsidRDefault="00087699" w:rsidP="00087699">
            <w:pPr>
              <w:pStyle w:val="StyleTabletextLeft"/>
            </w:pPr>
            <w:r w:rsidRPr="00E7062C">
              <w:t>2-043-7</w:t>
            </w:r>
          </w:p>
        </w:tc>
        <w:tc>
          <w:tcPr>
            <w:tcW w:w="909" w:type="dxa"/>
            <w:shd w:val="clear" w:color="auto" w:fill="auto"/>
          </w:tcPr>
          <w:p w14:paraId="0E4F9211" w14:textId="77777777" w:rsidR="00087699" w:rsidRPr="00E7062C" w:rsidRDefault="00087699" w:rsidP="00087699">
            <w:pPr>
              <w:pStyle w:val="StyleTabletextLeft"/>
            </w:pPr>
            <w:r w:rsidRPr="00E7062C">
              <w:t>4447</w:t>
            </w:r>
          </w:p>
        </w:tc>
        <w:tc>
          <w:tcPr>
            <w:tcW w:w="3461" w:type="dxa"/>
            <w:shd w:val="clear" w:color="auto" w:fill="auto"/>
          </w:tcPr>
          <w:p w14:paraId="1DA35C3C" w14:textId="77777777" w:rsidR="00087699" w:rsidRPr="00FF621E" w:rsidRDefault="00087699" w:rsidP="00087699">
            <w:pPr>
              <w:pStyle w:val="StyleTabletextLeft"/>
            </w:pPr>
            <w:r w:rsidRPr="00FF621E">
              <w:t>Brescia/Via della Volta</w:t>
            </w:r>
          </w:p>
        </w:tc>
        <w:tc>
          <w:tcPr>
            <w:tcW w:w="4009" w:type="dxa"/>
          </w:tcPr>
          <w:p w14:paraId="1F163D4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087699" w:rsidRPr="00870C6B" w14:paraId="75BF460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7AD626" w14:textId="77777777" w:rsidR="00087699" w:rsidRPr="00E7062C" w:rsidRDefault="00087699" w:rsidP="00087699">
            <w:pPr>
              <w:pStyle w:val="StyleTabletextLeft"/>
            </w:pPr>
            <w:r w:rsidRPr="00E7062C">
              <w:t>2-044-7</w:t>
            </w:r>
          </w:p>
        </w:tc>
        <w:tc>
          <w:tcPr>
            <w:tcW w:w="909" w:type="dxa"/>
            <w:shd w:val="clear" w:color="auto" w:fill="auto"/>
          </w:tcPr>
          <w:p w14:paraId="2176448D" w14:textId="77777777" w:rsidR="00087699" w:rsidRPr="00E7062C" w:rsidRDefault="00087699" w:rsidP="00087699">
            <w:pPr>
              <w:pStyle w:val="StyleTabletextLeft"/>
            </w:pPr>
            <w:r w:rsidRPr="00E7062C">
              <w:t>4455</w:t>
            </w:r>
          </w:p>
        </w:tc>
        <w:tc>
          <w:tcPr>
            <w:tcW w:w="3461" w:type="dxa"/>
            <w:shd w:val="clear" w:color="auto" w:fill="auto"/>
          </w:tcPr>
          <w:p w14:paraId="51309968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14:paraId="507A0FDC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Grapes Network Services S.p.A.</w:t>
            </w:r>
          </w:p>
        </w:tc>
      </w:tr>
      <w:tr w:rsidR="00087699" w:rsidRPr="00C60ED3" w14:paraId="679452E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EE9C50" w14:textId="77777777" w:rsidR="00087699" w:rsidRPr="00E7062C" w:rsidRDefault="00087699" w:rsidP="00087699">
            <w:pPr>
              <w:pStyle w:val="StyleTabletextLeft"/>
            </w:pPr>
            <w:r w:rsidRPr="00E7062C">
              <w:t>2-047-6</w:t>
            </w:r>
          </w:p>
        </w:tc>
        <w:tc>
          <w:tcPr>
            <w:tcW w:w="909" w:type="dxa"/>
            <w:shd w:val="clear" w:color="auto" w:fill="auto"/>
          </w:tcPr>
          <w:p w14:paraId="6DEF8931" w14:textId="77777777" w:rsidR="00087699" w:rsidRPr="00E7062C" w:rsidRDefault="00087699" w:rsidP="00087699">
            <w:pPr>
              <w:pStyle w:val="StyleTabletextLeft"/>
            </w:pPr>
            <w:r w:rsidRPr="00E7062C">
              <w:t>4478</w:t>
            </w:r>
          </w:p>
        </w:tc>
        <w:tc>
          <w:tcPr>
            <w:tcW w:w="3461" w:type="dxa"/>
            <w:shd w:val="clear" w:color="auto" w:fill="auto"/>
          </w:tcPr>
          <w:p w14:paraId="196F1EBB" w14:textId="77777777" w:rsidR="00087699" w:rsidRPr="00FF621E" w:rsidRDefault="00087699" w:rsidP="00087699">
            <w:pPr>
              <w:pStyle w:val="StyleTabletextLeft"/>
            </w:pPr>
            <w:r w:rsidRPr="00FF621E">
              <w:t>Milano/Via G. Murat 23</w:t>
            </w:r>
          </w:p>
        </w:tc>
        <w:tc>
          <w:tcPr>
            <w:tcW w:w="4009" w:type="dxa"/>
          </w:tcPr>
          <w:p w14:paraId="56FA9E36" w14:textId="77777777" w:rsidR="00087699" w:rsidRPr="00FF621E" w:rsidRDefault="00087699" w:rsidP="00087699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087699" w:rsidRPr="00C60ED3" w14:paraId="1815C6E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3C9D11" w14:textId="77777777" w:rsidR="00087699" w:rsidRPr="00E7062C" w:rsidRDefault="00087699" w:rsidP="00087699">
            <w:pPr>
              <w:pStyle w:val="StyleTabletextLeft"/>
            </w:pPr>
            <w:r w:rsidRPr="00E7062C">
              <w:t>2-047-7</w:t>
            </w:r>
          </w:p>
        </w:tc>
        <w:tc>
          <w:tcPr>
            <w:tcW w:w="909" w:type="dxa"/>
            <w:shd w:val="clear" w:color="auto" w:fill="auto"/>
          </w:tcPr>
          <w:p w14:paraId="70625D67" w14:textId="77777777" w:rsidR="00087699" w:rsidRPr="00E7062C" w:rsidRDefault="00087699" w:rsidP="00087699">
            <w:pPr>
              <w:pStyle w:val="StyleTabletextLeft"/>
            </w:pPr>
            <w:r w:rsidRPr="00E7062C">
              <w:t>4479</w:t>
            </w:r>
          </w:p>
        </w:tc>
        <w:tc>
          <w:tcPr>
            <w:tcW w:w="3461" w:type="dxa"/>
            <w:shd w:val="clear" w:color="auto" w:fill="auto"/>
          </w:tcPr>
          <w:p w14:paraId="08A63C85" w14:textId="77777777" w:rsidR="00087699" w:rsidRPr="00FF621E" w:rsidRDefault="00087699" w:rsidP="00087699">
            <w:pPr>
              <w:pStyle w:val="StyleTabletextLeft"/>
            </w:pPr>
            <w:r w:rsidRPr="00FF621E">
              <w:t>Roma/Via Bruxelles 79</w:t>
            </w:r>
          </w:p>
        </w:tc>
        <w:tc>
          <w:tcPr>
            <w:tcW w:w="4009" w:type="dxa"/>
          </w:tcPr>
          <w:p w14:paraId="6C6C76C8" w14:textId="77777777" w:rsidR="00087699" w:rsidRPr="00FF621E" w:rsidRDefault="00087699" w:rsidP="00087699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087699" w:rsidRPr="00870C6B" w14:paraId="6911725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67C434B" w14:textId="77777777" w:rsidR="00087699" w:rsidRPr="00E7062C" w:rsidRDefault="00087699" w:rsidP="00087699">
            <w:pPr>
              <w:pStyle w:val="StyleTabletextLeft"/>
            </w:pPr>
            <w:r w:rsidRPr="00E7062C">
              <w:t>2-048-2</w:t>
            </w:r>
          </w:p>
        </w:tc>
        <w:tc>
          <w:tcPr>
            <w:tcW w:w="909" w:type="dxa"/>
            <w:shd w:val="clear" w:color="auto" w:fill="auto"/>
          </w:tcPr>
          <w:p w14:paraId="382E50A4" w14:textId="77777777" w:rsidR="00087699" w:rsidRPr="00E7062C" w:rsidRDefault="00087699" w:rsidP="00087699">
            <w:pPr>
              <w:pStyle w:val="StyleTabletextLeft"/>
            </w:pPr>
            <w:r w:rsidRPr="00E7062C">
              <w:t>4482</w:t>
            </w:r>
          </w:p>
        </w:tc>
        <w:tc>
          <w:tcPr>
            <w:tcW w:w="3461" w:type="dxa"/>
            <w:shd w:val="clear" w:color="auto" w:fill="auto"/>
          </w:tcPr>
          <w:p w14:paraId="63D8667D" w14:textId="77777777" w:rsidR="00087699" w:rsidRPr="00FF621E" w:rsidRDefault="00087699" w:rsidP="00087699">
            <w:pPr>
              <w:pStyle w:val="StyleTabletextLeft"/>
            </w:pPr>
            <w:r w:rsidRPr="00FF621E">
              <w:t>Milano/Via Archimede 10</w:t>
            </w:r>
          </w:p>
        </w:tc>
        <w:tc>
          <w:tcPr>
            <w:tcW w:w="4009" w:type="dxa"/>
          </w:tcPr>
          <w:p w14:paraId="7FE0AB1D" w14:textId="77777777" w:rsidR="00087699" w:rsidRPr="00FF621E" w:rsidRDefault="00087699" w:rsidP="00087699">
            <w:pPr>
              <w:pStyle w:val="StyleTabletextLeft"/>
            </w:pPr>
            <w:r w:rsidRPr="00FF621E">
              <w:t>Metropol Access Italia</w:t>
            </w:r>
          </w:p>
        </w:tc>
      </w:tr>
      <w:tr w:rsidR="00087699" w:rsidRPr="00870C6B" w14:paraId="7FCAA11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5C68B8" w14:textId="77777777" w:rsidR="00087699" w:rsidRPr="00E7062C" w:rsidRDefault="00087699" w:rsidP="00087699">
            <w:pPr>
              <w:pStyle w:val="StyleTabletextLeft"/>
            </w:pPr>
            <w:r w:rsidRPr="00E7062C">
              <w:t>2-049-3</w:t>
            </w:r>
          </w:p>
        </w:tc>
        <w:tc>
          <w:tcPr>
            <w:tcW w:w="909" w:type="dxa"/>
            <w:shd w:val="clear" w:color="auto" w:fill="auto"/>
          </w:tcPr>
          <w:p w14:paraId="3D2A3103" w14:textId="77777777" w:rsidR="00087699" w:rsidRPr="00E7062C" w:rsidRDefault="00087699" w:rsidP="00087699">
            <w:pPr>
              <w:pStyle w:val="StyleTabletextLeft"/>
            </w:pPr>
            <w:r w:rsidRPr="00E7062C">
              <w:t>4491</w:t>
            </w:r>
          </w:p>
        </w:tc>
        <w:tc>
          <w:tcPr>
            <w:tcW w:w="3461" w:type="dxa"/>
            <w:shd w:val="clear" w:color="auto" w:fill="auto"/>
          </w:tcPr>
          <w:p w14:paraId="16A71596" w14:textId="77777777" w:rsidR="00087699" w:rsidRPr="00FF621E" w:rsidRDefault="00087699" w:rsidP="00087699">
            <w:pPr>
              <w:pStyle w:val="StyleTabletextLeft"/>
            </w:pPr>
            <w:r w:rsidRPr="00FF621E">
              <w:t>Milano/Cormano/Vía Prealpi 8</w:t>
            </w:r>
          </w:p>
        </w:tc>
        <w:tc>
          <w:tcPr>
            <w:tcW w:w="4009" w:type="dxa"/>
          </w:tcPr>
          <w:p w14:paraId="22F3D8A3" w14:textId="77777777" w:rsidR="00087699" w:rsidRPr="00FF621E" w:rsidRDefault="00087699" w:rsidP="00087699">
            <w:pPr>
              <w:pStyle w:val="StyleTabletextLeft"/>
            </w:pPr>
            <w:r w:rsidRPr="00FF621E">
              <w:t>Wavecrest Italia S.p.A.</w:t>
            </w:r>
          </w:p>
        </w:tc>
      </w:tr>
      <w:tr w:rsidR="00087699" w:rsidRPr="00870C6B" w14:paraId="60B132C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92817E" w14:textId="77777777" w:rsidR="00087699" w:rsidRPr="00E7062C" w:rsidRDefault="00087699" w:rsidP="00087699">
            <w:pPr>
              <w:pStyle w:val="StyleTabletextLeft"/>
            </w:pPr>
            <w:r w:rsidRPr="00E7062C">
              <w:t>2-049-4</w:t>
            </w:r>
          </w:p>
        </w:tc>
        <w:tc>
          <w:tcPr>
            <w:tcW w:w="909" w:type="dxa"/>
            <w:shd w:val="clear" w:color="auto" w:fill="auto"/>
          </w:tcPr>
          <w:p w14:paraId="5E7E70C0" w14:textId="77777777" w:rsidR="00087699" w:rsidRPr="00E7062C" w:rsidRDefault="00087699" w:rsidP="00087699">
            <w:pPr>
              <w:pStyle w:val="StyleTabletextLeft"/>
            </w:pPr>
            <w:r w:rsidRPr="00E7062C">
              <w:t>4492</w:t>
            </w:r>
          </w:p>
        </w:tc>
        <w:tc>
          <w:tcPr>
            <w:tcW w:w="3461" w:type="dxa"/>
            <w:shd w:val="clear" w:color="auto" w:fill="auto"/>
          </w:tcPr>
          <w:p w14:paraId="33B85582" w14:textId="77777777" w:rsidR="00087699" w:rsidRPr="00FF621E" w:rsidRDefault="00087699" w:rsidP="00087699">
            <w:pPr>
              <w:pStyle w:val="StyleTabletextLeft"/>
            </w:pPr>
            <w:r w:rsidRPr="00FF621E">
              <w:t>Roma/Vía Livenza 4</w:t>
            </w:r>
          </w:p>
        </w:tc>
        <w:tc>
          <w:tcPr>
            <w:tcW w:w="4009" w:type="dxa"/>
          </w:tcPr>
          <w:p w14:paraId="41B53B50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1CF78A9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F68192" w14:textId="77777777" w:rsidR="00087699" w:rsidRPr="00E7062C" w:rsidRDefault="00087699" w:rsidP="00087699">
            <w:pPr>
              <w:pStyle w:val="StyleTabletextLeft"/>
            </w:pPr>
            <w:r w:rsidRPr="00E7062C">
              <w:t>2-050-0</w:t>
            </w:r>
          </w:p>
        </w:tc>
        <w:tc>
          <w:tcPr>
            <w:tcW w:w="909" w:type="dxa"/>
            <w:shd w:val="clear" w:color="auto" w:fill="auto"/>
          </w:tcPr>
          <w:p w14:paraId="73D5801F" w14:textId="77777777" w:rsidR="00087699" w:rsidRPr="00E7062C" w:rsidRDefault="00087699" w:rsidP="00087699">
            <w:pPr>
              <w:pStyle w:val="StyleTabletextLeft"/>
            </w:pPr>
            <w:r w:rsidRPr="00E7062C">
              <w:t>4496</w:t>
            </w:r>
          </w:p>
        </w:tc>
        <w:tc>
          <w:tcPr>
            <w:tcW w:w="3461" w:type="dxa"/>
            <w:shd w:val="clear" w:color="auto" w:fill="auto"/>
          </w:tcPr>
          <w:p w14:paraId="60A12D68" w14:textId="77777777" w:rsidR="00087699" w:rsidRPr="00FF621E" w:rsidRDefault="00087699" w:rsidP="00087699">
            <w:pPr>
              <w:pStyle w:val="StyleTabletextLeft"/>
            </w:pPr>
            <w:r w:rsidRPr="00FF621E">
              <w:t>Milano/Via Statuto, 4</w:t>
            </w:r>
          </w:p>
        </w:tc>
        <w:tc>
          <w:tcPr>
            <w:tcW w:w="4009" w:type="dxa"/>
          </w:tcPr>
          <w:p w14:paraId="2257CA45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Grapes Network Services S.p.A.</w:t>
            </w:r>
          </w:p>
        </w:tc>
      </w:tr>
      <w:tr w:rsidR="00087699" w:rsidRPr="00870C6B" w14:paraId="5BCA532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8C8E4F" w14:textId="77777777" w:rsidR="00087699" w:rsidRPr="00E7062C" w:rsidRDefault="00087699" w:rsidP="00087699">
            <w:pPr>
              <w:pStyle w:val="StyleTabletextLeft"/>
            </w:pPr>
            <w:r w:rsidRPr="00E7062C">
              <w:t>2-050-1</w:t>
            </w:r>
          </w:p>
        </w:tc>
        <w:tc>
          <w:tcPr>
            <w:tcW w:w="909" w:type="dxa"/>
            <w:shd w:val="clear" w:color="auto" w:fill="auto"/>
          </w:tcPr>
          <w:p w14:paraId="2E3C432B" w14:textId="77777777" w:rsidR="00087699" w:rsidRPr="00E7062C" w:rsidRDefault="00087699" w:rsidP="00087699">
            <w:pPr>
              <w:pStyle w:val="StyleTabletextLeft"/>
            </w:pPr>
            <w:r w:rsidRPr="00E7062C">
              <w:t>4497</w:t>
            </w:r>
          </w:p>
        </w:tc>
        <w:tc>
          <w:tcPr>
            <w:tcW w:w="3461" w:type="dxa"/>
            <w:shd w:val="clear" w:color="auto" w:fill="auto"/>
          </w:tcPr>
          <w:p w14:paraId="58E993A0" w14:textId="77777777" w:rsidR="00087699" w:rsidRPr="00FF621E" w:rsidRDefault="00087699" w:rsidP="00087699">
            <w:pPr>
              <w:pStyle w:val="StyleTabletextLeft"/>
            </w:pPr>
            <w:r w:rsidRPr="00FF621E">
              <w:t>Milano/Via Viviani 8</w:t>
            </w:r>
          </w:p>
        </w:tc>
        <w:tc>
          <w:tcPr>
            <w:tcW w:w="4009" w:type="dxa"/>
          </w:tcPr>
          <w:p w14:paraId="13D13426" w14:textId="77777777" w:rsidR="00087699" w:rsidRPr="00FF621E" w:rsidRDefault="00087699" w:rsidP="00087699">
            <w:pPr>
              <w:pStyle w:val="StyleTabletextLeft"/>
            </w:pPr>
            <w:r w:rsidRPr="00FF621E">
              <w:t>Wavecrest Italia S.p.A.</w:t>
            </w:r>
          </w:p>
        </w:tc>
      </w:tr>
      <w:tr w:rsidR="00087699" w:rsidRPr="00870C6B" w14:paraId="3F63963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E58FC1" w14:textId="77777777" w:rsidR="00087699" w:rsidRPr="00E7062C" w:rsidRDefault="00087699" w:rsidP="00087699">
            <w:pPr>
              <w:pStyle w:val="StyleTabletextLeft"/>
            </w:pPr>
            <w:r w:rsidRPr="00E7062C">
              <w:lastRenderedPageBreak/>
              <w:t>2-050-2</w:t>
            </w:r>
          </w:p>
        </w:tc>
        <w:tc>
          <w:tcPr>
            <w:tcW w:w="909" w:type="dxa"/>
            <w:shd w:val="clear" w:color="auto" w:fill="auto"/>
          </w:tcPr>
          <w:p w14:paraId="30C8D7F9" w14:textId="77777777" w:rsidR="00087699" w:rsidRPr="00E7062C" w:rsidRDefault="00087699" w:rsidP="00087699">
            <w:pPr>
              <w:pStyle w:val="StyleTabletextLeft"/>
            </w:pPr>
            <w:r w:rsidRPr="00E7062C">
              <w:t>4498</w:t>
            </w:r>
          </w:p>
        </w:tc>
        <w:tc>
          <w:tcPr>
            <w:tcW w:w="3461" w:type="dxa"/>
            <w:shd w:val="clear" w:color="auto" w:fill="auto"/>
          </w:tcPr>
          <w:p w14:paraId="241244D9" w14:textId="77777777" w:rsidR="00087699" w:rsidRPr="00FF621E" w:rsidRDefault="00087699" w:rsidP="00087699">
            <w:pPr>
              <w:pStyle w:val="StyleTabletextLeft"/>
            </w:pPr>
            <w:r w:rsidRPr="00FF621E">
              <w:t>Milano/Cormano/Via Prealpi 8</w:t>
            </w:r>
          </w:p>
        </w:tc>
        <w:tc>
          <w:tcPr>
            <w:tcW w:w="4009" w:type="dxa"/>
          </w:tcPr>
          <w:p w14:paraId="6BE8070E" w14:textId="77777777" w:rsidR="00087699" w:rsidRPr="00FF621E" w:rsidRDefault="00087699" w:rsidP="00087699">
            <w:pPr>
              <w:pStyle w:val="StyleTabletextLeft"/>
            </w:pPr>
            <w:r w:rsidRPr="00FF621E">
              <w:t>Wavecrest Italia S.p.A.</w:t>
            </w:r>
          </w:p>
        </w:tc>
      </w:tr>
      <w:tr w:rsidR="00087699" w:rsidRPr="00870C6B" w14:paraId="09151A7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8614F1" w14:textId="77777777" w:rsidR="00087699" w:rsidRPr="00E7062C" w:rsidRDefault="00087699" w:rsidP="00087699">
            <w:pPr>
              <w:pStyle w:val="StyleTabletextLeft"/>
            </w:pPr>
            <w:r w:rsidRPr="00E7062C">
              <w:t>2-050-4</w:t>
            </w:r>
          </w:p>
        </w:tc>
        <w:tc>
          <w:tcPr>
            <w:tcW w:w="909" w:type="dxa"/>
            <w:shd w:val="clear" w:color="auto" w:fill="auto"/>
          </w:tcPr>
          <w:p w14:paraId="34DE4967" w14:textId="77777777" w:rsidR="00087699" w:rsidRPr="00E7062C" w:rsidRDefault="00087699" w:rsidP="00087699">
            <w:pPr>
              <w:pStyle w:val="StyleTabletextLeft"/>
            </w:pPr>
            <w:r w:rsidRPr="00E7062C">
              <w:t>4500</w:t>
            </w:r>
          </w:p>
        </w:tc>
        <w:tc>
          <w:tcPr>
            <w:tcW w:w="3461" w:type="dxa"/>
            <w:shd w:val="clear" w:color="auto" w:fill="auto"/>
          </w:tcPr>
          <w:p w14:paraId="4EB2C4D1" w14:textId="77777777" w:rsidR="00087699" w:rsidRPr="00FF621E" w:rsidRDefault="00087699" w:rsidP="00087699">
            <w:pPr>
              <w:pStyle w:val="StyleTabletextLeft"/>
            </w:pPr>
            <w:r w:rsidRPr="00FF621E">
              <w:t>Milano/Via E. Jenner 33</w:t>
            </w:r>
          </w:p>
        </w:tc>
        <w:tc>
          <w:tcPr>
            <w:tcW w:w="4009" w:type="dxa"/>
          </w:tcPr>
          <w:p w14:paraId="3B355BF2" w14:textId="77777777" w:rsidR="00087699" w:rsidRPr="00FF621E" w:rsidRDefault="00087699" w:rsidP="00087699">
            <w:pPr>
              <w:pStyle w:val="StyleTabletextLeft"/>
            </w:pPr>
            <w:r w:rsidRPr="00FF621E">
              <w:t>Carrier 1 Italia Network srl</w:t>
            </w:r>
          </w:p>
        </w:tc>
      </w:tr>
      <w:tr w:rsidR="00087699" w:rsidRPr="00870C6B" w14:paraId="3D8A5A8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A55958" w14:textId="77777777" w:rsidR="00087699" w:rsidRPr="00E7062C" w:rsidRDefault="00087699" w:rsidP="00087699">
            <w:pPr>
              <w:pStyle w:val="StyleTabletextLeft"/>
            </w:pPr>
            <w:r w:rsidRPr="00E7062C">
              <w:t>2-050-5</w:t>
            </w:r>
          </w:p>
        </w:tc>
        <w:tc>
          <w:tcPr>
            <w:tcW w:w="909" w:type="dxa"/>
            <w:shd w:val="clear" w:color="auto" w:fill="auto"/>
          </w:tcPr>
          <w:p w14:paraId="27614017" w14:textId="77777777" w:rsidR="00087699" w:rsidRPr="00E7062C" w:rsidRDefault="00087699" w:rsidP="00087699">
            <w:pPr>
              <w:pStyle w:val="StyleTabletextLeft"/>
            </w:pPr>
            <w:r w:rsidRPr="00E7062C">
              <w:t>4501</w:t>
            </w:r>
          </w:p>
        </w:tc>
        <w:tc>
          <w:tcPr>
            <w:tcW w:w="3461" w:type="dxa"/>
            <w:shd w:val="clear" w:color="auto" w:fill="auto"/>
          </w:tcPr>
          <w:p w14:paraId="58E471E5" w14:textId="77777777" w:rsidR="00087699" w:rsidRPr="00FF621E" w:rsidRDefault="00087699" w:rsidP="00087699">
            <w:pPr>
              <w:pStyle w:val="StyleTabletextLeft"/>
            </w:pPr>
            <w:r w:rsidRPr="00FF621E">
              <w:t>Avezzano/Via G. Galilei</w:t>
            </w:r>
          </w:p>
        </w:tc>
        <w:tc>
          <w:tcPr>
            <w:tcW w:w="4009" w:type="dxa"/>
          </w:tcPr>
          <w:p w14:paraId="4EF2393B" w14:textId="77777777" w:rsidR="00087699" w:rsidRPr="00FF621E" w:rsidRDefault="00087699" w:rsidP="00087699">
            <w:pPr>
              <w:pStyle w:val="StyleTabletextLeft"/>
            </w:pPr>
            <w:r w:rsidRPr="00FF621E">
              <w:t>Elsacom S.p.A.</w:t>
            </w:r>
          </w:p>
        </w:tc>
      </w:tr>
      <w:tr w:rsidR="00087699" w:rsidRPr="00870C6B" w14:paraId="5C75037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BF1167" w14:textId="77777777" w:rsidR="00087699" w:rsidRPr="00E7062C" w:rsidRDefault="00087699" w:rsidP="00087699">
            <w:pPr>
              <w:pStyle w:val="StyleTabletextLeft"/>
            </w:pPr>
            <w:r w:rsidRPr="00E7062C">
              <w:t>2-050-7</w:t>
            </w:r>
          </w:p>
        </w:tc>
        <w:tc>
          <w:tcPr>
            <w:tcW w:w="909" w:type="dxa"/>
            <w:shd w:val="clear" w:color="auto" w:fill="auto"/>
          </w:tcPr>
          <w:p w14:paraId="600B9700" w14:textId="77777777" w:rsidR="00087699" w:rsidRPr="00E7062C" w:rsidRDefault="00087699" w:rsidP="00087699">
            <w:pPr>
              <w:pStyle w:val="StyleTabletextLeft"/>
            </w:pPr>
            <w:r w:rsidRPr="00E7062C">
              <w:t>4503</w:t>
            </w:r>
          </w:p>
        </w:tc>
        <w:tc>
          <w:tcPr>
            <w:tcW w:w="3461" w:type="dxa"/>
            <w:shd w:val="clear" w:color="auto" w:fill="auto"/>
          </w:tcPr>
          <w:p w14:paraId="37ACBB2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Udine/Via Marcello snc. Palmanova</w:t>
            </w:r>
          </w:p>
        </w:tc>
        <w:tc>
          <w:tcPr>
            <w:tcW w:w="4009" w:type="dxa"/>
          </w:tcPr>
          <w:p w14:paraId="7893E2E9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C60ED3" w14:paraId="3931D0E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140CE9" w14:textId="77777777" w:rsidR="00087699" w:rsidRPr="00E7062C" w:rsidRDefault="00087699" w:rsidP="00087699">
            <w:pPr>
              <w:pStyle w:val="StyleTabletextLeft"/>
            </w:pPr>
            <w:r w:rsidRPr="00E7062C">
              <w:t>2-051-0</w:t>
            </w:r>
          </w:p>
        </w:tc>
        <w:tc>
          <w:tcPr>
            <w:tcW w:w="909" w:type="dxa"/>
            <w:shd w:val="clear" w:color="auto" w:fill="auto"/>
          </w:tcPr>
          <w:p w14:paraId="6C3FFE17" w14:textId="77777777" w:rsidR="00087699" w:rsidRPr="00E7062C" w:rsidRDefault="00087699" w:rsidP="00087699">
            <w:pPr>
              <w:pStyle w:val="StyleTabletextLeft"/>
            </w:pPr>
            <w:r w:rsidRPr="00E7062C">
              <w:t>4504</w:t>
            </w:r>
          </w:p>
        </w:tc>
        <w:tc>
          <w:tcPr>
            <w:tcW w:w="3461" w:type="dxa"/>
            <w:shd w:val="clear" w:color="auto" w:fill="auto"/>
          </w:tcPr>
          <w:p w14:paraId="6E03A214" w14:textId="77777777" w:rsidR="00087699" w:rsidRPr="00FF621E" w:rsidRDefault="00087699" w:rsidP="00087699">
            <w:pPr>
              <w:pStyle w:val="StyleTabletextLeft"/>
            </w:pPr>
            <w:r w:rsidRPr="00FF621E">
              <w:t>Verona/Piazzale Europa 12</w:t>
            </w:r>
          </w:p>
        </w:tc>
        <w:tc>
          <w:tcPr>
            <w:tcW w:w="4009" w:type="dxa"/>
          </w:tcPr>
          <w:p w14:paraId="1C6DBE7F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087699" w:rsidRPr="00C60ED3" w14:paraId="01CED04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27DB53" w14:textId="77777777" w:rsidR="00087699" w:rsidRPr="00E7062C" w:rsidRDefault="00087699" w:rsidP="00087699">
            <w:pPr>
              <w:pStyle w:val="StyleTabletextLeft"/>
            </w:pPr>
            <w:r w:rsidRPr="00E7062C">
              <w:t>2-051-1</w:t>
            </w:r>
          </w:p>
        </w:tc>
        <w:tc>
          <w:tcPr>
            <w:tcW w:w="909" w:type="dxa"/>
            <w:shd w:val="clear" w:color="auto" w:fill="auto"/>
          </w:tcPr>
          <w:p w14:paraId="5F15DBD6" w14:textId="77777777" w:rsidR="00087699" w:rsidRPr="00E7062C" w:rsidRDefault="00087699" w:rsidP="00087699">
            <w:pPr>
              <w:pStyle w:val="StyleTabletextLeft"/>
            </w:pPr>
            <w:r w:rsidRPr="00E7062C">
              <w:t>4505</w:t>
            </w:r>
          </w:p>
        </w:tc>
        <w:tc>
          <w:tcPr>
            <w:tcW w:w="3461" w:type="dxa"/>
            <w:shd w:val="clear" w:color="auto" w:fill="auto"/>
          </w:tcPr>
          <w:p w14:paraId="649F9507" w14:textId="77777777" w:rsidR="00087699" w:rsidRPr="00FF621E" w:rsidRDefault="00087699" w:rsidP="00087699">
            <w:pPr>
              <w:pStyle w:val="StyleTabletextLeft"/>
            </w:pPr>
            <w:r w:rsidRPr="00FF621E">
              <w:t>Padova/Via San Marco</w:t>
            </w:r>
          </w:p>
        </w:tc>
        <w:tc>
          <w:tcPr>
            <w:tcW w:w="4009" w:type="dxa"/>
          </w:tcPr>
          <w:p w14:paraId="59252A2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087699" w:rsidRPr="00C60ED3" w14:paraId="26AE0EC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618A015" w14:textId="77777777" w:rsidR="00087699" w:rsidRPr="00E7062C" w:rsidRDefault="00087699" w:rsidP="00087699">
            <w:pPr>
              <w:pStyle w:val="StyleTabletextLeft"/>
            </w:pPr>
            <w:r w:rsidRPr="00E7062C">
              <w:t>2-051-2</w:t>
            </w:r>
          </w:p>
        </w:tc>
        <w:tc>
          <w:tcPr>
            <w:tcW w:w="909" w:type="dxa"/>
            <w:shd w:val="clear" w:color="auto" w:fill="auto"/>
          </w:tcPr>
          <w:p w14:paraId="29C24E9A" w14:textId="77777777" w:rsidR="00087699" w:rsidRPr="00E7062C" w:rsidRDefault="00087699" w:rsidP="00087699">
            <w:pPr>
              <w:pStyle w:val="StyleTabletextLeft"/>
            </w:pPr>
            <w:r w:rsidRPr="00E7062C">
              <w:t>4506</w:t>
            </w:r>
          </w:p>
        </w:tc>
        <w:tc>
          <w:tcPr>
            <w:tcW w:w="3461" w:type="dxa"/>
            <w:shd w:val="clear" w:color="auto" w:fill="auto"/>
          </w:tcPr>
          <w:p w14:paraId="1E4E3600" w14:textId="77777777" w:rsidR="00087699" w:rsidRPr="00FF621E" w:rsidRDefault="00087699" w:rsidP="00087699">
            <w:pPr>
              <w:pStyle w:val="StyleTabletextLeft"/>
            </w:pPr>
            <w:r w:rsidRPr="00FF621E">
              <w:t>Milano/Via Rombon 11</w:t>
            </w:r>
          </w:p>
        </w:tc>
        <w:tc>
          <w:tcPr>
            <w:tcW w:w="4009" w:type="dxa"/>
          </w:tcPr>
          <w:p w14:paraId="397A5F7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GTN Italia S.p.A.</w:t>
            </w:r>
          </w:p>
        </w:tc>
      </w:tr>
      <w:tr w:rsidR="00087699" w:rsidRPr="00870C6B" w14:paraId="0DC8E41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7AF137" w14:textId="77777777" w:rsidR="00087699" w:rsidRPr="00E7062C" w:rsidRDefault="00087699" w:rsidP="00087699">
            <w:pPr>
              <w:pStyle w:val="StyleTabletextLeft"/>
            </w:pPr>
            <w:r w:rsidRPr="00E7062C">
              <w:t>2-051-4</w:t>
            </w:r>
          </w:p>
        </w:tc>
        <w:tc>
          <w:tcPr>
            <w:tcW w:w="909" w:type="dxa"/>
            <w:shd w:val="clear" w:color="auto" w:fill="auto"/>
          </w:tcPr>
          <w:p w14:paraId="4D84B8E6" w14:textId="77777777" w:rsidR="00087699" w:rsidRPr="00E7062C" w:rsidRDefault="00087699" w:rsidP="00087699">
            <w:pPr>
              <w:pStyle w:val="StyleTabletextLeft"/>
            </w:pPr>
            <w:r w:rsidRPr="00E7062C">
              <w:t>4508</w:t>
            </w:r>
          </w:p>
        </w:tc>
        <w:tc>
          <w:tcPr>
            <w:tcW w:w="3461" w:type="dxa"/>
            <w:shd w:val="clear" w:color="auto" w:fill="auto"/>
          </w:tcPr>
          <w:p w14:paraId="77B63B60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14:paraId="2510BA54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Grapes Network Services S.p.A.</w:t>
            </w:r>
          </w:p>
        </w:tc>
      </w:tr>
      <w:tr w:rsidR="00087699" w:rsidRPr="00870C6B" w14:paraId="1FECCAF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E2E2FA" w14:textId="77777777" w:rsidR="00087699" w:rsidRPr="00E7062C" w:rsidRDefault="00087699" w:rsidP="00087699">
            <w:pPr>
              <w:pStyle w:val="StyleTabletextLeft"/>
            </w:pPr>
            <w:r w:rsidRPr="00E7062C">
              <w:t>2-051-5</w:t>
            </w:r>
          </w:p>
        </w:tc>
        <w:tc>
          <w:tcPr>
            <w:tcW w:w="909" w:type="dxa"/>
            <w:shd w:val="clear" w:color="auto" w:fill="auto"/>
          </w:tcPr>
          <w:p w14:paraId="112A7980" w14:textId="77777777" w:rsidR="00087699" w:rsidRPr="00E7062C" w:rsidRDefault="00087699" w:rsidP="00087699">
            <w:pPr>
              <w:pStyle w:val="StyleTabletextLeft"/>
            </w:pPr>
            <w:r w:rsidRPr="00E7062C">
              <w:t>4509</w:t>
            </w:r>
          </w:p>
        </w:tc>
        <w:tc>
          <w:tcPr>
            <w:tcW w:w="3461" w:type="dxa"/>
            <w:shd w:val="clear" w:color="auto" w:fill="auto"/>
          </w:tcPr>
          <w:p w14:paraId="2583CD89" w14:textId="77777777" w:rsidR="00087699" w:rsidRPr="00FF621E" w:rsidRDefault="00087699" w:rsidP="00087699">
            <w:pPr>
              <w:pStyle w:val="StyleTabletextLeft"/>
            </w:pPr>
            <w:r w:rsidRPr="00FF621E">
              <w:t>Trieste/Via Lochi 19</w:t>
            </w:r>
          </w:p>
        </w:tc>
        <w:tc>
          <w:tcPr>
            <w:tcW w:w="4009" w:type="dxa"/>
          </w:tcPr>
          <w:p w14:paraId="4C70D6C9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3260D99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3244EF" w14:textId="77777777" w:rsidR="00087699" w:rsidRPr="00E7062C" w:rsidRDefault="00087699" w:rsidP="00087699">
            <w:pPr>
              <w:pStyle w:val="StyleTabletextLeft"/>
            </w:pPr>
            <w:r w:rsidRPr="00E7062C">
              <w:t>2-051-6</w:t>
            </w:r>
          </w:p>
        </w:tc>
        <w:tc>
          <w:tcPr>
            <w:tcW w:w="909" w:type="dxa"/>
            <w:shd w:val="clear" w:color="auto" w:fill="auto"/>
          </w:tcPr>
          <w:p w14:paraId="558B664E" w14:textId="77777777" w:rsidR="00087699" w:rsidRPr="00E7062C" w:rsidRDefault="00087699" w:rsidP="00087699">
            <w:pPr>
              <w:pStyle w:val="StyleTabletextLeft"/>
            </w:pPr>
            <w:r w:rsidRPr="00E7062C">
              <w:t>4510</w:t>
            </w:r>
          </w:p>
        </w:tc>
        <w:tc>
          <w:tcPr>
            <w:tcW w:w="3461" w:type="dxa"/>
            <w:shd w:val="clear" w:color="auto" w:fill="auto"/>
          </w:tcPr>
          <w:p w14:paraId="5FE0A43D" w14:textId="77777777" w:rsidR="00087699" w:rsidRPr="00FF621E" w:rsidRDefault="00087699" w:rsidP="00087699">
            <w:pPr>
              <w:pStyle w:val="StyleTabletextLeft"/>
            </w:pPr>
            <w:r w:rsidRPr="00FF621E">
              <w:t>Firenze/Via Calzaiuoli 3</w:t>
            </w:r>
          </w:p>
        </w:tc>
        <w:tc>
          <w:tcPr>
            <w:tcW w:w="4009" w:type="dxa"/>
          </w:tcPr>
          <w:p w14:paraId="48099333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GSC Global System Communications S.p.A.</w:t>
            </w:r>
          </w:p>
        </w:tc>
      </w:tr>
      <w:tr w:rsidR="00087699" w:rsidRPr="00870C6B" w14:paraId="06AE4CD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88CD20" w14:textId="77777777" w:rsidR="00087699" w:rsidRPr="00E7062C" w:rsidRDefault="00087699" w:rsidP="00087699">
            <w:pPr>
              <w:pStyle w:val="StyleTabletextLeft"/>
            </w:pPr>
            <w:r w:rsidRPr="00E7062C">
              <w:t>2-051-7</w:t>
            </w:r>
          </w:p>
        </w:tc>
        <w:tc>
          <w:tcPr>
            <w:tcW w:w="909" w:type="dxa"/>
            <w:shd w:val="clear" w:color="auto" w:fill="auto"/>
          </w:tcPr>
          <w:p w14:paraId="433218D8" w14:textId="77777777" w:rsidR="00087699" w:rsidRPr="00E7062C" w:rsidRDefault="00087699" w:rsidP="00087699">
            <w:pPr>
              <w:pStyle w:val="StyleTabletextLeft"/>
            </w:pPr>
            <w:r w:rsidRPr="00E7062C">
              <w:t>4511</w:t>
            </w:r>
          </w:p>
        </w:tc>
        <w:tc>
          <w:tcPr>
            <w:tcW w:w="3461" w:type="dxa"/>
            <w:shd w:val="clear" w:color="auto" w:fill="auto"/>
          </w:tcPr>
          <w:p w14:paraId="73EFF699" w14:textId="77777777" w:rsidR="00087699" w:rsidRPr="00FF621E" w:rsidRDefault="00087699" w:rsidP="00087699">
            <w:pPr>
              <w:pStyle w:val="StyleTabletextLeft"/>
            </w:pPr>
            <w:r w:rsidRPr="00FF621E">
              <w:t>Milano/Vía Caldera 21</w:t>
            </w:r>
          </w:p>
        </w:tc>
        <w:tc>
          <w:tcPr>
            <w:tcW w:w="4009" w:type="dxa"/>
          </w:tcPr>
          <w:p w14:paraId="57D44D82" w14:textId="77777777" w:rsidR="00087699" w:rsidRPr="00FF621E" w:rsidRDefault="00087699" w:rsidP="00087699">
            <w:pPr>
              <w:pStyle w:val="StyleTabletextLeft"/>
            </w:pPr>
            <w:r w:rsidRPr="00FF621E">
              <w:t>Metropol Access Italia</w:t>
            </w:r>
          </w:p>
        </w:tc>
      </w:tr>
      <w:tr w:rsidR="00087699" w:rsidRPr="00870C6B" w14:paraId="6838883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C7B5EA" w14:textId="77777777" w:rsidR="00087699" w:rsidRPr="00E7062C" w:rsidRDefault="00087699" w:rsidP="00087699">
            <w:pPr>
              <w:pStyle w:val="StyleTabletextLeft"/>
            </w:pPr>
            <w:r w:rsidRPr="00E7062C">
              <w:t>2-093-0</w:t>
            </w:r>
          </w:p>
        </w:tc>
        <w:tc>
          <w:tcPr>
            <w:tcW w:w="909" w:type="dxa"/>
            <w:shd w:val="clear" w:color="auto" w:fill="auto"/>
          </w:tcPr>
          <w:p w14:paraId="739AC6F8" w14:textId="77777777" w:rsidR="00087699" w:rsidRPr="00E7062C" w:rsidRDefault="00087699" w:rsidP="00087699">
            <w:pPr>
              <w:pStyle w:val="StyleTabletextLeft"/>
            </w:pPr>
            <w:r w:rsidRPr="00E7062C">
              <w:t>4840</w:t>
            </w:r>
          </w:p>
        </w:tc>
        <w:tc>
          <w:tcPr>
            <w:tcW w:w="3461" w:type="dxa"/>
            <w:shd w:val="clear" w:color="auto" w:fill="auto"/>
          </w:tcPr>
          <w:p w14:paraId="13D006B1" w14:textId="77777777" w:rsidR="00087699" w:rsidRPr="00FF621E" w:rsidRDefault="00087699" w:rsidP="00087699">
            <w:pPr>
              <w:pStyle w:val="StyleTabletextLeft"/>
            </w:pPr>
            <w:r w:rsidRPr="00FF621E">
              <w:t>Parma Via Goito 14</w:t>
            </w:r>
          </w:p>
        </w:tc>
        <w:tc>
          <w:tcPr>
            <w:tcW w:w="4009" w:type="dxa"/>
          </w:tcPr>
          <w:p w14:paraId="2E9D6BAD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1C1DE2B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CF756F" w14:textId="77777777" w:rsidR="00087699" w:rsidRPr="00E7062C" w:rsidRDefault="00087699" w:rsidP="00087699">
            <w:pPr>
              <w:pStyle w:val="StyleTabletextLeft"/>
            </w:pPr>
            <w:r w:rsidRPr="00E7062C">
              <w:t>2-093-7</w:t>
            </w:r>
          </w:p>
        </w:tc>
        <w:tc>
          <w:tcPr>
            <w:tcW w:w="909" w:type="dxa"/>
            <w:shd w:val="clear" w:color="auto" w:fill="auto"/>
          </w:tcPr>
          <w:p w14:paraId="40D90508" w14:textId="77777777" w:rsidR="00087699" w:rsidRPr="00E7062C" w:rsidRDefault="00087699" w:rsidP="00087699">
            <w:pPr>
              <w:pStyle w:val="StyleTabletextLeft"/>
            </w:pPr>
            <w:r w:rsidRPr="00E7062C">
              <w:t>4847</w:t>
            </w:r>
          </w:p>
        </w:tc>
        <w:tc>
          <w:tcPr>
            <w:tcW w:w="3461" w:type="dxa"/>
            <w:shd w:val="clear" w:color="auto" w:fill="auto"/>
          </w:tcPr>
          <w:p w14:paraId="60A2D859" w14:textId="77777777" w:rsidR="00087699" w:rsidRPr="00FF621E" w:rsidRDefault="00087699" w:rsidP="00087699">
            <w:pPr>
              <w:pStyle w:val="StyleTabletextLeft"/>
            </w:pPr>
            <w:r w:rsidRPr="00FF621E">
              <w:t>Milano/Via C. Gluk, 35</w:t>
            </w:r>
          </w:p>
        </w:tc>
        <w:tc>
          <w:tcPr>
            <w:tcW w:w="4009" w:type="dxa"/>
          </w:tcPr>
          <w:p w14:paraId="6252C35E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Kast Telecom S.r.l.</w:t>
            </w:r>
          </w:p>
        </w:tc>
      </w:tr>
      <w:tr w:rsidR="00087699" w:rsidRPr="00870C6B" w14:paraId="63D1AC9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8F39BB" w14:textId="77777777" w:rsidR="00087699" w:rsidRPr="00E7062C" w:rsidRDefault="00087699" w:rsidP="00087699">
            <w:pPr>
              <w:pStyle w:val="StyleTabletextLeft"/>
            </w:pPr>
            <w:r w:rsidRPr="00E7062C">
              <w:t>2-094-2</w:t>
            </w:r>
          </w:p>
        </w:tc>
        <w:tc>
          <w:tcPr>
            <w:tcW w:w="909" w:type="dxa"/>
            <w:shd w:val="clear" w:color="auto" w:fill="auto"/>
          </w:tcPr>
          <w:p w14:paraId="2EA69E11" w14:textId="77777777" w:rsidR="00087699" w:rsidRPr="00E7062C" w:rsidRDefault="00087699" w:rsidP="00087699">
            <w:pPr>
              <w:pStyle w:val="StyleTabletextLeft"/>
            </w:pPr>
            <w:r w:rsidRPr="00E7062C">
              <w:t>4850</w:t>
            </w:r>
          </w:p>
        </w:tc>
        <w:tc>
          <w:tcPr>
            <w:tcW w:w="3461" w:type="dxa"/>
            <w:shd w:val="clear" w:color="auto" w:fill="auto"/>
          </w:tcPr>
          <w:p w14:paraId="490AB191" w14:textId="77777777" w:rsidR="00087699" w:rsidRPr="00FF621E" w:rsidRDefault="00087699" w:rsidP="00087699">
            <w:pPr>
              <w:pStyle w:val="StyleTabletextLeft"/>
            </w:pPr>
            <w:r w:rsidRPr="00FF621E">
              <w:t>Roma/Via Bernardino Alimena, 105</w:t>
            </w:r>
          </w:p>
        </w:tc>
        <w:tc>
          <w:tcPr>
            <w:tcW w:w="4009" w:type="dxa"/>
          </w:tcPr>
          <w:p w14:paraId="3A4AD4C7" w14:textId="77777777" w:rsidR="00087699" w:rsidRPr="00FF621E" w:rsidRDefault="00087699" w:rsidP="00087699">
            <w:pPr>
              <w:pStyle w:val="StyleTabletextLeft"/>
            </w:pPr>
            <w:r w:rsidRPr="00FF621E">
              <w:t>LTS Le Telecomunicazioni Siciliane S.p.A.</w:t>
            </w:r>
          </w:p>
        </w:tc>
      </w:tr>
      <w:tr w:rsidR="00087699" w:rsidRPr="00870C6B" w14:paraId="2EB787A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D7C019" w14:textId="77777777" w:rsidR="00087699" w:rsidRPr="00E7062C" w:rsidRDefault="00087699" w:rsidP="00087699">
            <w:pPr>
              <w:pStyle w:val="StyleTabletextLeft"/>
            </w:pPr>
            <w:r w:rsidRPr="00E7062C">
              <w:t>2-094-3</w:t>
            </w:r>
          </w:p>
        </w:tc>
        <w:tc>
          <w:tcPr>
            <w:tcW w:w="909" w:type="dxa"/>
            <w:shd w:val="clear" w:color="auto" w:fill="auto"/>
          </w:tcPr>
          <w:p w14:paraId="58F180B5" w14:textId="77777777" w:rsidR="00087699" w:rsidRPr="00E7062C" w:rsidRDefault="00087699" w:rsidP="00087699">
            <w:pPr>
              <w:pStyle w:val="StyleTabletextLeft"/>
            </w:pPr>
            <w:r w:rsidRPr="00E7062C">
              <w:t>4851</w:t>
            </w:r>
          </w:p>
        </w:tc>
        <w:tc>
          <w:tcPr>
            <w:tcW w:w="3461" w:type="dxa"/>
            <w:shd w:val="clear" w:color="auto" w:fill="auto"/>
          </w:tcPr>
          <w:p w14:paraId="43E382E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Palermo/Via Igo La Malfa, 28-30</w:t>
            </w:r>
          </w:p>
        </w:tc>
        <w:tc>
          <w:tcPr>
            <w:tcW w:w="4009" w:type="dxa"/>
          </w:tcPr>
          <w:p w14:paraId="0A20FDDC" w14:textId="77777777" w:rsidR="00087699" w:rsidRPr="00FF621E" w:rsidRDefault="00087699" w:rsidP="00087699">
            <w:pPr>
              <w:pStyle w:val="StyleTabletextLeft"/>
            </w:pPr>
            <w:r w:rsidRPr="00FF621E">
              <w:t>LTS Le Telecomunicazioni Siciliane S.p.A.</w:t>
            </w:r>
          </w:p>
        </w:tc>
      </w:tr>
      <w:tr w:rsidR="00087699" w:rsidRPr="00870C6B" w14:paraId="1DB6D15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DC34B6" w14:textId="77777777" w:rsidR="00087699" w:rsidRPr="00E7062C" w:rsidRDefault="00087699" w:rsidP="00087699">
            <w:pPr>
              <w:pStyle w:val="StyleTabletextLeft"/>
            </w:pPr>
            <w:r w:rsidRPr="00E7062C">
              <w:t>2-094-4</w:t>
            </w:r>
          </w:p>
        </w:tc>
        <w:tc>
          <w:tcPr>
            <w:tcW w:w="909" w:type="dxa"/>
            <w:shd w:val="clear" w:color="auto" w:fill="auto"/>
          </w:tcPr>
          <w:p w14:paraId="07DF0D8D" w14:textId="77777777" w:rsidR="00087699" w:rsidRPr="00E7062C" w:rsidRDefault="00087699" w:rsidP="00087699">
            <w:pPr>
              <w:pStyle w:val="StyleTabletextLeft"/>
            </w:pPr>
            <w:r w:rsidRPr="00E7062C">
              <w:t>4852</w:t>
            </w:r>
          </w:p>
        </w:tc>
        <w:tc>
          <w:tcPr>
            <w:tcW w:w="3461" w:type="dxa"/>
            <w:shd w:val="clear" w:color="auto" w:fill="auto"/>
          </w:tcPr>
          <w:p w14:paraId="13178F20" w14:textId="77777777" w:rsidR="00087699" w:rsidRPr="00FF621E" w:rsidRDefault="00087699" w:rsidP="00087699">
            <w:pPr>
              <w:pStyle w:val="StyleTabletextLeft"/>
            </w:pPr>
            <w:r w:rsidRPr="00FF621E">
              <w:t>Sassari/via Nulvi 25</w:t>
            </w:r>
          </w:p>
        </w:tc>
        <w:tc>
          <w:tcPr>
            <w:tcW w:w="4009" w:type="dxa"/>
          </w:tcPr>
          <w:p w14:paraId="09DA7B3F" w14:textId="77777777" w:rsidR="00087699" w:rsidRPr="00FF621E" w:rsidRDefault="00087699" w:rsidP="00087699">
            <w:pPr>
              <w:pStyle w:val="StyleTabletextLeft"/>
            </w:pPr>
            <w:r w:rsidRPr="00FF621E">
              <w:t>Fonia.com</w:t>
            </w:r>
          </w:p>
        </w:tc>
      </w:tr>
      <w:tr w:rsidR="00087699" w:rsidRPr="00870C6B" w14:paraId="4642DFA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89CBF4" w14:textId="77777777" w:rsidR="00087699" w:rsidRPr="00E7062C" w:rsidRDefault="00087699" w:rsidP="00087699">
            <w:pPr>
              <w:pStyle w:val="StyleTabletextLeft"/>
            </w:pPr>
            <w:r w:rsidRPr="00E7062C">
              <w:t>2-094-5</w:t>
            </w:r>
          </w:p>
        </w:tc>
        <w:tc>
          <w:tcPr>
            <w:tcW w:w="909" w:type="dxa"/>
            <w:shd w:val="clear" w:color="auto" w:fill="auto"/>
          </w:tcPr>
          <w:p w14:paraId="0661FED9" w14:textId="77777777" w:rsidR="00087699" w:rsidRPr="00E7062C" w:rsidRDefault="00087699" w:rsidP="00087699">
            <w:pPr>
              <w:pStyle w:val="StyleTabletextLeft"/>
            </w:pPr>
            <w:r w:rsidRPr="00E7062C">
              <w:t>4853</w:t>
            </w:r>
          </w:p>
        </w:tc>
        <w:tc>
          <w:tcPr>
            <w:tcW w:w="3461" w:type="dxa"/>
            <w:shd w:val="clear" w:color="auto" w:fill="auto"/>
          </w:tcPr>
          <w:p w14:paraId="787A8EF0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14:paraId="10CA91AA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T-Systems S.p.A.</w:t>
            </w:r>
          </w:p>
        </w:tc>
      </w:tr>
      <w:tr w:rsidR="00087699" w:rsidRPr="00C60ED3" w14:paraId="6F0EDFD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89F829" w14:textId="77777777" w:rsidR="00087699" w:rsidRPr="00E7062C" w:rsidRDefault="00087699" w:rsidP="00087699">
            <w:pPr>
              <w:pStyle w:val="StyleTabletextLeft"/>
            </w:pPr>
            <w:r w:rsidRPr="00E7062C">
              <w:t>2-094-6</w:t>
            </w:r>
          </w:p>
        </w:tc>
        <w:tc>
          <w:tcPr>
            <w:tcW w:w="909" w:type="dxa"/>
            <w:shd w:val="clear" w:color="auto" w:fill="auto"/>
          </w:tcPr>
          <w:p w14:paraId="5E01FA1C" w14:textId="77777777" w:rsidR="00087699" w:rsidRPr="00E7062C" w:rsidRDefault="00087699" w:rsidP="00087699">
            <w:pPr>
              <w:pStyle w:val="StyleTabletextLeft"/>
            </w:pPr>
            <w:r w:rsidRPr="00E7062C">
              <w:t>4854</w:t>
            </w:r>
          </w:p>
        </w:tc>
        <w:tc>
          <w:tcPr>
            <w:tcW w:w="3461" w:type="dxa"/>
            <w:shd w:val="clear" w:color="auto" w:fill="auto"/>
          </w:tcPr>
          <w:p w14:paraId="0CE4ED60" w14:textId="77777777" w:rsidR="00087699" w:rsidRPr="00FF621E" w:rsidRDefault="00087699" w:rsidP="00087699">
            <w:pPr>
              <w:pStyle w:val="StyleTabletextLeft"/>
            </w:pPr>
            <w:r w:rsidRPr="00FF621E">
              <w:t>Firenze-D.G. Autostrade FI Nord A1</w:t>
            </w:r>
          </w:p>
        </w:tc>
        <w:tc>
          <w:tcPr>
            <w:tcW w:w="4009" w:type="dxa"/>
          </w:tcPr>
          <w:p w14:paraId="4573304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087699" w:rsidRPr="00870C6B" w14:paraId="24931A1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AD233A" w14:textId="77777777" w:rsidR="00087699" w:rsidRPr="00E7062C" w:rsidRDefault="00087699" w:rsidP="00087699">
            <w:pPr>
              <w:pStyle w:val="StyleTabletextLeft"/>
            </w:pPr>
            <w:r w:rsidRPr="00E7062C">
              <w:t>2-095-4</w:t>
            </w:r>
          </w:p>
        </w:tc>
        <w:tc>
          <w:tcPr>
            <w:tcW w:w="909" w:type="dxa"/>
            <w:shd w:val="clear" w:color="auto" w:fill="auto"/>
          </w:tcPr>
          <w:p w14:paraId="152D3ADE" w14:textId="77777777" w:rsidR="00087699" w:rsidRPr="00E7062C" w:rsidRDefault="00087699" w:rsidP="00087699">
            <w:pPr>
              <w:pStyle w:val="StyleTabletextLeft"/>
            </w:pPr>
            <w:r w:rsidRPr="00E7062C">
              <w:t>4860</w:t>
            </w:r>
          </w:p>
        </w:tc>
        <w:tc>
          <w:tcPr>
            <w:tcW w:w="3461" w:type="dxa"/>
            <w:shd w:val="clear" w:color="auto" w:fill="auto"/>
          </w:tcPr>
          <w:p w14:paraId="0338257A" w14:textId="77777777" w:rsidR="00087699" w:rsidRPr="00FF621E" w:rsidRDefault="00087699" w:rsidP="00087699">
            <w:pPr>
              <w:pStyle w:val="StyleTabletextLeft"/>
            </w:pPr>
            <w:r w:rsidRPr="00FF621E">
              <w:t>Roma/ Via Maroso, 150</w:t>
            </w:r>
          </w:p>
        </w:tc>
        <w:tc>
          <w:tcPr>
            <w:tcW w:w="4009" w:type="dxa"/>
          </w:tcPr>
          <w:p w14:paraId="1C027018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10E4B55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A5CDF3D" w14:textId="77777777" w:rsidR="00087699" w:rsidRPr="00E7062C" w:rsidRDefault="00087699" w:rsidP="00087699">
            <w:pPr>
              <w:pStyle w:val="StyleTabletextLeft"/>
            </w:pPr>
            <w:r w:rsidRPr="00E7062C">
              <w:t>2-095-5</w:t>
            </w:r>
          </w:p>
        </w:tc>
        <w:tc>
          <w:tcPr>
            <w:tcW w:w="909" w:type="dxa"/>
            <w:shd w:val="clear" w:color="auto" w:fill="auto"/>
          </w:tcPr>
          <w:p w14:paraId="17ECFCCE" w14:textId="77777777" w:rsidR="00087699" w:rsidRPr="00E7062C" w:rsidRDefault="00087699" w:rsidP="00087699">
            <w:pPr>
              <w:pStyle w:val="StyleTabletextLeft"/>
            </w:pPr>
            <w:r w:rsidRPr="00E7062C">
              <w:t>4861</w:t>
            </w:r>
          </w:p>
        </w:tc>
        <w:tc>
          <w:tcPr>
            <w:tcW w:w="3461" w:type="dxa"/>
            <w:shd w:val="clear" w:color="auto" w:fill="auto"/>
          </w:tcPr>
          <w:p w14:paraId="79AB35E9" w14:textId="77777777" w:rsidR="00087699" w:rsidRPr="00FF621E" w:rsidRDefault="00087699" w:rsidP="00087699">
            <w:pPr>
              <w:pStyle w:val="StyleTabletextLeft"/>
            </w:pPr>
            <w:r w:rsidRPr="00FF621E">
              <w:t>Roma /Via Maroso, 150</w:t>
            </w:r>
          </w:p>
        </w:tc>
        <w:tc>
          <w:tcPr>
            <w:tcW w:w="4009" w:type="dxa"/>
          </w:tcPr>
          <w:p w14:paraId="38402BFF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C60ED3" w14:paraId="400463A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0CE2E8" w14:textId="77777777" w:rsidR="00087699" w:rsidRPr="00E7062C" w:rsidRDefault="00087699" w:rsidP="00087699">
            <w:pPr>
              <w:pStyle w:val="StyleTabletextLeft"/>
            </w:pPr>
            <w:r w:rsidRPr="00E7062C">
              <w:t>2-095-7</w:t>
            </w:r>
          </w:p>
        </w:tc>
        <w:tc>
          <w:tcPr>
            <w:tcW w:w="909" w:type="dxa"/>
            <w:shd w:val="clear" w:color="auto" w:fill="auto"/>
          </w:tcPr>
          <w:p w14:paraId="5669A922" w14:textId="77777777" w:rsidR="00087699" w:rsidRPr="00E7062C" w:rsidRDefault="00087699" w:rsidP="00087699">
            <w:pPr>
              <w:pStyle w:val="StyleTabletextLeft"/>
            </w:pPr>
            <w:r w:rsidRPr="00E7062C">
              <w:t>4863</w:t>
            </w:r>
          </w:p>
        </w:tc>
        <w:tc>
          <w:tcPr>
            <w:tcW w:w="3461" w:type="dxa"/>
            <w:shd w:val="clear" w:color="auto" w:fill="auto"/>
          </w:tcPr>
          <w:p w14:paraId="2E8A68CD" w14:textId="77777777" w:rsidR="00087699" w:rsidRPr="00FF621E" w:rsidRDefault="00087699" w:rsidP="00087699">
            <w:pPr>
              <w:pStyle w:val="StyleTabletextLeft"/>
            </w:pPr>
            <w:r w:rsidRPr="00FF621E">
              <w:t>Verona/Via del Perlar, 24</w:t>
            </w:r>
          </w:p>
        </w:tc>
        <w:tc>
          <w:tcPr>
            <w:tcW w:w="4009" w:type="dxa"/>
          </w:tcPr>
          <w:p w14:paraId="0EE34616" w14:textId="77777777" w:rsidR="00087699" w:rsidRPr="00FF621E" w:rsidRDefault="00087699" w:rsidP="00087699">
            <w:pPr>
              <w:pStyle w:val="StyleTabletextLeft"/>
            </w:pPr>
            <w:r w:rsidRPr="00FF621E">
              <w:t>Teleque Communications S.p.A.</w:t>
            </w:r>
          </w:p>
        </w:tc>
      </w:tr>
      <w:tr w:rsidR="00087699" w:rsidRPr="00870C6B" w14:paraId="3518103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6FD736" w14:textId="77777777" w:rsidR="00087699" w:rsidRPr="00E7062C" w:rsidRDefault="00087699" w:rsidP="00087699">
            <w:pPr>
              <w:pStyle w:val="StyleTabletextLeft"/>
            </w:pPr>
            <w:r w:rsidRPr="00E7062C">
              <w:t>2-157-7</w:t>
            </w:r>
          </w:p>
        </w:tc>
        <w:tc>
          <w:tcPr>
            <w:tcW w:w="909" w:type="dxa"/>
            <w:shd w:val="clear" w:color="auto" w:fill="auto"/>
          </w:tcPr>
          <w:p w14:paraId="749FE86A" w14:textId="77777777" w:rsidR="00087699" w:rsidRPr="00E7062C" w:rsidRDefault="00087699" w:rsidP="00087699">
            <w:pPr>
              <w:pStyle w:val="StyleTabletextLeft"/>
            </w:pPr>
            <w:r w:rsidRPr="00E7062C">
              <w:t>5359</w:t>
            </w:r>
          </w:p>
        </w:tc>
        <w:tc>
          <w:tcPr>
            <w:tcW w:w="3461" w:type="dxa"/>
            <w:shd w:val="clear" w:color="auto" w:fill="auto"/>
          </w:tcPr>
          <w:p w14:paraId="35A41462" w14:textId="77777777" w:rsidR="00087699" w:rsidRPr="00FF621E" w:rsidRDefault="00087699" w:rsidP="00087699">
            <w:pPr>
              <w:pStyle w:val="StyleTabletextLeft"/>
            </w:pPr>
            <w:r w:rsidRPr="00FF621E">
              <w:t>Porcari (LU)/Via Puccini, 2</w:t>
            </w:r>
          </w:p>
        </w:tc>
        <w:tc>
          <w:tcPr>
            <w:tcW w:w="4009" w:type="dxa"/>
          </w:tcPr>
          <w:p w14:paraId="72AEC066" w14:textId="77777777" w:rsidR="00087699" w:rsidRPr="00FF621E" w:rsidRDefault="00087699" w:rsidP="00087699">
            <w:pPr>
              <w:pStyle w:val="StyleTabletextLeft"/>
            </w:pPr>
            <w:r w:rsidRPr="00FF621E">
              <w:t>Vanguard S.r.L.</w:t>
            </w:r>
          </w:p>
        </w:tc>
      </w:tr>
      <w:tr w:rsidR="00087699" w:rsidRPr="00870C6B" w14:paraId="61F8212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334E9E" w14:textId="77777777" w:rsidR="00087699" w:rsidRPr="00E7062C" w:rsidRDefault="00087699" w:rsidP="00087699">
            <w:pPr>
              <w:pStyle w:val="StyleTabletextLeft"/>
            </w:pPr>
            <w:r w:rsidRPr="00E7062C">
              <w:t>2-158-0</w:t>
            </w:r>
          </w:p>
        </w:tc>
        <w:tc>
          <w:tcPr>
            <w:tcW w:w="909" w:type="dxa"/>
            <w:shd w:val="clear" w:color="auto" w:fill="auto"/>
          </w:tcPr>
          <w:p w14:paraId="065C0388" w14:textId="77777777" w:rsidR="00087699" w:rsidRPr="00E7062C" w:rsidRDefault="00087699" w:rsidP="00087699">
            <w:pPr>
              <w:pStyle w:val="StyleTabletextLeft"/>
            </w:pPr>
            <w:r w:rsidRPr="00E7062C">
              <w:t>5360</w:t>
            </w:r>
          </w:p>
        </w:tc>
        <w:tc>
          <w:tcPr>
            <w:tcW w:w="3461" w:type="dxa"/>
            <w:shd w:val="clear" w:color="auto" w:fill="auto"/>
          </w:tcPr>
          <w:p w14:paraId="13001CE6" w14:textId="77777777" w:rsidR="00087699" w:rsidRPr="00FF621E" w:rsidRDefault="00087699" w:rsidP="00087699">
            <w:pPr>
              <w:pStyle w:val="StyleTabletextLeft"/>
            </w:pPr>
            <w:r w:rsidRPr="00FF621E">
              <w:t>Milano Via Farini, 79/81</w:t>
            </w:r>
          </w:p>
        </w:tc>
        <w:tc>
          <w:tcPr>
            <w:tcW w:w="4009" w:type="dxa"/>
          </w:tcPr>
          <w:p w14:paraId="066168A4" w14:textId="77777777" w:rsidR="00087699" w:rsidRPr="00FF621E" w:rsidRDefault="00087699" w:rsidP="00087699">
            <w:pPr>
              <w:pStyle w:val="StyleTabletextLeft"/>
            </w:pPr>
            <w:r w:rsidRPr="00FF621E">
              <w:t>Publitel S.p.A.</w:t>
            </w:r>
          </w:p>
        </w:tc>
      </w:tr>
      <w:tr w:rsidR="00087699" w:rsidRPr="00870C6B" w14:paraId="753F6C5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1DFE77" w14:textId="77777777" w:rsidR="00087699" w:rsidRPr="00E7062C" w:rsidRDefault="00087699" w:rsidP="00087699">
            <w:pPr>
              <w:pStyle w:val="StyleTabletextLeft"/>
            </w:pPr>
            <w:r w:rsidRPr="00E7062C">
              <w:t>2-158-1</w:t>
            </w:r>
          </w:p>
        </w:tc>
        <w:tc>
          <w:tcPr>
            <w:tcW w:w="909" w:type="dxa"/>
            <w:shd w:val="clear" w:color="auto" w:fill="auto"/>
          </w:tcPr>
          <w:p w14:paraId="24B7CE69" w14:textId="77777777" w:rsidR="00087699" w:rsidRPr="00E7062C" w:rsidRDefault="00087699" w:rsidP="00087699">
            <w:pPr>
              <w:pStyle w:val="StyleTabletextLeft"/>
            </w:pPr>
            <w:r w:rsidRPr="00E7062C">
              <w:t>5361</w:t>
            </w:r>
          </w:p>
        </w:tc>
        <w:tc>
          <w:tcPr>
            <w:tcW w:w="3461" w:type="dxa"/>
            <w:shd w:val="clear" w:color="auto" w:fill="auto"/>
          </w:tcPr>
          <w:p w14:paraId="3A7647F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 Via del Tempio 1/A</w:t>
            </w:r>
          </w:p>
        </w:tc>
        <w:tc>
          <w:tcPr>
            <w:tcW w:w="4009" w:type="dxa"/>
          </w:tcPr>
          <w:p w14:paraId="66B2D26C" w14:textId="77777777" w:rsidR="00087699" w:rsidRPr="00FF621E" w:rsidRDefault="00087699" w:rsidP="00087699">
            <w:pPr>
              <w:pStyle w:val="StyleTabletextLeft"/>
            </w:pPr>
            <w:r w:rsidRPr="00FF621E">
              <w:t>Publitel S.p.A.</w:t>
            </w:r>
          </w:p>
        </w:tc>
      </w:tr>
      <w:tr w:rsidR="00087699" w:rsidRPr="00C60ED3" w14:paraId="05D2354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D2B85FE" w14:textId="77777777" w:rsidR="00087699" w:rsidRPr="00E7062C" w:rsidRDefault="00087699" w:rsidP="00087699">
            <w:pPr>
              <w:pStyle w:val="StyleTabletextLeft"/>
            </w:pPr>
            <w:r w:rsidRPr="00E7062C">
              <w:t>2-158-5</w:t>
            </w:r>
          </w:p>
        </w:tc>
        <w:tc>
          <w:tcPr>
            <w:tcW w:w="909" w:type="dxa"/>
            <w:shd w:val="clear" w:color="auto" w:fill="auto"/>
          </w:tcPr>
          <w:p w14:paraId="29C03306" w14:textId="77777777" w:rsidR="00087699" w:rsidRPr="00E7062C" w:rsidRDefault="00087699" w:rsidP="00087699">
            <w:pPr>
              <w:pStyle w:val="StyleTabletextLeft"/>
            </w:pPr>
            <w:r w:rsidRPr="00E7062C">
              <w:t>5365</w:t>
            </w:r>
          </w:p>
        </w:tc>
        <w:tc>
          <w:tcPr>
            <w:tcW w:w="3461" w:type="dxa"/>
            <w:shd w:val="clear" w:color="auto" w:fill="auto"/>
          </w:tcPr>
          <w:p w14:paraId="4D72272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 Incrocio di via D. Modugmo e M. Mastroianni</w:t>
            </w:r>
          </w:p>
        </w:tc>
        <w:tc>
          <w:tcPr>
            <w:tcW w:w="4009" w:type="dxa"/>
          </w:tcPr>
          <w:p w14:paraId="2F55B37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Calcatel Rete S.p.A.</w:t>
            </w:r>
          </w:p>
        </w:tc>
      </w:tr>
      <w:tr w:rsidR="00087699" w:rsidRPr="00870C6B" w14:paraId="07414B4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526085" w14:textId="77777777" w:rsidR="00087699" w:rsidRPr="00E7062C" w:rsidRDefault="00087699" w:rsidP="00087699">
            <w:pPr>
              <w:pStyle w:val="StyleTabletextLeft"/>
            </w:pPr>
            <w:r w:rsidRPr="00E7062C">
              <w:t>2-159-4</w:t>
            </w:r>
          </w:p>
        </w:tc>
        <w:tc>
          <w:tcPr>
            <w:tcW w:w="909" w:type="dxa"/>
            <w:shd w:val="clear" w:color="auto" w:fill="auto"/>
          </w:tcPr>
          <w:p w14:paraId="2F4DC0F5" w14:textId="77777777" w:rsidR="00087699" w:rsidRPr="00E7062C" w:rsidRDefault="00087699" w:rsidP="00087699">
            <w:pPr>
              <w:pStyle w:val="StyleTabletextLeft"/>
            </w:pPr>
            <w:r w:rsidRPr="00E7062C">
              <w:t>5372</w:t>
            </w:r>
          </w:p>
        </w:tc>
        <w:tc>
          <w:tcPr>
            <w:tcW w:w="3461" w:type="dxa"/>
            <w:shd w:val="clear" w:color="auto" w:fill="auto"/>
          </w:tcPr>
          <w:p w14:paraId="54F04D8C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14:paraId="21DBC5D5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GSC Global System Communications S.p.A.</w:t>
            </w:r>
          </w:p>
        </w:tc>
      </w:tr>
      <w:tr w:rsidR="00087699" w:rsidRPr="00870C6B" w14:paraId="062E286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EF1C6E5" w14:textId="77777777" w:rsidR="00087699" w:rsidRPr="00E7062C" w:rsidRDefault="00087699" w:rsidP="00087699">
            <w:pPr>
              <w:pStyle w:val="StyleTabletextLeft"/>
            </w:pPr>
            <w:r w:rsidRPr="00E7062C">
              <w:t>2-159-7</w:t>
            </w:r>
          </w:p>
        </w:tc>
        <w:tc>
          <w:tcPr>
            <w:tcW w:w="909" w:type="dxa"/>
            <w:shd w:val="clear" w:color="auto" w:fill="auto"/>
          </w:tcPr>
          <w:p w14:paraId="4C6832CE" w14:textId="77777777" w:rsidR="00087699" w:rsidRPr="00E7062C" w:rsidRDefault="00087699" w:rsidP="00087699">
            <w:pPr>
              <w:pStyle w:val="StyleTabletextLeft"/>
            </w:pPr>
            <w:r w:rsidRPr="00E7062C">
              <w:t>5375</w:t>
            </w:r>
          </w:p>
        </w:tc>
        <w:tc>
          <w:tcPr>
            <w:tcW w:w="3461" w:type="dxa"/>
            <w:shd w:val="clear" w:color="auto" w:fill="auto"/>
          </w:tcPr>
          <w:p w14:paraId="5471ED2A" w14:textId="77777777" w:rsidR="00087699" w:rsidRPr="00FF621E" w:rsidRDefault="00087699" w:rsidP="00087699">
            <w:pPr>
              <w:pStyle w:val="StyleTabletextLeft"/>
            </w:pPr>
            <w:r w:rsidRPr="00FF621E">
              <w:t>Pescara/Via Aterno, 34</w:t>
            </w:r>
          </w:p>
        </w:tc>
        <w:tc>
          <w:tcPr>
            <w:tcW w:w="4009" w:type="dxa"/>
          </w:tcPr>
          <w:p w14:paraId="31A4466A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044DB9D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D0AD5E" w14:textId="77777777" w:rsidR="00087699" w:rsidRPr="00E7062C" w:rsidRDefault="00087699" w:rsidP="00087699">
            <w:pPr>
              <w:pStyle w:val="StyleTabletextLeft"/>
            </w:pPr>
            <w:r w:rsidRPr="00E7062C">
              <w:t>2-181-4</w:t>
            </w:r>
          </w:p>
        </w:tc>
        <w:tc>
          <w:tcPr>
            <w:tcW w:w="909" w:type="dxa"/>
            <w:shd w:val="clear" w:color="auto" w:fill="auto"/>
          </w:tcPr>
          <w:p w14:paraId="6797C098" w14:textId="77777777" w:rsidR="00087699" w:rsidRPr="00E7062C" w:rsidRDefault="00087699" w:rsidP="00087699">
            <w:pPr>
              <w:pStyle w:val="StyleTabletextLeft"/>
            </w:pPr>
            <w:r w:rsidRPr="00E7062C">
              <w:t>5548</w:t>
            </w:r>
          </w:p>
        </w:tc>
        <w:tc>
          <w:tcPr>
            <w:tcW w:w="3461" w:type="dxa"/>
            <w:shd w:val="clear" w:color="auto" w:fill="auto"/>
          </w:tcPr>
          <w:p w14:paraId="43C4721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Ronciglione (VT)/Via del Crocefisso, 15</w:t>
            </w:r>
          </w:p>
        </w:tc>
        <w:tc>
          <w:tcPr>
            <w:tcW w:w="4009" w:type="dxa"/>
          </w:tcPr>
          <w:p w14:paraId="6258D0C3" w14:textId="77777777" w:rsidR="00087699" w:rsidRPr="00FF621E" w:rsidRDefault="00087699" w:rsidP="00087699">
            <w:pPr>
              <w:pStyle w:val="StyleTabletextLeft"/>
            </w:pPr>
            <w:r w:rsidRPr="00FF621E">
              <w:t>Thunder S.p.A.</w:t>
            </w:r>
          </w:p>
        </w:tc>
      </w:tr>
      <w:tr w:rsidR="00087699" w:rsidRPr="00C60ED3" w14:paraId="00661A2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DEF6EC" w14:textId="77777777" w:rsidR="00087699" w:rsidRPr="00E7062C" w:rsidRDefault="00087699" w:rsidP="00087699">
            <w:pPr>
              <w:pStyle w:val="StyleTabletextLeft"/>
            </w:pPr>
            <w:r w:rsidRPr="00E7062C">
              <w:t>2-183-3</w:t>
            </w:r>
          </w:p>
        </w:tc>
        <w:tc>
          <w:tcPr>
            <w:tcW w:w="909" w:type="dxa"/>
            <w:shd w:val="clear" w:color="auto" w:fill="auto"/>
          </w:tcPr>
          <w:p w14:paraId="68B38DB4" w14:textId="77777777" w:rsidR="00087699" w:rsidRPr="00E7062C" w:rsidRDefault="00087699" w:rsidP="00087699">
            <w:pPr>
              <w:pStyle w:val="StyleTabletextLeft"/>
            </w:pPr>
            <w:r w:rsidRPr="00E7062C">
              <w:t>5563</w:t>
            </w:r>
          </w:p>
        </w:tc>
        <w:tc>
          <w:tcPr>
            <w:tcW w:w="3461" w:type="dxa"/>
            <w:shd w:val="clear" w:color="auto" w:fill="auto"/>
          </w:tcPr>
          <w:p w14:paraId="4B5027A7" w14:textId="77777777" w:rsidR="00087699" w:rsidRPr="0051568F" w:rsidRDefault="00087699" w:rsidP="00087699">
            <w:pPr>
              <w:pStyle w:val="StyleTabletextLeft"/>
              <w:rPr>
                <w:spacing w:val="-10"/>
                <w:lang w:val="es-ES_tradnl"/>
              </w:rPr>
            </w:pPr>
            <w:r w:rsidRPr="0051568F">
              <w:rPr>
                <w:spacing w:val="-10"/>
                <w:lang w:val="es-ES_tradnl"/>
              </w:rPr>
              <w:t>Trezzano sul Naviglio/Via Benvenuto Cellini, 1</w:t>
            </w:r>
          </w:p>
        </w:tc>
        <w:tc>
          <w:tcPr>
            <w:tcW w:w="4009" w:type="dxa"/>
          </w:tcPr>
          <w:p w14:paraId="5D0E15C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Rete Italiana Assicurativa di TLC. S.r.l.</w:t>
            </w:r>
          </w:p>
        </w:tc>
      </w:tr>
      <w:tr w:rsidR="00087699" w:rsidRPr="00C60ED3" w14:paraId="5100081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073AF6" w14:textId="77777777" w:rsidR="00087699" w:rsidRPr="00E7062C" w:rsidRDefault="00087699" w:rsidP="00087699">
            <w:pPr>
              <w:pStyle w:val="StyleTabletextLeft"/>
            </w:pPr>
            <w:r w:rsidRPr="00E7062C">
              <w:t>2-183-4</w:t>
            </w:r>
          </w:p>
        </w:tc>
        <w:tc>
          <w:tcPr>
            <w:tcW w:w="909" w:type="dxa"/>
            <w:shd w:val="clear" w:color="auto" w:fill="auto"/>
          </w:tcPr>
          <w:p w14:paraId="786DF0EB" w14:textId="77777777" w:rsidR="00087699" w:rsidRPr="00E7062C" w:rsidRDefault="00087699" w:rsidP="00087699">
            <w:pPr>
              <w:pStyle w:val="StyleTabletextLeft"/>
            </w:pPr>
            <w:r w:rsidRPr="00E7062C">
              <w:t>5564</w:t>
            </w:r>
          </w:p>
        </w:tc>
        <w:tc>
          <w:tcPr>
            <w:tcW w:w="3461" w:type="dxa"/>
            <w:shd w:val="clear" w:color="auto" w:fill="auto"/>
          </w:tcPr>
          <w:p w14:paraId="2CC051C5" w14:textId="77777777" w:rsidR="00087699" w:rsidRPr="00FF621E" w:rsidRDefault="00087699" w:rsidP="00087699">
            <w:pPr>
              <w:pStyle w:val="StyleTabletextLeft"/>
            </w:pPr>
            <w:r w:rsidRPr="00FF621E">
              <w:t>Roma/Via G. Bona, 67</w:t>
            </w:r>
          </w:p>
        </w:tc>
        <w:tc>
          <w:tcPr>
            <w:tcW w:w="4009" w:type="dxa"/>
          </w:tcPr>
          <w:p w14:paraId="690DC9B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Progetel Distribuzione Italia S.p.A.</w:t>
            </w:r>
          </w:p>
        </w:tc>
      </w:tr>
      <w:tr w:rsidR="00087699" w:rsidRPr="00C60ED3" w14:paraId="675D78D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43EE78" w14:textId="77777777" w:rsidR="00087699" w:rsidRPr="00E7062C" w:rsidRDefault="00087699" w:rsidP="00087699">
            <w:pPr>
              <w:pStyle w:val="StyleTabletextLeft"/>
            </w:pPr>
            <w:r w:rsidRPr="00E7062C">
              <w:t>2-183-5</w:t>
            </w:r>
          </w:p>
        </w:tc>
        <w:tc>
          <w:tcPr>
            <w:tcW w:w="909" w:type="dxa"/>
            <w:shd w:val="clear" w:color="auto" w:fill="auto"/>
          </w:tcPr>
          <w:p w14:paraId="0E203256" w14:textId="77777777" w:rsidR="00087699" w:rsidRPr="00E7062C" w:rsidRDefault="00087699" w:rsidP="00087699">
            <w:pPr>
              <w:pStyle w:val="StyleTabletextLeft"/>
            </w:pPr>
            <w:r w:rsidRPr="00E7062C">
              <w:t>5565</w:t>
            </w:r>
          </w:p>
        </w:tc>
        <w:tc>
          <w:tcPr>
            <w:tcW w:w="3461" w:type="dxa"/>
            <w:shd w:val="clear" w:color="auto" w:fill="auto"/>
          </w:tcPr>
          <w:p w14:paraId="0437BE53" w14:textId="77777777" w:rsidR="00087699" w:rsidRPr="00FF621E" w:rsidRDefault="00087699" w:rsidP="00087699">
            <w:pPr>
              <w:pStyle w:val="StyleTabletextLeft"/>
            </w:pPr>
            <w:r w:rsidRPr="00FF621E">
              <w:t>Milano/Via Ugo Bassi, 2</w:t>
            </w:r>
          </w:p>
        </w:tc>
        <w:tc>
          <w:tcPr>
            <w:tcW w:w="4009" w:type="dxa"/>
          </w:tcPr>
          <w:p w14:paraId="698D28A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Progetel Distribuzione Italia S.p.A.</w:t>
            </w:r>
          </w:p>
        </w:tc>
      </w:tr>
      <w:tr w:rsidR="00087699" w:rsidRPr="00870C6B" w14:paraId="590626F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F1B8B6" w14:textId="77777777" w:rsidR="00087699" w:rsidRPr="00E7062C" w:rsidRDefault="00087699" w:rsidP="00087699">
            <w:pPr>
              <w:pStyle w:val="StyleTabletextLeft"/>
            </w:pPr>
            <w:r w:rsidRPr="00E7062C">
              <w:t>2-183-6</w:t>
            </w:r>
          </w:p>
        </w:tc>
        <w:tc>
          <w:tcPr>
            <w:tcW w:w="909" w:type="dxa"/>
            <w:shd w:val="clear" w:color="auto" w:fill="auto"/>
          </w:tcPr>
          <w:p w14:paraId="5F47C11B" w14:textId="77777777" w:rsidR="00087699" w:rsidRPr="00E7062C" w:rsidRDefault="00087699" w:rsidP="00087699">
            <w:pPr>
              <w:pStyle w:val="StyleTabletextLeft"/>
            </w:pPr>
            <w:r w:rsidRPr="00E7062C">
              <w:t>5566</w:t>
            </w:r>
          </w:p>
        </w:tc>
        <w:tc>
          <w:tcPr>
            <w:tcW w:w="3461" w:type="dxa"/>
            <w:shd w:val="clear" w:color="auto" w:fill="auto"/>
          </w:tcPr>
          <w:p w14:paraId="5EC8225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Calenzano (FI)/Via V. Emanuele, 14</w:t>
            </w:r>
          </w:p>
        </w:tc>
        <w:tc>
          <w:tcPr>
            <w:tcW w:w="4009" w:type="dxa"/>
          </w:tcPr>
          <w:p w14:paraId="3EDA5546" w14:textId="77777777" w:rsidR="00087699" w:rsidRPr="00FF621E" w:rsidRDefault="00087699" w:rsidP="00087699">
            <w:pPr>
              <w:pStyle w:val="StyleTabletextLeft"/>
            </w:pPr>
            <w:r w:rsidRPr="00FF621E">
              <w:t>Openline S.p.A.</w:t>
            </w:r>
          </w:p>
        </w:tc>
      </w:tr>
      <w:tr w:rsidR="00087699" w:rsidRPr="00C60ED3" w14:paraId="4910597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117E9C" w14:textId="77777777" w:rsidR="00087699" w:rsidRPr="00E7062C" w:rsidRDefault="00087699" w:rsidP="00087699">
            <w:pPr>
              <w:pStyle w:val="StyleTabletextLeft"/>
            </w:pPr>
            <w:r w:rsidRPr="00E7062C">
              <w:t>2-207-1</w:t>
            </w:r>
          </w:p>
        </w:tc>
        <w:tc>
          <w:tcPr>
            <w:tcW w:w="909" w:type="dxa"/>
            <w:shd w:val="clear" w:color="auto" w:fill="auto"/>
          </w:tcPr>
          <w:p w14:paraId="26331F4F" w14:textId="77777777" w:rsidR="00087699" w:rsidRPr="00E7062C" w:rsidRDefault="00087699" w:rsidP="00087699">
            <w:pPr>
              <w:pStyle w:val="StyleTabletextLeft"/>
            </w:pPr>
            <w:r w:rsidRPr="00E7062C">
              <w:t>5753</w:t>
            </w:r>
          </w:p>
        </w:tc>
        <w:tc>
          <w:tcPr>
            <w:tcW w:w="3461" w:type="dxa"/>
            <w:shd w:val="clear" w:color="auto" w:fill="auto"/>
          </w:tcPr>
          <w:p w14:paraId="1244DE1D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14:paraId="7709ABC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GTN Italia S.p.A.</w:t>
            </w:r>
          </w:p>
        </w:tc>
      </w:tr>
      <w:tr w:rsidR="00087699" w:rsidRPr="00870C6B" w14:paraId="2ADD651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463362" w14:textId="77777777" w:rsidR="00087699" w:rsidRPr="00E7062C" w:rsidRDefault="00087699" w:rsidP="00087699">
            <w:pPr>
              <w:pStyle w:val="StyleTabletextLeft"/>
            </w:pPr>
            <w:r w:rsidRPr="00E7062C">
              <w:t>2-207-2</w:t>
            </w:r>
          </w:p>
        </w:tc>
        <w:tc>
          <w:tcPr>
            <w:tcW w:w="909" w:type="dxa"/>
            <w:shd w:val="clear" w:color="auto" w:fill="auto"/>
          </w:tcPr>
          <w:p w14:paraId="072DECB4" w14:textId="77777777" w:rsidR="00087699" w:rsidRPr="00E7062C" w:rsidRDefault="00087699" w:rsidP="00087699">
            <w:pPr>
              <w:pStyle w:val="StyleTabletextLeft"/>
            </w:pPr>
            <w:r w:rsidRPr="00E7062C">
              <w:t>5754</w:t>
            </w:r>
          </w:p>
        </w:tc>
        <w:tc>
          <w:tcPr>
            <w:tcW w:w="3461" w:type="dxa"/>
            <w:shd w:val="clear" w:color="auto" w:fill="auto"/>
          </w:tcPr>
          <w:p w14:paraId="07DE6E6A" w14:textId="77777777" w:rsidR="00087699" w:rsidRPr="00FF621E" w:rsidRDefault="00087699" w:rsidP="00087699">
            <w:pPr>
              <w:pStyle w:val="StyleTabletextLeft"/>
            </w:pPr>
            <w:r w:rsidRPr="00FF621E">
              <w:t>Cagliari/Via dei Grilli 1/3</w:t>
            </w:r>
          </w:p>
        </w:tc>
        <w:tc>
          <w:tcPr>
            <w:tcW w:w="4009" w:type="dxa"/>
          </w:tcPr>
          <w:p w14:paraId="7B3E94BF" w14:textId="77777777" w:rsidR="00087699" w:rsidRPr="00FF621E" w:rsidRDefault="00087699" w:rsidP="00087699">
            <w:pPr>
              <w:pStyle w:val="StyleTabletextLeft"/>
            </w:pPr>
            <w:r w:rsidRPr="00FF621E">
              <w:t>Qtel S.p.A.</w:t>
            </w:r>
          </w:p>
        </w:tc>
      </w:tr>
      <w:tr w:rsidR="00087699" w:rsidRPr="00870C6B" w14:paraId="57B41D4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7BE705" w14:textId="77777777" w:rsidR="00087699" w:rsidRPr="00E7062C" w:rsidRDefault="00087699" w:rsidP="00087699">
            <w:pPr>
              <w:pStyle w:val="StyleTabletextLeft"/>
            </w:pPr>
            <w:r w:rsidRPr="00E7062C">
              <w:t>2-207-7</w:t>
            </w:r>
          </w:p>
        </w:tc>
        <w:tc>
          <w:tcPr>
            <w:tcW w:w="909" w:type="dxa"/>
            <w:shd w:val="clear" w:color="auto" w:fill="auto"/>
          </w:tcPr>
          <w:p w14:paraId="4E5A5F1E" w14:textId="77777777" w:rsidR="00087699" w:rsidRPr="00E7062C" w:rsidRDefault="00087699" w:rsidP="00087699">
            <w:pPr>
              <w:pStyle w:val="StyleTabletextLeft"/>
            </w:pPr>
            <w:r w:rsidRPr="00E7062C">
              <w:t>5759</w:t>
            </w:r>
          </w:p>
        </w:tc>
        <w:tc>
          <w:tcPr>
            <w:tcW w:w="3461" w:type="dxa"/>
            <w:shd w:val="clear" w:color="auto" w:fill="auto"/>
          </w:tcPr>
          <w:p w14:paraId="7BFFD37E" w14:textId="77777777" w:rsidR="00087699" w:rsidRPr="00FF621E" w:rsidRDefault="00087699" w:rsidP="00087699">
            <w:pPr>
              <w:pStyle w:val="StyleTabletextLeft"/>
            </w:pPr>
            <w:r w:rsidRPr="00FF621E">
              <w:t>Pisa/via Malagoli 12</w:t>
            </w:r>
          </w:p>
        </w:tc>
        <w:tc>
          <w:tcPr>
            <w:tcW w:w="4009" w:type="dxa"/>
          </w:tcPr>
          <w:p w14:paraId="2061818F" w14:textId="77777777" w:rsidR="00087699" w:rsidRPr="00FF621E" w:rsidRDefault="00087699" w:rsidP="00087699">
            <w:pPr>
              <w:pStyle w:val="StyleTabletextLeft"/>
            </w:pPr>
            <w:r w:rsidRPr="00FF621E">
              <w:t>CS Info S.p.A.</w:t>
            </w:r>
          </w:p>
        </w:tc>
      </w:tr>
      <w:tr w:rsidR="00087699" w:rsidRPr="00870C6B" w14:paraId="5D80505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D4B7FD" w14:textId="77777777" w:rsidR="00087699" w:rsidRPr="00E7062C" w:rsidRDefault="00087699" w:rsidP="00087699">
            <w:pPr>
              <w:pStyle w:val="StyleTabletextLeft"/>
            </w:pPr>
            <w:r w:rsidRPr="00E7062C">
              <w:t>2-216-0</w:t>
            </w:r>
          </w:p>
        </w:tc>
        <w:tc>
          <w:tcPr>
            <w:tcW w:w="909" w:type="dxa"/>
            <w:shd w:val="clear" w:color="auto" w:fill="auto"/>
          </w:tcPr>
          <w:p w14:paraId="02A3346A" w14:textId="77777777" w:rsidR="00087699" w:rsidRPr="00E7062C" w:rsidRDefault="00087699" w:rsidP="00087699">
            <w:pPr>
              <w:pStyle w:val="StyleTabletextLeft"/>
            </w:pPr>
            <w:r w:rsidRPr="00E7062C">
              <w:t>5824</w:t>
            </w:r>
          </w:p>
        </w:tc>
        <w:tc>
          <w:tcPr>
            <w:tcW w:w="3461" w:type="dxa"/>
            <w:shd w:val="clear" w:color="auto" w:fill="auto"/>
          </w:tcPr>
          <w:p w14:paraId="4A1E6F45" w14:textId="77777777" w:rsidR="00087699" w:rsidRPr="00FF621E" w:rsidRDefault="00087699" w:rsidP="00087699">
            <w:pPr>
              <w:pStyle w:val="StyleTabletextLeft"/>
            </w:pPr>
            <w:r w:rsidRPr="00FF621E">
              <w:t>Roma/Via F. Depero, 70</w:t>
            </w:r>
          </w:p>
        </w:tc>
        <w:tc>
          <w:tcPr>
            <w:tcW w:w="4009" w:type="dxa"/>
          </w:tcPr>
          <w:p w14:paraId="0C9F7CB8" w14:textId="77777777" w:rsidR="00087699" w:rsidRPr="00FF621E" w:rsidRDefault="00087699" w:rsidP="00087699">
            <w:pPr>
              <w:pStyle w:val="StyleTabletextLeft"/>
            </w:pPr>
            <w:r w:rsidRPr="00FF621E">
              <w:t>Ipse 2000 S.p.A.</w:t>
            </w:r>
          </w:p>
        </w:tc>
      </w:tr>
      <w:tr w:rsidR="00087699" w:rsidRPr="00870C6B" w14:paraId="14F5975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9828D3" w14:textId="77777777" w:rsidR="00087699" w:rsidRPr="00E7062C" w:rsidRDefault="00087699" w:rsidP="00087699">
            <w:pPr>
              <w:pStyle w:val="StyleTabletextLeft"/>
            </w:pPr>
            <w:r w:rsidRPr="00E7062C">
              <w:t>2-216-1</w:t>
            </w:r>
          </w:p>
        </w:tc>
        <w:tc>
          <w:tcPr>
            <w:tcW w:w="909" w:type="dxa"/>
            <w:shd w:val="clear" w:color="auto" w:fill="auto"/>
          </w:tcPr>
          <w:p w14:paraId="4E62F819" w14:textId="77777777" w:rsidR="00087699" w:rsidRPr="00E7062C" w:rsidRDefault="00087699" w:rsidP="00087699">
            <w:pPr>
              <w:pStyle w:val="StyleTabletextLeft"/>
            </w:pPr>
            <w:r w:rsidRPr="00E7062C">
              <w:t>5825</w:t>
            </w:r>
          </w:p>
        </w:tc>
        <w:tc>
          <w:tcPr>
            <w:tcW w:w="3461" w:type="dxa"/>
            <w:shd w:val="clear" w:color="auto" w:fill="auto"/>
          </w:tcPr>
          <w:p w14:paraId="45D4C1EE" w14:textId="77777777" w:rsidR="00087699" w:rsidRPr="00FF621E" w:rsidRDefault="00087699" w:rsidP="00087699">
            <w:pPr>
              <w:pStyle w:val="StyleTabletextLeft"/>
            </w:pPr>
            <w:r w:rsidRPr="00FF621E">
              <w:t>Milano/Via U. Bassi, 2</w:t>
            </w:r>
          </w:p>
        </w:tc>
        <w:tc>
          <w:tcPr>
            <w:tcW w:w="4009" w:type="dxa"/>
          </w:tcPr>
          <w:p w14:paraId="0E20A20D" w14:textId="77777777" w:rsidR="00087699" w:rsidRPr="00FF621E" w:rsidRDefault="00087699" w:rsidP="00087699">
            <w:pPr>
              <w:pStyle w:val="StyleTabletextLeft"/>
            </w:pPr>
            <w:r w:rsidRPr="00FF621E">
              <w:t>Ipse 2000 S.p.A.</w:t>
            </w:r>
          </w:p>
        </w:tc>
      </w:tr>
      <w:tr w:rsidR="00087699" w:rsidRPr="00870C6B" w14:paraId="07E1DA5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BC2E3D" w14:textId="77777777" w:rsidR="00087699" w:rsidRPr="00E7062C" w:rsidRDefault="00087699" w:rsidP="00087699">
            <w:pPr>
              <w:pStyle w:val="StyleTabletextLeft"/>
            </w:pPr>
            <w:r w:rsidRPr="00E7062C">
              <w:t>2-216-7</w:t>
            </w:r>
          </w:p>
        </w:tc>
        <w:tc>
          <w:tcPr>
            <w:tcW w:w="909" w:type="dxa"/>
            <w:shd w:val="clear" w:color="auto" w:fill="auto"/>
          </w:tcPr>
          <w:p w14:paraId="4A46AC22" w14:textId="77777777" w:rsidR="00087699" w:rsidRPr="00E7062C" w:rsidRDefault="00087699" w:rsidP="00087699">
            <w:pPr>
              <w:pStyle w:val="StyleTabletextLeft"/>
            </w:pPr>
            <w:r w:rsidRPr="00E7062C">
              <w:t>5831</w:t>
            </w:r>
          </w:p>
        </w:tc>
        <w:tc>
          <w:tcPr>
            <w:tcW w:w="3461" w:type="dxa"/>
            <w:shd w:val="clear" w:color="auto" w:fill="auto"/>
          </w:tcPr>
          <w:p w14:paraId="14466341" w14:textId="77777777" w:rsidR="00087699" w:rsidRPr="00FF621E" w:rsidRDefault="00087699" w:rsidP="00087699">
            <w:pPr>
              <w:pStyle w:val="StyleTabletextLeft"/>
            </w:pPr>
            <w:r w:rsidRPr="00FF621E">
              <w:t>Cerasolo(Rimini)/Via Ausa, 70</w:t>
            </w:r>
          </w:p>
        </w:tc>
        <w:tc>
          <w:tcPr>
            <w:tcW w:w="4009" w:type="dxa"/>
          </w:tcPr>
          <w:p w14:paraId="6B5A725A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Trans World Communications Italia S.p.A.</w:t>
            </w:r>
          </w:p>
        </w:tc>
      </w:tr>
      <w:tr w:rsidR="00087699" w:rsidRPr="00870C6B" w14:paraId="457562C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80ED06" w14:textId="77777777" w:rsidR="00087699" w:rsidRPr="00E7062C" w:rsidRDefault="00087699" w:rsidP="00087699">
            <w:pPr>
              <w:pStyle w:val="StyleTabletextLeft"/>
            </w:pPr>
            <w:r w:rsidRPr="00E7062C">
              <w:t>5-255-1</w:t>
            </w:r>
          </w:p>
        </w:tc>
        <w:tc>
          <w:tcPr>
            <w:tcW w:w="909" w:type="dxa"/>
            <w:shd w:val="clear" w:color="auto" w:fill="auto"/>
          </w:tcPr>
          <w:p w14:paraId="331207B3" w14:textId="77777777" w:rsidR="00087699" w:rsidRPr="00E7062C" w:rsidRDefault="00087699" w:rsidP="00087699">
            <w:pPr>
              <w:pStyle w:val="StyleTabletextLeft"/>
            </w:pPr>
            <w:r w:rsidRPr="00E7062C">
              <w:t>12281</w:t>
            </w:r>
          </w:p>
        </w:tc>
        <w:tc>
          <w:tcPr>
            <w:tcW w:w="3461" w:type="dxa"/>
            <w:shd w:val="clear" w:color="auto" w:fill="auto"/>
          </w:tcPr>
          <w:p w14:paraId="55BE361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Statale del Lario SS 340 - Loc. Plan di Spagna Gera Lario (CO)</w:t>
            </w:r>
          </w:p>
        </w:tc>
        <w:tc>
          <w:tcPr>
            <w:tcW w:w="4009" w:type="dxa"/>
          </w:tcPr>
          <w:p w14:paraId="7D2D146C" w14:textId="77777777" w:rsidR="00087699" w:rsidRPr="00FF621E" w:rsidRDefault="00087699" w:rsidP="00087699">
            <w:pPr>
              <w:pStyle w:val="StyleTabletextLeft"/>
            </w:pPr>
            <w:r w:rsidRPr="00FF621E">
              <w:t>Telespazio S.p.A.</w:t>
            </w:r>
          </w:p>
        </w:tc>
      </w:tr>
      <w:tr w:rsidR="00087699" w:rsidRPr="00870C6B" w14:paraId="0FF0E5F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5C3E25" w14:textId="77777777" w:rsidR="00087699" w:rsidRPr="00E7062C" w:rsidRDefault="00087699" w:rsidP="00087699">
            <w:pPr>
              <w:pStyle w:val="StyleTabletextLeft"/>
            </w:pPr>
            <w:r w:rsidRPr="00E7062C">
              <w:t>5-255-2</w:t>
            </w:r>
          </w:p>
        </w:tc>
        <w:tc>
          <w:tcPr>
            <w:tcW w:w="909" w:type="dxa"/>
            <w:shd w:val="clear" w:color="auto" w:fill="auto"/>
          </w:tcPr>
          <w:p w14:paraId="44C8EBF4" w14:textId="77777777" w:rsidR="00087699" w:rsidRPr="00E7062C" w:rsidRDefault="00087699" w:rsidP="00087699">
            <w:pPr>
              <w:pStyle w:val="StyleTabletextLeft"/>
            </w:pPr>
            <w:r w:rsidRPr="00E7062C">
              <w:t>12282</w:t>
            </w:r>
          </w:p>
        </w:tc>
        <w:tc>
          <w:tcPr>
            <w:tcW w:w="3461" w:type="dxa"/>
            <w:shd w:val="clear" w:color="auto" w:fill="auto"/>
          </w:tcPr>
          <w:p w14:paraId="6B10D9A9" w14:textId="77777777" w:rsidR="00087699" w:rsidRPr="00FF621E" w:rsidRDefault="00087699" w:rsidP="00087699">
            <w:pPr>
              <w:pStyle w:val="StyleTabletextLeft"/>
            </w:pPr>
            <w:r w:rsidRPr="00FF621E">
              <w:t>Vía Caldera 21 - Milano</w:t>
            </w:r>
          </w:p>
        </w:tc>
        <w:tc>
          <w:tcPr>
            <w:tcW w:w="4009" w:type="dxa"/>
          </w:tcPr>
          <w:p w14:paraId="007B296D" w14:textId="77777777" w:rsidR="00087699" w:rsidRPr="00FF621E" w:rsidRDefault="00087699" w:rsidP="00087699">
            <w:pPr>
              <w:pStyle w:val="StyleTabletextLeft"/>
            </w:pPr>
            <w:r w:rsidRPr="00FF621E">
              <w:t>Elinet S.p.A.</w:t>
            </w:r>
          </w:p>
        </w:tc>
      </w:tr>
      <w:tr w:rsidR="00087699" w:rsidRPr="00870C6B" w14:paraId="61462DD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7B3AE8B" w14:textId="77777777" w:rsidR="00087699" w:rsidRPr="00E7062C" w:rsidRDefault="00087699" w:rsidP="00087699">
            <w:pPr>
              <w:pStyle w:val="StyleTabletextLeft"/>
            </w:pPr>
            <w:r w:rsidRPr="00E7062C">
              <w:t>5-255-3</w:t>
            </w:r>
          </w:p>
        </w:tc>
        <w:tc>
          <w:tcPr>
            <w:tcW w:w="909" w:type="dxa"/>
            <w:shd w:val="clear" w:color="auto" w:fill="auto"/>
          </w:tcPr>
          <w:p w14:paraId="333BE01A" w14:textId="77777777" w:rsidR="00087699" w:rsidRPr="00E7062C" w:rsidRDefault="00087699" w:rsidP="00087699">
            <w:pPr>
              <w:pStyle w:val="StyleTabletextLeft"/>
            </w:pPr>
            <w:r w:rsidRPr="00E7062C">
              <w:t>12283</w:t>
            </w:r>
          </w:p>
        </w:tc>
        <w:tc>
          <w:tcPr>
            <w:tcW w:w="3461" w:type="dxa"/>
            <w:shd w:val="clear" w:color="auto" w:fill="auto"/>
          </w:tcPr>
          <w:p w14:paraId="1B112039" w14:textId="77777777" w:rsidR="00087699" w:rsidRPr="00FF621E" w:rsidRDefault="00087699" w:rsidP="00087699">
            <w:pPr>
              <w:pStyle w:val="StyleTabletextLeft"/>
            </w:pPr>
            <w:r w:rsidRPr="00FF621E">
              <w:t>Milano - Vía Caldera 21</w:t>
            </w:r>
          </w:p>
        </w:tc>
        <w:tc>
          <w:tcPr>
            <w:tcW w:w="4009" w:type="dxa"/>
          </w:tcPr>
          <w:p w14:paraId="7B0DF392" w14:textId="77777777" w:rsidR="00087699" w:rsidRPr="00FF621E" w:rsidRDefault="00087699" w:rsidP="00087699">
            <w:pPr>
              <w:pStyle w:val="StyleTabletextLeft"/>
            </w:pPr>
            <w:r w:rsidRPr="00FF621E">
              <w:t>Netscalibur S.r.l.</w:t>
            </w:r>
          </w:p>
        </w:tc>
      </w:tr>
      <w:tr w:rsidR="00087699" w:rsidRPr="00870C6B" w14:paraId="1E13A29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C58CA99" w14:textId="77777777" w:rsidR="00087699" w:rsidRPr="00E7062C" w:rsidRDefault="00087699" w:rsidP="00087699">
            <w:pPr>
              <w:pStyle w:val="StyleTabletextLeft"/>
            </w:pPr>
            <w:r w:rsidRPr="00E7062C">
              <w:lastRenderedPageBreak/>
              <w:t>6-245-0</w:t>
            </w:r>
          </w:p>
        </w:tc>
        <w:tc>
          <w:tcPr>
            <w:tcW w:w="909" w:type="dxa"/>
            <w:shd w:val="clear" w:color="auto" w:fill="auto"/>
          </w:tcPr>
          <w:p w14:paraId="55612C58" w14:textId="77777777" w:rsidR="00087699" w:rsidRPr="00E7062C" w:rsidRDefault="00087699" w:rsidP="00087699">
            <w:pPr>
              <w:pStyle w:val="StyleTabletextLeft"/>
            </w:pPr>
            <w:r w:rsidRPr="00E7062C">
              <w:t>14248</w:t>
            </w:r>
          </w:p>
        </w:tc>
        <w:tc>
          <w:tcPr>
            <w:tcW w:w="3461" w:type="dxa"/>
            <w:shd w:val="clear" w:color="auto" w:fill="auto"/>
          </w:tcPr>
          <w:p w14:paraId="0BEF00D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Statale del Lario SS 340 - Loc. Plan di Spagna Gera Lario (CO)</w:t>
            </w:r>
          </w:p>
        </w:tc>
        <w:tc>
          <w:tcPr>
            <w:tcW w:w="4009" w:type="dxa"/>
          </w:tcPr>
          <w:p w14:paraId="6B00F067" w14:textId="77777777" w:rsidR="00087699" w:rsidRPr="00FF621E" w:rsidRDefault="00087699" w:rsidP="00087699">
            <w:pPr>
              <w:pStyle w:val="StyleTabletextLeft"/>
            </w:pPr>
            <w:r w:rsidRPr="00FF621E">
              <w:t>Telespazio S.p.A.</w:t>
            </w:r>
          </w:p>
        </w:tc>
      </w:tr>
      <w:tr w:rsidR="00087699" w:rsidRPr="001215D3" w14:paraId="5DB9AF36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2526355" w14:textId="2E8D8AE6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Италия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ADD</w:t>
            </w:r>
          </w:p>
        </w:tc>
      </w:tr>
      <w:tr w:rsidR="00087699" w:rsidRPr="00870C6B" w14:paraId="6917CA4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8383DC" w14:textId="77777777" w:rsidR="00087699" w:rsidRPr="00E7062C" w:rsidRDefault="00087699" w:rsidP="00087699">
            <w:pPr>
              <w:pStyle w:val="StyleTabletextLeft"/>
            </w:pPr>
            <w:r w:rsidRPr="00E7062C">
              <w:t>2-003-3</w:t>
            </w:r>
          </w:p>
        </w:tc>
        <w:tc>
          <w:tcPr>
            <w:tcW w:w="909" w:type="dxa"/>
            <w:shd w:val="clear" w:color="auto" w:fill="auto"/>
          </w:tcPr>
          <w:p w14:paraId="4B664F36" w14:textId="77777777" w:rsidR="00087699" w:rsidRPr="00E7062C" w:rsidRDefault="00087699" w:rsidP="00087699">
            <w:pPr>
              <w:pStyle w:val="StyleTabletextLeft"/>
            </w:pPr>
            <w:r w:rsidRPr="00E7062C">
              <w:t>4123</w:t>
            </w:r>
          </w:p>
        </w:tc>
        <w:tc>
          <w:tcPr>
            <w:tcW w:w="3461" w:type="dxa"/>
            <w:shd w:val="clear" w:color="auto" w:fill="auto"/>
          </w:tcPr>
          <w:p w14:paraId="2EF99E9D" w14:textId="77777777" w:rsidR="00087699" w:rsidRPr="00FF621E" w:rsidRDefault="00087699" w:rsidP="00087699">
            <w:pPr>
              <w:pStyle w:val="StyleTabletextLeft"/>
            </w:pPr>
            <w:r w:rsidRPr="00FF621E">
              <w:t>Mialno\Via Caldera, 21</w:t>
            </w:r>
          </w:p>
        </w:tc>
        <w:tc>
          <w:tcPr>
            <w:tcW w:w="4009" w:type="dxa"/>
          </w:tcPr>
          <w:p w14:paraId="3946B844" w14:textId="77777777" w:rsidR="00087699" w:rsidRPr="00FF621E" w:rsidRDefault="00087699" w:rsidP="00087699">
            <w:pPr>
              <w:pStyle w:val="StyleTabletextLeft"/>
            </w:pPr>
            <w:r w:rsidRPr="00FF621E">
              <w:t>Enter s.r.l.</w:t>
            </w:r>
          </w:p>
        </w:tc>
      </w:tr>
      <w:tr w:rsidR="00087699" w:rsidRPr="00870C6B" w14:paraId="56E4160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B76A12" w14:textId="77777777" w:rsidR="00087699" w:rsidRPr="00E7062C" w:rsidRDefault="00087699" w:rsidP="00087699">
            <w:pPr>
              <w:pStyle w:val="StyleTabletextLeft"/>
            </w:pPr>
            <w:r w:rsidRPr="00E7062C">
              <w:t>2-003-7</w:t>
            </w:r>
          </w:p>
        </w:tc>
        <w:tc>
          <w:tcPr>
            <w:tcW w:w="909" w:type="dxa"/>
            <w:shd w:val="clear" w:color="auto" w:fill="auto"/>
          </w:tcPr>
          <w:p w14:paraId="276D0670" w14:textId="77777777" w:rsidR="00087699" w:rsidRPr="00E7062C" w:rsidRDefault="00087699" w:rsidP="00087699">
            <w:pPr>
              <w:pStyle w:val="StyleTabletextLeft"/>
            </w:pPr>
            <w:r w:rsidRPr="00E7062C">
              <w:t>4127</w:t>
            </w:r>
          </w:p>
        </w:tc>
        <w:tc>
          <w:tcPr>
            <w:tcW w:w="3461" w:type="dxa"/>
            <w:shd w:val="clear" w:color="auto" w:fill="auto"/>
          </w:tcPr>
          <w:p w14:paraId="1C9CBE9F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Caldera, 21 - c\o Netscalibur</w:t>
            </w:r>
          </w:p>
        </w:tc>
        <w:tc>
          <w:tcPr>
            <w:tcW w:w="4009" w:type="dxa"/>
          </w:tcPr>
          <w:p w14:paraId="44499BA0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Go Mobile S.r.l.</w:t>
            </w:r>
          </w:p>
        </w:tc>
      </w:tr>
      <w:tr w:rsidR="00087699" w:rsidRPr="00870C6B" w14:paraId="6604810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2CE5C8" w14:textId="77777777" w:rsidR="00087699" w:rsidRPr="00E7062C" w:rsidRDefault="00087699" w:rsidP="00087699">
            <w:pPr>
              <w:pStyle w:val="StyleTabletextLeft"/>
            </w:pPr>
            <w:r w:rsidRPr="00E7062C">
              <w:t>2-041-0</w:t>
            </w:r>
          </w:p>
        </w:tc>
        <w:tc>
          <w:tcPr>
            <w:tcW w:w="909" w:type="dxa"/>
            <w:shd w:val="clear" w:color="auto" w:fill="auto"/>
          </w:tcPr>
          <w:p w14:paraId="6077CCB9" w14:textId="77777777" w:rsidR="00087699" w:rsidRPr="00E7062C" w:rsidRDefault="00087699" w:rsidP="00087699">
            <w:pPr>
              <w:pStyle w:val="StyleTabletextLeft"/>
            </w:pPr>
            <w:r w:rsidRPr="00E7062C">
              <w:t>4424</w:t>
            </w:r>
          </w:p>
        </w:tc>
        <w:tc>
          <w:tcPr>
            <w:tcW w:w="3461" w:type="dxa"/>
            <w:shd w:val="clear" w:color="auto" w:fill="auto"/>
          </w:tcPr>
          <w:p w14:paraId="6EF5AF58" w14:textId="77777777" w:rsidR="00087699" w:rsidRPr="00FF621E" w:rsidRDefault="00087699" w:rsidP="00087699">
            <w:pPr>
              <w:pStyle w:val="StyleTabletextLeft"/>
            </w:pPr>
            <w:r w:rsidRPr="00FF621E">
              <w:t>Milano/Via Viviani, 8 - DTM1</w:t>
            </w:r>
          </w:p>
        </w:tc>
        <w:tc>
          <w:tcPr>
            <w:tcW w:w="4009" w:type="dxa"/>
          </w:tcPr>
          <w:p w14:paraId="6254B083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Daily Telecom Mobile S.r.l.</w:t>
            </w:r>
          </w:p>
        </w:tc>
      </w:tr>
      <w:tr w:rsidR="00087699" w:rsidRPr="00C60ED3" w14:paraId="742776E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D60763" w14:textId="77777777" w:rsidR="00087699" w:rsidRPr="00E7062C" w:rsidRDefault="00087699" w:rsidP="00087699">
            <w:pPr>
              <w:pStyle w:val="StyleTabletextLeft"/>
            </w:pPr>
            <w:r w:rsidRPr="00E7062C">
              <w:t>2-042-2</w:t>
            </w:r>
          </w:p>
        </w:tc>
        <w:tc>
          <w:tcPr>
            <w:tcW w:w="909" w:type="dxa"/>
            <w:shd w:val="clear" w:color="auto" w:fill="auto"/>
          </w:tcPr>
          <w:p w14:paraId="0EE63CC1" w14:textId="77777777" w:rsidR="00087699" w:rsidRPr="00E7062C" w:rsidRDefault="00087699" w:rsidP="00087699">
            <w:pPr>
              <w:pStyle w:val="StyleTabletextLeft"/>
            </w:pPr>
            <w:r w:rsidRPr="00E7062C">
              <w:t>4434</w:t>
            </w:r>
          </w:p>
        </w:tc>
        <w:tc>
          <w:tcPr>
            <w:tcW w:w="3461" w:type="dxa"/>
            <w:shd w:val="clear" w:color="auto" w:fill="auto"/>
          </w:tcPr>
          <w:p w14:paraId="31B57F2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1/8 Liberty B - VOMI1</w:t>
            </w:r>
          </w:p>
        </w:tc>
        <w:tc>
          <w:tcPr>
            <w:tcW w:w="4009" w:type="dxa"/>
          </w:tcPr>
          <w:p w14:paraId="1ADB8FC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870C6B" w14:paraId="6ECD36E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091279" w14:textId="77777777" w:rsidR="00087699" w:rsidRPr="00E7062C" w:rsidRDefault="00087699" w:rsidP="00087699">
            <w:pPr>
              <w:pStyle w:val="StyleTabletextLeft"/>
            </w:pPr>
            <w:r w:rsidRPr="00E7062C">
              <w:t>2-042-3</w:t>
            </w:r>
          </w:p>
        </w:tc>
        <w:tc>
          <w:tcPr>
            <w:tcW w:w="909" w:type="dxa"/>
            <w:shd w:val="clear" w:color="auto" w:fill="auto"/>
          </w:tcPr>
          <w:p w14:paraId="5C16795B" w14:textId="77777777" w:rsidR="00087699" w:rsidRPr="00E7062C" w:rsidRDefault="00087699" w:rsidP="00087699">
            <w:pPr>
              <w:pStyle w:val="StyleTabletextLeft"/>
            </w:pPr>
            <w:r w:rsidRPr="00E7062C">
              <w:t>4435</w:t>
            </w:r>
          </w:p>
        </w:tc>
        <w:tc>
          <w:tcPr>
            <w:tcW w:w="3461" w:type="dxa"/>
            <w:shd w:val="clear" w:color="auto" w:fill="auto"/>
          </w:tcPr>
          <w:p w14:paraId="653A8A3F" w14:textId="77777777" w:rsidR="00087699" w:rsidRPr="00FF621E" w:rsidRDefault="00087699" w:rsidP="00087699">
            <w:pPr>
              <w:pStyle w:val="StyleTabletextLeft"/>
            </w:pPr>
            <w:r w:rsidRPr="00FF621E">
              <w:t>Via Bellafino 35 - Bergamo</w:t>
            </w:r>
          </w:p>
        </w:tc>
        <w:tc>
          <w:tcPr>
            <w:tcW w:w="4009" w:type="dxa"/>
          </w:tcPr>
          <w:p w14:paraId="11D68C33" w14:textId="77777777" w:rsidR="00087699" w:rsidRPr="00FF621E" w:rsidRDefault="00087699" w:rsidP="00087699">
            <w:pPr>
              <w:pStyle w:val="StyleTabletextLeft"/>
            </w:pPr>
            <w:r w:rsidRPr="00FF621E">
              <w:t>Planetel s.r.l.</w:t>
            </w:r>
          </w:p>
        </w:tc>
      </w:tr>
      <w:tr w:rsidR="00087699" w:rsidRPr="00870C6B" w14:paraId="4814577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C0F6FE" w14:textId="77777777" w:rsidR="00087699" w:rsidRPr="00E7062C" w:rsidRDefault="00087699" w:rsidP="00087699">
            <w:pPr>
              <w:pStyle w:val="StyleTabletextLeft"/>
            </w:pPr>
            <w:r w:rsidRPr="00E7062C">
              <w:t>2-042-4</w:t>
            </w:r>
          </w:p>
        </w:tc>
        <w:tc>
          <w:tcPr>
            <w:tcW w:w="909" w:type="dxa"/>
            <w:shd w:val="clear" w:color="auto" w:fill="auto"/>
          </w:tcPr>
          <w:p w14:paraId="72D04078" w14:textId="77777777" w:rsidR="00087699" w:rsidRPr="00E7062C" w:rsidRDefault="00087699" w:rsidP="00087699">
            <w:pPr>
              <w:pStyle w:val="StyleTabletextLeft"/>
            </w:pPr>
            <w:r w:rsidRPr="00E7062C">
              <w:t>4436</w:t>
            </w:r>
          </w:p>
        </w:tc>
        <w:tc>
          <w:tcPr>
            <w:tcW w:w="3461" w:type="dxa"/>
            <w:shd w:val="clear" w:color="auto" w:fill="auto"/>
          </w:tcPr>
          <w:p w14:paraId="3A461F66" w14:textId="77777777" w:rsidR="00087699" w:rsidRPr="00FF621E" w:rsidRDefault="00087699" w:rsidP="00087699">
            <w:pPr>
              <w:pStyle w:val="StyleTabletextLeft"/>
            </w:pPr>
            <w:r w:rsidRPr="00FF621E">
              <w:t>Via Cornelia 498 - 00166 ROMA</w:t>
            </w:r>
          </w:p>
        </w:tc>
        <w:tc>
          <w:tcPr>
            <w:tcW w:w="4009" w:type="dxa"/>
          </w:tcPr>
          <w:p w14:paraId="2F2F63CC" w14:textId="77777777" w:rsidR="00087699" w:rsidRPr="00FF621E" w:rsidRDefault="00087699" w:rsidP="00087699">
            <w:pPr>
              <w:pStyle w:val="StyleTabletextLeft"/>
            </w:pPr>
            <w:r w:rsidRPr="00FF621E">
              <w:t>B4 S.r.l.</w:t>
            </w:r>
          </w:p>
        </w:tc>
      </w:tr>
      <w:tr w:rsidR="00087699" w:rsidRPr="00C60ED3" w14:paraId="3FF2074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F6D09BC" w14:textId="77777777" w:rsidR="00087699" w:rsidRPr="00E7062C" w:rsidRDefault="00087699" w:rsidP="00087699">
            <w:pPr>
              <w:pStyle w:val="StyleTabletextLeft"/>
            </w:pPr>
            <w:r w:rsidRPr="00E7062C">
              <w:t>2-042-5</w:t>
            </w:r>
          </w:p>
        </w:tc>
        <w:tc>
          <w:tcPr>
            <w:tcW w:w="909" w:type="dxa"/>
            <w:shd w:val="clear" w:color="auto" w:fill="auto"/>
          </w:tcPr>
          <w:p w14:paraId="251B5B66" w14:textId="77777777" w:rsidR="00087699" w:rsidRPr="00E7062C" w:rsidRDefault="00087699" w:rsidP="00087699">
            <w:pPr>
              <w:pStyle w:val="StyleTabletextLeft"/>
            </w:pPr>
            <w:r w:rsidRPr="00E7062C">
              <w:t>4437</w:t>
            </w:r>
          </w:p>
        </w:tc>
        <w:tc>
          <w:tcPr>
            <w:tcW w:w="3461" w:type="dxa"/>
            <w:shd w:val="clear" w:color="auto" w:fill="auto"/>
          </w:tcPr>
          <w:p w14:paraId="258E1353" w14:textId="77777777" w:rsidR="00087699" w:rsidRPr="00FF621E" w:rsidRDefault="00087699" w:rsidP="00087699">
            <w:pPr>
              <w:pStyle w:val="StyleTabletextLeft"/>
            </w:pPr>
            <w:r w:rsidRPr="00FF621E">
              <w:t>Via Caldera 71 - MILANO</w:t>
            </w:r>
          </w:p>
        </w:tc>
        <w:tc>
          <w:tcPr>
            <w:tcW w:w="4009" w:type="dxa"/>
          </w:tcPr>
          <w:p w14:paraId="568824A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087699" w:rsidRPr="00870C6B" w14:paraId="4E84579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0E4A58" w14:textId="77777777" w:rsidR="00087699" w:rsidRPr="00E7062C" w:rsidRDefault="00087699" w:rsidP="00087699">
            <w:pPr>
              <w:pStyle w:val="StyleTabletextLeft"/>
            </w:pPr>
            <w:r w:rsidRPr="00E7062C">
              <w:t>2-043-0</w:t>
            </w:r>
          </w:p>
        </w:tc>
        <w:tc>
          <w:tcPr>
            <w:tcW w:w="909" w:type="dxa"/>
            <w:shd w:val="clear" w:color="auto" w:fill="auto"/>
          </w:tcPr>
          <w:p w14:paraId="1646EF1C" w14:textId="77777777" w:rsidR="00087699" w:rsidRPr="00E7062C" w:rsidRDefault="00087699" w:rsidP="00087699">
            <w:pPr>
              <w:pStyle w:val="StyleTabletextLeft"/>
            </w:pPr>
            <w:r w:rsidRPr="00E7062C">
              <w:t>4440</w:t>
            </w:r>
          </w:p>
        </w:tc>
        <w:tc>
          <w:tcPr>
            <w:tcW w:w="3461" w:type="dxa"/>
            <w:shd w:val="clear" w:color="auto" w:fill="auto"/>
          </w:tcPr>
          <w:p w14:paraId="3A4FB02E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14:paraId="1E26B898" w14:textId="77777777" w:rsidR="00087699" w:rsidRPr="00FF621E" w:rsidRDefault="00087699" w:rsidP="00087699">
            <w:pPr>
              <w:pStyle w:val="StyleTabletextLeft"/>
            </w:pPr>
            <w:r w:rsidRPr="00FF621E">
              <w:t>Carrefour Italia Mobile</w:t>
            </w:r>
          </w:p>
        </w:tc>
      </w:tr>
      <w:tr w:rsidR="00087699" w:rsidRPr="00870C6B" w14:paraId="038A38B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6201FEE" w14:textId="77777777" w:rsidR="00087699" w:rsidRPr="00E7062C" w:rsidRDefault="00087699" w:rsidP="00087699">
            <w:pPr>
              <w:pStyle w:val="StyleTabletextLeft"/>
            </w:pPr>
            <w:r w:rsidRPr="00E7062C">
              <w:t>2-043-2</w:t>
            </w:r>
          </w:p>
        </w:tc>
        <w:tc>
          <w:tcPr>
            <w:tcW w:w="909" w:type="dxa"/>
            <w:shd w:val="clear" w:color="auto" w:fill="auto"/>
          </w:tcPr>
          <w:p w14:paraId="5975C786" w14:textId="77777777" w:rsidR="00087699" w:rsidRPr="00E7062C" w:rsidRDefault="00087699" w:rsidP="00087699">
            <w:pPr>
              <w:pStyle w:val="StyleTabletextLeft"/>
            </w:pPr>
            <w:r w:rsidRPr="00E7062C">
              <w:t>4442</w:t>
            </w:r>
          </w:p>
        </w:tc>
        <w:tc>
          <w:tcPr>
            <w:tcW w:w="3461" w:type="dxa"/>
            <w:shd w:val="clear" w:color="auto" w:fill="auto"/>
          </w:tcPr>
          <w:p w14:paraId="16744642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Milano - via F.lli Rosselli 68</w:t>
            </w:r>
          </w:p>
        </w:tc>
        <w:tc>
          <w:tcPr>
            <w:tcW w:w="4009" w:type="dxa"/>
          </w:tcPr>
          <w:p w14:paraId="05B81F02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870C6B" w14:paraId="7721C55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8AE85AA" w14:textId="77777777" w:rsidR="00087699" w:rsidRPr="00E7062C" w:rsidRDefault="00087699" w:rsidP="00087699">
            <w:pPr>
              <w:pStyle w:val="StyleTabletextLeft"/>
            </w:pPr>
            <w:r w:rsidRPr="00E7062C">
              <w:t>2-043-3</w:t>
            </w:r>
          </w:p>
        </w:tc>
        <w:tc>
          <w:tcPr>
            <w:tcW w:w="909" w:type="dxa"/>
            <w:shd w:val="clear" w:color="auto" w:fill="auto"/>
          </w:tcPr>
          <w:p w14:paraId="0A4ACC03" w14:textId="77777777" w:rsidR="00087699" w:rsidRPr="00E7062C" w:rsidRDefault="00087699" w:rsidP="00087699">
            <w:pPr>
              <w:pStyle w:val="StyleTabletextLeft"/>
            </w:pPr>
            <w:r w:rsidRPr="00E7062C">
              <w:t>4443</w:t>
            </w:r>
          </w:p>
        </w:tc>
        <w:tc>
          <w:tcPr>
            <w:tcW w:w="3461" w:type="dxa"/>
            <w:shd w:val="clear" w:color="auto" w:fill="auto"/>
          </w:tcPr>
          <w:p w14:paraId="72814F3A" w14:textId="77777777" w:rsidR="00087699" w:rsidRPr="00FF621E" w:rsidRDefault="00087699" w:rsidP="00087699">
            <w:pPr>
              <w:pStyle w:val="StyleTabletextLeft"/>
            </w:pPr>
            <w:r w:rsidRPr="00FF621E">
              <w:t>Firenze\Via Quintino Sella, 36</w:t>
            </w:r>
          </w:p>
        </w:tc>
        <w:tc>
          <w:tcPr>
            <w:tcW w:w="4009" w:type="dxa"/>
          </w:tcPr>
          <w:p w14:paraId="65C9507D" w14:textId="77777777" w:rsidR="00087699" w:rsidRPr="00FF621E" w:rsidRDefault="00087699" w:rsidP="00087699">
            <w:pPr>
              <w:pStyle w:val="StyleTabletextLeft"/>
            </w:pPr>
            <w:r w:rsidRPr="00FF621E">
              <w:t>Momax</w:t>
            </w:r>
          </w:p>
        </w:tc>
      </w:tr>
      <w:tr w:rsidR="00087699" w:rsidRPr="00C60ED3" w14:paraId="7FED6D9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9BA292" w14:textId="77777777" w:rsidR="00087699" w:rsidRPr="00E7062C" w:rsidRDefault="00087699" w:rsidP="00087699">
            <w:pPr>
              <w:pStyle w:val="StyleTabletextLeft"/>
            </w:pPr>
            <w:r w:rsidRPr="00E7062C">
              <w:t>2-043-4</w:t>
            </w:r>
          </w:p>
        </w:tc>
        <w:tc>
          <w:tcPr>
            <w:tcW w:w="909" w:type="dxa"/>
            <w:shd w:val="clear" w:color="auto" w:fill="auto"/>
          </w:tcPr>
          <w:p w14:paraId="1EB8957B" w14:textId="77777777" w:rsidR="00087699" w:rsidRPr="00E7062C" w:rsidRDefault="00087699" w:rsidP="00087699">
            <w:pPr>
              <w:pStyle w:val="StyleTabletextLeft"/>
            </w:pPr>
            <w:r w:rsidRPr="00E7062C">
              <w:t>4444</w:t>
            </w:r>
          </w:p>
        </w:tc>
        <w:tc>
          <w:tcPr>
            <w:tcW w:w="3461" w:type="dxa"/>
            <w:shd w:val="clear" w:color="auto" w:fill="auto"/>
          </w:tcPr>
          <w:p w14:paraId="2A4B4C61" w14:textId="77777777" w:rsidR="00087699" w:rsidRPr="00FF621E" w:rsidRDefault="00087699" w:rsidP="00087699">
            <w:pPr>
              <w:pStyle w:val="StyleTabletextLeft"/>
            </w:pPr>
            <w:r w:rsidRPr="00FF621E">
              <w:t>via Montramito 431 Massarosa</w:t>
            </w:r>
          </w:p>
        </w:tc>
        <w:tc>
          <w:tcPr>
            <w:tcW w:w="4009" w:type="dxa"/>
          </w:tcPr>
          <w:p w14:paraId="25BDDDA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Welcome Italia S.p.A.</w:t>
            </w:r>
          </w:p>
        </w:tc>
      </w:tr>
      <w:tr w:rsidR="00087699" w:rsidRPr="00870C6B" w14:paraId="45307C4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931C57" w14:textId="77777777" w:rsidR="00087699" w:rsidRPr="00E7062C" w:rsidRDefault="00087699" w:rsidP="00087699">
            <w:pPr>
              <w:pStyle w:val="StyleTabletextLeft"/>
            </w:pPr>
            <w:r w:rsidRPr="00E7062C">
              <w:t>2-043-5</w:t>
            </w:r>
          </w:p>
        </w:tc>
        <w:tc>
          <w:tcPr>
            <w:tcW w:w="909" w:type="dxa"/>
            <w:shd w:val="clear" w:color="auto" w:fill="auto"/>
          </w:tcPr>
          <w:p w14:paraId="70B31CA1" w14:textId="77777777" w:rsidR="00087699" w:rsidRPr="00E7062C" w:rsidRDefault="00087699" w:rsidP="00087699">
            <w:pPr>
              <w:pStyle w:val="StyleTabletextLeft"/>
            </w:pPr>
            <w:r w:rsidRPr="00E7062C">
              <w:t>4445</w:t>
            </w:r>
          </w:p>
        </w:tc>
        <w:tc>
          <w:tcPr>
            <w:tcW w:w="3461" w:type="dxa"/>
            <w:shd w:val="clear" w:color="auto" w:fill="auto"/>
          </w:tcPr>
          <w:p w14:paraId="225E4354" w14:textId="77777777" w:rsidR="00087699" w:rsidRPr="00FF621E" w:rsidRDefault="00087699" w:rsidP="00087699">
            <w:pPr>
              <w:pStyle w:val="StyleTabletextLeft"/>
            </w:pPr>
            <w:r w:rsidRPr="00FF621E">
              <w:t>Bolzano via Pacinotti 12</w:t>
            </w:r>
          </w:p>
        </w:tc>
        <w:tc>
          <w:tcPr>
            <w:tcW w:w="4009" w:type="dxa"/>
          </w:tcPr>
          <w:p w14:paraId="1549A44B" w14:textId="77777777" w:rsidR="00087699" w:rsidRPr="00FF621E" w:rsidRDefault="00087699" w:rsidP="00087699">
            <w:pPr>
              <w:pStyle w:val="StyleTabletextLeft"/>
            </w:pPr>
            <w:r w:rsidRPr="00FF621E">
              <w:t>Brennercom S.p.A.</w:t>
            </w:r>
          </w:p>
        </w:tc>
      </w:tr>
      <w:tr w:rsidR="00087699" w:rsidRPr="00C60ED3" w14:paraId="465C07B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1BAD7D" w14:textId="77777777" w:rsidR="00087699" w:rsidRPr="00E7062C" w:rsidRDefault="00087699" w:rsidP="00087699">
            <w:pPr>
              <w:pStyle w:val="StyleTabletextLeft"/>
            </w:pPr>
            <w:r w:rsidRPr="00E7062C">
              <w:t>2-043-6</w:t>
            </w:r>
          </w:p>
        </w:tc>
        <w:tc>
          <w:tcPr>
            <w:tcW w:w="909" w:type="dxa"/>
            <w:shd w:val="clear" w:color="auto" w:fill="auto"/>
          </w:tcPr>
          <w:p w14:paraId="70DB997B" w14:textId="77777777" w:rsidR="00087699" w:rsidRPr="00E7062C" w:rsidRDefault="00087699" w:rsidP="00087699">
            <w:pPr>
              <w:pStyle w:val="StyleTabletextLeft"/>
            </w:pPr>
            <w:r w:rsidRPr="00E7062C">
              <w:t>4446</w:t>
            </w:r>
          </w:p>
        </w:tc>
        <w:tc>
          <w:tcPr>
            <w:tcW w:w="3461" w:type="dxa"/>
            <w:shd w:val="clear" w:color="auto" w:fill="auto"/>
          </w:tcPr>
          <w:p w14:paraId="339BF44D" w14:textId="77777777" w:rsidR="00087699" w:rsidRPr="00FF621E" w:rsidRDefault="00087699" w:rsidP="00087699">
            <w:pPr>
              <w:pStyle w:val="StyleTabletextLeft"/>
            </w:pPr>
            <w:r w:rsidRPr="00FF621E">
              <w:t>via E Giannesi 14 Montacchillo</w:t>
            </w:r>
          </w:p>
        </w:tc>
        <w:tc>
          <w:tcPr>
            <w:tcW w:w="4009" w:type="dxa"/>
          </w:tcPr>
          <w:p w14:paraId="00F8081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Welcome Italia S.p.A.</w:t>
            </w:r>
          </w:p>
        </w:tc>
      </w:tr>
      <w:tr w:rsidR="00087699" w:rsidRPr="00C60ED3" w14:paraId="7E63BB3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A0E6C0" w14:textId="77777777" w:rsidR="00087699" w:rsidRPr="00E7062C" w:rsidRDefault="00087699" w:rsidP="00087699">
            <w:pPr>
              <w:pStyle w:val="StyleTabletextLeft"/>
            </w:pPr>
            <w:r w:rsidRPr="00E7062C">
              <w:t>2-043-7</w:t>
            </w:r>
          </w:p>
        </w:tc>
        <w:tc>
          <w:tcPr>
            <w:tcW w:w="909" w:type="dxa"/>
            <w:shd w:val="clear" w:color="auto" w:fill="auto"/>
          </w:tcPr>
          <w:p w14:paraId="5EC12EF0" w14:textId="77777777" w:rsidR="00087699" w:rsidRPr="00E7062C" w:rsidRDefault="00087699" w:rsidP="00087699">
            <w:pPr>
              <w:pStyle w:val="StyleTabletextLeft"/>
            </w:pPr>
            <w:r w:rsidRPr="00E7062C">
              <w:t>4447</w:t>
            </w:r>
          </w:p>
        </w:tc>
        <w:tc>
          <w:tcPr>
            <w:tcW w:w="3461" w:type="dxa"/>
            <w:shd w:val="clear" w:color="auto" w:fill="auto"/>
          </w:tcPr>
          <w:p w14:paraId="34328933" w14:textId="77777777" w:rsidR="00087699" w:rsidRPr="00FF621E" w:rsidRDefault="00087699" w:rsidP="00087699">
            <w:pPr>
              <w:pStyle w:val="StyleTabletextLeft"/>
            </w:pPr>
            <w:r w:rsidRPr="00FF621E">
              <w:t>MILANO VIA LANCETTI - PMMI1</w:t>
            </w:r>
          </w:p>
        </w:tc>
        <w:tc>
          <w:tcPr>
            <w:tcW w:w="4009" w:type="dxa"/>
          </w:tcPr>
          <w:p w14:paraId="11C64578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870C6B" w14:paraId="605350F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116C9E" w14:textId="77777777" w:rsidR="00087699" w:rsidRPr="00E7062C" w:rsidRDefault="00087699" w:rsidP="00087699">
            <w:pPr>
              <w:pStyle w:val="StyleTabletextLeft"/>
            </w:pPr>
            <w:r w:rsidRPr="00E7062C">
              <w:t>2-044-7</w:t>
            </w:r>
          </w:p>
        </w:tc>
        <w:tc>
          <w:tcPr>
            <w:tcW w:w="909" w:type="dxa"/>
            <w:shd w:val="clear" w:color="auto" w:fill="auto"/>
          </w:tcPr>
          <w:p w14:paraId="5E80C230" w14:textId="77777777" w:rsidR="00087699" w:rsidRPr="00E7062C" w:rsidRDefault="00087699" w:rsidP="00087699">
            <w:pPr>
              <w:pStyle w:val="StyleTabletextLeft"/>
            </w:pPr>
            <w:r w:rsidRPr="00E7062C">
              <w:t>4455</w:t>
            </w:r>
          </w:p>
        </w:tc>
        <w:tc>
          <w:tcPr>
            <w:tcW w:w="3461" w:type="dxa"/>
            <w:shd w:val="clear" w:color="auto" w:fill="auto"/>
          </w:tcPr>
          <w:p w14:paraId="0CA68EA5" w14:textId="77777777" w:rsidR="00087699" w:rsidRPr="00FF621E" w:rsidRDefault="00087699" w:rsidP="00087699">
            <w:pPr>
              <w:pStyle w:val="StyleTabletextLeft"/>
            </w:pPr>
            <w:r w:rsidRPr="00FF621E">
              <w:t>Milano\Via Cappuccini, 8</w:t>
            </w:r>
          </w:p>
        </w:tc>
        <w:tc>
          <w:tcPr>
            <w:tcW w:w="4009" w:type="dxa"/>
          </w:tcPr>
          <w:p w14:paraId="6CBB164C" w14:textId="77777777" w:rsidR="00087699" w:rsidRPr="00FF621E" w:rsidRDefault="00087699" w:rsidP="00087699">
            <w:pPr>
              <w:pStyle w:val="StyleTabletextLeft"/>
            </w:pPr>
            <w:r w:rsidRPr="00FF621E">
              <w:t>NewVAS S.p.A.</w:t>
            </w:r>
          </w:p>
        </w:tc>
      </w:tr>
      <w:tr w:rsidR="00087699" w:rsidRPr="00870C6B" w14:paraId="59AFF72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55777B" w14:textId="77777777" w:rsidR="00087699" w:rsidRPr="00E7062C" w:rsidRDefault="00087699" w:rsidP="00087699">
            <w:pPr>
              <w:pStyle w:val="StyleTabletextLeft"/>
            </w:pPr>
            <w:r w:rsidRPr="00E7062C">
              <w:t>2-047-6</w:t>
            </w:r>
          </w:p>
        </w:tc>
        <w:tc>
          <w:tcPr>
            <w:tcW w:w="909" w:type="dxa"/>
            <w:shd w:val="clear" w:color="auto" w:fill="auto"/>
          </w:tcPr>
          <w:p w14:paraId="24D59788" w14:textId="77777777" w:rsidR="00087699" w:rsidRPr="00E7062C" w:rsidRDefault="00087699" w:rsidP="00087699">
            <w:pPr>
              <w:pStyle w:val="StyleTabletextLeft"/>
            </w:pPr>
            <w:r w:rsidRPr="00E7062C">
              <w:t>4478</w:t>
            </w:r>
          </w:p>
        </w:tc>
        <w:tc>
          <w:tcPr>
            <w:tcW w:w="3461" w:type="dxa"/>
            <w:shd w:val="clear" w:color="auto" w:fill="auto"/>
          </w:tcPr>
          <w:p w14:paraId="3122FAF9" w14:textId="77777777" w:rsidR="00087699" w:rsidRPr="00FF621E" w:rsidRDefault="00087699" w:rsidP="00087699">
            <w:pPr>
              <w:pStyle w:val="StyleTabletextLeft"/>
            </w:pPr>
            <w:r w:rsidRPr="00FF621E">
              <w:t>Via Viviani, 8 Milano - PLMI1</w:t>
            </w:r>
          </w:p>
        </w:tc>
        <w:tc>
          <w:tcPr>
            <w:tcW w:w="4009" w:type="dxa"/>
          </w:tcPr>
          <w:p w14:paraId="2602EFA3" w14:textId="77777777" w:rsidR="00087699" w:rsidRPr="00FF621E" w:rsidRDefault="00087699" w:rsidP="00087699">
            <w:pPr>
              <w:pStyle w:val="StyleTabletextLeft"/>
            </w:pPr>
            <w:r w:rsidRPr="00FF621E">
              <w:t>Planetel s.r.l.</w:t>
            </w:r>
          </w:p>
        </w:tc>
      </w:tr>
      <w:tr w:rsidR="00087699" w:rsidRPr="00870C6B" w14:paraId="31E4919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A8D906" w14:textId="77777777" w:rsidR="00087699" w:rsidRPr="00E7062C" w:rsidRDefault="00087699" w:rsidP="00087699">
            <w:pPr>
              <w:pStyle w:val="StyleTabletextLeft"/>
            </w:pPr>
            <w:r w:rsidRPr="00E7062C">
              <w:t>2-047-7</w:t>
            </w:r>
          </w:p>
        </w:tc>
        <w:tc>
          <w:tcPr>
            <w:tcW w:w="909" w:type="dxa"/>
            <w:shd w:val="clear" w:color="auto" w:fill="auto"/>
          </w:tcPr>
          <w:p w14:paraId="3E9A96D1" w14:textId="77777777" w:rsidR="00087699" w:rsidRPr="00E7062C" w:rsidRDefault="00087699" w:rsidP="00087699">
            <w:pPr>
              <w:pStyle w:val="StyleTabletextLeft"/>
            </w:pPr>
            <w:r w:rsidRPr="00E7062C">
              <w:t>4479</w:t>
            </w:r>
          </w:p>
        </w:tc>
        <w:tc>
          <w:tcPr>
            <w:tcW w:w="3461" w:type="dxa"/>
            <w:shd w:val="clear" w:color="auto" w:fill="auto"/>
          </w:tcPr>
          <w:p w14:paraId="4B98AF62" w14:textId="77777777" w:rsidR="00087699" w:rsidRPr="00FF621E" w:rsidRDefault="00087699" w:rsidP="00087699">
            <w:pPr>
              <w:pStyle w:val="StyleTabletextLeft"/>
            </w:pPr>
            <w:r w:rsidRPr="00FF621E">
              <w:t>Via Viviani, 8 Milano - PLMI2</w:t>
            </w:r>
          </w:p>
        </w:tc>
        <w:tc>
          <w:tcPr>
            <w:tcW w:w="4009" w:type="dxa"/>
          </w:tcPr>
          <w:p w14:paraId="3B8D2C2D" w14:textId="77777777" w:rsidR="00087699" w:rsidRPr="00FF621E" w:rsidRDefault="00087699" w:rsidP="00087699">
            <w:pPr>
              <w:pStyle w:val="StyleTabletextLeft"/>
            </w:pPr>
            <w:r w:rsidRPr="00FF621E">
              <w:t>Planetel s.r.l.</w:t>
            </w:r>
          </w:p>
        </w:tc>
      </w:tr>
      <w:tr w:rsidR="00087699" w:rsidRPr="00C60ED3" w14:paraId="6D713FB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B12BA3" w14:textId="77777777" w:rsidR="00087699" w:rsidRPr="00E7062C" w:rsidRDefault="00087699" w:rsidP="00087699">
            <w:pPr>
              <w:pStyle w:val="StyleTabletextLeft"/>
            </w:pPr>
            <w:r w:rsidRPr="00E7062C">
              <w:t>2-048-2</w:t>
            </w:r>
          </w:p>
        </w:tc>
        <w:tc>
          <w:tcPr>
            <w:tcW w:w="909" w:type="dxa"/>
            <w:shd w:val="clear" w:color="auto" w:fill="auto"/>
          </w:tcPr>
          <w:p w14:paraId="2FE3DC64" w14:textId="77777777" w:rsidR="00087699" w:rsidRPr="00E7062C" w:rsidRDefault="00087699" w:rsidP="00087699">
            <w:pPr>
              <w:pStyle w:val="StyleTabletextLeft"/>
            </w:pPr>
            <w:r w:rsidRPr="00E7062C">
              <w:t>4482</w:t>
            </w:r>
          </w:p>
        </w:tc>
        <w:tc>
          <w:tcPr>
            <w:tcW w:w="3461" w:type="dxa"/>
            <w:shd w:val="clear" w:color="auto" w:fill="auto"/>
          </w:tcPr>
          <w:p w14:paraId="538AA97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Bologna/Via Ca Dell'orbo, 34/9 Castenaso</w:t>
            </w:r>
          </w:p>
        </w:tc>
        <w:tc>
          <w:tcPr>
            <w:tcW w:w="4009" w:type="dxa"/>
          </w:tcPr>
          <w:p w14:paraId="099327F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4321261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A63B87" w14:textId="77777777" w:rsidR="00087699" w:rsidRPr="00E7062C" w:rsidRDefault="00087699" w:rsidP="00087699">
            <w:pPr>
              <w:pStyle w:val="StyleTabletextLeft"/>
            </w:pPr>
            <w:r w:rsidRPr="00E7062C">
              <w:t>2-049-3</w:t>
            </w:r>
          </w:p>
        </w:tc>
        <w:tc>
          <w:tcPr>
            <w:tcW w:w="909" w:type="dxa"/>
            <w:shd w:val="clear" w:color="auto" w:fill="auto"/>
          </w:tcPr>
          <w:p w14:paraId="00468130" w14:textId="77777777" w:rsidR="00087699" w:rsidRPr="00E7062C" w:rsidRDefault="00087699" w:rsidP="00087699">
            <w:pPr>
              <w:pStyle w:val="StyleTabletextLeft"/>
            </w:pPr>
            <w:r w:rsidRPr="00E7062C">
              <w:t>4491</w:t>
            </w:r>
          </w:p>
        </w:tc>
        <w:tc>
          <w:tcPr>
            <w:tcW w:w="3461" w:type="dxa"/>
            <w:shd w:val="clear" w:color="auto" w:fill="auto"/>
          </w:tcPr>
          <w:p w14:paraId="2BD6CB6E" w14:textId="77777777" w:rsidR="00087699" w:rsidRPr="00FF621E" w:rsidRDefault="00087699" w:rsidP="00087699">
            <w:pPr>
              <w:pStyle w:val="StyleTabletextLeft"/>
            </w:pPr>
            <w:r w:rsidRPr="00FF621E">
              <w:t>Via Caldera 21/A - Milano</w:t>
            </w:r>
          </w:p>
        </w:tc>
        <w:tc>
          <w:tcPr>
            <w:tcW w:w="4009" w:type="dxa"/>
          </w:tcPr>
          <w:p w14:paraId="6A470F41" w14:textId="77777777" w:rsidR="00087699" w:rsidRPr="00FF621E" w:rsidRDefault="00087699" w:rsidP="00087699">
            <w:pPr>
              <w:pStyle w:val="StyleTabletextLeft"/>
            </w:pPr>
            <w:r w:rsidRPr="00FF621E">
              <w:t>Bellnet International S.r.l.</w:t>
            </w:r>
          </w:p>
        </w:tc>
      </w:tr>
      <w:tr w:rsidR="00087699" w:rsidRPr="00C60ED3" w14:paraId="30E122B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BF8617" w14:textId="77777777" w:rsidR="00087699" w:rsidRPr="00E7062C" w:rsidRDefault="00087699" w:rsidP="00087699">
            <w:pPr>
              <w:pStyle w:val="StyleTabletextLeft"/>
            </w:pPr>
            <w:r w:rsidRPr="00E7062C">
              <w:t>2-049-4</w:t>
            </w:r>
          </w:p>
        </w:tc>
        <w:tc>
          <w:tcPr>
            <w:tcW w:w="909" w:type="dxa"/>
            <w:shd w:val="clear" w:color="auto" w:fill="auto"/>
          </w:tcPr>
          <w:p w14:paraId="7388079B" w14:textId="77777777" w:rsidR="00087699" w:rsidRPr="00E7062C" w:rsidRDefault="00087699" w:rsidP="00087699">
            <w:pPr>
              <w:pStyle w:val="StyleTabletextLeft"/>
            </w:pPr>
            <w:r w:rsidRPr="00E7062C">
              <w:t>4492</w:t>
            </w:r>
          </w:p>
        </w:tc>
        <w:tc>
          <w:tcPr>
            <w:tcW w:w="3461" w:type="dxa"/>
            <w:shd w:val="clear" w:color="auto" w:fill="auto"/>
          </w:tcPr>
          <w:p w14:paraId="4498AAB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VORM2</w:t>
            </w:r>
          </w:p>
        </w:tc>
        <w:tc>
          <w:tcPr>
            <w:tcW w:w="4009" w:type="dxa"/>
          </w:tcPr>
          <w:p w14:paraId="2FD8F2A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5F14BBD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FEB075" w14:textId="77777777" w:rsidR="00087699" w:rsidRPr="00E7062C" w:rsidRDefault="00087699" w:rsidP="00087699">
            <w:pPr>
              <w:pStyle w:val="StyleTabletextLeft"/>
            </w:pPr>
            <w:r w:rsidRPr="00E7062C">
              <w:t>2-050-0</w:t>
            </w:r>
          </w:p>
        </w:tc>
        <w:tc>
          <w:tcPr>
            <w:tcW w:w="909" w:type="dxa"/>
            <w:shd w:val="clear" w:color="auto" w:fill="auto"/>
          </w:tcPr>
          <w:p w14:paraId="10C465C1" w14:textId="77777777" w:rsidR="00087699" w:rsidRPr="00E7062C" w:rsidRDefault="00087699" w:rsidP="00087699">
            <w:pPr>
              <w:pStyle w:val="StyleTabletextLeft"/>
            </w:pPr>
            <w:r w:rsidRPr="00E7062C">
              <w:t>4496</w:t>
            </w:r>
          </w:p>
        </w:tc>
        <w:tc>
          <w:tcPr>
            <w:tcW w:w="3461" w:type="dxa"/>
            <w:shd w:val="clear" w:color="auto" w:fill="auto"/>
          </w:tcPr>
          <w:p w14:paraId="59804A25" w14:textId="77777777" w:rsidR="00087699" w:rsidRPr="00FF621E" w:rsidRDefault="00087699" w:rsidP="00087699">
            <w:pPr>
              <w:pStyle w:val="StyleTabletextLeft"/>
            </w:pPr>
            <w:r w:rsidRPr="00FF621E">
              <w:t>Napoli/Strada Nazionale delle Puglie, 63 - San Vitaliano</w:t>
            </w:r>
          </w:p>
        </w:tc>
        <w:tc>
          <w:tcPr>
            <w:tcW w:w="4009" w:type="dxa"/>
          </w:tcPr>
          <w:p w14:paraId="29A94DA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870C6B" w14:paraId="0D914B6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976D51D" w14:textId="77777777" w:rsidR="00087699" w:rsidRPr="00E7062C" w:rsidRDefault="00087699" w:rsidP="00087699">
            <w:pPr>
              <w:pStyle w:val="StyleTabletextLeft"/>
            </w:pPr>
            <w:r w:rsidRPr="00E7062C">
              <w:t>2-050-1</w:t>
            </w:r>
          </w:p>
        </w:tc>
        <w:tc>
          <w:tcPr>
            <w:tcW w:w="909" w:type="dxa"/>
            <w:shd w:val="clear" w:color="auto" w:fill="auto"/>
          </w:tcPr>
          <w:p w14:paraId="1EDA813E" w14:textId="77777777" w:rsidR="00087699" w:rsidRPr="00E7062C" w:rsidRDefault="00087699" w:rsidP="00087699">
            <w:pPr>
              <w:pStyle w:val="StyleTabletextLeft"/>
            </w:pPr>
            <w:r w:rsidRPr="00E7062C">
              <w:t>4497</w:t>
            </w:r>
          </w:p>
        </w:tc>
        <w:tc>
          <w:tcPr>
            <w:tcW w:w="3461" w:type="dxa"/>
            <w:shd w:val="clear" w:color="auto" w:fill="auto"/>
          </w:tcPr>
          <w:p w14:paraId="3F9CFAD8" w14:textId="77777777" w:rsidR="00087699" w:rsidRPr="00FF621E" w:rsidRDefault="00087699" w:rsidP="00087699">
            <w:pPr>
              <w:pStyle w:val="StyleTabletextLeft"/>
            </w:pPr>
            <w:r w:rsidRPr="00FF621E">
              <w:t>Milano\Viale F. Testi, 7</w:t>
            </w:r>
          </w:p>
        </w:tc>
        <w:tc>
          <w:tcPr>
            <w:tcW w:w="4009" w:type="dxa"/>
          </w:tcPr>
          <w:p w14:paraId="045009B6" w14:textId="77777777" w:rsidR="00087699" w:rsidRPr="00FF621E" w:rsidRDefault="00087699" w:rsidP="00087699">
            <w:pPr>
              <w:pStyle w:val="StyleTabletextLeft"/>
            </w:pPr>
            <w:r w:rsidRPr="00FF621E">
              <w:t>Planetel s.r.l.</w:t>
            </w:r>
          </w:p>
        </w:tc>
      </w:tr>
      <w:tr w:rsidR="00087699" w:rsidRPr="00870C6B" w14:paraId="166938E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A06A8C7" w14:textId="77777777" w:rsidR="00087699" w:rsidRPr="00E7062C" w:rsidRDefault="00087699" w:rsidP="00087699">
            <w:pPr>
              <w:pStyle w:val="StyleTabletextLeft"/>
            </w:pPr>
            <w:r w:rsidRPr="00E7062C">
              <w:t>2-050-2</w:t>
            </w:r>
          </w:p>
        </w:tc>
        <w:tc>
          <w:tcPr>
            <w:tcW w:w="909" w:type="dxa"/>
            <w:shd w:val="clear" w:color="auto" w:fill="auto"/>
          </w:tcPr>
          <w:p w14:paraId="0C85A586" w14:textId="77777777" w:rsidR="00087699" w:rsidRPr="00E7062C" w:rsidRDefault="00087699" w:rsidP="00087699">
            <w:pPr>
              <w:pStyle w:val="StyleTabletextLeft"/>
            </w:pPr>
            <w:r w:rsidRPr="00E7062C">
              <w:t>4498</w:t>
            </w:r>
          </w:p>
        </w:tc>
        <w:tc>
          <w:tcPr>
            <w:tcW w:w="3461" w:type="dxa"/>
            <w:shd w:val="clear" w:color="auto" w:fill="auto"/>
          </w:tcPr>
          <w:p w14:paraId="7E2BC73D" w14:textId="77777777" w:rsidR="00087699" w:rsidRPr="00FF621E" w:rsidRDefault="00087699" w:rsidP="00087699">
            <w:pPr>
              <w:pStyle w:val="StyleTabletextLeft"/>
            </w:pPr>
            <w:r w:rsidRPr="00FF621E">
              <w:t>Milano\Via Caldera, 21</w:t>
            </w:r>
          </w:p>
        </w:tc>
        <w:tc>
          <w:tcPr>
            <w:tcW w:w="4009" w:type="dxa"/>
          </w:tcPr>
          <w:p w14:paraId="70876CE3" w14:textId="77777777" w:rsidR="00087699" w:rsidRPr="00FF621E" w:rsidRDefault="00087699" w:rsidP="00087699">
            <w:pPr>
              <w:pStyle w:val="StyleTabletextLeft"/>
            </w:pPr>
            <w:r w:rsidRPr="00FF621E">
              <w:t>Planetel s.r.l.</w:t>
            </w:r>
          </w:p>
        </w:tc>
      </w:tr>
      <w:tr w:rsidR="00087699" w:rsidRPr="00870C6B" w14:paraId="649CF04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DB7BF51" w14:textId="77777777" w:rsidR="00087699" w:rsidRPr="00E7062C" w:rsidRDefault="00087699" w:rsidP="00087699">
            <w:pPr>
              <w:pStyle w:val="StyleTabletextLeft"/>
            </w:pPr>
            <w:r w:rsidRPr="00E7062C">
              <w:t>2-050-4</w:t>
            </w:r>
          </w:p>
        </w:tc>
        <w:tc>
          <w:tcPr>
            <w:tcW w:w="909" w:type="dxa"/>
            <w:shd w:val="clear" w:color="auto" w:fill="auto"/>
          </w:tcPr>
          <w:p w14:paraId="6D336D60" w14:textId="77777777" w:rsidR="00087699" w:rsidRPr="00E7062C" w:rsidRDefault="00087699" w:rsidP="00087699">
            <w:pPr>
              <w:pStyle w:val="StyleTabletextLeft"/>
            </w:pPr>
            <w:r w:rsidRPr="00E7062C">
              <w:t>4500</w:t>
            </w:r>
          </w:p>
        </w:tc>
        <w:tc>
          <w:tcPr>
            <w:tcW w:w="3461" w:type="dxa"/>
            <w:shd w:val="clear" w:color="auto" w:fill="auto"/>
          </w:tcPr>
          <w:p w14:paraId="68F7EBBE" w14:textId="77777777" w:rsidR="00087699" w:rsidRPr="00FF621E" w:rsidRDefault="00087699" w:rsidP="00087699">
            <w:pPr>
              <w:pStyle w:val="StyleTabletextLeft"/>
            </w:pPr>
            <w:r w:rsidRPr="00FF621E">
              <w:t>Via Tucidide 56 Torre 2 - 20134 Milano</w:t>
            </w:r>
          </w:p>
        </w:tc>
        <w:tc>
          <w:tcPr>
            <w:tcW w:w="4009" w:type="dxa"/>
          </w:tcPr>
          <w:p w14:paraId="0A1BB936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Orange Business Italy S.p.A.</w:t>
            </w:r>
          </w:p>
        </w:tc>
      </w:tr>
      <w:tr w:rsidR="00087699" w:rsidRPr="00870C6B" w14:paraId="275A59E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3BAE5AD" w14:textId="77777777" w:rsidR="00087699" w:rsidRPr="00E7062C" w:rsidRDefault="00087699" w:rsidP="00087699">
            <w:pPr>
              <w:pStyle w:val="StyleTabletextLeft"/>
            </w:pPr>
            <w:r w:rsidRPr="00E7062C">
              <w:t>2-050-5</w:t>
            </w:r>
          </w:p>
        </w:tc>
        <w:tc>
          <w:tcPr>
            <w:tcW w:w="909" w:type="dxa"/>
            <w:shd w:val="clear" w:color="auto" w:fill="auto"/>
          </w:tcPr>
          <w:p w14:paraId="640A10C9" w14:textId="77777777" w:rsidR="00087699" w:rsidRPr="00E7062C" w:rsidRDefault="00087699" w:rsidP="00087699">
            <w:pPr>
              <w:pStyle w:val="StyleTabletextLeft"/>
            </w:pPr>
            <w:r w:rsidRPr="00E7062C">
              <w:t>4501</w:t>
            </w:r>
          </w:p>
        </w:tc>
        <w:tc>
          <w:tcPr>
            <w:tcW w:w="3461" w:type="dxa"/>
            <w:shd w:val="clear" w:color="auto" w:fill="auto"/>
          </w:tcPr>
          <w:p w14:paraId="7132E16F" w14:textId="77777777" w:rsidR="00087699" w:rsidRPr="00FF621E" w:rsidRDefault="00087699" w:rsidP="00087699">
            <w:pPr>
              <w:pStyle w:val="StyleTabletextLeft"/>
            </w:pPr>
            <w:r w:rsidRPr="00FF621E">
              <w:t>Milano/Via Viviani, 8 - DTM2</w:t>
            </w:r>
          </w:p>
        </w:tc>
        <w:tc>
          <w:tcPr>
            <w:tcW w:w="4009" w:type="dxa"/>
          </w:tcPr>
          <w:p w14:paraId="47FF472D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Daily Telecom Mobile S.r.l.</w:t>
            </w:r>
          </w:p>
        </w:tc>
      </w:tr>
      <w:tr w:rsidR="00087699" w:rsidRPr="00C60ED3" w14:paraId="35F8A00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0378A25" w14:textId="77777777" w:rsidR="00087699" w:rsidRPr="00E7062C" w:rsidRDefault="00087699" w:rsidP="00087699">
            <w:pPr>
              <w:pStyle w:val="StyleTabletextLeft"/>
            </w:pPr>
            <w:r w:rsidRPr="00E7062C">
              <w:t>2-050-7</w:t>
            </w:r>
          </w:p>
        </w:tc>
        <w:tc>
          <w:tcPr>
            <w:tcW w:w="909" w:type="dxa"/>
            <w:shd w:val="clear" w:color="auto" w:fill="auto"/>
          </w:tcPr>
          <w:p w14:paraId="7DBB931E" w14:textId="77777777" w:rsidR="00087699" w:rsidRPr="00E7062C" w:rsidRDefault="00087699" w:rsidP="00087699">
            <w:pPr>
              <w:pStyle w:val="StyleTabletextLeft"/>
            </w:pPr>
            <w:r w:rsidRPr="00E7062C">
              <w:t>4503</w:t>
            </w:r>
          </w:p>
        </w:tc>
        <w:tc>
          <w:tcPr>
            <w:tcW w:w="3461" w:type="dxa"/>
            <w:shd w:val="clear" w:color="auto" w:fill="auto"/>
          </w:tcPr>
          <w:p w14:paraId="2007D266" w14:textId="77777777" w:rsidR="00087699" w:rsidRPr="00FF621E" w:rsidRDefault="00087699" w:rsidP="00087699">
            <w:pPr>
              <w:pStyle w:val="StyleTabletextLeft"/>
            </w:pPr>
            <w:r w:rsidRPr="00FF621E">
              <w:t>Via Caldera 21 Milano - ATMI2</w:t>
            </w:r>
          </w:p>
        </w:tc>
        <w:tc>
          <w:tcPr>
            <w:tcW w:w="4009" w:type="dxa"/>
          </w:tcPr>
          <w:p w14:paraId="671F472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087699" w:rsidRPr="00C60ED3" w14:paraId="047D6CE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E20A4C8" w14:textId="77777777" w:rsidR="00087699" w:rsidRPr="00E7062C" w:rsidRDefault="00087699" w:rsidP="00087699">
            <w:pPr>
              <w:pStyle w:val="StyleTabletextLeft"/>
            </w:pPr>
            <w:r w:rsidRPr="00E7062C">
              <w:t>2-051-0</w:t>
            </w:r>
          </w:p>
        </w:tc>
        <w:tc>
          <w:tcPr>
            <w:tcW w:w="909" w:type="dxa"/>
            <w:shd w:val="clear" w:color="auto" w:fill="auto"/>
          </w:tcPr>
          <w:p w14:paraId="655E5DE0" w14:textId="77777777" w:rsidR="00087699" w:rsidRPr="00E7062C" w:rsidRDefault="00087699" w:rsidP="00087699">
            <w:pPr>
              <w:pStyle w:val="StyleTabletextLeft"/>
            </w:pPr>
            <w:r w:rsidRPr="00E7062C">
              <w:t>4504</w:t>
            </w:r>
          </w:p>
        </w:tc>
        <w:tc>
          <w:tcPr>
            <w:tcW w:w="3461" w:type="dxa"/>
            <w:shd w:val="clear" w:color="auto" w:fill="auto"/>
          </w:tcPr>
          <w:p w14:paraId="704456AE" w14:textId="77777777" w:rsidR="00087699" w:rsidRPr="00FF621E" w:rsidRDefault="00087699" w:rsidP="00087699">
            <w:pPr>
              <w:pStyle w:val="StyleTabletextLeft"/>
            </w:pPr>
            <w:r w:rsidRPr="00FF621E">
              <w:t>MILANO VIA LANCETTI - PMMI2</w:t>
            </w:r>
          </w:p>
        </w:tc>
        <w:tc>
          <w:tcPr>
            <w:tcW w:w="4009" w:type="dxa"/>
          </w:tcPr>
          <w:p w14:paraId="08BE382B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771CAD6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C815B0" w14:textId="77777777" w:rsidR="00087699" w:rsidRPr="00E7062C" w:rsidRDefault="00087699" w:rsidP="00087699">
            <w:pPr>
              <w:pStyle w:val="StyleTabletextLeft"/>
            </w:pPr>
            <w:r w:rsidRPr="00E7062C">
              <w:t>2-051-1</w:t>
            </w:r>
          </w:p>
        </w:tc>
        <w:tc>
          <w:tcPr>
            <w:tcW w:w="909" w:type="dxa"/>
            <w:shd w:val="clear" w:color="auto" w:fill="auto"/>
          </w:tcPr>
          <w:p w14:paraId="48F4E21F" w14:textId="77777777" w:rsidR="00087699" w:rsidRPr="00E7062C" w:rsidRDefault="00087699" w:rsidP="00087699">
            <w:pPr>
              <w:pStyle w:val="StyleTabletextLeft"/>
            </w:pPr>
            <w:r w:rsidRPr="00E7062C">
              <w:t>4505</w:t>
            </w:r>
          </w:p>
        </w:tc>
        <w:tc>
          <w:tcPr>
            <w:tcW w:w="3461" w:type="dxa"/>
            <w:shd w:val="clear" w:color="auto" w:fill="auto"/>
          </w:tcPr>
          <w:p w14:paraId="7593894A" w14:textId="77777777" w:rsidR="00087699" w:rsidRPr="00FF621E" w:rsidRDefault="00087699" w:rsidP="00087699">
            <w:pPr>
              <w:pStyle w:val="StyleTabletextLeft"/>
            </w:pPr>
            <w:r w:rsidRPr="00FF621E">
              <w:t>MILANO VIA LANCETTI - PMMI3</w:t>
            </w:r>
          </w:p>
        </w:tc>
        <w:tc>
          <w:tcPr>
            <w:tcW w:w="4009" w:type="dxa"/>
          </w:tcPr>
          <w:p w14:paraId="3806C768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335E1F1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364E32" w14:textId="77777777" w:rsidR="00087699" w:rsidRPr="00E7062C" w:rsidRDefault="00087699" w:rsidP="00087699">
            <w:pPr>
              <w:pStyle w:val="StyleTabletextLeft"/>
            </w:pPr>
            <w:r w:rsidRPr="00E7062C">
              <w:t>2-051-2</w:t>
            </w:r>
          </w:p>
        </w:tc>
        <w:tc>
          <w:tcPr>
            <w:tcW w:w="909" w:type="dxa"/>
            <w:shd w:val="clear" w:color="auto" w:fill="auto"/>
          </w:tcPr>
          <w:p w14:paraId="1862AA1C" w14:textId="77777777" w:rsidR="00087699" w:rsidRPr="00E7062C" w:rsidRDefault="00087699" w:rsidP="00087699">
            <w:pPr>
              <w:pStyle w:val="StyleTabletextLeft"/>
            </w:pPr>
            <w:r w:rsidRPr="00E7062C">
              <w:t>4506</w:t>
            </w:r>
          </w:p>
        </w:tc>
        <w:tc>
          <w:tcPr>
            <w:tcW w:w="3461" w:type="dxa"/>
            <w:shd w:val="clear" w:color="auto" w:fill="auto"/>
          </w:tcPr>
          <w:p w14:paraId="1C24B4C3" w14:textId="77777777" w:rsidR="00087699" w:rsidRPr="00FF621E" w:rsidRDefault="00087699" w:rsidP="00087699">
            <w:pPr>
              <w:pStyle w:val="StyleTabletextLeft"/>
            </w:pPr>
            <w:r w:rsidRPr="00FF621E">
              <w:t>Cremona/Via Persico, 31A</w:t>
            </w:r>
          </w:p>
        </w:tc>
        <w:tc>
          <w:tcPr>
            <w:tcW w:w="4009" w:type="dxa"/>
          </w:tcPr>
          <w:p w14:paraId="47376658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LINEA COM S.r.l</w:t>
            </w:r>
          </w:p>
        </w:tc>
      </w:tr>
      <w:tr w:rsidR="00087699" w:rsidRPr="00C60ED3" w14:paraId="31655D9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DB0554" w14:textId="77777777" w:rsidR="00087699" w:rsidRPr="00E7062C" w:rsidRDefault="00087699" w:rsidP="00087699">
            <w:pPr>
              <w:pStyle w:val="StyleTabletextLeft"/>
            </w:pPr>
            <w:r w:rsidRPr="00E7062C">
              <w:t>2-051-4</w:t>
            </w:r>
          </w:p>
        </w:tc>
        <w:tc>
          <w:tcPr>
            <w:tcW w:w="909" w:type="dxa"/>
            <w:shd w:val="clear" w:color="auto" w:fill="auto"/>
          </w:tcPr>
          <w:p w14:paraId="396830CC" w14:textId="77777777" w:rsidR="00087699" w:rsidRPr="00E7062C" w:rsidRDefault="00087699" w:rsidP="00087699">
            <w:pPr>
              <w:pStyle w:val="StyleTabletextLeft"/>
            </w:pPr>
            <w:r w:rsidRPr="00E7062C">
              <w:t>4508</w:t>
            </w:r>
          </w:p>
        </w:tc>
        <w:tc>
          <w:tcPr>
            <w:tcW w:w="3461" w:type="dxa"/>
            <w:shd w:val="clear" w:color="auto" w:fill="auto"/>
          </w:tcPr>
          <w:p w14:paraId="6D24CE4F" w14:textId="77777777" w:rsidR="00087699" w:rsidRPr="00FF621E" w:rsidRDefault="00087699" w:rsidP="00087699">
            <w:pPr>
              <w:pStyle w:val="StyleTabletextLeft"/>
            </w:pPr>
            <w:r w:rsidRPr="00FF621E">
              <w:t>Via Caldera 21 20153 Milano</w:t>
            </w:r>
          </w:p>
        </w:tc>
        <w:tc>
          <w:tcPr>
            <w:tcW w:w="4009" w:type="dxa"/>
          </w:tcPr>
          <w:p w14:paraId="380BA27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Digitel Italia S.p.A.</w:t>
            </w:r>
          </w:p>
        </w:tc>
      </w:tr>
      <w:tr w:rsidR="00087699" w:rsidRPr="00870C6B" w14:paraId="3531455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C35A72" w14:textId="77777777" w:rsidR="00087699" w:rsidRPr="00E7062C" w:rsidRDefault="00087699" w:rsidP="00087699">
            <w:pPr>
              <w:pStyle w:val="StyleTabletextLeft"/>
            </w:pPr>
            <w:r w:rsidRPr="00E7062C">
              <w:t>2-051-5</w:t>
            </w:r>
          </w:p>
        </w:tc>
        <w:tc>
          <w:tcPr>
            <w:tcW w:w="909" w:type="dxa"/>
            <w:shd w:val="clear" w:color="auto" w:fill="auto"/>
          </w:tcPr>
          <w:p w14:paraId="197187EE" w14:textId="77777777" w:rsidR="00087699" w:rsidRPr="00E7062C" w:rsidRDefault="00087699" w:rsidP="00087699">
            <w:pPr>
              <w:pStyle w:val="StyleTabletextLeft"/>
            </w:pPr>
            <w:r w:rsidRPr="00E7062C">
              <w:t>4509</w:t>
            </w:r>
          </w:p>
        </w:tc>
        <w:tc>
          <w:tcPr>
            <w:tcW w:w="3461" w:type="dxa"/>
            <w:shd w:val="clear" w:color="auto" w:fill="auto"/>
          </w:tcPr>
          <w:p w14:paraId="33787800" w14:textId="77777777" w:rsidR="00087699" w:rsidRPr="00FF621E" w:rsidRDefault="00087699" w:rsidP="00087699">
            <w:pPr>
              <w:pStyle w:val="StyleTabletextLeft"/>
            </w:pPr>
            <w:r w:rsidRPr="00FF621E">
              <w:t>Milano/Via Lancetti Martini, 23</w:t>
            </w:r>
          </w:p>
        </w:tc>
        <w:tc>
          <w:tcPr>
            <w:tcW w:w="4009" w:type="dxa"/>
          </w:tcPr>
          <w:p w14:paraId="2FA056DE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Daily Telecom Mobile S.r.l.</w:t>
            </w:r>
          </w:p>
        </w:tc>
      </w:tr>
      <w:tr w:rsidR="00087699" w:rsidRPr="00870C6B" w14:paraId="12819EA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E3DC10B" w14:textId="77777777" w:rsidR="00087699" w:rsidRPr="00E7062C" w:rsidRDefault="00087699" w:rsidP="00087699">
            <w:pPr>
              <w:pStyle w:val="StyleTabletextLeft"/>
            </w:pPr>
            <w:r w:rsidRPr="00E7062C">
              <w:t>2-051-6</w:t>
            </w:r>
          </w:p>
        </w:tc>
        <w:tc>
          <w:tcPr>
            <w:tcW w:w="909" w:type="dxa"/>
            <w:shd w:val="clear" w:color="auto" w:fill="auto"/>
          </w:tcPr>
          <w:p w14:paraId="6223A3CD" w14:textId="77777777" w:rsidR="00087699" w:rsidRPr="00E7062C" w:rsidRDefault="00087699" w:rsidP="00087699">
            <w:pPr>
              <w:pStyle w:val="StyleTabletextLeft"/>
            </w:pPr>
            <w:r w:rsidRPr="00E7062C">
              <w:t>4510</w:t>
            </w:r>
          </w:p>
        </w:tc>
        <w:tc>
          <w:tcPr>
            <w:tcW w:w="3461" w:type="dxa"/>
            <w:shd w:val="clear" w:color="auto" w:fill="auto"/>
          </w:tcPr>
          <w:p w14:paraId="0C4FE36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della Valle dei Fontanili, 29</w:t>
            </w:r>
          </w:p>
        </w:tc>
        <w:tc>
          <w:tcPr>
            <w:tcW w:w="4009" w:type="dxa"/>
          </w:tcPr>
          <w:p w14:paraId="6FD326BA" w14:textId="77777777" w:rsidR="00087699" w:rsidRPr="00FF621E" w:rsidRDefault="00087699" w:rsidP="00087699">
            <w:pPr>
              <w:pStyle w:val="StyleTabletextLeft"/>
            </w:pPr>
            <w:r w:rsidRPr="00FF621E">
              <w:t>Noverca S.r.l.</w:t>
            </w:r>
          </w:p>
        </w:tc>
      </w:tr>
      <w:tr w:rsidR="00087699" w:rsidRPr="00870C6B" w14:paraId="038B499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AFB0CE" w14:textId="77777777" w:rsidR="00087699" w:rsidRPr="00E7062C" w:rsidRDefault="00087699" w:rsidP="00087699">
            <w:pPr>
              <w:pStyle w:val="StyleTabletextLeft"/>
            </w:pPr>
            <w:r w:rsidRPr="00E7062C">
              <w:t>2-051-7</w:t>
            </w:r>
          </w:p>
        </w:tc>
        <w:tc>
          <w:tcPr>
            <w:tcW w:w="909" w:type="dxa"/>
            <w:shd w:val="clear" w:color="auto" w:fill="auto"/>
          </w:tcPr>
          <w:p w14:paraId="1C1E7D4B" w14:textId="77777777" w:rsidR="00087699" w:rsidRPr="00E7062C" w:rsidRDefault="00087699" w:rsidP="00087699">
            <w:pPr>
              <w:pStyle w:val="StyleTabletextLeft"/>
            </w:pPr>
            <w:r w:rsidRPr="00E7062C">
              <w:t>4511</w:t>
            </w:r>
          </w:p>
        </w:tc>
        <w:tc>
          <w:tcPr>
            <w:tcW w:w="3461" w:type="dxa"/>
            <w:shd w:val="clear" w:color="auto" w:fill="auto"/>
          </w:tcPr>
          <w:p w14:paraId="58B9716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Milano/Viale De Gasperi, 2 (S. Donato Milanese)</w:t>
            </w:r>
          </w:p>
        </w:tc>
        <w:tc>
          <w:tcPr>
            <w:tcW w:w="4009" w:type="dxa"/>
          </w:tcPr>
          <w:p w14:paraId="5D403703" w14:textId="77777777" w:rsidR="00087699" w:rsidRPr="00FF621E" w:rsidRDefault="00087699" w:rsidP="00087699">
            <w:pPr>
              <w:pStyle w:val="StyleTabletextLeft"/>
            </w:pPr>
            <w:r w:rsidRPr="00FF621E">
              <w:t>Noverca S.r.l.</w:t>
            </w:r>
          </w:p>
        </w:tc>
      </w:tr>
      <w:tr w:rsidR="00087699" w:rsidRPr="00870C6B" w14:paraId="78AE145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92844A" w14:textId="77777777" w:rsidR="00087699" w:rsidRPr="00E7062C" w:rsidRDefault="00087699" w:rsidP="00087699">
            <w:pPr>
              <w:pStyle w:val="StyleTabletextLeft"/>
            </w:pPr>
            <w:r w:rsidRPr="00E7062C">
              <w:t>2-093-0</w:t>
            </w:r>
          </w:p>
        </w:tc>
        <w:tc>
          <w:tcPr>
            <w:tcW w:w="909" w:type="dxa"/>
            <w:shd w:val="clear" w:color="auto" w:fill="auto"/>
          </w:tcPr>
          <w:p w14:paraId="3CE9D656" w14:textId="77777777" w:rsidR="00087699" w:rsidRPr="00E7062C" w:rsidRDefault="00087699" w:rsidP="00087699">
            <w:pPr>
              <w:pStyle w:val="StyleTabletextLeft"/>
            </w:pPr>
            <w:r w:rsidRPr="00E7062C">
              <w:t>4840</w:t>
            </w:r>
          </w:p>
        </w:tc>
        <w:tc>
          <w:tcPr>
            <w:tcW w:w="3461" w:type="dxa"/>
            <w:shd w:val="clear" w:color="auto" w:fill="auto"/>
          </w:tcPr>
          <w:p w14:paraId="71D077B5" w14:textId="77777777" w:rsidR="00087699" w:rsidRPr="00FF621E" w:rsidRDefault="00087699" w:rsidP="00087699">
            <w:pPr>
              <w:pStyle w:val="StyleTabletextLeft"/>
            </w:pPr>
            <w:r w:rsidRPr="00FF621E">
              <w:t>Via Caldera 21 - Milano</w:t>
            </w:r>
          </w:p>
        </w:tc>
        <w:tc>
          <w:tcPr>
            <w:tcW w:w="4009" w:type="dxa"/>
          </w:tcPr>
          <w:p w14:paraId="658D4C1E" w14:textId="77777777" w:rsidR="00087699" w:rsidRPr="00FF621E" w:rsidRDefault="00087699" w:rsidP="00087699">
            <w:pPr>
              <w:pStyle w:val="StyleTabletextLeft"/>
            </w:pPr>
            <w:r w:rsidRPr="00FF621E">
              <w:t>Messagenet S.p.A.</w:t>
            </w:r>
          </w:p>
        </w:tc>
      </w:tr>
      <w:tr w:rsidR="00087699" w:rsidRPr="00870C6B" w14:paraId="042A9E8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94FD1C2" w14:textId="77777777" w:rsidR="00087699" w:rsidRPr="00E7062C" w:rsidRDefault="00087699" w:rsidP="00087699">
            <w:pPr>
              <w:pStyle w:val="StyleTabletextLeft"/>
            </w:pPr>
            <w:r w:rsidRPr="00E7062C">
              <w:t>2-093-7</w:t>
            </w:r>
          </w:p>
        </w:tc>
        <w:tc>
          <w:tcPr>
            <w:tcW w:w="909" w:type="dxa"/>
            <w:shd w:val="clear" w:color="auto" w:fill="auto"/>
          </w:tcPr>
          <w:p w14:paraId="162ECC22" w14:textId="77777777" w:rsidR="00087699" w:rsidRPr="00E7062C" w:rsidRDefault="00087699" w:rsidP="00087699">
            <w:pPr>
              <w:pStyle w:val="StyleTabletextLeft"/>
            </w:pPr>
            <w:r w:rsidRPr="00E7062C">
              <w:t>4847</w:t>
            </w:r>
          </w:p>
        </w:tc>
        <w:tc>
          <w:tcPr>
            <w:tcW w:w="3461" w:type="dxa"/>
            <w:shd w:val="clear" w:color="auto" w:fill="auto"/>
          </w:tcPr>
          <w:p w14:paraId="1C59E0DD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Caldera, 21</w:t>
            </w:r>
          </w:p>
        </w:tc>
        <w:tc>
          <w:tcPr>
            <w:tcW w:w="4009" w:type="dxa"/>
          </w:tcPr>
          <w:p w14:paraId="3F142DB7" w14:textId="77777777" w:rsidR="00087699" w:rsidRPr="00FF621E" w:rsidRDefault="00087699" w:rsidP="00087699">
            <w:pPr>
              <w:pStyle w:val="StyleTabletextLeft"/>
            </w:pPr>
            <w:r w:rsidRPr="00FF621E">
              <w:t>Itelsi S.r.l.</w:t>
            </w:r>
          </w:p>
        </w:tc>
      </w:tr>
      <w:tr w:rsidR="00087699" w:rsidRPr="00BC2C1A" w14:paraId="61B59FB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0F3FE1" w14:textId="77777777" w:rsidR="00087699" w:rsidRPr="00E7062C" w:rsidRDefault="00087699" w:rsidP="00087699">
            <w:pPr>
              <w:pStyle w:val="StyleTabletextLeft"/>
            </w:pPr>
            <w:r w:rsidRPr="00E7062C">
              <w:t>2-094-2</w:t>
            </w:r>
          </w:p>
        </w:tc>
        <w:tc>
          <w:tcPr>
            <w:tcW w:w="909" w:type="dxa"/>
            <w:shd w:val="clear" w:color="auto" w:fill="auto"/>
          </w:tcPr>
          <w:p w14:paraId="4E12A175" w14:textId="77777777" w:rsidR="00087699" w:rsidRPr="00E7062C" w:rsidRDefault="00087699" w:rsidP="00087699">
            <w:pPr>
              <w:pStyle w:val="StyleTabletextLeft"/>
            </w:pPr>
            <w:r w:rsidRPr="00E7062C">
              <w:t>4850</w:t>
            </w:r>
          </w:p>
        </w:tc>
        <w:tc>
          <w:tcPr>
            <w:tcW w:w="3461" w:type="dxa"/>
            <w:shd w:val="clear" w:color="auto" w:fill="auto"/>
          </w:tcPr>
          <w:p w14:paraId="3BC8F61F" w14:textId="77777777" w:rsidR="00087699" w:rsidRPr="00FF621E" w:rsidRDefault="00087699" w:rsidP="00087699">
            <w:pPr>
              <w:pStyle w:val="StyleTabletextLeft"/>
            </w:pPr>
            <w:r w:rsidRPr="00FF621E">
              <w:t>Via Boccanelli 21, ROMA - WTRM1</w:t>
            </w:r>
          </w:p>
        </w:tc>
        <w:tc>
          <w:tcPr>
            <w:tcW w:w="4009" w:type="dxa"/>
          </w:tcPr>
          <w:p w14:paraId="2796DD54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087699" w:rsidRPr="00BC2C1A" w14:paraId="24F9BFF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BD95F7" w14:textId="77777777" w:rsidR="00087699" w:rsidRPr="00E7062C" w:rsidRDefault="00087699" w:rsidP="00087699">
            <w:pPr>
              <w:pStyle w:val="StyleTabletextLeft"/>
            </w:pPr>
            <w:r w:rsidRPr="00E7062C">
              <w:t>2-094-3</w:t>
            </w:r>
          </w:p>
        </w:tc>
        <w:tc>
          <w:tcPr>
            <w:tcW w:w="909" w:type="dxa"/>
            <w:shd w:val="clear" w:color="auto" w:fill="auto"/>
          </w:tcPr>
          <w:p w14:paraId="772ECDB7" w14:textId="77777777" w:rsidR="00087699" w:rsidRPr="00E7062C" w:rsidRDefault="00087699" w:rsidP="00087699">
            <w:pPr>
              <w:pStyle w:val="StyleTabletextLeft"/>
            </w:pPr>
            <w:r w:rsidRPr="00E7062C">
              <w:t>4851</w:t>
            </w:r>
          </w:p>
        </w:tc>
        <w:tc>
          <w:tcPr>
            <w:tcW w:w="3461" w:type="dxa"/>
            <w:shd w:val="clear" w:color="auto" w:fill="auto"/>
          </w:tcPr>
          <w:p w14:paraId="5996CD08" w14:textId="77777777" w:rsidR="00087699" w:rsidRPr="00FF621E" w:rsidRDefault="00087699" w:rsidP="00087699">
            <w:pPr>
              <w:pStyle w:val="StyleTabletextLeft"/>
            </w:pPr>
            <w:r w:rsidRPr="00FF621E">
              <w:t>Via Boccanelli 21, ROMA - WTRM2</w:t>
            </w:r>
          </w:p>
        </w:tc>
        <w:tc>
          <w:tcPr>
            <w:tcW w:w="4009" w:type="dxa"/>
          </w:tcPr>
          <w:p w14:paraId="094486F3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087699" w:rsidRPr="00C60ED3" w14:paraId="21B92A3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C473117" w14:textId="77777777" w:rsidR="00087699" w:rsidRPr="00E7062C" w:rsidRDefault="00087699" w:rsidP="00087699">
            <w:pPr>
              <w:pStyle w:val="StyleTabletextLeft"/>
            </w:pPr>
            <w:r w:rsidRPr="00E7062C">
              <w:lastRenderedPageBreak/>
              <w:t>2-094-4</w:t>
            </w:r>
          </w:p>
        </w:tc>
        <w:tc>
          <w:tcPr>
            <w:tcW w:w="909" w:type="dxa"/>
            <w:shd w:val="clear" w:color="auto" w:fill="auto"/>
          </w:tcPr>
          <w:p w14:paraId="72331392" w14:textId="77777777" w:rsidR="00087699" w:rsidRPr="00E7062C" w:rsidRDefault="00087699" w:rsidP="00087699">
            <w:pPr>
              <w:pStyle w:val="StyleTabletextLeft"/>
            </w:pPr>
            <w:r w:rsidRPr="00E7062C">
              <w:t>4852</w:t>
            </w:r>
          </w:p>
        </w:tc>
        <w:tc>
          <w:tcPr>
            <w:tcW w:w="3461" w:type="dxa"/>
            <w:shd w:val="clear" w:color="auto" w:fill="auto"/>
          </w:tcPr>
          <w:p w14:paraId="2C82CE89" w14:textId="77777777" w:rsidR="00087699" w:rsidRPr="00FF621E" w:rsidRDefault="00087699" w:rsidP="00087699">
            <w:pPr>
              <w:pStyle w:val="StyleTabletextLeft"/>
            </w:pPr>
            <w:r w:rsidRPr="00FF621E">
              <w:t>MILANO VIA LANCETTI - PMMI4</w:t>
            </w:r>
          </w:p>
        </w:tc>
        <w:tc>
          <w:tcPr>
            <w:tcW w:w="4009" w:type="dxa"/>
          </w:tcPr>
          <w:p w14:paraId="313A3968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870C6B" w14:paraId="05AF3A3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964FBC" w14:textId="77777777" w:rsidR="00087699" w:rsidRPr="00E7062C" w:rsidRDefault="00087699" w:rsidP="00087699">
            <w:pPr>
              <w:pStyle w:val="StyleTabletextLeft"/>
            </w:pPr>
            <w:r w:rsidRPr="00E7062C">
              <w:t>2-094-5</w:t>
            </w:r>
          </w:p>
        </w:tc>
        <w:tc>
          <w:tcPr>
            <w:tcW w:w="909" w:type="dxa"/>
            <w:shd w:val="clear" w:color="auto" w:fill="auto"/>
          </w:tcPr>
          <w:p w14:paraId="3C7DB684" w14:textId="77777777" w:rsidR="00087699" w:rsidRPr="00E7062C" w:rsidRDefault="00087699" w:rsidP="00087699">
            <w:pPr>
              <w:pStyle w:val="StyleTabletextLeft"/>
            </w:pPr>
            <w:r w:rsidRPr="00E7062C">
              <w:t>4853</w:t>
            </w:r>
          </w:p>
        </w:tc>
        <w:tc>
          <w:tcPr>
            <w:tcW w:w="3461" w:type="dxa"/>
            <w:shd w:val="clear" w:color="auto" w:fill="auto"/>
          </w:tcPr>
          <w:p w14:paraId="3DCFA9EA" w14:textId="77777777" w:rsidR="00087699" w:rsidRPr="00FF621E" w:rsidRDefault="00087699" w:rsidP="00087699">
            <w:pPr>
              <w:pStyle w:val="StyleTabletextLeft"/>
            </w:pPr>
            <w:r w:rsidRPr="00FF621E">
              <w:t>Trento via Ernesto Sestan 5</w:t>
            </w:r>
          </w:p>
        </w:tc>
        <w:tc>
          <w:tcPr>
            <w:tcW w:w="4009" w:type="dxa"/>
          </w:tcPr>
          <w:p w14:paraId="62B6462E" w14:textId="77777777" w:rsidR="00087699" w:rsidRPr="00FF621E" w:rsidRDefault="00087699" w:rsidP="00087699">
            <w:pPr>
              <w:pStyle w:val="StyleTabletextLeft"/>
            </w:pPr>
            <w:r w:rsidRPr="00FF621E">
              <w:t>Digitel Mobile Srl</w:t>
            </w:r>
          </w:p>
        </w:tc>
      </w:tr>
      <w:tr w:rsidR="00087699" w:rsidRPr="00C60ED3" w14:paraId="52C9509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58175C" w14:textId="77777777" w:rsidR="00087699" w:rsidRPr="00E7062C" w:rsidRDefault="00087699" w:rsidP="00087699">
            <w:pPr>
              <w:pStyle w:val="StyleTabletextLeft"/>
            </w:pPr>
            <w:r w:rsidRPr="00E7062C">
              <w:t>2-094-6</w:t>
            </w:r>
          </w:p>
        </w:tc>
        <w:tc>
          <w:tcPr>
            <w:tcW w:w="909" w:type="dxa"/>
            <w:shd w:val="clear" w:color="auto" w:fill="auto"/>
          </w:tcPr>
          <w:p w14:paraId="0484E8AF" w14:textId="77777777" w:rsidR="00087699" w:rsidRPr="00E7062C" w:rsidRDefault="00087699" w:rsidP="00087699">
            <w:pPr>
              <w:pStyle w:val="StyleTabletextLeft"/>
            </w:pPr>
            <w:r w:rsidRPr="00E7062C">
              <w:t>4854</w:t>
            </w:r>
          </w:p>
        </w:tc>
        <w:tc>
          <w:tcPr>
            <w:tcW w:w="3461" w:type="dxa"/>
            <w:shd w:val="clear" w:color="auto" w:fill="auto"/>
          </w:tcPr>
          <w:p w14:paraId="79DF4741" w14:textId="77777777" w:rsidR="00087699" w:rsidRPr="00FF621E" w:rsidRDefault="00087699" w:rsidP="00087699">
            <w:pPr>
              <w:pStyle w:val="StyleTabletextLeft"/>
            </w:pPr>
            <w:r w:rsidRPr="00FF621E">
              <w:t>MILANO VIA LANCETTI - PMMI5</w:t>
            </w:r>
          </w:p>
        </w:tc>
        <w:tc>
          <w:tcPr>
            <w:tcW w:w="4009" w:type="dxa"/>
          </w:tcPr>
          <w:p w14:paraId="05BD85F9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BC2C1A" w14:paraId="5E65F1B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256E00" w14:textId="77777777" w:rsidR="00087699" w:rsidRPr="00E7062C" w:rsidRDefault="00087699" w:rsidP="00087699">
            <w:pPr>
              <w:pStyle w:val="StyleTabletextLeft"/>
            </w:pPr>
            <w:r w:rsidRPr="00E7062C">
              <w:t>2-095-4</w:t>
            </w:r>
          </w:p>
        </w:tc>
        <w:tc>
          <w:tcPr>
            <w:tcW w:w="909" w:type="dxa"/>
            <w:shd w:val="clear" w:color="auto" w:fill="auto"/>
          </w:tcPr>
          <w:p w14:paraId="06F9B1DF" w14:textId="77777777" w:rsidR="00087699" w:rsidRPr="00E7062C" w:rsidRDefault="00087699" w:rsidP="00087699">
            <w:pPr>
              <w:pStyle w:val="StyleTabletextLeft"/>
            </w:pPr>
            <w:r w:rsidRPr="00E7062C">
              <w:t>4860</w:t>
            </w:r>
          </w:p>
        </w:tc>
        <w:tc>
          <w:tcPr>
            <w:tcW w:w="3461" w:type="dxa"/>
            <w:shd w:val="clear" w:color="auto" w:fill="auto"/>
          </w:tcPr>
          <w:p w14:paraId="34297082" w14:textId="77777777" w:rsidR="00087699" w:rsidRPr="00FF621E" w:rsidRDefault="00087699" w:rsidP="00087699">
            <w:pPr>
              <w:pStyle w:val="StyleTabletextLeft"/>
            </w:pPr>
            <w:r w:rsidRPr="00FF621E">
              <w:t>Via Cavriana, 14 MILANO</w:t>
            </w:r>
          </w:p>
        </w:tc>
        <w:tc>
          <w:tcPr>
            <w:tcW w:w="4009" w:type="dxa"/>
          </w:tcPr>
          <w:p w14:paraId="34CE036B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087699" w:rsidRPr="00C60ED3" w14:paraId="521BEA8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7F5FAA1" w14:textId="77777777" w:rsidR="00087699" w:rsidRPr="00E7062C" w:rsidRDefault="00087699" w:rsidP="00087699">
            <w:pPr>
              <w:pStyle w:val="StyleTabletextLeft"/>
            </w:pPr>
            <w:r w:rsidRPr="00E7062C">
              <w:t>2-095-5</w:t>
            </w:r>
          </w:p>
        </w:tc>
        <w:tc>
          <w:tcPr>
            <w:tcW w:w="909" w:type="dxa"/>
            <w:shd w:val="clear" w:color="auto" w:fill="auto"/>
          </w:tcPr>
          <w:p w14:paraId="029CB87A" w14:textId="77777777" w:rsidR="00087699" w:rsidRPr="00E7062C" w:rsidRDefault="00087699" w:rsidP="00087699">
            <w:pPr>
              <w:pStyle w:val="StyleTabletextLeft"/>
            </w:pPr>
            <w:r w:rsidRPr="00E7062C">
              <w:t>4861</w:t>
            </w:r>
          </w:p>
        </w:tc>
        <w:tc>
          <w:tcPr>
            <w:tcW w:w="3461" w:type="dxa"/>
            <w:shd w:val="clear" w:color="auto" w:fill="auto"/>
          </w:tcPr>
          <w:p w14:paraId="515DC675" w14:textId="77777777" w:rsidR="00087699" w:rsidRPr="00FF621E" w:rsidRDefault="00087699" w:rsidP="00087699">
            <w:pPr>
              <w:pStyle w:val="StyleTabletextLeft"/>
            </w:pPr>
            <w:r w:rsidRPr="00FF621E">
              <w:t>Via Caldera 21 - 20153 Milano</w:t>
            </w:r>
          </w:p>
        </w:tc>
        <w:tc>
          <w:tcPr>
            <w:tcW w:w="4009" w:type="dxa"/>
          </w:tcPr>
          <w:p w14:paraId="159361C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Alena ICT S.R.L</w:t>
            </w:r>
          </w:p>
        </w:tc>
      </w:tr>
      <w:tr w:rsidR="00087699" w:rsidRPr="00870C6B" w14:paraId="2EBD610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0072CB" w14:textId="77777777" w:rsidR="00087699" w:rsidRPr="00E7062C" w:rsidRDefault="00087699" w:rsidP="00087699">
            <w:pPr>
              <w:pStyle w:val="StyleTabletextLeft"/>
            </w:pPr>
            <w:r w:rsidRPr="00E7062C">
              <w:t>2-095-7</w:t>
            </w:r>
          </w:p>
        </w:tc>
        <w:tc>
          <w:tcPr>
            <w:tcW w:w="909" w:type="dxa"/>
            <w:shd w:val="clear" w:color="auto" w:fill="auto"/>
          </w:tcPr>
          <w:p w14:paraId="704088FF" w14:textId="77777777" w:rsidR="00087699" w:rsidRPr="00E7062C" w:rsidRDefault="00087699" w:rsidP="00087699">
            <w:pPr>
              <w:pStyle w:val="StyleTabletextLeft"/>
            </w:pPr>
            <w:r w:rsidRPr="00E7062C">
              <w:t>4863</w:t>
            </w:r>
          </w:p>
        </w:tc>
        <w:tc>
          <w:tcPr>
            <w:tcW w:w="3461" w:type="dxa"/>
            <w:shd w:val="clear" w:color="auto" w:fill="auto"/>
          </w:tcPr>
          <w:p w14:paraId="76D481C4" w14:textId="77777777" w:rsidR="00087699" w:rsidRPr="00FF621E" w:rsidRDefault="00087699" w:rsidP="00087699">
            <w:pPr>
              <w:pStyle w:val="StyleTabletextLeft"/>
            </w:pPr>
            <w:r w:rsidRPr="00FF621E">
              <w:t>VIA LANCETTI MARTINI 23 - 20159 MILANO</w:t>
            </w:r>
          </w:p>
        </w:tc>
        <w:tc>
          <w:tcPr>
            <w:tcW w:w="4009" w:type="dxa"/>
          </w:tcPr>
          <w:p w14:paraId="51832208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087699" w:rsidRPr="00C60ED3" w14:paraId="109E7AF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4108E3" w14:textId="77777777" w:rsidR="00087699" w:rsidRPr="00E7062C" w:rsidRDefault="00087699" w:rsidP="00087699">
            <w:pPr>
              <w:pStyle w:val="StyleTabletextLeft"/>
            </w:pPr>
            <w:r w:rsidRPr="00E7062C">
              <w:t>2-157-7</w:t>
            </w:r>
          </w:p>
        </w:tc>
        <w:tc>
          <w:tcPr>
            <w:tcW w:w="909" w:type="dxa"/>
            <w:shd w:val="clear" w:color="auto" w:fill="auto"/>
          </w:tcPr>
          <w:p w14:paraId="03FECC27" w14:textId="77777777" w:rsidR="00087699" w:rsidRPr="00E7062C" w:rsidRDefault="00087699" w:rsidP="00087699">
            <w:pPr>
              <w:pStyle w:val="StyleTabletextLeft"/>
            </w:pPr>
            <w:r w:rsidRPr="00E7062C">
              <w:t>5359</w:t>
            </w:r>
          </w:p>
        </w:tc>
        <w:tc>
          <w:tcPr>
            <w:tcW w:w="3461" w:type="dxa"/>
            <w:shd w:val="clear" w:color="auto" w:fill="auto"/>
          </w:tcPr>
          <w:p w14:paraId="60EAA5EB" w14:textId="77777777" w:rsidR="00087699" w:rsidRPr="00FF621E" w:rsidRDefault="00087699" w:rsidP="00087699">
            <w:pPr>
              <w:pStyle w:val="StyleTabletextLeft"/>
            </w:pPr>
            <w:r w:rsidRPr="00FF621E">
              <w:t>MILANO VIA LANCETTI - PMMI6</w:t>
            </w:r>
          </w:p>
        </w:tc>
        <w:tc>
          <w:tcPr>
            <w:tcW w:w="4009" w:type="dxa"/>
          </w:tcPr>
          <w:p w14:paraId="24EC1997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870C6B" w14:paraId="38034FB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ADF3529" w14:textId="77777777" w:rsidR="00087699" w:rsidRPr="00E7062C" w:rsidRDefault="00087699" w:rsidP="00087699">
            <w:pPr>
              <w:pStyle w:val="StyleTabletextLeft"/>
            </w:pPr>
            <w:r w:rsidRPr="00E7062C">
              <w:t>2-158-0</w:t>
            </w:r>
          </w:p>
        </w:tc>
        <w:tc>
          <w:tcPr>
            <w:tcW w:w="909" w:type="dxa"/>
            <w:shd w:val="clear" w:color="auto" w:fill="auto"/>
          </w:tcPr>
          <w:p w14:paraId="500735EB" w14:textId="77777777" w:rsidR="00087699" w:rsidRPr="00E7062C" w:rsidRDefault="00087699" w:rsidP="00087699">
            <w:pPr>
              <w:pStyle w:val="StyleTabletextLeft"/>
            </w:pPr>
            <w:r w:rsidRPr="00E7062C">
              <w:t>5360</w:t>
            </w:r>
          </w:p>
        </w:tc>
        <w:tc>
          <w:tcPr>
            <w:tcW w:w="3461" w:type="dxa"/>
            <w:shd w:val="clear" w:color="auto" w:fill="auto"/>
          </w:tcPr>
          <w:p w14:paraId="3FAC51E9" w14:textId="77777777" w:rsidR="00087699" w:rsidRPr="00FF621E" w:rsidRDefault="00087699" w:rsidP="00087699">
            <w:pPr>
              <w:pStyle w:val="StyleTabletextLeft"/>
            </w:pPr>
            <w:r w:rsidRPr="00FF621E">
              <w:t>via caldera milano</w:t>
            </w:r>
          </w:p>
        </w:tc>
        <w:tc>
          <w:tcPr>
            <w:tcW w:w="4009" w:type="dxa"/>
          </w:tcPr>
          <w:p w14:paraId="50CF33CE" w14:textId="77777777" w:rsidR="00087699" w:rsidRPr="00FF621E" w:rsidRDefault="00087699" w:rsidP="00087699">
            <w:pPr>
              <w:pStyle w:val="StyleTabletextLeft"/>
            </w:pPr>
            <w:r w:rsidRPr="00FF621E">
              <w:t>Teslatel</w:t>
            </w:r>
          </w:p>
        </w:tc>
      </w:tr>
      <w:tr w:rsidR="00087699" w:rsidRPr="00870C6B" w14:paraId="43794C0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15C5D7" w14:textId="77777777" w:rsidR="00087699" w:rsidRPr="00E7062C" w:rsidRDefault="00087699" w:rsidP="00087699">
            <w:pPr>
              <w:pStyle w:val="StyleTabletextLeft"/>
            </w:pPr>
            <w:r w:rsidRPr="00E7062C">
              <w:t>2-158-1</w:t>
            </w:r>
          </w:p>
        </w:tc>
        <w:tc>
          <w:tcPr>
            <w:tcW w:w="909" w:type="dxa"/>
            <w:shd w:val="clear" w:color="auto" w:fill="auto"/>
          </w:tcPr>
          <w:p w14:paraId="4853C94F" w14:textId="77777777" w:rsidR="00087699" w:rsidRPr="00E7062C" w:rsidRDefault="00087699" w:rsidP="00087699">
            <w:pPr>
              <w:pStyle w:val="StyleTabletextLeft"/>
            </w:pPr>
            <w:r w:rsidRPr="00E7062C">
              <w:t>5361</w:t>
            </w:r>
          </w:p>
        </w:tc>
        <w:tc>
          <w:tcPr>
            <w:tcW w:w="3461" w:type="dxa"/>
            <w:shd w:val="clear" w:color="auto" w:fill="auto"/>
          </w:tcPr>
          <w:p w14:paraId="515EAD72" w14:textId="77777777" w:rsidR="00087699" w:rsidRPr="00FF621E" w:rsidRDefault="00087699" w:rsidP="00087699">
            <w:pPr>
              <w:pStyle w:val="StyleTabletextLeft"/>
            </w:pPr>
            <w:r w:rsidRPr="00FF621E">
              <w:t>Via Bernina - MILANO</w:t>
            </w:r>
          </w:p>
        </w:tc>
        <w:tc>
          <w:tcPr>
            <w:tcW w:w="4009" w:type="dxa"/>
          </w:tcPr>
          <w:p w14:paraId="3830CEC6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870C6B" w14:paraId="751DB40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66C166" w14:textId="77777777" w:rsidR="00087699" w:rsidRPr="00E7062C" w:rsidRDefault="00087699" w:rsidP="00087699">
            <w:pPr>
              <w:pStyle w:val="StyleTabletextLeft"/>
            </w:pPr>
            <w:r w:rsidRPr="00E7062C">
              <w:t>2-158-5</w:t>
            </w:r>
          </w:p>
        </w:tc>
        <w:tc>
          <w:tcPr>
            <w:tcW w:w="909" w:type="dxa"/>
            <w:shd w:val="clear" w:color="auto" w:fill="auto"/>
          </w:tcPr>
          <w:p w14:paraId="44162E83" w14:textId="77777777" w:rsidR="00087699" w:rsidRPr="00E7062C" w:rsidRDefault="00087699" w:rsidP="00087699">
            <w:pPr>
              <w:pStyle w:val="StyleTabletextLeft"/>
            </w:pPr>
            <w:r w:rsidRPr="00E7062C">
              <w:t>5365</w:t>
            </w:r>
          </w:p>
        </w:tc>
        <w:tc>
          <w:tcPr>
            <w:tcW w:w="3461" w:type="dxa"/>
            <w:shd w:val="clear" w:color="auto" w:fill="auto"/>
          </w:tcPr>
          <w:p w14:paraId="220323DE" w14:textId="77777777" w:rsidR="00087699" w:rsidRPr="00FF621E" w:rsidRDefault="00087699" w:rsidP="00087699">
            <w:pPr>
              <w:pStyle w:val="StyleTabletextLeft"/>
            </w:pPr>
            <w:r w:rsidRPr="00FF621E">
              <w:t>Via Anagnina, 203 - ROMA</w:t>
            </w:r>
          </w:p>
        </w:tc>
        <w:tc>
          <w:tcPr>
            <w:tcW w:w="4009" w:type="dxa"/>
          </w:tcPr>
          <w:p w14:paraId="6D83D20A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870C6B" w14:paraId="66AB3A8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906E0D" w14:textId="77777777" w:rsidR="00087699" w:rsidRPr="00E7062C" w:rsidRDefault="00087699" w:rsidP="00087699">
            <w:pPr>
              <w:pStyle w:val="StyleTabletextLeft"/>
            </w:pPr>
            <w:r w:rsidRPr="00E7062C">
              <w:t>2-159-4</w:t>
            </w:r>
          </w:p>
        </w:tc>
        <w:tc>
          <w:tcPr>
            <w:tcW w:w="909" w:type="dxa"/>
            <w:shd w:val="clear" w:color="auto" w:fill="auto"/>
          </w:tcPr>
          <w:p w14:paraId="32DAA5CA" w14:textId="77777777" w:rsidR="00087699" w:rsidRPr="00E7062C" w:rsidRDefault="00087699" w:rsidP="00087699">
            <w:pPr>
              <w:pStyle w:val="StyleTabletextLeft"/>
            </w:pPr>
            <w:r w:rsidRPr="00E7062C">
              <w:t>5372</w:t>
            </w:r>
          </w:p>
        </w:tc>
        <w:tc>
          <w:tcPr>
            <w:tcW w:w="3461" w:type="dxa"/>
            <w:shd w:val="clear" w:color="auto" w:fill="auto"/>
          </w:tcPr>
          <w:p w14:paraId="091711A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Via del Lavoro, 85 - Casalecchio sul Reno (BO)</w:t>
            </w:r>
          </w:p>
        </w:tc>
        <w:tc>
          <w:tcPr>
            <w:tcW w:w="4009" w:type="dxa"/>
          </w:tcPr>
          <w:p w14:paraId="550CC9EC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870C6B" w14:paraId="067FEEA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F20891" w14:textId="77777777" w:rsidR="00087699" w:rsidRPr="00E7062C" w:rsidRDefault="00087699" w:rsidP="00087699">
            <w:pPr>
              <w:pStyle w:val="StyleTabletextLeft"/>
            </w:pPr>
            <w:r w:rsidRPr="00E7062C">
              <w:t>2-159-7</w:t>
            </w:r>
          </w:p>
        </w:tc>
        <w:tc>
          <w:tcPr>
            <w:tcW w:w="909" w:type="dxa"/>
            <w:shd w:val="clear" w:color="auto" w:fill="auto"/>
          </w:tcPr>
          <w:p w14:paraId="4D3F783E" w14:textId="77777777" w:rsidR="00087699" w:rsidRPr="00E7062C" w:rsidRDefault="00087699" w:rsidP="00087699">
            <w:pPr>
              <w:pStyle w:val="StyleTabletextLeft"/>
            </w:pPr>
            <w:r w:rsidRPr="00E7062C">
              <w:t>5375</w:t>
            </w:r>
          </w:p>
        </w:tc>
        <w:tc>
          <w:tcPr>
            <w:tcW w:w="3461" w:type="dxa"/>
            <w:shd w:val="clear" w:color="auto" w:fill="auto"/>
          </w:tcPr>
          <w:p w14:paraId="16F4CD0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Via G. Ferraris, 40/D - NAPOLI</w:t>
            </w:r>
          </w:p>
        </w:tc>
        <w:tc>
          <w:tcPr>
            <w:tcW w:w="4009" w:type="dxa"/>
          </w:tcPr>
          <w:p w14:paraId="486930BF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C60ED3" w14:paraId="5B82B2D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F21E6E" w14:textId="77777777" w:rsidR="00087699" w:rsidRPr="00E7062C" w:rsidRDefault="00087699" w:rsidP="00087699">
            <w:pPr>
              <w:pStyle w:val="StyleTabletextLeft"/>
            </w:pPr>
            <w:r w:rsidRPr="00E7062C">
              <w:t>2-181-4</w:t>
            </w:r>
          </w:p>
        </w:tc>
        <w:tc>
          <w:tcPr>
            <w:tcW w:w="909" w:type="dxa"/>
            <w:shd w:val="clear" w:color="auto" w:fill="auto"/>
          </w:tcPr>
          <w:p w14:paraId="0786458B" w14:textId="77777777" w:rsidR="00087699" w:rsidRPr="00E7062C" w:rsidRDefault="00087699" w:rsidP="00087699">
            <w:pPr>
              <w:pStyle w:val="StyleTabletextLeft"/>
            </w:pPr>
            <w:r w:rsidRPr="00E7062C">
              <w:t>5548</w:t>
            </w:r>
          </w:p>
        </w:tc>
        <w:tc>
          <w:tcPr>
            <w:tcW w:w="3461" w:type="dxa"/>
            <w:shd w:val="clear" w:color="auto" w:fill="auto"/>
          </w:tcPr>
          <w:p w14:paraId="4526A868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PMTO1</w:t>
            </w:r>
          </w:p>
        </w:tc>
        <w:tc>
          <w:tcPr>
            <w:tcW w:w="4009" w:type="dxa"/>
          </w:tcPr>
          <w:p w14:paraId="77177F7C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3A0D8E5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144A4F" w14:textId="77777777" w:rsidR="00087699" w:rsidRPr="00E7062C" w:rsidRDefault="00087699" w:rsidP="00087699">
            <w:pPr>
              <w:pStyle w:val="StyleTabletextLeft"/>
            </w:pPr>
            <w:r w:rsidRPr="00E7062C">
              <w:t>2-183-3</w:t>
            </w:r>
          </w:p>
        </w:tc>
        <w:tc>
          <w:tcPr>
            <w:tcW w:w="909" w:type="dxa"/>
            <w:shd w:val="clear" w:color="auto" w:fill="auto"/>
          </w:tcPr>
          <w:p w14:paraId="65738EDD" w14:textId="77777777" w:rsidR="00087699" w:rsidRPr="00E7062C" w:rsidRDefault="00087699" w:rsidP="00087699">
            <w:pPr>
              <w:pStyle w:val="StyleTabletextLeft"/>
            </w:pPr>
            <w:r w:rsidRPr="00E7062C">
              <w:t>5563</w:t>
            </w:r>
          </w:p>
        </w:tc>
        <w:tc>
          <w:tcPr>
            <w:tcW w:w="3461" w:type="dxa"/>
            <w:shd w:val="clear" w:color="auto" w:fill="auto"/>
          </w:tcPr>
          <w:p w14:paraId="1D3CB02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PMTO2</w:t>
            </w:r>
          </w:p>
        </w:tc>
        <w:tc>
          <w:tcPr>
            <w:tcW w:w="4009" w:type="dxa"/>
          </w:tcPr>
          <w:p w14:paraId="3C3E3895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3D90611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1B3E48" w14:textId="77777777" w:rsidR="00087699" w:rsidRPr="00E7062C" w:rsidRDefault="00087699" w:rsidP="00087699">
            <w:pPr>
              <w:pStyle w:val="StyleTabletextLeft"/>
            </w:pPr>
            <w:r w:rsidRPr="00E7062C">
              <w:t>2-183-4</w:t>
            </w:r>
          </w:p>
        </w:tc>
        <w:tc>
          <w:tcPr>
            <w:tcW w:w="909" w:type="dxa"/>
            <w:shd w:val="clear" w:color="auto" w:fill="auto"/>
          </w:tcPr>
          <w:p w14:paraId="71312858" w14:textId="77777777" w:rsidR="00087699" w:rsidRPr="00E7062C" w:rsidRDefault="00087699" w:rsidP="00087699">
            <w:pPr>
              <w:pStyle w:val="StyleTabletextLeft"/>
            </w:pPr>
            <w:r w:rsidRPr="00E7062C">
              <w:t>5564</w:t>
            </w:r>
          </w:p>
        </w:tc>
        <w:tc>
          <w:tcPr>
            <w:tcW w:w="3461" w:type="dxa"/>
            <w:shd w:val="clear" w:color="auto" w:fill="auto"/>
          </w:tcPr>
          <w:p w14:paraId="05E5B028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PMTO3</w:t>
            </w:r>
          </w:p>
        </w:tc>
        <w:tc>
          <w:tcPr>
            <w:tcW w:w="4009" w:type="dxa"/>
          </w:tcPr>
          <w:p w14:paraId="57A3AF7E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7C10963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6EAAEC3" w14:textId="77777777" w:rsidR="00087699" w:rsidRPr="00E7062C" w:rsidRDefault="00087699" w:rsidP="00087699">
            <w:pPr>
              <w:pStyle w:val="StyleTabletextLeft"/>
            </w:pPr>
            <w:r w:rsidRPr="00E7062C">
              <w:t>2-183-5</w:t>
            </w:r>
          </w:p>
        </w:tc>
        <w:tc>
          <w:tcPr>
            <w:tcW w:w="909" w:type="dxa"/>
            <w:shd w:val="clear" w:color="auto" w:fill="auto"/>
          </w:tcPr>
          <w:p w14:paraId="543F5A23" w14:textId="77777777" w:rsidR="00087699" w:rsidRPr="00E7062C" w:rsidRDefault="00087699" w:rsidP="00087699">
            <w:pPr>
              <w:pStyle w:val="StyleTabletextLeft"/>
            </w:pPr>
            <w:r w:rsidRPr="00E7062C">
              <w:t>5565</w:t>
            </w:r>
          </w:p>
        </w:tc>
        <w:tc>
          <w:tcPr>
            <w:tcW w:w="3461" w:type="dxa"/>
            <w:shd w:val="clear" w:color="auto" w:fill="auto"/>
          </w:tcPr>
          <w:p w14:paraId="1D71CEC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PMTO4</w:t>
            </w:r>
          </w:p>
        </w:tc>
        <w:tc>
          <w:tcPr>
            <w:tcW w:w="4009" w:type="dxa"/>
          </w:tcPr>
          <w:p w14:paraId="32157404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523570B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60ABBB" w14:textId="77777777" w:rsidR="00087699" w:rsidRPr="00E7062C" w:rsidRDefault="00087699" w:rsidP="00087699">
            <w:pPr>
              <w:pStyle w:val="StyleTabletextLeft"/>
            </w:pPr>
            <w:r w:rsidRPr="00E7062C">
              <w:t>2-183-6</w:t>
            </w:r>
          </w:p>
        </w:tc>
        <w:tc>
          <w:tcPr>
            <w:tcW w:w="909" w:type="dxa"/>
            <w:shd w:val="clear" w:color="auto" w:fill="auto"/>
          </w:tcPr>
          <w:p w14:paraId="4EA8EB4A" w14:textId="77777777" w:rsidR="00087699" w:rsidRPr="00E7062C" w:rsidRDefault="00087699" w:rsidP="00087699">
            <w:pPr>
              <w:pStyle w:val="StyleTabletextLeft"/>
            </w:pPr>
            <w:r w:rsidRPr="00E7062C">
              <w:t>5566</w:t>
            </w:r>
          </w:p>
        </w:tc>
        <w:tc>
          <w:tcPr>
            <w:tcW w:w="3461" w:type="dxa"/>
            <w:shd w:val="clear" w:color="auto" w:fill="auto"/>
          </w:tcPr>
          <w:p w14:paraId="4157653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PMTO5</w:t>
            </w:r>
          </w:p>
        </w:tc>
        <w:tc>
          <w:tcPr>
            <w:tcW w:w="4009" w:type="dxa"/>
          </w:tcPr>
          <w:p w14:paraId="50D338C3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4BC6AB8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333C68" w14:textId="77777777" w:rsidR="00087699" w:rsidRPr="00E7062C" w:rsidRDefault="00087699" w:rsidP="00087699">
            <w:pPr>
              <w:pStyle w:val="StyleTabletextLeft"/>
            </w:pPr>
            <w:r w:rsidRPr="00E7062C">
              <w:t>2-207-1</w:t>
            </w:r>
          </w:p>
        </w:tc>
        <w:tc>
          <w:tcPr>
            <w:tcW w:w="909" w:type="dxa"/>
            <w:shd w:val="clear" w:color="auto" w:fill="auto"/>
          </w:tcPr>
          <w:p w14:paraId="33A146A3" w14:textId="77777777" w:rsidR="00087699" w:rsidRPr="00E7062C" w:rsidRDefault="00087699" w:rsidP="00087699">
            <w:pPr>
              <w:pStyle w:val="StyleTabletextLeft"/>
            </w:pPr>
            <w:r w:rsidRPr="00E7062C">
              <w:t>5753</w:t>
            </w:r>
          </w:p>
        </w:tc>
        <w:tc>
          <w:tcPr>
            <w:tcW w:w="3461" w:type="dxa"/>
            <w:shd w:val="clear" w:color="auto" w:fill="auto"/>
          </w:tcPr>
          <w:p w14:paraId="4D1FA16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 C.SO TAZZOLI - PMTO6</w:t>
            </w:r>
          </w:p>
        </w:tc>
        <w:tc>
          <w:tcPr>
            <w:tcW w:w="4009" w:type="dxa"/>
          </w:tcPr>
          <w:p w14:paraId="51808DA4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870C6B" w14:paraId="695E5FB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FAE9FC0" w14:textId="77777777" w:rsidR="00087699" w:rsidRPr="00E7062C" w:rsidRDefault="00087699" w:rsidP="00087699">
            <w:pPr>
              <w:pStyle w:val="StyleTabletextLeft"/>
            </w:pPr>
            <w:r w:rsidRPr="00E7062C">
              <w:t>2-207-2</w:t>
            </w:r>
          </w:p>
        </w:tc>
        <w:tc>
          <w:tcPr>
            <w:tcW w:w="909" w:type="dxa"/>
            <w:shd w:val="clear" w:color="auto" w:fill="auto"/>
          </w:tcPr>
          <w:p w14:paraId="09335674" w14:textId="77777777" w:rsidR="00087699" w:rsidRPr="00E7062C" w:rsidRDefault="00087699" w:rsidP="00087699">
            <w:pPr>
              <w:pStyle w:val="StyleTabletextLeft"/>
            </w:pPr>
            <w:r w:rsidRPr="00E7062C">
              <w:t>5754</w:t>
            </w:r>
          </w:p>
        </w:tc>
        <w:tc>
          <w:tcPr>
            <w:tcW w:w="3461" w:type="dxa"/>
            <w:shd w:val="clear" w:color="auto" w:fill="auto"/>
          </w:tcPr>
          <w:p w14:paraId="1188617B" w14:textId="77777777" w:rsidR="00087699" w:rsidRPr="00FF621E" w:rsidRDefault="00087699" w:rsidP="00087699">
            <w:pPr>
              <w:pStyle w:val="StyleTabletextLeft"/>
            </w:pPr>
            <w:r w:rsidRPr="00FF621E">
              <w:t>MILANO VIA CALDERA 21</w:t>
            </w:r>
          </w:p>
        </w:tc>
        <w:tc>
          <w:tcPr>
            <w:tcW w:w="4009" w:type="dxa"/>
          </w:tcPr>
          <w:p w14:paraId="38106E25" w14:textId="77777777" w:rsidR="00087699" w:rsidRPr="00FF621E" w:rsidRDefault="00087699" w:rsidP="00087699">
            <w:pPr>
              <w:pStyle w:val="StyleTabletextLeft"/>
            </w:pPr>
            <w:r w:rsidRPr="00FF621E">
              <w:t>SMS Italia</w:t>
            </w:r>
          </w:p>
        </w:tc>
      </w:tr>
      <w:tr w:rsidR="00087699" w:rsidRPr="00C60ED3" w14:paraId="3740C24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8A4332" w14:textId="77777777" w:rsidR="00087699" w:rsidRPr="00E7062C" w:rsidRDefault="00087699" w:rsidP="00087699">
            <w:pPr>
              <w:pStyle w:val="StyleTabletextLeft"/>
            </w:pPr>
            <w:r w:rsidRPr="00E7062C">
              <w:t>2-207-7</w:t>
            </w:r>
          </w:p>
        </w:tc>
        <w:tc>
          <w:tcPr>
            <w:tcW w:w="909" w:type="dxa"/>
            <w:shd w:val="clear" w:color="auto" w:fill="auto"/>
          </w:tcPr>
          <w:p w14:paraId="2740C7F5" w14:textId="77777777" w:rsidR="00087699" w:rsidRPr="00E7062C" w:rsidRDefault="00087699" w:rsidP="00087699">
            <w:pPr>
              <w:pStyle w:val="StyleTabletextLeft"/>
            </w:pPr>
            <w:r w:rsidRPr="00E7062C">
              <w:t>5759</w:t>
            </w:r>
          </w:p>
        </w:tc>
        <w:tc>
          <w:tcPr>
            <w:tcW w:w="3461" w:type="dxa"/>
            <w:shd w:val="clear" w:color="auto" w:fill="auto"/>
          </w:tcPr>
          <w:p w14:paraId="7B43BFF7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21 - ATMI1</w:t>
            </w:r>
          </w:p>
        </w:tc>
        <w:tc>
          <w:tcPr>
            <w:tcW w:w="4009" w:type="dxa"/>
          </w:tcPr>
          <w:p w14:paraId="71286F3F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087699" w:rsidRPr="00C60ED3" w14:paraId="7001D3C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6A7B35" w14:textId="77777777" w:rsidR="00087699" w:rsidRPr="00E7062C" w:rsidRDefault="00087699" w:rsidP="00087699">
            <w:pPr>
              <w:pStyle w:val="StyleTabletextLeft"/>
            </w:pPr>
            <w:r w:rsidRPr="00E7062C">
              <w:t>2-216-0</w:t>
            </w:r>
          </w:p>
        </w:tc>
        <w:tc>
          <w:tcPr>
            <w:tcW w:w="909" w:type="dxa"/>
            <w:shd w:val="clear" w:color="auto" w:fill="auto"/>
          </w:tcPr>
          <w:p w14:paraId="7205706D" w14:textId="77777777" w:rsidR="00087699" w:rsidRPr="00E7062C" w:rsidRDefault="00087699" w:rsidP="00087699">
            <w:pPr>
              <w:pStyle w:val="StyleTabletextLeft"/>
            </w:pPr>
            <w:r w:rsidRPr="00E7062C">
              <w:t>5824</w:t>
            </w:r>
          </w:p>
        </w:tc>
        <w:tc>
          <w:tcPr>
            <w:tcW w:w="3461" w:type="dxa"/>
            <w:shd w:val="clear" w:color="auto" w:fill="auto"/>
          </w:tcPr>
          <w:p w14:paraId="55B6ED13" w14:textId="77777777" w:rsidR="00087699" w:rsidRPr="00FF621E" w:rsidRDefault="00087699" w:rsidP="00087699">
            <w:pPr>
              <w:pStyle w:val="StyleTabletextLeft"/>
            </w:pPr>
            <w:r w:rsidRPr="00FF621E">
              <w:t>Torino corso Tazzoli - PMTO7</w:t>
            </w:r>
          </w:p>
        </w:tc>
        <w:tc>
          <w:tcPr>
            <w:tcW w:w="4009" w:type="dxa"/>
          </w:tcPr>
          <w:p w14:paraId="65B1C5E5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546A11F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268796" w14:textId="77777777" w:rsidR="00087699" w:rsidRPr="00E7062C" w:rsidRDefault="00087699" w:rsidP="00087699">
            <w:pPr>
              <w:pStyle w:val="StyleTabletextLeft"/>
            </w:pPr>
            <w:r w:rsidRPr="00E7062C">
              <w:t>2-216-1</w:t>
            </w:r>
          </w:p>
        </w:tc>
        <w:tc>
          <w:tcPr>
            <w:tcW w:w="909" w:type="dxa"/>
            <w:shd w:val="clear" w:color="auto" w:fill="auto"/>
          </w:tcPr>
          <w:p w14:paraId="0E2C3693" w14:textId="77777777" w:rsidR="00087699" w:rsidRPr="00E7062C" w:rsidRDefault="00087699" w:rsidP="00087699">
            <w:pPr>
              <w:pStyle w:val="StyleTabletextLeft"/>
            </w:pPr>
            <w:r w:rsidRPr="00E7062C">
              <w:t>5825</w:t>
            </w:r>
          </w:p>
        </w:tc>
        <w:tc>
          <w:tcPr>
            <w:tcW w:w="3461" w:type="dxa"/>
            <w:shd w:val="clear" w:color="auto" w:fill="auto"/>
          </w:tcPr>
          <w:p w14:paraId="513657E7" w14:textId="77777777" w:rsidR="00087699" w:rsidRPr="00FF621E" w:rsidRDefault="00087699" w:rsidP="00087699">
            <w:pPr>
              <w:pStyle w:val="StyleTabletextLeft"/>
            </w:pPr>
            <w:r w:rsidRPr="00FF621E">
              <w:t>MILANO VIA LANCETTI - PMMI7</w:t>
            </w:r>
          </w:p>
        </w:tc>
        <w:tc>
          <w:tcPr>
            <w:tcW w:w="4009" w:type="dxa"/>
          </w:tcPr>
          <w:p w14:paraId="2CD72318" w14:textId="77777777" w:rsidR="00087699" w:rsidRPr="00FF621E" w:rsidRDefault="00087699" w:rsidP="00087699">
            <w:pPr>
              <w:pStyle w:val="StyleTabletextLeft"/>
            </w:pPr>
            <w:r w:rsidRPr="00FF621E">
              <w:t>Poste Mobile S.p.A.</w:t>
            </w:r>
          </w:p>
        </w:tc>
      </w:tr>
      <w:tr w:rsidR="00087699" w:rsidRPr="00C60ED3" w14:paraId="72871ED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43FAD5D" w14:textId="77777777" w:rsidR="00087699" w:rsidRPr="00E7062C" w:rsidRDefault="00087699" w:rsidP="00087699">
            <w:pPr>
              <w:pStyle w:val="StyleTabletextLeft"/>
            </w:pPr>
            <w:r w:rsidRPr="00E7062C">
              <w:t>2-216-7</w:t>
            </w:r>
          </w:p>
        </w:tc>
        <w:tc>
          <w:tcPr>
            <w:tcW w:w="909" w:type="dxa"/>
            <w:shd w:val="clear" w:color="auto" w:fill="auto"/>
          </w:tcPr>
          <w:p w14:paraId="19EA7598" w14:textId="77777777" w:rsidR="00087699" w:rsidRPr="00E7062C" w:rsidRDefault="00087699" w:rsidP="00087699">
            <w:pPr>
              <w:pStyle w:val="StyleTabletextLeft"/>
            </w:pPr>
            <w:r w:rsidRPr="00E7062C">
              <w:t>5831</w:t>
            </w:r>
          </w:p>
        </w:tc>
        <w:tc>
          <w:tcPr>
            <w:tcW w:w="3461" w:type="dxa"/>
            <w:shd w:val="clear" w:color="auto" w:fill="auto"/>
          </w:tcPr>
          <w:p w14:paraId="52AE1385" w14:textId="77777777" w:rsidR="00087699" w:rsidRPr="00FF621E" w:rsidRDefault="00087699" w:rsidP="00087699">
            <w:pPr>
              <w:pStyle w:val="StyleTabletextLeft"/>
            </w:pPr>
            <w:r w:rsidRPr="00FF621E">
              <w:t>Milano via caldera - DYMI2</w:t>
            </w:r>
          </w:p>
        </w:tc>
        <w:tc>
          <w:tcPr>
            <w:tcW w:w="4009" w:type="dxa"/>
          </w:tcPr>
          <w:p w14:paraId="7B2FC43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 Italy S.r.l.</w:t>
            </w:r>
          </w:p>
        </w:tc>
      </w:tr>
      <w:tr w:rsidR="00087699" w:rsidRPr="00BC2C1A" w14:paraId="7547B62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4B7D6A2" w14:textId="77777777" w:rsidR="00087699" w:rsidRPr="00E7062C" w:rsidRDefault="00087699" w:rsidP="00087699">
            <w:pPr>
              <w:pStyle w:val="StyleTabletextLeft"/>
            </w:pPr>
            <w:r w:rsidRPr="00E7062C">
              <w:t>5-244-0</w:t>
            </w:r>
          </w:p>
        </w:tc>
        <w:tc>
          <w:tcPr>
            <w:tcW w:w="909" w:type="dxa"/>
            <w:shd w:val="clear" w:color="auto" w:fill="auto"/>
          </w:tcPr>
          <w:p w14:paraId="5BB1D04E" w14:textId="77777777" w:rsidR="00087699" w:rsidRPr="00E7062C" w:rsidRDefault="00087699" w:rsidP="00087699">
            <w:pPr>
              <w:pStyle w:val="StyleTabletextLeft"/>
            </w:pPr>
            <w:r w:rsidRPr="00E7062C">
              <w:t>12192</w:t>
            </w:r>
          </w:p>
        </w:tc>
        <w:tc>
          <w:tcPr>
            <w:tcW w:w="3461" w:type="dxa"/>
            <w:shd w:val="clear" w:color="auto" w:fill="auto"/>
          </w:tcPr>
          <w:p w14:paraId="4F9116CD" w14:textId="77777777" w:rsidR="00087699" w:rsidRPr="00FF621E" w:rsidRDefault="00087699" w:rsidP="00087699">
            <w:pPr>
              <w:pStyle w:val="StyleTabletextLeft"/>
            </w:pPr>
            <w:r w:rsidRPr="00FF621E">
              <w:t>Milano\Via Caldera, 21</w:t>
            </w:r>
          </w:p>
        </w:tc>
        <w:tc>
          <w:tcPr>
            <w:tcW w:w="4009" w:type="dxa"/>
          </w:tcPr>
          <w:p w14:paraId="0C24A7D8" w14:textId="77777777" w:rsidR="00087699" w:rsidRPr="00FF621E" w:rsidRDefault="00087699" w:rsidP="00087699">
            <w:pPr>
              <w:pStyle w:val="StyleTabletextLeft"/>
            </w:pPr>
            <w:r w:rsidRPr="00FF621E">
              <w:t>Uno Communications S.p.A.</w:t>
            </w:r>
          </w:p>
        </w:tc>
      </w:tr>
      <w:tr w:rsidR="00087699" w:rsidRPr="00870C6B" w14:paraId="44F620C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22CD5A" w14:textId="77777777" w:rsidR="00087699" w:rsidRPr="00E7062C" w:rsidRDefault="00087699" w:rsidP="00087699">
            <w:pPr>
              <w:pStyle w:val="StyleTabletextLeft"/>
            </w:pPr>
            <w:r w:rsidRPr="00E7062C">
              <w:t>5-244-1</w:t>
            </w:r>
          </w:p>
        </w:tc>
        <w:tc>
          <w:tcPr>
            <w:tcW w:w="909" w:type="dxa"/>
            <w:shd w:val="clear" w:color="auto" w:fill="auto"/>
          </w:tcPr>
          <w:p w14:paraId="612CECE8" w14:textId="77777777" w:rsidR="00087699" w:rsidRPr="00E7062C" w:rsidRDefault="00087699" w:rsidP="00087699">
            <w:pPr>
              <w:pStyle w:val="StyleTabletextLeft"/>
            </w:pPr>
            <w:r w:rsidRPr="00E7062C">
              <w:t>12193</w:t>
            </w:r>
          </w:p>
        </w:tc>
        <w:tc>
          <w:tcPr>
            <w:tcW w:w="3461" w:type="dxa"/>
            <w:shd w:val="clear" w:color="auto" w:fill="auto"/>
          </w:tcPr>
          <w:p w14:paraId="138959C0" w14:textId="77777777" w:rsidR="00087699" w:rsidRPr="00FF621E" w:rsidRDefault="00087699" w:rsidP="00087699">
            <w:pPr>
              <w:pStyle w:val="StyleTabletextLeft"/>
            </w:pPr>
            <w:r w:rsidRPr="00FF621E">
              <w:t>Roma\Piazza Bologna</w:t>
            </w:r>
          </w:p>
        </w:tc>
        <w:tc>
          <w:tcPr>
            <w:tcW w:w="4009" w:type="dxa"/>
          </w:tcPr>
          <w:p w14:paraId="1744C995" w14:textId="77777777" w:rsidR="00087699" w:rsidRPr="00FF621E" w:rsidRDefault="00087699" w:rsidP="00087699">
            <w:pPr>
              <w:pStyle w:val="StyleTabletextLeft"/>
            </w:pPr>
            <w:r w:rsidRPr="00FF621E">
              <w:t>Fastweb S.p.A.</w:t>
            </w:r>
          </w:p>
        </w:tc>
      </w:tr>
      <w:tr w:rsidR="00087699" w:rsidRPr="00C60ED3" w14:paraId="6638A23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53A531" w14:textId="77777777" w:rsidR="00087699" w:rsidRPr="00E7062C" w:rsidRDefault="00087699" w:rsidP="00087699">
            <w:pPr>
              <w:pStyle w:val="StyleTabletextLeft"/>
            </w:pPr>
            <w:r w:rsidRPr="00E7062C">
              <w:t>5-244-2</w:t>
            </w:r>
          </w:p>
        </w:tc>
        <w:tc>
          <w:tcPr>
            <w:tcW w:w="909" w:type="dxa"/>
            <w:shd w:val="clear" w:color="auto" w:fill="auto"/>
          </w:tcPr>
          <w:p w14:paraId="70F52629" w14:textId="77777777" w:rsidR="00087699" w:rsidRPr="00E7062C" w:rsidRDefault="00087699" w:rsidP="00087699">
            <w:pPr>
              <w:pStyle w:val="StyleTabletextLeft"/>
            </w:pPr>
            <w:r w:rsidRPr="00E7062C">
              <w:t>12194</w:t>
            </w:r>
          </w:p>
        </w:tc>
        <w:tc>
          <w:tcPr>
            <w:tcW w:w="3461" w:type="dxa"/>
            <w:shd w:val="clear" w:color="auto" w:fill="auto"/>
          </w:tcPr>
          <w:p w14:paraId="07C5D92D" w14:textId="77777777" w:rsidR="00087699" w:rsidRPr="00FF621E" w:rsidRDefault="00087699" w:rsidP="00087699">
            <w:pPr>
              <w:pStyle w:val="StyleTabletextLeft"/>
            </w:pPr>
            <w:r w:rsidRPr="00FF621E">
              <w:t>Via Luca Marenzio 18 - 50127 Firenze</w:t>
            </w:r>
          </w:p>
        </w:tc>
        <w:tc>
          <w:tcPr>
            <w:tcW w:w="4009" w:type="dxa"/>
          </w:tcPr>
          <w:p w14:paraId="4C29449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U - Compagnia Italiana di Telecomunicazioni</w:t>
            </w:r>
          </w:p>
        </w:tc>
      </w:tr>
      <w:tr w:rsidR="00087699" w:rsidRPr="00870C6B" w14:paraId="2899BE1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B386D3" w14:textId="77777777" w:rsidR="00087699" w:rsidRPr="00E7062C" w:rsidRDefault="00087699" w:rsidP="00087699">
            <w:pPr>
              <w:pStyle w:val="StyleTabletextLeft"/>
            </w:pPr>
            <w:r w:rsidRPr="00E7062C">
              <w:t>5-244-3</w:t>
            </w:r>
          </w:p>
        </w:tc>
        <w:tc>
          <w:tcPr>
            <w:tcW w:w="909" w:type="dxa"/>
            <w:shd w:val="clear" w:color="auto" w:fill="auto"/>
          </w:tcPr>
          <w:p w14:paraId="73480FA3" w14:textId="77777777" w:rsidR="00087699" w:rsidRPr="00E7062C" w:rsidRDefault="00087699" w:rsidP="00087699">
            <w:pPr>
              <w:pStyle w:val="StyleTabletextLeft"/>
            </w:pPr>
            <w:r w:rsidRPr="00E7062C">
              <w:t>12195</w:t>
            </w:r>
          </w:p>
        </w:tc>
        <w:tc>
          <w:tcPr>
            <w:tcW w:w="3461" w:type="dxa"/>
            <w:shd w:val="clear" w:color="auto" w:fill="auto"/>
          </w:tcPr>
          <w:p w14:paraId="2E8CC8E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 via Caldera 21 acr ITM/MI</w:t>
            </w:r>
          </w:p>
        </w:tc>
        <w:tc>
          <w:tcPr>
            <w:tcW w:w="4009" w:type="dxa"/>
          </w:tcPr>
          <w:p w14:paraId="6A03A339" w14:textId="77777777" w:rsidR="00087699" w:rsidRPr="00FF621E" w:rsidRDefault="00087699" w:rsidP="00087699">
            <w:pPr>
              <w:pStyle w:val="StyleTabletextLeft"/>
            </w:pPr>
            <w:r w:rsidRPr="00FF621E">
              <w:t>Intermatica S.p.A.</w:t>
            </w:r>
          </w:p>
        </w:tc>
      </w:tr>
      <w:tr w:rsidR="00087699" w:rsidRPr="00870C6B" w14:paraId="671D215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1E3FEA" w14:textId="77777777" w:rsidR="00087699" w:rsidRPr="00E7062C" w:rsidRDefault="00087699" w:rsidP="00087699">
            <w:pPr>
              <w:pStyle w:val="StyleTabletextLeft"/>
            </w:pPr>
            <w:r w:rsidRPr="00E7062C">
              <w:t>5-244-4</w:t>
            </w:r>
          </w:p>
        </w:tc>
        <w:tc>
          <w:tcPr>
            <w:tcW w:w="909" w:type="dxa"/>
            <w:shd w:val="clear" w:color="auto" w:fill="auto"/>
          </w:tcPr>
          <w:p w14:paraId="7C86B963" w14:textId="77777777" w:rsidR="00087699" w:rsidRPr="00E7062C" w:rsidRDefault="00087699" w:rsidP="00087699">
            <w:pPr>
              <w:pStyle w:val="StyleTabletextLeft"/>
            </w:pPr>
            <w:r w:rsidRPr="00E7062C">
              <w:t>12196</w:t>
            </w:r>
          </w:p>
        </w:tc>
        <w:tc>
          <w:tcPr>
            <w:tcW w:w="3461" w:type="dxa"/>
            <w:shd w:val="clear" w:color="auto" w:fill="auto"/>
          </w:tcPr>
          <w:p w14:paraId="578312CF" w14:textId="77777777" w:rsidR="00087699" w:rsidRPr="00FF621E" w:rsidRDefault="00087699" w:rsidP="00087699">
            <w:pPr>
              <w:pStyle w:val="StyleTabletextLeft"/>
            </w:pPr>
            <w:r w:rsidRPr="00FF621E">
              <w:t>Via Bellafino 35 24126 - Bergamo</w:t>
            </w:r>
          </w:p>
        </w:tc>
        <w:tc>
          <w:tcPr>
            <w:tcW w:w="4009" w:type="dxa"/>
          </w:tcPr>
          <w:p w14:paraId="5A75752D" w14:textId="77777777" w:rsidR="00087699" w:rsidRPr="00FF621E" w:rsidRDefault="00087699" w:rsidP="00087699">
            <w:pPr>
              <w:pStyle w:val="StyleTabletextLeft"/>
            </w:pPr>
            <w:r w:rsidRPr="00FF621E">
              <w:t>Qcom Interactive S.p.A.</w:t>
            </w:r>
          </w:p>
        </w:tc>
      </w:tr>
      <w:tr w:rsidR="00087699" w:rsidRPr="00C60ED3" w14:paraId="53F8E33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956A03" w14:textId="77777777" w:rsidR="00087699" w:rsidRPr="00E7062C" w:rsidRDefault="00087699" w:rsidP="00087699">
            <w:pPr>
              <w:pStyle w:val="StyleTabletextLeft"/>
            </w:pPr>
            <w:r w:rsidRPr="00E7062C">
              <w:t>5-244-5</w:t>
            </w:r>
          </w:p>
        </w:tc>
        <w:tc>
          <w:tcPr>
            <w:tcW w:w="909" w:type="dxa"/>
            <w:shd w:val="clear" w:color="auto" w:fill="auto"/>
          </w:tcPr>
          <w:p w14:paraId="7610D9A4" w14:textId="77777777" w:rsidR="00087699" w:rsidRPr="00E7062C" w:rsidRDefault="00087699" w:rsidP="00087699">
            <w:pPr>
              <w:pStyle w:val="StyleTabletextLeft"/>
            </w:pPr>
            <w:r w:rsidRPr="00E7062C">
              <w:t>12197</w:t>
            </w:r>
          </w:p>
        </w:tc>
        <w:tc>
          <w:tcPr>
            <w:tcW w:w="3461" w:type="dxa"/>
            <w:shd w:val="clear" w:color="auto" w:fill="auto"/>
          </w:tcPr>
          <w:p w14:paraId="7F7A5FA3" w14:textId="77777777" w:rsidR="00087699" w:rsidRPr="00FF621E" w:rsidRDefault="00087699" w:rsidP="00087699">
            <w:pPr>
              <w:pStyle w:val="StyleTabletextLeft"/>
            </w:pPr>
            <w:r w:rsidRPr="00FF621E">
              <w:t>Milano via caldera - DYMI3</w:t>
            </w:r>
          </w:p>
        </w:tc>
        <w:tc>
          <w:tcPr>
            <w:tcW w:w="4009" w:type="dxa"/>
          </w:tcPr>
          <w:p w14:paraId="14B3E22F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 Italy S.r.l.</w:t>
            </w:r>
          </w:p>
        </w:tc>
      </w:tr>
      <w:tr w:rsidR="00087699" w:rsidRPr="00C60ED3" w14:paraId="7F58D7F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309889" w14:textId="77777777" w:rsidR="00087699" w:rsidRPr="00E7062C" w:rsidRDefault="00087699" w:rsidP="00087699">
            <w:pPr>
              <w:pStyle w:val="StyleTabletextLeft"/>
            </w:pPr>
            <w:r w:rsidRPr="00E7062C">
              <w:t>5-244-6</w:t>
            </w:r>
          </w:p>
        </w:tc>
        <w:tc>
          <w:tcPr>
            <w:tcW w:w="909" w:type="dxa"/>
            <w:shd w:val="clear" w:color="auto" w:fill="auto"/>
          </w:tcPr>
          <w:p w14:paraId="7958690D" w14:textId="77777777" w:rsidR="00087699" w:rsidRPr="00E7062C" w:rsidRDefault="00087699" w:rsidP="00087699">
            <w:pPr>
              <w:pStyle w:val="StyleTabletextLeft"/>
            </w:pPr>
            <w:r w:rsidRPr="00E7062C">
              <w:t>12198</w:t>
            </w:r>
          </w:p>
        </w:tc>
        <w:tc>
          <w:tcPr>
            <w:tcW w:w="3461" w:type="dxa"/>
            <w:shd w:val="clear" w:color="auto" w:fill="auto"/>
          </w:tcPr>
          <w:p w14:paraId="4FC31B25" w14:textId="77777777" w:rsidR="00087699" w:rsidRPr="00FF621E" w:rsidRDefault="00087699" w:rsidP="00087699">
            <w:pPr>
              <w:pStyle w:val="StyleTabletextLeft"/>
            </w:pPr>
            <w:r w:rsidRPr="00FF621E">
              <w:t>Milano via caldera - DYMI4</w:t>
            </w:r>
          </w:p>
        </w:tc>
        <w:tc>
          <w:tcPr>
            <w:tcW w:w="4009" w:type="dxa"/>
          </w:tcPr>
          <w:p w14:paraId="0AF54B5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 Italy S.r.l.</w:t>
            </w:r>
          </w:p>
        </w:tc>
      </w:tr>
      <w:tr w:rsidR="00087699" w:rsidRPr="00C60ED3" w14:paraId="19EB230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6327BC" w14:textId="77777777" w:rsidR="00087699" w:rsidRPr="00E7062C" w:rsidRDefault="00087699" w:rsidP="00087699">
            <w:pPr>
              <w:pStyle w:val="StyleTabletextLeft"/>
            </w:pPr>
            <w:r w:rsidRPr="00E7062C">
              <w:t>5-244-7</w:t>
            </w:r>
          </w:p>
        </w:tc>
        <w:tc>
          <w:tcPr>
            <w:tcW w:w="909" w:type="dxa"/>
            <w:shd w:val="clear" w:color="auto" w:fill="auto"/>
          </w:tcPr>
          <w:p w14:paraId="0CF7FF89" w14:textId="77777777" w:rsidR="00087699" w:rsidRPr="00E7062C" w:rsidRDefault="00087699" w:rsidP="00087699">
            <w:pPr>
              <w:pStyle w:val="StyleTabletextLeft"/>
            </w:pPr>
            <w:r w:rsidRPr="00E7062C">
              <w:t>12199</w:t>
            </w:r>
          </w:p>
        </w:tc>
        <w:tc>
          <w:tcPr>
            <w:tcW w:w="3461" w:type="dxa"/>
            <w:shd w:val="clear" w:color="auto" w:fill="auto"/>
          </w:tcPr>
          <w:p w14:paraId="2112F301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21 - ATMI3</w:t>
            </w:r>
          </w:p>
        </w:tc>
        <w:tc>
          <w:tcPr>
            <w:tcW w:w="4009" w:type="dxa"/>
          </w:tcPr>
          <w:p w14:paraId="6F0124B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087699" w:rsidRPr="00C60ED3" w14:paraId="3B5677C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AC9325" w14:textId="77777777" w:rsidR="00087699" w:rsidRPr="00E7062C" w:rsidRDefault="00087699" w:rsidP="00087699">
            <w:pPr>
              <w:pStyle w:val="StyleTabletextLeft"/>
            </w:pPr>
            <w:r w:rsidRPr="00E7062C">
              <w:t>5-255-1</w:t>
            </w:r>
          </w:p>
        </w:tc>
        <w:tc>
          <w:tcPr>
            <w:tcW w:w="909" w:type="dxa"/>
            <w:shd w:val="clear" w:color="auto" w:fill="auto"/>
          </w:tcPr>
          <w:p w14:paraId="3395E216" w14:textId="77777777" w:rsidR="00087699" w:rsidRPr="00E7062C" w:rsidRDefault="00087699" w:rsidP="00087699">
            <w:pPr>
              <w:pStyle w:val="StyleTabletextLeft"/>
            </w:pPr>
            <w:r w:rsidRPr="00E7062C">
              <w:t>12281</w:t>
            </w:r>
          </w:p>
        </w:tc>
        <w:tc>
          <w:tcPr>
            <w:tcW w:w="3461" w:type="dxa"/>
            <w:shd w:val="clear" w:color="auto" w:fill="auto"/>
          </w:tcPr>
          <w:p w14:paraId="180F3259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21 - ATMI4</w:t>
            </w:r>
          </w:p>
        </w:tc>
        <w:tc>
          <w:tcPr>
            <w:tcW w:w="4009" w:type="dxa"/>
          </w:tcPr>
          <w:p w14:paraId="1A0B375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087699" w:rsidRPr="00C60ED3" w14:paraId="36A3F89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3E7E42" w14:textId="77777777" w:rsidR="00087699" w:rsidRPr="00E7062C" w:rsidRDefault="00087699" w:rsidP="00087699">
            <w:pPr>
              <w:pStyle w:val="StyleTabletextLeft"/>
            </w:pPr>
            <w:r w:rsidRPr="00E7062C">
              <w:t>5-255-2</w:t>
            </w:r>
          </w:p>
        </w:tc>
        <w:tc>
          <w:tcPr>
            <w:tcW w:w="909" w:type="dxa"/>
            <w:shd w:val="clear" w:color="auto" w:fill="auto"/>
          </w:tcPr>
          <w:p w14:paraId="1B7EB02D" w14:textId="77777777" w:rsidR="00087699" w:rsidRPr="00E7062C" w:rsidRDefault="00087699" w:rsidP="00087699">
            <w:pPr>
              <w:pStyle w:val="StyleTabletextLeft"/>
            </w:pPr>
            <w:r w:rsidRPr="00E7062C">
              <w:t>12282</w:t>
            </w:r>
          </w:p>
        </w:tc>
        <w:tc>
          <w:tcPr>
            <w:tcW w:w="3461" w:type="dxa"/>
            <w:shd w:val="clear" w:color="auto" w:fill="auto"/>
          </w:tcPr>
          <w:p w14:paraId="66396E1C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21 - ATMI5</w:t>
            </w:r>
          </w:p>
        </w:tc>
        <w:tc>
          <w:tcPr>
            <w:tcW w:w="4009" w:type="dxa"/>
          </w:tcPr>
          <w:p w14:paraId="4442181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Agile Telecom S.r.l.</w:t>
            </w:r>
          </w:p>
        </w:tc>
      </w:tr>
      <w:tr w:rsidR="00087699" w:rsidRPr="00870C6B" w14:paraId="3C60181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B855DF9" w14:textId="77777777" w:rsidR="00087699" w:rsidRPr="00E7062C" w:rsidRDefault="00087699" w:rsidP="00087699">
            <w:pPr>
              <w:pStyle w:val="StyleTabletextLeft"/>
            </w:pPr>
            <w:r w:rsidRPr="00E7062C">
              <w:t>5-255-3</w:t>
            </w:r>
          </w:p>
        </w:tc>
        <w:tc>
          <w:tcPr>
            <w:tcW w:w="909" w:type="dxa"/>
            <w:shd w:val="clear" w:color="auto" w:fill="auto"/>
          </w:tcPr>
          <w:p w14:paraId="56730979" w14:textId="77777777" w:rsidR="00087699" w:rsidRPr="00E7062C" w:rsidRDefault="00087699" w:rsidP="00087699">
            <w:pPr>
              <w:pStyle w:val="StyleTabletextLeft"/>
            </w:pPr>
            <w:r w:rsidRPr="00E7062C">
              <w:t>12283</w:t>
            </w:r>
          </w:p>
        </w:tc>
        <w:tc>
          <w:tcPr>
            <w:tcW w:w="3461" w:type="dxa"/>
            <w:shd w:val="clear" w:color="auto" w:fill="auto"/>
          </w:tcPr>
          <w:p w14:paraId="163F560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 - via Alessandro Severo 246 - HGRM3</w:t>
            </w:r>
          </w:p>
        </w:tc>
        <w:tc>
          <w:tcPr>
            <w:tcW w:w="4009" w:type="dxa"/>
          </w:tcPr>
          <w:p w14:paraId="16D31F2F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870C6B" w14:paraId="3E739B6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8988F8" w14:textId="77777777" w:rsidR="00087699" w:rsidRPr="00E7062C" w:rsidRDefault="00087699" w:rsidP="00087699">
            <w:pPr>
              <w:pStyle w:val="StyleTabletextLeft"/>
            </w:pPr>
            <w:r w:rsidRPr="00E7062C">
              <w:t>6-245-0</w:t>
            </w:r>
          </w:p>
        </w:tc>
        <w:tc>
          <w:tcPr>
            <w:tcW w:w="909" w:type="dxa"/>
            <w:shd w:val="clear" w:color="auto" w:fill="auto"/>
          </w:tcPr>
          <w:p w14:paraId="30585EAC" w14:textId="77777777" w:rsidR="00087699" w:rsidRPr="00E7062C" w:rsidRDefault="00087699" w:rsidP="00087699">
            <w:pPr>
              <w:pStyle w:val="StyleTabletextLeft"/>
            </w:pPr>
            <w:r w:rsidRPr="00E7062C">
              <w:t>14248</w:t>
            </w:r>
          </w:p>
        </w:tc>
        <w:tc>
          <w:tcPr>
            <w:tcW w:w="3461" w:type="dxa"/>
            <w:shd w:val="clear" w:color="auto" w:fill="auto"/>
          </w:tcPr>
          <w:p w14:paraId="4934B863" w14:textId="77777777" w:rsidR="00087699" w:rsidRPr="00FF621E" w:rsidRDefault="00087699" w:rsidP="00087699">
            <w:pPr>
              <w:pStyle w:val="StyleTabletextLeft"/>
            </w:pPr>
            <w:r w:rsidRPr="00FF621E">
              <w:t>Trento via Ernesto Sestan 5</w:t>
            </w:r>
          </w:p>
        </w:tc>
        <w:tc>
          <w:tcPr>
            <w:tcW w:w="4009" w:type="dxa"/>
          </w:tcPr>
          <w:p w14:paraId="069287E2" w14:textId="77777777" w:rsidR="00087699" w:rsidRPr="00FF621E" w:rsidRDefault="00087699" w:rsidP="00087699">
            <w:pPr>
              <w:pStyle w:val="StyleTabletextLeft"/>
            </w:pPr>
            <w:r w:rsidRPr="00FF621E">
              <w:t>Digitel Mobile Srl</w:t>
            </w:r>
          </w:p>
        </w:tc>
      </w:tr>
      <w:tr w:rsidR="00087699" w:rsidRPr="001215D3" w14:paraId="0B3922D4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741CAD81" w14:textId="03E854C6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Италия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LIR</w:t>
            </w:r>
          </w:p>
        </w:tc>
      </w:tr>
      <w:tr w:rsidR="00087699" w:rsidRPr="00C60ED3" w14:paraId="7A669A1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F9E753" w14:textId="77777777" w:rsidR="00087699" w:rsidRPr="00E7062C" w:rsidRDefault="00087699" w:rsidP="00087699">
            <w:pPr>
              <w:pStyle w:val="StyleTabletextLeft"/>
            </w:pPr>
            <w:r w:rsidRPr="00E7062C">
              <w:t>2-001-0</w:t>
            </w:r>
          </w:p>
        </w:tc>
        <w:tc>
          <w:tcPr>
            <w:tcW w:w="909" w:type="dxa"/>
            <w:shd w:val="clear" w:color="auto" w:fill="auto"/>
          </w:tcPr>
          <w:p w14:paraId="732C197D" w14:textId="77777777" w:rsidR="00087699" w:rsidRPr="00E7062C" w:rsidRDefault="00087699" w:rsidP="00087699">
            <w:pPr>
              <w:pStyle w:val="StyleTabletextLeft"/>
            </w:pPr>
            <w:r w:rsidRPr="00E7062C">
              <w:t>4104</w:t>
            </w:r>
          </w:p>
        </w:tc>
        <w:tc>
          <w:tcPr>
            <w:tcW w:w="3461" w:type="dxa"/>
            <w:shd w:val="clear" w:color="auto" w:fill="auto"/>
          </w:tcPr>
          <w:p w14:paraId="7DDAD568" w14:textId="77777777" w:rsidR="00087699" w:rsidRPr="00FF621E" w:rsidRDefault="00087699" w:rsidP="00087699">
            <w:pPr>
              <w:pStyle w:val="StyleTabletextLeft"/>
            </w:pPr>
            <w:r w:rsidRPr="00FF621E">
              <w:t>Roma/via T. Mestrelli</w:t>
            </w:r>
          </w:p>
        </w:tc>
        <w:tc>
          <w:tcPr>
            <w:tcW w:w="4009" w:type="dxa"/>
          </w:tcPr>
          <w:p w14:paraId="4F39E08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C60ED3" w14:paraId="34C29BD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324D68" w14:textId="77777777" w:rsidR="00087699" w:rsidRPr="00E7062C" w:rsidRDefault="00087699" w:rsidP="00087699">
            <w:pPr>
              <w:pStyle w:val="StyleTabletextLeft"/>
            </w:pPr>
            <w:r w:rsidRPr="00E7062C">
              <w:t>2-001-1</w:t>
            </w:r>
          </w:p>
        </w:tc>
        <w:tc>
          <w:tcPr>
            <w:tcW w:w="909" w:type="dxa"/>
            <w:shd w:val="clear" w:color="auto" w:fill="auto"/>
          </w:tcPr>
          <w:p w14:paraId="1DD05BBC" w14:textId="77777777" w:rsidR="00087699" w:rsidRPr="00E7062C" w:rsidRDefault="00087699" w:rsidP="00087699">
            <w:pPr>
              <w:pStyle w:val="StyleTabletextLeft"/>
            </w:pPr>
            <w:r w:rsidRPr="00E7062C">
              <w:t>4105</w:t>
            </w:r>
          </w:p>
        </w:tc>
        <w:tc>
          <w:tcPr>
            <w:tcW w:w="3461" w:type="dxa"/>
            <w:shd w:val="clear" w:color="auto" w:fill="auto"/>
          </w:tcPr>
          <w:p w14:paraId="5D5C03A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A.De Gaspari S. Donato Milanese</w:t>
            </w:r>
          </w:p>
        </w:tc>
        <w:tc>
          <w:tcPr>
            <w:tcW w:w="4009" w:type="dxa"/>
          </w:tcPr>
          <w:p w14:paraId="2E05EF8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870C6B" w14:paraId="483F533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8E0FE0A" w14:textId="77777777" w:rsidR="00087699" w:rsidRPr="00E7062C" w:rsidRDefault="00087699" w:rsidP="00087699">
            <w:pPr>
              <w:pStyle w:val="StyleTabletextLeft"/>
            </w:pPr>
            <w:r w:rsidRPr="00E7062C">
              <w:t>2-001-2</w:t>
            </w:r>
          </w:p>
        </w:tc>
        <w:tc>
          <w:tcPr>
            <w:tcW w:w="909" w:type="dxa"/>
            <w:shd w:val="clear" w:color="auto" w:fill="auto"/>
          </w:tcPr>
          <w:p w14:paraId="5A7EA04B" w14:textId="77777777" w:rsidR="00087699" w:rsidRPr="00E7062C" w:rsidRDefault="00087699" w:rsidP="00087699">
            <w:pPr>
              <w:pStyle w:val="StyleTabletextLeft"/>
            </w:pPr>
            <w:r w:rsidRPr="00E7062C">
              <w:t>4106</w:t>
            </w:r>
          </w:p>
        </w:tc>
        <w:tc>
          <w:tcPr>
            <w:tcW w:w="3461" w:type="dxa"/>
            <w:shd w:val="clear" w:color="auto" w:fill="auto"/>
          </w:tcPr>
          <w:p w14:paraId="46D85535" w14:textId="77777777" w:rsidR="00087699" w:rsidRPr="00FF621E" w:rsidRDefault="00087699" w:rsidP="00087699">
            <w:pPr>
              <w:pStyle w:val="StyleTabletextLeft"/>
            </w:pPr>
            <w:r w:rsidRPr="00FF621E">
              <w:t>Trento/via Gilli 2</w:t>
            </w:r>
          </w:p>
        </w:tc>
        <w:tc>
          <w:tcPr>
            <w:tcW w:w="4009" w:type="dxa"/>
          </w:tcPr>
          <w:p w14:paraId="7449A4AC" w14:textId="77777777" w:rsidR="00087699" w:rsidRPr="00FF621E" w:rsidRDefault="00087699" w:rsidP="00087699">
            <w:pPr>
              <w:pStyle w:val="StyleTabletextLeft"/>
            </w:pPr>
            <w:r w:rsidRPr="00FF621E">
              <w:t>Mc Link S.p.A.</w:t>
            </w:r>
          </w:p>
        </w:tc>
      </w:tr>
      <w:tr w:rsidR="00087699" w:rsidRPr="00C60ED3" w14:paraId="58EADEA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067709E" w14:textId="77777777" w:rsidR="00087699" w:rsidRPr="00E7062C" w:rsidRDefault="00087699" w:rsidP="00087699">
            <w:pPr>
              <w:pStyle w:val="StyleTabletextLeft"/>
            </w:pPr>
            <w:r w:rsidRPr="00E7062C">
              <w:t>2-001-5</w:t>
            </w:r>
          </w:p>
        </w:tc>
        <w:tc>
          <w:tcPr>
            <w:tcW w:w="909" w:type="dxa"/>
            <w:shd w:val="clear" w:color="auto" w:fill="auto"/>
          </w:tcPr>
          <w:p w14:paraId="5B5833DD" w14:textId="77777777" w:rsidR="00087699" w:rsidRPr="00E7062C" w:rsidRDefault="00087699" w:rsidP="00087699">
            <w:pPr>
              <w:pStyle w:val="StyleTabletextLeft"/>
            </w:pPr>
            <w:r w:rsidRPr="00E7062C">
              <w:t>4109</w:t>
            </w:r>
          </w:p>
        </w:tc>
        <w:tc>
          <w:tcPr>
            <w:tcW w:w="3461" w:type="dxa"/>
            <w:shd w:val="clear" w:color="auto" w:fill="auto"/>
          </w:tcPr>
          <w:p w14:paraId="61CA96A6" w14:textId="77777777" w:rsidR="00087699" w:rsidRPr="00FF621E" w:rsidRDefault="00087699" w:rsidP="00087699">
            <w:pPr>
              <w:pStyle w:val="StyleTabletextLeft"/>
            </w:pPr>
            <w:r w:rsidRPr="00FF621E">
              <w:t>Firenze/via Italo Piccagli 24</w:t>
            </w:r>
          </w:p>
        </w:tc>
        <w:tc>
          <w:tcPr>
            <w:tcW w:w="4009" w:type="dxa"/>
          </w:tcPr>
          <w:p w14:paraId="340257B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870C6B" w14:paraId="1E0194F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6D16E5" w14:textId="77777777" w:rsidR="00087699" w:rsidRPr="00E7062C" w:rsidRDefault="00087699" w:rsidP="00087699">
            <w:pPr>
              <w:pStyle w:val="StyleTabletextLeft"/>
            </w:pPr>
            <w:r w:rsidRPr="00E7062C">
              <w:t>2-001-7</w:t>
            </w:r>
          </w:p>
        </w:tc>
        <w:tc>
          <w:tcPr>
            <w:tcW w:w="909" w:type="dxa"/>
            <w:shd w:val="clear" w:color="auto" w:fill="auto"/>
          </w:tcPr>
          <w:p w14:paraId="051421B1" w14:textId="77777777" w:rsidR="00087699" w:rsidRPr="00E7062C" w:rsidRDefault="00087699" w:rsidP="00087699">
            <w:pPr>
              <w:pStyle w:val="StyleTabletextLeft"/>
            </w:pPr>
            <w:r w:rsidRPr="00E7062C">
              <w:t>4111</w:t>
            </w:r>
          </w:p>
        </w:tc>
        <w:tc>
          <w:tcPr>
            <w:tcW w:w="3461" w:type="dxa"/>
            <w:shd w:val="clear" w:color="auto" w:fill="auto"/>
          </w:tcPr>
          <w:p w14:paraId="705D3640" w14:textId="77777777" w:rsidR="00087699" w:rsidRPr="00FF621E" w:rsidRDefault="00087699" w:rsidP="00087699">
            <w:pPr>
              <w:pStyle w:val="StyleTabletextLeft"/>
            </w:pPr>
            <w:r w:rsidRPr="00FF621E">
              <w:t>Roma/via G. Donizetti 7</w:t>
            </w:r>
          </w:p>
        </w:tc>
        <w:tc>
          <w:tcPr>
            <w:tcW w:w="4009" w:type="dxa"/>
          </w:tcPr>
          <w:p w14:paraId="42F722DF" w14:textId="77777777" w:rsidR="00087699" w:rsidRPr="00FF621E" w:rsidRDefault="00087699" w:rsidP="00087699">
            <w:pPr>
              <w:pStyle w:val="StyleTabletextLeft"/>
            </w:pPr>
            <w:r w:rsidRPr="00FF621E">
              <w:t>Intermatica S.p.A.</w:t>
            </w:r>
          </w:p>
        </w:tc>
      </w:tr>
      <w:tr w:rsidR="00087699" w:rsidRPr="00C60ED3" w14:paraId="52F5B42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BC73F0" w14:textId="77777777" w:rsidR="00087699" w:rsidRPr="00E7062C" w:rsidRDefault="00087699" w:rsidP="00087699">
            <w:pPr>
              <w:pStyle w:val="StyleTabletextLeft"/>
            </w:pPr>
            <w:r w:rsidRPr="00E7062C">
              <w:lastRenderedPageBreak/>
              <w:t>2-003-0</w:t>
            </w:r>
          </w:p>
        </w:tc>
        <w:tc>
          <w:tcPr>
            <w:tcW w:w="909" w:type="dxa"/>
            <w:shd w:val="clear" w:color="auto" w:fill="auto"/>
          </w:tcPr>
          <w:p w14:paraId="01B89E79" w14:textId="77777777" w:rsidR="00087699" w:rsidRPr="00E7062C" w:rsidRDefault="00087699" w:rsidP="00087699">
            <w:pPr>
              <w:pStyle w:val="StyleTabletextLeft"/>
            </w:pPr>
            <w:r w:rsidRPr="00E7062C">
              <w:t>4120</w:t>
            </w:r>
          </w:p>
        </w:tc>
        <w:tc>
          <w:tcPr>
            <w:tcW w:w="3461" w:type="dxa"/>
            <w:shd w:val="clear" w:color="auto" w:fill="auto"/>
          </w:tcPr>
          <w:p w14:paraId="22A44B18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Genova/via De Marini 1- Torre WTC</w:t>
            </w:r>
          </w:p>
        </w:tc>
        <w:tc>
          <w:tcPr>
            <w:tcW w:w="4009" w:type="dxa"/>
          </w:tcPr>
          <w:p w14:paraId="13E1A7F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C60ED3" w14:paraId="78AEB7B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70E0F72" w14:textId="77777777" w:rsidR="00087699" w:rsidRPr="00E7062C" w:rsidRDefault="00087699" w:rsidP="00087699">
            <w:pPr>
              <w:pStyle w:val="StyleTabletextLeft"/>
            </w:pPr>
            <w:r w:rsidRPr="00E7062C">
              <w:t>2-003-2</w:t>
            </w:r>
          </w:p>
        </w:tc>
        <w:tc>
          <w:tcPr>
            <w:tcW w:w="909" w:type="dxa"/>
            <w:shd w:val="clear" w:color="auto" w:fill="auto"/>
          </w:tcPr>
          <w:p w14:paraId="31734DE0" w14:textId="77777777" w:rsidR="00087699" w:rsidRPr="00E7062C" w:rsidRDefault="00087699" w:rsidP="00087699">
            <w:pPr>
              <w:pStyle w:val="StyleTabletextLeft"/>
            </w:pPr>
            <w:r w:rsidRPr="00E7062C">
              <w:t>4122</w:t>
            </w:r>
          </w:p>
        </w:tc>
        <w:tc>
          <w:tcPr>
            <w:tcW w:w="3461" w:type="dxa"/>
            <w:shd w:val="clear" w:color="auto" w:fill="auto"/>
          </w:tcPr>
          <w:p w14:paraId="2F7F4C77" w14:textId="77777777" w:rsidR="00087699" w:rsidRPr="00FF621E" w:rsidRDefault="00087699" w:rsidP="00087699">
            <w:pPr>
              <w:pStyle w:val="StyleTabletextLeft"/>
            </w:pPr>
            <w:r w:rsidRPr="00FF621E">
              <w:t>Torino/via Cristoforo Colombo 24</w:t>
            </w:r>
          </w:p>
        </w:tc>
        <w:tc>
          <w:tcPr>
            <w:tcW w:w="4009" w:type="dxa"/>
          </w:tcPr>
          <w:p w14:paraId="41A52CA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0AB38E8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1CAD865" w14:textId="77777777" w:rsidR="00087699" w:rsidRPr="00E7062C" w:rsidRDefault="00087699" w:rsidP="00087699">
            <w:pPr>
              <w:pStyle w:val="StyleTabletextLeft"/>
            </w:pPr>
            <w:r w:rsidRPr="00E7062C">
              <w:t>2-003-4</w:t>
            </w:r>
          </w:p>
        </w:tc>
        <w:tc>
          <w:tcPr>
            <w:tcW w:w="909" w:type="dxa"/>
            <w:shd w:val="clear" w:color="auto" w:fill="auto"/>
          </w:tcPr>
          <w:p w14:paraId="3DDC90B4" w14:textId="77777777" w:rsidR="00087699" w:rsidRPr="00E7062C" w:rsidRDefault="00087699" w:rsidP="00087699">
            <w:pPr>
              <w:pStyle w:val="StyleTabletextLeft"/>
            </w:pPr>
            <w:r w:rsidRPr="00E7062C">
              <w:t>4124</w:t>
            </w:r>
          </w:p>
        </w:tc>
        <w:tc>
          <w:tcPr>
            <w:tcW w:w="3461" w:type="dxa"/>
            <w:shd w:val="clear" w:color="auto" w:fill="auto"/>
          </w:tcPr>
          <w:p w14:paraId="51A8267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Cagliari/via Efisio Melis 26 - TICA1</w:t>
            </w:r>
          </w:p>
        </w:tc>
        <w:tc>
          <w:tcPr>
            <w:tcW w:w="4009" w:type="dxa"/>
          </w:tcPr>
          <w:p w14:paraId="3AD7FA8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087699" w:rsidRPr="00C60ED3" w14:paraId="1BBC51F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56E7C79" w14:textId="77777777" w:rsidR="00087699" w:rsidRPr="00E7062C" w:rsidRDefault="00087699" w:rsidP="00087699">
            <w:pPr>
              <w:pStyle w:val="StyleTabletextLeft"/>
            </w:pPr>
            <w:r w:rsidRPr="00E7062C">
              <w:t>2-041-1</w:t>
            </w:r>
          </w:p>
        </w:tc>
        <w:tc>
          <w:tcPr>
            <w:tcW w:w="909" w:type="dxa"/>
            <w:shd w:val="clear" w:color="auto" w:fill="auto"/>
          </w:tcPr>
          <w:p w14:paraId="1AA9FBBC" w14:textId="77777777" w:rsidR="00087699" w:rsidRPr="00E7062C" w:rsidRDefault="00087699" w:rsidP="00087699">
            <w:pPr>
              <w:pStyle w:val="StyleTabletextLeft"/>
            </w:pPr>
            <w:r w:rsidRPr="00E7062C">
              <w:t>4425</w:t>
            </w:r>
          </w:p>
        </w:tc>
        <w:tc>
          <w:tcPr>
            <w:tcW w:w="3461" w:type="dxa"/>
            <w:shd w:val="clear" w:color="auto" w:fill="auto"/>
          </w:tcPr>
          <w:p w14:paraId="062B239B" w14:textId="77777777" w:rsidR="00087699" w:rsidRPr="00FF621E" w:rsidRDefault="00087699" w:rsidP="00087699">
            <w:pPr>
              <w:pStyle w:val="StyleTabletextLeft"/>
            </w:pPr>
            <w:r w:rsidRPr="00FF621E">
              <w:t>Roma/via Ercolano Salvi 12</w:t>
            </w:r>
          </w:p>
        </w:tc>
        <w:tc>
          <w:tcPr>
            <w:tcW w:w="4009" w:type="dxa"/>
          </w:tcPr>
          <w:p w14:paraId="4001AFA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087699" w:rsidRPr="00C60ED3" w14:paraId="410D464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A04DD7" w14:textId="77777777" w:rsidR="00087699" w:rsidRPr="00E7062C" w:rsidRDefault="00087699" w:rsidP="00087699">
            <w:pPr>
              <w:pStyle w:val="StyleTabletextLeft"/>
            </w:pPr>
            <w:r w:rsidRPr="00E7062C">
              <w:t>2-041-2</w:t>
            </w:r>
          </w:p>
        </w:tc>
        <w:tc>
          <w:tcPr>
            <w:tcW w:w="909" w:type="dxa"/>
            <w:shd w:val="clear" w:color="auto" w:fill="auto"/>
          </w:tcPr>
          <w:p w14:paraId="7AD6E8EC" w14:textId="77777777" w:rsidR="00087699" w:rsidRPr="00E7062C" w:rsidRDefault="00087699" w:rsidP="00087699">
            <w:pPr>
              <w:pStyle w:val="StyleTabletextLeft"/>
            </w:pPr>
            <w:r w:rsidRPr="00E7062C">
              <w:t>4426</w:t>
            </w:r>
          </w:p>
        </w:tc>
        <w:tc>
          <w:tcPr>
            <w:tcW w:w="3461" w:type="dxa"/>
            <w:shd w:val="clear" w:color="auto" w:fill="auto"/>
          </w:tcPr>
          <w:p w14:paraId="21B2B24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Caldera 21/F - TIMI1</w:t>
            </w:r>
          </w:p>
        </w:tc>
        <w:tc>
          <w:tcPr>
            <w:tcW w:w="4009" w:type="dxa"/>
          </w:tcPr>
          <w:p w14:paraId="5F6F048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087699" w:rsidRPr="00870C6B" w14:paraId="07EA2E4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54DAABF" w14:textId="77777777" w:rsidR="00087699" w:rsidRPr="00E7062C" w:rsidRDefault="00087699" w:rsidP="00087699">
            <w:pPr>
              <w:pStyle w:val="StyleTabletextLeft"/>
            </w:pPr>
            <w:r w:rsidRPr="00E7062C">
              <w:t>2-041-6</w:t>
            </w:r>
          </w:p>
        </w:tc>
        <w:tc>
          <w:tcPr>
            <w:tcW w:w="909" w:type="dxa"/>
            <w:shd w:val="clear" w:color="auto" w:fill="auto"/>
          </w:tcPr>
          <w:p w14:paraId="7F9C2784" w14:textId="77777777" w:rsidR="00087699" w:rsidRPr="00E7062C" w:rsidRDefault="00087699" w:rsidP="00087699">
            <w:pPr>
              <w:pStyle w:val="StyleTabletextLeft"/>
            </w:pPr>
            <w:r w:rsidRPr="00E7062C">
              <w:t>4430</w:t>
            </w:r>
          </w:p>
        </w:tc>
        <w:tc>
          <w:tcPr>
            <w:tcW w:w="3461" w:type="dxa"/>
            <w:shd w:val="clear" w:color="auto" w:fill="auto"/>
          </w:tcPr>
          <w:p w14:paraId="24A4F3C2" w14:textId="77777777" w:rsidR="00087699" w:rsidRPr="00FF621E" w:rsidRDefault="00087699" w:rsidP="00087699">
            <w:pPr>
              <w:pStyle w:val="StyleTabletextLeft"/>
            </w:pPr>
            <w:r w:rsidRPr="00FF621E">
              <w:t>Via Caldera 21 - Milano</w:t>
            </w:r>
          </w:p>
        </w:tc>
        <w:tc>
          <w:tcPr>
            <w:tcW w:w="4009" w:type="dxa"/>
          </w:tcPr>
          <w:p w14:paraId="6728163E" w14:textId="77777777" w:rsidR="00087699" w:rsidRPr="00FF621E" w:rsidRDefault="00087699" w:rsidP="00087699">
            <w:pPr>
              <w:pStyle w:val="StyleTabletextLeft"/>
            </w:pPr>
            <w:r w:rsidRPr="00FF621E">
              <w:t>Intermatica S.p.A.</w:t>
            </w:r>
          </w:p>
        </w:tc>
      </w:tr>
      <w:tr w:rsidR="00087699" w:rsidRPr="00870C6B" w14:paraId="12139F3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DFE26E5" w14:textId="77777777" w:rsidR="00087699" w:rsidRPr="00E7062C" w:rsidRDefault="00087699" w:rsidP="00087699">
            <w:pPr>
              <w:pStyle w:val="StyleTabletextLeft"/>
            </w:pPr>
            <w:r w:rsidRPr="00E7062C">
              <w:t>2-041-7</w:t>
            </w:r>
          </w:p>
        </w:tc>
        <w:tc>
          <w:tcPr>
            <w:tcW w:w="909" w:type="dxa"/>
            <w:shd w:val="clear" w:color="auto" w:fill="auto"/>
          </w:tcPr>
          <w:p w14:paraId="5A26F582" w14:textId="77777777" w:rsidR="00087699" w:rsidRPr="00E7062C" w:rsidRDefault="00087699" w:rsidP="00087699">
            <w:pPr>
              <w:pStyle w:val="StyleTabletextLeft"/>
            </w:pPr>
            <w:r w:rsidRPr="00E7062C">
              <w:t>4431</w:t>
            </w:r>
          </w:p>
        </w:tc>
        <w:tc>
          <w:tcPr>
            <w:tcW w:w="3461" w:type="dxa"/>
            <w:shd w:val="clear" w:color="auto" w:fill="auto"/>
          </w:tcPr>
          <w:p w14:paraId="23A55FA9" w14:textId="77777777" w:rsidR="00087699" w:rsidRPr="00FF621E" w:rsidRDefault="00087699" w:rsidP="00087699">
            <w:pPr>
              <w:pStyle w:val="StyleTabletextLeft"/>
            </w:pPr>
            <w:r w:rsidRPr="00FF621E">
              <w:t>Torino via Livorno 60</w:t>
            </w:r>
          </w:p>
        </w:tc>
        <w:tc>
          <w:tcPr>
            <w:tcW w:w="4009" w:type="dxa"/>
          </w:tcPr>
          <w:p w14:paraId="1A538B4C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087699" w:rsidRPr="00C60ED3" w14:paraId="156BB1B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D04BE4" w14:textId="77777777" w:rsidR="00087699" w:rsidRPr="00E7062C" w:rsidRDefault="00087699" w:rsidP="00087699">
            <w:pPr>
              <w:pStyle w:val="StyleTabletextLeft"/>
            </w:pPr>
            <w:r w:rsidRPr="00E7062C">
              <w:t>2-042-0</w:t>
            </w:r>
          </w:p>
        </w:tc>
        <w:tc>
          <w:tcPr>
            <w:tcW w:w="909" w:type="dxa"/>
            <w:shd w:val="clear" w:color="auto" w:fill="auto"/>
          </w:tcPr>
          <w:p w14:paraId="72FC18CE" w14:textId="77777777" w:rsidR="00087699" w:rsidRPr="00E7062C" w:rsidRDefault="00087699" w:rsidP="00087699">
            <w:pPr>
              <w:pStyle w:val="StyleTabletextLeft"/>
            </w:pPr>
            <w:r w:rsidRPr="00E7062C">
              <w:t>4432</w:t>
            </w:r>
          </w:p>
        </w:tc>
        <w:tc>
          <w:tcPr>
            <w:tcW w:w="3461" w:type="dxa"/>
            <w:shd w:val="clear" w:color="auto" w:fill="auto"/>
          </w:tcPr>
          <w:p w14:paraId="4C5092C4" w14:textId="77777777" w:rsidR="00087699" w:rsidRPr="00FF621E" w:rsidRDefault="00087699" w:rsidP="00087699">
            <w:pPr>
              <w:pStyle w:val="StyleTabletextLeft"/>
            </w:pPr>
            <w:r w:rsidRPr="00FF621E">
              <w:t>Torino/via Issigno 62</w:t>
            </w:r>
          </w:p>
        </w:tc>
        <w:tc>
          <w:tcPr>
            <w:tcW w:w="4009" w:type="dxa"/>
          </w:tcPr>
          <w:p w14:paraId="4A1B53D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C60ED3" w14:paraId="59D4A6E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F8CF704" w14:textId="77777777" w:rsidR="00087699" w:rsidRPr="00E7062C" w:rsidRDefault="00087699" w:rsidP="00087699">
            <w:pPr>
              <w:pStyle w:val="StyleTabletextLeft"/>
            </w:pPr>
            <w:r w:rsidRPr="00E7062C">
              <w:t>2-042-1</w:t>
            </w:r>
          </w:p>
        </w:tc>
        <w:tc>
          <w:tcPr>
            <w:tcW w:w="909" w:type="dxa"/>
            <w:shd w:val="clear" w:color="auto" w:fill="auto"/>
          </w:tcPr>
          <w:p w14:paraId="3DED503C" w14:textId="77777777" w:rsidR="00087699" w:rsidRPr="00E7062C" w:rsidRDefault="00087699" w:rsidP="00087699">
            <w:pPr>
              <w:pStyle w:val="StyleTabletextLeft"/>
            </w:pPr>
            <w:r w:rsidRPr="00E7062C">
              <w:t>4433</w:t>
            </w:r>
          </w:p>
        </w:tc>
        <w:tc>
          <w:tcPr>
            <w:tcW w:w="3461" w:type="dxa"/>
            <w:shd w:val="clear" w:color="auto" w:fill="auto"/>
          </w:tcPr>
          <w:p w14:paraId="542BEA5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Milano/strada5, palazzo N, Fiori Rozzano</w:t>
            </w:r>
          </w:p>
        </w:tc>
        <w:tc>
          <w:tcPr>
            <w:tcW w:w="4009" w:type="dxa"/>
          </w:tcPr>
          <w:p w14:paraId="33C9A53B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C60ED3" w14:paraId="48BF8BC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E146115" w14:textId="77777777" w:rsidR="00087699" w:rsidRPr="00E7062C" w:rsidRDefault="00087699" w:rsidP="00087699">
            <w:pPr>
              <w:pStyle w:val="StyleTabletextLeft"/>
            </w:pPr>
            <w:r w:rsidRPr="00E7062C">
              <w:t>2-042-6</w:t>
            </w:r>
          </w:p>
        </w:tc>
        <w:tc>
          <w:tcPr>
            <w:tcW w:w="909" w:type="dxa"/>
            <w:shd w:val="clear" w:color="auto" w:fill="auto"/>
          </w:tcPr>
          <w:p w14:paraId="7EDD490D" w14:textId="77777777" w:rsidR="00087699" w:rsidRPr="00E7062C" w:rsidRDefault="00087699" w:rsidP="00087699">
            <w:pPr>
              <w:pStyle w:val="StyleTabletextLeft"/>
            </w:pPr>
            <w:r w:rsidRPr="00E7062C">
              <w:t>4438</w:t>
            </w:r>
          </w:p>
        </w:tc>
        <w:tc>
          <w:tcPr>
            <w:tcW w:w="3461" w:type="dxa"/>
            <w:shd w:val="clear" w:color="auto" w:fill="auto"/>
          </w:tcPr>
          <w:p w14:paraId="0A48838B" w14:textId="77777777" w:rsidR="00087699" w:rsidRPr="00FF621E" w:rsidRDefault="00087699" w:rsidP="00087699">
            <w:pPr>
              <w:pStyle w:val="StyleTabletextLeft"/>
            </w:pPr>
            <w:r w:rsidRPr="00FF621E">
              <w:t>Torino/Corso Svizzera 185</w:t>
            </w:r>
          </w:p>
        </w:tc>
        <w:tc>
          <w:tcPr>
            <w:tcW w:w="4009" w:type="dxa"/>
          </w:tcPr>
          <w:p w14:paraId="1AEB1CE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870C6B" w14:paraId="630B5A3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611E70" w14:textId="77777777" w:rsidR="00087699" w:rsidRPr="00E7062C" w:rsidRDefault="00087699" w:rsidP="00087699">
            <w:pPr>
              <w:pStyle w:val="StyleTabletextLeft"/>
            </w:pPr>
            <w:r w:rsidRPr="00E7062C">
              <w:t>2-042-7</w:t>
            </w:r>
          </w:p>
        </w:tc>
        <w:tc>
          <w:tcPr>
            <w:tcW w:w="909" w:type="dxa"/>
            <w:shd w:val="clear" w:color="auto" w:fill="auto"/>
          </w:tcPr>
          <w:p w14:paraId="63D998C9" w14:textId="77777777" w:rsidR="00087699" w:rsidRPr="00E7062C" w:rsidRDefault="00087699" w:rsidP="00087699">
            <w:pPr>
              <w:pStyle w:val="StyleTabletextLeft"/>
            </w:pPr>
            <w:r w:rsidRPr="00E7062C">
              <w:t>4439</w:t>
            </w:r>
          </w:p>
        </w:tc>
        <w:tc>
          <w:tcPr>
            <w:tcW w:w="3461" w:type="dxa"/>
            <w:shd w:val="clear" w:color="auto" w:fill="auto"/>
          </w:tcPr>
          <w:p w14:paraId="2DC738A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Bolzano/via Lungo Isarco Sinistro</w:t>
            </w:r>
          </w:p>
        </w:tc>
        <w:tc>
          <w:tcPr>
            <w:tcW w:w="4009" w:type="dxa"/>
          </w:tcPr>
          <w:p w14:paraId="4ED52C25" w14:textId="77777777" w:rsidR="00087699" w:rsidRPr="00FF621E" w:rsidRDefault="00087699" w:rsidP="00087699">
            <w:pPr>
              <w:pStyle w:val="StyleTabletextLeft"/>
            </w:pPr>
            <w:r w:rsidRPr="00FF621E">
              <w:t>Brennercom S.p.A.</w:t>
            </w:r>
          </w:p>
        </w:tc>
      </w:tr>
      <w:tr w:rsidR="00087699" w:rsidRPr="00870C6B" w14:paraId="3BBF133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591A4FC" w14:textId="77777777" w:rsidR="00087699" w:rsidRPr="00E7062C" w:rsidRDefault="00087699" w:rsidP="00087699">
            <w:pPr>
              <w:pStyle w:val="StyleTabletextLeft"/>
            </w:pPr>
            <w:r w:rsidRPr="00E7062C">
              <w:t>2-043-1</w:t>
            </w:r>
          </w:p>
        </w:tc>
        <w:tc>
          <w:tcPr>
            <w:tcW w:w="909" w:type="dxa"/>
            <w:shd w:val="clear" w:color="auto" w:fill="auto"/>
          </w:tcPr>
          <w:p w14:paraId="7F7334AE" w14:textId="77777777" w:rsidR="00087699" w:rsidRPr="00E7062C" w:rsidRDefault="00087699" w:rsidP="00087699">
            <w:pPr>
              <w:pStyle w:val="StyleTabletextLeft"/>
            </w:pPr>
            <w:r w:rsidRPr="00E7062C">
              <w:t>4441</w:t>
            </w:r>
          </w:p>
        </w:tc>
        <w:tc>
          <w:tcPr>
            <w:tcW w:w="3461" w:type="dxa"/>
            <w:shd w:val="clear" w:color="auto" w:fill="auto"/>
          </w:tcPr>
          <w:p w14:paraId="01B8EEF3" w14:textId="77777777" w:rsidR="00087699" w:rsidRPr="00FF621E" w:rsidRDefault="00087699" w:rsidP="00087699">
            <w:pPr>
              <w:pStyle w:val="StyleTabletextLeft"/>
            </w:pPr>
            <w:r w:rsidRPr="00FF621E">
              <w:t>Lucca viale Puccini,134</w:t>
            </w:r>
          </w:p>
        </w:tc>
        <w:tc>
          <w:tcPr>
            <w:tcW w:w="4009" w:type="dxa"/>
          </w:tcPr>
          <w:p w14:paraId="2EB39DF2" w14:textId="77777777" w:rsidR="00087699" w:rsidRPr="00FF621E" w:rsidRDefault="00087699" w:rsidP="00087699">
            <w:pPr>
              <w:pStyle w:val="StyleTabletextLeft"/>
            </w:pPr>
            <w:r w:rsidRPr="00FF621E">
              <w:t>ElsyNet S.r.l.</w:t>
            </w:r>
          </w:p>
        </w:tc>
      </w:tr>
      <w:tr w:rsidR="00087699" w:rsidRPr="00870C6B" w14:paraId="0896A16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50648B" w14:textId="77777777" w:rsidR="00087699" w:rsidRPr="00E7062C" w:rsidRDefault="00087699" w:rsidP="00087699">
            <w:pPr>
              <w:pStyle w:val="StyleTabletextLeft"/>
            </w:pPr>
            <w:r w:rsidRPr="00E7062C">
              <w:t>2-045-1</w:t>
            </w:r>
          </w:p>
        </w:tc>
        <w:tc>
          <w:tcPr>
            <w:tcW w:w="909" w:type="dxa"/>
            <w:shd w:val="clear" w:color="auto" w:fill="auto"/>
          </w:tcPr>
          <w:p w14:paraId="232DFA3F" w14:textId="77777777" w:rsidR="00087699" w:rsidRPr="00E7062C" w:rsidRDefault="00087699" w:rsidP="00087699">
            <w:pPr>
              <w:pStyle w:val="StyleTabletextLeft"/>
            </w:pPr>
            <w:r w:rsidRPr="00E7062C">
              <w:t>4457</w:t>
            </w:r>
          </w:p>
        </w:tc>
        <w:tc>
          <w:tcPr>
            <w:tcW w:w="3461" w:type="dxa"/>
            <w:shd w:val="clear" w:color="auto" w:fill="auto"/>
          </w:tcPr>
          <w:p w14:paraId="35E5FCE2" w14:textId="77777777" w:rsidR="00087699" w:rsidRPr="00FF621E" w:rsidRDefault="00087699" w:rsidP="00087699">
            <w:pPr>
              <w:pStyle w:val="StyleTabletextLeft"/>
            </w:pPr>
            <w:r w:rsidRPr="00FF621E">
              <w:t>Milano1/via jenner 56</w:t>
            </w:r>
          </w:p>
        </w:tc>
        <w:tc>
          <w:tcPr>
            <w:tcW w:w="4009" w:type="dxa"/>
          </w:tcPr>
          <w:p w14:paraId="53233434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087699" w:rsidRPr="00C60ED3" w14:paraId="52A7DA5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5B9F50F" w14:textId="77777777" w:rsidR="00087699" w:rsidRPr="00E7062C" w:rsidRDefault="00087699" w:rsidP="00087699">
            <w:pPr>
              <w:pStyle w:val="StyleTabletextLeft"/>
            </w:pPr>
            <w:r w:rsidRPr="00E7062C">
              <w:t>2-045-5</w:t>
            </w:r>
          </w:p>
        </w:tc>
        <w:tc>
          <w:tcPr>
            <w:tcW w:w="909" w:type="dxa"/>
            <w:shd w:val="clear" w:color="auto" w:fill="auto"/>
          </w:tcPr>
          <w:p w14:paraId="19FB0CBB" w14:textId="77777777" w:rsidR="00087699" w:rsidRPr="00E7062C" w:rsidRDefault="00087699" w:rsidP="00087699">
            <w:pPr>
              <w:pStyle w:val="StyleTabletextLeft"/>
            </w:pPr>
            <w:r w:rsidRPr="00E7062C">
              <w:t>4461</w:t>
            </w:r>
          </w:p>
        </w:tc>
        <w:tc>
          <w:tcPr>
            <w:tcW w:w="3461" w:type="dxa"/>
            <w:shd w:val="clear" w:color="auto" w:fill="auto"/>
          </w:tcPr>
          <w:p w14:paraId="4F2411F6" w14:textId="77777777" w:rsidR="00087699" w:rsidRPr="00FF621E" w:rsidRDefault="00087699" w:rsidP="00087699">
            <w:pPr>
              <w:pStyle w:val="StyleTabletextLeft"/>
            </w:pPr>
            <w:r w:rsidRPr="00FF621E">
              <w:t>Milano/Via Benzi, 1/8</w:t>
            </w:r>
          </w:p>
        </w:tc>
        <w:tc>
          <w:tcPr>
            <w:tcW w:w="4009" w:type="dxa"/>
          </w:tcPr>
          <w:p w14:paraId="35D1F4C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0330438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704554" w14:textId="77777777" w:rsidR="00087699" w:rsidRPr="00E7062C" w:rsidRDefault="00087699" w:rsidP="00087699">
            <w:pPr>
              <w:pStyle w:val="StyleTabletextLeft"/>
            </w:pPr>
            <w:r w:rsidRPr="00E7062C">
              <w:t>2-045-6</w:t>
            </w:r>
          </w:p>
        </w:tc>
        <w:tc>
          <w:tcPr>
            <w:tcW w:w="909" w:type="dxa"/>
            <w:shd w:val="clear" w:color="auto" w:fill="auto"/>
          </w:tcPr>
          <w:p w14:paraId="4A205572" w14:textId="77777777" w:rsidR="00087699" w:rsidRPr="00E7062C" w:rsidRDefault="00087699" w:rsidP="00087699">
            <w:pPr>
              <w:pStyle w:val="StyleTabletextLeft"/>
            </w:pPr>
            <w:r w:rsidRPr="00E7062C">
              <w:t>4462</w:t>
            </w:r>
          </w:p>
        </w:tc>
        <w:tc>
          <w:tcPr>
            <w:tcW w:w="3461" w:type="dxa"/>
            <w:shd w:val="clear" w:color="auto" w:fill="auto"/>
          </w:tcPr>
          <w:p w14:paraId="557ADD84" w14:textId="77777777" w:rsidR="00087699" w:rsidRPr="00FF621E" w:rsidRDefault="00087699" w:rsidP="00087699">
            <w:pPr>
              <w:pStyle w:val="StyleTabletextLeft"/>
            </w:pPr>
            <w:r w:rsidRPr="00FF621E">
              <w:t>Milano/Via Kuliscioff, 32</w:t>
            </w:r>
          </w:p>
        </w:tc>
        <w:tc>
          <w:tcPr>
            <w:tcW w:w="4009" w:type="dxa"/>
          </w:tcPr>
          <w:p w14:paraId="6590E86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870C6B" w14:paraId="5F55477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D9C88C2" w14:textId="77777777" w:rsidR="00087699" w:rsidRPr="00E7062C" w:rsidRDefault="00087699" w:rsidP="00087699">
            <w:pPr>
              <w:pStyle w:val="StyleTabletextLeft"/>
            </w:pPr>
            <w:r w:rsidRPr="00E7062C">
              <w:t>2-046-3</w:t>
            </w:r>
          </w:p>
        </w:tc>
        <w:tc>
          <w:tcPr>
            <w:tcW w:w="909" w:type="dxa"/>
            <w:shd w:val="clear" w:color="auto" w:fill="auto"/>
          </w:tcPr>
          <w:p w14:paraId="29376315" w14:textId="77777777" w:rsidR="00087699" w:rsidRPr="00E7062C" w:rsidRDefault="00087699" w:rsidP="00087699">
            <w:pPr>
              <w:pStyle w:val="StyleTabletextLeft"/>
            </w:pPr>
            <w:r w:rsidRPr="00E7062C">
              <w:t>4467</w:t>
            </w:r>
          </w:p>
        </w:tc>
        <w:tc>
          <w:tcPr>
            <w:tcW w:w="3461" w:type="dxa"/>
            <w:shd w:val="clear" w:color="auto" w:fill="auto"/>
          </w:tcPr>
          <w:p w14:paraId="4CE0D6B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Trezzano sul Naviglio (MI)/via L.Da Vinci, 1 - HGMI1</w:t>
            </w:r>
          </w:p>
        </w:tc>
        <w:tc>
          <w:tcPr>
            <w:tcW w:w="4009" w:type="dxa"/>
          </w:tcPr>
          <w:p w14:paraId="68996219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870C6B" w14:paraId="367D05D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A2F5F8" w14:textId="77777777" w:rsidR="00087699" w:rsidRPr="00E7062C" w:rsidRDefault="00087699" w:rsidP="00087699">
            <w:pPr>
              <w:pStyle w:val="StyleTabletextLeft"/>
            </w:pPr>
            <w:r w:rsidRPr="00E7062C">
              <w:t>2-046-5</w:t>
            </w:r>
          </w:p>
        </w:tc>
        <w:tc>
          <w:tcPr>
            <w:tcW w:w="909" w:type="dxa"/>
            <w:shd w:val="clear" w:color="auto" w:fill="auto"/>
          </w:tcPr>
          <w:p w14:paraId="37C31A37" w14:textId="77777777" w:rsidR="00087699" w:rsidRPr="00E7062C" w:rsidRDefault="00087699" w:rsidP="00087699">
            <w:pPr>
              <w:pStyle w:val="StyleTabletextLeft"/>
            </w:pPr>
            <w:r w:rsidRPr="00E7062C">
              <w:t>4469</w:t>
            </w:r>
          </w:p>
        </w:tc>
        <w:tc>
          <w:tcPr>
            <w:tcW w:w="3461" w:type="dxa"/>
            <w:shd w:val="clear" w:color="auto" w:fill="auto"/>
          </w:tcPr>
          <w:p w14:paraId="52D171C4" w14:textId="77777777" w:rsidR="00087699" w:rsidRPr="00FF621E" w:rsidRDefault="00087699" w:rsidP="00087699">
            <w:pPr>
              <w:pStyle w:val="StyleTabletextLeft"/>
            </w:pPr>
            <w:r w:rsidRPr="00FF621E">
              <w:t>Milano/DMS-1</w:t>
            </w:r>
          </w:p>
        </w:tc>
        <w:tc>
          <w:tcPr>
            <w:tcW w:w="4009" w:type="dxa"/>
          </w:tcPr>
          <w:p w14:paraId="48065879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Orange Business Italy S.p.A.</w:t>
            </w:r>
          </w:p>
        </w:tc>
      </w:tr>
      <w:tr w:rsidR="00087699" w:rsidRPr="00C60ED3" w14:paraId="178D491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566B9C" w14:textId="77777777" w:rsidR="00087699" w:rsidRPr="00E7062C" w:rsidRDefault="00087699" w:rsidP="00087699">
            <w:pPr>
              <w:pStyle w:val="StyleTabletextLeft"/>
            </w:pPr>
            <w:r w:rsidRPr="00E7062C">
              <w:t>2-046-6</w:t>
            </w:r>
          </w:p>
        </w:tc>
        <w:tc>
          <w:tcPr>
            <w:tcW w:w="909" w:type="dxa"/>
            <w:shd w:val="clear" w:color="auto" w:fill="auto"/>
          </w:tcPr>
          <w:p w14:paraId="0F6B43B3" w14:textId="77777777" w:rsidR="00087699" w:rsidRPr="00E7062C" w:rsidRDefault="00087699" w:rsidP="00087699">
            <w:pPr>
              <w:pStyle w:val="StyleTabletextLeft"/>
            </w:pPr>
            <w:r w:rsidRPr="00E7062C">
              <w:t>4470</w:t>
            </w:r>
          </w:p>
        </w:tc>
        <w:tc>
          <w:tcPr>
            <w:tcW w:w="3461" w:type="dxa"/>
            <w:shd w:val="clear" w:color="auto" w:fill="auto"/>
          </w:tcPr>
          <w:p w14:paraId="2110DF9A" w14:textId="77777777" w:rsidR="00087699" w:rsidRPr="00FF621E" w:rsidRDefault="00087699" w:rsidP="00087699">
            <w:pPr>
              <w:pStyle w:val="StyleTabletextLeft"/>
            </w:pPr>
            <w:r w:rsidRPr="00FF621E">
              <w:t>Milano/MI01</w:t>
            </w:r>
          </w:p>
        </w:tc>
        <w:tc>
          <w:tcPr>
            <w:tcW w:w="4009" w:type="dxa"/>
          </w:tcPr>
          <w:p w14:paraId="1F5EEBEB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C60ED3" w14:paraId="63E411D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3A1CCD" w14:textId="77777777" w:rsidR="00087699" w:rsidRPr="00E7062C" w:rsidRDefault="00087699" w:rsidP="00087699">
            <w:pPr>
              <w:pStyle w:val="StyleTabletextLeft"/>
            </w:pPr>
            <w:r w:rsidRPr="00E7062C">
              <w:t>2-046-7</w:t>
            </w:r>
          </w:p>
        </w:tc>
        <w:tc>
          <w:tcPr>
            <w:tcW w:w="909" w:type="dxa"/>
            <w:shd w:val="clear" w:color="auto" w:fill="auto"/>
          </w:tcPr>
          <w:p w14:paraId="2A6F9A59" w14:textId="77777777" w:rsidR="00087699" w:rsidRPr="00E7062C" w:rsidRDefault="00087699" w:rsidP="00087699">
            <w:pPr>
              <w:pStyle w:val="StyleTabletextLeft"/>
            </w:pPr>
            <w:r w:rsidRPr="00E7062C">
              <w:t>4471</w:t>
            </w:r>
          </w:p>
        </w:tc>
        <w:tc>
          <w:tcPr>
            <w:tcW w:w="3461" w:type="dxa"/>
            <w:shd w:val="clear" w:color="auto" w:fill="auto"/>
          </w:tcPr>
          <w:p w14:paraId="168112D0" w14:textId="77777777" w:rsidR="00087699" w:rsidRPr="00FF621E" w:rsidRDefault="00087699" w:rsidP="00087699">
            <w:pPr>
              <w:pStyle w:val="StyleTabletextLeft"/>
            </w:pPr>
            <w:r w:rsidRPr="00FF621E">
              <w:t>Roma/RM01</w:t>
            </w:r>
          </w:p>
        </w:tc>
        <w:tc>
          <w:tcPr>
            <w:tcW w:w="4009" w:type="dxa"/>
          </w:tcPr>
          <w:p w14:paraId="70BB7E2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C60ED3" w14:paraId="128615C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F8D0CE5" w14:textId="77777777" w:rsidR="00087699" w:rsidRPr="00E7062C" w:rsidRDefault="00087699" w:rsidP="00087699">
            <w:pPr>
              <w:pStyle w:val="StyleTabletextLeft"/>
            </w:pPr>
            <w:r w:rsidRPr="00E7062C">
              <w:t>2-047-3</w:t>
            </w:r>
          </w:p>
        </w:tc>
        <w:tc>
          <w:tcPr>
            <w:tcW w:w="909" w:type="dxa"/>
            <w:shd w:val="clear" w:color="auto" w:fill="auto"/>
          </w:tcPr>
          <w:p w14:paraId="213471FA" w14:textId="77777777" w:rsidR="00087699" w:rsidRPr="00E7062C" w:rsidRDefault="00087699" w:rsidP="00087699">
            <w:pPr>
              <w:pStyle w:val="StyleTabletextLeft"/>
            </w:pPr>
            <w:r w:rsidRPr="00E7062C">
              <w:t>4475</w:t>
            </w:r>
          </w:p>
        </w:tc>
        <w:tc>
          <w:tcPr>
            <w:tcW w:w="3461" w:type="dxa"/>
            <w:shd w:val="clear" w:color="auto" w:fill="auto"/>
          </w:tcPr>
          <w:p w14:paraId="740553EA" w14:textId="77777777" w:rsidR="00087699" w:rsidRPr="00FF621E" w:rsidRDefault="00087699" w:rsidP="00087699">
            <w:pPr>
              <w:pStyle w:val="StyleTabletextLeft"/>
            </w:pPr>
            <w:r w:rsidRPr="00FF621E">
              <w:t>Milano/MI-MSC</w:t>
            </w:r>
          </w:p>
        </w:tc>
        <w:tc>
          <w:tcPr>
            <w:tcW w:w="4009" w:type="dxa"/>
          </w:tcPr>
          <w:p w14:paraId="0B713EE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4DD2334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FE5D8B" w14:textId="77777777" w:rsidR="00087699" w:rsidRPr="00E7062C" w:rsidRDefault="00087699" w:rsidP="00087699">
            <w:pPr>
              <w:pStyle w:val="StyleTabletextLeft"/>
            </w:pPr>
            <w:r w:rsidRPr="00E7062C">
              <w:t>2-047-4</w:t>
            </w:r>
          </w:p>
        </w:tc>
        <w:tc>
          <w:tcPr>
            <w:tcW w:w="909" w:type="dxa"/>
            <w:shd w:val="clear" w:color="auto" w:fill="auto"/>
          </w:tcPr>
          <w:p w14:paraId="055766B4" w14:textId="77777777" w:rsidR="00087699" w:rsidRPr="00E7062C" w:rsidRDefault="00087699" w:rsidP="00087699">
            <w:pPr>
              <w:pStyle w:val="StyleTabletextLeft"/>
            </w:pPr>
            <w:r w:rsidRPr="00E7062C">
              <w:t>4476</w:t>
            </w:r>
          </w:p>
        </w:tc>
        <w:tc>
          <w:tcPr>
            <w:tcW w:w="3461" w:type="dxa"/>
            <w:shd w:val="clear" w:color="auto" w:fill="auto"/>
          </w:tcPr>
          <w:p w14:paraId="050BCCA1" w14:textId="77777777" w:rsidR="00087699" w:rsidRPr="00FF621E" w:rsidRDefault="00087699" w:rsidP="00087699">
            <w:pPr>
              <w:pStyle w:val="StyleTabletextLeft"/>
            </w:pPr>
            <w:r w:rsidRPr="00FF621E">
              <w:t>Roma/Ro-CTRL</w:t>
            </w:r>
          </w:p>
        </w:tc>
        <w:tc>
          <w:tcPr>
            <w:tcW w:w="4009" w:type="dxa"/>
          </w:tcPr>
          <w:p w14:paraId="30B5E9A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5D141A6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40591FF" w14:textId="77777777" w:rsidR="00087699" w:rsidRPr="00E7062C" w:rsidRDefault="00087699" w:rsidP="00087699">
            <w:pPr>
              <w:pStyle w:val="StyleTabletextLeft"/>
            </w:pPr>
            <w:r w:rsidRPr="00E7062C">
              <w:t>2-047-5</w:t>
            </w:r>
          </w:p>
        </w:tc>
        <w:tc>
          <w:tcPr>
            <w:tcW w:w="909" w:type="dxa"/>
            <w:shd w:val="clear" w:color="auto" w:fill="auto"/>
          </w:tcPr>
          <w:p w14:paraId="34BE9265" w14:textId="77777777" w:rsidR="00087699" w:rsidRPr="00E7062C" w:rsidRDefault="00087699" w:rsidP="00087699">
            <w:pPr>
              <w:pStyle w:val="StyleTabletextLeft"/>
            </w:pPr>
            <w:r w:rsidRPr="00E7062C">
              <w:t>4477</w:t>
            </w:r>
          </w:p>
        </w:tc>
        <w:tc>
          <w:tcPr>
            <w:tcW w:w="3461" w:type="dxa"/>
            <w:shd w:val="clear" w:color="auto" w:fill="auto"/>
          </w:tcPr>
          <w:p w14:paraId="0E02ED5C" w14:textId="77777777" w:rsidR="00087699" w:rsidRPr="00FF621E" w:rsidRDefault="00087699" w:rsidP="00087699">
            <w:pPr>
              <w:pStyle w:val="StyleTabletextLeft"/>
            </w:pPr>
            <w:r w:rsidRPr="00FF621E">
              <w:t>Milano San Simpliciano ITZ</w:t>
            </w:r>
          </w:p>
        </w:tc>
        <w:tc>
          <w:tcPr>
            <w:tcW w:w="4009" w:type="dxa"/>
          </w:tcPr>
          <w:p w14:paraId="21588C8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Verizon Italia S.p.A.</w:t>
            </w:r>
          </w:p>
        </w:tc>
      </w:tr>
      <w:tr w:rsidR="00087699" w:rsidRPr="00C60ED3" w14:paraId="76A0B86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455820" w14:textId="77777777" w:rsidR="00087699" w:rsidRPr="00E7062C" w:rsidRDefault="00087699" w:rsidP="00087699">
            <w:pPr>
              <w:pStyle w:val="StyleTabletextLeft"/>
            </w:pPr>
            <w:r w:rsidRPr="00E7062C">
              <w:t>2-048-1</w:t>
            </w:r>
          </w:p>
        </w:tc>
        <w:tc>
          <w:tcPr>
            <w:tcW w:w="909" w:type="dxa"/>
            <w:shd w:val="clear" w:color="auto" w:fill="auto"/>
          </w:tcPr>
          <w:p w14:paraId="6A52AFBF" w14:textId="77777777" w:rsidR="00087699" w:rsidRPr="00E7062C" w:rsidRDefault="00087699" w:rsidP="00087699">
            <w:pPr>
              <w:pStyle w:val="StyleTabletextLeft"/>
            </w:pPr>
            <w:r w:rsidRPr="00E7062C">
              <w:t>4481</w:t>
            </w:r>
          </w:p>
        </w:tc>
        <w:tc>
          <w:tcPr>
            <w:tcW w:w="3461" w:type="dxa"/>
            <w:shd w:val="clear" w:color="auto" w:fill="auto"/>
          </w:tcPr>
          <w:p w14:paraId="012D105A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Caldera,21</w:t>
            </w:r>
          </w:p>
        </w:tc>
        <w:tc>
          <w:tcPr>
            <w:tcW w:w="4009" w:type="dxa"/>
          </w:tcPr>
          <w:p w14:paraId="38D8F7A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56E6F26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CF0F5A" w14:textId="77777777" w:rsidR="00087699" w:rsidRPr="00E7062C" w:rsidRDefault="00087699" w:rsidP="00087699">
            <w:pPr>
              <w:pStyle w:val="StyleTabletextLeft"/>
            </w:pPr>
            <w:r w:rsidRPr="00E7062C">
              <w:t>2-048-4</w:t>
            </w:r>
          </w:p>
        </w:tc>
        <w:tc>
          <w:tcPr>
            <w:tcW w:w="909" w:type="dxa"/>
            <w:shd w:val="clear" w:color="auto" w:fill="auto"/>
          </w:tcPr>
          <w:p w14:paraId="388CB18F" w14:textId="77777777" w:rsidR="00087699" w:rsidRPr="00E7062C" w:rsidRDefault="00087699" w:rsidP="00087699">
            <w:pPr>
              <w:pStyle w:val="StyleTabletextLeft"/>
            </w:pPr>
            <w:r w:rsidRPr="00E7062C">
              <w:t>4484</w:t>
            </w:r>
          </w:p>
        </w:tc>
        <w:tc>
          <w:tcPr>
            <w:tcW w:w="3461" w:type="dxa"/>
            <w:shd w:val="clear" w:color="auto" w:fill="auto"/>
          </w:tcPr>
          <w:p w14:paraId="088487D4" w14:textId="77777777" w:rsidR="00087699" w:rsidRPr="00FF621E" w:rsidRDefault="00087699" w:rsidP="00087699">
            <w:pPr>
              <w:pStyle w:val="StyleTabletextLeft"/>
            </w:pPr>
            <w:r w:rsidRPr="00FF621E">
              <w:t>Segrate/via Cassanese 210</w:t>
            </w:r>
          </w:p>
        </w:tc>
        <w:tc>
          <w:tcPr>
            <w:tcW w:w="4009" w:type="dxa"/>
          </w:tcPr>
          <w:p w14:paraId="5F5B916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58AFB00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EDC077" w14:textId="77777777" w:rsidR="00087699" w:rsidRPr="00E7062C" w:rsidRDefault="00087699" w:rsidP="00087699">
            <w:pPr>
              <w:pStyle w:val="StyleTabletextLeft"/>
            </w:pPr>
            <w:r w:rsidRPr="00E7062C">
              <w:t>2-048-5</w:t>
            </w:r>
          </w:p>
        </w:tc>
        <w:tc>
          <w:tcPr>
            <w:tcW w:w="909" w:type="dxa"/>
            <w:shd w:val="clear" w:color="auto" w:fill="auto"/>
          </w:tcPr>
          <w:p w14:paraId="5FFD82C6" w14:textId="77777777" w:rsidR="00087699" w:rsidRPr="00E7062C" w:rsidRDefault="00087699" w:rsidP="00087699">
            <w:pPr>
              <w:pStyle w:val="StyleTabletextLeft"/>
            </w:pPr>
            <w:r w:rsidRPr="00E7062C">
              <w:t>4485</w:t>
            </w:r>
          </w:p>
        </w:tc>
        <w:tc>
          <w:tcPr>
            <w:tcW w:w="3461" w:type="dxa"/>
            <w:shd w:val="clear" w:color="auto" w:fill="auto"/>
          </w:tcPr>
          <w:p w14:paraId="1B8ED55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Roma/viale di Porta Ardeatina 129</w:t>
            </w:r>
          </w:p>
        </w:tc>
        <w:tc>
          <w:tcPr>
            <w:tcW w:w="4009" w:type="dxa"/>
          </w:tcPr>
          <w:p w14:paraId="519B94F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C60ED3" w14:paraId="0AF63D6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021CD8" w14:textId="77777777" w:rsidR="00087699" w:rsidRPr="00E7062C" w:rsidRDefault="00087699" w:rsidP="00087699">
            <w:pPr>
              <w:pStyle w:val="StyleTabletextLeft"/>
            </w:pPr>
            <w:r w:rsidRPr="00E7062C">
              <w:t>2-048-6</w:t>
            </w:r>
          </w:p>
        </w:tc>
        <w:tc>
          <w:tcPr>
            <w:tcW w:w="909" w:type="dxa"/>
            <w:shd w:val="clear" w:color="auto" w:fill="auto"/>
          </w:tcPr>
          <w:p w14:paraId="57196BCD" w14:textId="77777777" w:rsidR="00087699" w:rsidRPr="00E7062C" w:rsidRDefault="00087699" w:rsidP="00087699">
            <w:pPr>
              <w:pStyle w:val="StyleTabletextLeft"/>
            </w:pPr>
            <w:r w:rsidRPr="00E7062C">
              <w:t>4486</w:t>
            </w:r>
          </w:p>
        </w:tc>
        <w:tc>
          <w:tcPr>
            <w:tcW w:w="3461" w:type="dxa"/>
            <w:shd w:val="clear" w:color="auto" w:fill="auto"/>
          </w:tcPr>
          <w:p w14:paraId="05496F71" w14:textId="77777777" w:rsidR="00087699" w:rsidRPr="00FF621E" w:rsidRDefault="00087699" w:rsidP="00087699">
            <w:pPr>
              <w:pStyle w:val="StyleTabletextLeft"/>
            </w:pPr>
            <w:r w:rsidRPr="00FF621E">
              <w:t>Milano/Via Kulishoff, 5</w:t>
            </w:r>
          </w:p>
        </w:tc>
        <w:tc>
          <w:tcPr>
            <w:tcW w:w="4009" w:type="dxa"/>
          </w:tcPr>
          <w:p w14:paraId="6D44FEF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166645E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39F1D18" w14:textId="77777777" w:rsidR="00087699" w:rsidRPr="00E7062C" w:rsidRDefault="00087699" w:rsidP="00087699">
            <w:pPr>
              <w:pStyle w:val="StyleTabletextLeft"/>
            </w:pPr>
            <w:r w:rsidRPr="00E7062C">
              <w:t>2-048-7</w:t>
            </w:r>
          </w:p>
        </w:tc>
        <w:tc>
          <w:tcPr>
            <w:tcW w:w="909" w:type="dxa"/>
            <w:shd w:val="clear" w:color="auto" w:fill="auto"/>
          </w:tcPr>
          <w:p w14:paraId="2A2BF8C9" w14:textId="77777777" w:rsidR="00087699" w:rsidRPr="00E7062C" w:rsidRDefault="00087699" w:rsidP="00087699">
            <w:pPr>
              <w:pStyle w:val="StyleTabletextLeft"/>
            </w:pPr>
            <w:r w:rsidRPr="00E7062C">
              <w:t>4487</w:t>
            </w:r>
          </w:p>
        </w:tc>
        <w:tc>
          <w:tcPr>
            <w:tcW w:w="3461" w:type="dxa"/>
            <w:shd w:val="clear" w:color="auto" w:fill="auto"/>
          </w:tcPr>
          <w:p w14:paraId="73F4136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12/9, Liberty A - VOMI2</w:t>
            </w:r>
          </w:p>
        </w:tc>
        <w:tc>
          <w:tcPr>
            <w:tcW w:w="4009" w:type="dxa"/>
          </w:tcPr>
          <w:p w14:paraId="7599553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336C15F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C9416DD" w14:textId="77777777" w:rsidR="00087699" w:rsidRPr="00E7062C" w:rsidRDefault="00087699" w:rsidP="00087699">
            <w:pPr>
              <w:pStyle w:val="StyleTabletextLeft"/>
            </w:pPr>
            <w:r w:rsidRPr="00E7062C">
              <w:t>2-049-0</w:t>
            </w:r>
          </w:p>
        </w:tc>
        <w:tc>
          <w:tcPr>
            <w:tcW w:w="909" w:type="dxa"/>
            <w:shd w:val="clear" w:color="auto" w:fill="auto"/>
          </w:tcPr>
          <w:p w14:paraId="083E10BA" w14:textId="77777777" w:rsidR="00087699" w:rsidRPr="00E7062C" w:rsidRDefault="00087699" w:rsidP="00087699">
            <w:pPr>
              <w:pStyle w:val="StyleTabletextLeft"/>
            </w:pPr>
            <w:r w:rsidRPr="00E7062C">
              <w:t>4488</w:t>
            </w:r>
          </w:p>
        </w:tc>
        <w:tc>
          <w:tcPr>
            <w:tcW w:w="3461" w:type="dxa"/>
            <w:shd w:val="clear" w:color="auto" w:fill="auto"/>
          </w:tcPr>
          <w:p w14:paraId="50146D8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VORM1</w:t>
            </w:r>
          </w:p>
        </w:tc>
        <w:tc>
          <w:tcPr>
            <w:tcW w:w="4009" w:type="dxa"/>
          </w:tcPr>
          <w:p w14:paraId="3ABB02E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34BF92B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4946739" w14:textId="77777777" w:rsidR="00087699" w:rsidRPr="00E7062C" w:rsidRDefault="00087699" w:rsidP="00087699">
            <w:pPr>
              <w:pStyle w:val="StyleTabletextLeft"/>
            </w:pPr>
            <w:r w:rsidRPr="00E7062C">
              <w:t>2-049-1</w:t>
            </w:r>
          </w:p>
        </w:tc>
        <w:tc>
          <w:tcPr>
            <w:tcW w:w="909" w:type="dxa"/>
            <w:shd w:val="clear" w:color="auto" w:fill="auto"/>
          </w:tcPr>
          <w:p w14:paraId="5C48C727" w14:textId="77777777" w:rsidR="00087699" w:rsidRPr="00E7062C" w:rsidRDefault="00087699" w:rsidP="00087699">
            <w:pPr>
              <w:pStyle w:val="StyleTabletextLeft"/>
            </w:pPr>
            <w:r w:rsidRPr="00E7062C">
              <w:t>4489</w:t>
            </w:r>
          </w:p>
        </w:tc>
        <w:tc>
          <w:tcPr>
            <w:tcW w:w="3461" w:type="dxa"/>
            <w:shd w:val="clear" w:color="auto" w:fill="auto"/>
          </w:tcPr>
          <w:p w14:paraId="6F0D0E03" w14:textId="77777777" w:rsidR="00087699" w:rsidRPr="00FF621E" w:rsidRDefault="00087699" w:rsidP="00087699">
            <w:pPr>
              <w:pStyle w:val="StyleTabletextLeft"/>
            </w:pPr>
            <w:r w:rsidRPr="00FF621E">
              <w:t>L'Aquila(Ortuccio)/Fucino1</w:t>
            </w:r>
          </w:p>
        </w:tc>
        <w:tc>
          <w:tcPr>
            <w:tcW w:w="4009" w:type="dxa"/>
          </w:tcPr>
          <w:p w14:paraId="62DF8A0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</w:t>
            </w:r>
          </w:p>
        </w:tc>
      </w:tr>
      <w:tr w:rsidR="00087699" w:rsidRPr="00C60ED3" w14:paraId="2261250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46BBA8A" w14:textId="77777777" w:rsidR="00087699" w:rsidRPr="00E7062C" w:rsidRDefault="00087699" w:rsidP="00087699">
            <w:pPr>
              <w:pStyle w:val="StyleTabletextLeft"/>
            </w:pPr>
            <w:r w:rsidRPr="00E7062C">
              <w:t>2-049-2</w:t>
            </w:r>
          </w:p>
        </w:tc>
        <w:tc>
          <w:tcPr>
            <w:tcW w:w="909" w:type="dxa"/>
            <w:shd w:val="clear" w:color="auto" w:fill="auto"/>
          </w:tcPr>
          <w:p w14:paraId="23E00DFC" w14:textId="77777777" w:rsidR="00087699" w:rsidRPr="00E7062C" w:rsidRDefault="00087699" w:rsidP="00087699">
            <w:pPr>
              <w:pStyle w:val="StyleTabletextLeft"/>
            </w:pPr>
            <w:r w:rsidRPr="00E7062C">
              <w:t>4490</w:t>
            </w:r>
          </w:p>
        </w:tc>
        <w:tc>
          <w:tcPr>
            <w:tcW w:w="3461" w:type="dxa"/>
            <w:shd w:val="clear" w:color="auto" w:fill="auto"/>
          </w:tcPr>
          <w:p w14:paraId="65854BD2" w14:textId="77777777" w:rsidR="00087699" w:rsidRPr="00FF621E" w:rsidRDefault="00087699" w:rsidP="00087699">
            <w:pPr>
              <w:pStyle w:val="StyleTabletextLeft"/>
            </w:pPr>
            <w:r w:rsidRPr="00FF621E">
              <w:t>L'Aquila(Ortuccio)/Fucino2</w:t>
            </w:r>
          </w:p>
        </w:tc>
        <w:tc>
          <w:tcPr>
            <w:tcW w:w="4009" w:type="dxa"/>
          </w:tcPr>
          <w:p w14:paraId="45BA97DF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</w:t>
            </w:r>
          </w:p>
        </w:tc>
      </w:tr>
      <w:tr w:rsidR="00087699" w:rsidRPr="00C60ED3" w14:paraId="0866926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3D616F3" w14:textId="77777777" w:rsidR="00087699" w:rsidRPr="00E7062C" w:rsidRDefault="00087699" w:rsidP="00087699">
            <w:pPr>
              <w:pStyle w:val="StyleTabletextLeft"/>
            </w:pPr>
            <w:r w:rsidRPr="00E7062C">
              <w:t>2-049-5</w:t>
            </w:r>
          </w:p>
        </w:tc>
        <w:tc>
          <w:tcPr>
            <w:tcW w:w="909" w:type="dxa"/>
            <w:shd w:val="clear" w:color="auto" w:fill="auto"/>
          </w:tcPr>
          <w:p w14:paraId="473B0B7E" w14:textId="77777777" w:rsidR="00087699" w:rsidRPr="00E7062C" w:rsidRDefault="00087699" w:rsidP="00087699">
            <w:pPr>
              <w:pStyle w:val="StyleTabletextLeft"/>
            </w:pPr>
            <w:r w:rsidRPr="00E7062C">
              <w:t>4493</w:t>
            </w:r>
          </w:p>
        </w:tc>
        <w:tc>
          <w:tcPr>
            <w:tcW w:w="3461" w:type="dxa"/>
            <w:shd w:val="clear" w:color="auto" w:fill="auto"/>
          </w:tcPr>
          <w:p w14:paraId="3F34C8D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S.Maura ^ Torrespaccata</w:t>
            </w:r>
          </w:p>
        </w:tc>
        <w:tc>
          <w:tcPr>
            <w:tcW w:w="4009" w:type="dxa"/>
          </w:tcPr>
          <w:p w14:paraId="670A122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77FC46A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0A0F31" w14:textId="77777777" w:rsidR="00087699" w:rsidRPr="00E7062C" w:rsidRDefault="00087699" w:rsidP="00087699">
            <w:pPr>
              <w:pStyle w:val="StyleTabletextLeft"/>
            </w:pPr>
            <w:r w:rsidRPr="00E7062C">
              <w:t>2-049-6</w:t>
            </w:r>
          </w:p>
        </w:tc>
        <w:tc>
          <w:tcPr>
            <w:tcW w:w="909" w:type="dxa"/>
            <w:shd w:val="clear" w:color="auto" w:fill="auto"/>
          </w:tcPr>
          <w:p w14:paraId="36F5ABFC" w14:textId="77777777" w:rsidR="00087699" w:rsidRPr="00E7062C" w:rsidRDefault="00087699" w:rsidP="00087699">
            <w:pPr>
              <w:pStyle w:val="StyleTabletextLeft"/>
            </w:pPr>
            <w:r w:rsidRPr="00E7062C">
              <w:t>4494</w:t>
            </w:r>
          </w:p>
        </w:tc>
        <w:tc>
          <w:tcPr>
            <w:tcW w:w="3461" w:type="dxa"/>
            <w:shd w:val="clear" w:color="auto" w:fill="auto"/>
          </w:tcPr>
          <w:p w14:paraId="09D3AC94" w14:textId="77777777" w:rsidR="00087699" w:rsidRPr="00FF621E" w:rsidRDefault="00087699" w:rsidP="00087699">
            <w:pPr>
              <w:pStyle w:val="StyleTabletextLeft"/>
            </w:pPr>
            <w:r w:rsidRPr="00FF621E">
              <w:t>Milano/via Rombon 11</w:t>
            </w:r>
          </w:p>
        </w:tc>
        <w:tc>
          <w:tcPr>
            <w:tcW w:w="4009" w:type="dxa"/>
          </w:tcPr>
          <w:p w14:paraId="18906EE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870C6B" w14:paraId="3151F80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3026C1" w14:textId="77777777" w:rsidR="00087699" w:rsidRPr="00E7062C" w:rsidRDefault="00087699" w:rsidP="00087699">
            <w:pPr>
              <w:pStyle w:val="StyleTabletextLeft"/>
            </w:pPr>
            <w:r w:rsidRPr="00E7062C">
              <w:t>2-049-7</w:t>
            </w:r>
          </w:p>
        </w:tc>
        <w:tc>
          <w:tcPr>
            <w:tcW w:w="909" w:type="dxa"/>
            <w:shd w:val="clear" w:color="auto" w:fill="auto"/>
          </w:tcPr>
          <w:p w14:paraId="664B6DBD" w14:textId="77777777" w:rsidR="00087699" w:rsidRPr="00E7062C" w:rsidRDefault="00087699" w:rsidP="00087699">
            <w:pPr>
              <w:pStyle w:val="StyleTabletextLeft"/>
            </w:pPr>
            <w:r w:rsidRPr="00E7062C">
              <w:t>4495</w:t>
            </w:r>
          </w:p>
        </w:tc>
        <w:tc>
          <w:tcPr>
            <w:tcW w:w="3461" w:type="dxa"/>
            <w:shd w:val="clear" w:color="auto" w:fill="auto"/>
          </w:tcPr>
          <w:p w14:paraId="76BDCB44" w14:textId="77777777" w:rsidR="00087699" w:rsidRPr="00FF621E" w:rsidRDefault="00087699" w:rsidP="00087699">
            <w:pPr>
              <w:pStyle w:val="StyleTabletextLeft"/>
            </w:pPr>
            <w:r w:rsidRPr="00FF621E">
              <w:t>Milano/corso S. Gottardo 39</w:t>
            </w:r>
          </w:p>
        </w:tc>
        <w:tc>
          <w:tcPr>
            <w:tcW w:w="4009" w:type="dxa"/>
          </w:tcPr>
          <w:p w14:paraId="6A2BE736" w14:textId="77777777" w:rsidR="00087699" w:rsidRPr="00FF621E" w:rsidRDefault="00087699" w:rsidP="00087699">
            <w:pPr>
              <w:pStyle w:val="StyleTabletextLeft"/>
            </w:pPr>
            <w:r w:rsidRPr="00FF621E">
              <w:t>TWT S.p.A.</w:t>
            </w:r>
          </w:p>
        </w:tc>
      </w:tr>
      <w:tr w:rsidR="00087699" w:rsidRPr="00C60ED3" w14:paraId="439126E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A51696" w14:textId="77777777" w:rsidR="00087699" w:rsidRPr="00E7062C" w:rsidRDefault="00087699" w:rsidP="00087699">
            <w:pPr>
              <w:pStyle w:val="StyleTabletextLeft"/>
            </w:pPr>
            <w:r w:rsidRPr="00E7062C">
              <w:t>2-050-3</w:t>
            </w:r>
          </w:p>
        </w:tc>
        <w:tc>
          <w:tcPr>
            <w:tcW w:w="909" w:type="dxa"/>
            <w:shd w:val="clear" w:color="auto" w:fill="auto"/>
          </w:tcPr>
          <w:p w14:paraId="48603D80" w14:textId="77777777" w:rsidR="00087699" w:rsidRPr="00E7062C" w:rsidRDefault="00087699" w:rsidP="00087699">
            <w:pPr>
              <w:pStyle w:val="StyleTabletextLeft"/>
            </w:pPr>
            <w:r w:rsidRPr="00E7062C">
              <w:t>4499</w:t>
            </w:r>
          </w:p>
        </w:tc>
        <w:tc>
          <w:tcPr>
            <w:tcW w:w="3461" w:type="dxa"/>
            <w:shd w:val="clear" w:color="auto" w:fill="auto"/>
          </w:tcPr>
          <w:p w14:paraId="2F243C8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Roma/vicolo Colle della Strega 41</w:t>
            </w:r>
          </w:p>
        </w:tc>
        <w:tc>
          <w:tcPr>
            <w:tcW w:w="4009" w:type="dxa"/>
          </w:tcPr>
          <w:p w14:paraId="1C31F50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870C6B" w14:paraId="2DC1B81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8DD883" w14:textId="77777777" w:rsidR="00087699" w:rsidRPr="00E7062C" w:rsidRDefault="00087699" w:rsidP="00087699">
            <w:pPr>
              <w:pStyle w:val="StyleTabletextLeft"/>
            </w:pPr>
            <w:r w:rsidRPr="00E7062C">
              <w:t>2-050-6</w:t>
            </w:r>
          </w:p>
        </w:tc>
        <w:tc>
          <w:tcPr>
            <w:tcW w:w="909" w:type="dxa"/>
            <w:shd w:val="clear" w:color="auto" w:fill="auto"/>
          </w:tcPr>
          <w:p w14:paraId="06B7F1B6" w14:textId="77777777" w:rsidR="00087699" w:rsidRPr="00E7062C" w:rsidRDefault="00087699" w:rsidP="00087699">
            <w:pPr>
              <w:pStyle w:val="StyleTabletextLeft"/>
            </w:pPr>
            <w:r w:rsidRPr="00E7062C">
              <w:t>4502</w:t>
            </w:r>
          </w:p>
        </w:tc>
        <w:tc>
          <w:tcPr>
            <w:tcW w:w="3461" w:type="dxa"/>
            <w:shd w:val="clear" w:color="auto" w:fill="auto"/>
          </w:tcPr>
          <w:p w14:paraId="59C0779B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A. Severo, 246 - HGRM1</w:t>
            </w:r>
          </w:p>
        </w:tc>
        <w:tc>
          <w:tcPr>
            <w:tcW w:w="4009" w:type="dxa"/>
          </w:tcPr>
          <w:p w14:paraId="47B960C1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870C6B" w14:paraId="0E4B712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BBFF403" w14:textId="77777777" w:rsidR="00087699" w:rsidRPr="00E7062C" w:rsidRDefault="00087699" w:rsidP="00087699">
            <w:pPr>
              <w:pStyle w:val="StyleTabletextLeft"/>
            </w:pPr>
            <w:r w:rsidRPr="00E7062C">
              <w:t>2-051-3</w:t>
            </w:r>
          </w:p>
        </w:tc>
        <w:tc>
          <w:tcPr>
            <w:tcW w:w="909" w:type="dxa"/>
            <w:shd w:val="clear" w:color="auto" w:fill="auto"/>
          </w:tcPr>
          <w:p w14:paraId="0E0116FF" w14:textId="77777777" w:rsidR="00087699" w:rsidRPr="00E7062C" w:rsidRDefault="00087699" w:rsidP="00087699">
            <w:pPr>
              <w:pStyle w:val="StyleTabletextLeft"/>
            </w:pPr>
            <w:r w:rsidRPr="00E7062C">
              <w:t>4507</w:t>
            </w:r>
          </w:p>
        </w:tc>
        <w:tc>
          <w:tcPr>
            <w:tcW w:w="3461" w:type="dxa"/>
            <w:shd w:val="clear" w:color="auto" w:fill="auto"/>
          </w:tcPr>
          <w:p w14:paraId="5ADBEA8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Trezzano sul Naviglio (MI)/via L.Da Vinci, 1 - HGMI2</w:t>
            </w:r>
          </w:p>
        </w:tc>
        <w:tc>
          <w:tcPr>
            <w:tcW w:w="4009" w:type="dxa"/>
          </w:tcPr>
          <w:p w14:paraId="41C06E12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C60ED3" w14:paraId="2E57323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4072A7" w14:textId="77777777" w:rsidR="00087699" w:rsidRPr="00E7062C" w:rsidRDefault="00087699" w:rsidP="00087699">
            <w:pPr>
              <w:pStyle w:val="StyleTabletextLeft"/>
            </w:pPr>
            <w:r w:rsidRPr="00E7062C">
              <w:t>2-093-4</w:t>
            </w:r>
          </w:p>
        </w:tc>
        <w:tc>
          <w:tcPr>
            <w:tcW w:w="909" w:type="dxa"/>
            <w:shd w:val="clear" w:color="auto" w:fill="auto"/>
          </w:tcPr>
          <w:p w14:paraId="667B652E" w14:textId="77777777" w:rsidR="00087699" w:rsidRPr="00E7062C" w:rsidRDefault="00087699" w:rsidP="00087699">
            <w:pPr>
              <w:pStyle w:val="StyleTabletextLeft"/>
            </w:pPr>
            <w:r w:rsidRPr="00E7062C">
              <w:t>4844</w:t>
            </w:r>
          </w:p>
        </w:tc>
        <w:tc>
          <w:tcPr>
            <w:tcW w:w="3461" w:type="dxa"/>
            <w:shd w:val="clear" w:color="auto" w:fill="auto"/>
          </w:tcPr>
          <w:p w14:paraId="26E580EF" w14:textId="77777777" w:rsidR="00087699" w:rsidRPr="00FF621E" w:rsidRDefault="00087699" w:rsidP="00087699">
            <w:pPr>
              <w:pStyle w:val="StyleTabletextLeft"/>
            </w:pPr>
            <w:r w:rsidRPr="00FF621E">
              <w:t>Milano/via Ugo Bassi 2</w:t>
            </w:r>
          </w:p>
        </w:tc>
        <w:tc>
          <w:tcPr>
            <w:tcW w:w="4009" w:type="dxa"/>
          </w:tcPr>
          <w:p w14:paraId="4D9027E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870C6B" w14:paraId="39E38D2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2E4065" w14:textId="77777777" w:rsidR="00087699" w:rsidRPr="00E7062C" w:rsidRDefault="00087699" w:rsidP="00087699">
            <w:pPr>
              <w:pStyle w:val="StyleTabletextLeft"/>
            </w:pPr>
            <w:r w:rsidRPr="00E7062C">
              <w:t>2-093-5</w:t>
            </w:r>
          </w:p>
        </w:tc>
        <w:tc>
          <w:tcPr>
            <w:tcW w:w="909" w:type="dxa"/>
            <w:shd w:val="clear" w:color="auto" w:fill="auto"/>
          </w:tcPr>
          <w:p w14:paraId="2369496C" w14:textId="77777777" w:rsidR="00087699" w:rsidRPr="00E7062C" w:rsidRDefault="00087699" w:rsidP="00087699">
            <w:pPr>
              <w:pStyle w:val="StyleTabletextLeft"/>
            </w:pPr>
            <w:r w:rsidRPr="00E7062C">
              <w:t>4845</w:t>
            </w:r>
          </w:p>
        </w:tc>
        <w:tc>
          <w:tcPr>
            <w:tcW w:w="3461" w:type="dxa"/>
            <w:shd w:val="clear" w:color="auto" w:fill="auto"/>
          </w:tcPr>
          <w:p w14:paraId="193268D6" w14:textId="77777777" w:rsidR="00087699" w:rsidRPr="00FF621E" w:rsidRDefault="00087699" w:rsidP="00087699">
            <w:pPr>
              <w:pStyle w:val="StyleTabletextLeft"/>
            </w:pPr>
            <w:r w:rsidRPr="00FF621E">
              <w:t>L'Aquila(Ortucchio)/Fucino - TSAQ1</w:t>
            </w:r>
          </w:p>
        </w:tc>
        <w:tc>
          <w:tcPr>
            <w:tcW w:w="4009" w:type="dxa"/>
          </w:tcPr>
          <w:p w14:paraId="3DECA0D9" w14:textId="77777777" w:rsidR="00087699" w:rsidRPr="00FF621E" w:rsidRDefault="00087699" w:rsidP="00087699">
            <w:pPr>
              <w:pStyle w:val="StyleTabletextLeft"/>
            </w:pPr>
            <w:r w:rsidRPr="00FF621E">
              <w:t>Telespazio S.p.A.</w:t>
            </w:r>
          </w:p>
        </w:tc>
      </w:tr>
      <w:tr w:rsidR="00087699" w:rsidRPr="00C60ED3" w14:paraId="5FFEFB2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AA2532" w14:textId="77777777" w:rsidR="00087699" w:rsidRPr="00E7062C" w:rsidRDefault="00087699" w:rsidP="00087699">
            <w:pPr>
              <w:pStyle w:val="StyleTabletextLeft"/>
            </w:pPr>
            <w:r w:rsidRPr="00E7062C">
              <w:t>2-093-6</w:t>
            </w:r>
          </w:p>
        </w:tc>
        <w:tc>
          <w:tcPr>
            <w:tcW w:w="909" w:type="dxa"/>
            <w:shd w:val="clear" w:color="auto" w:fill="auto"/>
          </w:tcPr>
          <w:p w14:paraId="3F61D2D2" w14:textId="77777777" w:rsidR="00087699" w:rsidRPr="00E7062C" w:rsidRDefault="00087699" w:rsidP="00087699">
            <w:pPr>
              <w:pStyle w:val="StyleTabletextLeft"/>
            </w:pPr>
            <w:r w:rsidRPr="00E7062C">
              <w:t>4846</w:t>
            </w:r>
          </w:p>
        </w:tc>
        <w:tc>
          <w:tcPr>
            <w:tcW w:w="3461" w:type="dxa"/>
            <w:shd w:val="clear" w:color="auto" w:fill="auto"/>
          </w:tcPr>
          <w:p w14:paraId="26E18C18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Caldera 21/F - TIMI2</w:t>
            </w:r>
          </w:p>
        </w:tc>
        <w:tc>
          <w:tcPr>
            <w:tcW w:w="4009" w:type="dxa"/>
          </w:tcPr>
          <w:p w14:paraId="35C84B5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087699" w:rsidRPr="00870C6B" w14:paraId="44059D9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F704DA" w14:textId="77777777" w:rsidR="00087699" w:rsidRPr="00E7062C" w:rsidRDefault="00087699" w:rsidP="00087699">
            <w:pPr>
              <w:pStyle w:val="StyleTabletextLeft"/>
            </w:pPr>
            <w:r w:rsidRPr="00E7062C">
              <w:t>2-094-0</w:t>
            </w:r>
          </w:p>
        </w:tc>
        <w:tc>
          <w:tcPr>
            <w:tcW w:w="909" w:type="dxa"/>
            <w:shd w:val="clear" w:color="auto" w:fill="auto"/>
          </w:tcPr>
          <w:p w14:paraId="468203AD" w14:textId="77777777" w:rsidR="00087699" w:rsidRPr="00E7062C" w:rsidRDefault="00087699" w:rsidP="00087699">
            <w:pPr>
              <w:pStyle w:val="StyleTabletextLeft"/>
            </w:pPr>
            <w:r w:rsidRPr="00E7062C">
              <w:t>4848</w:t>
            </w:r>
          </w:p>
        </w:tc>
        <w:tc>
          <w:tcPr>
            <w:tcW w:w="3461" w:type="dxa"/>
            <w:shd w:val="clear" w:color="auto" w:fill="auto"/>
          </w:tcPr>
          <w:p w14:paraId="04D3CD95" w14:textId="77777777" w:rsidR="00087699" w:rsidRPr="00FF621E" w:rsidRDefault="00087699" w:rsidP="00087699">
            <w:pPr>
              <w:pStyle w:val="StyleTabletextLeft"/>
            </w:pPr>
            <w:r w:rsidRPr="00FF621E">
              <w:t>Roma/via S. Martini 127/129</w:t>
            </w:r>
          </w:p>
        </w:tc>
        <w:tc>
          <w:tcPr>
            <w:tcW w:w="4009" w:type="dxa"/>
          </w:tcPr>
          <w:p w14:paraId="4C82766A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Colt Technology Services S.p.A.</w:t>
            </w:r>
          </w:p>
        </w:tc>
      </w:tr>
      <w:tr w:rsidR="00087699" w:rsidRPr="00C60ED3" w14:paraId="1E90728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7AB472" w14:textId="77777777" w:rsidR="00087699" w:rsidRPr="00E7062C" w:rsidRDefault="00087699" w:rsidP="00087699">
            <w:pPr>
              <w:pStyle w:val="StyleTabletextLeft"/>
            </w:pPr>
            <w:r w:rsidRPr="00E7062C">
              <w:lastRenderedPageBreak/>
              <w:t>2-094-1</w:t>
            </w:r>
          </w:p>
        </w:tc>
        <w:tc>
          <w:tcPr>
            <w:tcW w:w="909" w:type="dxa"/>
            <w:shd w:val="clear" w:color="auto" w:fill="auto"/>
          </w:tcPr>
          <w:p w14:paraId="4C693B0D" w14:textId="77777777" w:rsidR="00087699" w:rsidRPr="00E7062C" w:rsidRDefault="00087699" w:rsidP="00087699">
            <w:pPr>
              <w:pStyle w:val="StyleTabletextLeft"/>
            </w:pPr>
            <w:r w:rsidRPr="00E7062C">
              <w:t>4849</w:t>
            </w:r>
          </w:p>
        </w:tc>
        <w:tc>
          <w:tcPr>
            <w:tcW w:w="3461" w:type="dxa"/>
            <w:shd w:val="clear" w:color="auto" w:fill="auto"/>
          </w:tcPr>
          <w:p w14:paraId="7C0B400E" w14:textId="77777777" w:rsidR="00087699" w:rsidRPr="00FF621E" w:rsidRDefault="00087699" w:rsidP="00087699">
            <w:pPr>
              <w:pStyle w:val="StyleTabletextLeft"/>
            </w:pPr>
            <w:r w:rsidRPr="00FF621E">
              <w:t>Roma/viale Lincoln 18</w:t>
            </w:r>
          </w:p>
        </w:tc>
        <w:tc>
          <w:tcPr>
            <w:tcW w:w="4009" w:type="dxa"/>
          </w:tcPr>
          <w:p w14:paraId="56A54D3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BT Italia S.p.A.</w:t>
            </w:r>
          </w:p>
        </w:tc>
      </w:tr>
      <w:tr w:rsidR="00087699" w:rsidRPr="00870C6B" w14:paraId="7EB68D7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6867152" w14:textId="77777777" w:rsidR="00087699" w:rsidRPr="00E7062C" w:rsidRDefault="00087699" w:rsidP="00087699">
            <w:pPr>
              <w:pStyle w:val="StyleTabletextLeft"/>
            </w:pPr>
            <w:r w:rsidRPr="00E7062C">
              <w:t>2-094-7</w:t>
            </w:r>
          </w:p>
        </w:tc>
        <w:tc>
          <w:tcPr>
            <w:tcW w:w="909" w:type="dxa"/>
            <w:shd w:val="clear" w:color="auto" w:fill="auto"/>
          </w:tcPr>
          <w:p w14:paraId="0EB62D2F" w14:textId="77777777" w:rsidR="00087699" w:rsidRPr="00E7062C" w:rsidRDefault="00087699" w:rsidP="00087699">
            <w:pPr>
              <w:pStyle w:val="StyleTabletextLeft"/>
            </w:pPr>
            <w:r w:rsidRPr="00E7062C">
              <w:t>4855</w:t>
            </w:r>
          </w:p>
        </w:tc>
        <w:tc>
          <w:tcPr>
            <w:tcW w:w="3461" w:type="dxa"/>
            <w:shd w:val="clear" w:color="auto" w:fill="auto"/>
          </w:tcPr>
          <w:p w14:paraId="7DF0281B" w14:textId="77777777" w:rsidR="00087699" w:rsidRPr="00FF621E" w:rsidRDefault="00087699" w:rsidP="00087699">
            <w:pPr>
              <w:pStyle w:val="StyleTabletextLeft"/>
            </w:pPr>
            <w:r w:rsidRPr="00FF621E">
              <w:t>L'Aquila(Ortucchio)/Fucino - TSAQ2</w:t>
            </w:r>
          </w:p>
        </w:tc>
        <w:tc>
          <w:tcPr>
            <w:tcW w:w="4009" w:type="dxa"/>
          </w:tcPr>
          <w:p w14:paraId="013F9151" w14:textId="77777777" w:rsidR="00087699" w:rsidRPr="00FF621E" w:rsidRDefault="00087699" w:rsidP="00087699">
            <w:pPr>
              <w:pStyle w:val="StyleTabletextLeft"/>
            </w:pPr>
            <w:r w:rsidRPr="00FF621E">
              <w:t>Telespazio S.p.A.</w:t>
            </w:r>
          </w:p>
        </w:tc>
      </w:tr>
      <w:tr w:rsidR="00087699" w:rsidRPr="00C60ED3" w14:paraId="323D691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5EF60A" w14:textId="77777777" w:rsidR="00087699" w:rsidRPr="00E7062C" w:rsidRDefault="00087699" w:rsidP="00087699">
            <w:pPr>
              <w:pStyle w:val="StyleTabletextLeft"/>
            </w:pPr>
            <w:r w:rsidRPr="00E7062C">
              <w:t>2-095-0</w:t>
            </w:r>
          </w:p>
        </w:tc>
        <w:tc>
          <w:tcPr>
            <w:tcW w:w="909" w:type="dxa"/>
            <w:shd w:val="clear" w:color="auto" w:fill="auto"/>
          </w:tcPr>
          <w:p w14:paraId="2211A5CA" w14:textId="77777777" w:rsidR="00087699" w:rsidRPr="00E7062C" w:rsidRDefault="00087699" w:rsidP="00087699">
            <w:pPr>
              <w:pStyle w:val="StyleTabletextLeft"/>
            </w:pPr>
            <w:r w:rsidRPr="00E7062C">
              <w:t>4856</w:t>
            </w:r>
          </w:p>
        </w:tc>
        <w:tc>
          <w:tcPr>
            <w:tcW w:w="3461" w:type="dxa"/>
            <w:shd w:val="clear" w:color="auto" w:fill="auto"/>
          </w:tcPr>
          <w:p w14:paraId="1A120D2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12/9, Liberty A - VOMI3</w:t>
            </w:r>
          </w:p>
        </w:tc>
        <w:tc>
          <w:tcPr>
            <w:tcW w:w="4009" w:type="dxa"/>
          </w:tcPr>
          <w:p w14:paraId="418F51A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24F73B0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8F63C66" w14:textId="77777777" w:rsidR="00087699" w:rsidRPr="00E7062C" w:rsidRDefault="00087699" w:rsidP="00087699">
            <w:pPr>
              <w:pStyle w:val="StyleTabletextLeft"/>
            </w:pPr>
            <w:r w:rsidRPr="00E7062C">
              <w:t>2-095-1</w:t>
            </w:r>
          </w:p>
        </w:tc>
        <w:tc>
          <w:tcPr>
            <w:tcW w:w="909" w:type="dxa"/>
            <w:shd w:val="clear" w:color="auto" w:fill="auto"/>
          </w:tcPr>
          <w:p w14:paraId="1977FE1B" w14:textId="77777777" w:rsidR="00087699" w:rsidRPr="00E7062C" w:rsidRDefault="00087699" w:rsidP="00087699">
            <w:pPr>
              <w:pStyle w:val="StyleTabletextLeft"/>
            </w:pPr>
            <w:r w:rsidRPr="00E7062C">
              <w:t>4857</w:t>
            </w:r>
          </w:p>
        </w:tc>
        <w:tc>
          <w:tcPr>
            <w:tcW w:w="3461" w:type="dxa"/>
            <w:shd w:val="clear" w:color="auto" w:fill="auto"/>
          </w:tcPr>
          <w:p w14:paraId="2B5C1EC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Fosse di S.Maura angolo via di Torre Spaccata</w:t>
            </w:r>
          </w:p>
        </w:tc>
        <w:tc>
          <w:tcPr>
            <w:tcW w:w="4009" w:type="dxa"/>
          </w:tcPr>
          <w:p w14:paraId="0814E73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870C6B" w14:paraId="54758CF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9FE2F8" w14:textId="77777777" w:rsidR="00087699" w:rsidRPr="00E7062C" w:rsidRDefault="00087699" w:rsidP="00087699">
            <w:pPr>
              <w:pStyle w:val="StyleTabletextLeft"/>
            </w:pPr>
            <w:r w:rsidRPr="00E7062C">
              <w:t>2-095-2</w:t>
            </w:r>
          </w:p>
        </w:tc>
        <w:tc>
          <w:tcPr>
            <w:tcW w:w="909" w:type="dxa"/>
            <w:shd w:val="clear" w:color="auto" w:fill="auto"/>
          </w:tcPr>
          <w:p w14:paraId="7FD307C0" w14:textId="77777777" w:rsidR="00087699" w:rsidRPr="00E7062C" w:rsidRDefault="00087699" w:rsidP="00087699">
            <w:pPr>
              <w:pStyle w:val="StyleTabletextLeft"/>
            </w:pPr>
            <w:r w:rsidRPr="00E7062C">
              <w:t>4858</w:t>
            </w:r>
          </w:p>
        </w:tc>
        <w:tc>
          <w:tcPr>
            <w:tcW w:w="3461" w:type="dxa"/>
            <w:shd w:val="clear" w:color="auto" w:fill="auto"/>
          </w:tcPr>
          <w:p w14:paraId="5DDD51C6" w14:textId="77777777" w:rsidR="00087699" w:rsidRPr="00FF621E" w:rsidRDefault="00087699" w:rsidP="00087699">
            <w:pPr>
              <w:pStyle w:val="StyleTabletextLeft"/>
            </w:pPr>
            <w:r w:rsidRPr="00FF621E">
              <w:t>Milano/via Caldera 21</w:t>
            </w:r>
          </w:p>
        </w:tc>
        <w:tc>
          <w:tcPr>
            <w:tcW w:w="4009" w:type="dxa"/>
          </w:tcPr>
          <w:p w14:paraId="0E97110B" w14:textId="77777777" w:rsidR="00087699" w:rsidRPr="00FF621E" w:rsidRDefault="00087699" w:rsidP="00087699">
            <w:pPr>
              <w:pStyle w:val="StyleTabletextLeft"/>
            </w:pPr>
            <w:r w:rsidRPr="00FF621E">
              <w:t>Vuelle Elettronica S.r.l.</w:t>
            </w:r>
          </w:p>
        </w:tc>
      </w:tr>
      <w:tr w:rsidR="00087699" w:rsidRPr="00870C6B" w14:paraId="16E90C0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AEB661" w14:textId="77777777" w:rsidR="00087699" w:rsidRPr="00E7062C" w:rsidRDefault="00087699" w:rsidP="00087699">
            <w:pPr>
              <w:pStyle w:val="StyleTabletextLeft"/>
            </w:pPr>
            <w:r w:rsidRPr="00E7062C">
              <w:t>2-095-3</w:t>
            </w:r>
          </w:p>
        </w:tc>
        <w:tc>
          <w:tcPr>
            <w:tcW w:w="909" w:type="dxa"/>
            <w:shd w:val="clear" w:color="auto" w:fill="auto"/>
          </w:tcPr>
          <w:p w14:paraId="1597735E" w14:textId="77777777" w:rsidR="00087699" w:rsidRPr="00E7062C" w:rsidRDefault="00087699" w:rsidP="00087699">
            <w:pPr>
              <w:pStyle w:val="StyleTabletextLeft"/>
            </w:pPr>
            <w:r w:rsidRPr="00E7062C">
              <w:t>4859</w:t>
            </w:r>
          </w:p>
        </w:tc>
        <w:tc>
          <w:tcPr>
            <w:tcW w:w="3461" w:type="dxa"/>
            <w:shd w:val="clear" w:color="auto" w:fill="auto"/>
          </w:tcPr>
          <w:p w14:paraId="6E31A59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Pozzuoli(Na)/via Antiniana 2/A</w:t>
            </w:r>
          </w:p>
        </w:tc>
        <w:tc>
          <w:tcPr>
            <w:tcW w:w="4009" w:type="dxa"/>
          </w:tcPr>
          <w:p w14:paraId="01AAF797" w14:textId="77777777" w:rsidR="00087699" w:rsidRPr="00FF621E" w:rsidRDefault="00087699" w:rsidP="00087699">
            <w:pPr>
              <w:pStyle w:val="StyleTabletextLeft"/>
            </w:pPr>
            <w:r w:rsidRPr="00FF621E">
              <w:t>Vuelle Elettronica S.r.l.</w:t>
            </w:r>
          </w:p>
        </w:tc>
      </w:tr>
      <w:tr w:rsidR="00087699" w:rsidRPr="00870C6B" w14:paraId="3E18413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7F873F" w14:textId="77777777" w:rsidR="00087699" w:rsidRPr="00E7062C" w:rsidRDefault="00087699" w:rsidP="00087699">
            <w:pPr>
              <w:pStyle w:val="StyleTabletextLeft"/>
            </w:pPr>
            <w:r w:rsidRPr="00E7062C">
              <w:t>2-095-6</w:t>
            </w:r>
          </w:p>
        </w:tc>
        <w:tc>
          <w:tcPr>
            <w:tcW w:w="909" w:type="dxa"/>
            <w:shd w:val="clear" w:color="auto" w:fill="auto"/>
          </w:tcPr>
          <w:p w14:paraId="08743B6E" w14:textId="77777777" w:rsidR="00087699" w:rsidRPr="00E7062C" w:rsidRDefault="00087699" w:rsidP="00087699">
            <w:pPr>
              <w:pStyle w:val="StyleTabletextLeft"/>
            </w:pPr>
            <w:r w:rsidRPr="00E7062C">
              <w:t>4862</w:t>
            </w:r>
          </w:p>
        </w:tc>
        <w:tc>
          <w:tcPr>
            <w:tcW w:w="3461" w:type="dxa"/>
            <w:shd w:val="clear" w:color="auto" w:fill="auto"/>
          </w:tcPr>
          <w:p w14:paraId="6E189FA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Treviolo(BG)/V.le Europa 17/B</w:t>
            </w:r>
          </w:p>
        </w:tc>
        <w:tc>
          <w:tcPr>
            <w:tcW w:w="4009" w:type="dxa"/>
          </w:tcPr>
          <w:p w14:paraId="41B0FE4A" w14:textId="77777777" w:rsidR="00087699" w:rsidRPr="00FF621E" w:rsidRDefault="00087699" w:rsidP="00087699">
            <w:pPr>
              <w:pStyle w:val="StyleTabletextLeft"/>
            </w:pPr>
            <w:r w:rsidRPr="00FF621E">
              <w:t>Qcom Interactive S.p.A.</w:t>
            </w:r>
          </w:p>
        </w:tc>
      </w:tr>
      <w:tr w:rsidR="00087699" w:rsidRPr="00C60ED3" w14:paraId="64A1112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38A96C6" w14:textId="77777777" w:rsidR="00087699" w:rsidRPr="00E7062C" w:rsidRDefault="00087699" w:rsidP="00087699">
            <w:pPr>
              <w:pStyle w:val="StyleTabletextLeft"/>
            </w:pPr>
            <w:r w:rsidRPr="00E7062C">
              <w:t>2-157-1</w:t>
            </w:r>
          </w:p>
        </w:tc>
        <w:tc>
          <w:tcPr>
            <w:tcW w:w="909" w:type="dxa"/>
            <w:shd w:val="clear" w:color="auto" w:fill="auto"/>
          </w:tcPr>
          <w:p w14:paraId="36C701D2" w14:textId="77777777" w:rsidR="00087699" w:rsidRPr="00E7062C" w:rsidRDefault="00087699" w:rsidP="00087699">
            <w:pPr>
              <w:pStyle w:val="StyleTabletextLeft"/>
            </w:pPr>
            <w:r w:rsidRPr="00E7062C">
              <w:t>5353</w:t>
            </w:r>
          </w:p>
        </w:tc>
        <w:tc>
          <w:tcPr>
            <w:tcW w:w="3461" w:type="dxa"/>
            <w:shd w:val="clear" w:color="auto" w:fill="auto"/>
          </w:tcPr>
          <w:p w14:paraId="0B9DB19B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Rozzano 20089 Milanofiori, strada 4 edif. Q</w:t>
            </w:r>
          </w:p>
        </w:tc>
        <w:tc>
          <w:tcPr>
            <w:tcW w:w="4009" w:type="dxa"/>
          </w:tcPr>
          <w:p w14:paraId="3BB3326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870C6B" w14:paraId="7D72E47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1CC5F0" w14:textId="77777777" w:rsidR="00087699" w:rsidRPr="00E7062C" w:rsidRDefault="00087699" w:rsidP="00087699">
            <w:pPr>
              <w:pStyle w:val="StyleTabletextLeft"/>
            </w:pPr>
            <w:r w:rsidRPr="00E7062C">
              <w:t>2-157-2</w:t>
            </w:r>
          </w:p>
        </w:tc>
        <w:tc>
          <w:tcPr>
            <w:tcW w:w="909" w:type="dxa"/>
            <w:shd w:val="clear" w:color="auto" w:fill="auto"/>
          </w:tcPr>
          <w:p w14:paraId="74E252D0" w14:textId="77777777" w:rsidR="00087699" w:rsidRPr="00E7062C" w:rsidRDefault="00087699" w:rsidP="00087699">
            <w:pPr>
              <w:pStyle w:val="StyleTabletextLeft"/>
            </w:pPr>
            <w:r w:rsidRPr="00E7062C">
              <w:t>5354</w:t>
            </w:r>
          </w:p>
        </w:tc>
        <w:tc>
          <w:tcPr>
            <w:tcW w:w="3461" w:type="dxa"/>
            <w:shd w:val="clear" w:color="auto" w:fill="auto"/>
          </w:tcPr>
          <w:p w14:paraId="298FF278" w14:textId="77777777" w:rsidR="00087699" w:rsidRPr="00FF621E" w:rsidRDefault="00087699" w:rsidP="00087699">
            <w:pPr>
              <w:pStyle w:val="StyleTabletextLeft"/>
            </w:pPr>
            <w:r w:rsidRPr="00FF621E">
              <w:t>Prato(FI)/via di Grignano 11</w:t>
            </w:r>
          </w:p>
        </w:tc>
        <w:tc>
          <w:tcPr>
            <w:tcW w:w="4009" w:type="dxa"/>
          </w:tcPr>
          <w:p w14:paraId="1255B7A5" w14:textId="77777777" w:rsidR="00087699" w:rsidRPr="00FF621E" w:rsidRDefault="00087699" w:rsidP="00087699">
            <w:pPr>
              <w:pStyle w:val="StyleTabletextLeft"/>
            </w:pPr>
            <w:r w:rsidRPr="00FF621E">
              <w:t>Estracom S.p.A.</w:t>
            </w:r>
          </w:p>
        </w:tc>
      </w:tr>
      <w:tr w:rsidR="00087699" w:rsidRPr="003F62DC" w14:paraId="0D462A4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BB2C966" w14:textId="77777777" w:rsidR="00087699" w:rsidRPr="00E7062C" w:rsidRDefault="00087699" w:rsidP="00087699">
            <w:pPr>
              <w:pStyle w:val="StyleTabletextLeft"/>
            </w:pPr>
            <w:r w:rsidRPr="00E7062C">
              <w:t>2-157-3</w:t>
            </w:r>
          </w:p>
        </w:tc>
        <w:tc>
          <w:tcPr>
            <w:tcW w:w="909" w:type="dxa"/>
            <w:shd w:val="clear" w:color="auto" w:fill="auto"/>
          </w:tcPr>
          <w:p w14:paraId="54E51BC1" w14:textId="77777777" w:rsidR="00087699" w:rsidRPr="00E7062C" w:rsidRDefault="00087699" w:rsidP="00087699">
            <w:pPr>
              <w:pStyle w:val="StyleTabletextLeft"/>
            </w:pPr>
            <w:r w:rsidRPr="00E7062C">
              <w:t>5355</w:t>
            </w:r>
          </w:p>
        </w:tc>
        <w:tc>
          <w:tcPr>
            <w:tcW w:w="3461" w:type="dxa"/>
            <w:shd w:val="clear" w:color="auto" w:fill="auto"/>
          </w:tcPr>
          <w:p w14:paraId="7466A2D0" w14:textId="77777777" w:rsidR="00087699" w:rsidRPr="00FF621E" w:rsidRDefault="00087699" w:rsidP="00087699">
            <w:pPr>
              <w:pStyle w:val="StyleTabletextLeft"/>
            </w:pPr>
            <w:r w:rsidRPr="00FF621E">
              <w:t>Milano/ viale Ortles 70</w:t>
            </w:r>
          </w:p>
        </w:tc>
        <w:tc>
          <w:tcPr>
            <w:tcW w:w="4009" w:type="dxa"/>
          </w:tcPr>
          <w:p w14:paraId="2080EE64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087699" w:rsidRPr="003F62DC" w14:paraId="230BEB2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D199BF" w14:textId="77777777" w:rsidR="00087699" w:rsidRPr="00E7062C" w:rsidRDefault="00087699" w:rsidP="00087699">
            <w:pPr>
              <w:pStyle w:val="StyleTabletextLeft"/>
            </w:pPr>
            <w:r w:rsidRPr="00E7062C">
              <w:t>2-157-4</w:t>
            </w:r>
          </w:p>
        </w:tc>
        <w:tc>
          <w:tcPr>
            <w:tcW w:w="909" w:type="dxa"/>
            <w:shd w:val="clear" w:color="auto" w:fill="auto"/>
          </w:tcPr>
          <w:p w14:paraId="1F04230F" w14:textId="77777777" w:rsidR="00087699" w:rsidRPr="00E7062C" w:rsidRDefault="00087699" w:rsidP="00087699">
            <w:pPr>
              <w:pStyle w:val="StyleTabletextLeft"/>
            </w:pPr>
            <w:r w:rsidRPr="00E7062C">
              <w:t>5356</w:t>
            </w:r>
          </w:p>
        </w:tc>
        <w:tc>
          <w:tcPr>
            <w:tcW w:w="3461" w:type="dxa"/>
            <w:shd w:val="clear" w:color="auto" w:fill="auto"/>
          </w:tcPr>
          <w:p w14:paraId="7CC1B4C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 via Idrovore della Magliana 163 - WTRM3</w:t>
            </w:r>
          </w:p>
        </w:tc>
        <w:tc>
          <w:tcPr>
            <w:tcW w:w="4009" w:type="dxa"/>
          </w:tcPr>
          <w:p w14:paraId="2E418805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087699" w:rsidRPr="003F62DC" w14:paraId="110A811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4A0281" w14:textId="77777777" w:rsidR="00087699" w:rsidRPr="00E7062C" w:rsidRDefault="00087699" w:rsidP="00087699">
            <w:pPr>
              <w:pStyle w:val="StyleTabletextLeft"/>
            </w:pPr>
            <w:r w:rsidRPr="00E7062C">
              <w:t>2-157-5</w:t>
            </w:r>
          </w:p>
        </w:tc>
        <w:tc>
          <w:tcPr>
            <w:tcW w:w="909" w:type="dxa"/>
            <w:shd w:val="clear" w:color="auto" w:fill="auto"/>
          </w:tcPr>
          <w:p w14:paraId="014ECA96" w14:textId="77777777" w:rsidR="00087699" w:rsidRPr="00E7062C" w:rsidRDefault="00087699" w:rsidP="00087699">
            <w:pPr>
              <w:pStyle w:val="StyleTabletextLeft"/>
            </w:pPr>
            <w:r w:rsidRPr="00E7062C">
              <w:t>5357</w:t>
            </w:r>
          </w:p>
        </w:tc>
        <w:tc>
          <w:tcPr>
            <w:tcW w:w="3461" w:type="dxa"/>
            <w:shd w:val="clear" w:color="auto" w:fill="auto"/>
          </w:tcPr>
          <w:p w14:paraId="46BE870D" w14:textId="77777777" w:rsidR="00087699" w:rsidRPr="00FF621E" w:rsidRDefault="00087699" w:rsidP="00087699">
            <w:pPr>
              <w:pStyle w:val="StyleTabletextLeft"/>
            </w:pPr>
            <w:r w:rsidRPr="00FF621E">
              <w:t>Milano/viale Ortles 70</w:t>
            </w:r>
          </w:p>
        </w:tc>
        <w:tc>
          <w:tcPr>
            <w:tcW w:w="4009" w:type="dxa"/>
          </w:tcPr>
          <w:p w14:paraId="164FDE29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087699" w:rsidRPr="003F62DC" w14:paraId="0AD41FA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B064F87" w14:textId="77777777" w:rsidR="00087699" w:rsidRPr="00E7062C" w:rsidRDefault="00087699" w:rsidP="00087699">
            <w:pPr>
              <w:pStyle w:val="StyleTabletextLeft"/>
            </w:pPr>
            <w:r w:rsidRPr="00E7062C">
              <w:t>2-157-6</w:t>
            </w:r>
          </w:p>
        </w:tc>
        <w:tc>
          <w:tcPr>
            <w:tcW w:w="909" w:type="dxa"/>
            <w:shd w:val="clear" w:color="auto" w:fill="auto"/>
          </w:tcPr>
          <w:p w14:paraId="1C25CC88" w14:textId="77777777" w:rsidR="00087699" w:rsidRPr="00E7062C" w:rsidRDefault="00087699" w:rsidP="00087699">
            <w:pPr>
              <w:pStyle w:val="StyleTabletextLeft"/>
            </w:pPr>
            <w:r w:rsidRPr="00E7062C">
              <w:t>5358</w:t>
            </w:r>
          </w:p>
        </w:tc>
        <w:tc>
          <w:tcPr>
            <w:tcW w:w="3461" w:type="dxa"/>
            <w:shd w:val="clear" w:color="auto" w:fill="auto"/>
          </w:tcPr>
          <w:p w14:paraId="712432C1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 via Idrovore della Magliana 163 - WTRM4</w:t>
            </w:r>
          </w:p>
        </w:tc>
        <w:tc>
          <w:tcPr>
            <w:tcW w:w="4009" w:type="dxa"/>
          </w:tcPr>
          <w:p w14:paraId="14BBFC8B" w14:textId="77777777" w:rsidR="00087699" w:rsidRPr="009B6D75" w:rsidRDefault="00087699" w:rsidP="00087699">
            <w:pPr>
              <w:pStyle w:val="StyleTabletextLeft"/>
              <w:rPr>
                <w:lang w:val="es-ES_tradnl"/>
              </w:rPr>
            </w:pPr>
            <w:r w:rsidRPr="009B6D75">
              <w:rPr>
                <w:lang w:val="es-ES_tradnl"/>
              </w:rPr>
              <w:t>Wind Telecomunicazioni S.p.A.</w:t>
            </w:r>
          </w:p>
        </w:tc>
      </w:tr>
      <w:tr w:rsidR="00087699" w:rsidRPr="00870C6B" w14:paraId="0CEC13E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6CF74F5" w14:textId="77777777" w:rsidR="00087699" w:rsidRPr="00E7062C" w:rsidRDefault="00087699" w:rsidP="00087699">
            <w:pPr>
              <w:pStyle w:val="StyleTabletextLeft"/>
            </w:pPr>
            <w:r w:rsidRPr="00E7062C">
              <w:t>2-158-2</w:t>
            </w:r>
          </w:p>
        </w:tc>
        <w:tc>
          <w:tcPr>
            <w:tcW w:w="909" w:type="dxa"/>
            <w:shd w:val="clear" w:color="auto" w:fill="auto"/>
          </w:tcPr>
          <w:p w14:paraId="5FC69752" w14:textId="77777777" w:rsidR="00087699" w:rsidRPr="00E7062C" w:rsidRDefault="00087699" w:rsidP="00087699">
            <w:pPr>
              <w:pStyle w:val="StyleTabletextLeft"/>
            </w:pPr>
            <w:r w:rsidRPr="00E7062C">
              <w:t>5362</w:t>
            </w:r>
          </w:p>
        </w:tc>
        <w:tc>
          <w:tcPr>
            <w:tcW w:w="3461" w:type="dxa"/>
            <w:shd w:val="clear" w:color="auto" w:fill="auto"/>
          </w:tcPr>
          <w:p w14:paraId="60A80718" w14:textId="77777777" w:rsidR="00087699" w:rsidRPr="00FF621E" w:rsidRDefault="00087699" w:rsidP="00087699">
            <w:pPr>
              <w:pStyle w:val="StyleTabletextLeft"/>
            </w:pPr>
            <w:r w:rsidRPr="00FF621E">
              <w:t>Pisa/via A.Bellatalla 1</w:t>
            </w:r>
          </w:p>
        </w:tc>
        <w:tc>
          <w:tcPr>
            <w:tcW w:w="4009" w:type="dxa"/>
          </w:tcPr>
          <w:p w14:paraId="2925098C" w14:textId="77777777" w:rsidR="00087699" w:rsidRPr="00FF621E" w:rsidRDefault="00087699" w:rsidP="00087699">
            <w:pPr>
              <w:pStyle w:val="StyleTabletextLeft"/>
            </w:pPr>
            <w:r w:rsidRPr="00FF621E">
              <w:t>ElsyNet S.r.l.</w:t>
            </w:r>
          </w:p>
        </w:tc>
      </w:tr>
      <w:tr w:rsidR="00087699" w:rsidRPr="00870C6B" w14:paraId="5AB713E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C563A8" w14:textId="77777777" w:rsidR="00087699" w:rsidRPr="00E7062C" w:rsidRDefault="00087699" w:rsidP="00087699">
            <w:pPr>
              <w:pStyle w:val="StyleTabletextLeft"/>
            </w:pPr>
            <w:r w:rsidRPr="00E7062C">
              <w:t>2-158-3</w:t>
            </w:r>
          </w:p>
        </w:tc>
        <w:tc>
          <w:tcPr>
            <w:tcW w:w="909" w:type="dxa"/>
            <w:shd w:val="clear" w:color="auto" w:fill="auto"/>
          </w:tcPr>
          <w:p w14:paraId="4A8D07D6" w14:textId="77777777" w:rsidR="00087699" w:rsidRPr="00E7062C" w:rsidRDefault="00087699" w:rsidP="00087699">
            <w:pPr>
              <w:pStyle w:val="StyleTabletextLeft"/>
            </w:pPr>
            <w:r w:rsidRPr="00E7062C">
              <w:t>5363</w:t>
            </w:r>
          </w:p>
        </w:tc>
        <w:tc>
          <w:tcPr>
            <w:tcW w:w="3461" w:type="dxa"/>
            <w:shd w:val="clear" w:color="auto" w:fill="auto"/>
          </w:tcPr>
          <w:p w14:paraId="1F72747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Casalecchio sul Reno BO via Bertocchi,97</w:t>
            </w:r>
          </w:p>
        </w:tc>
        <w:tc>
          <w:tcPr>
            <w:tcW w:w="4009" w:type="dxa"/>
          </w:tcPr>
          <w:p w14:paraId="04EB876D" w14:textId="77777777" w:rsidR="00087699" w:rsidRPr="00FF621E" w:rsidRDefault="00087699" w:rsidP="00087699">
            <w:pPr>
              <w:pStyle w:val="StyleTabletextLeft"/>
            </w:pPr>
            <w:r w:rsidRPr="00FF621E">
              <w:t>ElsyNet S.r.l.</w:t>
            </w:r>
          </w:p>
        </w:tc>
      </w:tr>
      <w:tr w:rsidR="00087699" w:rsidRPr="00C60ED3" w14:paraId="32B4F8C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842ED5" w14:textId="77777777" w:rsidR="00087699" w:rsidRPr="00E7062C" w:rsidRDefault="00087699" w:rsidP="00087699">
            <w:pPr>
              <w:pStyle w:val="StyleTabletextLeft"/>
            </w:pPr>
            <w:r w:rsidRPr="00E7062C">
              <w:t>2-158-4</w:t>
            </w:r>
          </w:p>
        </w:tc>
        <w:tc>
          <w:tcPr>
            <w:tcW w:w="909" w:type="dxa"/>
            <w:shd w:val="clear" w:color="auto" w:fill="auto"/>
          </w:tcPr>
          <w:p w14:paraId="36058303" w14:textId="77777777" w:rsidR="00087699" w:rsidRPr="00E7062C" w:rsidRDefault="00087699" w:rsidP="00087699">
            <w:pPr>
              <w:pStyle w:val="StyleTabletextLeft"/>
            </w:pPr>
            <w:r w:rsidRPr="00E7062C">
              <w:t>5364</w:t>
            </w:r>
          </w:p>
        </w:tc>
        <w:tc>
          <w:tcPr>
            <w:tcW w:w="3461" w:type="dxa"/>
            <w:shd w:val="clear" w:color="auto" w:fill="auto"/>
          </w:tcPr>
          <w:p w14:paraId="0C7FD792" w14:textId="77777777" w:rsidR="00087699" w:rsidRPr="00FF621E" w:rsidRDefault="00087699" w:rsidP="00087699">
            <w:pPr>
              <w:pStyle w:val="StyleTabletextLeft"/>
            </w:pPr>
            <w:r w:rsidRPr="00C433CD">
              <w:rPr>
                <w:lang w:val="es-ES_tradnl"/>
              </w:rPr>
              <w:t xml:space="preserve">Roma/via G.V. Bona 67 Ed. </w:t>
            </w:r>
            <w:r w:rsidRPr="00FF621E">
              <w:t>B - CTRM1</w:t>
            </w:r>
          </w:p>
        </w:tc>
        <w:tc>
          <w:tcPr>
            <w:tcW w:w="4009" w:type="dxa"/>
          </w:tcPr>
          <w:p w14:paraId="1F7DA87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870C6B" w14:paraId="0BA9DD9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3B8EDCA" w14:textId="77777777" w:rsidR="00087699" w:rsidRPr="00E7062C" w:rsidRDefault="00087699" w:rsidP="00087699">
            <w:pPr>
              <w:pStyle w:val="StyleTabletextLeft"/>
            </w:pPr>
            <w:r w:rsidRPr="00E7062C">
              <w:t>2-158-6</w:t>
            </w:r>
          </w:p>
        </w:tc>
        <w:tc>
          <w:tcPr>
            <w:tcW w:w="909" w:type="dxa"/>
            <w:shd w:val="clear" w:color="auto" w:fill="auto"/>
          </w:tcPr>
          <w:p w14:paraId="4887561E" w14:textId="77777777" w:rsidR="00087699" w:rsidRPr="00E7062C" w:rsidRDefault="00087699" w:rsidP="00087699">
            <w:pPr>
              <w:pStyle w:val="StyleTabletextLeft"/>
            </w:pPr>
            <w:r w:rsidRPr="00E7062C">
              <w:t>5366</w:t>
            </w:r>
          </w:p>
        </w:tc>
        <w:tc>
          <w:tcPr>
            <w:tcW w:w="3461" w:type="dxa"/>
            <w:shd w:val="clear" w:color="auto" w:fill="auto"/>
          </w:tcPr>
          <w:p w14:paraId="0AFFA0C8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Torino/via Nizza 262 int. 58 c/o Centro Lingotto</w:t>
            </w:r>
          </w:p>
        </w:tc>
        <w:tc>
          <w:tcPr>
            <w:tcW w:w="4009" w:type="dxa"/>
          </w:tcPr>
          <w:p w14:paraId="0BC7D101" w14:textId="77777777" w:rsidR="00087699" w:rsidRPr="00FF621E" w:rsidRDefault="00087699" w:rsidP="00087699">
            <w:pPr>
              <w:pStyle w:val="StyleTabletextLeft"/>
            </w:pPr>
            <w:r w:rsidRPr="00FF621E">
              <w:t>Pagine Gialle Phone Service S.R.L.</w:t>
            </w:r>
          </w:p>
        </w:tc>
      </w:tr>
      <w:tr w:rsidR="00087699" w:rsidRPr="00C60ED3" w14:paraId="0E20619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EA7D077" w14:textId="77777777" w:rsidR="00087699" w:rsidRPr="00E7062C" w:rsidRDefault="00087699" w:rsidP="00087699">
            <w:pPr>
              <w:pStyle w:val="StyleTabletextLeft"/>
            </w:pPr>
            <w:r w:rsidRPr="00E7062C">
              <w:t>2-158-7</w:t>
            </w:r>
          </w:p>
        </w:tc>
        <w:tc>
          <w:tcPr>
            <w:tcW w:w="909" w:type="dxa"/>
            <w:shd w:val="clear" w:color="auto" w:fill="auto"/>
          </w:tcPr>
          <w:p w14:paraId="56F52571" w14:textId="77777777" w:rsidR="00087699" w:rsidRPr="00E7062C" w:rsidRDefault="00087699" w:rsidP="00087699">
            <w:pPr>
              <w:pStyle w:val="StyleTabletextLeft"/>
            </w:pPr>
            <w:r w:rsidRPr="00E7062C">
              <w:t>5367</w:t>
            </w:r>
          </w:p>
        </w:tc>
        <w:tc>
          <w:tcPr>
            <w:tcW w:w="3461" w:type="dxa"/>
            <w:shd w:val="clear" w:color="auto" w:fill="auto"/>
          </w:tcPr>
          <w:p w14:paraId="15AA5371" w14:textId="77777777" w:rsidR="00087699" w:rsidRPr="00FF621E" w:rsidRDefault="00087699" w:rsidP="00087699">
            <w:pPr>
              <w:pStyle w:val="StyleTabletextLeft"/>
            </w:pPr>
            <w:r w:rsidRPr="00FF621E">
              <w:t>Siena/viale Toselli 9/a</w:t>
            </w:r>
          </w:p>
        </w:tc>
        <w:tc>
          <w:tcPr>
            <w:tcW w:w="4009" w:type="dxa"/>
          </w:tcPr>
          <w:p w14:paraId="424FE56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TERRECABLATE Reti e Servizi srl</w:t>
            </w:r>
          </w:p>
        </w:tc>
      </w:tr>
      <w:tr w:rsidR="00087699" w:rsidRPr="00870C6B" w14:paraId="1AA59FE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B4D5233" w14:textId="77777777" w:rsidR="00087699" w:rsidRPr="00E7062C" w:rsidRDefault="00087699" w:rsidP="00087699">
            <w:pPr>
              <w:pStyle w:val="StyleTabletextLeft"/>
            </w:pPr>
            <w:r w:rsidRPr="00E7062C">
              <w:t>2-159-0</w:t>
            </w:r>
          </w:p>
        </w:tc>
        <w:tc>
          <w:tcPr>
            <w:tcW w:w="909" w:type="dxa"/>
            <w:shd w:val="clear" w:color="auto" w:fill="auto"/>
          </w:tcPr>
          <w:p w14:paraId="30572EAB" w14:textId="77777777" w:rsidR="00087699" w:rsidRPr="00E7062C" w:rsidRDefault="00087699" w:rsidP="00087699">
            <w:pPr>
              <w:pStyle w:val="StyleTabletextLeft"/>
            </w:pPr>
            <w:r w:rsidRPr="00E7062C">
              <w:t>5368</w:t>
            </w:r>
          </w:p>
        </w:tc>
        <w:tc>
          <w:tcPr>
            <w:tcW w:w="3461" w:type="dxa"/>
            <w:shd w:val="clear" w:color="auto" w:fill="auto"/>
          </w:tcPr>
          <w:p w14:paraId="1BA61C2E" w14:textId="77777777" w:rsidR="00087699" w:rsidRPr="00FF621E" w:rsidRDefault="00087699" w:rsidP="00087699">
            <w:pPr>
              <w:pStyle w:val="StyleTabletextLeft"/>
            </w:pPr>
            <w:r w:rsidRPr="00FF621E">
              <w:t>Milano/via E. Jenner 33</w:t>
            </w:r>
          </w:p>
        </w:tc>
        <w:tc>
          <w:tcPr>
            <w:tcW w:w="4009" w:type="dxa"/>
          </w:tcPr>
          <w:p w14:paraId="4E93E42E" w14:textId="77777777" w:rsidR="00087699" w:rsidRPr="00FF621E" w:rsidRDefault="00087699" w:rsidP="00087699">
            <w:pPr>
              <w:pStyle w:val="StyleTabletextLeft"/>
            </w:pPr>
            <w:r w:rsidRPr="00FF621E">
              <w:t>TWT S.p.A.</w:t>
            </w:r>
          </w:p>
        </w:tc>
      </w:tr>
      <w:tr w:rsidR="00087699" w:rsidRPr="00C60ED3" w14:paraId="6034B2E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EF3A5DF" w14:textId="77777777" w:rsidR="00087699" w:rsidRPr="00E7062C" w:rsidRDefault="00087699" w:rsidP="00087699">
            <w:pPr>
              <w:pStyle w:val="StyleTabletextLeft"/>
            </w:pPr>
            <w:r w:rsidRPr="00E7062C">
              <w:t>2-159-1</w:t>
            </w:r>
          </w:p>
        </w:tc>
        <w:tc>
          <w:tcPr>
            <w:tcW w:w="909" w:type="dxa"/>
            <w:shd w:val="clear" w:color="auto" w:fill="auto"/>
          </w:tcPr>
          <w:p w14:paraId="442F571E" w14:textId="77777777" w:rsidR="00087699" w:rsidRPr="00E7062C" w:rsidRDefault="00087699" w:rsidP="00087699">
            <w:pPr>
              <w:pStyle w:val="StyleTabletextLeft"/>
            </w:pPr>
            <w:r w:rsidRPr="00E7062C">
              <w:t>5369</w:t>
            </w:r>
          </w:p>
        </w:tc>
        <w:tc>
          <w:tcPr>
            <w:tcW w:w="3461" w:type="dxa"/>
            <w:shd w:val="clear" w:color="auto" w:fill="auto"/>
          </w:tcPr>
          <w:p w14:paraId="672E0472" w14:textId="77777777" w:rsidR="00087699" w:rsidRPr="00FF621E" w:rsidRDefault="00087699" w:rsidP="00087699">
            <w:pPr>
              <w:pStyle w:val="StyleTabletextLeft"/>
            </w:pPr>
            <w:r w:rsidRPr="00FF621E">
              <w:t>Cagliari/SS 195 Km 6 Loc. 'Sa Illetta'</w:t>
            </w:r>
          </w:p>
        </w:tc>
        <w:tc>
          <w:tcPr>
            <w:tcW w:w="4009" w:type="dxa"/>
          </w:tcPr>
          <w:p w14:paraId="6B6D6E7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087699" w:rsidRPr="00C60ED3" w14:paraId="051420C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0BF8382" w14:textId="77777777" w:rsidR="00087699" w:rsidRPr="00E7062C" w:rsidRDefault="00087699" w:rsidP="00087699">
            <w:pPr>
              <w:pStyle w:val="StyleTabletextLeft"/>
            </w:pPr>
            <w:r w:rsidRPr="00E7062C">
              <w:t>2-159-2</w:t>
            </w:r>
          </w:p>
        </w:tc>
        <w:tc>
          <w:tcPr>
            <w:tcW w:w="909" w:type="dxa"/>
            <w:shd w:val="clear" w:color="auto" w:fill="auto"/>
          </w:tcPr>
          <w:p w14:paraId="2E24F249" w14:textId="77777777" w:rsidR="00087699" w:rsidRPr="00E7062C" w:rsidRDefault="00087699" w:rsidP="00087699">
            <w:pPr>
              <w:pStyle w:val="StyleTabletextLeft"/>
            </w:pPr>
            <w:r w:rsidRPr="00E7062C">
              <w:t>5370</w:t>
            </w:r>
          </w:p>
        </w:tc>
        <w:tc>
          <w:tcPr>
            <w:tcW w:w="3461" w:type="dxa"/>
            <w:shd w:val="clear" w:color="auto" w:fill="auto"/>
          </w:tcPr>
          <w:p w14:paraId="5A6FAF1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TIRM1</w:t>
            </w:r>
          </w:p>
        </w:tc>
        <w:tc>
          <w:tcPr>
            <w:tcW w:w="4009" w:type="dxa"/>
          </w:tcPr>
          <w:p w14:paraId="099DC82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0FC25E1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039B333" w14:textId="77777777" w:rsidR="00087699" w:rsidRPr="00E7062C" w:rsidRDefault="00087699" w:rsidP="00087699">
            <w:pPr>
              <w:pStyle w:val="StyleTabletextLeft"/>
            </w:pPr>
            <w:r w:rsidRPr="00E7062C">
              <w:t>2-159-3</w:t>
            </w:r>
          </w:p>
        </w:tc>
        <w:tc>
          <w:tcPr>
            <w:tcW w:w="909" w:type="dxa"/>
            <w:shd w:val="clear" w:color="auto" w:fill="auto"/>
          </w:tcPr>
          <w:p w14:paraId="709CADFA" w14:textId="77777777" w:rsidR="00087699" w:rsidRPr="00E7062C" w:rsidRDefault="00087699" w:rsidP="00087699">
            <w:pPr>
              <w:pStyle w:val="StyleTabletextLeft"/>
            </w:pPr>
            <w:r w:rsidRPr="00E7062C">
              <w:t>5371</w:t>
            </w:r>
          </w:p>
        </w:tc>
        <w:tc>
          <w:tcPr>
            <w:tcW w:w="3461" w:type="dxa"/>
            <w:shd w:val="clear" w:color="auto" w:fill="auto"/>
          </w:tcPr>
          <w:p w14:paraId="45CB32CD" w14:textId="77777777" w:rsidR="00087699" w:rsidRPr="00FF621E" w:rsidRDefault="00087699" w:rsidP="00087699">
            <w:pPr>
              <w:pStyle w:val="StyleTabletextLeft"/>
            </w:pPr>
            <w:r w:rsidRPr="00FF621E">
              <w:t>Milano/via Giacosa 19 - TIMI1</w:t>
            </w:r>
          </w:p>
        </w:tc>
        <w:tc>
          <w:tcPr>
            <w:tcW w:w="4009" w:type="dxa"/>
          </w:tcPr>
          <w:p w14:paraId="1F68BA5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6B82E80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EA0B688" w14:textId="77777777" w:rsidR="00087699" w:rsidRPr="00E7062C" w:rsidRDefault="00087699" w:rsidP="00087699">
            <w:pPr>
              <w:pStyle w:val="StyleTabletextLeft"/>
            </w:pPr>
            <w:r w:rsidRPr="00E7062C">
              <w:t>2-159-6</w:t>
            </w:r>
          </w:p>
        </w:tc>
        <w:tc>
          <w:tcPr>
            <w:tcW w:w="909" w:type="dxa"/>
            <w:shd w:val="clear" w:color="auto" w:fill="auto"/>
          </w:tcPr>
          <w:p w14:paraId="668743E4" w14:textId="77777777" w:rsidR="00087699" w:rsidRPr="00E7062C" w:rsidRDefault="00087699" w:rsidP="00087699">
            <w:pPr>
              <w:pStyle w:val="StyleTabletextLeft"/>
            </w:pPr>
            <w:r w:rsidRPr="00E7062C">
              <w:t>5374</w:t>
            </w:r>
          </w:p>
        </w:tc>
        <w:tc>
          <w:tcPr>
            <w:tcW w:w="3461" w:type="dxa"/>
            <w:shd w:val="clear" w:color="auto" w:fill="auto"/>
          </w:tcPr>
          <w:p w14:paraId="6E445C6A" w14:textId="77777777" w:rsidR="00087699" w:rsidRPr="00FF621E" w:rsidRDefault="00087699" w:rsidP="00087699">
            <w:pPr>
              <w:pStyle w:val="StyleTabletextLeft"/>
            </w:pPr>
            <w:r w:rsidRPr="00FF621E">
              <w:t>Padova/via Longhin 97</w:t>
            </w:r>
          </w:p>
        </w:tc>
        <w:tc>
          <w:tcPr>
            <w:tcW w:w="4009" w:type="dxa"/>
          </w:tcPr>
          <w:p w14:paraId="4F9A3F8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2B8AD91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0CBFF8" w14:textId="77777777" w:rsidR="00087699" w:rsidRPr="00E7062C" w:rsidRDefault="00087699" w:rsidP="00087699">
            <w:pPr>
              <w:pStyle w:val="StyleTabletextLeft"/>
            </w:pPr>
            <w:r w:rsidRPr="00E7062C">
              <w:t>2-181-1</w:t>
            </w:r>
          </w:p>
        </w:tc>
        <w:tc>
          <w:tcPr>
            <w:tcW w:w="909" w:type="dxa"/>
            <w:shd w:val="clear" w:color="auto" w:fill="auto"/>
          </w:tcPr>
          <w:p w14:paraId="3C2D5C25" w14:textId="77777777" w:rsidR="00087699" w:rsidRPr="00E7062C" w:rsidRDefault="00087699" w:rsidP="00087699">
            <w:pPr>
              <w:pStyle w:val="StyleTabletextLeft"/>
            </w:pPr>
            <w:r w:rsidRPr="00E7062C">
              <w:t>5545</w:t>
            </w:r>
          </w:p>
        </w:tc>
        <w:tc>
          <w:tcPr>
            <w:tcW w:w="3461" w:type="dxa"/>
            <w:shd w:val="clear" w:color="auto" w:fill="auto"/>
          </w:tcPr>
          <w:p w14:paraId="3334C31F" w14:textId="77777777" w:rsidR="00087699" w:rsidRPr="00FF621E" w:rsidRDefault="00087699" w:rsidP="00087699">
            <w:pPr>
              <w:pStyle w:val="StyleTabletextLeft"/>
            </w:pPr>
            <w:r w:rsidRPr="00FF621E">
              <w:t>Firenze/via Slataper 2</w:t>
            </w:r>
          </w:p>
        </w:tc>
        <w:tc>
          <w:tcPr>
            <w:tcW w:w="4009" w:type="dxa"/>
          </w:tcPr>
          <w:p w14:paraId="0A2E414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1B47E5D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B65BB0" w14:textId="77777777" w:rsidR="00087699" w:rsidRPr="00E7062C" w:rsidRDefault="00087699" w:rsidP="00087699">
            <w:pPr>
              <w:pStyle w:val="StyleTabletextLeft"/>
            </w:pPr>
            <w:r w:rsidRPr="00E7062C">
              <w:t>2-181-2</w:t>
            </w:r>
          </w:p>
        </w:tc>
        <w:tc>
          <w:tcPr>
            <w:tcW w:w="909" w:type="dxa"/>
            <w:shd w:val="clear" w:color="auto" w:fill="auto"/>
          </w:tcPr>
          <w:p w14:paraId="56E821BD" w14:textId="77777777" w:rsidR="00087699" w:rsidRPr="00E7062C" w:rsidRDefault="00087699" w:rsidP="00087699">
            <w:pPr>
              <w:pStyle w:val="StyleTabletextLeft"/>
            </w:pPr>
            <w:r w:rsidRPr="00E7062C">
              <w:t>5546</w:t>
            </w:r>
          </w:p>
        </w:tc>
        <w:tc>
          <w:tcPr>
            <w:tcW w:w="3461" w:type="dxa"/>
            <w:shd w:val="clear" w:color="auto" w:fill="auto"/>
          </w:tcPr>
          <w:p w14:paraId="22632F5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TIRM2</w:t>
            </w:r>
          </w:p>
        </w:tc>
        <w:tc>
          <w:tcPr>
            <w:tcW w:w="4009" w:type="dxa"/>
          </w:tcPr>
          <w:p w14:paraId="521C1B1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64A7C4E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0497AEB" w14:textId="77777777" w:rsidR="00087699" w:rsidRPr="00E7062C" w:rsidRDefault="00087699" w:rsidP="00087699">
            <w:pPr>
              <w:pStyle w:val="StyleTabletextLeft"/>
            </w:pPr>
            <w:r w:rsidRPr="00E7062C">
              <w:t>2-181-3</w:t>
            </w:r>
          </w:p>
        </w:tc>
        <w:tc>
          <w:tcPr>
            <w:tcW w:w="909" w:type="dxa"/>
            <w:shd w:val="clear" w:color="auto" w:fill="auto"/>
          </w:tcPr>
          <w:p w14:paraId="0DFD4EFC" w14:textId="77777777" w:rsidR="00087699" w:rsidRPr="00E7062C" w:rsidRDefault="00087699" w:rsidP="00087699">
            <w:pPr>
              <w:pStyle w:val="StyleTabletextLeft"/>
            </w:pPr>
            <w:r w:rsidRPr="00E7062C">
              <w:t>5547</w:t>
            </w:r>
          </w:p>
        </w:tc>
        <w:tc>
          <w:tcPr>
            <w:tcW w:w="3461" w:type="dxa"/>
            <w:shd w:val="clear" w:color="auto" w:fill="auto"/>
          </w:tcPr>
          <w:p w14:paraId="49CBC335" w14:textId="77777777" w:rsidR="00087699" w:rsidRPr="00FF621E" w:rsidRDefault="00087699" w:rsidP="00087699">
            <w:pPr>
              <w:pStyle w:val="StyleTabletextLeft"/>
            </w:pPr>
            <w:r w:rsidRPr="00FF621E">
              <w:t>Segrate (MI)/via Cassanese 210</w:t>
            </w:r>
          </w:p>
        </w:tc>
        <w:tc>
          <w:tcPr>
            <w:tcW w:w="4009" w:type="dxa"/>
          </w:tcPr>
          <w:p w14:paraId="290CA1C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870C6B" w14:paraId="5BE75BF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39E228" w14:textId="77777777" w:rsidR="00087699" w:rsidRPr="00E7062C" w:rsidRDefault="00087699" w:rsidP="00087699">
            <w:pPr>
              <w:pStyle w:val="StyleTabletextLeft"/>
            </w:pPr>
            <w:r w:rsidRPr="00E7062C">
              <w:t>2-181-5</w:t>
            </w:r>
          </w:p>
        </w:tc>
        <w:tc>
          <w:tcPr>
            <w:tcW w:w="909" w:type="dxa"/>
            <w:shd w:val="clear" w:color="auto" w:fill="auto"/>
          </w:tcPr>
          <w:p w14:paraId="2EA5E542" w14:textId="77777777" w:rsidR="00087699" w:rsidRPr="00E7062C" w:rsidRDefault="00087699" w:rsidP="00087699">
            <w:pPr>
              <w:pStyle w:val="StyleTabletextLeft"/>
            </w:pPr>
            <w:r w:rsidRPr="00E7062C">
              <w:t>5549</w:t>
            </w:r>
          </w:p>
        </w:tc>
        <w:tc>
          <w:tcPr>
            <w:tcW w:w="3461" w:type="dxa"/>
            <w:shd w:val="clear" w:color="auto" w:fill="auto"/>
          </w:tcPr>
          <w:p w14:paraId="2D58EED1" w14:textId="77777777" w:rsidR="00087699" w:rsidRPr="00FF621E" w:rsidRDefault="00087699" w:rsidP="00087699">
            <w:pPr>
              <w:pStyle w:val="StyleTabletextLeft"/>
            </w:pPr>
            <w:r w:rsidRPr="00FF621E">
              <w:t>Rimini/via Circonvallazione Meridionale 54</w:t>
            </w:r>
          </w:p>
        </w:tc>
        <w:tc>
          <w:tcPr>
            <w:tcW w:w="4009" w:type="dxa"/>
          </w:tcPr>
          <w:p w14:paraId="47CE9999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Go Mobile S.r.l.</w:t>
            </w:r>
          </w:p>
        </w:tc>
      </w:tr>
      <w:tr w:rsidR="00087699" w:rsidRPr="00C60ED3" w14:paraId="656E438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C02DAE" w14:textId="77777777" w:rsidR="00087699" w:rsidRPr="00E7062C" w:rsidRDefault="00087699" w:rsidP="00087699">
            <w:pPr>
              <w:pStyle w:val="StyleTabletextLeft"/>
            </w:pPr>
            <w:r w:rsidRPr="00E7062C">
              <w:t>2-181-6</w:t>
            </w:r>
          </w:p>
        </w:tc>
        <w:tc>
          <w:tcPr>
            <w:tcW w:w="909" w:type="dxa"/>
            <w:shd w:val="clear" w:color="auto" w:fill="auto"/>
          </w:tcPr>
          <w:p w14:paraId="48A55E54" w14:textId="77777777" w:rsidR="00087699" w:rsidRPr="00E7062C" w:rsidRDefault="00087699" w:rsidP="00087699">
            <w:pPr>
              <w:pStyle w:val="StyleTabletextLeft"/>
            </w:pPr>
            <w:r w:rsidRPr="00E7062C">
              <w:t>5550</w:t>
            </w:r>
          </w:p>
        </w:tc>
        <w:tc>
          <w:tcPr>
            <w:tcW w:w="3461" w:type="dxa"/>
            <w:shd w:val="clear" w:color="auto" w:fill="auto"/>
          </w:tcPr>
          <w:p w14:paraId="0B20887F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TIRM3</w:t>
            </w:r>
          </w:p>
        </w:tc>
        <w:tc>
          <w:tcPr>
            <w:tcW w:w="4009" w:type="dxa"/>
          </w:tcPr>
          <w:p w14:paraId="7A212AA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542EA11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2224DDD" w14:textId="77777777" w:rsidR="00087699" w:rsidRPr="00E7062C" w:rsidRDefault="00087699" w:rsidP="00087699">
            <w:pPr>
              <w:pStyle w:val="StyleTabletextLeft"/>
            </w:pPr>
            <w:r w:rsidRPr="00E7062C">
              <w:t>2-181-7</w:t>
            </w:r>
          </w:p>
        </w:tc>
        <w:tc>
          <w:tcPr>
            <w:tcW w:w="909" w:type="dxa"/>
            <w:shd w:val="clear" w:color="auto" w:fill="auto"/>
          </w:tcPr>
          <w:p w14:paraId="091208BB" w14:textId="77777777" w:rsidR="00087699" w:rsidRPr="00E7062C" w:rsidRDefault="00087699" w:rsidP="00087699">
            <w:pPr>
              <w:pStyle w:val="StyleTabletextLeft"/>
            </w:pPr>
            <w:r w:rsidRPr="00E7062C">
              <w:t>5551</w:t>
            </w:r>
          </w:p>
        </w:tc>
        <w:tc>
          <w:tcPr>
            <w:tcW w:w="3461" w:type="dxa"/>
            <w:shd w:val="clear" w:color="auto" w:fill="auto"/>
          </w:tcPr>
          <w:p w14:paraId="13E5A19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di Tor Pagnotta 68 - TIRM4</w:t>
            </w:r>
          </w:p>
        </w:tc>
        <w:tc>
          <w:tcPr>
            <w:tcW w:w="4009" w:type="dxa"/>
          </w:tcPr>
          <w:p w14:paraId="6B73CA8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7AD6033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E70B22" w14:textId="77777777" w:rsidR="00087699" w:rsidRPr="00E7062C" w:rsidRDefault="00087699" w:rsidP="00087699">
            <w:pPr>
              <w:pStyle w:val="StyleTabletextLeft"/>
            </w:pPr>
            <w:r w:rsidRPr="00E7062C">
              <w:t>2-183-0</w:t>
            </w:r>
          </w:p>
        </w:tc>
        <w:tc>
          <w:tcPr>
            <w:tcW w:w="909" w:type="dxa"/>
            <w:shd w:val="clear" w:color="auto" w:fill="auto"/>
          </w:tcPr>
          <w:p w14:paraId="09A2E308" w14:textId="77777777" w:rsidR="00087699" w:rsidRPr="00E7062C" w:rsidRDefault="00087699" w:rsidP="00087699">
            <w:pPr>
              <w:pStyle w:val="StyleTabletextLeft"/>
            </w:pPr>
            <w:r w:rsidRPr="00E7062C">
              <w:t>5560</w:t>
            </w:r>
          </w:p>
        </w:tc>
        <w:tc>
          <w:tcPr>
            <w:tcW w:w="3461" w:type="dxa"/>
            <w:shd w:val="clear" w:color="auto" w:fill="auto"/>
          </w:tcPr>
          <w:p w14:paraId="48EC6EEA" w14:textId="77777777" w:rsidR="00087699" w:rsidRPr="00FF621E" w:rsidRDefault="00087699" w:rsidP="00087699">
            <w:pPr>
              <w:pStyle w:val="StyleTabletextLeft"/>
            </w:pPr>
            <w:r w:rsidRPr="00FF621E">
              <w:t>Torino/via Bologna 220</w:t>
            </w:r>
          </w:p>
        </w:tc>
        <w:tc>
          <w:tcPr>
            <w:tcW w:w="4009" w:type="dxa"/>
          </w:tcPr>
          <w:p w14:paraId="3167EC03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C60ED3" w14:paraId="3A582EE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F46EDF5" w14:textId="77777777" w:rsidR="00087699" w:rsidRPr="00E7062C" w:rsidRDefault="00087699" w:rsidP="00087699">
            <w:pPr>
              <w:pStyle w:val="StyleTabletextLeft"/>
            </w:pPr>
            <w:r w:rsidRPr="00E7062C">
              <w:t>2-183-1</w:t>
            </w:r>
          </w:p>
        </w:tc>
        <w:tc>
          <w:tcPr>
            <w:tcW w:w="909" w:type="dxa"/>
            <w:shd w:val="clear" w:color="auto" w:fill="auto"/>
          </w:tcPr>
          <w:p w14:paraId="5F23D633" w14:textId="77777777" w:rsidR="00087699" w:rsidRPr="00E7062C" w:rsidRDefault="00087699" w:rsidP="00087699">
            <w:pPr>
              <w:pStyle w:val="StyleTabletextLeft"/>
            </w:pPr>
            <w:r w:rsidRPr="00E7062C">
              <w:t>5561</w:t>
            </w:r>
          </w:p>
        </w:tc>
        <w:tc>
          <w:tcPr>
            <w:tcW w:w="3461" w:type="dxa"/>
            <w:shd w:val="clear" w:color="auto" w:fill="auto"/>
          </w:tcPr>
          <w:p w14:paraId="7CDD48A7" w14:textId="77777777" w:rsidR="00087699" w:rsidRPr="00FF621E" w:rsidRDefault="00087699" w:rsidP="00087699">
            <w:pPr>
              <w:pStyle w:val="StyleTabletextLeft"/>
            </w:pPr>
            <w:r w:rsidRPr="00FF621E">
              <w:t>Napoli/cento direziona napoli Isola B5</w:t>
            </w:r>
          </w:p>
        </w:tc>
        <w:tc>
          <w:tcPr>
            <w:tcW w:w="4009" w:type="dxa"/>
          </w:tcPr>
          <w:p w14:paraId="50391E9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418E705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40BFA6E" w14:textId="77777777" w:rsidR="00087699" w:rsidRPr="00E7062C" w:rsidRDefault="00087699" w:rsidP="00087699">
            <w:pPr>
              <w:pStyle w:val="StyleTabletextLeft"/>
            </w:pPr>
            <w:r w:rsidRPr="00E7062C">
              <w:t>2-183-2</w:t>
            </w:r>
          </w:p>
        </w:tc>
        <w:tc>
          <w:tcPr>
            <w:tcW w:w="909" w:type="dxa"/>
            <w:shd w:val="clear" w:color="auto" w:fill="auto"/>
          </w:tcPr>
          <w:p w14:paraId="3A9335BD" w14:textId="77777777" w:rsidR="00087699" w:rsidRPr="00E7062C" w:rsidRDefault="00087699" w:rsidP="00087699">
            <w:pPr>
              <w:pStyle w:val="StyleTabletextLeft"/>
            </w:pPr>
            <w:r w:rsidRPr="00E7062C">
              <w:t>5562</w:t>
            </w:r>
          </w:p>
        </w:tc>
        <w:tc>
          <w:tcPr>
            <w:tcW w:w="3461" w:type="dxa"/>
            <w:shd w:val="clear" w:color="auto" w:fill="auto"/>
          </w:tcPr>
          <w:p w14:paraId="3C815D17" w14:textId="77777777" w:rsidR="00087699" w:rsidRPr="00FF621E" w:rsidRDefault="00087699" w:rsidP="00087699">
            <w:pPr>
              <w:pStyle w:val="StyleTabletextLeft"/>
            </w:pPr>
            <w:r w:rsidRPr="00FF621E">
              <w:t>Modena/via Ganceto 154</w:t>
            </w:r>
          </w:p>
        </w:tc>
        <w:tc>
          <w:tcPr>
            <w:tcW w:w="4009" w:type="dxa"/>
          </w:tcPr>
          <w:p w14:paraId="49DD157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Digitel Italia S.p.A.</w:t>
            </w:r>
          </w:p>
        </w:tc>
      </w:tr>
      <w:tr w:rsidR="00087699" w:rsidRPr="00870C6B" w14:paraId="4AEFBAE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77C2B3" w14:textId="77777777" w:rsidR="00087699" w:rsidRPr="00E7062C" w:rsidRDefault="00087699" w:rsidP="00087699">
            <w:pPr>
              <w:pStyle w:val="StyleTabletextLeft"/>
            </w:pPr>
            <w:r w:rsidRPr="00E7062C">
              <w:t>2-207-0</w:t>
            </w:r>
          </w:p>
        </w:tc>
        <w:tc>
          <w:tcPr>
            <w:tcW w:w="909" w:type="dxa"/>
            <w:shd w:val="clear" w:color="auto" w:fill="auto"/>
          </w:tcPr>
          <w:p w14:paraId="5D74F663" w14:textId="77777777" w:rsidR="00087699" w:rsidRPr="00E7062C" w:rsidRDefault="00087699" w:rsidP="00087699">
            <w:pPr>
              <w:pStyle w:val="StyleTabletextLeft"/>
            </w:pPr>
            <w:r w:rsidRPr="00E7062C">
              <w:t>5752</w:t>
            </w:r>
          </w:p>
        </w:tc>
        <w:tc>
          <w:tcPr>
            <w:tcW w:w="3461" w:type="dxa"/>
            <w:shd w:val="clear" w:color="auto" w:fill="auto"/>
          </w:tcPr>
          <w:p w14:paraId="6B1D17F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Palermo/via A. De Gasperi 50</w:t>
            </w:r>
          </w:p>
        </w:tc>
        <w:tc>
          <w:tcPr>
            <w:tcW w:w="4009" w:type="dxa"/>
          </w:tcPr>
          <w:p w14:paraId="562E57EB" w14:textId="77777777" w:rsidR="00087699" w:rsidRPr="00FF621E" w:rsidRDefault="00087699" w:rsidP="00087699">
            <w:pPr>
              <w:pStyle w:val="StyleTabletextLeft"/>
            </w:pPr>
            <w:r w:rsidRPr="00FF621E">
              <w:t>Decatel S.R.L.</w:t>
            </w:r>
          </w:p>
        </w:tc>
      </w:tr>
      <w:tr w:rsidR="00087699" w:rsidRPr="00C60ED3" w14:paraId="70B544A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E1CBF0" w14:textId="77777777" w:rsidR="00087699" w:rsidRPr="00E7062C" w:rsidRDefault="00087699" w:rsidP="00087699">
            <w:pPr>
              <w:pStyle w:val="StyleTabletextLeft"/>
            </w:pPr>
            <w:r w:rsidRPr="00E7062C">
              <w:t>2-207-3</w:t>
            </w:r>
          </w:p>
        </w:tc>
        <w:tc>
          <w:tcPr>
            <w:tcW w:w="909" w:type="dxa"/>
            <w:shd w:val="clear" w:color="auto" w:fill="auto"/>
          </w:tcPr>
          <w:p w14:paraId="1659B3D8" w14:textId="77777777" w:rsidR="00087699" w:rsidRPr="00E7062C" w:rsidRDefault="00087699" w:rsidP="00087699">
            <w:pPr>
              <w:pStyle w:val="StyleTabletextLeft"/>
            </w:pPr>
            <w:r w:rsidRPr="00E7062C">
              <w:t>5755</w:t>
            </w:r>
          </w:p>
        </w:tc>
        <w:tc>
          <w:tcPr>
            <w:tcW w:w="3461" w:type="dxa"/>
            <w:shd w:val="clear" w:color="auto" w:fill="auto"/>
          </w:tcPr>
          <w:p w14:paraId="0A553067" w14:textId="77777777" w:rsidR="00087699" w:rsidRPr="00FF621E" w:rsidRDefault="00087699" w:rsidP="00087699">
            <w:pPr>
              <w:pStyle w:val="StyleTabletextLeft"/>
            </w:pPr>
            <w:r w:rsidRPr="00FF621E">
              <w:t>Bari/via Nickman 19</w:t>
            </w:r>
          </w:p>
        </w:tc>
        <w:tc>
          <w:tcPr>
            <w:tcW w:w="4009" w:type="dxa"/>
          </w:tcPr>
          <w:p w14:paraId="012E851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64434D8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17D7CA" w14:textId="77777777" w:rsidR="00087699" w:rsidRPr="00E7062C" w:rsidRDefault="00087699" w:rsidP="00087699">
            <w:pPr>
              <w:pStyle w:val="StyleTabletextLeft"/>
            </w:pPr>
            <w:r w:rsidRPr="00E7062C">
              <w:t>2-207-4</w:t>
            </w:r>
          </w:p>
        </w:tc>
        <w:tc>
          <w:tcPr>
            <w:tcW w:w="909" w:type="dxa"/>
            <w:shd w:val="clear" w:color="auto" w:fill="auto"/>
          </w:tcPr>
          <w:p w14:paraId="2EBE6861" w14:textId="77777777" w:rsidR="00087699" w:rsidRPr="00E7062C" w:rsidRDefault="00087699" w:rsidP="00087699">
            <w:pPr>
              <w:pStyle w:val="StyleTabletextLeft"/>
            </w:pPr>
            <w:r w:rsidRPr="00E7062C">
              <w:t>5756</w:t>
            </w:r>
          </w:p>
        </w:tc>
        <w:tc>
          <w:tcPr>
            <w:tcW w:w="3461" w:type="dxa"/>
            <w:shd w:val="clear" w:color="auto" w:fill="auto"/>
          </w:tcPr>
          <w:p w14:paraId="59B71ECA" w14:textId="77777777" w:rsidR="00087699" w:rsidRPr="00FF621E" w:rsidRDefault="00087699" w:rsidP="00087699">
            <w:pPr>
              <w:pStyle w:val="StyleTabletextLeft"/>
            </w:pPr>
            <w:r w:rsidRPr="00FF621E">
              <w:t>Catania/via Conte di Torino 64</w:t>
            </w:r>
          </w:p>
        </w:tc>
        <w:tc>
          <w:tcPr>
            <w:tcW w:w="4009" w:type="dxa"/>
          </w:tcPr>
          <w:p w14:paraId="6125052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64371AA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50151BE" w14:textId="77777777" w:rsidR="00087699" w:rsidRPr="00E7062C" w:rsidRDefault="00087699" w:rsidP="00087699">
            <w:pPr>
              <w:pStyle w:val="StyleTabletextLeft"/>
            </w:pPr>
            <w:r w:rsidRPr="00E7062C">
              <w:t>2-207-6</w:t>
            </w:r>
          </w:p>
        </w:tc>
        <w:tc>
          <w:tcPr>
            <w:tcW w:w="909" w:type="dxa"/>
            <w:shd w:val="clear" w:color="auto" w:fill="auto"/>
          </w:tcPr>
          <w:p w14:paraId="1EA98D83" w14:textId="77777777" w:rsidR="00087699" w:rsidRPr="00E7062C" w:rsidRDefault="00087699" w:rsidP="00087699">
            <w:pPr>
              <w:pStyle w:val="StyleTabletextLeft"/>
            </w:pPr>
            <w:r w:rsidRPr="00E7062C">
              <w:t>5758</w:t>
            </w:r>
          </w:p>
        </w:tc>
        <w:tc>
          <w:tcPr>
            <w:tcW w:w="3461" w:type="dxa"/>
            <w:shd w:val="clear" w:color="auto" w:fill="auto"/>
          </w:tcPr>
          <w:p w14:paraId="69A6A9D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Cagliari/via Efisio Melis 26 - TICA2</w:t>
            </w:r>
          </w:p>
        </w:tc>
        <w:tc>
          <w:tcPr>
            <w:tcW w:w="4009" w:type="dxa"/>
          </w:tcPr>
          <w:p w14:paraId="39CF63D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Tiscali Italia S.p.A.</w:t>
            </w:r>
          </w:p>
        </w:tc>
      </w:tr>
      <w:tr w:rsidR="00087699" w:rsidRPr="00C60ED3" w14:paraId="73A8AE4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1068529" w14:textId="77777777" w:rsidR="00087699" w:rsidRPr="00E7062C" w:rsidRDefault="00087699" w:rsidP="00087699">
            <w:pPr>
              <w:pStyle w:val="StyleTabletextLeft"/>
            </w:pPr>
            <w:r w:rsidRPr="00E7062C">
              <w:t>2-215-0</w:t>
            </w:r>
          </w:p>
        </w:tc>
        <w:tc>
          <w:tcPr>
            <w:tcW w:w="909" w:type="dxa"/>
            <w:shd w:val="clear" w:color="auto" w:fill="auto"/>
          </w:tcPr>
          <w:p w14:paraId="622F3F79" w14:textId="77777777" w:rsidR="00087699" w:rsidRPr="00E7062C" w:rsidRDefault="00087699" w:rsidP="00087699">
            <w:pPr>
              <w:pStyle w:val="StyleTabletextLeft"/>
            </w:pPr>
            <w:r w:rsidRPr="00E7062C">
              <w:t>5816</w:t>
            </w:r>
          </w:p>
        </w:tc>
        <w:tc>
          <w:tcPr>
            <w:tcW w:w="3461" w:type="dxa"/>
            <w:shd w:val="clear" w:color="auto" w:fill="auto"/>
          </w:tcPr>
          <w:p w14:paraId="49A2ED08" w14:textId="77777777" w:rsidR="00087699" w:rsidRPr="00FF621E" w:rsidRDefault="00087699" w:rsidP="00087699">
            <w:pPr>
              <w:pStyle w:val="StyleTabletextLeft"/>
            </w:pPr>
            <w:r w:rsidRPr="00C433CD">
              <w:rPr>
                <w:lang w:val="es-ES_tradnl"/>
              </w:rPr>
              <w:t xml:space="preserve">Roma/Via Casilina Vecchia, 84 c/o Staz. </w:t>
            </w:r>
            <w:r w:rsidRPr="00FF621E">
              <w:t>Tuscolana</w:t>
            </w:r>
          </w:p>
        </w:tc>
        <w:tc>
          <w:tcPr>
            <w:tcW w:w="4009" w:type="dxa"/>
          </w:tcPr>
          <w:p w14:paraId="0A6C313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Rete Ferroviaria Italiana S.p.A.</w:t>
            </w:r>
          </w:p>
        </w:tc>
      </w:tr>
      <w:tr w:rsidR="00087699" w:rsidRPr="00C60ED3" w14:paraId="75485FE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9327C1D" w14:textId="77777777" w:rsidR="00087699" w:rsidRPr="00E7062C" w:rsidRDefault="00087699" w:rsidP="00087699">
            <w:pPr>
              <w:pStyle w:val="StyleTabletextLeft"/>
            </w:pPr>
            <w:r w:rsidRPr="00E7062C">
              <w:t>2-215-2</w:t>
            </w:r>
          </w:p>
        </w:tc>
        <w:tc>
          <w:tcPr>
            <w:tcW w:w="909" w:type="dxa"/>
            <w:shd w:val="clear" w:color="auto" w:fill="auto"/>
          </w:tcPr>
          <w:p w14:paraId="10D01F82" w14:textId="77777777" w:rsidR="00087699" w:rsidRPr="00E7062C" w:rsidRDefault="00087699" w:rsidP="00087699">
            <w:pPr>
              <w:pStyle w:val="StyleTabletextLeft"/>
            </w:pPr>
            <w:r w:rsidRPr="00E7062C">
              <w:t>5818</w:t>
            </w:r>
          </w:p>
        </w:tc>
        <w:tc>
          <w:tcPr>
            <w:tcW w:w="3461" w:type="dxa"/>
            <w:shd w:val="clear" w:color="auto" w:fill="auto"/>
          </w:tcPr>
          <w:p w14:paraId="1B556FD5" w14:textId="77777777" w:rsidR="00087699" w:rsidRPr="00FF621E" w:rsidRDefault="00087699" w:rsidP="00087699">
            <w:pPr>
              <w:pStyle w:val="StyleTabletextLeft"/>
            </w:pPr>
            <w:r w:rsidRPr="00FF621E">
              <w:t>Verona\via del perlar, 26</w:t>
            </w:r>
          </w:p>
        </w:tc>
        <w:tc>
          <w:tcPr>
            <w:tcW w:w="4009" w:type="dxa"/>
          </w:tcPr>
          <w:p w14:paraId="37AFFB4C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Infracom Italia S.p.A.</w:t>
            </w:r>
          </w:p>
        </w:tc>
      </w:tr>
      <w:tr w:rsidR="00087699" w:rsidRPr="00870C6B" w14:paraId="4113E43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4953F0B" w14:textId="77777777" w:rsidR="00087699" w:rsidRPr="00E7062C" w:rsidRDefault="00087699" w:rsidP="00087699">
            <w:pPr>
              <w:pStyle w:val="StyleTabletextLeft"/>
            </w:pPr>
            <w:r w:rsidRPr="00E7062C">
              <w:t>2-215-3</w:t>
            </w:r>
          </w:p>
        </w:tc>
        <w:tc>
          <w:tcPr>
            <w:tcW w:w="909" w:type="dxa"/>
            <w:shd w:val="clear" w:color="auto" w:fill="auto"/>
          </w:tcPr>
          <w:p w14:paraId="1CA08681" w14:textId="77777777" w:rsidR="00087699" w:rsidRPr="00E7062C" w:rsidRDefault="00087699" w:rsidP="00087699">
            <w:pPr>
              <w:pStyle w:val="StyleTabletextLeft"/>
            </w:pPr>
            <w:r w:rsidRPr="00E7062C">
              <w:t>5819</w:t>
            </w:r>
          </w:p>
        </w:tc>
        <w:tc>
          <w:tcPr>
            <w:tcW w:w="3461" w:type="dxa"/>
            <w:shd w:val="clear" w:color="auto" w:fill="auto"/>
          </w:tcPr>
          <w:p w14:paraId="5554BFEE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A. Severo, 246 - HGRM2</w:t>
            </w:r>
          </w:p>
        </w:tc>
        <w:tc>
          <w:tcPr>
            <w:tcW w:w="4009" w:type="dxa"/>
          </w:tcPr>
          <w:p w14:paraId="2F53E8BA" w14:textId="77777777" w:rsidR="00087699" w:rsidRPr="00FF621E" w:rsidRDefault="00087699" w:rsidP="00087699">
            <w:pPr>
              <w:pStyle w:val="StyleTabletextLeft"/>
            </w:pPr>
            <w:r w:rsidRPr="00FF621E">
              <w:t>H3G S.p.A.</w:t>
            </w:r>
          </w:p>
        </w:tc>
      </w:tr>
      <w:tr w:rsidR="00087699" w:rsidRPr="00C60ED3" w14:paraId="207E71B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325DD41" w14:textId="77777777" w:rsidR="00087699" w:rsidRPr="00E7062C" w:rsidRDefault="00087699" w:rsidP="00087699">
            <w:pPr>
              <w:pStyle w:val="StyleTabletextLeft"/>
            </w:pPr>
            <w:r w:rsidRPr="00E7062C">
              <w:lastRenderedPageBreak/>
              <w:t>2-215-5</w:t>
            </w:r>
          </w:p>
        </w:tc>
        <w:tc>
          <w:tcPr>
            <w:tcW w:w="909" w:type="dxa"/>
            <w:shd w:val="clear" w:color="auto" w:fill="auto"/>
          </w:tcPr>
          <w:p w14:paraId="4EA5DBF5" w14:textId="77777777" w:rsidR="00087699" w:rsidRPr="00E7062C" w:rsidRDefault="00087699" w:rsidP="00087699">
            <w:pPr>
              <w:pStyle w:val="StyleTabletextLeft"/>
            </w:pPr>
            <w:r w:rsidRPr="00E7062C">
              <w:t>5821</w:t>
            </w:r>
          </w:p>
        </w:tc>
        <w:tc>
          <w:tcPr>
            <w:tcW w:w="3461" w:type="dxa"/>
            <w:shd w:val="clear" w:color="auto" w:fill="auto"/>
          </w:tcPr>
          <w:p w14:paraId="4BF41B92" w14:textId="77777777" w:rsidR="00087699" w:rsidRPr="00FF621E" w:rsidRDefault="00087699" w:rsidP="00087699">
            <w:pPr>
              <w:pStyle w:val="StyleTabletextLeft"/>
            </w:pPr>
            <w:r w:rsidRPr="00FF621E">
              <w:t>Milano/via Giacosa 19 - TIMI2</w:t>
            </w:r>
          </w:p>
        </w:tc>
        <w:tc>
          <w:tcPr>
            <w:tcW w:w="4009" w:type="dxa"/>
          </w:tcPr>
          <w:p w14:paraId="6ED29A82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384CF18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DCBF43" w14:textId="77777777" w:rsidR="00087699" w:rsidRPr="00E7062C" w:rsidRDefault="00087699" w:rsidP="00087699">
            <w:pPr>
              <w:pStyle w:val="StyleTabletextLeft"/>
            </w:pPr>
            <w:r w:rsidRPr="00E7062C">
              <w:t>2-215-6</w:t>
            </w:r>
          </w:p>
        </w:tc>
        <w:tc>
          <w:tcPr>
            <w:tcW w:w="909" w:type="dxa"/>
            <w:shd w:val="clear" w:color="auto" w:fill="auto"/>
          </w:tcPr>
          <w:p w14:paraId="08A24203" w14:textId="77777777" w:rsidR="00087699" w:rsidRPr="00E7062C" w:rsidRDefault="00087699" w:rsidP="00087699">
            <w:pPr>
              <w:pStyle w:val="StyleTabletextLeft"/>
            </w:pPr>
            <w:r w:rsidRPr="00E7062C">
              <w:t>5822</w:t>
            </w:r>
          </w:p>
        </w:tc>
        <w:tc>
          <w:tcPr>
            <w:tcW w:w="3461" w:type="dxa"/>
            <w:shd w:val="clear" w:color="auto" w:fill="auto"/>
          </w:tcPr>
          <w:p w14:paraId="53CB2A4E" w14:textId="77777777" w:rsidR="00087699" w:rsidRPr="00FF621E" w:rsidRDefault="00087699" w:rsidP="00087699">
            <w:pPr>
              <w:pStyle w:val="StyleTabletextLeft"/>
            </w:pPr>
            <w:r w:rsidRPr="00FF621E">
              <w:t>Milano/via Giacosa 19 - TIMI3</w:t>
            </w:r>
          </w:p>
        </w:tc>
        <w:tc>
          <w:tcPr>
            <w:tcW w:w="4009" w:type="dxa"/>
          </w:tcPr>
          <w:p w14:paraId="3422DB89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C60ED3" w14:paraId="7662D23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D9E0CA" w14:textId="77777777" w:rsidR="00087699" w:rsidRPr="00E7062C" w:rsidRDefault="00087699" w:rsidP="00087699">
            <w:pPr>
              <w:pStyle w:val="StyleTabletextLeft"/>
            </w:pPr>
            <w:r w:rsidRPr="00E7062C">
              <w:t>2-215-7</w:t>
            </w:r>
          </w:p>
        </w:tc>
        <w:tc>
          <w:tcPr>
            <w:tcW w:w="909" w:type="dxa"/>
            <w:shd w:val="clear" w:color="auto" w:fill="auto"/>
          </w:tcPr>
          <w:p w14:paraId="13919A0D" w14:textId="77777777" w:rsidR="00087699" w:rsidRPr="00E7062C" w:rsidRDefault="00087699" w:rsidP="00087699">
            <w:pPr>
              <w:pStyle w:val="StyleTabletextLeft"/>
            </w:pPr>
            <w:r w:rsidRPr="00E7062C">
              <w:t>5823</w:t>
            </w:r>
          </w:p>
        </w:tc>
        <w:tc>
          <w:tcPr>
            <w:tcW w:w="3461" w:type="dxa"/>
            <w:shd w:val="clear" w:color="auto" w:fill="auto"/>
          </w:tcPr>
          <w:p w14:paraId="53CF9127" w14:textId="77777777" w:rsidR="00087699" w:rsidRPr="00FF621E" w:rsidRDefault="00087699" w:rsidP="00087699">
            <w:pPr>
              <w:pStyle w:val="StyleTabletextLeft"/>
            </w:pPr>
            <w:r w:rsidRPr="00FF621E">
              <w:t>Milano/via Giacosa 19 - TIMI4</w:t>
            </w:r>
          </w:p>
        </w:tc>
        <w:tc>
          <w:tcPr>
            <w:tcW w:w="4009" w:type="dxa"/>
          </w:tcPr>
          <w:p w14:paraId="5D007A5B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Telecom Italia S.p.A. - TIM</w:t>
            </w:r>
          </w:p>
        </w:tc>
      </w:tr>
      <w:tr w:rsidR="00087699" w:rsidRPr="00870C6B" w14:paraId="0546883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8269989" w14:textId="77777777" w:rsidR="00087699" w:rsidRPr="00E7062C" w:rsidRDefault="00087699" w:rsidP="00087699">
            <w:pPr>
              <w:pStyle w:val="StyleTabletextLeft"/>
            </w:pPr>
            <w:r w:rsidRPr="00E7062C">
              <w:t>2-216-2</w:t>
            </w:r>
          </w:p>
        </w:tc>
        <w:tc>
          <w:tcPr>
            <w:tcW w:w="909" w:type="dxa"/>
            <w:shd w:val="clear" w:color="auto" w:fill="auto"/>
          </w:tcPr>
          <w:p w14:paraId="0BDD00CD" w14:textId="77777777" w:rsidR="00087699" w:rsidRPr="00E7062C" w:rsidRDefault="00087699" w:rsidP="00087699">
            <w:pPr>
              <w:pStyle w:val="StyleTabletextLeft"/>
            </w:pPr>
            <w:r w:rsidRPr="00E7062C">
              <w:t>5826</w:t>
            </w:r>
          </w:p>
        </w:tc>
        <w:tc>
          <w:tcPr>
            <w:tcW w:w="3461" w:type="dxa"/>
            <w:shd w:val="clear" w:color="auto" w:fill="auto"/>
          </w:tcPr>
          <w:p w14:paraId="38747EC2" w14:textId="77777777" w:rsidR="00087699" w:rsidRPr="00FF621E" w:rsidRDefault="00087699" w:rsidP="00087699">
            <w:pPr>
              <w:pStyle w:val="StyleTabletextLeft"/>
            </w:pPr>
            <w:r w:rsidRPr="00FF621E">
              <w:t>Milano/via Tortona 26</w:t>
            </w:r>
          </w:p>
        </w:tc>
        <w:tc>
          <w:tcPr>
            <w:tcW w:w="4009" w:type="dxa"/>
          </w:tcPr>
          <w:p w14:paraId="682F9A7C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Cable &amp; Wireless S.p.A.</w:t>
            </w:r>
          </w:p>
        </w:tc>
      </w:tr>
      <w:tr w:rsidR="00087699" w:rsidRPr="00C60ED3" w14:paraId="423864D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DE4D23D" w14:textId="77777777" w:rsidR="00087699" w:rsidRPr="00E7062C" w:rsidRDefault="00087699" w:rsidP="00087699">
            <w:pPr>
              <w:pStyle w:val="StyleTabletextLeft"/>
            </w:pPr>
            <w:r w:rsidRPr="00E7062C">
              <w:t>2-216-3</w:t>
            </w:r>
          </w:p>
        </w:tc>
        <w:tc>
          <w:tcPr>
            <w:tcW w:w="909" w:type="dxa"/>
            <w:shd w:val="clear" w:color="auto" w:fill="auto"/>
          </w:tcPr>
          <w:p w14:paraId="4E625EB4" w14:textId="77777777" w:rsidR="00087699" w:rsidRPr="00E7062C" w:rsidRDefault="00087699" w:rsidP="00087699">
            <w:pPr>
              <w:pStyle w:val="StyleTabletextLeft"/>
            </w:pPr>
            <w:r w:rsidRPr="00E7062C">
              <w:t>5827</w:t>
            </w:r>
          </w:p>
        </w:tc>
        <w:tc>
          <w:tcPr>
            <w:tcW w:w="3461" w:type="dxa"/>
            <w:shd w:val="clear" w:color="auto" w:fill="auto"/>
          </w:tcPr>
          <w:p w14:paraId="2ED7F2A3" w14:textId="77777777" w:rsidR="00087699" w:rsidRPr="00FF621E" w:rsidRDefault="00087699" w:rsidP="00087699">
            <w:pPr>
              <w:pStyle w:val="StyleTabletextLeft"/>
            </w:pPr>
            <w:r w:rsidRPr="00C433CD">
              <w:rPr>
                <w:lang w:val="es-ES_tradnl"/>
              </w:rPr>
              <w:t xml:space="preserve">Roma/via G.V. Bona 67 Ed. </w:t>
            </w:r>
            <w:r w:rsidRPr="00FF621E">
              <w:t>B - CTRM2</w:t>
            </w:r>
          </w:p>
        </w:tc>
        <w:tc>
          <w:tcPr>
            <w:tcW w:w="4009" w:type="dxa"/>
          </w:tcPr>
          <w:p w14:paraId="2D84297D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C60ED3" w14:paraId="1AAD630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809FEA" w14:textId="77777777" w:rsidR="00087699" w:rsidRPr="00E7062C" w:rsidRDefault="00087699" w:rsidP="00087699">
            <w:pPr>
              <w:pStyle w:val="StyleTabletextLeft"/>
            </w:pPr>
            <w:r w:rsidRPr="00E7062C">
              <w:t>2-216-4</w:t>
            </w:r>
          </w:p>
        </w:tc>
        <w:tc>
          <w:tcPr>
            <w:tcW w:w="909" w:type="dxa"/>
            <w:shd w:val="clear" w:color="auto" w:fill="auto"/>
          </w:tcPr>
          <w:p w14:paraId="49837C65" w14:textId="77777777" w:rsidR="00087699" w:rsidRPr="00E7062C" w:rsidRDefault="00087699" w:rsidP="00087699">
            <w:pPr>
              <w:pStyle w:val="StyleTabletextLeft"/>
            </w:pPr>
            <w:r w:rsidRPr="00E7062C">
              <w:t>5828</w:t>
            </w:r>
          </w:p>
        </w:tc>
        <w:tc>
          <w:tcPr>
            <w:tcW w:w="3461" w:type="dxa"/>
            <w:shd w:val="clear" w:color="auto" w:fill="auto"/>
          </w:tcPr>
          <w:p w14:paraId="544804DC" w14:textId="77777777" w:rsidR="00087699" w:rsidRPr="00FF621E" w:rsidRDefault="00087699" w:rsidP="00087699">
            <w:pPr>
              <w:pStyle w:val="StyleTabletextLeft"/>
            </w:pPr>
            <w:r w:rsidRPr="00C433CD">
              <w:rPr>
                <w:lang w:val="es-ES_tradnl"/>
              </w:rPr>
              <w:t xml:space="preserve">Roma/via G.V. Bona 67 Ed. </w:t>
            </w:r>
            <w:r w:rsidRPr="00FF621E">
              <w:t>B - CTRM3</w:t>
            </w:r>
          </w:p>
        </w:tc>
        <w:tc>
          <w:tcPr>
            <w:tcW w:w="4009" w:type="dxa"/>
          </w:tcPr>
          <w:p w14:paraId="69EF416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C60ED3" w14:paraId="2C7ABF5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8BC4C53" w14:textId="77777777" w:rsidR="00087699" w:rsidRPr="00E7062C" w:rsidRDefault="00087699" w:rsidP="00087699">
            <w:pPr>
              <w:pStyle w:val="StyleTabletextLeft"/>
            </w:pPr>
            <w:r w:rsidRPr="00E7062C">
              <w:t>2-216-5</w:t>
            </w:r>
          </w:p>
        </w:tc>
        <w:tc>
          <w:tcPr>
            <w:tcW w:w="909" w:type="dxa"/>
            <w:shd w:val="clear" w:color="auto" w:fill="auto"/>
          </w:tcPr>
          <w:p w14:paraId="3AC8C4A6" w14:textId="77777777" w:rsidR="00087699" w:rsidRPr="00E7062C" w:rsidRDefault="00087699" w:rsidP="00087699">
            <w:pPr>
              <w:pStyle w:val="StyleTabletextLeft"/>
            </w:pPr>
            <w:r w:rsidRPr="00E7062C">
              <w:t>5829</w:t>
            </w:r>
          </w:p>
        </w:tc>
        <w:tc>
          <w:tcPr>
            <w:tcW w:w="3461" w:type="dxa"/>
            <w:shd w:val="clear" w:color="auto" w:fill="auto"/>
          </w:tcPr>
          <w:p w14:paraId="432CEC7F" w14:textId="77777777" w:rsidR="00087699" w:rsidRPr="00FF621E" w:rsidRDefault="00087699" w:rsidP="00087699">
            <w:pPr>
              <w:pStyle w:val="StyleTabletextLeft"/>
            </w:pPr>
            <w:r w:rsidRPr="00FF621E">
              <w:t>Milano/via Ugo Bassi 2</w:t>
            </w:r>
          </w:p>
        </w:tc>
        <w:tc>
          <w:tcPr>
            <w:tcW w:w="4009" w:type="dxa"/>
          </w:tcPr>
          <w:p w14:paraId="2D7995F6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Clouditalia Telecomunicazioni S.p.A.</w:t>
            </w:r>
          </w:p>
        </w:tc>
      </w:tr>
      <w:tr w:rsidR="00087699" w:rsidRPr="00C60ED3" w14:paraId="348AAF0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C0AE5DC" w14:textId="77777777" w:rsidR="00087699" w:rsidRPr="00E7062C" w:rsidRDefault="00087699" w:rsidP="00087699">
            <w:pPr>
              <w:pStyle w:val="StyleTabletextLeft"/>
            </w:pPr>
            <w:r w:rsidRPr="00E7062C">
              <w:t>5-255-0</w:t>
            </w:r>
          </w:p>
        </w:tc>
        <w:tc>
          <w:tcPr>
            <w:tcW w:w="909" w:type="dxa"/>
            <w:shd w:val="clear" w:color="auto" w:fill="auto"/>
          </w:tcPr>
          <w:p w14:paraId="49211BC9" w14:textId="77777777" w:rsidR="00087699" w:rsidRPr="00E7062C" w:rsidRDefault="00087699" w:rsidP="00087699">
            <w:pPr>
              <w:pStyle w:val="StyleTabletextLeft"/>
            </w:pPr>
            <w:r w:rsidRPr="00E7062C">
              <w:t>12280</w:t>
            </w:r>
          </w:p>
        </w:tc>
        <w:tc>
          <w:tcPr>
            <w:tcW w:w="3461" w:type="dxa"/>
            <w:shd w:val="clear" w:color="auto" w:fill="auto"/>
          </w:tcPr>
          <w:p w14:paraId="1633D965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Breda, 28 c/o Stazione G. Pirelli</w:t>
            </w:r>
          </w:p>
        </w:tc>
        <w:tc>
          <w:tcPr>
            <w:tcW w:w="4009" w:type="dxa"/>
          </w:tcPr>
          <w:p w14:paraId="5E27B65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Rete Ferroviaria Italiana S.p.A.</w:t>
            </w:r>
          </w:p>
        </w:tc>
      </w:tr>
      <w:tr w:rsidR="00087699" w:rsidRPr="00C60ED3" w14:paraId="6D30867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695258" w14:textId="77777777" w:rsidR="00087699" w:rsidRPr="00E7062C" w:rsidRDefault="00087699" w:rsidP="00087699">
            <w:pPr>
              <w:pStyle w:val="StyleTabletextLeft"/>
            </w:pPr>
            <w:r w:rsidRPr="00E7062C">
              <w:t>5-255-4</w:t>
            </w:r>
          </w:p>
        </w:tc>
        <w:tc>
          <w:tcPr>
            <w:tcW w:w="909" w:type="dxa"/>
            <w:shd w:val="clear" w:color="auto" w:fill="auto"/>
          </w:tcPr>
          <w:p w14:paraId="2E88D9A7" w14:textId="77777777" w:rsidR="00087699" w:rsidRPr="00E7062C" w:rsidRDefault="00087699" w:rsidP="00087699">
            <w:pPr>
              <w:pStyle w:val="StyleTabletextLeft"/>
            </w:pPr>
            <w:r w:rsidRPr="00E7062C">
              <w:t>12284</w:t>
            </w:r>
          </w:p>
        </w:tc>
        <w:tc>
          <w:tcPr>
            <w:tcW w:w="3461" w:type="dxa"/>
            <w:shd w:val="clear" w:color="auto" w:fill="auto"/>
          </w:tcPr>
          <w:p w14:paraId="5312B3C8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Milano\Via delle Azzalee, 19 Buccinasco</w:t>
            </w:r>
          </w:p>
        </w:tc>
        <w:tc>
          <w:tcPr>
            <w:tcW w:w="4009" w:type="dxa"/>
          </w:tcPr>
          <w:p w14:paraId="0F87F0E0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36A676F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9A32279" w14:textId="77777777" w:rsidR="00087699" w:rsidRPr="00E7062C" w:rsidRDefault="00087699" w:rsidP="00087699">
            <w:pPr>
              <w:pStyle w:val="StyleTabletextLeft"/>
            </w:pPr>
            <w:r w:rsidRPr="00E7062C">
              <w:t>5-255-5</w:t>
            </w:r>
          </w:p>
        </w:tc>
        <w:tc>
          <w:tcPr>
            <w:tcW w:w="909" w:type="dxa"/>
            <w:shd w:val="clear" w:color="auto" w:fill="auto"/>
          </w:tcPr>
          <w:p w14:paraId="026E726C" w14:textId="77777777" w:rsidR="00087699" w:rsidRPr="00E7062C" w:rsidRDefault="00087699" w:rsidP="00087699">
            <w:pPr>
              <w:pStyle w:val="StyleTabletextLeft"/>
            </w:pPr>
            <w:r w:rsidRPr="00E7062C">
              <w:t>12285</w:t>
            </w:r>
          </w:p>
        </w:tc>
        <w:tc>
          <w:tcPr>
            <w:tcW w:w="3461" w:type="dxa"/>
            <w:shd w:val="clear" w:color="auto" w:fill="auto"/>
          </w:tcPr>
          <w:p w14:paraId="6228537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VORM3</w:t>
            </w:r>
          </w:p>
        </w:tc>
        <w:tc>
          <w:tcPr>
            <w:tcW w:w="4009" w:type="dxa"/>
          </w:tcPr>
          <w:p w14:paraId="40166827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0E0FA9B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B2D95B4" w14:textId="77777777" w:rsidR="00087699" w:rsidRPr="00E7062C" w:rsidRDefault="00087699" w:rsidP="00087699">
            <w:pPr>
              <w:pStyle w:val="StyleTabletextLeft"/>
            </w:pPr>
            <w:r w:rsidRPr="00E7062C">
              <w:t>5-255-6</w:t>
            </w:r>
          </w:p>
        </w:tc>
        <w:tc>
          <w:tcPr>
            <w:tcW w:w="909" w:type="dxa"/>
            <w:shd w:val="clear" w:color="auto" w:fill="auto"/>
          </w:tcPr>
          <w:p w14:paraId="0ED4DCEE" w14:textId="77777777" w:rsidR="00087699" w:rsidRPr="00E7062C" w:rsidRDefault="00087699" w:rsidP="00087699">
            <w:pPr>
              <w:pStyle w:val="StyleTabletextLeft"/>
            </w:pPr>
            <w:r w:rsidRPr="00E7062C">
              <w:t>12286</w:t>
            </w:r>
          </w:p>
        </w:tc>
        <w:tc>
          <w:tcPr>
            <w:tcW w:w="3461" w:type="dxa"/>
            <w:shd w:val="clear" w:color="auto" w:fill="auto"/>
          </w:tcPr>
          <w:p w14:paraId="172C555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Milano/Via Bensi 1/8 Liberty B - VOMI4</w:t>
            </w:r>
          </w:p>
        </w:tc>
        <w:tc>
          <w:tcPr>
            <w:tcW w:w="4009" w:type="dxa"/>
          </w:tcPr>
          <w:p w14:paraId="1AD23A34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C60ED3" w14:paraId="64B2116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EDCC1D" w14:textId="77777777" w:rsidR="00087699" w:rsidRPr="00E7062C" w:rsidRDefault="00087699" w:rsidP="00087699">
            <w:pPr>
              <w:pStyle w:val="StyleTabletextLeft"/>
            </w:pPr>
            <w:r w:rsidRPr="00E7062C">
              <w:t>5-255-7</w:t>
            </w:r>
          </w:p>
        </w:tc>
        <w:tc>
          <w:tcPr>
            <w:tcW w:w="909" w:type="dxa"/>
            <w:shd w:val="clear" w:color="auto" w:fill="auto"/>
          </w:tcPr>
          <w:p w14:paraId="02BC1BBA" w14:textId="77777777" w:rsidR="00087699" w:rsidRPr="00E7062C" w:rsidRDefault="00087699" w:rsidP="00087699">
            <w:pPr>
              <w:pStyle w:val="StyleTabletextLeft"/>
            </w:pPr>
            <w:r w:rsidRPr="00E7062C">
              <w:t>12287</w:t>
            </w:r>
          </w:p>
        </w:tc>
        <w:tc>
          <w:tcPr>
            <w:tcW w:w="3461" w:type="dxa"/>
            <w:shd w:val="clear" w:color="auto" w:fill="auto"/>
          </w:tcPr>
          <w:p w14:paraId="058061F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Roma/Via del Fosso di Santa Maura, 26 - VORM4</w:t>
            </w:r>
          </w:p>
        </w:tc>
        <w:tc>
          <w:tcPr>
            <w:tcW w:w="4009" w:type="dxa"/>
          </w:tcPr>
          <w:p w14:paraId="293B582A" w14:textId="77777777" w:rsidR="00087699" w:rsidRPr="00C433CD" w:rsidRDefault="00087699" w:rsidP="00087699">
            <w:pPr>
              <w:pStyle w:val="StyleTabletextLeft"/>
              <w:rPr>
                <w:lang w:val="es-ES_tradnl"/>
              </w:rPr>
            </w:pPr>
            <w:r w:rsidRPr="00C433CD">
              <w:rPr>
                <w:lang w:val="es-ES_tradnl"/>
              </w:rPr>
              <w:t>Vodafone Italia S.p.A.</w:t>
            </w:r>
          </w:p>
        </w:tc>
      </w:tr>
      <w:tr w:rsidR="00087699" w:rsidRPr="001215D3" w14:paraId="571EE258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1E5251F5" w14:textId="04375EEB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Новая Зеландия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SUP</w:t>
            </w:r>
          </w:p>
        </w:tc>
      </w:tr>
      <w:tr w:rsidR="00087699" w:rsidRPr="00870C6B" w14:paraId="5DADAB4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6DE289A" w14:textId="77777777" w:rsidR="00087699" w:rsidRPr="00E7062C" w:rsidRDefault="00087699" w:rsidP="00087699">
            <w:pPr>
              <w:pStyle w:val="StyleTabletextLeft"/>
            </w:pPr>
            <w:r w:rsidRPr="00E7062C">
              <w:t>5-060-2</w:t>
            </w:r>
          </w:p>
        </w:tc>
        <w:tc>
          <w:tcPr>
            <w:tcW w:w="909" w:type="dxa"/>
            <w:shd w:val="clear" w:color="auto" w:fill="auto"/>
          </w:tcPr>
          <w:p w14:paraId="23C88599" w14:textId="77777777" w:rsidR="00087699" w:rsidRPr="00E7062C" w:rsidRDefault="00087699" w:rsidP="00087699">
            <w:pPr>
              <w:pStyle w:val="StyleTabletextLeft"/>
            </w:pPr>
            <w:r w:rsidRPr="00E7062C">
              <w:t>10722</w:t>
            </w:r>
          </w:p>
        </w:tc>
        <w:tc>
          <w:tcPr>
            <w:tcW w:w="3461" w:type="dxa"/>
            <w:shd w:val="clear" w:color="auto" w:fill="auto"/>
          </w:tcPr>
          <w:p w14:paraId="5EB9F667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F2EB39F" w14:textId="77777777" w:rsidR="00087699" w:rsidRPr="00FF621E" w:rsidRDefault="00087699" w:rsidP="00087699">
            <w:pPr>
              <w:pStyle w:val="StyleTabletextLeft"/>
            </w:pPr>
            <w:r w:rsidRPr="00FF621E">
              <w:t>RSLCom Australia</w:t>
            </w:r>
          </w:p>
        </w:tc>
      </w:tr>
      <w:tr w:rsidR="00087699" w:rsidRPr="00870C6B" w14:paraId="70F0D72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91D9A7" w14:textId="77777777" w:rsidR="00087699" w:rsidRPr="00E7062C" w:rsidRDefault="00087699" w:rsidP="00087699">
            <w:pPr>
              <w:pStyle w:val="StyleTabletextLeft"/>
            </w:pPr>
            <w:r w:rsidRPr="00E7062C">
              <w:t>5-060-4</w:t>
            </w:r>
          </w:p>
        </w:tc>
        <w:tc>
          <w:tcPr>
            <w:tcW w:w="909" w:type="dxa"/>
            <w:shd w:val="clear" w:color="auto" w:fill="auto"/>
          </w:tcPr>
          <w:p w14:paraId="7857C158" w14:textId="77777777" w:rsidR="00087699" w:rsidRPr="00E7062C" w:rsidRDefault="00087699" w:rsidP="00087699">
            <w:pPr>
              <w:pStyle w:val="StyleTabletextLeft"/>
            </w:pPr>
            <w:r w:rsidRPr="00E7062C">
              <w:t>10724</w:t>
            </w:r>
          </w:p>
        </w:tc>
        <w:tc>
          <w:tcPr>
            <w:tcW w:w="3461" w:type="dxa"/>
            <w:shd w:val="clear" w:color="auto" w:fill="auto"/>
          </w:tcPr>
          <w:p w14:paraId="59A13977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92664AC" w14:textId="77777777" w:rsidR="00087699" w:rsidRPr="00FF621E" w:rsidRDefault="00087699" w:rsidP="00087699">
            <w:pPr>
              <w:pStyle w:val="StyleTabletextLeft"/>
            </w:pPr>
            <w:r w:rsidRPr="00FF621E">
              <w:t>Newcall International</w:t>
            </w:r>
          </w:p>
        </w:tc>
      </w:tr>
      <w:tr w:rsidR="00087699" w:rsidRPr="00870C6B" w14:paraId="032DBF7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7BB821" w14:textId="77777777" w:rsidR="00087699" w:rsidRPr="00E7062C" w:rsidRDefault="00087699" w:rsidP="00087699">
            <w:pPr>
              <w:pStyle w:val="StyleTabletextLeft"/>
            </w:pPr>
            <w:r w:rsidRPr="00E7062C">
              <w:t>5-060-5</w:t>
            </w:r>
          </w:p>
        </w:tc>
        <w:tc>
          <w:tcPr>
            <w:tcW w:w="909" w:type="dxa"/>
            <w:shd w:val="clear" w:color="auto" w:fill="auto"/>
          </w:tcPr>
          <w:p w14:paraId="3F53C1A6" w14:textId="77777777" w:rsidR="00087699" w:rsidRPr="00E7062C" w:rsidRDefault="00087699" w:rsidP="00087699">
            <w:pPr>
              <w:pStyle w:val="StyleTabletextLeft"/>
            </w:pPr>
            <w:r w:rsidRPr="00E7062C">
              <w:t>10725</w:t>
            </w:r>
          </w:p>
        </w:tc>
        <w:tc>
          <w:tcPr>
            <w:tcW w:w="3461" w:type="dxa"/>
            <w:shd w:val="clear" w:color="auto" w:fill="auto"/>
          </w:tcPr>
          <w:p w14:paraId="0B38DA38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F1852D0" w14:textId="77777777" w:rsidR="00087699" w:rsidRPr="00FF621E" w:rsidRDefault="00087699" w:rsidP="00087699">
            <w:pPr>
              <w:pStyle w:val="StyleTabletextLeft"/>
            </w:pPr>
            <w:r w:rsidRPr="00FF621E">
              <w:t>Newcall International</w:t>
            </w:r>
          </w:p>
        </w:tc>
      </w:tr>
      <w:tr w:rsidR="00087699" w:rsidRPr="00870C6B" w14:paraId="05A97B7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D162FA4" w14:textId="77777777" w:rsidR="00087699" w:rsidRPr="00E7062C" w:rsidRDefault="00087699" w:rsidP="00087699">
            <w:pPr>
              <w:pStyle w:val="StyleTabletextLeft"/>
            </w:pPr>
            <w:r w:rsidRPr="00E7062C">
              <w:t>5-061-4</w:t>
            </w:r>
          </w:p>
        </w:tc>
        <w:tc>
          <w:tcPr>
            <w:tcW w:w="909" w:type="dxa"/>
            <w:shd w:val="clear" w:color="auto" w:fill="auto"/>
          </w:tcPr>
          <w:p w14:paraId="272E550A" w14:textId="77777777" w:rsidR="00087699" w:rsidRPr="00E7062C" w:rsidRDefault="00087699" w:rsidP="00087699">
            <w:pPr>
              <w:pStyle w:val="StyleTabletextLeft"/>
            </w:pPr>
            <w:r w:rsidRPr="00E7062C">
              <w:t>10732</w:t>
            </w:r>
          </w:p>
        </w:tc>
        <w:tc>
          <w:tcPr>
            <w:tcW w:w="3461" w:type="dxa"/>
            <w:shd w:val="clear" w:color="auto" w:fill="auto"/>
          </w:tcPr>
          <w:p w14:paraId="37811C6B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F2BFD83" w14:textId="77777777" w:rsidR="00087699" w:rsidRPr="00FF621E" w:rsidRDefault="00087699" w:rsidP="00087699">
            <w:pPr>
              <w:pStyle w:val="StyleTabletextLeft"/>
            </w:pPr>
            <w:r w:rsidRPr="00FF621E">
              <w:t>Airnet NZ</w:t>
            </w:r>
          </w:p>
        </w:tc>
      </w:tr>
      <w:tr w:rsidR="00087699" w:rsidRPr="00870C6B" w14:paraId="1196A1D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F11A14" w14:textId="77777777" w:rsidR="00087699" w:rsidRPr="00E7062C" w:rsidRDefault="00087699" w:rsidP="00087699">
            <w:pPr>
              <w:pStyle w:val="StyleTabletextLeft"/>
            </w:pPr>
            <w:r w:rsidRPr="00E7062C">
              <w:t>5-063-0</w:t>
            </w:r>
          </w:p>
        </w:tc>
        <w:tc>
          <w:tcPr>
            <w:tcW w:w="909" w:type="dxa"/>
            <w:shd w:val="clear" w:color="auto" w:fill="auto"/>
          </w:tcPr>
          <w:p w14:paraId="2982596B" w14:textId="77777777" w:rsidR="00087699" w:rsidRPr="00E7062C" w:rsidRDefault="00087699" w:rsidP="00087699">
            <w:pPr>
              <w:pStyle w:val="StyleTabletextLeft"/>
            </w:pPr>
            <w:r w:rsidRPr="00E7062C">
              <w:t>10744</w:t>
            </w:r>
          </w:p>
        </w:tc>
        <w:tc>
          <w:tcPr>
            <w:tcW w:w="3461" w:type="dxa"/>
            <w:shd w:val="clear" w:color="auto" w:fill="auto"/>
          </w:tcPr>
          <w:p w14:paraId="08AD23C8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75427530" w14:textId="77777777" w:rsidR="00087699" w:rsidRPr="00FF621E" w:rsidRDefault="00087699" w:rsidP="00087699">
            <w:pPr>
              <w:pStyle w:val="StyleTabletextLeft"/>
            </w:pPr>
            <w:r w:rsidRPr="00FF621E">
              <w:t>TelstraClear</w:t>
            </w:r>
          </w:p>
        </w:tc>
      </w:tr>
      <w:tr w:rsidR="00087699" w:rsidRPr="00870C6B" w14:paraId="0DAE132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ACC2C4B" w14:textId="77777777" w:rsidR="00087699" w:rsidRPr="00E7062C" w:rsidRDefault="00087699" w:rsidP="00087699">
            <w:pPr>
              <w:pStyle w:val="StyleTabletextLeft"/>
            </w:pPr>
            <w:r w:rsidRPr="00E7062C">
              <w:t>5-063-7</w:t>
            </w:r>
          </w:p>
        </w:tc>
        <w:tc>
          <w:tcPr>
            <w:tcW w:w="909" w:type="dxa"/>
            <w:shd w:val="clear" w:color="auto" w:fill="auto"/>
          </w:tcPr>
          <w:p w14:paraId="65CC1C00" w14:textId="77777777" w:rsidR="00087699" w:rsidRPr="00E7062C" w:rsidRDefault="00087699" w:rsidP="00087699">
            <w:pPr>
              <w:pStyle w:val="StyleTabletextLeft"/>
            </w:pPr>
            <w:r w:rsidRPr="00E7062C">
              <w:t>10751</w:t>
            </w:r>
          </w:p>
        </w:tc>
        <w:tc>
          <w:tcPr>
            <w:tcW w:w="3461" w:type="dxa"/>
            <w:shd w:val="clear" w:color="auto" w:fill="auto"/>
          </w:tcPr>
          <w:p w14:paraId="625B1546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B4C0023" w14:textId="77777777" w:rsidR="00087699" w:rsidRPr="00FF621E" w:rsidRDefault="00087699" w:rsidP="00087699">
            <w:pPr>
              <w:pStyle w:val="StyleTabletextLeft"/>
            </w:pPr>
            <w:r w:rsidRPr="00FF621E">
              <w:t>Compass Communications</w:t>
            </w:r>
          </w:p>
        </w:tc>
      </w:tr>
      <w:tr w:rsidR="00087699" w:rsidRPr="00870C6B" w14:paraId="4352273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A21DA91" w14:textId="77777777" w:rsidR="00087699" w:rsidRPr="00E7062C" w:rsidRDefault="00087699" w:rsidP="00087699">
            <w:pPr>
              <w:pStyle w:val="StyleTabletextLeft"/>
            </w:pPr>
            <w:r w:rsidRPr="00E7062C">
              <w:t>5-065-0</w:t>
            </w:r>
          </w:p>
        </w:tc>
        <w:tc>
          <w:tcPr>
            <w:tcW w:w="909" w:type="dxa"/>
            <w:shd w:val="clear" w:color="auto" w:fill="auto"/>
          </w:tcPr>
          <w:p w14:paraId="2FCAE23D" w14:textId="77777777" w:rsidR="00087699" w:rsidRPr="00E7062C" w:rsidRDefault="00087699" w:rsidP="00087699">
            <w:pPr>
              <w:pStyle w:val="StyleTabletextLeft"/>
            </w:pPr>
            <w:r w:rsidRPr="00E7062C">
              <w:t>10760</w:t>
            </w:r>
          </w:p>
        </w:tc>
        <w:tc>
          <w:tcPr>
            <w:tcW w:w="3461" w:type="dxa"/>
            <w:shd w:val="clear" w:color="auto" w:fill="auto"/>
          </w:tcPr>
          <w:p w14:paraId="155617C7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22DAEA10" w14:textId="77777777" w:rsidR="00087699" w:rsidRPr="00FF621E" w:rsidRDefault="00087699" w:rsidP="00087699">
            <w:pPr>
              <w:pStyle w:val="StyleTabletextLeft"/>
            </w:pPr>
            <w:r w:rsidRPr="00FF621E">
              <w:t>TelstraClear</w:t>
            </w:r>
          </w:p>
        </w:tc>
      </w:tr>
      <w:tr w:rsidR="00087699" w:rsidRPr="00870C6B" w14:paraId="4A391EA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1B6C2FE" w14:textId="77777777" w:rsidR="00087699" w:rsidRPr="00E7062C" w:rsidRDefault="00087699" w:rsidP="00087699">
            <w:pPr>
              <w:pStyle w:val="StyleTabletextLeft"/>
            </w:pPr>
            <w:r w:rsidRPr="00E7062C">
              <w:t>5-065-3</w:t>
            </w:r>
          </w:p>
        </w:tc>
        <w:tc>
          <w:tcPr>
            <w:tcW w:w="909" w:type="dxa"/>
            <w:shd w:val="clear" w:color="auto" w:fill="auto"/>
          </w:tcPr>
          <w:p w14:paraId="1B636098" w14:textId="77777777" w:rsidR="00087699" w:rsidRPr="00E7062C" w:rsidRDefault="00087699" w:rsidP="00087699">
            <w:pPr>
              <w:pStyle w:val="StyleTabletextLeft"/>
            </w:pPr>
            <w:r w:rsidRPr="00E7062C">
              <w:t>10763</w:t>
            </w:r>
          </w:p>
        </w:tc>
        <w:tc>
          <w:tcPr>
            <w:tcW w:w="3461" w:type="dxa"/>
            <w:shd w:val="clear" w:color="auto" w:fill="auto"/>
          </w:tcPr>
          <w:p w14:paraId="4E7D6449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B7D1FC8" w14:textId="77777777" w:rsidR="00087699" w:rsidRPr="00FF621E" w:rsidRDefault="00087699" w:rsidP="00087699">
            <w:pPr>
              <w:pStyle w:val="StyleTabletextLeft"/>
            </w:pPr>
            <w:r w:rsidRPr="00FF621E">
              <w:t>TelstraClear</w:t>
            </w:r>
          </w:p>
        </w:tc>
      </w:tr>
      <w:tr w:rsidR="00087699" w:rsidRPr="00870C6B" w14:paraId="5C0C022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C592B09" w14:textId="77777777" w:rsidR="00087699" w:rsidRPr="00E7062C" w:rsidRDefault="00087699" w:rsidP="00087699">
            <w:pPr>
              <w:pStyle w:val="StyleTabletextLeft"/>
            </w:pPr>
            <w:r w:rsidRPr="00E7062C">
              <w:t>5-065-4</w:t>
            </w:r>
          </w:p>
        </w:tc>
        <w:tc>
          <w:tcPr>
            <w:tcW w:w="909" w:type="dxa"/>
            <w:shd w:val="clear" w:color="auto" w:fill="auto"/>
          </w:tcPr>
          <w:p w14:paraId="53D4A740" w14:textId="77777777" w:rsidR="00087699" w:rsidRPr="00E7062C" w:rsidRDefault="00087699" w:rsidP="00087699">
            <w:pPr>
              <w:pStyle w:val="StyleTabletextLeft"/>
            </w:pPr>
            <w:r w:rsidRPr="00E7062C">
              <w:t>10764</w:t>
            </w:r>
          </w:p>
        </w:tc>
        <w:tc>
          <w:tcPr>
            <w:tcW w:w="3461" w:type="dxa"/>
            <w:shd w:val="clear" w:color="auto" w:fill="auto"/>
          </w:tcPr>
          <w:p w14:paraId="202117D2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09B9766" w14:textId="77777777" w:rsidR="00087699" w:rsidRPr="00FF621E" w:rsidRDefault="00087699" w:rsidP="00087699">
            <w:pPr>
              <w:pStyle w:val="StyleTabletextLeft"/>
            </w:pPr>
            <w:r w:rsidRPr="00FF621E">
              <w:t>Global One</w:t>
            </w:r>
          </w:p>
        </w:tc>
      </w:tr>
      <w:tr w:rsidR="00087699" w:rsidRPr="00870C6B" w14:paraId="385513A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3BBE47E" w14:textId="77777777" w:rsidR="00087699" w:rsidRPr="00E7062C" w:rsidRDefault="00087699" w:rsidP="00087699">
            <w:pPr>
              <w:pStyle w:val="StyleTabletextLeft"/>
            </w:pPr>
            <w:r w:rsidRPr="00E7062C">
              <w:t>5-065-5</w:t>
            </w:r>
          </w:p>
        </w:tc>
        <w:tc>
          <w:tcPr>
            <w:tcW w:w="909" w:type="dxa"/>
            <w:shd w:val="clear" w:color="auto" w:fill="auto"/>
          </w:tcPr>
          <w:p w14:paraId="6A398A71" w14:textId="77777777" w:rsidR="00087699" w:rsidRPr="00E7062C" w:rsidRDefault="00087699" w:rsidP="00087699">
            <w:pPr>
              <w:pStyle w:val="StyleTabletextLeft"/>
            </w:pPr>
            <w:r w:rsidRPr="00E7062C">
              <w:t>10765</w:t>
            </w:r>
          </w:p>
        </w:tc>
        <w:tc>
          <w:tcPr>
            <w:tcW w:w="3461" w:type="dxa"/>
            <w:shd w:val="clear" w:color="auto" w:fill="auto"/>
          </w:tcPr>
          <w:p w14:paraId="3C80F4A2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3A35ADB0" w14:textId="77777777" w:rsidR="00087699" w:rsidRPr="00FF621E" w:rsidRDefault="00087699" w:rsidP="00087699">
            <w:pPr>
              <w:pStyle w:val="StyleTabletextLeft"/>
            </w:pPr>
            <w:r w:rsidRPr="00FF621E">
              <w:t>Global One</w:t>
            </w:r>
          </w:p>
        </w:tc>
      </w:tr>
      <w:tr w:rsidR="00087699" w:rsidRPr="00870C6B" w14:paraId="2CF59E1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2E0AC6A" w14:textId="77777777" w:rsidR="00087699" w:rsidRPr="00E7062C" w:rsidRDefault="00087699" w:rsidP="00087699">
            <w:pPr>
              <w:pStyle w:val="StyleTabletextLeft"/>
            </w:pPr>
            <w:r w:rsidRPr="00E7062C">
              <w:t>5-067-0</w:t>
            </w:r>
          </w:p>
        </w:tc>
        <w:tc>
          <w:tcPr>
            <w:tcW w:w="909" w:type="dxa"/>
            <w:shd w:val="clear" w:color="auto" w:fill="auto"/>
          </w:tcPr>
          <w:p w14:paraId="70432CCE" w14:textId="77777777" w:rsidR="00087699" w:rsidRPr="00E7062C" w:rsidRDefault="00087699" w:rsidP="00087699">
            <w:pPr>
              <w:pStyle w:val="StyleTabletextLeft"/>
            </w:pPr>
            <w:r w:rsidRPr="00E7062C">
              <w:t>10776</w:t>
            </w:r>
          </w:p>
        </w:tc>
        <w:tc>
          <w:tcPr>
            <w:tcW w:w="3461" w:type="dxa"/>
            <w:shd w:val="clear" w:color="auto" w:fill="auto"/>
          </w:tcPr>
          <w:p w14:paraId="5C1AD3EB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0C40CC98" w14:textId="77777777" w:rsidR="00087699" w:rsidRPr="00FF621E" w:rsidRDefault="00087699" w:rsidP="00087699">
            <w:pPr>
              <w:pStyle w:val="StyleTabletextLeft"/>
            </w:pPr>
            <w:r w:rsidRPr="00FF621E">
              <w:t>Vodafone NZ</w:t>
            </w:r>
          </w:p>
        </w:tc>
      </w:tr>
      <w:tr w:rsidR="00087699" w:rsidRPr="00870C6B" w14:paraId="75EB1AF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5BF8F88" w14:textId="77777777" w:rsidR="00087699" w:rsidRPr="00E7062C" w:rsidRDefault="00087699" w:rsidP="00087699">
            <w:pPr>
              <w:pStyle w:val="StyleTabletextLeft"/>
            </w:pPr>
            <w:r w:rsidRPr="00E7062C">
              <w:t>5-067-3</w:t>
            </w:r>
          </w:p>
        </w:tc>
        <w:tc>
          <w:tcPr>
            <w:tcW w:w="909" w:type="dxa"/>
            <w:shd w:val="clear" w:color="auto" w:fill="auto"/>
          </w:tcPr>
          <w:p w14:paraId="00F23BD0" w14:textId="77777777" w:rsidR="00087699" w:rsidRPr="00E7062C" w:rsidRDefault="00087699" w:rsidP="00087699">
            <w:pPr>
              <w:pStyle w:val="StyleTabletextLeft"/>
            </w:pPr>
            <w:r w:rsidRPr="00E7062C">
              <w:t>10779</w:t>
            </w:r>
          </w:p>
        </w:tc>
        <w:tc>
          <w:tcPr>
            <w:tcW w:w="3461" w:type="dxa"/>
            <w:shd w:val="clear" w:color="auto" w:fill="auto"/>
          </w:tcPr>
          <w:p w14:paraId="67ED4126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13E93D8E" w14:textId="77777777" w:rsidR="00087699" w:rsidRPr="00FF621E" w:rsidRDefault="00087699" w:rsidP="00087699">
            <w:pPr>
              <w:pStyle w:val="StyleTabletextLeft"/>
            </w:pPr>
            <w:r w:rsidRPr="00FF621E">
              <w:t>Quest Communications</w:t>
            </w:r>
          </w:p>
        </w:tc>
      </w:tr>
      <w:tr w:rsidR="00087699" w:rsidRPr="00870C6B" w14:paraId="145EC85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777B22" w14:textId="77777777" w:rsidR="00087699" w:rsidRPr="00E7062C" w:rsidRDefault="00087699" w:rsidP="00087699">
            <w:pPr>
              <w:pStyle w:val="StyleTabletextLeft"/>
            </w:pPr>
            <w:r w:rsidRPr="00E7062C">
              <w:t>5-067-4</w:t>
            </w:r>
          </w:p>
        </w:tc>
        <w:tc>
          <w:tcPr>
            <w:tcW w:w="909" w:type="dxa"/>
            <w:shd w:val="clear" w:color="auto" w:fill="auto"/>
          </w:tcPr>
          <w:p w14:paraId="1DBBA0BE" w14:textId="77777777" w:rsidR="00087699" w:rsidRPr="00E7062C" w:rsidRDefault="00087699" w:rsidP="00087699">
            <w:pPr>
              <w:pStyle w:val="StyleTabletextLeft"/>
            </w:pPr>
            <w:r w:rsidRPr="00E7062C">
              <w:t>10780</w:t>
            </w:r>
          </w:p>
        </w:tc>
        <w:tc>
          <w:tcPr>
            <w:tcW w:w="3461" w:type="dxa"/>
            <w:shd w:val="clear" w:color="auto" w:fill="auto"/>
          </w:tcPr>
          <w:p w14:paraId="42126740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570FCE00" w14:textId="77777777" w:rsidR="00087699" w:rsidRPr="00FF621E" w:rsidRDefault="00087699" w:rsidP="00087699">
            <w:pPr>
              <w:pStyle w:val="StyleTabletextLeft"/>
            </w:pPr>
            <w:r w:rsidRPr="00FF621E">
              <w:t>TelstraClear</w:t>
            </w:r>
          </w:p>
        </w:tc>
      </w:tr>
      <w:tr w:rsidR="00087699" w:rsidRPr="00870C6B" w14:paraId="57EAF96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338927E" w14:textId="77777777" w:rsidR="00087699" w:rsidRPr="00E7062C" w:rsidRDefault="00087699" w:rsidP="00087699">
            <w:pPr>
              <w:pStyle w:val="StyleTabletextLeft"/>
            </w:pPr>
            <w:r w:rsidRPr="00E7062C">
              <w:t>5-067-5</w:t>
            </w:r>
          </w:p>
        </w:tc>
        <w:tc>
          <w:tcPr>
            <w:tcW w:w="909" w:type="dxa"/>
            <w:shd w:val="clear" w:color="auto" w:fill="auto"/>
          </w:tcPr>
          <w:p w14:paraId="7C5899ED" w14:textId="77777777" w:rsidR="00087699" w:rsidRPr="00E7062C" w:rsidRDefault="00087699" w:rsidP="00087699">
            <w:pPr>
              <w:pStyle w:val="StyleTabletextLeft"/>
            </w:pPr>
            <w:r w:rsidRPr="00E7062C">
              <w:t>10781</w:t>
            </w:r>
          </w:p>
        </w:tc>
        <w:tc>
          <w:tcPr>
            <w:tcW w:w="3461" w:type="dxa"/>
            <w:shd w:val="clear" w:color="auto" w:fill="auto"/>
          </w:tcPr>
          <w:p w14:paraId="6E16151A" w14:textId="77777777" w:rsidR="00087699" w:rsidRPr="00FF621E" w:rsidRDefault="00087699" w:rsidP="00087699">
            <w:pPr>
              <w:pStyle w:val="StyleTabletextLeft"/>
            </w:pPr>
            <w:r w:rsidRPr="00FF621E">
              <w:t>…</w:t>
            </w:r>
          </w:p>
        </w:tc>
        <w:tc>
          <w:tcPr>
            <w:tcW w:w="4009" w:type="dxa"/>
          </w:tcPr>
          <w:p w14:paraId="603477F6" w14:textId="77777777" w:rsidR="00087699" w:rsidRPr="00FF621E" w:rsidRDefault="00087699" w:rsidP="00087699">
            <w:pPr>
              <w:pStyle w:val="StyleTabletextLeft"/>
            </w:pPr>
            <w:r w:rsidRPr="00FF621E">
              <w:t>TelstraClear</w:t>
            </w:r>
          </w:p>
        </w:tc>
      </w:tr>
      <w:tr w:rsidR="00087699" w:rsidRPr="001215D3" w14:paraId="6B108EFD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6C6EA082" w14:textId="21AD5CBB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Новая Зеландия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ADD</w:t>
            </w:r>
          </w:p>
        </w:tc>
      </w:tr>
      <w:tr w:rsidR="00087699" w:rsidRPr="00870C6B" w14:paraId="4688D0D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54A722C" w14:textId="77777777" w:rsidR="00087699" w:rsidRPr="00E7062C" w:rsidRDefault="00087699" w:rsidP="00087699">
            <w:pPr>
              <w:pStyle w:val="StyleTabletextLeft"/>
            </w:pPr>
            <w:r w:rsidRPr="00E7062C">
              <w:t>5-062-0</w:t>
            </w:r>
          </w:p>
        </w:tc>
        <w:tc>
          <w:tcPr>
            <w:tcW w:w="909" w:type="dxa"/>
            <w:shd w:val="clear" w:color="auto" w:fill="auto"/>
          </w:tcPr>
          <w:p w14:paraId="440B0256" w14:textId="77777777" w:rsidR="00087699" w:rsidRPr="00E7062C" w:rsidRDefault="00087699" w:rsidP="00087699">
            <w:pPr>
              <w:pStyle w:val="StyleTabletextLeft"/>
            </w:pPr>
            <w:r w:rsidRPr="00E7062C">
              <w:t>10736</w:t>
            </w:r>
          </w:p>
        </w:tc>
        <w:tc>
          <w:tcPr>
            <w:tcW w:w="3461" w:type="dxa"/>
            <w:shd w:val="clear" w:color="auto" w:fill="auto"/>
          </w:tcPr>
          <w:p w14:paraId="75657CEC" w14:textId="77777777" w:rsidR="00087699" w:rsidRPr="00FF621E" w:rsidRDefault="00087699" w:rsidP="00087699">
            <w:pPr>
              <w:pStyle w:val="StyleTabletextLeft"/>
            </w:pPr>
            <w:r w:rsidRPr="00FF621E">
              <w:t>WCS09 (Model)</w:t>
            </w:r>
          </w:p>
        </w:tc>
        <w:tc>
          <w:tcPr>
            <w:tcW w:w="4009" w:type="dxa"/>
          </w:tcPr>
          <w:p w14:paraId="51766836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11491D2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9C066D4" w14:textId="77777777" w:rsidR="00087699" w:rsidRPr="00E7062C" w:rsidRDefault="00087699" w:rsidP="00087699">
            <w:pPr>
              <w:pStyle w:val="StyleTabletextLeft"/>
            </w:pPr>
            <w:r w:rsidRPr="00E7062C">
              <w:t>5-062-1</w:t>
            </w:r>
          </w:p>
        </w:tc>
        <w:tc>
          <w:tcPr>
            <w:tcW w:w="909" w:type="dxa"/>
            <w:shd w:val="clear" w:color="auto" w:fill="auto"/>
          </w:tcPr>
          <w:p w14:paraId="353598A0" w14:textId="77777777" w:rsidR="00087699" w:rsidRPr="00E7062C" w:rsidRDefault="00087699" w:rsidP="00087699">
            <w:pPr>
              <w:pStyle w:val="StyleTabletextLeft"/>
            </w:pPr>
            <w:r w:rsidRPr="00E7062C">
              <w:t>10737</w:t>
            </w:r>
          </w:p>
        </w:tc>
        <w:tc>
          <w:tcPr>
            <w:tcW w:w="3461" w:type="dxa"/>
            <w:shd w:val="clear" w:color="auto" w:fill="auto"/>
          </w:tcPr>
          <w:p w14:paraId="642D0226" w14:textId="77777777" w:rsidR="00087699" w:rsidRPr="00FF621E" w:rsidRDefault="00087699" w:rsidP="00087699">
            <w:pPr>
              <w:pStyle w:val="StyleTabletextLeft"/>
            </w:pPr>
            <w:r w:rsidRPr="00FF621E">
              <w:t>MGW2 (Model)</w:t>
            </w:r>
          </w:p>
        </w:tc>
        <w:tc>
          <w:tcPr>
            <w:tcW w:w="4009" w:type="dxa"/>
          </w:tcPr>
          <w:p w14:paraId="2DB84558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19CDE4E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EF64DD" w14:textId="77777777" w:rsidR="00087699" w:rsidRPr="00E7062C" w:rsidRDefault="00087699" w:rsidP="00087699">
            <w:pPr>
              <w:pStyle w:val="StyleTabletextLeft"/>
            </w:pPr>
            <w:r w:rsidRPr="00E7062C">
              <w:t>5-062-2</w:t>
            </w:r>
          </w:p>
        </w:tc>
        <w:tc>
          <w:tcPr>
            <w:tcW w:w="909" w:type="dxa"/>
            <w:shd w:val="clear" w:color="auto" w:fill="auto"/>
          </w:tcPr>
          <w:p w14:paraId="46FD3F03" w14:textId="77777777" w:rsidR="00087699" w:rsidRPr="00E7062C" w:rsidRDefault="00087699" w:rsidP="00087699">
            <w:pPr>
              <w:pStyle w:val="StyleTabletextLeft"/>
            </w:pPr>
            <w:r w:rsidRPr="00E7062C">
              <w:t>10738</w:t>
            </w:r>
          </w:p>
        </w:tc>
        <w:tc>
          <w:tcPr>
            <w:tcW w:w="3461" w:type="dxa"/>
            <w:shd w:val="clear" w:color="auto" w:fill="auto"/>
          </w:tcPr>
          <w:p w14:paraId="7C672FED" w14:textId="77777777" w:rsidR="00087699" w:rsidRPr="00FF621E" w:rsidRDefault="00087699" w:rsidP="00087699">
            <w:pPr>
              <w:pStyle w:val="StyleTabletextLeft"/>
            </w:pPr>
            <w:r w:rsidRPr="00FF621E">
              <w:t>WCS02 (Mayoral Drive)</w:t>
            </w:r>
          </w:p>
        </w:tc>
        <w:tc>
          <w:tcPr>
            <w:tcW w:w="4009" w:type="dxa"/>
          </w:tcPr>
          <w:p w14:paraId="1DA68F23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0BFE13B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D2DAFE" w14:textId="77777777" w:rsidR="00087699" w:rsidRPr="00E7062C" w:rsidRDefault="00087699" w:rsidP="00087699">
            <w:pPr>
              <w:pStyle w:val="StyleTabletextLeft"/>
            </w:pPr>
            <w:r w:rsidRPr="00E7062C">
              <w:t>5-062-3</w:t>
            </w:r>
          </w:p>
        </w:tc>
        <w:tc>
          <w:tcPr>
            <w:tcW w:w="909" w:type="dxa"/>
            <w:shd w:val="clear" w:color="auto" w:fill="auto"/>
          </w:tcPr>
          <w:p w14:paraId="562805C8" w14:textId="77777777" w:rsidR="00087699" w:rsidRPr="00E7062C" w:rsidRDefault="00087699" w:rsidP="00087699">
            <w:pPr>
              <w:pStyle w:val="StyleTabletextLeft"/>
            </w:pPr>
            <w:r w:rsidRPr="00E7062C">
              <w:t>10739</w:t>
            </w:r>
          </w:p>
        </w:tc>
        <w:tc>
          <w:tcPr>
            <w:tcW w:w="3461" w:type="dxa"/>
            <w:shd w:val="clear" w:color="auto" w:fill="auto"/>
          </w:tcPr>
          <w:p w14:paraId="5872BCBF" w14:textId="77777777" w:rsidR="00087699" w:rsidRPr="00FF621E" w:rsidRDefault="00087699" w:rsidP="00087699">
            <w:pPr>
              <w:pStyle w:val="StyleTabletextLeft"/>
            </w:pPr>
            <w:r w:rsidRPr="00FF621E">
              <w:t>MGW02 (Mayoral Drive)</w:t>
            </w:r>
          </w:p>
        </w:tc>
        <w:tc>
          <w:tcPr>
            <w:tcW w:w="4009" w:type="dxa"/>
          </w:tcPr>
          <w:p w14:paraId="44BFC53A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61EE6AE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D48396A" w14:textId="77777777" w:rsidR="00087699" w:rsidRPr="00E7062C" w:rsidRDefault="00087699" w:rsidP="00087699">
            <w:pPr>
              <w:pStyle w:val="StyleTabletextLeft"/>
            </w:pPr>
            <w:r w:rsidRPr="00E7062C">
              <w:t>5-062-4</w:t>
            </w:r>
          </w:p>
        </w:tc>
        <w:tc>
          <w:tcPr>
            <w:tcW w:w="909" w:type="dxa"/>
            <w:shd w:val="clear" w:color="auto" w:fill="auto"/>
          </w:tcPr>
          <w:p w14:paraId="46CF65BC" w14:textId="77777777" w:rsidR="00087699" w:rsidRPr="00E7062C" w:rsidRDefault="00087699" w:rsidP="00087699">
            <w:pPr>
              <w:pStyle w:val="StyleTabletextLeft"/>
            </w:pPr>
            <w:r w:rsidRPr="00E7062C">
              <w:t>10740</w:t>
            </w:r>
          </w:p>
        </w:tc>
        <w:tc>
          <w:tcPr>
            <w:tcW w:w="3461" w:type="dxa"/>
            <w:shd w:val="clear" w:color="auto" w:fill="auto"/>
          </w:tcPr>
          <w:p w14:paraId="1D7EA90D" w14:textId="77777777" w:rsidR="00087699" w:rsidRPr="00FF621E" w:rsidRDefault="00087699" w:rsidP="00087699">
            <w:pPr>
              <w:pStyle w:val="StyleTabletextLeft"/>
            </w:pPr>
            <w:r w:rsidRPr="00FF621E">
              <w:t>WCS02 (Christchurch)</w:t>
            </w:r>
          </w:p>
        </w:tc>
        <w:tc>
          <w:tcPr>
            <w:tcW w:w="4009" w:type="dxa"/>
          </w:tcPr>
          <w:p w14:paraId="1F2823B4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6CD602C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288412B" w14:textId="77777777" w:rsidR="00087699" w:rsidRPr="00E7062C" w:rsidRDefault="00087699" w:rsidP="00087699">
            <w:pPr>
              <w:pStyle w:val="StyleTabletextLeft"/>
            </w:pPr>
            <w:r w:rsidRPr="00E7062C">
              <w:t>5-062-5</w:t>
            </w:r>
          </w:p>
        </w:tc>
        <w:tc>
          <w:tcPr>
            <w:tcW w:w="909" w:type="dxa"/>
            <w:shd w:val="clear" w:color="auto" w:fill="auto"/>
          </w:tcPr>
          <w:p w14:paraId="1038BDE7" w14:textId="77777777" w:rsidR="00087699" w:rsidRPr="00E7062C" w:rsidRDefault="00087699" w:rsidP="00087699">
            <w:pPr>
              <w:pStyle w:val="StyleTabletextLeft"/>
            </w:pPr>
            <w:r w:rsidRPr="00E7062C">
              <w:t>10741</w:t>
            </w:r>
          </w:p>
        </w:tc>
        <w:tc>
          <w:tcPr>
            <w:tcW w:w="3461" w:type="dxa"/>
            <w:shd w:val="clear" w:color="auto" w:fill="auto"/>
          </w:tcPr>
          <w:p w14:paraId="6BDA11FE" w14:textId="77777777" w:rsidR="00087699" w:rsidRPr="00FF621E" w:rsidRDefault="00087699" w:rsidP="00087699">
            <w:pPr>
              <w:pStyle w:val="StyleTabletextLeft"/>
            </w:pPr>
            <w:r w:rsidRPr="00FF621E">
              <w:t>MGW02 (Christchurch)</w:t>
            </w:r>
          </w:p>
        </w:tc>
        <w:tc>
          <w:tcPr>
            <w:tcW w:w="4009" w:type="dxa"/>
          </w:tcPr>
          <w:p w14:paraId="27F13DA1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7B4CAC1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369750" w14:textId="77777777" w:rsidR="00087699" w:rsidRPr="00E7062C" w:rsidRDefault="00087699" w:rsidP="00087699">
            <w:pPr>
              <w:pStyle w:val="StyleTabletextLeft"/>
            </w:pPr>
            <w:r w:rsidRPr="00E7062C">
              <w:t>5-062-6</w:t>
            </w:r>
          </w:p>
        </w:tc>
        <w:tc>
          <w:tcPr>
            <w:tcW w:w="909" w:type="dxa"/>
            <w:shd w:val="clear" w:color="auto" w:fill="auto"/>
          </w:tcPr>
          <w:p w14:paraId="6E57C947" w14:textId="77777777" w:rsidR="00087699" w:rsidRPr="00E7062C" w:rsidRDefault="00087699" w:rsidP="00087699">
            <w:pPr>
              <w:pStyle w:val="StyleTabletextLeft"/>
            </w:pPr>
            <w:r w:rsidRPr="00E7062C">
              <w:t>10742</w:t>
            </w:r>
          </w:p>
        </w:tc>
        <w:tc>
          <w:tcPr>
            <w:tcW w:w="3461" w:type="dxa"/>
            <w:shd w:val="clear" w:color="auto" w:fill="auto"/>
          </w:tcPr>
          <w:p w14:paraId="38D1943E" w14:textId="77777777" w:rsidR="00087699" w:rsidRPr="00FF621E" w:rsidRDefault="00087699" w:rsidP="00087699">
            <w:pPr>
              <w:pStyle w:val="StyleTabletextLeft"/>
            </w:pPr>
            <w:r w:rsidRPr="00FF621E">
              <w:t>FTMG3</w:t>
            </w:r>
          </w:p>
        </w:tc>
        <w:tc>
          <w:tcPr>
            <w:tcW w:w="4009" w:type="dxa"/>
          </w:tcPr>
          <w:p w14:paraId="5B30D448" w14:textId="77777777" w:rsidR="00087699" w:rsidRPr="00FF621E" w:rsidRDefault="00087699" w:rsidP="00087699">
            <w:pPr>
              <w:pStyle w:val="StyleTabletextLeft"/>
            </w:pPr>
            <w:r w:rsidRPr="00FF621E">
              <w:t>Vodafone NZ</w:t>
            </w:r>
          </w:p>
        </w:tc>
      </w:tr>
      <w:tr w:rsidR="00087699" w:rsidRPr="00870C6B" w14:paraId="4E49702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73CC32" w14:textId="77777777" w:rsidR="00087699" w:rsidRPr="00E7062C" w:rsidRDefault="00087699" w:rsidP="00087699">
            <w:pPr>
              <w:pStyle w:val="StyleTabletextLeft"/>
            </w:pPr>
            <w:r w:rsidRPr="00E7062C">
              <w:t>5-062-7</w:t>
            </w:r>
          </w:p>
        </w:tc>
        <w:tc>
          <w:tcPr>
            <w:tcW w:w="909" w:type="dxa"/>
            <w:shd w:val="clear" w:color="auto" w:fill="auto"/>
          </w:tcPr>
          <w:p w14:paraId="406D7726" w14:textId="77777777" w:rsidR="00087699" w:rsidRPr="00E7062C" w:rsidRDefault="00087699" w:rsidP="00087699">
            <w:pPr>
              <w:pStyle w:val="StyleTabletextLeft"/>
            </w:pPr>
            <w:r w:rsidRPr="00E7062C">
              <w:t>10743</w:t>
            </w:r>
          </w:p>
        </w:tc>
        <w:tc>
          <w:tcPr>
            <w:tcW w:w="3461" w:type="dxa"/>
            <w:shd w:val="clear" w:color="auto" w:fill="auto"/>
          </w:tcPr>
          <w:p w14:paraId="4280D69B" w14:textId="77777777" w:rsidR="00087699" w:rsidRPr="00FF621E" w:rsidRDefault="00087699" w:rsidP="00087699">
            <w:pPr>
              <w:pStyle w:val="StyleTabletextLeft"/>
            </w:pPr>
            <w:r w:rsidRPr="00FF621E">
              <w:t>FTMS1</w:t>
            </w:r>
          </w:p>
        </w:tc>
        <w:tc>
          <w:tcPr>
            <w:tcW w:w="4009" w:type="dxa"/>
          </w:tcPr>
          <w:p w14:paraId="63B5BE11" w14:textId="77777777" w:rsidR="00087699" w:rsidRPr="00FF621E" w:rsidRDefault="00087699" w:rsidP="00087699">
            <w:pPr>
              <w:pStyle w:val="StyleTabletextLeft"/>
            </w:pPr>
            <w:r w:rsidRPr="00FF621E">
              <w:t>Vodafone NZ</w:t>
            </w:r>
          </w:p>
        </w:tc>
      </w:tr>
      <w:tr w:rsidR="00087699" w:rsidRPr="00870C6B" w14:paraId="3F58449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25FC002" w14:textId="77777777" w:rsidR="00087699" w:rsidRPr="00E7062C" w:rsidRDefault="00087699" w:rsidP="00087699">
            <w:pPr>
              <w:pStyle w:val="StyleTabletextLeft"/>
            </w:pPr>
            <w:r w:rsidRPr="00E7062C">
              <w:t>5-063-7</w:t>
            </w:r>
          </w:p>
        </w:tc>
        <w:tc>
          <w:tcPr>
            <w:tcW w:w="909" w:type="dxa"/>
            <w:shd w:val="clear" w:color="auto" w:fill="auto"/>
          </w:tcPr>
          <w:p w14:paraId="5E561000" w14:textId="77777777" w:rsidR="00087699" w:rsidRPr="00E7062C" w:rsidRDefault="00087699" w:rsidP="00087699">
            <w:pPr>
              <w:pStyle w:val="StyleTabletextLeft"/>
            </w:pPr>
            <w:r w:rsidRPr="00E7062C">
              <w:t>10751</w:t>
            </w:r>
          </w:p>
        </w:tc>
        <w:tc>
          <w:tcPr>
            <w:tcW w:w="3461" w:type="dxa"/>
            <w:shd w:val="clear" w:color="auto" w:fill="auto"/>
          </w:tcPr>
          <w:p w14:paraId="26B0B2D5" w14:textId="77777777" w:rsidR="00087699" w:rsidRPr="00FF621E" w:rsidRDefault="00087699" w:rsidP="00087699">
            <w:pPr>
              <w:pStyle w:val="StyleTabletextLeft"/>
            </w:pPr>
            <w:r w:rsidRPr="00FF621E">
              <w:t>2DMSC2</w:t>
            </w:r>
          </w:p>
        </w:tc>
        <w:tc>
          <w:tcPr>
            <w:tcW w:w="4009" w:type="dxa"/>
          </w:tcPr>
          <w:p w14:paraId="63C95F42" w14:textId="77777777" w:rsidR="00087699" w:rsidRPr="00FF621E" w:rsidRDefault="00087699" w:rsidP="00087699">
            <w:pPr>
              <w:pStyle w:val="StyleTabletextLeft"/>
            </w:pPr>
            <w:r w:rsidRPr="00FF621E">
              <w:t>Two Degrees Mobile Limited</w:t>
            </w:r>
          </w:p>
        </w:tc>
      </w:tr>
      <w:tr w:rsidR="00087699" w:rsidRPr="00870C6B" w14:paraId="14B083D1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4B1D22" w14:textId="77777777" w:rsidR="00087699" w:rsidRPr="00E7062C" w:rsidRDefault="00087699" w:rsidP="00087699">
            <w:pPr>
              <w:pStyle w:val="StyleTabletextLeft"/>
            </w:pPr>
            <w:r w:rsidRPr="00E7062C">
              <w:t>5-067-5</w:t>
            </w:r>
          </w:p>
        </w:tc>
        <w:tc>
          <w:tcPr>
            <w:tcW w:w="909" w:type="dxa"/>
            <w:shd w:val="clear" w:color="auto" w:fill="auto"/>
          </w:tcPr>
          <w:p w14:paraId="34A96C81" w14:textId="77777777" w:rsidR="00087699" w:rsidRPr="00E7062C" w:rsidRDefault="00087699" w:rsidP="00087699">
            <w:pPr>
              <w:pStyle w:val="StyleTabletextLeft"/>
            </w:pPr>
            <w:r w:rsidRPr="00E7062C">
              <w:t>10781</w:t>
            </w:r>
          </w:p>
        </w:tc>
        <w:tc>
          <w:tcPr>
            <w:tcW w:w="3461" w:type="dxa"/>
            <w:shd w:val="clear" w:color="auto" w:fill="auto"/>
          </w:tcPr>
          <w:p w14:paraId="62B471D2" w14:textId="77777777" w:rsidR="00087699" w:rsidRPr="00FF621E" w:rsidRDefault="00087699" w:rsidP="00087699">
            <w:pPr>
              <w:pStyle w:val="StyleTabletextLeft"/>
            </w:pPr>
            <w:r w:rsidRPr="00FF621E">
              <w:t>WCS05</w:t>
            </w:r>
          </w:p>
        </w:tc>
        <w:tc>
          <w:tcPr>
            <w:tcW w:w="4009" w:type="dxa"/>
          </w:tcPr>
          <w:p w14:paraId="3F7F60C7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1215D3" w14:paraId="52BDC3B4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52BDB461" w14:textId="26C25A63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lastRenderedPageBreak/>
              <w:t>Новая Зеландия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LIR</w:t>
            </w:r>
          </w:p>
        </w:tc>
      </w:tr>
      <w:tr w:rsidR="00087699" w:rsidRPr="00870C6B" w14:paraId="7EE10F9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09C1C2" w14:textId="77777777" w:rsidR="00087699" w:rsidRPr="00E7062C" w:rsidRDefault="00087699" w:rsidP="00087699">
            <w:pPr>
              <w:pStyle w:val="StyleTabletextLeft"/>
            </w:pPr>
            <w:r w:rsidRPr="00E7062C">
              <w:t>5-060-0</w:t>
            </w:r>
          </w:p>
        </w:tc>
        <w:tc>
          <w:tcPr>
            <w:tcW w:w="909" w:type="dxa"/>
            <w:shd w:val="clear" w:color="auto" w:fill="auto"/>
          </w:tcPr>
          <w:p w14:paraId="725B027F" w14:textId="77777777" w:rsidR="00087699" w:rsidRPr="00E7062C" w:rsidRDefault="00087699" w:rsidP="00087699">
            <w:pPr>
              <w:pStyle w:val="StyleTabletextLeft"/>
            </w:pPr>
            <w:r w:rsidRPr="00E7062C">
              <w:t>10720</w:t>
            </w:r>
          </w:p>
        </w:tc>
        <w:tc>
          <w:tcPr>
            <w:tcW w:w="3461" w:type="dxa"/>
            <w:shd w:val="clear" w:color="auto" w:fill="auto"/>
          </w:tcPr>
          <w:p w14:paraId="287BA5DE" w14:textId="77777777" w:rsidR="00087699" w:rsidRPr="00FF621E" w:rsidRDefault="00087699" w:rsidP="00087699">
            <w:pPr>
              <w:pStyle w:val="StyleTabletextLeft"/>
            </w:pPr>
            <w:r w:rsidRPr="00FF621E">
              <w:t>GTY5 (Mayoral Drive)</w:t>
            </w:r>
          </w:p>
        </w:tc>
        <w:tc>
          <w:tcPr>
            <w:tcW w:w="4009" w:type="dxa"/>
          </w:tcPr>
          <w:p w14:paraId="2A97067F" w14:textId="77777777" w:rsidR="00087699" w:rsidRPr="00FF621E" w:rsidRDefault="00087699" w:rsidP="00087699">
            <w:pPr>
              <w:pStyle w:val="StyleTabletextLeft"/>
            </w:pPr>
            <w:r w:rsidRPr="00FF621E">
              <w:t>Spark New Zealand</w:t>
            </w:r>
          </w:p>
        </w:tc>
      </w:tr>
      <w:tr w:rsidR="00087699" w:rsidRPr="00870C6B" w14:paraId="0AAC5933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B205C24" w14:textId="77777777" w:rsidR="00087699" w:rsidRPr="00E7062C" w:rsidRDefault="00087699" w:rsidP="00087699">
            <w:pPr>
              <w:pStyle w:val="StyleTabletextLeft"/>
            </w:pPr>
            <w:r w:rsidRPr="00E7062C">
              <w:t>5-060-1</w:t>
            </w:r>
          </w:p>
        </w:tc>
        <w:tc>
          <w:tcPr>
            <w:tcW w:w="909" w:type="dxa"/>
            <w:shd w:val="clear" w:color="auto" w:fill="auto"/>
          </w:tcPr>
          <w:p w14:paraId="437B98C9" w14:textId="77777777" w:rsidR="00087699" w:rsidRPr="00E7062C" w:rsidRDefault="00087699" w:rsidP="00087699">
            <w:pPr>
              <w:pStyle w:val="StyleTabletextLeft"/>
            </w:pPr>
            <w:r w:rsidRPr="00E7062C">
              <w:t>10721</w:t>
            </w:r>
          </w:p>
        </w:tc>
        <w:tc>
          <w:tcPr>
            <w:tcW w:w="3461" w:type="dxa"/>
            <w:shd w:val="clear" w:color="auto" w:fill="auto"/>
          </w:tcPr>
          <w:p w14:paraId="77A12A56" w14:textId="77777777" w:rsidR="00087699" w:rsidRPr="00FF621E" w:rsidRDefault="00087699" w:rsidP="00087699">
            <w:pPr>
              <w:pStyle w:val="StyleTabletextLeft"/>
            </w:pPr>
            <w:r w:rsidRPr="00FF621E">
              <w:t>GTY6 (Takapuna)</w:t>
            </w:r>
          </w:p>
        </w:tc>
        <w:tc>
          <w:tcPr>
            <w:tcW w:w="4009" w:type="dxa"/>
          </w:tcPr>
          <w:p w14:paraId="7CE224D7" w14:textId="77777777" w:rsidR="00087699" w:rsidRPr="00FF621E" w:rsidRDefault="00087699" w:rsidP="00087699">
            <w:pPr>
              <w:pStyle w:val="StyleTabletextLeft"/>
            </w:pPr>
            <w:r w:rsidRPr="00FF621E">
              <w:t>Spark New Zealand</w:t>
            </w:r>
          </w:p>
        </w:tc>
      </w:tr>
      <w:tr w:rsidR="00087699" w:rsidRPr="00870C6B" w14:paraId="5EF3494A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0E6AE35" w14:textId="77777777" w:rsidR="00087699" w:rsidRPr="00E7062C" w:rsidRDefault="00087699" w:rsidP="00087699">
            <w:pPr>
              <w:pStyle w:val="StyleTabletextLeft"/>
            </w:pPr>
            <w:r w:rsidRPr="00E7062C">
              <w:t>5-060-3</w:t>
            </w:r>
          </w:p>
        </w:tc>
        <w:tc>
          <w:tcPr>
            <w:tcW w:w="909" w:type="dxa"/>
            <w:shd w:val="clear" w:color="auto" w:fill="auto"/>
          </w:tcPr>
          <w:p w14:paraId="7CB5CEF6" w14:textId="77777777" w:rsidR="00087699" w:rsidRPr="00E7062C" w:rsidRDefault="00087699" w:rsidP="00087699">
            <w:pPr>
              <w:pStyle w:val="StyleTabletextLeft"/>
            </w:pPr>
            <w:r w:rsidRPr="00E7062C">
              <w:t>10723</w:t>
            </w:r>
          </w:p>
        </w:tc>
        <w:tc>
          <w:tcPr>
            <w:tcW w:w="3461" w:type="dxa"/>
            <w:shd w:val="clear" w:color="auto" w:fill="auto"/>
          </w:tcPr>
          <w:p w14:paraId="65D1BDE8" w14:textId="77777777" w:rsidR="00087699" w:rsidRPr="00FF621E" w:rsidRDefault="00087699" w:rsidP="00087699">
            <w:pPr>
              <w:pStyle w:val="StyleTabletextLeft"/>
            </w:pPr>
            <w:r w:rsidRPr="00FF621E">
              <w:t>2DMSC1</w:t>
            </w:r>
          </w:p>
        </w:tc>
        <w:tc>
          <w:tcPr>
            <w:tcW w:w="4009" w:type="dxa"/>
          </w:tcPr>
          <w:p w14:paraId="3A6F67F1" w14:textId="77777777" w:rsidR="00087699" w:rsidRPr="00FF621E" w:rsidRDefault="00087699" w:rsidP="00087699">
            <w:pPr>
              <w:pStyle w:val="StyleTabletextLeft"/>
            </w:pPr>
            <w:r w:rsidRPr="00FF621E">
              <w:t>Two Degrees Mobile Limited</w:t>
            </w:r>
          </w:p>
        </w:tc>
      </w:tr>
      <w:tr w:rsidR="00087699" w:rsidRPr="00870C6B" w14:paraId="0715EDE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64F7353" w14:textId="77777777" w:rsidR="00087699" w:rsidRPr="00E7062C" w:rsidRDefault="00087699" w:rsidP="00087699">
            <w:pPr>
              <w:pStyle w:val="StyleTabletextLeft"/>
            </w:pPr>
            <w:r w:rsidRPr="00E7062C">
              <w:t>5-060-6</w:t>
            </w:r>
          </w:p>
        </w:tc>
        <w:tc>
          <w:tcPr>
            <w:tcW w:w="909" w:type="dxa"/>
            <w:shd w:val="clear" w:color="auto" w:fill="auto"/>
          </w:tcPr>
          <w:p w14:paraId="21081005" w14:textId="77777777" w:rsidR="00087699" w:rsidRPr="00E7062C" w:rsidRDefault="00087699" w:rsidP="00087699">
            <w:pPr>
              <w:pStyle w:val="StyleTabletextLeft"/>
            </w:pPr>
            <w:r w:rsidRPr="00E7062C">
              <w:t>10726</w:t>
            </w:r>
          </w:p>
        </w:tc>
        <w:tc>
          <w:tcPr>
            <w:tcW w:w="3461" w:type="dxa"/>
            <w:shd w:val="clear" w:color="auto" w:fill="auto"/>
          </w:tcPr>
          <w:p w14:paraId="4D5B53A0" w14:textId="77777777" w:rsidR="00087699" w:rsidRPr="00FF621E" w:rsidRDefault="00087699" w:rsidP="00087699">
            <w:pPr>
              <w:pStyle w:val="StyleTabletextLeft"/>
            </w:pPr>
            <w:r w:rsidRPr="00FF621E">
              <w:t>Easycall</w:t>
            </w:r>
          </w:p>
        </w:tc>
        <w:tc>
          <w:tcPr>
            <w:tcW w:w="4009" w:type="dxa"/>
          </w:tcPr>
          <w:p w14:paraId="43A409BA" w14:textId="77777777" w:rsidR="00087699" w:rsidRPr="00FF621E" w:rsidRDefault="00087699" w:rsidP="00087699">
            <w:pPr>
              <w:pStyle w:val="StyleTabletextLeft"/>
            </w:pPr>
            <w:r w:rsidRPr="00FF621E">
              <w:t>Spark New Zealand</w:t>
            </w:r>
          </w:p>
        </w:tc>
      </w:tr>
      <w:tr w:rsidR="00087699" w:rsidRPr="00870C6B" w14:paraId="5E5082A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F557044" w14:textId="77777777" w:rsidR="00087699" w:rsidRPr="00E7062C" w:rsidRDefault="00087699" w:rsidP="00087699">
            <w:pPr>
              <w:pStyle w:val="StyleTabletextLeft"/>
            </w:pPr>
            <w:r w:rsidRPr="00E7062C">
              <w:t>5-060-7</w:t>
            </w:r>
          </w:p>
        </w:tc>
        <w:tc>
          <w:tcPr>
            <w:tcW w:w="909" w:type="dxa"/>
            <w:shd w:val="clear" w:color="auto" w:fill="auto"/>
          </w:tcPr>
          <w:p w14:paraId="3BC0D25F" w14:textId="77777777" w:rsidR="00087699" w:rsidRPr="00E7062C" w:rsidRDefault="00087699" w:rsidP="00087699">
            <w:pPr>
              <w:pStyle w:val="StyleTabletextLeft"/>
            </w:pPr>
            <w:r w:rsidRPr="00E7062C">
              <w:t>10727</w:t>
            </w:r>
          </w:p>
        </w:tc>
        <w:tc>
          <w:tcPr>
            <w:tcW w:w="3461" w:type="dxa"/>
            <w:shd w:val="clear" w:color="auto" w:fill="auto"/>
          </w:tcPr>
          <w:p w14:paraId="6F534F1D" w14:textId="77777777" w:rsidR="00087699" w:rsidRPr="00FF621E" w:rsidRDefault="00087699" w:rsidP="00087699">
            <w:pPr>
              <w:pStyle w:val="StyleTabletextLeft"/>
            </w:pPr>
            <w:r w:rsidRPr="00FF621E">
              <w:t>GTY7 (Mayoral Drive)</w:t>
            </w:r>
          </w:p>
        </w:tc>
        <w:tc>
          <w:tcPr>
            <w:tcW w:w="4009" w:type="dxa"/>
          </w:tcPr>
          <w:p w14:paraId="6A0F0C1C" w14:textId="77777777" w:rsidR="00087699" w:rsidRPr="00FF621E" w:rsidRDefault="00087699" w:rsidP="00087699">
            <w:pPr>
              <w:pStyle w:val="StyleTabletextLeft"/>
            </w:pPr>
            <w:r w:rsidRPr="00FF621E">
              <w:t>TNZI New Zealand Ltd</w:t>
            </w:r>
          </w:p>
        </w:tc>
      </w:tr>
      <w:tr w:rsidR="00087699" w:rsidRPr="00870C6B" w14:paraId="5D6D7E8C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1B25EB9" w14:textId="77777777" w:rsidR="00087699" w:rsidRPr="00E7062C" w:rsidRDefault="00087699" w:rsidP="00087699">
            <w:pPr>
              <w:pStyle w:val="StyleTabletextLeft"/>
            </w:pPr>
            <w:r w:rsidRPr="00E7062C">
              <w:t>5-061-0</w:t>
            </w:r>
          </w:p>
        </w:tc>
        <w:tc>
          <w:tcPr>
            <w:tcW w:w="909" w:type="dxa"/>
            <w:shd w:val="clear" w:color="auto" w:fill="auto"/>
          </w:tcPr>
          <w:p w14:paraId="42E8AF4E" w14:textId="77777777" w:rsidR="00087699" w:rsidRPr="00E7062C" w:rsidRDefault="00087699" w:rsidP="00087699">
            <w:pPr>
              <w:pStyle w:val="StyleTabletextLeft"/>
            </w:pPr>
            <w:r w:rsidRPr="00E7062C">
              <w:t>10728</w:t>
            </w:r>
          </w:p>
        </w:tc>
        <w:tc>
          <w:tcPr>
            <w:tcW w:w="3461" w:type="dxa"/>
            <w:shd w:val="clear" w:color="auto" w:fill="auto"/>
          </w:tcPr>
          <w:p w14:paraId="739A23D7" w14:textId="77777777" w:rsidR="00087699" w:rsidRPr="00FF621E" w:rsidRDefault="00087699" w:rsidP="00087699">
            <w:pPr>
              <w:pStyle w:val="StyleTabletextLeft"/>
            </w:pPr>
            <w:r w:rsidRPr="00FF621E">
              <w:t>COMPI</w:t>
            </w:r>
          </w:p>
        </w:tc>
        <w:tc>
          <w:tcPr>
            <w:tcW w:w="4009" w:type="dxa"/>
          </w:tcPr>
          <w:p w14:paraId="7B5DED82" w14:textId="77777777" w:rsidR="00087699" w:rsidRPr="00FF621E" w:rsidRDefault="00087699" w:rsidP="00087699">
            <w:pPr>
              <w:pStyle w:val="StyleTabletextLeft"/>
            </w:pPr>
            <w:r w:rsidRPr="00FF621E">
              <w:t>Compass Communications</w:t>
            </w:r>
          </w:p>
        </w:tc>
      </w:tr>
      <w:tr w:rsidR="00087699" w:rsidRPr="00870C6B" w14:paraId="178FAD88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9CB778" w14:textId="77777777" w:rsidR="00087699" w:rsidRPr="00E7062C" w:rsidRDefault="00087699" w:rsidP="00087699">
            <w:pPr>
              <w:pStyle w:val="StyleTabletextLeft"/>
            </w:pPr>
            <w:r w:rsidRPr="00E7062C">
              <w:t>5-061-1</w:t>
            </w:r>
          </w:p>
        </w:tc>
        <w:tc>
          <w:tcPr>
            <w:tcW w:w="909" w:type="dxa"/>
            <w:shd w:val="clear" w:color="auto" w:fill="auto"/>
          </w:tcPr>
          <w:p w14:paraId="3337650A" w14:textId="77777777" w:rsidR="00087699" w:rsidRPr="00E7062C" w:rsidRDefault="00087699" w:rsidP="00087699">
            <w:pPr>
              <w:pStyle w:val="StyleTabletextLeft"/>
            </w:pPr>
            <w:r w:rsidRPr="00E7062C">
              <w:t>10729</w:t>
            </w:r>
          </w:p>
        </w:tc>
        <w:tc>
          <w:tcPr>
            <w:tcW w:w="3461" w:type="dxa"/>
            <w:shd w:val="clear" w:color="auto" w:fill="auto"/>
          </w:tcPr>
          <w:p w14:paraId="6F2C006E" w14:textId="77777777" w:rsidR="00087699" w:rsidRPr="00FF621E" w:rsidRDefault="00087699" w:rsidP="00087699">
            <w:pPr>
              <w:pStyle w:val="StyleTabletextLeft"/>
            </w:pPr>
            <w:r w:rsidRPr="00FF621E">
              <w:t>AKP1</w:t>
            </w:r>
          </w:p>
        </w:tc>
        <w:tc>
          <w:tcPr>
            <w:tcW w:w="4009" w:type="dxa"/>
          </w:tcPr>
          <w:p w14:paraId="061966F6" w14:textId="77777777" w:rsidR="00087699" w:rsidRPr="00FF621E" w:rsidRDefault="00087699" w:rsidP="00087699">
            <w:pPr>
              <w:pStyle w:val="StyleTabletextLeft"/>
            </w:pPr>
            <w:r w:rsidRPr="00FF621E">
              <w:t>Vodafone NZ (TCL)</w:t>
            </w:r>
          </w:p>
        </w:tc>
      </w:tr>
      <w:tr w:rsidR="00087699" w:rsidRPr="00870C6B" w14:paraId="515A468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E00FCCA" w14:textId="77777777" w:rsidR="00087699" w:rsidRPr="00E7062C" w:rsidRDefault="00087699" w:rsidP="00087699">
            <w:pPr>
              <w:pStyle w:val="StyleTabletextLeft"/>
            </w:pPr>
            <w:r w:rsidRPr="00E7062C">
              <w:t>5-061-2</w:t>
            </w:r>
          </w:p>
        </w:tc>
        <w:tc>
          <w:tcPr>
            <w:tcW w:w="909" w:type="dxa"/>
            <w:shd w:val="clear" w:color="auto" w:fill="auto"/>
          </w:tcPr>
          <w:p w14:paraId="06EECF0B" w14:textId="77777777" w:rsidR="00087699" w:rsidRPr="00E7062C" w:rsidRDefault="00087699" w:rsidP="00087699">
            <w:pPr>
              <w:pStyle w:val="StyleTabletextLeft"/>
            </w:pPr>
            <w:r w:rsidRPr="00E7062C">
              <w:t>10730</w:t>
            </w:r>
          </w:p>
        </w:tc>
        <w:tc>
          <w:tcPr>
            <w:tcW w:w="3461" w:type="dxa"/>
            <w:shd w:val="clear" w:color="auto" w:fill="auto"/>
          </w:tcPr>
          <w:p w14:paraId="12897DA4" w14:textId="77777777" w:rsidR="00087699" w:rsidRPr="00FF621E" w:rsidRDefault="00087699" w:rsidP="00087699">
            <w:pPr>
              <w:pStyle w:val="StyleTabletextLeft"/>
            </w:pPr>
            <w:r w:rsidRPr="00FF621E">
              <w:t>2DSTP1</w:t>
            </w:r>
          </w:p>
        </w:tc>
        <w:tc>
          <w:tcPr>
            <w:tcW w:w="4009" w:type="dxa"/>
          </w:tcPr>
          <w:p w14:paraId="3FA5A93C" w14:textId="77777777" w:rsidR="00087699" w:rsidRPr="00FF621E" w:rsidRDefault="00087699" w:rsidP="00087699">
            <w:pPr>
              <w:pStyle w:val="StyleTabletextLeft"/>
            </w:pPr>
            <w:r w:rsidRPr="00FF621E">
              <w:t>Two Degrees Mobile Limited</w:t>
            </w:r>
          </w:p>
        </w:tc>
      </w:tr>
      <w:tr w:rsidR="00087699" w:rsidRPr="00870C6B" w14:paraId="60F24B8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F5079D2" w14:textId="77777777" w:rsidR="00087699" w:rsidRPr="00E7062C" w:rsidRDefault="00087699" w:rsidP="00087699">
            <w:pPr>
              <w:pStyle w:val="StyleTabletextLeft"/>
            </w:pPr>
            <w:r w:rsidRPr="00E7062C">
              <w:t>5-061-3</w:t>
            </w:r>
          </w:p>
        </w:tc>
        <w:tc>
          <w:tcPr>
            <w:tcW w:w="909" w:type="dxa"/>
            <w:shd w:val="clear" w:color="auto" w:fill="auto"/>
          </w:tcPr>
          <w:p w14:paraId="1D5E196D" w14:textId="77777777" w:rsidR="00087699" w:rsidRPr="00E7062C" w:rsidRDefault="00087699" w:rsidP="00087699">
            <w:pPr>
              <w:pStyle w:val="StyleTabletextLeft"/>
            </w:pPr>
            <w:r w:rsidRPr="00E7062C">
              <w:t>10731</w:t>
            </w:r>
          </w:p>
        </w:tc>
        <w:tc>
          <w:tcPr>
            <w:tcW w:w="3461" w:type="dxa"/>
            <w:shd w:val="clear" w:color="auto" w:fill="auto"/>
          </w:tcPr>
          <w:p w14:paraId="3E021D8D" w14:textId="77777777" w:rsidR="00087699" w:rsidRPr="00FF621E" w:rsidRDefault="00087699" w:rsidP="00087699">
            <w:pPr>
              <w:pStyle w:val="StyleTabletextLeft"/>
            </w:pPr>
            <w:r w:rsidRPr="00FF621E">
              <w:t>2DSTP2</w:t>
            </w:r>
          </w:p>
        </w:tc>
        <w:tc>
          <w:tcPr>
            <w:tcW w:w="4009" w:type="dxa"/>
          </w:tcPr>
          <w:p w14:paraId="7234717A" w14:textId="77777777" w:rsidR="00087699" w:rsidRPr="00FF621E" w:rsidRDefault="00087699" w:rsidP="00087699">
            <w:pPr>
              <w:pStyle w:val="StyleTabletextLeft"/>
            </w:pPr>
            <w:r w:rsidRPr="00FF621E">
              <w:t>Two Degrees Mobile Limited</w:t>
            </w:r>
          </w:p>
        </w:tc>
      </w:tr>
      <w:tr w:rsidR="00087699" w:rsidRPr="00870C6B" w14:paraId="2BBB563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A4978B4" w14:textId="77777777" w:rsidR="00087699" w:rsidRPr="00E7062C" w:rsidRDefault="00087699" w:rsidP="00087699">
            <w:pPr>
              <w:pStyle w:val="StyleTabletextLeft"/>
            </w:pPr>
            <w:r w:rsidRPr="00E7062C">
              <w:t>5-061-5</w:t>
            </w:r>
          </w:p>
        </w:tc>
        <w:tc>
          <w:tcPr>
            <w:tcW w:w="909" w:type="dxa"/>
            <w:shd w:val="clear" w:color="auto" w:fill="auto"/>
          </w:tcPr>
          <w:p w14:paraId="7FA85D5D" w14:textId="77777777" w:rsidR="00087699" w:rsidRPr="00E7062C" w:rsidRDefault="00087699" w:rsidP="00087699">
            <w:pPr>
              <w:pStyle w:val="StyleTabletextLeft"/>
            </w:pPr>
            <w:r w:rsidRPr="00E7062C">
              <w:t>10733</w:t>
            </w:r>
          </w:p>
        </w:tc>
        <w:tc>
          <w:tcPr>
            <w:tcW w:w="3461" w:type="dxa"/>
            <w:shd w:val="clear" w:color="auto" w:fill="auto"/>
          </w:tcPr>
          <w:p w14:paraId="7912C007" w14:textId="77777777" w:rsidR="00087699" w:rsidRPr="00FF621E" w:rsidRDefault="00087699" w:rsidP="00087699">
            <w:pPr>
              <w:pStyle w:val="StyleTabletextLeft"/>
            </w:pPr>
            <w:r w:rsidRPr="00FF621E">
              <w:t>ACS1 (Mayoral Drive STP)</w:t>
            </w:r>
          </w:p>
        </w:tc>
        <w:tc>
          <w:tcPr>
            <w:tcW w:w="4009" w:type="dxa"/>
          </w:tcPr>
          <w:p w14:paraId="5F5DC780" w14:textId="77777777" w:rsidR="00087699" w:rsidRPr="00FF621E" w:rsidRDefault="00087699" w:rsidP="00087699">
            <w:pPr>
              <w:pStyle w:val="StyleTabletextLeft"/>
            </w:pPr>
            <w:r w:rsidRPr="00FF621E">
              <w:t>TNZI New Zealand Ltd</w:t>
            </w:r>
          </w:p>
        </w:tc>
      </w:tr>
      <w:tr w:rsidR="00087699" w:rsidRPr="00870C6B" w14:paraId="664BEEF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CE63D5D" w14:textId="77777777" w:rsidR="00087699" w:rsidRPr="00E7062C" w:rsidRDefault="00087699" w:rsidP="00087699">
            <w:pPr>
              <w:pStyle w:val="StyleTabletextLeft"/>
            </w:pPr>
            <w:r w:rsidRPr="00E7062C">
              <w:t>5-061-6</w:t>
            </w:r>
          </w:p>
        </w:tc>
        <w:tc>
          <w:tcPr>
            <w:tcW w:w="909" w:type="dxa"/>
            <w:shd w:val="clear" w:color="auto" w:fill="auto"/>
          </w:tcPr>
          <w:p w14:paraId="37CCEF07" w14:textId="77777777" w:rsidR="00087699" w:rsidRPr="00E7062C" w:rsidRDefault="00087699" w:rsidP="00087699">
            <w:pPr>
              <w:pStyle w:val="StyleTabletextLeft"/>
            </w:pPr>
            <w:r w:rsidRPr="00E7062C">
              <w:t>10734</w:t>
            </w:r>
          </w:p>
        </w:tc>
        <w:tc>
          <w:tcPr>
            <w:tcW w:w="3461" w:type="dxa"/>
            <w:shd w:val="clear" w:color="auto" w:fill="auto"/>
          </w:tcPr>
          <w:p w14:paraId="4BFABC01" w14:textId="77777777" w:rsidR="00087699" w:rsidRPr="00FF621E" w:rsidRDefault="00087699" w:rsidP="00087699">
            <w:pPr>
              <w:pStyle w:val="StyleTabletextLeft"/>
            </w:pPr>
            <w:r w:rsidRPr="00FF621E">
              <w:t>CPA2</w:t>
            </w:r>
          </w:p>
        </w:tc>
        <w:tc>
          <w:tcPr>
            <w:tcW w:w="4009" w:type="dxa"/>
          </w:tcPr>
          <w:p w14:paraId="6D0B51BF" w14:textId="77777777" w:rsidR="00087699" w:rsidRPr="00FF621E" w:rsidRDefault="00087699" w:rsidP="00087699">
            <w:pPr>
              <w:pStyle w:val="StyleTabletextLeft"/>
            </w:pPr>
            <w:r w:rsidRPr="00FF621E">
              <w:t>Vocus (CallPlus)</w:t>
            </w:r>
          </w:p>
        </w:tc>
      </w:tr>
      <w:tr w:rsidR="00087699" w:rsidRPr="00870C6B" w14:paraId="1ADE24A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0A1C619D" w14:textId="77777777" w:rsidR="00087699" w:rsidRPr="00E7062C" w:rsidRDefault="00087699" w:rsidP="00087699">
            <w:pPr>
              <w:pStyle w:val="StyleTabletextLeft"/>
            </w:pPr>
            <w:r w:rsidRPr="00E7062C">
              <w:t>5-061-7</w:t>
            </w:r>
          </w:p>
        </w:tc>
        <w:tc>
          <w:tcPr>
            <w:tcW w:w="909" w:type="dxa"/>
            <w:shd w:val="clear" w:color="auto" w:fill="auto"/>
          </w:tcPr>
          <w:p w14:paraId="7DD9879E" w14:textId="77777777" w:rsidR="00087699" w:rsidRPr="00E7062C" w:rsidRDefault="00087699" w:rsidP="00087699">
            <w:pPr>
              <w:pStyle w:val="StyleTabletextLeft"/>
            </w:pPr>
            <w:r w:rsidRPr="00E7062C">
              <w:t>10735</w:t>
            </w:r>
          </w:p>
        </w:tc>
        <w:tc>
          <w:tcPr>
            <w:tcW w:w="3461" w:type="dxa"/>
            <w:shd w:val="clear" w:color="auto" w:fill="auto"/>
          </w:tcPr>
          <w:p w14:paraId="1D34B276" w14:textId="77777777" w:rsidR="00087699" w:rsidRPr="00FF621E" w:rsidRDefault="00087699" w:rsidP="00087699">
            <w:pPr>
              <w:pStyle w:val="StyleTabletextLeft"/>
            </w:pPr>
            <w:r w:rsidRPr="00FF621E">
              <w:t>ACS2 (Takapuna STP)</w:t>
            </w:r>
          </w:p>
        </w:tc>
        <w:tc>
          <w:tcPr>
            <w:tcW w:w="4009" w:type="dxa"/>
          </w:tcPr>
          <w:p w14:paraId="09AF084D" w14:textId="77777777" w:rsidR="00087699" w:rsidRPr="00FF621E" w:rsidRDefault="00087699" w:rsidP="00087699">
            <w:pPr>
              <w:pStyle w:val="StyleTabletextLeft"/>
            </w:pPr>
            <w:r w:rsidRPr="00FF621E">
              <w:t>TNZI New Zealand Ltd</w:t>
            </w:r>
          </w:p>
        </w:tc>
      </w:tr>
      <w:tr w:rsidR="00087699" w:rsidRPr="00870C6B" w14:paraId="6B4A347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72FDFDF" w14:textId="77777777" w:rsidR="00087699" w:rsidRPr="00E7062C" w:rsidRDefault="00087699" w:rsidP="00087699">
            <w:pPr>
              <w:pStyle w:val="StyleTabletextLeft"/>
            </w:pPr>
            <w:r w:rsidRPr="00E7062C">
              <w:t>5-063-1</w:t>
            </w:r>
          </w:p>
        </w:tc>
        <w:tc>
          <w:tcPr>
            <w:tcW w:w="909" w:type="dxa"/>
            <w:shd w:val="clear" w:color="auto" w:fill="auto"/>
          </w:tcPr>
          <w:p w14:paraId="62AC4E5E" w14:textId="77777777" w:rsidR="00087699" w:rsidRPr="00E7062C" w:rsidRDefault="00087699" w:rsidP="00087699">
            <w:pPr>
              <w:pStyle w:val="StyleTabletextLeft"/>
            </w:pPr>
            <w:r w:rsidRPr="00E7062C">
              <w:t>10745</w:t>
            </w:r>
          </w:p>
        </w:tc>
        <w:tc>
          <w:tcPr>
            <w:tcW w:w="3461" w:type="dxa"/>
            <w:shd w:val="clear" w:color="auto" w:fill="auto"/>
          </w:tcPr>
          <w:p w14:paraId="07475C9F" w14:textId="77777777" w:rsidR="00087699" w:rsidRPr="00FF621E" w:rsidRDefault="00087699" w:rsidP="00087699">
            <w:pPr>
              <w:pStyle w:val="StyleTabletextLeft"/>
            </w:pPr>
            <w:r w:rsidRPr="00FF621E">
              <w:t>LDMG3</w:t>
            </w:r>
          </w:p>
        </w:tc>
        <w:tc>
          <w:tcPr>
            <w:tcW w:w="4009" w:type="dxa"/>
          </w:tcPr>
          <w:p w14:paraId="57B8E586" w14:textId="77777777" w:rsidR="00087699" w:rsidRPr="00FF621E" w:rsidRDefault="00087699" w:rsidP="00087699">
            <w:pPr>
              <w:pStyle w:val="StyleTabletextLeft"/>
            </w:pPr>
            <w:r w:rsidRPr="00FF621E">
              <w:t>Vodafone NZ</w:t>
            </w:r>
          </w:p>
        </w:tc>
      </w:tr>
      <w:tr w:rsidR="00087699" w:rsidRPr="00870C6B" w14:paraId="07F89D5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CCDEC8" w14:textId="77777777" w:rsidR="00087699" w:rsidRPr="00E7062C" w:rsidRDefault="00087699" w:rsidP="00087699">
            <w:pPr>
              <w:pStyle w:val="StyleTabletextLeft"/>
            </w:pPr>
            <w:r w:rsidRPr="00E7062C">
              <w:t>5-063-2</w:t>
            </w:r>
          </w:p>
        </w:tc>
        <w:tc>
          <w:tcPr>
            <w:tcW w:w="909" w:type="dxa"/>
            <w:shd w:val="clear" w:color="auto" w:fill="auto"/>
          </w:tcPr>
          <w:p w14:paraId="068B4ED7" w14:textId="77777777" w:rsidR="00087699" w:rsidRPr="00E7062C" w:rsidRDefault="00087699" w:rsidP="00087699">
            <w:pPr>
              <w:pStyle w:val="StyleTabletextLeft"/>
            </w:pPr>
            <w:r w:rsidRPr="00E7062C">
              <w:t>10746</w:t>
            </w:r>
          </w:p>
        </w:tc>
        <w:tc>
          <w:tcPr>
            <w:tcW w:w="3461" w:type="dxa"/>
            <w:shd w:val="clear" w:color="auto" w:fill="auto"/>
          </w:tcPr>
          <w:p w14:paraId="295C39B7" w14:textId="77777777" w:rsidR="00087699" w:rsidRPr="00FF621E" w:rsidRDefault="00087699" w:rsidP="00087699">
            <w:pPr>
              <w:pStyle w:val="StyleTabletextLeft"/>
            </w:pPr>
            <w:r w:rsidRPr="00FF621E">
              <w:t>MSC3</w:t>
            </w:r>
          </w:p>
        </w:tc>
        <w:tc>
          <w:tcPr>
            <w:tcW w:w="4009" w:type="dxa"/>
          </w:tcPr>
          <w:p w14:paraId="521EF061" w14:textId="77777777" w:rsidR="00087699" w:rsidRPr="00FF621E" w:rsidRDefault="00087699" w:rsidP="00087699">
            <w:pPr>
              <w:pStyle w:val="StyleTabletextLeft"/>
            </w:pPr>
            <w:r w:rsidRPr="00FF621E">
              <w:t>Vodafone NZ</w:t>
            </w:r>
          </w:p>
        </w:tc>
      </w:tr>
      <w:tr w:rsidR="00087699" w:rsidRPr="00870C6B" w14:paraId="14D09CB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7B90638" w14:textId="77777777" w:rsidR="00087699" w:rsidRPr="00E7062C" w:rsidRDefault="00087699" w:rsidP="00087699">
            <w:pPr>
              <w:pStyle w:val="StyleTabletextLeft"/>
            </w:pPr>
            <w:r w:rsidRPr="00E7062C">
              <w:t>5-063-3</w:t>
            </w:r>
          </w:p>
        </w:tc>
        <w:tc>
          <w:tcPr>
            <w:tcW w:w="909" w:type="dxa"/>
            <w:shd w:val="clear" w:color="auto" w:fill="auto"/>
          </w:tcPr>
          <w:p w14:paraId="40307699" w14:textId="77777777" w:rsidR="00087699" w:rsidRPr="00E7062C" w:rsidRDefault="00087699" w:rsidP="00087699">
            <w:pPr>
              <w:pStyle w:val="StyleTabletextLeft"/>
            </w:pPr>
            <w:r w:rsidRPr="00E7062C">
              <w:t>10747</w:t>
            </w:r>
          </w:p>
        </w:tc>
        <w:tc>
          <w:tcPr>
            <w:tcW w:w="3461" w:type="dxa"/>
            <w:shd w:val="clear" w:color="auto" w:fill="auto"/>
          </w:tcPr>
          <w:p w14:paraId="1E42A6C6" w14:textId="77777777" w:rsidR="00087699" w:rsidRPr="00FF621E" w:rsidRDefault="00087699" w:rsidP="00087699">
            <w:pPr>
              <w:pStyle w:val="StyleTabletextLeft"/>
            </w:pPr>
            <w:r w:rsidRPr="00FF621E">
              <w:t>WLNX</w:t>
            </w:r>
          </w:p>
        </w:tc>
        <w:tc>
          <w:tcPr>
            <w:tcW w:w="4009" w:type="dxa"/>
          </w:tcPr>
          <w:p w14:paraId="7E04AF93" w14:textId="77777777" w:rsidR="00087699" w:rsidRPr="00FF621E" w:rsidRDefault="00087699" w:rsidP="00087699">
            <w:pPr>
              <w:pStyle w:val="StyleTabletextLeft"/>
            </w:pPr>
            <w:r w:rsidRPr="00FF621E">
              <w:t>Vodafone NZ (TCL)</w:t>
            </w:r>
          </w:p>
        </w:tc>
      </w:tr>
      <w:tr w:rsidR="00087699" w:rsidRPr="00870C6B" w14:paraId="362F1340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2187A70" w14:textId="77777777" w:rsidR="00087699" w:rsidRPr="00E7062C" w:rsidRDefault="00087699" w:rsidP="00087699">
            <w:pPr>
              <w:pStyle w:val="StyleTabletextLeft"/>
            </w:pPr>
            <w:r w:rsidRPr="00E7062C">
              <w:t>5-063-4</w:t>
            </w:r>
          </w:p>
        </w:tc>
        <w:tc>
          <w:tcPr>
            <w:tcW w:w="909" w:type="dxa"/>
            <w:shd w:val="clear" w:color="auto" w:fill="auto"/>
          </w:tcPr>
          <w:p w14:paraId="201DD462" w14:textId="77777777" w:rsidR="00087699" w:rsidRPr="00E7062C" w:rsidRDefault="00087699" w:rsidP="00087699">
            <w:pPr>
              <w:pStyle w:val="StyleTabletextLeft"/>
            </w:pPr>
            <w:r w:rsidRPr="00E7062C">
              <w:t>10748</w:t>
            </w:r>
          </w:p>
        </w:tc>
        <w:tc>
          <w:tcPr>
            <w:tcW w:w="3461" w:type="dxa"/>
            <w:shd w:val="clear" w:color="auto" w:fill="auto"/>
          </w:tcPr>
          <w:p w14:paraId="33698832" w14:textId="77777777" w:rsidR="00087699" w:rsidRPr="00FF621E" w:rsidRDefault="00087699" w:rsidP="00087699">
            <w:pPr>
              <w:pStyle w:val="StyleTabletextLeft"/>
            </w:pPr>
            <w:r w:rsidRPr="00FF621E">
              <w:t>AUCX (A100)</w:t>
            </w:r>
          </w:p>
        </w:tc>
        <w:tc>
          <w:tcPr>
            <w:tcW w:w="4009" w:type="dxa"/>
          </w:tcPr>
          <w:p w14:paraId="729AC2C6" w14:textId="77777777" w:rsidR="00087699" w:rsidRPr="00FF621E" w:rsidRDefault="00087699" w:rsidP="00087699">
            <w:pPr>
              <w:pStyle w:val="StyleTabletextLeft"/>
            </w:pPr>
            <w:r w:rsidRPr="00FF621E">
              <w:t>Vodafone NZ (TCL)</w:t>
            </w:r>
          </w:p>
        </w:tc>
      </w:tr>
      <w:tr w:rsidR="00087699" w:rsidRPr="00870C6B" w14:paraId="7616356D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70258B0" w14:textId="77777777" w:rsidR="00087699" w:rsidRPr="00E7062C" w:rsidRDefault="00087699" w:rsidP="00087699">
            <w:pPr>
              <w:pStyle w:val="StyleTabletextLeft"/>
            </w:pPr>
            <w:r w:rsidRPr="00E7062C">
              <w:t>5-063-5</w:t>
            </w:r>
          </w:p>
        </w:tc>
        <w:tc>
          <w:tcPr>
            <w:tcW w:w="909" w:type="dxa"/>
            <w:shd w:val="clear" w:color="auto" w:fill="auto"/>
          </w:tcPr>
          <w:p w14:paraId="40113AFE" w14:textId="77777777" w:rsidR="00087699" w:rsidRPr="00E7062C" w:rsidRDefault="00087699" w:rsidP="00087699">
            <w:pPr>
              <w:pStyle w:val="StyleTabletextLeft"/>
            </w:pPr>
            <w:r w:rsidRPr="00E7062C">
              <w:t>10749</w:t>
            </w:r>
          </w:p>
        </w:tc>
        <w:tc>
          <w:tcPr>
            <w:tcW w:w="3461" w:type="dxa"/>
            <w:shd w:val="clear" w:color="auto" w:fill="auto"/>
          </w:tcPr>
          <w:p w14:paraId="7011010E" w14:textId="77777777" w:rsidR="00087699" w:rsidRPr="00FF621E" w:rsidRDefault="00087699" w:rsidP="00087699">
            <w:pPr>
              <w:pStyle w:val="StyleTabletextLeft"/>
            </w:pPr>
            <w:r w:rsidRPr="00FF621E">
              <w:t>Mayoral Drive STP</w:t>
            </w:r>
          </w:p>
        </w:tc>
        <w:tc>
          <w:tcPr>
            <w:tcW w:w="4009" w:type="dxa"/>
          </w:tcPr>
          <w:p w14:paraId="57626DAC" w14:textId="77777777" w:rsidR="00087699" w:rsidRPr="00FF621E" w:rsidRDefault="00087699" w:rsidP="00087699">
            <w:pPr>
              <w:pStyle w:val="StyleTabletextLeft"/>
            </w:pPr>
            <w:r w:rsidRPr="00FF621E">
              <w:t>TNZI New Zealand Ltd</w:t>
            </w:r>
          </w:p>
        </w:tc>
      </w:tr>
      <w:tr w:rsidR="00087699" w:rsidRPr="00870C6B" w14:paraId="5D4AC3E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4D0C7D8C" w14:textId="77777777" w:rsidR="00087699" w:rsidRPr="00E7062C" w:rsidRDefault="00087699" w:rsidP="00087699">
            <w:pPr>
              <w:pStyle w:val="StyleTabletextLeft"/>
            </w:pPr>
            <w:r w:rsidRPr="00E7062C">
              <w:t>5-063-6</w:t>
            </w:r>
          </w:p>
        </w:tc>
        <w:tc>
          <w:tcPr>
            <w:tcW w:w="909" w:type="dxa"/>
            <w:shd w:val="clear" w:color="auto" w:fill="auto"/>
          </w:tcPr>
          <w:p w14:paraId="733953E0" w14:textId="77777777" w:rsidR="00087699" w:rsidRPr="00E7062C" w:rsidRDefault="00087699" w:rsidP="00087699">
            <w:pPr>
              <w:pStyle w:val="StyleTabletextLeft"/>
            </w:pPr>
            <w:r w:rsidRPr="00E7062C">
              <w:t>10750</w:t>
            </w:r>
          </w:p>
        </w:tc>
        <w:tc>
          <w:tcPr>
            <w:tcW w:w="3461" w:type="dxa"/>
            <w:shd w:val="clear" w:color="auto" w:fill="auto"/>
          </w:tcPr>
          <w:p w14:paraId="7953A76A" w14:textId="77777777" w:rsidR="00087699" w:rsidRPr="00FF621E" w:rsidRDefault="00087699" w:rsidP="00087699">
            <w:pPr>
              <w:pStyle w:val="StyleTabletextLeft"/>
            </w:pPr>
            <w:r w:rsidRPr="00FF621E">
              <w:t>GTY8 (Takapuna)</w:t>
            </w:r>
          </w:p>
        </w:tc>
        <w:tc>
          <w:tcPr>
            <w:tcW w:w="4009" w:type="dxa"/>
          </w:tcPr>
          <w:p w14:paraId="194A9535" w14:textId="77777777" w:rsidR="00087699" w:rsidRPr="00FF621E" w:rsidRDefault="00087699" w:rsidP="00087699">
            <w:pPr>
              <w:pStyle w:val="StyleTabletextLeft"/>
            </w:pPr>
            <w:r w:rsidRPr="00FF621E">
              <w:t>TNZI New Zealand Ltd</w:t>
            </w:r>
          </w:p>
        </w:tc>
      </w:tr>
      <w:tr w:rsidR="00087699" w:rsidRPr="00870C6B" w14:paraId="3B4E115F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84B6BB6" w14:textId="77777777" w:rsidR="00087699" w:rsidRPr="00E7062C" w:rsidRDefault="00087699" w:rsidP="00087699">
            <w:pPr>
              <w:pStyle w:val="StyleTabletextLeft"/>
            </w:pPr>
            <w:r w:rsidRPr="00E7062C">
              <w:t>5-065-1</w:t>
            </w:r>
          </w:p>
        </w:tc>
        <w:tc>
          <w:tcPr>
            <w:tcW w:w="909" w:type="dxa"/>
            <w:shd w:val="clear" w:color="auto" w:fill="auto"/>
          </w:tcPr>
          <w:p w14:paraId="206FEE53" w14:textId="77777777" w:rsidR="00087699" w:rsidRPr="00E7062C" w:rsidRDefault="00087699" w:rsidP="00087699">
            <w:pPr>
              <w:pStyle w:val="StyleTabletextLeft"/>
            </w:pPr>
            <w:r w:rsidRPr="00E7062C">
              <w:t>10761</w:t>
            </w:r>
          </w:p>
        </w:tc>
        <w:tc>
          <w:tcPr>
            <w:tcW w:w="3461" w:type="dxa"/>
            <w:shd w:val="clear" w:color="auto" w:fill="auto"/>
          </w:tcPr>
          <w:p w14:paraId="0116AB64" w14:textId="77777777" w:rsidR="00087699" w:rsidRPr="00FF621E" w:rsidRDefault="00087699" w:rsidP="00087699">
            <w:pPr>
              <w:pStyle w:val="StyleTabletextLeft"/>
            </w:pPr>
            <w:r w:rsidRPr="00FF621E">
              <w:t>AUCS (ASTP)</w:t>
            </w:r>
          </w:p>
        </w:tc>
        <w:tc>
          <w:tcPr>
            <w:tcW w:w="4009" w:type="dxa"/>
          </w:tcPr>
          <w:p w14:paraId="5DB9C882" w14:textId="77777777" w:rsidR="00087699" w:rsidRPr="00FF621E" w:rsidRDefault="00087699" w:rsidP="00087699">
            <w:pPr>
              <w:pStyle w:val="StyleTabletextLeft"/>
            </w:pPr>
            <w:r w:rsidRPr="00FF621E">
              <w:t>Vodafone NZ (TCL)</w:t>
            </w:r>
          </w:p>
        </w:tc>
      </w:tr>
      <w:tr w:rsidR="00087699" w:rsidRPr="00870C6B" w14:paraId="775744D7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CFD4F44" w14:textId="77777777" w:rsidR="00087699" w:rsidRPr="00E7062C" w:rsidRDefault="00087699" w:rsidP="00087699">
            <w:pPr>
              <w:pStyle w:val="StyleTabletextLeft"/>
            </w:pPr>
            <w:r w:rsidRPr="00E7062C">
              <w:t>5-065-2</w:t>
            </w:r>
          </w:p>
        </w:tc>
        <w:tc>
          <w:tcPr>
            <w:tcW w:w="909" w:type="dxa"/>
            <w:shd w:val="clear" w:color="auto" w:fill="auto"/>
          </w:tcPr>
          <w:p w14:paraId="5CD6B0CE" w14:textId="77777777" w:rsidR="00087699" w:rsidRPr="00E7062C" w:rsidRDefault="00087699" w:rsidP="00087699">
            <w:pPr>
              <w:pStyle w:val="StyleTabletextLeft"/>
            </w:pPr>
            <w:r w:rsidRPr="00E7062C">
              <w:t>10762</w:t>
            </w:r>
          </w:p>
        </w:tc>
        <w:tc>
          <w:tcPr>
            <w:tcW w:w="3461" w:type="dxa"/>
            <w:shd w:val="clear" w:color="auto" w:fill="auto"/>
          </w:tcPr>
          <w:p w14:paraId="3349A528" w14:textId="77777777" w:rsidR="00087699" w:rsidRPr="00FF621E" w:rsidRDefault="00087699" w:rsidP="00087699">
            <w:pPr>
              <w:pStyle w:val="StyleTabletextLeft"/>
            </w:pPr>
            <w:r w:rsidRPr="00FF621E">
              <w:t>WLNS (WSTP)</w:t>
            </w:r>
          </w:p>
        </w:tc>
        <w:tc>
          <w:tcPr>
            <w:tcW w:w="4009" w:type="dxa"/>
          </w:tcPr>
          <w:p w14:paraId="2B51AC99" w14:textId="77777777" w:rsidR="00087699" w:rsidRPr="00FF621E" w:rsidRDefault="00087699" w:rsidP="00087699">
            <w:pPr>
              <w:pStyle w:val="StyleTabletextLeft"/>
            </w:pPr>
            <w:r w:rsidRPr="00FF621E">
              <w:t>Vodafone NZ (TCL)</w:t>
            </w:r>
          </w:p>
        </w:tc>
      </w:tr>
      <w:tr w:rsidR="00087699" w:rsidRPr="00870C6B" w14:paraId="10F3F76B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9F8F572" w14:textId="77777777" w:rsidR="00087699" w:rsidRPr="00E7062C" w:rsidRDefault="00087699" w:rsidP="00087699">
            <w:pPr>
              <w:pStyle w:val="StyleTabletextLeft"/>
            </w:pPr>
            <w:r w:rsidRPr="00E7062C">
              <w:t>5-065-6</w:t>
            </w:r>
          </w:p>
        </w:tc>
        <w:tc>
          <w:tcPr>
            <w:tcW w:w="909" w:type="dxa"/>
            <w:shd w:val="clear" w:color="auto" w:fill="auto"/>
          </w:tcPr>
          <w:p w14:paraId="0EED14AC" w14:textId="77777777" w:rsidR="00087699" w:rsidRPr="00E7062C" w:rsidRDefault="00087699" w:rsidP="00087699">
            <w:pPr>
              <w:pStyle w:val="StyleTabletextLeft"/>
            </w:pPr>
            <w:r w:rsidRPr="00E7062C">
              <w:t>10766</w:t>
            </w:r>
          </w:p>
        </w:tc>
        <w:tc>
          <w:tcPr>
            <w:tcW w:w="3461" w:type="dxa"/>
            <w:shd w:val="clear" w:color="auto" w:fill="auto"/>
          </w:tcPr>
          <w:p w14:paraId="383EC06F" w14:textId="77777777" w:rsidR="00087699" w:rsidRPr="00FF621E" w:rsidRDefault="00087699" w:rsidP="00087699">
            <w:pPr>
              <w:pStyle w:val="StyleTabletextLeft"/>
            </w:pPr>
            <w:r w:rsidRPr="00FF621E">
              <w:t>WCS01 (Mayoral Drive)</w:t>
            </w:r>
          </w:p>
        </w:tc>
        <w:tc>
          <w:tcPr>
            <w:tcW w:w="4009" w:type="dxa"/>
          </w:tcPr>
          <w:p w14:paraId="5A6933C5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61BCD6F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A677818" w14:textId="77777777" w:rsidR="00087699" w:rsidRPr="00E7062C" w:rsidRDefault="00087699" w:rsidP="00087699">
            <w:pPr>
              <w:pStyle w:val="StyleTabletextLeft"/>
            </w:pPr>
            <w:r w:rsidRPr="00E7062C">
              <w:t>5-065-7</w:t>
            </w:r>
          </w:p>
        </w:tc>
        <w:tc>
          <w:tcPr>
            <w:tcW w:w="909" w:type="dxa"/>
            <w:shd w:val="clear" w:color="auto" w:fill="auto"/>
          </w:tcPr>
          <w:p w14:paraId="6E7721B5" w14:textId="77777777" w:rsidR="00087699" w:rsidRPr="00E7062C" w:rsidRDefault="00087699" w:rsidP="00087699">
            <w:pPr>
              <w:pStyle w:val="StyleTabletextLeft"/>
            </w:pPr>
            <w:r w:rsidRPr="00E7062C">
              <w:t>10767</w:t>
            </w:r>
          </w:p>
        </w:tc>
        <w:tc>
          <w:tcPr>
            <w:tcW w:w="3461" w:type="dxa"/>
            <w:shd w:val="clear" w:color="auto" w:fill="auto"/>
          </w:tcPr>
          <w:p w14:paraId="6B5519A8" w14:textId="77777777" w:rsidR="00087699" w:rsidRPr="00FF621E" w:rsidRDefault="00087699" w:rsidP="00087699">
            <w:pPr>
              <w:pStyle w:val="StyleTabletextLeft"/>
            </w:pPr>
            <w:r w:rsidRPr="00FF621E">
              <w:t>WCS201 (Christchurch)</w:t>
            </w:r>
          </w:p>
        </w:tc>
        <w:tc>
          <w:tcPr>
            <w:tcW w:w="4009" w:type="dxa"/>
          </w:tcPr>
          <w:p w14:paraId="3AC63A71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002472F4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490B53A" w14:textId="77777777" w:rsidR="00087699" w:rsidRPr="00E7062C" w:rsidRDefault="00087699" w:rsidP="00087699">
            <w:pPr>
              <w:pStyle w:val="StyleTabletextLeft"/>
            </w:pPr>
            <w:r w:rsidRPr="00E7062C">
              <w:t>5-067-1</w:t>
            </w:r>
          </w:p>
        </w:tc>
        <w:tc>
          <w:tcPr>
            <w:tcW w:w="909" w:type="dxa"/>
            <w:shd w:val="clear" w:color="auto" w:fill="auto"/>
          </w:tcPr>
          <w:p w14:paraId="5E853B93" w14:textId="77777777" w:rsidR="00087699" w:rsidRPr="00E7062C" w:rsidRDefault="00087699" w:rsidP="00087699">
            <w:pPr>
              <w:pStyle w:val="StyleTabletextLeft"/>
            </w:pPr>
            <w:r w:rsidRPr="00E7062C">
              <w:t>10777</w:t>
            </w:r>
          </w:p>
        </w:tc>
        <w:tc>
          <w:tcPr>
            <w:tcW w:w="3461" w:type="dxa"/>
            <w:shd w:val="clear" w:color="auto" w:fill="auto"/>
          </w:tcPr>
          <w:p w14:paraId="384B5783" w14:textId="77777777" w:rsidR="00087699" w:rsidRPr="00FF621E" w:rsidRDefault="00087699" w:rsidP="00087699">
            <w:pPr>
              <w:pStyle w:val="StyleTabletextLeft"/>
            </w:pPr>
            <w:r w:rsidRPr="00FF621E">
              <w:t>LDMS1</w:t>
            </w:r>
          </w:p>
        </w:tc>
        <w:tc>
          <w:tcPr>
            <w:tcW w:w="4009" w:type="dxa"/>
          </w:tcPr>
          <w:p w14:paraId="3D68FFA7" w14:textId="77777777" w:rsidR="00087699" w:rsidRPr="00FF621E" w:rsidRDefault="00087699" w:rsidP="00087699">
            <w:pPr>
              <w:pStyle w:val="StyleTabletextLeft"/>
            </w:pPr>
            <w:r w:rsidRPr="00FF621E">
              <w:t>Vodafone NZ</w:t>
            </w:r>
          </w:p>
        </w:tc>
      </w:tr>
      <w:tr w:rsidR="00087699" w:rsidRPr="00870C6B" w14:paraId="4D0FF289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115AA07C" w14:textId="77777777" w:rsidR="00087699" w:rsidRPr="00E7062C" w:rsidRDefault="00087699" w:rsidP="00087699">
            <w:pPr>
              <w:pStyle w:val="StyleTabletextLeft"/>
            </w:pPr>
            <w:r w:rsidRPr="00E7062C">
              <w:t>5-067-2</w:t>
            </w:r>
          </w:p>
        </w:tc>
        <w:tc>
          <w:tcPr>
            <w:tcW w:w="909" w:type="dxa"/>
            <w:shd w:val="clear" w:color="auto" w:fill="auto"/>
          </w:tcPr>
          <w:p w14:paraId="5CCB5E1C" w14:textId="77777777" w:rsidR="00087699" w:rsidRPr="00E7062C" w:rsidRDefault="00087699" w:rsidP="00087699">
            <w:pPr>
              <w:pStyle w:val="StyleTabletextLeft"/>
            </w:pPr>
            <w:r w:rsidRPr="00E7062C">
              <w:t>10778</w:t>
            </w:r>
          </w:p>
        </w:tc>
        <w:tc>
          <w:tcPr>
            <w:tcW w:w="3461" w:type="dxa"/>
            <w:shd w:val="clear" w:color="auto" w:fill="auto"/>
          </w:tcPr>
          <w:p w14:paraId="00E62EB3" w14:textId="77777777" w:rsidR="00087699" w:rsidRPr="00FF621E" w:rsidRDefault="00087699" w:rsidP="00087699">
            <w:pPr>
              <w:pStyle w:val="StyleTabletextLeft"/>
            </w:pPr>
            <w:r w:rsidRPr="00FF621E">
              <w:t>WXCI</w:t>
            </w:r>
          </w:p>
        </w:tc>
        <w:tc>
          <w:tcPr>
            <w:tcW w:w="4009" w:type="dxa"/>
          </w:tcPr>
          <w:p w14:paraId="199A3C81" w14:textId="77777777" w:rsidR="00087699" w:rsidRPr="00FF621E" w:rsidRDefault="00087699" w:rsidP="00087699">
            <w:pPr>
              <w:pStyle w:val="StyleTabletextLeft"/>
            </w:pPr>
            <w:r w:rsidRPr="00FF621E">
              <w:t>VNGS (WXC)</w:t>
            </w:r>
          </w:p>
        </w:tc>
      </w:tr>
      <w:tr w:rsidR="00087699" w:rsidRPr="00870C6B" w14:paraId="73280C1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77D856A8" w14:textId="77777777" w:rsidR="00087699" w:rsidRPr="00E7062C" w:rsidRDefault="00087699" w:rsidP="00087699">
            <w:pPr>
              <w:pStyle w:val="StyleTabletextLeft"/>
            </w:pPr>
            <w:r w:rsidRPr="00E7062C">
              <w:t>5-067-6</w:t>
            </w:r>
          </w:p>
        </w:tc>
        <w:tc>
          <w:tcPr>
            <w:tcW w:w="909" w:type="dxa"/>
            <w:shd w:val="clear" w:color="auto" w:fill="auto"/>
          </w:tcPr>
          <w:p w14:paraId="41816E4E" w14:textId="77777777" w:rsidR="00087699" w:rsidRPr="00E7062C" w:rsidRDefault="00087699" w:rsidP="00087699">
            <w:pPr>
              <w:pStyle w:val="StyleTabletextLeft"/>
            </w:pPr>
            <w:r w:rsidRPr="00E7062C">
              <w:t>10782</w:t>
            </w:r>
          </w:p>
        </w:tc>
        <w:tc>
          <w:tcPr>
            <w:tcW w:w="3461" w:type="dxa"/>
            <w:shd w:val="clear" w:color="auto" w:fill="auto"/>
          </w:tcPr>
          <w:p w14:paraId="1D71892B" w14:textId="77777777" w:rsidR="00087699" w:rsidRPr="00FF621E" w:rsidRDefault="00087699" w:rsidP="00087699">
            <w:pPr>
              <w:pStyle w:val="StyleTabletextLeft"/>
            </w:pPr>
            <w:r w:rsidRPr="00FF621E">
              <w:t>Mobile Lab</w:t>
            </w:r>
          </w:p>
        </w:tc>
        <w:tc>
          <w:tcPr>
            <w:tcW w:w="4009" w:type="dxa"/>
          </w:tcPr>
          <w:p w14:paraId="27A80081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870C6B" w14:paraId="45A6A2F2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62647CCF" w14:textId="77777777" w:rsidR="00087699" w:rsidRPr="00E7062C" w:rsidRDefault="00087699" w:rsidP="00087699">
            <w:pPr>
              <w:pStyle w:val="StyleTabletextLeft"/>
            </w:pPr>
            <w:r w:rsidRPr="00E7062C">
              <w:t>5-067-7</w:t>
            </w:r>
          </w:p>
        </w:tc>
        <w:tc>
          <w:tcPr>
            <w:tcW w:w="909" w:type="dxa"/>
            <w:shd w:val="clear" w:color="auto" w:fill="auto"/>
          </w:tcPr>
          <w:p w14:paraId="441502B7" w14:textId="77777777" w:rsidR="00087699" w:rsidRPr="00E7062C" w:rsidRDefault="00087699" w:rsidP="00087699">
            <w:pPr>
              <w:pStyle w:val="StyleTabletextLeft"/>
            </w:pPr>
            <w:r w:rsidRPr="00E7062C">
              <w:t>10783</w:t>
            </w:r>
          </w:p>
        </w:tc>
        <w:tc>
          <w:tcPr>
            <w:tcW w:w="3461" w:type="dxa"/>
            <w:shd w:val="clear" w:color="auto" w:fill="auto"/>
          </w:tcPr>
          <w:p w14:paraId="7516076F" w14:textId="77777777" w:rsidR="00087699" w:rsidRPr="00FF621E" w:rsidRDefault="00087699" w:rsidP="00087699">
            <w:pPr>
              <w:pStyle w:val="StyleTabletextLeft"/>
            </w:pPr>
            <w:r w:rsidRPr="00FF621E">
              <w:t>Mobile Lab</w:t>
            </w:r>
          </w:p>
        </w:tc>
        <w:tc>
          <w:tcPr>
            <w:tcW w:w="4009" w:type="dxa"/>
          </w:tcPr>
          <w:p w14:paraId="69282F2C" w14:textId="77777777" w:rsidR="00087699" w:rsidRPr="00FF621E" w:rsidRDefault="00087699" w:rsidP="00087699">
            <w:pPr>
              <w:pStyle w:val="StyleTabletextLeft"/>
            </w:pPr>
            <w:r w:rsidRPr="00FF621E">
              <w:t>Spark New Zealand Mobile</w:t>
            </w:r>
          </w:p>
        </w:tc>
      </w:tr>
      <w:tr w:rsidR="00087699" w:rsidRPr="001215D3" w14:paraId="58A1E596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4C5F056" w14:textId="1E50AF44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Швеция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SUP</w:t>
            </w:r>
          </w:p>
        </w:tc>
      </w:tr>
      <w:tr w:rsidR="00087699" w:rsidRPr="00870C6B" w14:paraId="06B3BACE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55F19D3B" w14:textId="77777777" w:rsidR="00087699" w:rsidRPr="00E7062C" w:rsidRDefault="00087699" w:rsidP="00087699">
            <w:pPr>
              <w:pStyle w:val="StyleTabletextLeft"/>
            </w:pPr>
            <w:r w:rsidRPr="00E7062C">
              <w:t>2-082-7</w:t>
            </w:r>
          </w:p>
        </w:tc>
        <w:tc>
          <w:tcPr>
            <w:tcW w:w="909" w:type="dxa"/>
            <w:shd w:val="clear" w:color="auto" w:fill="auto"/>
          </w:tcPr>
          <w:p w14:paraId="3129D64C" w14:textId="77777777" w:rsidR="00087699" w:rsidRPr="00E7062C" w:rsidRDefault="00087699" w:rsidP="00087699">
            <w:pPr>
              <w:pStyle w:val="StyleTabletextLeft"/>
            </w:pPr>
            <w:r w:rsidRPr="00E7062C">
              <w:t>4759</w:t>
            </w:r>
          </w:p>
        </w:tc>
        <w:tc>
          <w:tcPr>
            <w:tcW w:w="3461" w:type="dxa"/>
            <w:shd w:val="clear" w:color="auto" w:fill="auto"/>
          </w:tcPr>
          <w:p w14:paraId="2D0EF0BC" w14:textId="77777777" w:rsidR="00087699" w:rsidRPr="00FF621E" w:rsidRDefault="00087699" w:rsidP="00087699">
            <w:pPr>
              <w:pStyle w:val="StyleTabletextLeft"/>
            </w:pPr>
            <w:r w:rsidRPr="00FF621E">
              <w:t>STHTELINT-1 (Stockholm)</w:t>
            </w:r>
          </w:p>
        </w:tc>
        <w:tc>
          <w:tcPr>
            <w:tcW w:w="4009" w:type="dxa"/>
          </w:tcPr>
          <w:p w14:paraId="31362EF2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IP-Only Telecommunication Networks AB</w:t>
            </w:r>
          </w:p>
        </w:tc>
      </w:tr>
      <w:tr w:rsidR="00087699" w:rsidRPr="00870C6B" w14:paraId="6281B2D5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38122FDA" w14:textId="77777777" w:rsidR="00087699" w:rsidRPr="00E7062C" w:rsidRDefault="00087699" w:rsidP="00087699">
            <w:pPr>
              <w:pStyle w:val="StyleTabletextLeft"/>
            </w:pPr>
            <w:r w:rsidRPr="00E7062C">
              <w:t>2-194-0</w:t>
            </w:r>
          </w:p>
        </w:tc>
        <w:tc>
          <w:tcPr>
            <w:tcW w:w="909" w:type="dxa"/>
            <w:shd w:val="clear" w:color="auto" w:fill="auto"/>
          </w:tcPr>
          <w:p w14:paraId="2CC28ED2" w14:textId="77777777" w:rsidR="00087699" w:rsidRPr="00E7062C" w:rsidRDefault="00087699" w:rsidP="00087699">
            <w:pPr>
              <w:pStyle w:val="StyleTabletextLeft"/>
            </w:pPr>
            <w:r w:rsidRPr="00E7062C">
              <w:t>5648</w:t>
            </w:r>
          </w:p>
        </w:tc>
        <w:tc>
          <w:tcPr>
            <w:tcW w:w="3461" w:type="dxa"/>
            <w:shd w:val="clear" w:color="auto" w:fill="auto"/>
          </w:tcPr>
          <w:p w14:paraId="3EEDD2D9" w14:textId="77777777" w:rsidR="00087699" w:rsidRPr="00FF621E" w:rsidRDefault="00087699" w:rsidP="00087699">
            <w:pPr>
              <w:pStyle w:val="StyleTabletextLeft"/>
            </w:pPr>
            <w:r w:rsidRPr="00FF621E">
              <w:t>SOLTELINT-1 (Sollefteå)</w:t>
            </w:r>
          </w:p>
        </w:tc>
        <w:tc>
          <w:tcPr>
            <w:tcW w:w="4009" w:type="dxa"/>
          </w:tcPr>
          <w:p w14:paraId="44BEB064" w14:textId="77777777" w:rsidR="00087699" w:rsidRPr="00C433CD" w:rsidRDefault="00087699" w:rsidP="00087699">
            <w:pPr>
              <w:pStyle w:val="StyleTabletextLeft"/>
              <w:rPr>
                <w:lang w:val="en-GB"/>
              </w:rPr>
            </w:pPr>
            <w:r w:rsidRPr="00C433CD">
              <w:rPr>
                <w:lang w:val="en-GB"/>
              </w:rPr>
              <w:t>IP-Only Telecommunication Networks AB</w:t>
            </w:r>
          </w:p>
        </w:tc>
      </w:tr>
      <w:tr w:rsidR="00087699" w:rsidRPr="001215D3" w14:paraId="0B252BD9" w14:textId="77777777" w:rsidTr="00087699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14:paraId="24B692A9" w14:textId="47EE4FB4" w:rsidR="00087699" w:rsidRPr="001215D3" w:rsidRDefault="002E4310" w:rsidP="00087699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Соединенные Штаты</w:t>
            </w:r>
            <w:r w:rsidR="00142214">
              <w:rPr>
                <w:b/>
                <w:bCs/>
              </w:rPr>
              <w:t>     </w:t>
            </w:r>
            <w:r w:rsidR="00087699" w:rsidRPr="001215D3">
              <w:rPr>
                <w:b/>
                <w:bCs/>
              </w:rPr>
              <w:t>SUP</w:t>
            </w:r>
          </w:p>
        </w:tc>
      </w:tr>
      <w:tr w:rsidR="00087699" w:rsidRPr="00870C6B" w14:paraId="4D706DC6" w14:textId="77777777" w:rsidTr="00087699">
        <w:trPr>
          <w:cantSplit/>
          <w:trHeight w:val="240"/>
        </w:trPr>
        <w:tc>
          <w:tcPr>
            <w:tcW w:w="909" w:type="dxa"/>
            <w:shd w:val="clear" w:color="auto" w:fill="auto"/>
          </w:tcPr>
          <w:p w14:paraId="2C0FDE21" w14:textId="77777777" w:rsidR="00087699" w:rsidRPr="00E7062C" w:rsidRDefault="00087699" w:rsidP="00087699">
            <w:pPr>
              <w:pStyle w:val="StyleTabletextLeft"/>
            </w:pPr>
            <w:r w:rsidRPr="00E7062C">
              <w:t>3-195-5</w:t>
            </w:r>
          </w:p>
        </w:tc>
        <w:tc>
          <w:tcPr>
            <w:tcW w:w="909" w:type="dxa"/>
            <w:shd w:val="clear" w:color="auto" w:fill="auto"/>
          </w:tcPr>
          <w:p w14:paraId="77C95799" w14:textId="77777777" w:rsidR="00087699" w:rsidRPr="00E7062C" w:rsidRDefault="00087699" w:rsidP="00087699">
            <w:pPr>
              <w:pStyle w:val="StyleTabletextLeft"/>
            </w:pPr>
            <w:r w:rsidRPr="00E7062C">
              <w:t>7709</w:t>
            </w:r>
          </w:p>
        </w:tc>
        <w:tc>
          <w:tcPr>
            <w:tcW w:w="3461" w:type="dxa"/>
            <w:shd w:val="clear" w:color="auto" w:fill="auto"/>
          </w:tcPr>
          <w:p w14:paraId="023290F5" w14:textId="77777777" w:rsidR="00087699" w:rsidRPr="00FF621E" w:rsidRDefault="00087699" w:rsidP="00087699">
            <w:pPr>
              <w:pStyle w:val="StyleTabletextLeft"/>
            </w:pPr>
            <w:r w:rsidRPr="00FF621E">
              <w:t>Worcester, MA</w:t>
            </w:r>
          </w:p>
        </w:tc>
        <w:tc>
          <w:tcPr>
            <w:tcW w:w="4009" w:type="dxa"/>
          </w:tcPr>
          <w:p w14:paraId="68EFAA98" w14:textId="77777777" w:rsidR="00087699" w:rsidRPr="00FF621E" w:rsidRDefault="00087699" w:rsidP="00087699">
            <w:pPr>
              <w:pStyle w:val="StyleTabletextLeft"/>
            </w:pPr>
            <w:r w:rsidRPr="00FF621E">
              <w:t>CTC Communications Corp</w:t>
            </w:r>
          </w:p>
        </w:tc>
      </w:tr>
    </w:tbl>
    <w:p w14:paraId="7175742A" w14:textId="77777777" w:rsidR="00262C37" w:rsidRPr="0009008F" w:rsidRDefault="00262C37" w:rsidP="007B7D34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rFonts w:asciiTheme="minorHAnsi" w:hAnsiTheme="minorHAnsi"/>
          <w:position w:val="6"/>
          <w:sz w:val="16"/>
          <w:szCs w:val="16"/>
          <w:lang w:val="ru-RU"/>
        </w:rPr>
      </w:pPr>
      <w:r w:rsidRPr="0009008F">
        <w:rPr>
          <w:rFonts w:asciiTheme="minorHAnsi" w:hAnsiTheme="minorHAnsi"/>
          <w:position w:val="6"/>
          <w:sz w:val="16"/>
          <w:szCs w:val="16"/>
          <w:lang w:val="ru-RU"/>
        </w:rPr>
        <w:t>____________</w:t>
      </w:r>
    </w:p>
    <w:p w14:paraId="6BD9597C" w14:textId="489594A9" w:rsidR="0077000B" w:rsidRDefault="00262C37" w:rsidP="007B7D3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sz w:val="16"/>
          <w:szCs w:val="16"/>
          <w:lang w:val="ru-RU"/>
        </w:rPr>
      </w:pPr>
      <w:r w:rsidRPr="0009008F">
        <w:rPr>
          <w:rFonts w:asciiTheme="minorHAnsi" w:hAnsiTheme="minorHAnsi"/>
          <w:sz w:val="16"/>
          <w:szCs w:val="16"/>
          <w:lang w:val="ru-RU"/>
        </w:rPr>
        <w:t>ISPC:</w:t>
      </w:r>
      <w:r w:rsidRPr="0009008F">
        <w:rPr>
          <w:rFonts w:asciiTheme="minorHAnsi" w:hAnsiTheme="minorHAnsi"/>
          <w:sz w:val="16"/>
          <w:szCs w:val="16"/>
          <w:lang w:val="ru-RU"/>
        </w:rPr>
        <w:tab/>
        <w:t>Коды пунктов международной сигнализации</w:t>
      </w:r>
      <w:r w:rsidRPr="0009008F">
        <w:rPr>
          <w:rFonts w:asciiTheme="minorHAnsi" w:hAnsiTheme="minorHAnsi"/>
          <w:sz w:val="16"/>
          <w:szCs w:val="16"/>
          <w:lang w:val="ru-RU"/>
        </w:rPr>
        <w:br/>
      </w:r>
      <w:r w:rsidRPr="0009008F">
        <w:rPr>
          <w:rFonts w:asciiTheme="minorHAnsi" w:hAnsiTheme="minorHAnsi"/>
          <w:sz w:val="16"/>
          <w:szCs w:val="16"/>
          <w:lang w:val="ru-RU"/>
        </w:rPr>
        <w:tab/>
        <w:t>International Signalling Point Codes</w:t>
      </w:r>
      <w:bookmarkEnd w:id="186"/>
      <w:bookmarkEnd w:id="187"/>
      <w:bookmarkEnd w:id="188"/>
    </w:p>
    <w:p w14:paraId="727B19E5" w14:textId="77777777" w:rsidR="00585776" w:rsidRPr="00B9163E" w:rsidRDefault="00585776" w:rsidP="007B7D34">
      <w:pPr>
        <w:pStyle w:val="Heading20"/>
        <w:keepLines/>
        <w:spacing w:before="1080"/>
        <w:rPr>
          <w:lang w:val="ru-RU"/>
        </w:rPr>
      </w:pPr>
      <w:bookmarkStart w:id="191" w:name="_Toc352940523"/>
      <w:bookmarkStart w:id="192" w:name="_Toc354053860"/>
      <w:bookmarkStart w:id="193" w:name="_Toc355708886"/>
      <w:r w:rsidRPr="00B9163E">
        <w:rPr>
          <w:lang w:val="ru-RU"/>
        </w:rPr>
        <w:lastRenderedPageBreak/>
        <w:t>Национальный план нумерации</w:t>
      </w:r>
      <w:r w:rsidRPr="00B9163E">
        <w:rPr>
          <w:lang w:val="ru-RU"/>
        </w:rPr>
        <w:br/>
        <w:t>(согласно Рекомендации МСЭ-Т E.129 (01/2013))</w:t>
      </w:r>
      <w:bookmarkEnd w:id="191"/>
      <w:bookmarkEnd w:id="192"/>
      <w:bookmarkEnd w:id="193"/>
    </w:p>
    <w:p w14:paraId="779D5681" w14:textId="77777777" w:rsidR="00585776" w:rsidRPr="00B9163E" w:rsidRDefault="00585776" w:rsidP="007B7D34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194" w:name="_Toc36875244"/>
      <w:bookmarkStart w:id="195" w:name="_Toc352940524"/>
      <w:bookmarkStart w:id="196" w:name="_Toc354053861"/>
      <w:bookmarkStart w:id="197" w:name="_Toc355708887"/>
      <w:r w:rsidRPr="00B9163E">
        <w:rPr>
          <w:rFonts w:asciiTheme="minorHAnsi" w:hAnsiTheme="minorHAnsi"/>
          <w:lang w:val="ru-RU"/>
        </w:rPr>
        <w:t>Веб-страница</w:t>
      </w:r>
      <w:r w:rsidRPr="00B9163E">
        <w:rPr>
          <w:lang w:val="ru-RU"/>
        </w:rPr>
        <w:t>:</w:t>
      </w:r>
      <w:bookmarkEnd w:id="194"/>
      <w:r w:rsidRPr="00B9163E">
        <w:rPr>
          <w:lang w:val="ru-RU"/>
        </w:rPr>
        <w:t xml:space="preserve"> </w:t>
      </w:r>
      <w:hyperlink r:id="rId34" w:history="1">
        <w:r w:rsidRPr="00B9163E">
          <w:rPr>
            <w:rStyle w:val="Hyperlink"/>
            <w:lang w:val="ru-RU"/>
          </w:rPr>
          <w:t>www.itu.int/itu-t/inr/nnp/index.html</w:t>
        </w:r>
        <w:bookmarkEnd w:id="195"/>
        <w:bookmarkEnd w:id="196"/>
        <w:bookmarkEnd w:id="197"/>
      </w:hyperlink>
    </w:p>
    <w:p w14:paraId="6A0C9DDA" w14:textId="77777777" w:rsidR="00585776" w:rsidRPr="00B9163E" w:rsidRDefault="00585776" w:rsidP="007B7D34">
      <w:pPr>
        <w:spacing w:before="240"/>
        <w:rPr>
          <w:lang w:val="ru-RU"/>
        </w:rPr>
      </w:pPr>
      <w:r w:rsidRPr="00B9163E">
        <w:rPr>
          <w:lang w:val="ru-RU"/>
        </w:rPr>
        <w:t>Администрациям предлагается уведомлять МСЭ об изменениях в своих национальных планах нумерации или размещать пояснения, а также информацию о лицах для контактов на своих относящихся к национальному плану нумерации веб-страницах, с тем чтобы информация, которая будет доступной всем администрациям/ПЭО и поставщикам услуг бесплатно, могла быть размещена на веб-сайте МСЭ-Т.</w:t>
      </w:r>
    </w:p>
    <w:p w14:paraId="0110B24E" w14:textId="2E09CE7C" w:rsidR="00585776" w:rsidRPr="00B9163E" w:rsidRDefault="00585776" w:rsidP="00E23DAC">
      <w:pPr>
        <w:rPr>
          <w:lang w:val="ru-RU"/>
        </w:rPr>
      </w:pPr>
      <w:r w:rsidRPr="00B9163E">
        <w:rPr>
          <w:lang w:val="ru-RU"/>
        </w:rPr>
        <w:t xml:space="preserve">Убедительно просим администрации использовать на своих посвященных нумерации веб-сайтах и при отправке информации в БСЭ МСЭ (эл. почта: </w:t>
      </w:r>
      <w:hyperlink r:id="rId35" w:history="1">
        <w:r w:rsidRPr="00B9163E">
          <w:rPr>
            <w:rStyle w:val="Hyperlink"/>
            <w:lang w:val="ru-RU"/>
          </w:rPr>
          <w:t>tsbtson@itu.int</w:t>
        </w:r>
      </w:hyperlink>
      <w:r w:rsidRPr="00B9163E">
        <w:rPr>
          <w:lang w:val="ru-RU"/>
        </w:rPr>
        <w:t>) формат, описанный в Рекомендации МСЭ-Т E.129. Напоминаем, что администрации несут ответственность за своевременное обновление этой информации.</w:t>
      </w:r>
    </w:p>
    <w:p w14:paraId="78950258" w14:textId="408F65A5" w:rsidR="00585776" w:rsidRPr="00B9163E" w:rsidRDefault="00585776" w:rsidP="00180868">
      <w:pPr>
        <w:spacing w:after="120"/>
        <w:rPr>
          <w:lang w:val="ru-RU"/>
        </w:rPr>
      </w:pPr>
      <w:r w:rsidRPr="00B9163E">
        <w:rPr>
          <w:lang w:val="ru-RU"/>
        </w:rPr>
        <w:t>В период с 1</w:t>
      </w:r>
      <w:r w:rsidR="00180868">
        <w:rPr>
          <w:lang w:val="ru-RU"/>
        </w:rPr>
        <w:t> но</w:t>
      </w:r>
      <w:r>
        <w:rPr>
          <w:lang w:val="ru-RU"/>
        </w:rPr>
        <w:t>ября</w:t>
      </w:r>
      <w:r w:rsidRPr="00B9163E">
        <w:rPr>
          <w:lang w:val="ru-RU"/>
        </w:rPr>
        <w:t xml:space="preserve"> 201</w:t>
      </w:r>
      <w:r>
        <w:rPr>
          <w:lang w:val="ru-RU"/>
        </w:rPr>
        <w:t>6 </w:t>
      </w:r>
      <w:r w:rsidRPr="00B9163E">
        <w:rPr>
          <w:lang w:val="ru-RU"/>
        </w:rPr>
        <w:t>года следующие страны обновили на нашем сайте свои национальные планы нумерации: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585776" w:rsidRPr="00B9163E" w14:paraId="4F729D98" w14:textId="77777777" w:rsidTr="00797B8C">
        <w:trPr>
          <w:jc w:val="center"/>
        </w:trPr>
        <w:tc>
          <w:tcPr>
            <w:tcW w:w="4875" w:type="dxa"/>
            <w:hideMark/>
          </w:tcPr>
          <w:p w14:paraId="0787EA07" w14:textId="77777777" w:rsidR="00585776" w:rsidRPr="00B9163E" w:rsidRDefault="00585776" w:rsidP="007B7D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14:paraId="0429B788" w14:textId="77777777" w:rsidR="00585776" w:rsidRPr="00B9163E" w:rsidRDefault="00585776" w:rsidP="007B7D3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B9163E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 (CC)</w:t>
            </w:r>
          </w:p>
        </w:tc>
      </w:tr>
      <w:tr w:rsidR="00180868" w:rsidRPr="00B9163E" w14:paraId="6EA5F01E" w14:textId="77777777" w:rsidTr="00797B8C">
        <w:trPr>
          <w:jc w:val="center"/>
        </w:trPr>
        <w:tc>
          <w:tcPr>
            <w:tcW w:w="4875" w:type="dxa"/>
          </w:tcPr>
          <w:p w14:paraId="7B14AB1A" w14:textId="477C385A" w:rsidR="00180868" w:rsidRPr="00180868" w:rsidRDefault="00180868" w:rsidP="00180868">
            <w:pPr>
              <w:spacing w:before="40" w:after="40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Тринидад и Тобаго</w:t>
            </w:r>
          </w:p>
        </w:tc>
        <w:tc>
          <w:tcPr>
            <w:tcW w:w="3630" w:type="dxa"/>
          </w:tcPr>
          <w:p w14:paraId="62F5114F" w14:textId="6EEEA071" w:rsidR="00180868" w:rsidRPr="00B9163E" w:rsidRDefault="00180868" w:rsidP="00180868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Theme="minorHAnsi" w:hAnsiTheme="minorHAnsi"/>
              </w:rPr>
              <w:t>+1 868</w:t>
            </w:r>
          </w:p>
        </w:tc>
      </w:tr>
    </w:tbl>
    <w:p w14:paraId="5E1F5134" w14:textId="77777777" w:rsidR="00585776" w:rsidRPr="00731E26" w:rsidRDefault="00585776" w:rsidP="007B7D3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rFonts w:asciiTheme="minorHAnsi" w:hAnsiTheme="minorHAnsi"/>
          <w:b/>
          <w:bCs/>
          <w:sz w:val="18"/>
          <w:szCs w:val="18"/>
          <w:shd w:val="pct15" w:color="auto" w:fill="FFFFFF"/>
          <w:lang w:val="ru-RU"/>
        </w:rPr>
      </w:pPr>
    </w:p>
    <w:sectPr w:rsidR="00585776" w:rsidRPr="00731E26" w:rsidSect="00CE6D84">
      <w:footerReference w:type="first" r:id="rId3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65983" w14:textId="77777777" w:rsidR="00087699" w:rsidRDefault="00087699">
      <w:r>
        <w:separator/>
      </w:r>
    </w:p>
  </w:endnote>
  <w:endnote w:type="continuationSeparator" w:id="0">
    <w:p w14:paraId="1C793F52" w14:textId="77777777" w:rsidR="00087699" w:rsidRDefault="00087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087699" w:rsidRPr="007F091C" w14:paraId="5179AD55" w14:textId="77777777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0B204357" w14:textId="77777777" w:rsidR="00087699" w:rsidRDefault="00087699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6FC41C2C" w14:textId="77777777" w:rsidR="00087699" w:rsidRPr="007F091C" w:rsidRDefault="00087699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5DADD8EE" wp14:editId="7167FFF8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FB7EB4" w14:textId="77777777" w:rsidR="00087699" w:rsidRPr="00F30F75" w:rsidRDefault="00087699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087699" w:rsidRPr="007F091C" w14:paraId="7CFACEB5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6CF4901A" w14:textId="77777777" w:rsidR="00087699" w:rsidRPr="007F091C" w:rsidRDefault="00087699" w:rsidP="00A06B2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1D15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E1D15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7D49381E" w14:textId="77777777" w:rsidR="00087699" w:rsidRPr="00ED524D" w:rsidRDefault="00087699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CD8E0AD" w14:textId="77777777" w:rsidR="00087699" w:rsidRPr="00247715" w:rsidRDefault="00087699" w:rsidP="00A06B24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087699" w:rsidRPr="007F091C" w14:paraId="7268121F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3E73F229" w14:textId="77777777" w:rsidR="00087699" w:rsidRPr="00ED524D" w:rsidRDefault="00087699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11DE1B2" w14:textId="77777777" w:rsidR="00087699" w:rsidRPr="007F091C" w:rsidRDefault="00087699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8E1D15"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8E1D15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1D8C32C4" w14:textId="77777777" w:rsidR="00087699" w:rsidRPr="00247715" w:rsidRDefault="00087699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E1D15" w:rsidRPr="007F091C" w14:paraId="628C644E" w14:textId="77777777" w:rsidTr="00A77C5C">
      <w:trPr>
        <w:cantSplit/>
        <w:jc w:val="center"/>
      </w:trPr>
      <w:tc>
        <w:tcPr>
          <w:tcW w:w="1761" w:type="dxa"/>
          <w:shd w:val="clear" w:color="auto" w:fill="4C4C4C"/>
        </w:tcPr>
        <w:p w14:paraId="15EFA6CB" w14:textId="77777777" w:rsidR="008E1D15" w:rsidRPr="007F091C" w:rsidRDefault="008E1D15" w:rsidP="008E1D1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</w:t>
          </w:r>
          <w:r>
            <w:rPr>
              <w:color w:val="FFFFFF"/>
              <w:lang w:val="es-ES_tradnl"/>
            </w:rPr>
            <w:t>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>
            <w:rPr>
              <w:noProof/>
              <w:color w:val="FFFFFF"/>
              <w:lang w:val="es-ES_tradnl"/>
            </w:rPr>
            <w:t>1113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25DE771D" w14:textId="77777777" w:rsidR="008E1D15" w:rsidRPr="00ED524D" w:rsidRDefault="008E1D15" w:rsidP="008E1D15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3EF0FD32" w14:textId="77777777" w:rsidR="008E1D15" w:rsidRPr="00247715" w:rsidRDefault="008E1D15" w:rsidP="008E1D15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414DC" w14:textId="77777777" w:rsidR="00087699" w:rsidRDefault="00087699">
      <w:r>
        <w:separator/>
      </w:r>
    </w:p>
  </w:footnote>
  <w:footnote w:type="continuationSeparator" w:id="0">
    <w:p w14:paraId="78DE98C6" w14:textId="77777777" w:rsidR="00087699" w:rsidRDefault="00087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4D679" w14:textId="77777777" w:rsidR="00087699" w:rsidRDefault="000876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5CDB8" w14:textId="77777777" w:rsidR="00087699" w:rsidRDefault="000876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38B9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822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B01E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587A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1EF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4A3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F4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EED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483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E00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4B77D3"/>
    <w:multiLevelType w:val="hybridMultilevel"/>
    <w:tmpl w:val="43104D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A1A5BF1"/>
    <w:multiLevelType w:val="hybridMultilevel"/>
    <w:tmpl w:val="01883E8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4DF5F5D"/>
    <w:multiLevelType w:val="hybridMultilevel"/>
    <w:tmpl w:val="00F077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4"/>
  </w:num>
  <w:num w:numId="4">
    <w:abstractNumId w:val="18"/>
  </w:num>
  <w:num w:numId="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7">
    <w:abstractNumId w:val="35"/>
  </w:num>
  <w:num w:numId="8">
    <w:abstractNumId w:val="17"/>
  </w:num>
  <w:num w:numId="9">
    <w:abstractNumId w:val="9"/>
  </w:num>
  <w:num w:numId="10">
    <w:abstractNumId w:val="29"/>
  </w:num>
  <w:num w:numId="11">
    <w:abstractNumId w:val="22"/>
  </w:num>
  <w:num w:numId="12">
    <w:abstractNumId w:val="34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3"/>
  </w:num>
  <w:num w:numId="23">
    <w:abstractNumId w:val="19"/>
  </w:num>
  <w:num w:numId="24">
    <w:abstractNumId w:val="37"/>
  </w:num>
  <w:num w:numId="25">
    <w:abstractNumId w:val="31"/>
  </w:num>
  <w:num w:numId="26">
    <w:abstractNumId w:val="36"/>
  </w:num>
  <w:num w:numId="27">
    <w:abstractNumId w:val="33"/>
  </w:num>
  <w:num w:numId="28">
    <w:abstractNumId w:val="11"/>
  </w:num>
  <w:num w:numId="2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0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3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32">
    <w:abstractNumId w:val="26"/>
  </w:num>
  <w:num w:numId="33">
    <w:abstractNumId w:val="15"/>
  </w:num>
  <w:num w:numId="34">
    <w:abstractNumId w:val="30"/>
  </w:num>
  <w:num w:numId="3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5"/>
  </w:num>
  <w:num w:numId="38">
    <w:abstractNumId w:val="28"/>
  </w:num>
  <w:num w:numId="39">
    <w:abstractNumId w:val="21"/>
  </w:num>
  <w:num w:numId="40">
    <w:abstractNumId w:val="24"/>
  </w:num>
  <w:num w:numId="41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2">
    <w:abstractNumId w:val="38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27"/>
  </w:num>
  <w:num w:numId="46">
    <w:abstractNumId w:val="20"/>
  </w:num>
  <w:num w:numId="47">
    <w:abstractNumId w:val="16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nullina, Rimma">
    <w15:presenceInfo w15:providerId="AD" w15:userId="S-1-5-21-8740799-900759487-1415713722-43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FR" w:vendorID="64" w:dllVersion="131078" w:nlCheck="1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4E46"/>
    <w:rsid w:val="00005B6E"/>
    <w:rsid w:val="00005FBB"/>
    <w:rsid w:val="00006197"/>
    <w:rsid w:val="00006D54"/>
    <w:rsid w:val="0000712A"/>
    <w:rsid w:val="000071FA"/>
    <w:rsid w:val="0000729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1581"/>
    <w:rsid w:val="00012BA9"/>
    <w:rsid w:val="00012E06"/>
    <w:rsid w:val="000136BD"/>
    <w:rsid w:val="0001371D"/>
    <w:rsid w:val="00013949"/>
    <w:rsid w:val="0001397E"/>
    <w:rsid w:val="00013BF3"/>
    <w:rsid w:val="00013FDF"/>
    <w:rsid w:val="00014025"/>
    <w:rsid w:val="00014125"/>
    <w:rsid w:val="00014938"/>
    <w:rsid w:val="000153F9"/>
    <w:rsid w:val="000154D0"/>
    <w:rsid w:val="00015773"/>
    <w:rsid w:val="00015ADA"/>
    <w:rsid w:val="00015DF8"/>
    <w:rsid w:val="00016004"/>
    <w:rsid w:val="00016962"/>
    <w:rsid w:val="000169CF"/>
    <w:rsid w:val="00016A8C"/>
    <w:rsid w:val="00016EA6"/>
    <w:rsid w:val="00016F0D"/>
    <w:rsid w:val="00017637"/>
    <w:rsid w:val="00017CF9"/>
    <w:rsid w:val="00017FF2"/>
    <w:rsid w:val="000200B1"/>
    <w:rsid w:val="00020364"/>
    <w:rsid w:val="000203CE"/>
    <w:rsid w:val="00020760"/>
    <w:rsid w:val="00020A03"/>
    <w:rsid w:val="00020B61"/>
    <w:rsid w:val="00020E56"/>
    <w:rsid w:val="00020FC6"/>
    <w:rsid w:val="0002136B"/>
    <w:rsid w:val="00021CC1"/>
    <w:rsid w:val="000220D0"/>
    <w:rsid w:val="000229C4"/>
    <w:rsid w:val="00022CC2"/>
    <w:rsid w:val="00023040"/>
    <w:rsid w:val="0002457B"/>
    <w:rsid w:val="0002470D"/>
    <w:rsid w:val="00024830"/>
    <w:rsid w:val="00024B07"/>
    <w:rsid w:val="00024E49"/>
    <w:rsid w:val="0002552F"/>
    <w:rsid w:val="0002574A"/>
    <w:rsid w:val="00025D8E"/>
    <w:rsid w:val="00025E62"/>
    <w:rsid w:val="0002633B"/>
    <w:rsid w:val="00026405"/>
    <w:rsid w:val="00026537"/>
    <w:rsid w:val="00026812"/>
    <w:rsid w:val="00026A8A"/>
    <w:rsid w:val="00026B14"/>
    <w:rsid w:val="00026BD6"/>
    <w:rsid w:val="00027674"/>
    <w:rsid w:val="000277DC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3689"/>
    <w:rsid w:val="0003436B"/>
    <w:rsid w:val="0003486D"/>
    <w:rsid w:val="00034905"/>
    <w:rsid w:val="000351B9"/>
    <w:rsid w:val="00035977"/>
    <w:rsid w:val="00035A42"/>
    <w:rsid w:val="000361BE"/>
    <w:rsid w:val="00036475"/>
    <w:rsid w:val="00036A10"/>
    <w:rsid w:val="00036D71"/>
    <w:rsid w:val="000371B9"/>
    <w:rsid w:val="00037407"/>
    <w:rsid w:val="00040160"/>
    <w:rsid w:val="0004036D"/>
    <w:rsid w:val="00040639"/>
    <w:rsid w:val="00040DCC"/>
    <w:rsid w:val="00040E3D"/>
    <w:rsid w:val="00041498"/>
    <w:rsid w:val="00041772"/>
    <w:rsid w:val="000417A7"/>
    <w:rsid w:val="00041B2A"/>
    <w:rsid w:val="00041E5E"/>
    <w:rsid w:val="00041E9A"/>
    <w:rsid w:val="00042076"/>
    <w:rsid w:val="0004237C"/>
    <w:rsid w:val="000424BA"/>
    <w:rsid w:val="000426CE"/>
    <w:rsid w:val="00042758"/>
    <w:rsid w:val="00042890"/>
    <w:rsid w:val="00042A2A"/>
    <w:rsid w:val="00042F61"/>
    <w:rsid w:val="00043328"/>
    <w:rsid w:val="000434CE"/>
    <w:rsid w:val="0004376C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A1"/>
    <w:rsid w:val="000504F2"/>
    <w:rsid w:val="000506F7"/>
    <w:rsid w:val="000507F6"/>
    <w:rsid w:val="00050864"/>
    <w:rsid w:val="00050D55"/>
    <w:rsid w:val="00050E4F"/>
    <w:rsid w:val="00051208"/>
    <w:rsid w:val="00051213"/>
    <w:rsid w:val="00052378"/>
    <w:rsid w:val="00052706"/>
    <w:rsid w:val="00052A14"/>
    <w:rsid w:val="00052BBD"/>
    <w:rsid w:val="00052FCB"/>
    <w:rsid w:val="0005310D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3B3"/>
    <w:rsid w:val="000564A2"/>
    <w:rsid w:val="00056989"/>
    <w:rsid w:val="000575EA"/>
    <w:rsid w:val="00057689"/>
    <w:rsid w:val="000577B0"/>
    <w:rsid w:val="00057A61"/>
    <w:rsid w:val="00057F0C"/>
    <w:rsid w:val="0006007B"/>
    <w:rsid w:val="00060133"/>
    <w:rsid w:val="000603B0"/>
    <w:rsid w:val="00060A15"/>
    <w:rsid w:val="00060D1E"/>
    <w:rsid w:val="000613D8"/>
    <w:rsid w:val="00061415"/>
    <w:rsid w:val="00061438"/>
    <w:rsid w:val="00061702"/>
    <w:rsid w:val="00061B37"/>
    <w:rsid w:val="000623FE"/>
    <w:rsid w:val="0006267E"/>
    <w:rsid w:val="000630DA"/>
    <w:rsid w:val="000631E3"/>
    <w:rsid w:val="00063332"/>
    <w:rsid w:val="000634EA"/>
    <w:rsid w:val="00063883"/>
    <w:rsid w:val="000638B8"/>
    <w:rsid w:val="000639F0"/>
    <w:rsid w:val="00063FA0"/>
    <w:rsid w:val="0006429E"/>
    <w:rsid w:val="00064471"/>
    <w:rsid w:val="00064A76"/>
    <w:rsid w:val="00064E11"/>
    <w:rsid w:val="0006500E"/>
    <w:rsid w:val="00065443"/>
    <w:rsid w:val="000654E8"/>
    <w:rsid w:val="000655E1"/>
    <w:rsid w:val="00065937"/>
    <w:rsid w:val="000662EA"/>
    <w:rsid w:val="00066461"/>
    <w:rsid w:val="0006693F"/>
    <w:rsid w:val="00066FAE"/>
    <w:rsid w:val="0007057F"/>
    <w:rsid w:val="000706BF"/>
    <w:rsid w:val="000707BF"/>
    <w:rsid w:val="00070BB5"/>
    <w:rsid w:val="00070BD4"/>
    <w:rsid w:val="00070C48"/>
    <w:rsid w:val="000710A8"/>
    <w:rsid w:val="000710BB"/>
    <w:rsid w:val="00071792"/>
    <w:rsid w:val="000721A6"/>
    <w:rsid w:val="0007240C"/>
    <w:rsid w:val="00072AC7"/>
    <w:rsid w:val="00072C25"/>
    <w:rsid w:val="00073036"/>
    <w:rsid w:val="00073189"/>
    <w:rsid w:val="000731EE"/>
    <w:rsid w:val="00073D6A"/>
    <w:rsid w:val="00073F80"/>
    <w:rsid w:val="00074047"/>
    <w:rsid w:val="00074AD3"/>
    <w:rsid w:val="00075191"/>
    <w:rsid w:val="00075248"/>
    <w:rsid w:val="00075D35"/>
    <w:rsid w:val="00075E3D"/>
    <w:rsid w:val="00075E3E"/>
    <w:rsid w:val="00075F9E"/>
    <w:rsid w:val="00075FD3"/>
    <w:rsid w:val="00076007"/>
    <w:rsid w:val="000763E0"/>
    <w:rsid w:val="00076837"/>
    <w:rsid w:val="00076F33"/>
    <w:rsid w:val="00077404"/>
    <w:rsid w:val="00077782"/>
    <w:rsid w:val="0008093B"/>
    <w:rsid w:val="000812D6"/>
    <w:rsid w:val="000819C3"/>
    <w:rsid w:val="00081E45"/>
    <w:rsid w:val="000820AD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2E9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699"/>
    <w:rsid w:val="00087ABD"/>
    <w:rsid w:val="00087B51"/>
    <w:rsid w:val="0009006F"/>
    <w:rsid w:val="0009008F"/>
    <w:rsid w:val="00090640"/>
    <w:rsid w:val="000906A2"/>
    <w:rsid w:val="00090860"/>
    <w:rsid w:val="00090CE4"/>
    <w:rsid w:val="0009109A"/>
    <w:rsid w:val="00091197"/>
    <w:rsid w:val="00091C87"/>
    <w:rsid w:val="00092287"/>
    <w:rsid w:val="0009244C"/>
    <w:rsid w:val="00092B2C"/>
    <w:rsid w:val="00093155"/>
    <w:rsid w:val="000940E7"/>
    <w:rsid w:val="00094362"/>
    <w:rsid w:val="0009456D"/>
    <w:rsid w:val="00094830"/>
    <w:rsid w:val="00094B34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12"/>
    <w:rsid w:val="000A3DF2"/>
    <w:rsid w:val="000A42D7"/>
    <w:rsid w:val="000A48C1"/>
    <w:rsid w:val="000A4D64"/>
    <w:rsid w:val="000A4EDD"/>
    <w:rsid w:val="000A5071"/>
    <w:rsid w:val="000A588D"/>
    <w:rsid w:val="000A5DCC"/>
    <w:rsid w:val="000A61A6"/>
    <w:rsid w:val="000A6408"/>
    <w:rsid w:val="000A7B09"/>
    <w:rsid w:val="000A7C00"/>
    <w:rsid w:val="000A7EAD"/>
    <w:rsid w:val="000A7F2B"/>
    <w:rsid w:val="000A7FF6"/>
    <w:rsid w:val="000B0038"/>
    <w:rsid w:val="000B0247"/>
    <w:rsid w:val="000B0364"/>
    <w:rsid w:val="000B0CB1"/>
    <w:rsid w:val="000B1325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4EAC"/>
    <w:rsid w:val="000B5644"/>
    <w:rsid w:val="000B5D33"/>
    <w:rsid w:val="000B5D42"/>
    <w:rsid w:val="000B6288"/>
    <w:rsid w:val="000B6593"/>
    <w:rsid w:val="000B7073"/>
    <w:rsid w:val="000B71B4"/>
    <w:rsid w:val="000B7455"/>
    <w:rsid w:val="000B74B5"/>
    <w:rsid w:val="000B7645"/>
    <w:rsid w:val="000B7AA6"/>
    <w:rsid w:val="000C0567"/>
    <w:rsid w:val="000C0D1E"/>
    <w:rsid w:val="000C0E02"/>
    <w:rsid w:val="000C0EC2"/>
    <w:rsid w:val="000C100C"/>
    <w:rsid w:val="000C1F56"/>
    <w:rsid w:val="000C2036"/>
    <w:rsid w:val="000C211A"/>
    <w:rsid w:val="000C219A"/>
    <w:rsid w:val="000C2326"/>
    <w:rsid w:val="000C26AB"/>
    <w:rsid w:val="000C2E1F"/>
    <w:rsid w:val="000C2E2D"/>
    <w:rsid w:val="000C2E89"/>
    <w:rsid w:val="000C2FCD"/>
    <w:rsid w:val="000C36C5"/>
    <w:rsid w:val="000C3B60"/>
    <w:rsid w:val="000C3CA2"/>
    <w:rsid w:val="000C40BE"/>
    <w:rsid w:val="000C44AF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86"/>
    <w:rsid w:val="000C74BC"/>
    <w:rsid w:val="000C7535"/>
    <w:rsid w:val="000C75CF"/>
    <w:rsid w:val="000C7B9F"/>
    <w:rsid w:val="000D0201"/>
    <w:rsid w:val="000D0D1D"/>
    <w:rsid w:val="000D0F9E"/>
    <w:rsid w:val="000D0FF9"/>
    <w:rsid w:val="000D278E"/>
    <w:rsid w:val="000D27E1"/>
    <w:rsid w:val="000D2F77"/>
    <w:rsid w:val="000D3198"/>
    <w:rsid w:val="000D32C7"/>
    <w:rsid w:val="000D39F1"/>
    <w:rsid w:val="000D3DC8"/>
    <w:rsid w:val="000D3ECD"/>
    <w:rsid w:val="000D4800"/>
    <w:rsid w:val="000D48DF"/>
    <w:rsid w:val="000D4BBF"/>
    <w:rsid w:val="000D4D06"/>
    <w:rsid w:val="000D511F"/>
    <w:rsid w:val="000D5A3E"/>
    <w:rsid w:val="000D5A70"/>
    <w:rsid w:val="000D604A"/>
    <w:rsid w:val="000D614A"/>
    <w:rsid w:val="000D661B"/>
    <w:rsid w:val="000D6685"/>
    <w:rsid w:val="000D66E0"/>
    <w:rsid w:val="000D687D"/>
    <w:rsid w:val="000D6B6F"/>
    <w:rsid w:val="000D6D6C"/>
    <w:rsid w:val="000D70F7"/>
    <w:rsid w:val="000D7157"/>
    <w:rsid w:val="000D754B"/>
    <w:rsid w:val="000D7821"/>
    <w:rsid w:val="000E0211"/>
    <w:rsid w:val="000E03FF"/>
    <w:rsid w:val="000E070C"/>
    <w:rsid w:val="000E08DC"/>
    <w:rsid w:val="000E0CBE"/>
    <w:rsid w:val="000E0E2D"/>
    <w:rsid w:val="000E0E3B"/>
    <w:rsid w:val="000E1241"/>
    <w:rsid w:val="000E1B67"/>
    <w:rsid w:val="000E2181"/>
    <w:rsid w:val="000E2F8D"/>
    <w:rsid w:val="000E323C"/>
    <w:rsid w:val="000E32A3"/>
    <w:rsid w:val="000E343E"/>
    <w:rsid w:val="000E3B3F"/>
    <w:rsid w:val="000E3C3D"/>
    <w:rsid w:val="000E3EB8"/>
    <w:rsid w:val="000E4776"/>
    <w:rsid w:val="000E56F7"/>
    <w:rsid w:val="000E6410"/>
    <w:rsid w:val="000E65FD"/>
    <w:rsid w:val="000E67E7"/>
    <w:rsid w:val="000E6873"/>
    <w:rsid w:val="000E693E"/>
    <w:rsid w:val="000E6DE5"/>
    <w:rsid w:val="000E79E1"/>
    <w:rsid w:val="000E7F5A"/>
    <w:rsid w:val="000F0113"/>
    <w:rsid w:val="000F0786"/>
    <w:rsid w:val="000F0C5B"/>
    <w:rsid w:val="000F165B"/>
    <w:rsid w:val="000F1F5A"/>
    <w:rsid w:val="000F2C7A"/>
    <w:rsid w:val="000F2DF1"/>
    <w:rsid w:val="000F33E2"/>
    <w:rsid w:val="000F33EB"/>
    <w:rsid w:val="000F38C2"/>
    <w:rsid w:val="000F3902"/>
    <w:rsid w:val="000F3960"/>
    <w:rsid w:val="000F3BC2"/>
    <w:rsid w:val="000F4479"/>
    <w:rsid w:val="000F4586"/>
    <w:rsid w:val="000F4897"/>
    <w:rsid w:val="000F48F8"/>
    <w:rsid w:val="000F49CB"/>
    <w:rsid w:val="000F51AF"/>
    <w:rsid w:val="000F51E9"/>
    <w:rsid w:val="000F5200"/>
    <w:rsid w:val="000F524C"/>
    <w:rsid w:val="000F5625"/>
    <w:rsid w:val="000F569C"/>
    <w:rsid w:val="000F58F6"/>
    <w:rsid w:val="000F5D50"/>
    <w:rsid w:val="000F5E7B"/>
    <w:rsid w:val="000F60AA"/>
    <w:rsid w:val="000F66E9"/>
    <w:rsid w:val="000F672D"/>
    <w:rsid w:val="000F6A90"/>
    <w:rsid w:val="000F6B3A"/>
    <w:rsid w:val="000F6F40"/>
    <w:rsid w:val="000F77E4"/>
    <w:rsid w:val="000F7F50"/>
    <w:rsid w:val="001005BE"/>
    <w:rsid w:val="001013E2"/>
    <w:rsid w:val="001018DC"/>
    <w:rsid w:val="001019D2"/>
    <w:rsid w:val="00101E43"/>
    <w:rsid w:val="00102704"/>
    <w:rsid w:val="00102FF4"/>
    <w:rsid w:val="001030E3"/>
    <w:rsid w:val="00103755"/>
    <w:rsid w:val="00103987"/>
    <w:rsid w:val="0010412A"/>
    <w:rsid w:val="001056B7"/>
    <w:rsid w:val="001059BB"/>
    <w:rsid w:val="00105F5B"/>
    <w:rsid w:val="00106834"/>
    <w:rsid w:val="00106C38"/>
    <w:rsid w:val="0010707F"/>
    <w:rsid w:val="001073CB"/>
    <w:rsid w:val="001076C0"/>
    <w:rsid w:val="00107908"/>
    <w:rsid w:val="001079CB"/>
    <w:rsid w:val="00107CE4"/>
    <w:rsid w:val="00110085"/>
    <w:rsid w:val="00110302"/>
    <w:rsid w:val="00110853"/>
    <w:rsid w:val="001108C6"/>
    <w:rsid w:val="00110A62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161"/>
    <w:rsid w:val="00113485"/>
    <w:rsid w:val="00113A12"/>
    <w:rsid w:val="00113AFB"/>
    <w:rsid w:val="00114132"/>
    <w:rsid w:val="00114806"/>
    <w:rsid w:val="00114A95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6F98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C85"/>
    <w:rsid w:val="00122E65"/>
    <w:rsid w:val="00123360"/>
    <w:rsid w:val="00123531"/>
    <w:rsid w:val="0012355F"/>
    <w:rsid w:val="00123667"/>
    <w:rsid w:val="00124A59"/>
    <w:rsid w:val="00124BF9"/>
    <w:rsid w:val="00124CAF"/>
    <w:rsid w:val="00124EE4"/>
    <w:rsid w:val="00125221"/>
    <w:rsid w:val="0012550E"/>
    <w:rsid w:val="00125531"/>
    <w:rsid w:val="001260CC"/>
    <w:rsid w:val="00126411"/>
    <w:rsid w:val="00126577"/>
    <w:rsid w:val="001268C2"/>
    <w:rsid w:val="0012695E"/>
    <w:rsid w:val="00127106"/>
    <w:rsid w:val="00127180"/>
    <w:rsid w:val="001271F8"/>
    <w:rsid w:val="001272A5"/>
    <w:rsid w:val="00127319"/>
    <w:rsid w:val="00127448"/>
    <w:rsid w:val="00127F77"/>
    <w:rsid w:val="00130430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89D"/>
    <w:rsid w:val="00141B28"/>
    <w:rsid w:val="00141B47"/>
    <w:rsid w:val="00141C7B"/>
    <w:rsid w:val="00141DFD"/>
    <w:rsid w:val="00141F46"/>
    <w:rsid w:val="00141FEC"/>
    <w:rsid w:val="0014209E"/>
    <w:rsid w:val="00142214"/>
    <w:rsid w:val="00142320"/>
    <w:rsid w:val="00142DC8"/>
    <w:rsid w:val="0014308F"/>
    <w:rsid w:val="00143222"/>
    <w:rsid w:val="001438EC"/>
    <w:rsid w:val="001439FE"/>
    <w:rsid w:val="00143B28"/>
    <w:rsid w:val="0014408F"/>
    <w:rsid w:val="00144224"/>
    <w:rsid w:val="00144F58"/>
    <w:rsid w:val="0014523B"/>
    <w:rsid w:val="00145614"/>
    <w:rsid w:val="00145B6F"/>
    <w:rsid w:val="001464FE"/>
    <w:rsid w:val="0014665D"/>
    <w:rsid w:val="00146C6B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06E"/>
    <w:rsid w:val="001523DB"/>
    <w:rsid w:val="00152E21"/>
    <w:rsid w:val="001538FE"/>
    <w:rsid w:val="001539FA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958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3E71"/>
    <w:rsid w:val="0016401B"/>
    <w:rsid w:val="00164334"/>
    <w:rsid w:val="00164345"/>
    <w:rsid w:val="001650CB"/>
    <w:rsid w:val="00165164"/>
    <w:rsid w:val="00165299"/>
    <w:rsid w:val="001653D3"/>
    <w:rsid w:val="0016576E"/>
    <w:rsid w:val="00165C91"/>
    <w:rsid w:val="0016605A"/>
    <w:rsid w:val="001661ED"/>
    <w:rsid w:val="00166EAF"/>
    <w:rsid w:val="001674EF"/>
    <w:rsid w:val="00170528"/>
    <w:rsid w:val="00170C80"/>
    <w:rsid w:val="00170D0F"/>
    <w:rsid w:val="00170EA0"/>
    <w:rsid w:val="00170F0F"/>
    <w:rsid w:val="00170FCA"/>
    <w:rsid w:val="001710D6"/>
    <w:rsid w:val="001710E8"/>
    <w:rsid w:val="0017147E"/>
    <w:rsid w:val="00171BF1"/>
    <w:rsid w:val="00171E02"/>
    <w:rsid w:val="00171FB1"/>
    <w:rsid w:val="0017218F"/>
    <w:rsid w:val="00172245"/>
    <w:rsid w:val="001722FB"/>
    <w:rsid w:val="00172804"/>
    <w:rsid w:val="00172BEB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868"/>
    <w:rsid w:val="001809CD"/>
    <w:rsid w:val="00180EA1"/>
    <w:rsid w:val="00180F14"/>
    <w:rsid w:val="0018297E"/>
    <w:rsid w:val="00182CF2"/>
    <w:rsid w:val="00183A9C"/>
    <w:rsid w:val="00183ADE"/>
    <w:rsid w:val="00183C2F"/>
    <w:rsid w:val="00183D83"/>
    <w:rsid w:val="00183E06"/>
    <w:rsid w:val="00183F0D"/>
    <w:rsid w:val="00184650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87B14"/>
    <w:rsid w:val="001906B8"/>
    <w:rsid w:val="001918D9"/>
    <w:rsid w:val="0019204B"/>
    <w:rsid w:val="00192778"/>
    <w:rsid w:val="00193393"/>
    <w:rsid w:val="0019340A"/>
    <w:rsid w:val="00193A55"/>
    <w:rsid w:val="00193EC4"/>
    <w:rsid w:val="00194062"/>
    <w:rsid w:val="001941D3"/>
    <w:rsid w:val="001942E9"/>
    <w:rsid w:val="00194794"/>
    <w:rsid w:val="001948C7"/>
    <w:rsid w:val="001949AA"/>
    <w:rsid w:val="00194FC0"/>
    <w:rsid w:val="00195176"/>
    <w:rsid w:val="00195184"/>
    <w:rsid w:val="00195D71"/>
    <w:rsid w:val="00196652"/>
    <w:rsid w:val="001970E4"/>
    <w:rsid w:val="00197302"/>
    <w:rsid w:val="00197655"/>
    <w:rsid w:val="00197E3E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3D2"/>
    <w:rsid w:val="001A277A"/>
    <w:rsid w:val="001A2799"/>
    <w:rsid w:val="001A2A19"/>
    <w:rsid w:val="001A31DF"/>
    <w:rsid w:val="001A345C"/>
    <w:rsid w:val="001A36A8"/>
    <w:rsid w:val="001A38CC"/>
    <w:rsid w:val="001A39CD"/>
    <w:rsid w:val="001A40FD"/>
    <w:rsid w:val="001A41B2"/>
    <w:rsid w:val="001A42FF"/>
    <w:rsid w:val="001A432D"/>
    <w:rsid w:val="001A438D"/>
    <w:rsid w:val="001A4500"/>
    <w:rsid w:val="001A4EDF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CBD"/>
    <w:rsid w:val="001A6DBA"/>
    <w:rsid w:val="001A72B0"/>
    <w:rsid w:val="001A7779"/>
    <w:rsid w:val="001A7A3D"/>
    <w:rsid w:val="001B01D6"/>
    <w:rsid w:val="001B134E"/>
    <w:rsid w:val="001B1723"/>
    <w:rsid w:val="001B1EF2"/>
    <w:rsid w:val="001B210F"/>
    <w:rsid w:val="001B2B7E"/>
    <w:rsid w:val="001B2CD6"/>
    <w:rsid w:val="001B3318"/>
    <w:rsid w:val="001B3386"/>
    <w:rsid w:val="001B34D3"/>
    <w:rsid w:val="001B3545"/>
    <w:rsid w:val="001B4B05"/>
    <w:rsid w:val="001B4B15"/>
    <w:rsid w:val="001B4BF7"/>
    <w:rsid w:val="001B5598"/>
    <w:rsid w:val="001B56A3"/>
    <w:rsid w:val="001B5A04"/>
    <w:rsid w:val="001B5B8E"/>
    <w:rsid w:val="001B5E1E"/>
    <w:rsid w:val="001B611A"/>
    <w:rsid w:val="001B6283"/>
    <w:rsid w:val="001B65B7"/>
    <w:rsid w:val="001B65CE"/>
    <w:rsid w:val="001B6F9E"/>
    <w:rsid w:val="001B7013"/>
    <w:rsid w:val="001B71AA"/>
    <w:rsid w:val="001B7203"/>
    <w:rsid w:val="001B74BF"/>
    <w:rsid w:val="001B781D"/>
    <w:rsid w:val="001B7899"/>
    <w:rsid w:val="001B79A8"/>
    <w:rsid w:val="001B7F2A"/>
    <w:rsid w:val="001C0055"/>
    <w:rsid w:val="001C056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7CE"/>
    <w:rsid w:val="001C6897"/>
    <w:rsid w:val="001C6ABE"/>
    <w:rsid w:val="001C6EBA"/>
    <w:rsid w:val="001C70AB"/>
    <w:rsid w:val="001C74E9"/>
    <w:rsid w:val="001C76D7"/>
    <w:rsid w:val="001C7A96"/>
    <w:rsid w:val="001D00BF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9"/>
    <w:rsid w:val="001E1B8E"/>
    <w:rsid w:val="001E29DE"/>
    <w:rsid w:val="001E2D9D"/>
    <w:rsid w:val="001E3258"/>
    <w:rsid w:val="001E3465"/>
    <w:rsid w:val="001E35D5"/>
    <w:rsid w:val="001E3A44"/>
    <w:rsid w:val="001E4097"/>
    <w:rsid w:val="001E459B"/>
    <w:rsid w:val="001E474C"/>
    <w:rsid w:val="001E4B41"/>
    <w:rsid w:val="001E4D0A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36"/>
    <w:rsid w:val="001F3885"/>
    <w:rsid w:val="001F3F72"/>
    <w:rsid w:val="001F429B"/>
    <w:rsid w:val="001F42DC"/>
    <w:rsid w:val="001F437D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1F0"/>
    <w:rsid w:val="0020071A"/>
    <w:rsid w:val="00200730"/>
    <w:rsid w:val="00200B53"/>
    <w:rsid w:val="002012A5"/>
    <w:rsid w:val="00201704"/>
    <w:rsid w:val="00201A1F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CB"/>
    <w:rsid w:val="00207123"/>
    <w:rsid w:val="002076D7"/>
    <w:rsid w:val="002101C3"/>
    <w:rsid w:val="0021066D"/>
    <w:rsid w:val="002106A4"/>
    <w:rsid w:val="00210A9F"/>
    <w:rsid w:val="00210B46"/>
    <w:rsid w:val="00210F73"/>
    <w:rsid w:val="002116DC"/>
    <w:rsid w:val="0021191A"/>
    <w:rsid w:val="002119C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4E"/>
    <w:rsid w:val="00216184"/>
    <w:rsid w:val="002165A0"/>
    <w:rsid w:val="00216B53"/>
    <w:rsid w:val="00216E1E"/>
    <w:rsid w:val="00216FCD"/>
    <w:rsid w:val="002170B2"/>
    <w:rsid w:val="00217321"/>
    <w:rsid w:val="002177F1"/>
    <w:rsid w:val="00217F5B"/>
    <w:rsid w:val="00220108"/>
    <w:rsid w:val="00220989"/>
    <w:rsid w:val="00220ACE"/>
    <w:rsid w:val="00220E61"/>
    <w:rsid w:val="00220EE8"/>
    <w:rsid w:val="00221D54"/>
    <w:rsid w:val="00221EED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4DB0"/>
    <w:rsid w:val="00225810"/>
    <w:rsid w:val="00225FAC"/>
    <w:rsid w:val="00226525"/>
    <w:rsid w:val="002265A6"/>
    <w:rsid w:val="00226B01"/>
    <w:rsid w:val="002272FE"/>
    <w:rsid w:val="002273DD"/>
    <w:rsid w:val="002277A3"/>
    <w:rsid w:val="00230CE2"/>
    <w:rsid w:val="0023106F"/>
    <w:rsid w:val="0023110C"/>
    <w:rsid w:val="00231116"/>
    <w:rsid w:val="0023136A"/>
    <w:rsid w:val="00231392"/>
    <w:rsid w:val="002317E6"/>
    <w:rsid w:val="00231B27"/>
    <w:rsid w:val="00231EF4"/>
    <w:rsid w:val="002324B9"/>
    <w:rsid w:val="002327BE"/>
    <w:rsid w:val="00232AB6"/>
    <w:rsid w:val="002330D7"/>
    <w:rsid w:val="00233108"/>
    <w:rsid w:val="002331E1"/>
    <w:rsid w:val="002335D5"/>
    <w:rsid w:val="002337BD"/>
    <w:rsid w:val="0023392E"/>
    <w:rsid w:val="002339A7"/>
    <w:rsid w:val="00233AD2"/>
    <w:rsid w:val="00233E3C"/>
    <w:rsid w:val="0023401A"/>
    <w:rsid w:val="00234E4A"/>
    <w:rsid w:val="00234E99"/>
    <w:rsid w:val="00235031"/>
    <w:rsid w:val="00235839"/>
    <w:rsid w:val="002365DD"/>
    <w:rsid w:val="002367B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242"/>
    <w:rsid w:val="00243DA8"/>
    <w:rsid w:val="00243ED1"/>
    <w:rsid w:val="00243F5B"/>
    <w:rsid w:val="0024427F"/>
    <w:rsid w:val="002443BC"/>
    <w:rsid w:val="002443FD"/>
    <w:rsid w:val="00244BDF"/>
    <w:rsid w:val="0024585E"/>
    <w:rsid w:val="00245A33"/>
    <w:rsid w:val="00245C9D"/>
    <w:rsid w:val="00245DA8"/>
    <w:rsid w:val="00245F43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67C7"/>
    <w:rsid w:val="00257A3F"/>
    <w:rsid w:val="00260268"/>
    <w:rsid w:val="0026039A"/>
    <w:rsid w:val="00260724"/>
    <w:rsid w:val="00260975"/>
    <w:rsid w:val="00261092"/>
    <w:rsid w:val="00261108"/>
    <w:rsid w:val="00261463"/>
    <w:rsid w:val="00261BFC"/>
    <w:rsid w:val="00261E96"/>
    <w:rsid w:val="00261EC6"/>
    <w:rsid w:val="00261ECD"/>
    <w:rsid w:val="0026230D"/>
    <w:rsid w:val="00262365"/>
    <w:rsid w:val="002624D5"/>
    <w:rsid w:val="00262C37"/>
    <w:rsid w:val="0026303E"/>
    <w:rsid w:val="00263187"/>
    <w:rsid w:val="00263300"/>
    <w:rsid w:val="00263310"/>
    <w:rsid w:val="002633B7"/>
    <w:rsid w:val="002635C7"/>
    <w:rsid w:val="002639DF"/>
    <w:rsid w:val="00264362"/>
    <w:rsid w:val="0026475D"/>
    <w:rsid w:val="002650B4"/>
    <w:rsid w:val="0026574E"/>
    <w:rsid w:val="00265B9B"/>
    <w:rsid w:val="00265CAE"/>
    <w:rsid w:val="00266366"/>
    <w:rsid w:val="00266CAD"/>
    <w:rsid w:val="00266F09"/>
    <w:rsid w:val="002672A1"/>
    <w:rsid w:val="002673CB"/>
    <w:rsid w:val="0026757A"/>
    <w:rsid w:val="002706B8"/>
    <w:rsid w:val="002708BA"/>
    <w:rsid w:val="00271082"/>
    <w:rsid w:val="002717D9"/>
    <w:rsid w:val="00271B48"/>
    <w:rsid w:val="00272299"/>
    <w:rsid w:val="0027267C"/>
    <w:rsid w:val="00272CF6"/>
    <w:rsid w:val="0027361B"/>
    <w:rsid w:val="00273AA6"/>
    <w:rsid w:val="002740BF"/>
    <w:rsid w:val="00274330"/>
    <w:rsid w:val="00274571"/>
    <w:rsid w:val="00274688"/>
    <w:rsid w:val="002751DC"/>
    <w:rsid w:val="00275FCB"/>
    <w:rsid w:val="00276A71"/>
    <w:rsid w:val="00277011"/>
    <w:rsid w:val="0027788A"/>
    <w:rsid w:val="00277D52"/>
    <w:rsid w:val="00277DA7"/>
    <w:rsid w:val="0028002A"/>
    <w:rsid w:val="002808DB"/>
    <w:rsid w:val="00280A66"/>
    <w:rsid w:val="00280C2E"/>
    <w:rsid w:val="00280C42"/>
    <w:rsid w:val="00280CC6"/>
    <w:rsid w:val="0028162C"/>
    <w:rsid w:val="00281751"/>
    <w:rsid w:val="002818E5"/>
    <w:rsid w:val="00281C74"/>
    <w:rsid w:val="00281EE1"/>
    <w:rsid w:val="00281F88"/>
    <w:rsid w:val="002822A1"/>
    <w:rsid w:val="00282577"/>
    <w:rsid w:val="00282879"/>
    <w:rsid w:val="00282B12"/>
    <w:rsid w:val="00283933"/>
    <w:rsid w:val="00283D20"/>
    <w:rsid w:val="00283DC1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4A4"/>
    <w:rsid w:val="00290C76"/>
    <w:rsid w:val="00290DA4"/>
    <w:rsid w:val="00290E08"/>
    <w:rsid w:val="0029168F"/>
    <w:rsid w:val="002917F6"/>
    <w:rsid w:val="002918C1"/>
    <w:rsid w:val="00291AAE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692"/>
    <w:rsid w:val="002957A0"/>
    <w:rsid w:val="00295A1E"/>
    <w:rsid w:val="00295C15"/>
    <w:rsid w:val="00295E48"/>
    <w:rsid w:val="002962AE"/>
    <w:rsid w:val="00296568"/>
    <w:rsid w:val="00296B9F"/>
    <w:rsid w:val="00296F36"/>
    <w:rsid w:val="002972B3"/>
    <w:rsid w:val="002973A6"/>
    <w:rsid w:val="0029751A"/>
    <w:rsid w:val="002977C0"/>
    <w:rsid w:val="00297C31"/>
    <w:rsid w:val="00297CBD"/>
    <w:rsid w:val="002A00E4"/>
    <w:rsid w:val="002A0357"/>
    <w:rsid w:val="002A03BA"/>
    <w:rsid w:val="002A06A2"/>
    <w:rsid w:val="002A0A2C"/>
    <w:rsid w:val="002A0AEE"/>
    <w:rsid w:val="002A17F9"/>
    <w:rsid w:val="002A1803"/>
    <w:rsid w:val="002A1A80"/>
    <w:rsid w:val="002A20C9"/>
    <w:rsid w:val="002A21C5"/>
    <w:rsid w:val="002A22FE"/>
    <w:rsid w:val="002A2343"/>
    <w:rsid w:val="002A23DC"/>
    <w:rsid w:val="002A242B"/>
    <w:rsid w:val="002A2F8E"/>
    <w:rsid w:val="002A3197"/>
    <w:rsid w:val="002A39F2"/>
    <w:rsid w:val="002A40F1"/>
    <w:rsid w:val="002A43FC"/>
    <w:rsid w:val="002A452C"/>
    <w:rsid w:val="002A4864"/>
    <w:rsid w:val="002A4992"/>
    <w:rsid w:val="002A4D59"/>
    <w:rsid w:val="002A4E38"/>
    <w:rsid w:val="002A535A"/>
    <w:rsid w:val="002A5B60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27E2"/>
    <w:rsid w:val="002B29A8"/>
    <w:rsid w:val="002B2F05"/>
    <w:rsid w:val="002B3041"/>
    <w:rsid w:val="002B3A56"/>
    <w:rsid w:val="002B592C"/>
    <w:rsid w:val="002B6156"/>
    <w:rsid w:val="002B69D4"/>
    <w:rsid w:val="002B6B91"/>
    <w:rsid w:val="002B74D5"/>
    <w:rsid w:val="002B77FB"/>
    <w:rsid w:val="002B7F0B"/>
    <w:rsid w:val="002B7FC0"/>
    <w:rsid w:val="002C0137"/>
    <w:rsid w:val="002C0627"/>
    <w:rsid w:val="002C0BEF"/>
    <w:rsid w:val="002C184E"/>
    <w:rsid w:val="002C1DE0"/>
    <w:rsid w:val="002C2B02"/>
    <w:rsid w:val="002C2B80"/>
    <w:rsid w:val="002C3461"/>
    <w:rsid w:val="002C349E"/>
    <w:rsid w:val="002C3BB4"/>
    <w:rsid w:val="002C3BE0"/>
    <w:rsid w:val="002C40A0"/>
    <w:rsid w:val="002C422E"/>
    <w:rsid w:val="002C4291"/>
    <w:rsid w:val="002C43D9"/>
    <w:rsid w:val="002C4565"/>
    <w:rsid w:val="002C458E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6DAF"/>
    <w:rsid w:val="002C6F90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1B3D"/>
    <w:rsid w:val="002D203E"/>
    <w:rsid w:val="002D22CC"/>
    <w:rsid w:val="002D23E9"/>
    <w:rsid w:val="002D25C7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4F61"/>
    <w:rsid w:val="002D50F8"/>
    <w:rsid w:val="002D536C"/>
    <w:rsid w:val="002D54D5"/>
    <w:rsid w:val="002D5622"/>
    <w:rsid w:val="002D572F"/>
    <w:rsid w:val="002D5EC4"/>
    <w:rsid w:val="002D6552"/>
    <w:rsid w:val="002D6650"/>
    <w:rsid w:val="002D66F5"/>
    <w:rsid w:val="002D7FBF"/>
    <w:rsid w:val="002D7FE6"/>
    <w:rsid w:val="002E0033"/>
    <w:rsid w:val="002E0B3E"/>
    <w:rsid w:val="002E0CF8"/>
    <w:rsid w:val="002E12C1"/>
    <w:rsid w:val="002E21FB"/>
    <w:rsid w:val="002E2320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310"/>
    <w:rsid w:val="002E4423"/>
    <w:rsid w:val="002E4A79"/>
    <w:rsid w:val="002E4B50"/>
    <w:rsid w:val="002E562F"/>
    <w:rsid w:val="002E5AD4"/>
    <w:rsid w:val="002E5B77"/>
    <w:rsid w:val="002E60A0"/>
    <w:rsid w:val="002E63DB"/>
    <w:rsid w:val="002E66CA"/>
    <w:rsid w:val="002E72AA"/>
    <w:rsid w:val="002E741D"/>
    <w:rsid w:val="002E75F2"/>
    <w:rsid w:val="002E7610"/>
    <w:rsid w:val="002E7AC1"/>
    <w:rsid w:val="002E7C26"/>
    <w:rsid w:val="002F021E"/>
    <w:rsid w:val="002F091A"/>
    <w:rsid w:val="002F0FFB"/>
    <w:rsid w:val="002F125C"/>
    <w:rsid w:val="002F1501"/>
    <w:rsid w:val="002F1E17"/>
    <w:rsid w:val="002F1E53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AF"/>
    <w:rsid w:val="002F46CD"/>
    <w:rsid w:val="002F4DC4"/>
    <w:rsid w:val="002F5236"/>
    <w:rsid w:val="002F5603"/>
    <w:rsid w:val="002F6132"/>
    <w:rsid w:val="002F62A9"/>
    <w:rsid w:val="002F6498"/>
    <w:rsid w:val="002F709A"/>
    <w:rsid w:val="002F7B4A"/>
    <w:rsid w:val="002F7D39"/>
    <w:rsid w:val="0030047A"/>
    <w:rsid w:val="00300508"/>
    <w:rsid w:val="0030077F"/>
    <w:rsid w:val="0030089D"/>
    <w:rsid w:val="00300EE4"/>
    <w:rsid w:val="00301156"/>
    <w:rsid w:val="003011D8"/>
    <w:rsid w:val="003017A1"/>
    <w:rsid w:val="003019AC"/>
    <w:rsid w:val="00301C8C"/>
    <w:rsid w:val="003021DD"/>
    <w:rsid w:val="0030272A"/>
    <w:rsid w:val="00302AB2"/>
    <w:rsid w:val="0030401C"/>
    <w:rsid w:val="0030439A"/>
    <w:rsid w:val="0030489E"/>
    <w:rsid w:val="00304E88"/>
    <w:rsid w:val="00304F71"/>
    <w:rsid w:val="003050BE"/>
    <w:rsid w:val="003057D7"/>
    <w:rsid w:val="0030592D"/>
    <w:rsid w:val="00305C06"/>
    <w:rsid w:val="00306215"/>
    <w:rsid w:val="00306255"/>
    <w:rsid w:val="003062EE"/>
    <w:rsid w:val="00306550"/>
    <w:rsid w:val="0030672B"/>
    <w:rsid w:val="00307B59"/>
    <w:rsid w:val="003103F4"/>
    <w:rsid w:val="003107FB"/>
    <w:rsid w:val="00310CBD"/>
    <w:rsid w:val="00310F53"/>
    <w:rsid w:val="003111A1"/>
    <w:rsid w:val="003112EB"/>
    <w:rsid w:val="00311AB5"/>
    <w:rsid w:val="00311FAD"/>
    <w:rsid w:val="00312090"/>
    <w:rsid w:val="0031233D"/>
    <w:rsid w:val="0031274B"/>
    <w:rsid w:val="003132A0"/>
    <w:rsid w:val="00313AD0"/>
    <w:rsid w:val="00313B9D"/>
    <w:rsid w:val="0031431A"/>
    <w:rsid w:val="0031478F"/>
    <w:rsid w:val="00314E3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2"/>
    <w:rsid w:val="00320D1B"/>
    <w:rsid w:val="003210B2"/>
    <w:rsid w:val="003211B0"/>
    <w:rsid w:val="003214CF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4E27"/>
    <w:rsid w:val="003250D0"/>
    <w:rsid w:val="00325203"/>
    <w:rsid w:val="00325C1D"/>
    <w:rsid w:val="003263A1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2DE"/>
    <w:rsid w:val="0033182F"/>
    <w:rsid w:val="00331D8E"/>
    <w:rsid w:val="003330C1"/>
    <w:rsid w:val="00333AE8"/>
    <w:rsid w:val="00333D4A"/>
    <w:rsid w:val="00333EB4"/>
    <w:rsid w:val="0033420D"/>
    <w:rsid w:val="00334C47"/>
    <w:rsid w:val="003355E0"/>
    <w:rsid w:val="0033592A"/>
    <w:rsid w:val="00335B5F"/>
    <w:rsid w:val="00336186"/>
    <w:rsid w:val="00336993"/>
    <w:rsid w:val="00336B50"/>
    <w:rsid w:val="00336EAC"/>
    <w:rsid w:val="00336ED9"/>
    <w:rsid w:val="00336F65"/>
    <w:rsid w:val="0033726A"/>
    <w:rsid w:val="00337799"/>
    <w:rsid w:val="00337DD1"/>
    <w:rsid w:val="0034033A"/>
    <w:rsid w:val="0034052A"/>
    <w:rsid w:val="00340623"/>
    <w:rsid w:val="00340BF4"/>
    <w:rsid w:val="00340D04"/>
    <w:rsid w:val="003410E9"/>
    <w:rsid w:val="00341C97"/>
    <w:rsid w:val="00341CF5"/>
    <w:rsid w:val="00341D25"/>
    <w:rsid w:val="00342038"/>
    <w:rsid w:val="00342188"/>
    <w:rsid w:val="003421DF"/>
    <w:rsid w:val="003421FF"/>
    <w:rsid w:val="003426AE"/>
    <w:rsid w:val="00342EEC"/>
    <w:rsid w:val="0034341E"/>
    <w:rsid w:val="003435F5"/>
    <w:rsid w:val="00343794"/>
    <w:rsid w:val="00343922"/>
    <w:rsid w:val="00343D92"/>
    <w:rsid w:val="003446B9"/>
    <w:rsid w:val="00344744"/>
    <w:rsid w:val="00344F14"/>
    <w:rsid w:val="00345422"/>
    <w:rsid w:val="00345843"/>
    <w:rsid w:val="00345926"/>
    <w:rsid w:val="00345CB6"/>
    <w:rsid w:val="003462B9"/>
    <w:rsid w:val="0034632F"/>
    <w:rsid w:val="003465A4"/>
    <w:rsid w:val="00346678"/>
    <w:rsid w:val="00346815"/>
    <w:rsid w:val="00346AB5"/>
    <w:rsid w:val="00347384"/>
    <w:rsid w:val="0034762A"/>
    <w:rsid w:val="0034787E"/>
    <w:rsid w:val="0034789C"/>
    <w:rsid w:val="00347DD1"/>
    <w:rsid w:val="00350346"/>
    <w:rsid w:val="003504B4"/>
    <w:rsid w:val="00350A1A"/>
    <w:rsid w:val="0035147C"/>
    <w:rsid w:val="0035199F"/>
    <w:rsid w:val="00351B28"/>
    <w:rsid w:val="00351C58"/>
    <w:rsid w:val="00351CBE"/>
    <w:rsid w:val="00351F09"/>
    <w:rsid w:val="0035216C"/>
    <w:rsid w:val="0035234F"/>
    <w:rsid w:val="0035349F"/>
    <w:rsid w:val="0035350E"/>
    <w:rsid w:val="00353694"/>
    <w:rsid w:val="00353EED"/>
    <w:rsid w:val="00353F15"/>
    <w:rsid w:val="0035436A"/>
    <w:rsid w:val="003545B1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141B"/>
    <w:rsid w:val="00361E2A"/>
    <w:rsid w:val="0036235F"/>
    <w:rsid w:val="00362A7E"/>
    <w:rsid w:val="00363672"/>
    <w:rsid w:val="003637C7"/>
    <w:rsid w:val="00363DF6"/>
    <w:rsid w:val="00363E46"/>
    <w:rsid w:val="00363EBA"/>
    <w:rsid w:val="00364F18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215"/>
    <w:rsid w:val="00370594"/>
    <w:rsid w:val="00370A52"/>
    <w:rsid w:val="0037110E"/>
    <w:rsid w:val="003715D1"/>
    <w:rsid w:val="003717D9"/>
    <w:rsid w:val="00371B9C"/>
    <w:rsid w:val="0037220C"/>
    <w:rsid w:val="00372410"/>
    <w:rsid w:val="00372571"/>
    <w:rsid w:val="00372B71"/>
    <w:rsid w:val="00372C78"/>
    <w:rsid w:val="00373028"/>
    <w:rsid w:val="00373103"/>
    <w:rsid w:val="00373627"/>
    <w:rsid w:val="00373892"/>
    <w:rsid w:val="00373935"/>
    <w:rsid w:val="00373FC4"/>
    <w:rsid w:val="003740DC"/>
    <w:rsid w:val="0037474A"/>
    <w:rsid w:val="00374990"/>
    <w:rsid w:val="00374E33"/>
    <w:rsid w:val="00375404"/>
    <w:rsid w:val="0037578B"/>
    <w:rsid w:val="00375D8C"/>
    <w:rsid w:val="00375FCC"/>
    <w:rsid w:val="00376D11"/>
    <w:rsid w:val="00377325"/>
    <w:rsid w:val="00377519"/>
    <w:rsid w:val="00377535"/>
    <w:rsid w:val="00377817"/>
    <w:rsid w:val="0038020B"/>
    <w:rsid w:val="003802B5"/>
    <w:rsid w:val="0038045E"/>
    <w:rsid w:val="00380874"/>
    <w:rsid w:val="00380935"/>
    <w:rsid w:val="00380B58"/>
    <w:rsid w:val="00380CB1"/>
    <w:rsid w:val="00380E42"/>
    <w:rsid w:val="00381628"/>
    <w:rsid w:val="003817CC"/>
    <w:rsid w:val="00381AB9"/>
    <w:rsid w:val="00381AD8"/>
    <w:rsid w:val="00381C7E"/>
    <w:rsid w:val="00382032"/>
    <w:rsid w:val="003821C2"/>
    <w:rsid w:val="0038250D"/>
    <w:rsid w:val="00382830"/>
    <w:rsid w:val="00383895"/>
    <w:rsid w:val="00383AAD"/>
    <w:rsid w:val="00383B07"/>
    <w:rsid w:val="00384F78"/>
    <w:rsid w:val="00385816"/>
    <w:rsid w:val="00385879"/>
    <w:rsid w:val="00385A63"/>
    <w:rsid w:val="0038685B"/>
    <w:rsid w:val="00386945"/>
    <w:rsid w:val="0038698D"/>
    <w:rsid w:val="00386996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891"/>
    <w:rsid w:val="00393A6B"/>
    <w:rsid w:val="00394194"/>
    <w:rsid w:val="003941CC"/>
    <w:rsid w:val="0039496B"/>
    <w:rsid w:val="003953A3"/>
    <w:rsid w:val="00395F76"/>
    <w:rsid w:val="003969BE"/>
    <w:rsid w:val="00397260"/>
    <w:rsid w:val="003973C0"/>
    <w:rsid w:val="00397DB9"/>
    <w:rsid w:val="00397DEE"/>
    <w:rsid w:val="00397EC6"/>
    <w:rsid w:val="003A0507"/>
    <w:rsid w:val="003A075D"/>
    <w:rsid w:val="003A079A"/>
    <w:rsid w:val="003A0A95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29E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1BF7"/>
    <w:rsid w:val="003B20CE"/>
    <w:rsid w:val="003B2909"/>
    <w:rsid w:val="003B2BAA"/>
    <w:rsid w:val="003B2CE8"/>
    <w:rsid w:val="003B2F5D"/>
    <w:rsid w:val="003B3BE7"/>
    <w:rsid w:val="003B3D72"/>
    <w:rsid w:val="003B49F2"/>
    <w:rsid w:val="003B4B94"/>
    <w:rsid w:val="003B4D29"/>
    <w:rsid w:val="003B4FDE"/>
    <w:rsid w:val="003B5DBA"/>
    <w:rsid w:val="003B5DDA"/>
    <w:rsid w:val="003B606B"/>
    <w:rsid w:val="003B623D"/>
    <w:rsid w:val="003B6A3B"/>
    <w:rsid w:val="003B6BE2"/>
    <w:rsid w:val="003B72EB"/>
    <w:rsid w:val="003B74AE"/>
    <w:rsid w:val="003B765F"/>
    <w:rsid w:val="003B76EB"/>
    <w:rsid w:val="003B780F"/>
    <w:rsid w:val="003B7DBF"/>
    <w:rsid w:val="003B7E47"/>
    <w:rsid w:val="003C045B"/>
    <w:rsid w:val="003C0CC6"/>
    <w:rsid w:val="003C0DD7"/>
    <w:rsid w:val="003C1458"/>
    <w:rsid w:val="003C1780"/>
    <w:rsid w:val="003C1829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77F"/>
    <w:rsid w:val="003C4A77"/>
    <w:rsid w:val="003C4B53"/>
    <w:rsid w:val="003C4B6C"/>
    <w:rsid w:val="003C4E4F"/>
    <w:rsid w:val="003C5F55"/>
    <w:rsid w:val="003C646C"/>
    <w:rsid w:val="003C7345"/>
    <w:rsid w:val="003D0193"/>
    <w:rsid w:val="003D040F"/>
    <w:rsid w:val="003D14F9"/>
    <w:rsid w:val="003D1997"/>
    <w:rsid w:val="003D25ED"/>
    <w:rsid w:val="003D2E78"/>
    <w:rsid w:val="003D3623"/>
    <w:rsid w:val="003D504D"/>
    <w:rsid w:val="003D5BF5"/>
    <w:rsid w:val="003D5D19"/>
    <w:rsid w:val="003D5E29"/>
    <w:rsid w:val="003D66DD"/>
    <w:rsid w:val="003D6F7B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B7B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4DF5"/>
    <w:rsid w:val="003E4E85"/>
    <w:rsid w:val="003E5023"/>
    <w:rsid w:val="003E51D1"/>
    <w:rsid w:val="003E54AC"/>
    <w:rsid w:val="003E55F4"/>
    <w:rsid w:val="003E5DF2"/>
    <w:rsid w:val="003E610E"/>
    <w:rsid w:val="003E6AAF"/>
    <w:rsid w:val="003E6F32"/>
    <w:rsid w:val="003E70FE"/>
    <w:rsid w:val="003E7145"/>
    <w:rsid w:val="003E72A4"/>
    <w:rsid w:val="003E7358"/>
    <w:rsid w:val="003F0826"/>
    <w:rsid w:val="003F0A5D"/>
    <w:rsid w:val="003F1693"/>
    <w:rsid w:val="003F174B"/>
    <w:rsid w:val="003F187B"/>
    <w:rsid w:val="003F1912"/>
    <w:rsid w:val="003F19B6"/>
    <w:rsid w:val="003F1B84"/>
    <w:rsid w:val="003F1EB6"/>
    <w:rsid w:val="003F22E3"/>
    <w:rsid w:val="003F2356"/>
    <w:rsid w:val="003F2421"/>
    <w:rsid w:val="003F2656"/>
    <w:rsid w:val="003F28BD"/>
    <w:rsid w:val="003F315F"/>
    <w:rsid w:val="003F4194"/>
    <w:rsid w:val="003F431C"/>
    <w:rsid w:val="003F4338"/>
    <w:rsid w:val="003F5098"/>
    <w:rsid w:val="003F52ED"/>
    <w:rsid w:val="003F54CB"/>
    <w:rsid w:val="003F5530"/>
    <w:rsid w:val="003F6111"/>
    <w:rsid w:val="003F64B3"/>
    <w:rsid w:val="003F6C8C"/>
    <w:rsid w:val="003F7031"/>
    <w:rsid w:val="003F7556"/>
    <w:rsid w:val="004002B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7A0"/>
    <w:rsid w:val="00401E77"/>
    <w:rsid w:val="0040205F"/>
    <w:rsid w:val="00402771"/>
    <w:rsid w:val="00402DBD"/>
    <w:rsid w:val="004034D1"/>
    <w:rsid w:val="00403575"/>
    <w:rsid w:val="004035E1"/>
    <w:rsid w:val="00403C07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6C4"/>
    <w:rsid w:val="004068A0"/>
    <w:rsid w:val="00406B84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1FB8"/>
    <w:rsid w:val="00412032"/>
    <w:rsid w:val="004127B9"/>
    <w:rsid w:val="004128A7"/>
    <w:rsid w:val="0041330B"/>
    <w:rsid w:val="0041363A"/>
    <w:rsid w:val="004137F0"/>
    <w:rsid w:val="00414201"/>
    <w:rsid w:val="00414698"/>
    <w:rsid w:val="00414713"/>
    <w:rsid w:val="0041503D"/>
    <w:rsid w:val="00415158"/>
    <w:rsid w:val="004151FD"/>
    <w:rsid w:val="0041523D"/>
    <w:rsid w:val="00415327"/>
    <w:rsid w:val="004158B4"/>
    <w:rsid w:val="00415A0F"/>
    <w:rsid w:val="004161C2"/>
    <w:rsid w:val="00416966"/>
    <w:rsid w:val="00416F9E"/>
    <w:rsid w:val="004178C3"/>
    <w:rsid w:val="00420775"/>
    <w:rsid w:val="00420BB5"/>
    <w:rsid w:val="00420D79"/>
    <w:rsid w:val="00420DFE"/>
    <w:rsid w:val="00421144"/>
    <w:rsid w:val="00421B15"/>
    <w:rsid w:val="00421D62"/>
    <w:rsid w:val="004224AA"/>
    <w:rsid w:val="004229F6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855"/>
    <w:rsid w:val="004279E6"/>
    <w:rsid w:val="00427C04"/>
    <w:rsid w:val="004305CD"/>
    <w:rsid w:val="00430A65"/>
    <w:rsid w:val="00430D2A"/>
    <w:rsid w:val="00431373"/>
    <w:rsid w:val="0043163F"/>
    <w:rsid w:val="00431A5C"/>
    <w:rsid w:val="0043241E"/>
    <w:rsid w:val="00432702"/>
    <w:rsid w:val="0043289A"/>
    <w:rsid w:val="00432990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4B73"/>
    <w:rsid w:val="004355F0"/>
    <w:rsid w:val="00436689"/>
    <w:rsid w:val="00436A53"/>
    <w:rsid w:val="00436E33"/>
    <w:rsid w:val="00436E36"/>
    <w:rsid w:val="00437438"/>
    <w:rsid w:val="0043747B"/>
    <w:rsid w:val="00437F2C"/>
    <w:rsid w:val="00440307"/>
    <w:rsid w:val="00440B09"/>
    <w:rsid w:val="00440E02"/>
    <w:rsid w:val="00440F06"/>
    <w:rsid w:val="00440F0B"/>
    <w:rsid w:val="004411E5"/>
    <w:rsid w:val="0044150A"/>
    <w:rsid w:val="00441D20"/>
    <w:rsid w:val="00441F82"/>
    <w:rsid w:val="004428C0"/>
    <w:rsid w:val="00442C89"/>
    <w:rsid w:val="00443124"/>
    <w:rsid w:val="0044363C"/>
    <w:rsid w:val="00443AE7"/>
    <w:rsid w:val="00443C65"/>
    <w:rsid w:val="0044445E"/>
    <w:rsid w:val="004448AB"/>
    <w:rsid w:val="00444D63"/>
    <w:rsid w:val="0044501A"/>
    <w:rsid w:val="00445A1C"/>
    <w:rsid w:val="00445D8E"/>
    <w:rsid w:val="00445E2D"/>
    <w:rsid w:val="00446296"/>
    <w:rsid w:val="00446DBA"/>
    <w:rsid w:val="00446DC0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16AA"/>
    <w:rsid w:val="00452022"/>
    <w:rsid w:val="004524E3"/>
    <w:rsid w:val="00452DB8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45E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3F3"/>
    <w:rsid w:val="0046742B"/>
    <w:rsid w:val="0046767B"/>
    <w:rsid w:val="00467867"/>
    <w:rsid w:val="0046797A"/>
    <w:rsid w:val="00467BEB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64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1BF6"/>
    <w:rsid w:val="0048290A"/>
    <w:rsid w:val="00483AEC"/>
    <w:rsid w:val="00483FFE"/>
    <w:rsid w:val="0048438B"/>
    <w:rsid w:val="00485AAE"/>
    <w:rsid w:val="00485F1C"/>
    <w:rsid w:val="004860E1"/>
    <w:rsid w:val="00486175"/>
    <w:rsid w:val="00486590"/>
    <w:rsid w:val="004865F7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B57"/>
    <w:rsid w:val="00491E37"/>
    <w:rsid w:val="004920D4"/>
    <w:rsid w:val="004922A1"/>
    <w:rsid w:val="004924D0"/>
    <w:rsid w:val="00492771"/>
    <w:rsid w:val="00492829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5A8B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4C6"/>
    <w:rsid w:val="004A1DDB"/>
    <w:rsid w:val="004A2638"/>
    <w:rsid w:val="004A3695"/>
    <w:rsid w:val="004A3A42"/>
    <w:rsid w:val="004A409F"/>
    <w:rsid w:val="004A45D7"/>
    <w:rsid w:val="004A4878"/>
    <w:rsid w:val="004A4A3D"/>
    <w:rsid w:val="004A52CE"/>
    <w:rsid w:val="004A5C26"/>
    <w:rsid w:val="004A5D80"/>
    <w:rsid w:val="004A64A4"/>
    <w:rsid w:val="004A65E2"/>
    <w:rsid w:val="004A6674"/>
    <w:rsid w:val="004A6D9B"/>
    <w:rsid w:val="004A7140"/>
    <w:rsid w:val="004A71E0"/>
    <w:rsid w:val="004A7881"/>
    <w:rsid w:val="004A78F4"/>
    <w:rsid w:val="004A7E9B"/>
    <w:rsid w:val="004B0753"/>
    <w:rsid w:val="004B0A17"/>
    <w:rsid w:val="004B0A41"/>
    <w:rsid w:val="004B0D34"/>
    <w:rsid w:val="004B0DDD"/>
    <w:rsid w:val="004B0E0D"/>
    <w:rsid w:val="004B1757"/>
    <w:rsid w:val="004B24FD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7DF"/>
    <w:rsid w:val="004C0D67"/>
    <w:rsid w:val="004C11A1"/>
    <w:rsid w:val="004C1268"/>
    <w:rsid w:val="004C1378"/>
    <w:rsid w:val="004C18CD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64"/>
    <w:rsid w:val="004C4EDB"/>
    <w:rsid w:val="004C5414"/>
    <w:rsid w:val="004C6073"/>
    <w:rsid w:val="004C61EC"/>
    <w:rsid w:val="004C6938"/>
    <w:rsid w:val="004C6D0B"/>
    <w:rsid w:val="004C71C2"/>
    <w:rsid w:val="004C7B93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989"/>
    <w:rsid w:val="004D3E39"/>
    <w:rsid w:val="004D3E53"/>
    <w:rsid w:val="004D47C1"/>
    <w:rsid w:val="004D532C"/>
    <w:rsid w:val="004D58C5"/>
    <w:rsid w:val="004D5DED"/>
    <w:rsid w:val="004D654B"/>
    <w:rsid w:val="004D6AC0"/>
    <w:rsid w:val="004D7039"/>
    <w:rsid w:val="004D74E8"/>
    <w:rsid w:val="004D75D3"/>
    <w:rsid w:val="004D781C"/>
    <w:rsid w:val="004D7844"/>
    <w:rsid w:val="004D7F4A"/>
    <w:rsid w:val="004E0416"/>
    <w:rsid w:val="004E0463"/>
    <w:rsid w:val="004E05DE"/>
    <w:rsid w:val="004E0940"/>
    <w:rsid w:val="004E0A1D"/>
    <w:rsid w:val="004E0FFE"/>
    <w:rsid w:val="004E1162"/>
    <w:rsid w:val="004E17AE"/>
    <w:rsid w:val="004E1930"/>
    <w:rsid w:val="004E1D0A"/>
    <w:rsid w:val="004E1EB6"/>
    <w:rsid w:val="004E2AF6"/>
    <w:rsid w:val="004E31CD"/>
    <w:rsid w:val="004E3275"/>
    <w:rsid w:val="004E34EF"/>
    <w:rsid w:val="004E4134"/>
    <w:rsid w:val="004E45DC"/>
    <w:rsid w:val="004E4ADF"/>
    <w:rsid w:val="004E50F5"/>
    <w:rsid w:val="004E587A"/>
    <w:rsid w:val="004E598F"/>
    <w:rsid w:val="004E5B45"/>
    <w:rsid w:val="004E5E45"/>
    <w:rsid w:val="004E5EB3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5F5"/>
    <w:rsid w:val="004F1C9E"/>
    <w:rsid w:val="004F268E"/>
    <w:rsid w:val="004F2BC9"/>
    <w:rsid w:val="004F320A"/>
    <w:rsid w:val="004F3341"/>
    <w:rsid w:val="004F366E"/>
    <w:rsid w:val="004F3BD5"/>
    <w:rsid w:val="004F3D9A"/>
    <w:rsid w:val="004F41E3"/>
    <w:rsid w:val="004F4443"/>
    <w:rsid w:val="004F44A2"/>
    <w:rsid w:val="004F453F"/>
    <w:rsid w:val="004F454E"/>
    <w:rsid w:val="004F4B33"/>
    <w:rsid w:val="004F515E"/>
    <w:rsid w:val="004F5279"/>
    <w:rsid w:val="004F5359"/>
    <w:rsid w:val="004F550C"/>
    <w:rsid w:val="004F5854"/>
    <w:rsid w:val="004F6360"/>
    <w:rsid w:val="004F63FC"/>
    <w:rsid w:val="004F6A38"/>
    <w:rsid w:val="004F6D45"/>
    <w:rsid w:val="004F736B"/>
    <w:rsid w:val="004F786B"/>
    <w:rsid w:val="004F7D7A"/>
    <w:rsid w:val="0050039D"/>
    <w:rsid w:val="00500DCC"/>
    <w:rsid w:val="00501656"/>
    <w:rsid w:val="00501718"/>
    <w:rsid w:val="00501955"/>
    <w:rsid w:val="00502480"/>
    <w:rsid w:val="005029F8"/>
    <w:rsid w:val="00503D6E"/>
    <w:rsid w:val="00503E90"/>
    <w:rsid w:val="00504053"/>
    <w:rsid w:val="00504245"/>
    <w:rsid w:val="0050452F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69D2"/>
    <w:rsid w:val="005070EF"/>
    <w:rsid w:val="005073C5"/>
    <w:rsid w:val="00507D51"/>
    <w:rsid w:val="00507E8C"/>
    <w:rsid w:val="00510287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0B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D"/>
    <w:rsid w:val="00517CCF"/>
    <w:rsid w:val="00517F5D"/>
    <w:rsid w:val="00520156"/>
    <w:rsid w:val="00520A86"/>
    <w:rsid w:val="00520DBB"/>
    <w:rsid w:val="005213D7"/>
    <w:rsid w:val="005216A0"/>
    <w:rsid w:val="005219EF"/>
    <w:rsid w:val="00521B7E"/>
    <w:rsid w:val="005222EE"/>
    <w:rsid w:val="005224BA"/>
    <w:rsid w:val="0052265A"/>
    <w:rsid w:val="0052299A"/>
    <w:rsid w:val="00522B39"/>
    <w:rsid w:val="00522BCC"/>
    <w:rsid w:val="00523899"/>
    <w:rsid w:val="00523DD2"/>
    <w:rsid w:val="00524096"/>
    <w:rsid w:val="005247AF"/>
    <w:rsid w:val="00524A48"/>
    <w:rsid w:val="00524AEF"/>
    <w:rsid w:val="00524BA9"/>
    <w:rsid w:val="00524BE9"/>
    <w:rsid w:val="00524D63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684"/>
    <w:rsid w:val="00527B48"/>
    <w:rsid w:val="00527B80"/>
    <w:rsid w:val="00527E01"/>
    <w:rsid w:val="00527EBB"/>
    <w:rsid w:val="00527F50"/>
    <w:rsid w:val="00530011"/>
    <w:rsid w:val="00530511"/>
    <w:rsid w:val="0053063E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C26"/>
    <w:rsid w:val="00537C75"/>
    <w:rsid w:val="00537F92"/>
    <w:rsid w:val="00537FC2"/>
    <w:rsid w:val="00540055"/>
    <w:rsid w:val="00540513"/>
    <w:rsid w:val="00541297"/>
    <w:rsid w:val="00541E59"/>
    <w:rsid w:val="00541E95"/>
    <w:rsid w:val="005428A9"/>
    <w:rsid w:val="00542A7A"/>
    <w:rsid w:val="005431D5"/>
    <w:rsid w:val="005432DE"/>
    <w:rsid w:val="00543C20"/>
    <w:rsid w:val="0054457A"/>
    <w:rsid w:val="0054472F"/>
    <w:rsid w:val="00544C40"/>
    <w:rsid w:val="00545361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097B"/>
    <w:rsid w:val="005518D5"/>
    <w:rsid w:val="005518E9"/>
    <w:rsid w:val="00551EDD"/>
    <w:rsid w:val="00551FEA"/>
    <w:rsid w:val="00552571"/>
    <w:rsid w:val="00553983"/>
    <w:rsid w:val="00553B4F"/>
    <w:rsid w:val="00553E1C"/>
    <w:rsid w:val="00554456"/>
    <w:rsid w:val="00554B27"/>
    <w:rsid w:val="00554BDE"/>
    <w:rsid w:val="00554E26"/>
    <w:rsid w:val="00554E8F"/>
    <w:rsid w:val="005557B2"/>
    <w:rsid w:val="00555924"/>
    <w:rsid w:val="00555AA0"/>
    <w:rsid w:val="00556439"/>
    <w:rsid w:val="005566F1"/>
    <w:rsid w:val="00556965"/>
    <w:rsid w:val="00556CC5"/>
    <w:rsid w:val="00557431"/>
    <w:rsid w:val="0056011F"/>
    <w:rsid w:val="005601B8"/>
    <w:rsid w:val="005609DF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2E1"/>
    <w:rsid w:val="00562440"/>
    <w:rsid w:val="005626AD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685"/>
    <w:rsid w:val="005667C1"/>
    <w:rsid w:val="00567209"/>
    <w:rsid w:val="00567229"/>
    <w:rsid w:val="0056739C"/>
    <w:rsid w:val="005677AE"/>
    <w:rsid w:val="005678B4"/>
    <w:rsid w:val="00567B7A"/>
    <w:rsid w:val="00567C0C"/>
    <w:rsid w:val="00570003"/>
    <w:rsid w:val="00570190"/>
    <w:rsid w:val="00571DED"/>
    <w:rsid w:val="005722B7"/>
    <w:rsid w:val="005728BB"/>
    <w:rsid w:val="00572A7C"/>
    <w:rsid w:val="00572C38"/>
    <w:rsid w:val="005737E0"/>
    <w:rsid w:val="00573F83"/>
    <w:rsid w:val="00574095"/>
    <w:rsid w:val="00574193"/>
    <w:rsid w:val="00574A2A"/>
    <w:rsid w:val="00574ED2"/>
    <w:rsid w:val="00575BAB"/>
    <w:rsid w:val="0057607D"/>
    <w:rsid w:val="0057629C"/>
    <w:rsid w:val="0057653D"/>
    <w:rsid w:val="0057670B"/>
    <w:rsid w:val="005771BF"/>
    <w:rsid w:val="00577921"/>
    <w:rsid w:val="00577A4D"/>
    <w:rsid w:val="00577BDE"/>
    <w:rsid w:val="00580943"/>
    <w:rsid w:val="005809E1"/>
    <w:rsid w:val="0058162A"/>
    <w:rsid w:val="005820AA"/>
    <w:rsid w:val="00582343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583"/>
    <w:rsid w:val="00585739"/>
    <w:rsid w:val="00585776"/>
    <w:rsid w:val="00585940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1C"/>
    <w:rsid w:val="005923D4"/>
    <w:rsid w:val="00592551"/>
    <w:rsid w:val="00592963"/>
    <w:rsid w:val="00592BAA"/>
    <w:rsid w:val="00592E65"/>
    <w:rsid w:val="005932EF"/>
    <w:rsid w:val="005934EF"/>
    <w:rsid w:val="00593D03"/>
    <w:rsid w:val="0059404E"/>
    <w:rsid w:val="00594B51"/>
    <w:rsid w:val="00595171"/>
    <w:rsid w:val="00595436"/>
    <w:rsid w:val="0059574C"/>
    <w:rsid w:val="0059599F"/>
    <w:rsid w:val="00596133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1A76"/>
    <w:rsid w:val="005A1E71"/>
    <w:rsid w:val="005A2468"/>
    <w:rsid w:val="005A298C"/>
    <w:rsid w:val="005A29EB"/>
    <w:rsid w:val="005A2B8D"/>
    <w:rsid w:val="005A3FB8"/>
    <w:rsid w:val="005A435F"/>
    <w:rsid w:val="005A4589"/>
    <w:rsid w:val="005A4686"/>
    <w:rsid w:val="005A4BC3"/>
    <w:rsid w:val="005A581E"/>
    <w:rsid w:val="005A5956"/>
    <w:rsid w:val="005A5BE5"/>
    <w:rsid w:val="005A60B2"/>
    <w:rsid w:val="005A6181"/>
    <w:rsid w:val="005A6A65"/>
    <w:rsid w:val="005A750C"/>
    <w:rsid w:val="005A7E4E"/>
    <w:rsid w:val="005B0414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3E93"/>
    <w:rsid w:val="005B40EB"/>
    <w:rsid w:val="005B4C6C"/>
    <w:rsid w:val="005B4F67"/>
    <w:rsid w:val="005B5149"/>
    <w:rsid w:val="005B5B37"/>
    <w:rsid w:val="005B5BE7"/>
    <w:rsid w:val="005B5C2B"/>
    <w:rsid w:val="005B5D08"/>
    <w:rsid w:val="005B62AC"/>
    <w:rsid w:val="005B6329"/>
    <w:rsid w:val="005B6565"/>
    <w:rsid w:val="005B675A"/>
    <w:rsid w:val="005B6967"/>
    <w:rsid w:val="005C0826"/>
    <w:rsid w:val="005C0F19"/>
    <w:rsid w:val="005C122C"/>
    <w:rsid w:val="005C1556"/>
    <w:rsid w:val="005C240D"/>
    <w:rsid w:val="005C2544"/>
    <w:rsid w:val="005C2B0C"/>
    <w:rsid w:val="005C2BB4"/>
    <w:rsid w:val="005C30EB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54C7"/>
    <w:rsid w:val="005C6219"/>
    <w:rsid w:val="005C647B"/>
    <w:rsid w:val="005C6D08"/>
    <w:rsid w:val="005C7435"/>
    <w:rsid w:val="005C7797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732"/>
    <w:rsid w:val="005D5B41"/>
    <w:rsid w:val="005D61AD"/>
    <w:rsid w:val="005D635C"/>
    <w:rsid w:val="005D6867"/>
    <w:rsid w:val="005D6CC6"/>
    <w:rsid w:val="005D7BAD"/>
    <w:rsid w:val="005E0105"/>
    <w:rsid w:val="005E02F9"/>
    <w:rsid w:val="005E080B"/>
    <w:rsid w:val="005E0B91"/>
    <w:rsid w:val="005E0E29"/>
    <w:rsid w:val="005E0F2C"/>
    <w:rsid w:val="005E0F3D"/>
    <w:rsid w:val="005E15F9"/>
    <w:rsid w:val="005E17CD"/>
    <w:rsid w:val="005E1D19"/>
    <w:rsid w:val="005E1E92"/>
    <w:rsid w:val="005E2F8F"/>
    <w:rsid w:val="005E3379"/>
    <w:rsid w:val="005E348B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3E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E1A"/>
    <w:rsid w:val="005F7F56"/>
    <w:rsid w:val="006003CF"/>
    <w:rsid w:val="006018CF"/>
    <w:rsid w:val="00601A53"/>
    <w:rsid w:val="00601FEC"/>
    <w:rsid w:val="0060228D"/>
    <w:rsid w:val="006029F4"/>
    <w:rsid w:val="00603A7A"/>
    <w:rsid w:val="00603E39"/>
    <w:rsid w:val="006042B4"/>
    <w:rsid w:val="006046F5"/>
    <w:rsid w:val="00604802"/>
    <w:rsid w:val="00605266"/>
    <w:rsid w:val="0060530E"/>
    <w:rsid w:val="006054B1"/>
    <w:rsid w:val="00605BDD"/>
    <w:rsid w:val="00605CC1"/>
    <w:rsid w:val="00606337"/>
    <w:rsid w:val="00606340"/>
    <w:rsid w:val="00606AE5"/>
    <w:rsid w:val="00607147"/>
    <w:rsid w:val="006073E4"/>
    <w:rsid w:val="00607697"/>
    <w:rsid w:val="006077F1"/>
    <w:rsid w:val="00607FDF"/>
    <w:rsid w:val="00611186"/>
    <w:rsid w:val="00612555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0A9"/>
    <w:rsid w:val="00616770"/>
    <w:rsid w:val="00616FED"/>
    <w:rsid w:val="00617621"/>
    <w:rsid w:val="006176D6"/>
    <w:rsid w:val="00620A51"/>
    <w:rsid w:val="00620B8F"/>
    <w:rsid w:val="00621132"/>
    <w:rsid w:val="00621331"/>
    <w:rsid w:val="0062142C"/>
    <w:rsid w:val="0062189F"/>
    <w:rsid w:val="006219A4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550B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929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057"/>
    <w:rsid w:val="006322B9"/>
    <w:rsid w:val="00632C10"/>
    <w:rsid w:val="00632C76"/>
    <w:rsid w:val="00632E69"/>
    <w:rsid w:val="00632F9C"/>
    <w:rsid w:val="0063341A"/>
    <w:rsid w:val="00633581"/>
    <w:rsid w:val="006338B9"/>
    <w:rsid w:val="00633A86"/>
    <w:rsid w:val="00633A8A"/>
    <w:rsid w:val="00633EEE"/>
    <w:rsid w:val="0063402D"/>
    <w:rsid w:val="0063513F"/>
    <w:rsid w:val="0063542E"/>
    <w:rsid w:val="00635582"/>
    <w:rsid w:val="006358A4"/>
    <w:rsid w:val="00635AD8"/>
    <w:rsid w:val="00635D43"/>
    <w:rsid w:val="006365EF"/>
    <w:rsid w:val="00636724"/>
    <w:rsid w:val="00636806"/>
    <w:rsid w:val="00636A5D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47"/>
    <w:rsid w:val="006421D0"/>
    <w:rsid w:val="00642262"/>
    <w:rsid w:val="00642391"/>
    <w:rsid w:val="0064250D"/>
    <w:rsid w:val="00642861"/>
    <w:rsid w:val="00642DC0"/>
    <w:rsid w:val="0064320C"/>
    <w:rsid w:val="00643232"/>
    <w:rsid w:val="006432D4"/>
    <w:rsid w:val="00643665"/>
    <w:rsid w:val="006436BF"/>
    <w:rsid w:val="00643AB0"/>
    <w:rsid w:val="00643BEC"/>
    <w:rsid w:val="00643D35"/>
    <w:rsid w:val="00644716"/>
    <w:rsid w:val="006447E2"/>
    <w:rsid w:val="00644C1D"/>
    <w:rsid w:val="00645450"/>
    <w:rsid w:val="00646162"/>
    <w:rsid w:val="00646208"/>
    <w:rsid w:val="006469D0"/>
    <w:rsid w:val="00646D0B"/>
    <w:rsid w:val="00646DC5"/>
    <w:rsid w:val="00647508"/>
    <w:rsid w:val="006477FC"/>
    <w:rsid w:val="00647C8A"/>
    <w:rsid w:val="00647D8C"/>
    <w:rsid w:val="00647E43"/>
    <w:rsid w:val="00650737"/>
    <w:rsid w:val="00650C76"/>
    <w:rsid w:val="00650FE1"/>
    <w:rsid w:val="0065126B"/>
    <w:rsid w:val="0065145C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84D"/>
    <w:rsid w:val="0065390C"/>
    <w:rsid w:val="00653BA6"/>
    <w:rsid w:val="00653E80"/>
    <w:rsid w:val="00654560"/>
    <w:rsid w:val="00655131"/>
    <w:rsid w:val="006551AD"/>
    <w:rsid w:val="00655250"/>
    <w:rsid w:val="006559EB"/>
    <w:rsid w:val="00655BA4"/>
    <w:rsid w:val="00655F50"/>
    <w:rsid w:val="00656074"/>
    <w:rsid w:val="006562C5"/>
    <w:rsid w:val="00656339"/>
    <w:rsid w:val="006564A1"/>
    <w:rsid w:val="00656AF4"/>
    <w:rsid w:val="0065718B"/>
    <w:rsid w:val="00657519"/>
    <w:rsid w:val="006575FC"/>
    <w:rsid w:val="006577BF"/>
    <w:rsid w:val="00657AAD"/>
    <w:rsid w:val="006600CF"/>
    <w:rsid w:val="00661A57"/>
    <w:rsid w:val="00661F0F"/>
    <w:rsid w:val="006623B1"/>
    <w:rsid w:val="0066280E"/>
    <w:rsid w:val="00663576"/>
    <w:rsid w:val="00663C1C"/>
    <w:rsid w:val="00664201"/>
    <w:rsid w:val="00664815"/>
    <w:rsid w:val="00664C37"/>
    <w:rsid w:val="0066506A"/>
    <w:rsid w:val="006659CD"/>
    <w:rsid w:val="00666790"/>
    <w:rsid w:val="0066696F"/>
    <w:rsid w:val="00666B67"/>
    <w:rsid w:val="00670063"/>
    <w:rsid w:val="00670625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1A4F"/>
    <w:rsid w:val="00671E5F"/>
    <w:rsid w:val="006720F1"/>
    <w:rsid w:val="0067242F"/>
    <w:rsid w:val="006726EB"/>
    <w:rsid w:val="006729E0"/>
    <w:rsid w:val="00672E35"/>
    <w:rsid w:val="00672FCE"/>
    <w:rsid w:val="00673101"/>
    <w:rsid w:val="00673305"/>
    <w:rsid w:val="00673429"/>
    <w:rsid w:val="00674283"/>
    <w:rsid w:val="00674C2A"/>
    <w:rsid w:val="00674CA3"/>
    <w:rsid w:val="00675102"/>
    <w:rsid w:val="0067513F"/>
    <w:rsid w:val="0067529A"/>
    <w:rsid w:val="0067597A"/>
    <w:rsid w:val="006759DF"/>
    <w:rsid w:val="00676176"/>
    <w:rsid w:val="006763A3"/>
    <w:rsid w:val="0067656C"/>
    <w:rsid w:val="0067691D"/>
    <w:rsid w:val="00676BD2"/>
    <w:rsid w:val="00677B65"/>
    <w:rsid w:val="00677F5B"/>
    <w:rsid w:val="00677F8D"/>
    <w:rsid w:val="0068013C"/>
    <w:rsid w:val="00680263"/>
    <w:rsid w:val="00680506"/>
    <w:rsid w:val="00680844"/>
    <w:rsid w:val="00680FB9"/>
    <w:rsid w:val="0068147B"/>
    <w:rsid w:val="006817A8"/>
    <w:rsid w:val="0068257B"/>
    <w:rsid w:val="00682810"/>
    <w:rsid w:val="00683452"/>
    <w:rsid w:val="00683E78"/>
    <w:rsid w:val="00683EF4"/>
    <w:rsid w:val="0068454B"/>
    <w:rsid w:val="00684A5D"/>
    <w:rsid w:val="00685088"/>
    <w:rsid w:val="00685097"/>
    <w:rsid w:val="006852B5"/>
    <w:rsid w:val="0068536B"/>
    <w:rsid w:val="00685ACA"/>
    <w:rsid w:val="00685EFE"/>
    <w:rsid w:val="00686279"/>
    <w:rsid w:val="006862BA"/>
    <w:rsid w:val="00686713"/>
    <w:rsid w:val="00686E76"/>
    <w:rsid w:val="00686EEF"/>
    <w:rsid w:val="00686FB2"/>
    <w:rsid w:val="00687300"/>
    <w:rsid w:val="006875AC"/>
    <w:rsid w:val="006877D1"/>
    <w:rsid w:val="006901BB"/>
    <w:rsid w:val="00690249"/>
    <w:rsid w:val="00690835"/>
    <w:rsid w:val="006912C7"/>
    <w:rsid w:val="006913BA"/>
    <w:rsid w:val="00691775"/>
    <w:rsid w:val="00691D83"/>
    <w:rsid w:val="00692196"/>
    <w:rsid w:val="00693460"/>
    <w:rsid w:val="006934B4"/>
    <w:rsid w:val="00693647"/>
    <w:rsid w:val="00693A2B"/>
    <w:rsid w:val="00693DF6"/>
    <w:rsid w:val="0069422E"/>
    <w:rsid w:val="00694393"/>
    <w:rsid w:val="0069447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690"/>
    <w:rsid w:val="006A4C36"/>
    <w:rsid w:val="006A508E"/>
    <w:rsid w:val="006A5AA7"/>
    <w:rsid w:val="006A6B21"/>
    <w:rsid w:val="006A6D6E"/>
    <w:rsid w:val="006A70F3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2A9C"/>
    <w:rsid w:val="006B2B54"/>
    <w:rsid w:val="006B37A5"/>
    <w:rsid w:val="006B38B6"/>
    <w:rsid w:val="006B38FB"/>
    <w:rsid w:val="006B39D5"/>
    <w:rsid w:val="006B3C8F"/>
    <w:rsid w:val="006B3D8A"/>
    <w:rsid w:val="006B4EFD"/>
    <w:rsid w:val="006B50FF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00D"/>
    <w:rsid w:val="006C017E"/>
    <w:rsid w:val="006C0251"/>
    <w:rsid w:val="006C0534"/>
    <w:rsid w:val="006C070E"/>
    <w:rsid w:val="006C0753"/>
    <w:rsid w:val="006C0861"/>
    <w:rsid w:val="006C13FE"/>
    <w:rsid w:val="006C1A04"/>
    <w:rsid w:val="006C1AB9"/>
    <w:rsid w:val="006C1D09"/>
    <w:rsid w:val="006C1F48"/>
    <w:rsid w:val="006C21A2"/>
    <w:rsid w:val="006C2C58"/>
    <w:rsid w:val="006C3202"/>
    <w:rsid w:val="006C3B0B"/>
    <w:rsid w:val="006C3D2C"/>
    <w:rsid w:val="006C3ED5"/>
    <w:rsid w:val="006C414A"/>
    <w:rsid w:val="006C5536"/>
    <w:rsid w:val="006C55B1"/>
    <w:rsid w:val="006C59E0"/>
    <w:rsid w:val="006C5C80"/>
    <w:rsid w:val="006C5E68"/>
    <w:rsid w:val="006C5F88"/>
    <w:rsid w:val="006C6030"/>
    <w:rsid w:val="006C637D"/>
    <w:rsid w:val="006C6616"/>
    <w:rsid w:val="006C75D7"/>
    <w:rsid w:val="006C7654"/>
    <w:rsid w:val="006D00F2"/>
    <w:rsid w:val="006D0436"/>
    <w:rsid w:val="006D0BE3"/>
    <w:rsid w:val="006D1027"/>
    <w:rsid w:val="006D1136"/>
    <w:rsid w:val="006D142C"/>
    <w:rsid w:val="006D1438"/>
    <w:rsid w:val="006D1BAE"/>
    <w:rsid w:val="006D2201"/>
    <w:rsid w:val="006D2A0A"/>
    <w:rsid w:val="006D2DC5"/>
    <w:rsid w:val="006D32A3"/>
    <w:rsid w:val="006D34B4"/>
    <w:rsid w:val="006D389A"/>
    <w:rsid w:val="006D38E7"/>
    <w:rsid w:val="006D44A7"/>
    <w:rsid w:val="006D4A50"/>
    <w:rsid w:val="006D4C65"/>
    <w:rsid w:val="006D5A30"/>
    <w:rsid w:val="006D5DB3"/>
    <w:rsid w:val="006D5F4E"/>
    <w:rsid w:val="006D6567"/>
    <w:rsid w:val="006D683F"/>
    <w:rsid w:val="006D688F"/>
    <w:rsid w:val="006D6BB6"/>
    <w:rsid w:val="006D6C36"/>
    <w:rsid w:val="006D748C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1765"/>
    <w:rsid w:val="006F186C"/>
    <w:rsid w:val="006F1D0D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B5A"/>
    <w:rsid w:val="006F5DE8"/>
    <w:rsid w:val="006F6071"/>
    <w:rsid w:val="006F6970"/>
    <w:rsid w:val="006F6B01"/>
    <w:rsid w:val="006F7BCF"/>
    <w:rsid w:val="007001D7"/>
    <w:rsid w:val="007002B6"/>
    <w:rsid w:val="0070046B"/>
    <w:rsid w:val="007008C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544"/>
    <w:rsid w:val="007109F4"/>
    <w:rsid w:val="00710C72"/>
    <w:rsid w:val="007110E6"/>
    <w:rsid w:val="0071139C"/>
    <w:rsid w:val="007113B7"/>
    <w:rsid w:val="007115A2"/>
    <w:rsid w:val="0071167F"/>
    <w:rsid w:val="007116E2"/>
    <w:rsid w:val="007119C7"/>
    <w:rsid w:val="00711ACE"/>
    <w:rsid w:val="00711B2B"/>
    <w:rsid w:val="00711C13"/>
    <w:rsid w:val="00711C38"/>
    <w:rsid w:val="00711E21"/>
    <w:rsid w:val="00712165"/>
    <w:rsid w:val="007123D5"/>
    <w:rsid w:val="00712745"/>
    <w:rsid w:val="0071304D"/>
    <w:rsid w:val="007130BD"/>
    <w:rsid w:val="0071312E"/>
    <w:rsid w:val="00713373"/>
    <w:rsid w:val="007133C3"/>
    <w:rsid w:val="00713559"/>
    <w:rsid w:val="00713B45"/>
    <w:rsid w:val="00713B4A"/>
    <w:rsid w:val="00714239"/>
    <w:rsid w:val="0071436D"/>
    <w:rsid w:val="00714898"/>
    <w:rsid w:val="00714DF8"/>
    <w:rsid w:val="0071509B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1781D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364E"/>
    <w:rsid w:val="0072457F"/>
    <w:rsid w:val="00724C6F"/>
    <w:rsid w:val="00724CBC"/>
    <w:rsid w:val="007253AB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1E26"/>
    <w:rsid w:val="00732916"/>
    <w:rsid w:val="00732CAC"/>
    <w:rsid w:val="00732D15"/>
    <w:rsid w:val="00733139"/>
    <w:rsid w:val="0073333C"/>
    <w:rsid w:val="007334C4"/>
    <w:rsid w:val="00734249"/>
    <w:rsid w:val="00734269"/>
    <w:rsid w:val="00734A47"/>
    <w:rsid w:val="00734BE8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6EA0"/>
    <w:rsid w:val="0073719A"/>
    <w:rsid w:val="00737AB3"/>
    <w:rsid w:val="00737DA1"/>
    <w:rsid w:val="00740BCE"/>
    <w:rsid w:val="00740F63"/>
    <w:rsid w:val="00741532"/>
    <w:rsid w:val="00741D8B"/>
    <w:rsid w:val="00742306"/>
    <w:rsid w:val="00742F84"/>
    <w:rsid w:val="007430A0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264"/>
    <w:rsid w:val="007472B1"/>
    <w:rsid w:val="00747641"/>
    <w:rsid w:val="0074772F"/>
    <w:rsid w:val="007479CA"/>
    <w:rsid w:val="00747E9D"/>
    <w:rsid w:val="00747EE1"/>
    <w:rsid w:val="00750374"/>
    <w:rsid w:val="00750AA2"/>
    <w:rsid w:val="00750E58"/>
    <w:rsid w:val="007510BF"/>
    <w:rsid w:val="007518A9"/>
    <w:rsid w:val="00752640"/>
    <w:rsid w:val="00752867"/>
    <w:rsid w:val="00752B44"/>
    <w:rsid w:val="0075360B"/>
    <w:rsid w:val="00753925"/>
    <w:rsid w:val="007543BE"/>
    <w:rsid w:val="007555AB"/>
    <w:rsid w:val="00755D14"/>
    <w:rsid w:val="00755D31"/>
    <w:rsid w:val="007575F4"/>
    <w:rsid w:val="00757992"/>
    <w:rsid w:val="007579E7"/>
    <w:rsid w:val="00760486"/>
    <w:rsid w:val="00760A8E"/>
    <w:rsid w:val="00760E2F"/>
    <w:rsid w:val="00760E82"/>
    <w:rsid w:val="00761065"/>
    <w:rsid w:val="00761175"/>
    <w:rsid w:val="007616A3"/>
    <w:rsid w:val="007619B6"/>
    <w:rsid w:val="00761A5A"/>
    <w:rsid w:val="00761C96"/>
    <w:rsid w:val="007628D4"/>
    <w:rsid w:val="00762D16"/>
    <w:rsid w:val="0076340D"/>
    <w:rsid w:val="00764238"/>
    <w:rsid w:val="0076452C"/>
    <w:rsid w:val="00764D79"/>
    <w:rsid w:val="00764E20"/>
    <w:rsid w:val="0076593D"/>
    <w:rsid w:val="00765B37"/>
    <w:rsid w:val="00765E8F"/>
    <w:rsid w:val="00765EF3"/>
    <w:rsid w:val="00766A16"/>
    <w:rsid w:val="00766A6B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0B"/>
    <w:rsid w:val="0077006B"/>
    <w:rsid w:val="0077078F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8A5"/>
    <w:rsid w:val="00773962"/>
    <w:rsid w:val="007745F1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7A3"/>
    <w:rsid w:val="007779EB"/>
    <w:rsid w:val="00777BD1"/>
    <w:rsid w:val="007801D3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90D"/>
    <w:rsid w:val="00791A3E"/>
    <w:rsid w:val="00791B2A"/>
    <w:rsid w:val="00791BF5"/>
    <w:rsid w:val="00791DD2"/>
    <w:rsid w:val="00791EF6"/>
    <w:rsid w:val="007920E4"/>
    <w:rsid w:val="007921AA"/>
    <w:rsid w:val="007922F2"/>
    <w:rsid w:val="00792319"/>
    <w:rsid w:val="00792567"/>
    <w:rsid w:val="007926ED"/>
    <w:rsid w:val="00792DEF"/>
    <w:rsid w:val="00793180"/>
    <w:rsid w:val="007933AB"/>
    <w:rsid w:val="00793D0F"/>
    <w:rsid w:val="00793E4E"/>
    <w:rsid w:val="00793F0D"/>
    <w:rsid w:val="0079406A"/>
    <w:rsid w:val="007944C1"/>
    <w:rsid w:val="0079467D"/>
    <w:rsid w:val="007947C8"/>
    <w:rsid w:val="00794B54"/>
    <w:rsid w:val="00794B7B"/>
    <w:rsid w:val="007950F4"/>
    <w:rsid w:val="0079584B"/>
    <w:rsid w:val="00795C18"/>
    <w:rsid w:val="00795C21"/>
    <w:rsid w:val="00795D7E"/>
    <w:rsid w:val="00796261"/>
    <w:rsid w:val="007966EA"/>
    <w:rsid w:val="00796AF8"/>
    <w:rsid w:val="00796F49"/>
    <w:rsid w:val="0079731E"/>
    <w:rsid w:val="00797625"/>
    <w:rsid w:val="00797B24"/>
    <w:rsid w:val="00797B8C"/>
    <w:rsid w:val="00797D58"/>
    <w:rsid w:val="00797FAF"/>
    <w:rsid w:val="007A06F6"/>
    <w:rsid w:val="007A0C7A"/>
    <w:rsid w:val="007A0CFC"/>
    <w:rsid w:val="007A0F8E"/>
    <w:rsid w:val="007A1139"/>
    <w:rsid w:val="007A1617"/>
    <w:rsid w:val="007A1AE9"/>
    <w:rsid w:val="007A2B63"/>
    <w:rsid w:val="007A2B6B"/>
    <w:rsid w:val="007A2BE2"/>
    <w:rsid w:val="007A2E02"/>
    <w:rsid w:val="007A2F5B"/>
    <w:rsid w:val="007A2F65"/>
    <w:rsid w:val="007A311A"/>
    <w:rsid w:val="007A32AC"/>
    <w:rsid w:val="007A34EF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BB7"/>
    <w:rsid w:val="007A4E44"/>
    <w:rsid w:val="007A50E0"/>
    <w:rsid w:val="007A53A9"/>
    <w:rsid w:val="007A594C"/>
    <w:rsid w:val="007A61EE"/>
    <w:rsid w:val="007A6240"/>
    <w:rsid w:val="007A661D"/>
    <w:rsid w:val="007A6E6F"/>
    <w:rsid w:val="007A7163"/>
    <w:rsid w:val="007A74B5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58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46F"/>
    <w:rsid w:val="007B5688"/>
    <w:rsid w:val="007B5983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B7D34"/>
    <w:rsid w:val="007C0C9F"/>
    <w:rsid w:val="007C112B"/>
    <w:rsid w:val="007C118D"/>
    <w:rsid w:val="007C148D"/>
    <w:rsid w:val="007C1C92"/>
    <w:rsid w:val="007C1D07"/>
    <w:rsid w:val="007C2040"/>
    <w:rsid w:val="007C21EF"/>
    <w:rsid w:val="007C2522"/>
    <w:rsid w:val="007C25B0"/>
    <w:rsid w:val="007C26D4"/>
    <w:rsid w:val="007C28F6"/>
    <w:rsid w:val="007C2ADD"/>
    <w:rsid w:val="007C2D18"/>
    <w:rsid w:val="007C2D56"/>
    <w:rsid w:val="007C2FC7"/>
    <w:rsid w:val="007C302C"/>
    <w:rsid w:val="007C30A5"/>
    <w:rsid w:val="007C3331"/>
    <w:rsid w:val="007C3522"/>
    <w:rsid w:val="007C354B"/>
    <w:rsid w:val="007C48B8"/>
    <w:rsid w:val="007C5404"/>
    <w:rsid w:val="007C5AC2"/>
    <w:rsid w:val="007C61B4"/>
    <w:rsid w:val="007C62FA"/>
    <w:rsid w:val="007C6692"/>
    <w:rsid w:val="007C688C"/>
    <w:rsid w:val="007C753D"/>
    <w:rsid w:val="007D006D"/>
    <w:rsid w:val="007D053A"/>
    <w:rsid w:val="007D06FA"/>
    <w:rsid w:val="007D0B96"/>
    <w:rsid w:val="007D1210"/>
    <w:rsid w:val="007D1584"/>
    <w:rsid w:val="007D170D"/>
    <w:rsid w:val="007D1954"/>
    <w:rsid w:val="007D1A4F"/>
    <w:rsid w:val="007D1C14"/>
    <w:rsid w:val="007D1F53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3F9"/>
    <w:rsid w:val="007D54D0"/>
    <w:rsid w:val="007D5775"/>
    <w:rsid w:val="007D5929"/>
    <w:rsid w:val="007D5B2C"/>
    <w:rsid w:val="007D5F80"/>
    <w:rsid w:val="007D601A"/>
    <w:rsid w:val="007D613B"/>
    <w:rsid w:val="007D6188"/>
    <w:rsid w:val="007D7043"/>
    <w:rsid w:val="007D7129"/>
    <w:rsid w:val="007D71F3"/>
    <w:rsid w:val="007D7BC2"/>
    <w:rsid w:val="007D7E31"/>
    <w:rsid w:val="007E0F12"/>
    <w:rsid w:val="007E113F"/>
    <w:rsid w:val="007E150B"/>
    <w:rsid w:val="007E1A40"/>
    <w:rsid w:val="007E1D97"/>
    <w:rsid w:val="007E1E6F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717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888"/>
    <w:rsid w:val="007F6D3E"/>
    <w:rsid w:val="007F6D72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3D4F"/>
    <w:rsid w:val="00804234"/>
    <w:rsid w:val="0080427C"/>
    <w:rsid w:val="00804292"/>
    <w:rsid w:val="008043A9"/>
    <w:rsid w:val="008045BB"/>
    <w:rsid w:val="00804BF0"/>
    <w:rsid w:val="00804F8E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1AD"/>
    <w:rsid w:val="0081261C"/>
    <w:rsid w:val="00812866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99"/>
    <w:rsid w:val="008164A6"/>
    <w:rsid w:val="00816680"/>
    <w:rsid w:val="00816879"/>
    <w:rsid w:val="008170B5"/>
    <w:rsid w:val="0081715F"/>
    <w:rsid w:val="008173B0"/>
    <w:rsid w:val="00817A11"/>
    <w:rsid w:val="00817ED0"/>
    <w:rsid w:val="00817F97"/>
    <w:rsid w:val="0082004E"/>
    <w:rsid w:val="008206B9"/>
    <w:rsid w:val="0082075D"/>
    <w:rsid w:val="00820862"/>
    <w:rsid w:val="00820C9E"/>
    <w:rsid w:val="008213FE"/>
    <w:rsid w:val="00821726"/>
    <w:rsid w:val="00821D58"/>
    <w:rsid w:val="0082215E"/>
    <w:rsid w:val="008222B6"/>
    <w:rsid w:val="00823184"/>
    <w:rsid w:val="008236BD"/>
    <w:rsid w:val="00823704"/>
    <w:rsid w:val="00824695"/>
    <w:rsid w:val="008247DB"/>
    <w:rsid w:val="00824810"/>
    <w:rsid w:val="00824C71"/>
    <w:rsid w:val="00824F01"/>
    <w:rsid w:val="00825E89"/>
    <w:rsid w:val="00825F4F"/>
    <w:rsid w:val="00826265"/>
    <w:rsid w:val="008263B8"/>
    <w:rsid w:val="0082641F"/>
    <w:rsid w:val="008267F3"/>
    <w:rsid w:val="00826F17"/>
    <w:rsid w:val="00827028"/>
    <w:rsid w:val="00827E13"/>
    <w:rsid w:val="008302B2"/>
    <w:rsid w:val="008306CE"/>
    <w:rsid w:val="00830D64"/>
    <w:rsid w:val="00831086"/>
    <w:rsid w:val="00831D31"/>
    <w:rsid w:val="00831E40"/>
    <w:rsid w:val="0083297D"/>
    <w:rsid w:val="00832D8B"/>
    <w:rsid w:val="00833E42"/>
    <w:rsid w:val="00834397"/>
    <w:rsid w:val="00834C2D"/>
    <w:rsid w:val="00834EFB"/>
    <w:rsid w:val="008354A7"/>
    <w:rsid w:val="00835706"/>
    <w:rsid w:val="00835B19"/>
    <w:rsid w:val="00835F5B"/>
    <w:rsid w:val="008364FC"/>
    <w:rsid w:val="00836A82"/>
    <w:rsid w:val="00836AB0"/>
    <w:rsid w:val="00836B5F"/>
    <w:rsid w:val="00837096"/>
    <w:rsid w:val="008376E7"/>
    <w:rsid w:val="008378F3"/>
    <w:rsid w:val="008403E1"/>
    <w:rsid w:val="0084074B"/>
    <w:rsid w:val="00841225"/>
    <w:rsid w:val="00841315"/>
    <w:rsid w:val="0084137D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3FB8"/>
    <w:rsid w:val="0084440E"/>
    <w:rsid w:val="008445DA"/>
    <w:rsid w:val="00844662"/>
    <w:rsid w:val="00844874"/>
    <w:rsid w:val="0084569D"/>
    <w:rsid w:val="008458DC"/>
    <w:rsid w:val="00846056"/>
    <w:rsid w:val="008465A5"/>
    <w:rsid w:val="00846A90"/>
    <w:rsid w:val="00846CE7"/>
    <w:rsid w:val="008472BC"/>
    <w:rsid w:val="008476D4"/>
    <w:rsid w:val="008477C1"/>
    <w:rsid w:val="00847896"/>
    <w:rsid w:val="00847D85"/>
    <w:rsid w:val="0085006A"/>
    <w:rsid w:val="00850216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318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BAC"/>
    <w:rsid w:val="00853C27"/>
    <w:rsid w:val="00854139"/>
    <w:rsid w:val="008549AA"/>
    <w:rsid w:val="00854B2F"/>
    <w:rsid w:val="00854C5F"/>
    <w:rsid w:val="00855052"/>
    <w:rsid w:val="0085551B"/>
    <w:rsid w:val="00856244"/>
    <w:rsid w:val="0085727A"/>
    <w:rsid w:val="00857460"/>
    <w:rsid w:val="00857805"/>
    <w:rsid w:val="00857FDD"/>
    <w:rsid w:val="00860837"/>
    <w:rsid w:val="0086083A"/>
    <w:rsid w:val="00860B13"/>
    <w:rsid w:val="00860B34"/>
    <w:rsid w:val="00860C0F"/>
    <w:rsid w:val="00860C1F"/>
    <w:rsid w:val="00861CB9"/>
    <w:rsid w:val="00861D91"/>
    <w:rsid w:val="00861E43"/>
    <w:rsid w:val="00861F78"/>
    <w:rsid w:val="0086244A"/>
    <w:rsid w:val="00862517"/>
    <w:rsid w:val="0086261F"/>
    <w:rsid w:val="00862867"/>
    <w:rsid w:val="00862969"/>
    <w:rsid w:val="00862F09"/>
    <w:rsid w:val="00863262"/>
    <w:rsid w:val="008632F6"/>
    <w:rsid w:val="00863836"/>
    <w:rsid w:val="00863899"/>
    <w:rsid w:val="00863D04"/>
    <w:rsid w:val="00863F05"/>
    <w:rsid w:val="00865EC0"/>
    <w:rsid w:val="00865ECC"/>
    <w:rsid w:val="00866E84"/>
    <w:rsid w:val="00866F3F"/>
    <w:rsid w:val="0086797B"/>
    <w:rsid w:val="00867F17"/>
    <w:rsid w:val="008708D3"/>
    <w:rsid w:val="00870DBA"/>
    <w:rsid w:val="00870FA0"/>
    <w:rsid w:val="0087171E"/>
    <w:rsid w:val="00871A56"/>
    <w:rsid w:val="00871FBF"/>
    <w:rsid w:val="00872430"/>
    <w:rsid w:val="00872A5B"/>
    <w:rsid w:val="00872BD4"/>
    <w:rsid w:val="00872C86"/>
    <w:rsid w:val="008732E3"/>
    <w:rsid w:val="0087351B"/>
    <w:rsid w:val="00873C05"/>
    <w:rsid w:val="00873C3A"/>
    <w:rsid w:val="00874976"/>
    <w:rsid w:val="008749A2"/>
    <w:rsid w:val="00874A41"/>
    <w:rsid w:val="00875018"/>
    <w:rsid w:val="00875FF5"/>
    <w:rsid w:val="00876362"/>
    <w:rsid w:val="008769AE"/>
    <w:rsid w:val="00876D56"/>
    <w:rsid w:val="0087710F"/>
    <w:rsid w:val="00877712"/>
    <w:rsid w:val="00877B9F"/>
    <w:rsid w:val="00877F4B"/>
    <w:rsid w:val="00880491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1C5"/>
    <w:rsid w:val="00883644"/>
    <w:rsid w:val="00883F5D"/>
    <w:rsid w:val="00884032"/>
    <w:rsid w:val="00884265"/>
    <w:rsid w:val="0088426E"/>
    <w:rsid w:val="00884389"/>
    <w:rsid w:val="008845F3"/>
    <w:rsid w:val="00884A20"/>
    <w:rsid w:val="00884B22"/>
    <w:rsid w:val="00884BB0"/>
    <w:rsid w:val="0088503A"/>
    <w:rsid w:val="00885076"/>
    <w:rsid w:val="008866F0"/>
    <w:rsid w:val="008874F0"/>
    <w:rsid w:val="00887797"/>
    <w:rsid w:val="008879BE"/>
    <w:rsid w:val="00887CAB"/>
    <w:rsid w:val="00887F20"/>
    <w:rsid w:val="008901C8"/>
    <w:rsid w:val="00890875"/>
    <w:rsid w:val="00890B89"/>
    <w:rsid w:val="008912B6"/>
    <w:rsid w:val="00891542"/>
    <w:rsid w:val="00891914"/>
    <w:rsid w:val="00891A16"/>
    <w:rsid w:val="00891A74"/>
    <w:rsid w:val="00891B26"/>
    <w:rsid w:val="00892366"/>
    <w:rsid w:val="00892DBA"/>
    <w:rsid w:val="00892E77"/>
    <w:rsid w:val="00892E7C"/>
    <w:rsid w:val="00893858"/>
    <w:rsid w:val="0089392F"/>
    <w:rsid w:val="0089536B"/>
    <w:rsid w:val="00895463"/>
    <w:rsid w:val="00895A4E"/>
    <w:rsid w:val="00895C2D"/>
    <w:rsid w:val="00895C33"/>
    <w:rsid w:val="0089602A"/>
    <w:rsid w:val="00896AB5"/>
    <w:rsid w:val="00897280"/>
    <w:rsid w:val="008978A5"/>
    <w:rsid w:val="00897C88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464"/>
    <w:rsid w:val="008A44E2"/>
    <w:rsid w:val="008A4826"/>
    <w:rsid w:val="008A4B68"/>
    <w:rsid w:val="008A5111"/>
    <w:rsid w:val="008A5671"/>
    <w:rsid w:val="008A5B0B"/>
    <w:rsid w:val="008A5E26"/>
    <w:rsid w:val="008A6285"/>
    <w:rsid w:val="008A6682"/>
    <w:rsid w:val="008A672F"/>
    <w:rsid w:val="008A695B"/>
    <w:rsid w:val="008A6C10"/>
    <w:rsid w:val="008A6C18"/>
    <w:rsid w:val="008A6CBA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491"/>
    <w:rsid w:val="008B398E"/>
    <w:rsid w:val="008B3ADC"/>
    <w:rsid w:val="008B3EB8"/>
    <w:rsid w:val="008B4A5C"/>
    <w:rsid w:val="008B5097"/>
    <w:rsid w:val="008B533F"/>
    <w:rsid w:val="008B5439"/>
    <w:rsid w:val="008B58A1"/>
    <w:rsid w:val="008B59AF"/>
    <w:rsid w:val="008B5AE9"/>
    <w:rsid w:val="008B5D57"/>
    <w:rsid w:val="008B6584"/>
    <w:rsid w:val="008B6908"/>
    <w:rsid w:val="008B7AAB"/>
    <w:rsid w:val="008C00A3"/>
    <w:rsid w:val="008C015B"/>
    <w:rsid w:val="008C0244"/>
    <w:rsid w:val="008C048A"/>
    <w:rsid w:val="008C0770"/>
    <w:rsid w:val="008C089E"/>
    <w:rsid w:val="008C0B69"/>
    <w:rsid w:val="008C0B8C"/>
    <w:rsid w:val="008C0D39"/>
    <w:rsid w:val="008C0D80"/>
    <w:rsid w:val="008C0F1C"/>
    <w:rsid w:val="008C1269"/>
    <w:rsid w:val="008C1ECA"/>
    <w:rsid w:val="008C2E80"/>
    <w:rsid w:val="008C349B"/>
    <w:rsid w:val="008C406D"/>
    <w:rsid w:val="008C4225"/>
    <w:rsid w:val="008C4578"/>
    <w:rsid w:val="008C4738"/>
    <w:rsid w:val="008C4E0D"/>
    <w:rsid w:val="008C4FD7"/>
    <w:rsid w:val="008C5A0F"/>
    <w:rsid w:val="008C5BA7"/>
    <w:rsid w:val="008C5D00"/>
    <w:rsid w:val="008C5D4A"/>
    <w:rsid w:val="008C6081"/>
    <w:rsid w:val="008C667A"/>
    <w:rsid w:val="008C75BA"/>
    <w:rsid w:val="008C7BDA"/>
    <w:rsid w:val="008D0374"/>
    <w:rsid w:val="008D0410"/>
    <w:rsid w:val="008D044A"/>
    <w:rsid w:val="008D0B06"/>
    <w:rsid w:val="008D0F2A"/>
    <w:rsid w:val="008D138A"/>
    <w:rsid w:val="008D1888"/>
    <w:rsid w:val="008D1B36"/>
    <w:rsid w:val="008D1C44"/>
    <w:rsid w:val="008D1C79"/>
    <w:rsid w:val="008D2379"/>
    <w:rsid w:val="008D28C3"/>
    <w:rsid w:val="008D2A89"/>
    <w:rsid w:val="008D2C72"/>
    <w:rsid w:val="008D2CA6"/>
    <w:rsid w:val="008D3867"/>
    <w:rsid w:val="008D3AD1"/>
    <w:rsid w:val="008D4067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6D28"/>
    <w:rsid w:val="008D72D9"/>
    <w:rsid w:val="008D7690"/>
    <w:rsid w:val="008D79FD"/>
    <w:rsid w:val="008D7D69"/>
    <w:rsid w:val="008D7E88"/>
    <w:rsid w:val="008D7F92"/>
    <w:rsid w:val="008E0505"/>
    <w:rsid w:val="008E0B81"/>
    <w:rsid w:val="008E17A7"/>
    <w:rsid w:val="008E1A91"/>
    <w:rsid w:val="008E1B1F"/>
    <w:rsid w:val="008E1B6F"/>
    <w:rsid w:val="008E1C21"/>
    <w:rsid w:val="008E1D15"/>
    <w:rsid w:val="008E215D"/>
    <w:rsid w:val="008E2A74"/>
    <w:rsid w:val="008E2D48"/>
    <w:rsid w:val="008E35E4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CAA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86"/>
    <w:rsid w:val="008F1092"/>
    <w:rsid w:val="008F1902"/>
    <w:rsid w:val="008F19B8"/>
    <w:rsid w:val="008F1B6A"/>
    <w:rsid w:val="008F3043"/>
    <w:rsid w:val="008F31F3"/>
    <w:rsid w:val="008F38F3"/>
    <w:rsid w:val="008F3C48"/>
    <w:rsid w:val="008F3D11"/>
    <w:rsid w:val="008F3E72"/>
    <w:rsid w:val="008F3F54"/>
    <w:rsid w:val="008F4434"/>
    <w:rsid w:val="008F4492"/>
    <w:rsid w:val="008F4AE1"/>
    <w:rsid w:val="008F6327"/>
    <w:rsid w:val="008F63F8"/>
    <w:rsid w:val="008F741F"/>
    <w:rsid w:val="008F760B"/>
    <w:rsid w:val="008F7858"/>
    <w:rsid w:val="008F7D64"/>
    <w:rsid w:val="008F7F57"/>
    <w:rsid w:val="0090001C"/>
    <w:rsid w:val="00900967"/>
    <w:rsid w:val="00900F6D"/>
    <w:rsid w:val="0090126E"/>
    <w:rsid w:val="00901378"/>
    <w:rsid w:val="00902234"/>
    <w:rsid w:val="009022C6"/>
    <w:rsid w:val="00902F25"/>
    <w:rsid w:val="00902F86"/>
    <w:rsid w:val="00903416"/>
    <w:rsid w:val="00903810"/>
    <w:rsid w:val="00903A1A"/>
    <w:rsid w:val="00903F95"/>
    <w:rsid w:val="00904148"/>
    <w:rsid w:val="009041E6"/>
    <w:rsid w:val="00904217"/>
    <w:rsid w:val="00904634"/>
    <w:rsid w:val="00904D41"/>
    <w:rsid w:val="00904FB7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0B3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4E96"/>
    <w:rsid w:val="00915161"/>
    <w:rsid w:val="00915711"/>
    <w:rsid w:val="00915915"/>
    <w:rsid w:val="00915BAD"/>
    <w:rsid w:val="00915E97"/>
    <w:rsid w:val="009179A1"/>
    <w:rsid w:val="00917B44"/>
    <w:rsid w:val="00917D20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3742"/>
    <w:rsid w:val="009241A0"/>
    <w:rsid w:val="00924300"/>
    <w:rsid w:val="00924D0A"/>
    <w:rsid w:val="00925023"/>
    <w:rsid w:val="00925573"/>
    <w:rsid w:val="0092559A"/>
    <w:rsid w:val="009255B0"/>
    <w:rsid w:val="00925B1D"/>
    <w:rsid w:val="00925E2D"/>
    <w:rsid w:val="00926155"/>
    <w:rsid w:val="0092630A"/>
    <w:rsid w:val="009265EA"/>
    <w:rsid w:val="009266E0"/>
    <w:rsid w:val="009268FE"/>
    <w:rsid w:val="00926CFC"/>
    <w:rsid w:val="00926E47"/>
    <w:rsid w:val="00927308"/>
    <w:rsid w:val="00927359"/>
    <w:rsid w:val="00927733"/>
    <w:rsid w:val="00927E41"/>
    <w:rsid w:val="00930010"/>
    <w:rsid w:val="0093002B"/>
    <w:rsid w:val="009303C1"/>
    <w:rsid w:val="00930499"/>
    <w:rsid w:val="0093061D"/>
    <w:rsid w:val="00930AA1"/>
    <w:rsid w:val="00930EA1"/>
    <w:rsid w:val="00930ED6"/>
    <w:rsid w:val="00931382"/>
    <w:rsid w:val="009317F5"/>
    <w:rsid w:val="009319B1"/>
    <w:rsid w:val="00931EE7"/>
    <w:rsid w:val="00932209"/>
    <w:rsid w:val="009324A2"/>
    <w:rsid w:val="00932F0A"/>
    <w:rsid w:val="009332CF"/>
    <w:rsid w:val="00933861"/>
    <w:rsid w:val="00933A20"/>
    <w:rsid w:val="009341F4"/>
    <w:rsid w:val="00934204"/>
    <w:rsid w:val="00934261"/>
    <w:rsid w:val="009349AF"/>
    <w:rsid w:val="00934C22"/>
    <w:rsid w:val="00936962"/>
    <w:rsid w:val="00936AC5"/>
    <w:rsid w:val="00936B26"/>
    <w:rsid w:val="00936B83"/>
    <w:rsid w:val="00936E7E"/>
    <w:rsid w:val="00936F55"/>
    <w:rsid w:val="00937127"/>
    <w:rsid w:val="009371F6"/>
    <w:rsid w:val="00937945"/>
    <w:rsid w:val="00937B88"/>
    <w:rsid w:val="00937C78"/>
    <w:rsid w:val="00937D76"/>
    <w:rsid w:val="00937E4E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3AD8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47F0C"/>
    <w:rsid w:val="00950270"/>
    <w:rsid w:val="0095078F"/>
    <w:rsid w:val="00950CF6"/>
    <w:rsid w:val="00951164"/>
    <w:rsid w:val="00951428"/>
    <w:rsid w:val="00951E87"/>
    <w:rsid w:val="00952684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7AF"/>
    <w:rsid w:val="0095484C"/>
    <w:rsid w:val="009551CE"/>
    <w:rsid w:val="00955338"/>
    <w:rsid w:val="009555AA"/>
    <w:rsid w:val="00955629"/>
    <w:rsid w:val="0095573A"/>
    <w:rsid w:val="009560FB"/>
    <w:rsid w:val="00956A11"/>
    <w:rsid w:val="00956AA1"/>
    <w:rsid w:val="00956B27"/>
    <w:rsid w:val="00956E84"/>
    <w:rsid w:val="00960068"/>
    <w:rsid w:val="00960314"/>
    <w:rsid w:val="009603F3"/>
    <w:rsid w:val="00960901"/>
    <w:rsid w:val="009609EC"/>
    <w:rsid w:val="0096115B"/>
    <w:rsid w:val="009615AE"/>
    <w:rsid w:val="0096183A"/>
    <w:rsid w:val="009619C4"/>
    <w:rsid w:val="00961E64"/>
    <w:rsid w:val="009625D8"/>
    <w:rsid w:val="00962F3B"/>
    <w:rsid w:val="009630C5"/>
    <w:rsid w:val="00963A95"/>
    <w:rsid w:val="00963FB7"/>
    <w:rsid w:val="00964094"/>
    <w:rsid w:val="009643C6"/>
    <w:rsid w:val="00964452"/>
    <w:rsid w:val="009649F6"/>
    <w:rsid w:val="00964D3D"/>
    <w:rsid w:val="00965424"/>
    <w:rsid w:val="0096547E"/>
    <w:rsid w:val="0096561B"/>
    <w:rsid w:val="009657BE"/>
    <w:rsid w:val="009657D9"/>
    <w:rsid w:val="00965B04"/>
    <w:rsid w:val="00965F54"/>
    <w:rsid w:val="009666D6"/>
    <w:rsid w:val="00966F3E"/>
    <w:rsid w:val="009675B8"/>
    <w:rsid w:val="00967802"/>
    <w:rsid w:val="0097028C"/>
    <w:rsid w:val="009705A2"/>
    <w:rsid w:val="00970695"/>
    <w:rsid w:val="00970978"/>
    <w:rsid w:val="0097175E"/>
    <w:rsid w:val="009722A0"/>
    <w:rsid w:val="009723A1"/>
    <w:rsid w:val="00972BEA"/>
    <w:rsid w:val="00972F66"/>
    <w:rsid w:val="00973092"/>
    <w:rsid w:val="009735E6"/>
    <w:rsid w:val="00973768"/>
    <w:rsid w:val="00973F2A"/>
    <w:rsid w:val="00973FD2"/>
    <w:rsid w:val="0097473B"/>
    <w:rsid w:val="009748AD"/>
    <w:rsid w:val="00974A62"/>
    <w:rsid w:val="00974CF9"/>
    <w:rsid w:val="009755F1"/>
    <w:rsid w:val="009757A4"/>
    <w:rsid w:val="00975A83"/>
    <w:rsid w:val="00975AF7"/>
    <w:rsid w:val="00975D23"/>
    <w:rsid w:val="00975DFA"/>
    <w:rsid w:val="00975E2B"/>
    <w:rsid w:val="009766A9"/>
    <w:rsid w:val="009767A5"/>
    <w:rsid w:val="00976B5E"/>
    <w:rsid w:val="009771FB"/>
    <w:rsid w:val="009772B0"/>
    <w:rsid w:val="0097749D"/>
    <w:rsid w:val="00977589"/>
    <w:rsid w:val="0097765D"/>
    <w:rsid w:val="00977CD8"/>
    <w:rsid w:val="00977F8B"/>
    <w:rsid w:val="009802A5"/>
    <w:rsid w:val="00980820"/>
    <w:rsid w:val="00980AC8"/>
    <w:rsid w:val="00980DA3"/>
    <w:rsid w:val="00981201"/>
    <w:rsid w:val="009812CC"/>
    <w:rsid w:val="00981546"/>
    <w:rsid w:val="00981C47"/>
    <w:rsid w:val="0098202A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7A6"/>
    <w:rsid w:val="00985895"/>
    <w:rsid w:val="00985A84"/>
    <w:rsid w:val="00985BBC"/>
    <w:rsid w:val="00985F00"/>
    <w:rsid w:val="00985F89"/>
    <w:rsid w:val="0098614F"/>
    <w:rsid w:val="009865D4"/>
    <w:rsid w:val="00986611"/>
    <w:rsid w:val="00986964"/>
    <w:rsid w:val="00986FBA"/>
    <w:rsid w:val="0098731D"/>
    <w:rsid w:val="0099021A"/>
    <w:rsid w:val="00990426"/>
    <w:rsid w:val="00990560"/>
    <w:rsid w:val="00990AE8"/>
    <w:rsid w:val="00990FCD"/>
    <w:rsid w:val="0099136C"/>
    <w:rsid w:val="00991746"/>
    <w:rsid w:val="009918A4"/>
    <w:rsid w:val="00991A7E"/>
    <w:rsid w:val="00991BE0"/>
    <w:rsid w:val="0099229A"/>
    <w:rsid w:val="0099289B"/>
    <w:rsid w:val="00992FEE"/>
    <w:rsid w:val="00993769"/>
    <w:rsid w:val="00993951"/>
    <w:rsid w:val="00993BD6"/>
    <w:rsid w:val="00993DCA"/>
    <w:rsid w:val="00993EC1"/>
    <w:rsid w:val="0099478F"/>
    <w:rsid w:val="009948F7"/>
    <w:rsid w:val="00995077"/>
    <w:rsid w:val="00995566"/>
    <w:rsid w:val="00995947"/>
    <w:rsid w:val="00995BF0"/>
    <w:rsid w:val="00995CFB"/>
    <w:rsid w:val="00996E25"/>
    <w:rsid w:val="0099722E"/>
    <w:rsid w:val="009973A3"/>
    <w:rsid w:val="009978F1"/>
    <w:rsid w:val="009978F5"/>
    <w:rsid w:val="0099799E"/>
    <w:rsid w:val="00997D75"/>
    <w:rsid w:val="009A04F0"/>
    <w:rsid w:val="009A04F5"/>
    <w:rsid w:val="009A050E"/>
    <w:rsid w:val="009A0621"/>
    <w:rsid w:val="009A098D"/>
    <w:rsid w:val="009A0C49"/>
    <w:rsid w:val="009A0F36"/>
    <w:rsid w:val="009A0FD6"/>
    <w:rsid w:val="009A136F"/>
    <w:rsid w:val="009A1960"/>
    <w:rsid w:val="009A1A7B"/>
    <w:rsid w:val="009A1BB1"/>
    <w:rsid w:val="009A23E6"/>
    <w:rsid w:val="009A2AEC"/>
    <w:rsid w:val="009A337F"/>
    <w:rsid w:val="009A3A4D"/>
    <w:rsid w:val="009A3E4E"/>
    <w:rsid w:val="009A4206"/>
    <w:rsid w:val="009A447B"/>
    <w:rsid w:val="009A474F"/>
    <w:rsid w:val="009A4CDA"/>
    <w:rsid w:val="009A4D54"/>
    <w:rsid w:val="009A500B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D47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1958"/>
    <w:rsid w:val="009C1E74"/>
    <w:rsid w:val="009C2389"/>
    <w:rsid w:val="009C2704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5F2"/>
    <w:rsid w:val="009D07CC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4678"/>
    <w:rsid w:val="009D4930"/>
    <w:rsid w:val="009D5297"/>
    <w:rsid w:val="009D55E5"/>
    <w:rsid w:val="009D5C84"/>
    <w:rsid w:val="009D702D"/>
    <w:rsid w:val="009D705B"/>
    <w:rsid w:val="009D7DF4"/>
    <w:rsid w:val="009E05B8"/>
    <w:rsid w:val="009E060A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620"/>
    <w:rsid w:val="009E2937"/>
    <w:rsid w:val="009E2C83"/>
    <w:rsid w:val="009E2CE0"/>
    <w:rsid w:val="009E2CF1"/>
    <w:rsid w:val="009E2EBF"/>
    <w:rsid w:val="009E2F69"/>
    <w:rsid w:val="009E30FB"/>
    <w:rsid w:val="009E3429"/>
    <w:rsid w:val="009E34AB"/>
    <w:rsid w:val="009E369F"/>
    <w:rsid w:val="009E404D"/>
    <w:rsid w:val="009E4268"/>
    <w:rsid w:val="009E43BC"/>
    <w:rsid w:val="009E4726"/>
    <w:rsid w:val="009E49F5"/>
    <w:rsid w:val="009E4A63"/>
    <w:rsid w:val="009E4D0D"/>
    <w:rsid w:val="009E5310"/>
    <w:rsid w:val="009E568E"/>
    <w:rsid w:val="009E6151"/>
    <w:rsid w:val="009E6239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1BF2"/>
    <w:rsid w:val="009F224F"/>
    <w:rsid w:val="009F29D6"/>
    <w:rsid w:val="009F36FE"/>
    <w:rsid w:val="009F3B58"/>
    <w:rsid w:val="009F3D6A"/>
    <w:rsid w:val="009F3DA3"/>
    <w:rsid w:val="009F41BB"/>
    <w:rsid w:val="009F44F5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0718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80E"/>
    <w:rsid w:val="00A0620C"/>
    <w:rsid w:val="00A06AE3"/>
    <w:rsid w:val="00A06B24"/>
    <w:rsid w:val="00A06B28"/>
    <w:rsid w:val="00A07E3C"/>
    <w:rsid w:val="00A10253"/>
    <w:rsid w:val="00A10733"/>
    <w:rsid w:val="00A109CE"/>
    <w:rsid w:val="00A10A12"/>
    <w:rsid w:val="00A10FB4"/>
    <w:rsid w:val="00A111EA"/>
    <w:rsid w:val="00A11478"/>
    <w:rsid w:val="00A11530"/>
    <w:rsid w:val="00A11A72"/>
    <w:rsid w:val="00A11E80"/>
    <w:rsid w:val="00A11F41"/>
    <w:rsid w:val="00A12B2B"/>
    <w:rsid w:val="00A1319B"/>
    <w:rsid w:val="00A132E0"/>
    <w:rsid w:val="00A133F8"/>
    <w:rsid w:val="00A13692"/>
    <w:rsid w:val="00A13766"/>
    <w:rsid w:val="00A1394F"/>
    <w:rsid w:val="00A13C12"/>
    <w:rsid w:val="00A14233"/>
    <w:rsid w:val="00A144BB"/>
    <w:rsid w:val="00A145E2"/>
    <w:rsid w:val="00A14A8B"/>
    <w:rsid w:val="00A15159"/>
    <w:rsid w:val="00A1528A"/>
    <w:rsid w:val="00A15513"/>
    <w:rsid w:val="00A15587"/>
    <w:rsid w:val="00A1578C"/>
    <w:rsid w:val="00A15809"/>
    <w:rsid w:val="00A159F8"/>
    <w:rsid w:val="00A15AE4"/>
    <w:rsid w:val="00A1654A"/>
    <w:rsid w:val="00A16A02"/>
    <w:rsid w:val="00A16F73"/>
    <w:rsid w:val="00A16F9A"/>
    <w:rsid w:val="00A17247"/>
    <w:rsid w:val="00A1765F"/>
    <w:rsid w:val="00A17DCE"/>
    <w:rsid w:val="00A202EE"/>
    <w:rsid w:val="00A20313"/>
    <w:rsid w:val="00A207D0"/>
    <w:rsid w:val="00A20E5C"/>
    <w:rsid w:val="00A210DF"/>
    <w:rsid w:val="00A212BF"/>
    <w:rsid w:val="00A2151A"/>
    <w:rsid w:val="00A21BEA"/>
    <w:rsid w:val="00A22BB3"/>
    <w:rsid w:val="00A22E3C"/>
    <w:rsid w:val="00A23E2A"/>
    <w:rsid w:val="00A24102"/>
    <w:rsid w:val="00A24159"/>
    <w:rsid w:val="00A24193"/>
    <w:rsid w:val="00A24BFF"/>
    <w:rsid w:val="00A25069"/>
    <w:rsid w:val="00A250F9"/>
    <w:rsid w:val="00A25A6E"/>
    <w:rsid w:val="00A25C8D"/>
    <w:rsid w:val="00A262FF"/>
    <w:rsid w:val="00A2674F"/>
    <w:rsid w:val="00A271A1"/>
    <w:rsid w:val="00A272B7"/>
    <w:rsid w:val="00A27431"/>
    <w:rsid w:val="00A274B6"/>
    <w:rsid w:val="00A2768E"/>
    <w:rsid w:val="00A27700"/>
    <w:rsid w:val="00A27A5E"/>
    <w:rsid w:val="00A27ACD"/>
    <w:rsid w:val="00A27B1A"/>
    <w:rsid w:val="00A3072A"/>
    <w:rsid w:val="00A309D4"/>
    <w:rsid w:val="00A314EA"/>
    <w:rsid w:val="00A31563"/>
    <w:rsid w:val="00A31599"/>
    <w:rsid w:val="00A318F0"/>
    <w:rsid w:val="00A31C01"/>
    <w:rsid w:val="00A32845"/>
    <w:rsid w:val="00A3284D"/>
    <w:rsid w:val="00A328CB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27F"/>
    <w:rsid w:val="00A3634C"/>
    <w:rsid w:val="00A36A6A"/>
    <w:rsid w:val="00A36DB4"/>
    <w:rsid w:val="00A36F44"/>
    <w:rsid w:val="00A37145"/>
    <w:rsid w:val="00A37715"/>
    <w:rsid w:val="00A4013A"/>
    <w:rsid w:val="00A4051F"/>
    <w:rsid w:val="00A40A3C"/>
    <w:rsid w:val="00A40BD6"/>
    <w:rsid w:val="00A40C09"/>
    <w:rsid w:val="00A40C48"/>
    <w:rsid w:val="00A4121E"/>
    <w:rsid w:val="00A41D15"/>
    <w:rsid w:val="00A42081"/>
    <w:rsid w:val="00A42B50"/>
    <w:rsid w:val="00A431D3"/>
    <w:rsid w:val="00A432A3"/>
    <w:rsid w:val="00A4340E"/>
    <w:rsid w:val="00A43552"/>
    <w:rsid w:val="00A4373B"/>
    <w:rsid w:val="00A438A6"/>
    <w:rsid w:val="00A43B7B"/>
    <w:rsid w:val="00A4410A"/>
    <w:rsid w:val="00A447CC"/>
    <w:rsid w:val="00A4489F"/>
    <w:rsid w:val="00A44E80"/>
    <w:rsid w:val="00A44ECE"/>
    <w:rsid w:val="00A45256"/>
    <w:rsid w:val="00A4538E"/>
    <w:rsid w:val="00A45407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3DE"/>
    <w:rsid w:val="00A568E8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A71"/>
    <w:rsid w:val="00A60F0E"/>
    <w:rsid w:val="00A6143A"/>
    <w:rsid w:val="00A614D1"/>
    <w:rsid w:val="00A616D8"/>
    <w:rsid w:val="00A61A0E"/>
    <w:rsid w:val="00A61CFD"/>
    <w:rsid w:val="00A62519"/>
    <w:rsid w:val="00A6254C"/>
    <w:rsid w:val="00A629DA"/>
    <w:rsid w:val="00A62B32"/>
    <w:rsid w:val="00A63179"/>
    <w:rsid w:val="00A634A2"/>
    <w:rsid w:val="00A635F0"/>
    <w:rsid w:val="00A64476"/>
    <w:rsid w:val="00A64701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3EA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199D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5C03"/>
    <w:rsid w:val="00A76035"/>
    <w:rsid w:val="00A76F7C"/>
    <w:rsid w:val="00A7717D"/>
    <w:rsid w:val="00A77EBE"/>
    <w:rsid w:val="00A8022B"/>
    <w:rsid w:val="00A806EC"/>
    <w:rsid w:val="00A80EBE"/>
    <w:rsid w:val="00A8104B"/>
    <w:rsid w:val="00A8105E"/>
    <w:rsid w:val="00A81A10"/>
    <w:rsid w:val="00A81BCB"/>
    <w:rsid w:val="00A832A8"/>
    <w:rsid w:val="00A835D3"/>
    <w:rsid w:val="00A839C9"/>
    <w:rsid w:val="00A83B85"/>
    <w:rsid w:val="00A8426B"/>
    <w:rsid w:val="00A842C8"/>
    <w:rsid w:val="00A8489C"/>
    <w:rsid w:val="00A84987"/>
    <w:rsid w:val="00A84D47"/>
    <w:rsid w:val="00A85419"/>
    <w:rsid w:val="00A855A6"/>
    <w:rsid w:val="00A858F8"/>
    <w:rsid w:val="00A85D27"/>
    <w:rsid w:val="00A8653C"/>
    <w:rsid w:val="00A86B2F"/>
    <w:rsid w:val="00A86D18"/>
    <w:rsid w:val="00A86E5E"/>
    <w:rsid w:val="00A87219"/>
    <w:rsid w:val="00A87751"/>
    <w:rsid w:val="00A87BA8"/>
    <w:rsid w:val="00A87C3F"/>
    <w:rsid w:val="00A9014B"/>
    <w:rsid w:val="00A903B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4C8"/>
    <w:rsid w:val="00A968C1"/>
    <w:rsid w:val="00A96E71"/>
    <w:rsid w:val="00A9715A"/>
    <w:rsid w:val="00A97BA3"/>
    <w:rsid w:val="00A97EE4"/>
    <w:rsid w:val="00AA0523"/>
    <w:rsid w:val="00AA10CB"/>
    <w:rsid w:val="00AA17D9"/>
    <w:rsid w:val="00AA1C1F"/>
    <w:rsid w:val="00AA200A"/>
    <w:rsid w:val="00AA2469"/>
    <w:rsid w:val="00AA2A03"/>
    <w:rsid w:val="00AA2C6E"/>
    <w:rsid w:val="00AA2EDA"/>
    <w:rsid w:val="00AA327F"/>
    <w:rsid w:val="00AA34DE"/>
    <w:rsid w:val="00AA396C"/>
    <w:rsid w:val="00AA3C0A"/>
    <w:rsid w:val="00AA3E45"/>
    <w:rsid w:val="00AA472B"/>
    <w:rsid w:val="00AA4E2D"/>
    <w:rsid w:val="00AA503A"/>
    <w:rsid w:val="00AA5246"/>
    <w:rsid w:val="00AA5611"/>
    <w:rsid w:val="00AA5967"/>
    <w:rsid w:val="00AA5A2E"/>
    <w:rsid w:val="00AA5CF5"/>
    <w:rsid w:val="00AA5F80"/>
    <w:rsid w:val="00AA6757"/>
    <w:rsid w:val="00AA6866"/>
    <w:rsid w:val="00AA6B23"/>
    <w:rsid w:val="00AA6B8B"/>
    <w:rsid w:val="00AA6C6D"/>
    <w:rsid w:val="00AA6E96"/>
    <w:rsid w:val="00AA7740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598"/>
    <w:rsid w:val="00AB6D2C"/>
    <w:rsid w:val="00AB6F17"/>
    <w:rsid w:val="00AB7084"/>
    <w:rsid w:val="00AB7F2B"/>
    <w:rsid w:val="00AC0330"/>
    <w:rsid w:val="00AC03E4"/>
    <w:rsid w:val="00AC062B"/>
    <w:rsid w:val="00AC062C"/>
    <w:rsid w:val="00AC0849"/>
    <w:rsid w:val="00AC0B5C"/>
    <w:rsid w:val="00AC0E1B"/>
    <w:rsid w:val="00AC1161"/>
    <w:rsid w:val="00AC1336"/>
    <w:rsid w:val="00AC1597"/>
    <w:rsid w:val="00AC17EF"/>
    <w:rsid w:val="00AC1ABE"/>
    <w:rsid w:val="00AC1BB4"/>
    <w:rsid w:val="00AC1BD0"/>
    <w:rsid w:val="00AC1C4F"/>
    <w:rsid w:val="00AC1E62"/>
    <w:rsid w:val="00AC21B8"/>
    <w:rsid w:val="00AC26C0"/>
    <w:rsid w:val="00AC2A8E"/>
    <w:rsid w:val="00AC3051"/>
    <w:rsid w:val="00AC3167"/>
    <w:rsid w:val="00AC33D8"/>
    <w:rsid w:val="00AC34A4"/>
    <w:rsid w:val="00AC45AE"/>
    <w:rsid w:val="00AC4A0A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1B"/>
    <w:rsid w:val="00AC747F"/>
    <w:rsid w:val="00AC74A8"/>
    <w:rsid w:val="00AC76D2"/>
    <w:rsid w:val="00AC776E"/>
    <w:rsid w:val="00AC7F08"/>
    <w:rsid w:val="00AD07C7"/>
    <w:rsid w:val="00AD1464"/>
    <w:rsid w:val="00AD19E6"/>
    <w:rsid w:val="00AD1CC7"/>
    <w:rsid w:val="00AD2007"/>
    <w:rsid w:val="00AD2579"/>
    <w:rsid w:val="00AD284D"/>
    <w:rsid w:val="00AD2C1B"/>
    <w:rsid w:val="00AD2C4A"/>
    <w:rsid w:val="00AD36F4"/>
    <w:rsid w:val="00AD43B6"/>
    <w:rsid w:val="00AD54EE"/>
    <w:rsid w:val="00AD5574"/>
    <w:rsid w:val="00AD57F1"/>
    <w:rsid w:val="00AD5EB2"/>
    <w:rsid w:val="00AD605B"/>
    <w:rsid w:val="00AD61E9"/>
    <w:rsid w:val="00AD65BD"/>
    <w:rsid w:val="00AD6B4C"/>
    <w:rsid w:val="00AD6F75"/>
    <w:rsid w:val="00AD7569"/>
    <w:rsid w:val="00AD77E8"/>
    <w:rsid w:val="00AD7C4C"/>
    <w:rsid w:val="00AE00CB"/>
    <w:rsid w:val="00AE01E4"/>
    <w:rsid w:val="00AE10A9"/>
    <w:rsid w:val="00AE1538"/>
    <w:rsid w:val="00AE17CB"/>
    <w:rsid w:val="00AE1809"/>
    <w:rsid w:val="00AE1ECC"/>
    <w:rsid w:val="00AE2576"/>
    <w:rsid w:val="00AE299A"/>
    <w:rsid w:val="00AE2A2C"/>
    <w:rsid w:val="00AE2CD5"/>
    <w:rsid w:val="00AE2DAA"/>
    <w:rsid w:val="00AE2EF3"/>
    <w:rsid w:val="00AE311B"/>
    <w:rsid w:val="00AE3699"/>
    <w:rsid w:val="00AE3AFE"/>
    <w:rsid w:val="00AE3B29"/>
    <w:rsid w:val="00AE3BCE"/>
    <w:rsid w:val="00AE3D55"/>
    <w:rsid w:val="00AE3E06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EEE"/>
    <w:rsid w:val="00AE6FA9"/>
    <w:rsid w:val="00AE7716"/>
    <w:rsid w:val="00AE7825"/>
    <w:rsid w:val="00AF00CB"/>
    <w:rsid w:val="00AF0188"/>
    <w:rsid w:val="00AF02C7"/>
    <w:rsid w:val="00AF041A"/>
    <w:rsid w:val="00AF043F"/>
    <w:rsid w:val="00AF067B"/>
    <w:rsid w:val="00AF07B6"/>
    <w:rsid w:val="00AF141B"/>
    <w:rsid w:val="00AF149B"/>
    <w:rsid w:val="00AF17A0"/>
    <w:rsid w:val="00AF1DDB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157"/>
    <w:rsid w:val="00AF52A3"/>
    <w:rsid w:val="00AF5363"/>
    <w:rsid w:val="00AF5AD4"/>
    <w:rsid w:val="00AF5E64"/>
    <w:rsid w:val="00AF60E4"/>
    <w:rsid w:val="00AF6443"/>
    <w:rsid w:val="00AF6656"/>
    <w:rsid w:val="00AF6BED"/>
    <w:rsid w:val="00AF6CAC"/>
    <w:rsid w:val="00AF6D36"/>
    <w:rsid w:val="00AF72E1"/>
    <w:rsid w:val="00AF748D"/>
    <w:rsid w:val="00AF7519"/>
    <w:rsid w:val="00AF7527"/>
    <w:rsid w:val="00AF7C5B"/>
    <w:rsid w:val="00AF7D74"/>
    <w:rsid w:val="00AF7F2D"/>
    <w:rsid w:val="00B00E7F"/>
    <w:rsid w:val="00B012CD"/>
    <w:rsid w:val="00B01389"/>
    <w:rsid w:val="00B01740"/>
    <w:rsid w:val="00B01885"/>
    <w:rsid w:val="00B02964"/>
    <w:rsid w:val="00B02E69"/>
    <w:rsid w:val="00B04659"/>
    <w:rsid w:val="00B048BD"/>
    <w:rsid w:val="00B052C4"/>
    <w:rsid w:val="00B0564B"/>
    <w:rsid w:val="00B0574A"/>
    <w:rsid w:val="00B058A8"/>
    <w:rsid w:val="00B05965"/>
    <w:rsid w:val="00B05C57"/>
    <w:rsid w:val="00B05F92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0A02"/>
    <w:rsid w:val="00B116F6"/>
    <w:rsid w:val="00B11E41"/>
    <w:rsid w:val="00B121E1"/>
    <w:rsid w:val="00B123DF"/>
    <w:rsid w:val="00B129D5"/>
    <w:rsid w:val="00B131EF"/>
    <w:rsid w:val="00B133F1"/>
    <w:rsid w:val="00B13FD9"/>
    <w:rsid w:val="00B140F2"/>
    <w:rsid w:val="00B1428A"/>
    <w:rsid w:val="00B14A33"/>
    <w:rsid w:val="00B14D10"/>
    <w:rsid w:val="00B14D93"/>
    <w:rsid w:val="00B1529F"/>
    <w:rsid w:val="00B15693"/>
    <w:rsid w:val="00B15841"/>
    <w:rsid w:val="00B15930"/>
    <w:rsid w:val="00B16188"/>
    <w:rsid w:val="00B163FF"/>
    <w:rsid w:val="00B17D9E"/>
    <w:rsid w:val="00B205AF"/>
    <w:rsid w:val="00B2077F"/>
    <w:rsid w:val="00B20DC8"/>
    <w:rsid w:val="00B212D8"/>
    <w:rsid w:val="00B212FE"/>
    <w:rsid w:val="00B2195D"/>
    <w:rsid w:val="00B21D98"/>
    <w:rsid w:val="00B22628"/>
    <w:rsid w:val="00B22D7E"/>
    <w:rsid w:val="00B22E9C"/>
    <w:rsid w:val="00B2307F"/>
    <w:rsid w:val="00B23169"/>
    <w:rsid w:val="00B23251"/>
    <w:rsid w:val="00B237DA"/>
    <w:rsid w:val="00B238A3"/>
    <w:rsid w:val="00B23B04"/>
    <w:rsid w:val="00B2404D"/>
    <w:rsid w:val="00B24248"/>
    <w:rsid w:val="00B24605"/>
    <w:rsid w:val="00B24A85"/>
    <w:rsid w:val="00B250BD"/>
    <w:rsid w:val="00B2641B"/>
    <w:rsid w:val="00B26598"/>
    <w:rsid w:val="00B26D47"/>
    <w:rsid w:val="00B26FCA"/>
    <w:rsid w:val="00B2703D"/>
    <w:rsid w:val="00B27344"/>
    <w:rsid w:val="00B2796F"/>
    <w:rsid w:val="00B27975"/>
    <w:rsid w:val="00B27FCE"/>
    <w:rsid w:val="00B30B12"/>
    <w:rsid w:val="00B30B78"/>
    <w:rsid w:val="00B31796"/>
    <w:rsid w:val="00B3193D"/>
    <w:rsid w:val="00B3244C"/>
    <w:rsid w:val="00B324B9"/>
    <w:rsid w:val="00B326C1"/>
    <w:rsid w:val="00B326F6"/>
    <w:rsid w:val="00B32AD3"/>
    <w:rsid w:val="00B32F09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C82"/>
    <w:rsid w:val="00B34DF8"/>
    <w:rsid w:val="00B3529D"/>
    <w:rsid w:val="00B35357"/>
    <w:rsid w:val="00B35E4B"/>
    <w:rsid w:val="00B35FE5"/>
    <w:rsid w:val="00B366E4"/>
    <w:rsid w:val="00B36B8E"/>
    <w:rsid w:val="00B36C2B"/>
    <w:rsid w:val="00B370A8"/>
    <w:rsid w:val="00B37207"/>
    <w:rsid w:val="00B3731C"/>
    <w:rsid w:val="00B37795"/>
    <w:rsid w:val="00B37989"/>
    <w:rsid w:val="00B37AE3"/>
    <w:rsid w:val="00B37C50"/>
    <w:rsid w:val="00B40FBB"/>
    <w:rsid w:val="00B41165"/>
    <w:rsid w:val="00B415FF"/>
    <w:rsid w:val="00B41D2D"/>
    <w:rsid w:val="00B41DA2"/>
    <w:rsid w:val="00B43004"/>
    <w:rsid w:val="00B4304F"/>
    <w:rsid w:val="00B4308E"/>
    <w:rsid w:val="00B43578"/>
    <w:rsid w:val="00B43B17"/>
    <w:rsid w:val="00B440CF"/>
    <w:rsid w:val="00B446DB"/>
    <w:rsid w:val="00B44E73"/>
    <w:rsid w:val="00B455C4"/>
    <w:rsid w:val="00B458CF"/>
    <w:rsid w:val="00B45D1D"/>
    <w:rsid w:val="00B46793"/>
    <w:rsid w:val="00B46FC1"/>
    <w:rsid w:val="00B47E0C"/>
    <w:rsid w:val="00B502EA"/>
    <w:rsid w:val="00B5104C"/>
    <w:rsid w:val="00B51725"/>
    <w:rsid w:val="00B5187D"/>
    <w:rsid w:val="00B51925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586"/>
    <w:rsid w:val="00B578F9"/>
    <w:rsid w:val="00B57B46"/>
    <w:rsid w:val="00B57C2E"/>
    <w:rsid w:val="00B600EA"/>
    <w:rsid w:val="00B60BA6"/>
    <w:rsid w:val="00B614AE"/>
    <w:rsid w:val="00B61D95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5A9C"/>
    <w:rsid w:val="00B66095"/>
    <w:rsid w:val="00B661A9"/>
    <w:rsid w:val="00B66662"/>
    <w:rsid w:val="00B66B85"/>
    <w:rsid w:val="00B66C74"/>
    <w:rsid w:val="00B67B98"/>
    <w:rsid w:val="00B67D4F"/>
    <w:rsid w:val="00B67F2C"/>
    <w:rsid w:val="00B7090E"/>
    <w:rsid w:val="00B70B18"/>
    <w:rsid w:val="00B71015"/>
    <w:rsid w:val="00B71415"/>
    <w:rsid w:val="00B715A8"/>
    <w:rsid w:val="00B715C2"/>
    <w:rsid w:val="00B717F9"/>
    <w:rsid w:val="00B71812"/>
    <w:rsid w:val="00B71D27"/>
    <w:rsid w:val="00B7205B"/>
    <w:rsid w:val="00B72363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063"/>
    <w:rsid w:val="00B81247"/>
    <w:rsid w:val="00B813C9"/>
    <w:rsid w:val="00B82028"/>
    <w:rsid w:val="00B8248E"/>
    <w:rsid w:val="00B82968"/>
    <w:rsid w:val="00B83709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5F87"/>
    <w:rsid w:val="00B8642B"/>
    <w:rsid w:val="00B8667E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14F6"/>
    <w:rsid w:val="00B91D1C"/>
    <w:rsid w:val="00B925FF"/>
    <w:rsid w:val="00B92D30"/>
    <w:rsid w:val="00B93849"/>
    <w:rsid w:val="00B94017"/>
    <w:rsid w:val="00B949FA"/>
    <w:rsid w:val="00B94F44"/>
    <w:rsid w:val="00B94FEC"/>
    <w:rsid w:val="00B950D7"/>
    <w:rsid w:val="00B95710"/>
    <w:rsid w:val="00B95A9C"/>
    <w:rsid w:val="00B95DEA"/>
    <w:rsid w:val="00B95F3A"/>
    <w:rsid w:val="00B95F52"/>
    <w:rsid w:val="00B960C9"/>
    <w:rsid w:val="00B962DF"/>
    <w:rsid w:val="00B964DB"/>
    <w:rsid w:val="00B9682A"/>
    <w:rsid w:val="00B96E8C"/>
    <w:rsid w:val="00B97554"/>
    <w:rsid w:val="00B977D0"/>
    <w:rsid w:val="00B97B1E"/>
    <w:rsid w:val="00B97DD3"/>
    <w:rsid w:val="00B97EC7"/>
    <w:rsid w:val="00BA0243"/>
    <w:rsid w:val="00BA033A"/>
    <w:rsid w:val="00BA0427"/>
    <w:rsid w:val="00BA0F46"/>
    <w:rsid w:val="00BA1398"/>
    <w:rsid w:val="00BA1D90"/>
    <w:rsid w:val="00BA2A95"/>
    <w:rsid w:val="00BA2B11"/>
    <w:rsid w:val="00BA3BA0"/>
    <w:rsid w:val="00BA4084"/>
    <w:rsid w:val="00BA428C"/>
    <w:rsid w:val="00BA450C"/>
    <w:rsid w:val="00BA45EC"/>
    <w:rsid w:val="00BA4F88"/>
    <w:rsid w:val="00BA544E"/>
    <w:rsid w:val="00BA6221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8FD"/>
    <w:rsid w:val="00BB0A1D"/>
    <w:rsid w:val="00BB0EE0"/>
    <w:rsid w:val="00BB1564"/>
    <w:rsid w:val="00BB180D"/>
    <w:rsid w:val="00BB1C43"/>
    <w:rsid w:val="00BB1D0D"/>
    <w:rsid w:val="00BB1D24"/>
    <w:rsid w:val="00BB1F27"/>
    <w:rsid w:val="00BB28E2"/>
    <w:rsid w:val="00BB29F1"/>
    <w:rsid w:val="00BB318E"/>
    <w:rsid w:val="00BB373C"/>
    <w:rsid w:val="00BB3DBA"/>
    <w:rsid w:val="00BB3E2E"/>
    <w:rsid w:val="00BB48DE"/>
    <w:rsid w:val="00BB5528"/>
    <w:rsid w:val="00BB59E7"/>
    <w:rsid w:val="00BB5A65"/>
    <w:rsid w:val="00BB5BAF"/>
    <w:rsid w:val="00BB6701"/>
    <w:rsid w:val="00BB6735"/>
    <w:rsid w:val="00BB6845"/>
    <w:rsid w:val="00BB692C"/>
    <w:rsid w:val="00BB6B09"/>
    <w:rsid w:val="00BB76DC"/>
    <w:rsid w:val="00BB7B4F"/>
    <w:rsid w:val="00BB7C33"/>
    <w:rsid w:val="00BC0EF3"/>
    <w:rsid w:val="00BC1526"/>
    <w:rsid w:val="00BC1879"/>
    <w:rsid w:val="00BC1BB0"/>
    <w:rsid w:val="00BC2069"/>
    <w:rsid w:val="00BC2BC7"/>
    <w:rsid w:val="00BC2E8B"/>
    <w:rsid w:val="00BC3693"/>
    <w:rsid w:val="00BC378E"/>
    <w:rsid w:val="00BC4036"/>
    <w:rsid w:val="00BC4557"/>
    <w:rsid w:val="00BC4B55"/>
    <w:rsid w:val="00BC5257"/>
    <w:rsid w:val="00BC5B88"/>
    <w:rsid w:val="00BC622F"/>
    <w:rsid w:val="00BC6656"/>
    <w:rsid w:val="00BC66DB"/>
    <w:rsid w:val="00BC6ABE"/>
    <w:rsid w:val="00BC6F9C"/>
    <w:rsid w:val="00BC71A4"/>
    <w:rsid w:val="00BC734F"/>
    <w:rsid w:val="00BC7917"/>
    <w:rsid w:val="00BC7941"/>
    <w:rsid w:val="00BD05C4"/>
    <w:rsid w:val="00BD0A37"/>
    <w:rsid w:val="00BD1A32"/>
    <w:rsid w:val="00BD204A"/>
    <w:rsid w:val="00BD2133"/>
    <w:rsid w:val="00BD2146"/>
    <w:rsid w:val="00BD2360"/>
    <w:rsid w:val="00BD27C8"/>
    <w:rsid w:val="00BD2D40"/>
    <w:rsid w:val="00BD2D80"/>
    <w:rsid w:val="00BD2EFA"/>
    <w:rsid w:val="00BD2F41"/>
    <w:rsid w:val="00BD3064"/>
    <w:rsid w:val="00BD38D0"/>
    <w:rsid w:val="00BD39F5"/>
    <w:rsid w:val="00BD4C63"/>
    <w:rsid w:val="00BD5784"/>
    <w:rsid w:val="00BD5826"/>
    <w:rsid w:val="00BD6083"/>
    <w:rsid w:val="00BD617F"/>
    <w:rsid w:val="00BD6200"/>
    <w:rsid w:val="00BD62F3"/>
    <w:rsid w:val="00BD6589"/>
    <w:rsid w:val="00BD666D"/>
    <w:rsid w:val="00BD6856"/>
    <w:rsid w:val="00BD7D7A"/>
    <w:rsid w:val="00BE0673"/>
    <w:rsid w:val="00BE06BE"/>
    <w:rsid w:val="00BE09EC"/>
    <w:rsid w:val="00BE1A3C"/>
    <w:rsid w:val="00BE1F73"/>
    <w:rsid w:val="00BE1FAF"/>
    <w:rsid w:val="00BE2558"/>
    <w:rsid w:val="00BE28FB"/>
    <w:rsid w:val="00BE2BD0"/>
    <w:rsid w:val="00BE42DB"/>
    <w:rsid w:val="00BE4769"/>
    <w:rsid w:val="00BE565A"/>
    <w:rsid w:val="00BE5F73"/>
    <w:rsid w:val="00BE625D"/>
    <w:rsid w:val="00BE6ADA"/>
    <w:rsid w:val="00BE6B69"/>
    <w:rsid w:val="00BE6E4D"/>
    <w:rsid w:val="00BE765D"/>
    <w:rsid w:val="00BF005D"/>
    <w:rsid w:val="00BF0AD9"/>
    <w:rsid w:val="00BF0B99"/>
    <w:rsid w:val="00BF0E08"/>
    <w:rsid w:val="00BF0EB8"/>
    <w:rsid w:val="00BF0FA4"/>
    <w:rsid w:val="00BF1464"/>
    <w:rsid w:val="00BF1C88"/>
    <w:rsid w:val="00BF1F6C"/>
    <w:rsid w:val="00BF2017"/>
    <w:rsid w:val="00BF2409"/>
    <w:rsid w:val="00BF2682"/>
    <w:rsid w:val="00BF26A4"/>
    <w:rsid w:val="00BF2E37"/>
    <w:rsid w:val="00BF33F6"/>
    <w:rsid w:val="00BF3C0B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1A0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1924"/>
    <w:rsid w:val="00C02140"/>
    <w:rsid w:val="00C02BAA"/>
    <w:rsid w:val="00C02E11"/>
    <w:rsid w:val="00C03282"/>
    <w:rsid w:val="00C03415"/>
    <w:rsid w:val="00C03581"/>
    <w:rsid w:val="00C03ABF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005"/>
    <w:rsid w:val="00C06139"/>
    <w:rsid w:val="00C06955"/>
    <w:rsid w:val="00C0722C"/>
    <w:rsid w:val="00C074D3"/>
    <w:rsid w:val="00C077DA"/>
    <w:rsid w:val="00C078A6"/>
    <w:rsid w:val="00C0795A"/>
    <w:rsid w:val="00C07DD2"/>
    <w:rsid w:val="00C07E43"/>
    <w:rsid w:val="00C10013"/>
    <w:rsid w:val="00C1082D"/>
    <w:rsid w:val="00C10F50"/>
    <w:rsid w:val="00C1137F"/>
    <w:rsid w:val="00C116C5"/>
    <w:rsid w:val="00C116FC"/>
    <w:rsid w:val="00C117BD"/>
    <w:rsid w:val="00C11A24"/>
    <w:rsid w:val="00C120CD"/>
    <w:rsid w:val="00C12231"/>
    <w:rsid w:val="00C12512"/>
    <w:rsid w:val="00C12780"/>
    <w:rsid w:val="00C12898"/>
    <w:rsid w:val="00C128DE"/>
    <w:rsid w:val="00C12D88"/>
    <w:rsid w:val="00C132B3"/>
    <w:rsid w:val="00C136C9"/>
    <w:rsid w:val="00C13888"/>
    <w:rsid w:val="00C140BC"/>
    <w:rsid w:val="00C1448F"/>
    <w:rsid w:val="00C145FD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63"/>
    <w:rsid w:val="00C22F8E"/>
    <w:rsid w:val="00C22FD5"/>
    <w:rsid w:val="00C22FE9"/>
    <w:rsid w:val="00C235E0"/>
    <w:rsid w:val="00C23D24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28E"/>
    <w:rsid w:val="00C35565"/>
    <w:rsid w:val="00C35A0F"/>
    <w:rsid w:val="00C35A93"/>
    <w:rsid w:val="00C35CCA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63A"/>
    <w:rsid w:val="00C45C39"/>
    <w:rsid w:val="00C45F2C"/>
    <w:rsid w:val="00C4650B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126B"/>
    <w:rsid w:val="00C51513"/>
    <w:rsid w:val="00C51BF8"/>
    <w:rsid w:val="00C52221"/>
    <w:rsid w:val="00C5264C"/>
    <w:rsid w:val="00C52651"/>
    <w:rsid w:val="00C52A43"/>
    <w:rsid w:val="00C52A80"/>
    <w:rsid w:val="00C52AED"/>
    <w:rsid w:val="00C53027"/>
    <w:rsid w:val="00C53350"/>
    <w:rsid w:val="00C53357"/>
    <w:rsid w:val="00C534CF"/>
    <w:rsid w:val="00C53A28"/>
    <w:rsid w:val="00C53FAA"/>
    <w:rsid w:val="00C54078"/>
    <w:rsid w:val="00C540C1"/>
    <w:rsid w:val="00C54C80"/>
    <w:rsid w:val="00C554F5"/>
    <w:rsid w:val="00C55AF5"/>
    <w:rsid w:val="00C55C79"/>
    <w:rsid w:val="00C56719"/>
    <w:rsid w:val="00C5698C"/>
    <w:rsid w:val="00C56FCA"/>
    <w:rsid w:val="00C5731D"/>
    <w:rsid w:val="00C5754F"/>
    <w:rsid w:val="00C57DE5"/>
    <w:rsid w:val="00C57F01"/>
    <w:rsid w:val="00C6026D"/>
    <w:rsid w:val="00C6096E"/>
    <w:rsid w:val="00C60ED3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5DE"/>
    <w:rsid w:val="00C639A7"/>
    <w:rsid w:val="00C63BC8"/>
    <w:rsid w:val="00C63D33"/>
    <w:rsid w:val="00C63D3A"/>
    <w:rsid w:val="00C63FE0"/>
    <w:rsid w:val="00C64127"/>
    <w:rsid w:val="00C64971"/>
    <w:rsid w:val="00C64E1A"/>
    <w:rsid w:val="00C65034"/>
    <w:rsid w:val="00C65B67"/>
    <w:rsid w:val="00C65F98"/>
    <w:rsid w:val="00C66198"/>
    <w:rsid w:val="00C662E8"/>
    <w:rsid w:val="00C66707"/>
    <w:rsid w:val="00C66859"/>
    <w:rsid w:val="00C66E48"/>
    <w:rsid w:val="00C671F0"/>
    <w:rsid w:val="00C6760C"/>
    <w:rsid w:val="00C67886"/>
    <w:rsid w:val="00C67EC7"/>
    <w:rsid w:val="00C70D83"/>
    <w:rsid w:val="00C710D1"/>
    <w:rsid w:val="00C71148"/>
    <w:rsid w:val="00C712C4"/>
    <w:rsid w:val="00C71B18"/>
    <w:rsid w:val="00C71CCC"/>
    <w:rsid w:val="00C7321A"/>
    <w:rsid w:val="00C736F7"/>
    <w:rsid w:val="00C7377F"/>
    <w:rsid w:val="00C73BE7"/>
    <w:rsid w:val="00C73CA1"/>
    <w:rsid w:val="00C744A8"/>
    <w:rsid w:val="00C74840"/>
    <w:rsid w:val="00C74903"/>
    <w:rsid w:val="00C74D45"/>
    <w:rsid w:val="00C74D6F"/>
    <w:rsid w:val="00C74EC4"/>
    <w:rsid w:val="00C75554"/>
    <w:rsid w:val="00C758CB"/>
    <w:rsid w:val="00C75B13"/>
    <w:rsid w:val="00C75BCF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B0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2F24"/>
    <w:rsid w:val="00C833DB"/>
    <w:rsid w:val="00C8469F"/>
    <w:rsid w:val="00C846E4"/>
    <w:rsid w:val="00C847CD"/>
    <w:rsid w:val="00C85EA4"/>
    <w:rsid w:val="00C86316"/>
    <w:rsid w:val="00C866F5"/>
    <w:rsid w:val="00C86B08"/>
    <w:rsid w:val="00C86B88"/>
    <w:rsid w:val="00C86EFD"/>
    <w:rsid w:val="00C8700E"/>
    <w:rsid w:val="00C8703B"/>
    <w:rsid w:val="00C8705A"/>
    <w:rsid w:val="00C87275"/>
    <w:rsid w:val="00C87289"/>
    <w:rsid w:val="00C8770C"/>
    <w:rsid w:val="00C879C5"/>
    <w:rsid w:val="00C87D78"/>
    <w:rsid w:val="00C87E82"/>
    <w:rsid w:val="00C90138"/>
    <w:rsid w:val="00C90A96"/>
    <w:rsid w:val="00C90B3E"/>
    <w:rsid w:val="00C90B5B"/>
    <w:rsid w:val="00C90C4C"/>
    <w:rsid w:val="00C91862"/>
    <w:rsid w:val="00C91CB7"/>
    <w:rsid w:val="00C92072"/>
    <w:rsid w:val="00C920B1"/>
    <w:rsid w:val="00C922A9"/>
    <w:rsid w:val="00C9244B"/>
    <w:rsid w:val="00C92B74"/>
    <w:rsid w:val="00C92D0D"/>
    <w:rsid w:val="00C93659"/>
    <w:rsid w:val="00C937F2"/>
    <w:rsid w:val="00C93951"/>
    <w:rsid w:val="00C93CB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56C"/>
    <w:rsid w:val="00C96A25"/>
    <w:rsid w:val="00C96C75"/>
    <w:rsid w:val="00C972C7"/>
    <w:rsid w:val="00C97412"/>
    <w:rsid w:val="00C97819"/>
    <w:rsid w:val="00CA08A5"/>
    <w:rsid w:val="00CA0F7B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1A"/>
    <w:rsid w:val="00CB11E4"/>
    <w:rsid w:val="00CB1688"/>
    <w:rsid w:val="00CB1ECB"/>
    <w:rsid w:val="00CB26B2"/>
    <w:rsid w:val="00CB2A81"/>
    <w:rsid w:val="00CB2C68"/>
    <w:rsid w:val="00CB2D39"/>
    <w:rsid w:val="00CB2DAC"/>
    <w:rsid w:val="00CB30A1"/>
    <w:rsid w:val="00CB32D4"/>
    <w:rsid w:val="00CB3432"/>
    <w:rsid w:val="00CB38B2"/>
    <w:rsid w:val="00CB392C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59FE"/>
    <w:rsid w:val="00CB603B"/>
    <w:rsid w:val="00CB6094"/>
    <w:rsid w:val="00CB67BB"/>
    <w:rsid w:val="00CB697C"/>
    <w:rsid w:val="00CB6A09"/>
    <w:rsid w:val="00CB6A40"/>
    <w:rsid w:val="00CB70A6"/>
    <w:rsid w:val="00CB77F3"/>
    <w:rsid w:val="00CC004E"/>
    <w:rsid w:val="00CC0061"/>
    <w:rsid w:val="00CC0649"/>
    <w:rsid w:val="00CC1064"/>
    <w:rsid w:val="00CC19F9"/>
    <w:rsid w:val="00CC22B0"/>
    <w:rsid w:val="00CC29E9"/>
    <w:rsid w:val="00CC3099"/>
    <w:rsid w:val="00CC3275"/>
    <w:rsid w:val="00CC456F"/>
    <w:rsid w:val="00CC48F8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35"/>
    <w:rsid w:val="00CD1F9C"/>
    <w:rsid w:val="00CD2414"/>
    <w:rsid w:val="00CD264C"/>
    <w:rsid w:val="00CD2A9B"/>
    <w:rsid w:val="00CD3835"/>
    <w:rsid w:val="00CD3C45"/>
    <w:rsid w:val="00CD3CFD"/>
    <w:rsid w:val="00CD45DF"/>
    <w:rsid w:val="00CD5018"/>
    <w:rsid w:val="00CD5057"/>
    <w:rsid w:val="00CD59A8"/>
    <w:rsid w:val="00CD5DB6"/>
    <w:rsid w:val="00CD5FD2"/>
    <w:rsid w:val="00CD6391"/>
    <w:rsid w:val="00CD6513"/>
    <w:rsid w:val="00CD71FC"/>
    <w:rsid w:val="00CD75A2"/>
    <w:rsid w:val="00CD7934"/>
    <w:rsid w:val="00CE08BB"/>
    <w:rsid w:val="00CE0AE3"/>
    <w:rsid w:val="00CE0BD4"/>
    <w:rsid w:val="00CE17D0"/>
    <w:rsid w:val="00CE1FBC"/>
    <w:rsid w:val="00CE2633"/>
    <w:rsid w:val="00CE29F9"/>
    <w:rsid w:val="00CE2C9F"/>
    <w:rsid w:val="00CE3901"/>
    <w:rsid w:val="00CE3C09"/>
    <w:rsid w:val="00CE3CA1"/>
    <w:rsid w:val="00CE3CD0"/>
    <w:rsid w:val="00CE3D61"/>
    <w:rsid w:val="00CE4878"/>
    <w:rsid w:val="00CE50B1"/>
    <w:rsid w:val="00CE57DF"/>
    <w:rsid w:val="00CE5D01"/>
    <w:rsid w:val="00CE6290"/>
    <w:rsid w:val="00CE6761"/>
    <w:rsid w:val="00CE6D84"/>
    <w:rsid w:val="00CE7F99"/>
    <w:rsid w:val="00CF02D0"/>
    <w:rsid w:val="00CF03AE"/>
    <w:rsid w:val="00CF04B3"/>
    <w:rsid w:val="00CF054D"/>
    <w:rsid w:val="00CF0608"/>
    <w:rsid w:val="00CF0A29"/>
    <w:rsid w:val="00CF1BA2"/>
    <w:rsid w:val="00CF1FFF"/>
    <w:rsid w:val="00CF21D2"/>
    <w:rsid w:val="00CF2342"/>
    <w:rsid w:val="00CF23FC"/>
    <w:rsid w:val="00CF2E6A"/>
    <w:rsid w:val="00CF2FCA"/>
    <w:rsid w:val="00CF342E"/>
    <w:rsid w:val="00CF3C93"/>
    <w:rsid w:val="00CF3D31"/>
    <w:rsid w:val="00CF3EBA"/>
    <w:rsid w:val="00CF3F63"/>
    <w:rsid w:val="00CF403D"/>
    <w:rsid w:val="00CF4A86"/>
    <w:rsid w:val="00CF5224"/>
    <w:rsid w:val="00CF5810"/>
    <w:rsid w:val="00CF6A75"/>
    <w:rsid w:val="00CF6DED"/>
    <w:rsid w:val="00CF6F5D"/>
    <w:rsid w:val="00CF74E1"/>
    <w:rsid w:val="00CF77CE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181"/>
    <w:rsid w:val="00D03216"/>
    <w:rsid w:val="00D0398A"/>
    <w:rsid w:val="00D04919"/>
    <w:rsid w:val="00D04986"/>
    <w:rsid w:val="00D049BE"/>
    <w:rsid w:val="00D052ED"/>
    <w:rsid w:val="00D05350"/>
    <w:rsid w:val="00D059F1"/>
    <w:rsid w:val="00D06778"/>
    <w:rsid w:val="00D06B85"/>
    <w:rsid w:val="00D070E1"/>
    <w:rsid w:val="00D0771A"/>
    <w:rsid w:val="00D07DFF"/>
    <w:rsid w:val="00D07E65"/>
    <w:rsid w:val="00D1007F"/>
    <w:rsid w:val="00D10377"/>
    <w:rsid w:val="00D10781"/>
    <w:rsid w:val="00D10A23"/>
    <w:rsid w:val="00D10B22"/>
    <w:rsid w:val="00D10CA7"/>
    <w:rsid w:val="00D110A6"/>
    <w:rsid w:val="00D1149E"/>
    <w:rsid w:val="00D116D0"/>
    <w:rsid w:val="00D119FA"/>
    <w:rsid w:val="00D11A3A"/>
    <w:rsid w:val="00D11CC0"/>
    <w:rsid w:val="00D121C2"/>
    <w:rsid w:val="00D12515"/>
    <w:rsid w:val="00D126BA"/>
    <w:rsid w:val="00D127A1"/>
    <w:rsid w:val="00D12C52"/>
    <w:rsid w:val="00D13170"/>
    <w:rsid w:val="00D132EC"/>
    <w:rsid w:val="00D134F9"/>
    <w:rsid w:val="00D138C3"/>
    <w:rsid w:val="00D14032"/>
    <w:rsid w:val="00D14A3D"/>
    <w:rsid w:val="00D14B45"/>
    <w:rsid w:val="00D15572"/>
    <w:rsid w:val="00D158BF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AB1"/>
    <w:rsid w:val="00D21CF5"/>
    <w:rsid w:val="00D21E9D"/>
    <w:rsid w:val="00D222B4"/>
    <w:rsid w:val="00D223A8"/>
    <w:rsid w:val="00D223F5"/>
    <w:rsid w:val="00D2252F"/>
    <w:rsid w:val="00D2260D"/>
    <w:rsid w:val="00D22C3F"/>
    <w:rsid w:val="00D22CF4"/>
    <w:rsid w:val="00D23A01"/>
    <w:rsid w:val="00D23B28"/>
    <w:rsid w:val="00D24236"/>
    <w:rsid w:val="00D245C9"/>
    <w:rsid w:val="00D2463C"/>
    <w:rsid w:val="00D24D40"/>
    <w:rsid w:val="00D24EFC"/>
    <w:rsid w:val="00D251B9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50C"/>
    <w:rsid w:val="00D30A50"/>
    <w:rsid w:val="00D30D0A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407"/>
    <w:rsid w:val="00D33D3B"/>
    <w:rsid w:val="00D33DC0"/>
    <w:rsid w:val="00D33E10"/>
    <w:rsid w:val="00D34019"/>
    <w:rsid w:val="00D341BA"/>
    <w:rsid w:val="00D34471"/>
    <w:rsid w:val="00D34874"/>
    <w:rsid w:val="00D3541C"/>
    <w:rsid w:val="00D35629"/>
    <w:rsid w:val="00D359C7"/>
    <w:rsid w:val="00D35B78"/>
    <w:rsid w:val="00D35D59"/>
    <w:rsid w:val="00D360A8"/>
    <w:rsid w:val="00D360AD"/>
    <w:rsid w:val="00D3717C"/>
    <w:rsid w:val="00D37199"/>
    <w:rsid w:val="00D373F6"/>
    <w:rsid w:val="00D37DD0"/>
    <w:rsid w:val="00D40ECD"/>
    <w:rsid w:val="00D4107B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AFB"/>
    <w:rsid w:val="00D44E94"/>
    <w:rsid w:val="00D45FE5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3CF1"/>
    <w:rsid w:val="00D54202"/>
    <w:rsid w:val="00D54882"/>
    <w:rsid w:val="00D5492D"/>
    <w:rsid w:val="00D54A6A"/>
    <w:rsid w:val="00D54F02"/>
    <w:rsid w:val="00D5531A"/>
    <w:rsid w:val="00D55DD0"/>
    <w:rsid w:val="00D560E1"/>
    <w:rsid w:val="00D564AC"/>
    <w:rsid w:val="00D5659C"/>
    <w:rsid w:val="00D56633"/>
    <w:rsid w:val="00D56801"/>
    <w:rsid w:val="00D56862"/>
    <w:rsid w:val="00D56E7F"/>
    <w:rsid w:val="00D56F75"/>
    <w:rsid w:val="00D57708"/>
    <w:rsid w:val="00D57902"/>
    <w:rsid w:val="00D60305"/>
    <w:rsid w:val="00D603DE"/>
    <w:rsid w:val="00D607B6"/>
    <w:rsid w:val="00D60CDB"/>
    <w:rsid w:val="00D61DC8"/>
    <w:rsid w:val="00D62930"/>
    <w:rsid w:val="00D62E55"/>
    <w:rsid w:val="00D62FA7"/>
    <w:rsid w:val="00D63007"/>
    <w:rsid w:val="00D630CA"/>
    <w:rsid w:val="00D633C1"/>
    <w:rsid w:val="00D64278"/>
    <w:rsid w:val="00D64466"/>
    <w:rsid w:val="00D6446E"/>
    <w:rsid w:val="00D6448F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04"/>
    <w:rsid w:val="00D67B13"/>
    <w:rsid w:val="00D67FA1"/>
    <w:rsid w:val="00D67FAE"/>
    <w:rsid w:val="00D7048C"/>
    <w:rsid w:val="00D70558"/>
    <w:rsid w:val="00D705A5"/>
    <w:rsid w:val="00D7068B"/>
    <w:rsid w:val="00D70768"/>
    <w:rsid w:val="00D70C0D"/>
    <w:rsid w:val="00D70EFA"/>
    <w:rsid w:val="00D71099"/>
    <w:rsid w:val="00D71486"/>
    <w:rsid w:val="00D716D6"/>
    <w:rsid w:val="00D718AB"/>
    <w:rsid w:val="00D72477"/>
    <w:rsid w:val="00D72950"/>
    <w:rsid w:val="00D72D58"/>
    <w:rsid w:val="00D730FE"/>
    <w:rsid w:val="00D7332D"/>
    <w:rsid w:val="00D749A2"/>
    <w:rsid w:val="00D75342"/>
    <w:rsid w:val="00D75597"/>
    <w:rsid w:val="00D75934"/>
    <w:rsid w:val="00D75CCA"/>
    <w:rsid w:val="00D75DB9"/>
    <w:rsid w:val="00D765BF"/>
    <w:rsid w:val="00D76805"/>
    <w:rsid w:val="00D770BE"/>
    <w:rsid w:val="00D776F1"/>
    <w:rsid w:val="00D7784A"/>
    <w:rsid w:val="00D77E10"/>
    <w:rsid w:val="00D77FDC"/>
    <w:rsid w:val="00D801AE"/>
    <w:rsid w:val="00D803A1"/>
    <w:rsid w:val="00D8062C"/>
    <w:rsid w:val="00D80B7F"/>
    <w:rsid w:val="00D8144E"/>
    <w:rsid w:val="00D81D39"/>
    <w:rsid w:val="00D8240B"/>
    <w:rsid w:val="00D826AF"/>
    <w:rsid w:val="00D829BE"/>
    <w:rsid w:val="00D82B1D"/>
    <w:rsid w:val="00D82B98"/>
    <w:rsid w:val="00D83027"/>
    <w:rsid w:val="00D83063"/>
    <w:rsid w:val="00D8313D"/>
    <w:rsid w:val="00D83D01"/>
    <w:rsid w:val="00D840E6"/>
    <w:rsid w:val="00D84401"/>
    <w:rsid w:val="00D848D7"/>
    <w:rsid w:val="00D8514C"/>
    <w:rsid w:val="00D85800"/>
    <w:rsid w:val="00D85E03"/>
    <w:rsid w:val="00D85E0E"/>
    <w:rsid w:val="00D8611D"/>
    <w:rsid w:val="00D86387"/>
    <w:rsid w:val="00D86481"/>
    <w:rsid w:val="00D8670A"/>
    <w:rsid w:val="00D86F89"/>
    <w:rsid w:val="00D872BC"/>
    <w:rsid w:val="00D87354"/>
    <w:rsid w:val="00D874F0"/>
    <w:rsid w:val="00D877E3"/>
    <w:rsid w:val="00D878A9"/>
    <w:rsid w:val="00D87CCC"/>
    <w:rsid w:val="00D87FB9"/>
    <w:rsid w:val="00D901FD"/>
    <w:rsid w:val="00D90215"/>
    <w:rsid w:val="00D902ED"/>
    <w:rsid w:val="00D9030E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56F"/>
    <w:rsid w:val="00D94BD3"/>
    <w:rsid w:val="00D95097"/>
    <w:rsid w:val="00D950E3"/>
    <w:rsid w:val="00D95434"/>
    <w:rsid w:val="00D95D05"/>
    <w:rsid w:val="00D95D89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25"/>
    <w:rsid w:val="00DA245E"/>
    <w:rsid w:val="00DA2603"/>
    <w:rsid w:val="00DA2A44"/>
    <w:rsid w:val="00DA2D12"/>
    <w:rsid w:val="00DA3034"/>
    <w:rsid w:val="00DA3184"/>
    <w:rsid w:val="00DA32D4"/>
    <w:rsid w:val="00DA32FB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A7F7C"/>
    <w:rsid w:val="00DB07D8"/>
    <w:rsid w:val="00DB0B46"/>
    <w:rsid w:val="00DB0DC7"/>
    <w:rsid w:val="00DB0F31"/>
    <w:rsid w:val="00DB102E"/>
    <w:rsid w:val="00DB126E"/>
    <w:rsid w:val="00DB15F4"/>
    <w:rsid w:val="00DB188B"/>
    <w:rsid w:val="00DB18CE"/>
    <w:rsid w:val="00DB1A0E"/>
    <w:rsid w:val="00DB2098"/>
    <w:rsid w:val="00DB2107"/>
    <w:rsid w:val="00DB237B"/>
    <w:rsid w:val="00DB2ED3"/>
    <w:rsid w:val="00DB3264"/>
    <w:rsid w:val="00DB3522"/>
    <w:rsid w:val="00DB482E"/>
    <w:rsid w:val="00DB4ACA"/>
    <w:rsid w:val="00DB5023"/>
    <w:rsid w:val="00DB5034"/>
    <w:rsid w:val="00DB5071"/>
    <w:rsid w:val="00DB5458"/>
    <w:rsid w:val="00DB54D7"/>
    <w:rsid w:val="00DB5554"/>
    <w:rsid w:val="00DB55F4"/>
    <w:rsid w:val="00DB57F7"/>
    <w:rsid w:val="00DB599D"/>
    <w:rsid w:val="00DB5CA5"/>
    <w:rsid w:val="00DB5FC4"/>
    <w:rsid w:val="00DB6123"/>
    <w:rsid w:val="00DB6374"/>
    <w:rsid w:val="00DB63FD"/>
    <w:rsid w:val="00DB6459"/>
    <w:rsid w:val="00DB664B"/>
    <w:rsid w:val="00DB66BC"/>
    <w:rsid w:val="00DB66E9"/>
    <w:rsid w:val="00DB6C24"/>
    <w:rsid w:val="00DB6F22"/>
    <w:rsid w:val="00DB709A"/>
    <w:rsid w:val="00DB75FF"/>
    <w:rsid w:val="00DB785B"/>
    <w:rsid w:val="00DB786C"/>
    <w:rsid w:val="00DB7C22"/>
    <w:rsid w:val="00DB7CD9"/>
    <w:rsid w:val="00DB7DC6"/>
    <w:rsid w:val="00DC0BF0"/>
    <w:rsid w:val="00DC14E6"/>
    <w:rsid w:val="00DC1684"/>
    <w:rsid w:val="00DC179C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610"/>
    <w:rsid w:val="00DC4BEF"/>
    <w:rsid w:val="00DC4D21"/>
    <w:rsid w:val="00DC5511"/>
    <w:rsid w:val="00DC5D08"/>
    <w:rsid w:val="00DC5F81"/>
    <w:rsid w:val="00DC60C3"/>
    <w:rsid w:val="00DC6C56"/>
    <w:rsid w:val="00DC7006"/>
    <w:rsid w:val="00DC73A8"/>
    <w:rsid w:val="00DC753C"/>
    <w:rsid w:val="00DC7954"/>
    <w:rsid w:val="00DC7B2C"/>
    <w:rsid w:val="00DC7BA2"/>
    <w:rsid w:val="00DD010F"/>
    <w:rsid w:val="00DD025D"/>
    <w:rsid w:val="00DD03FF"/>
    <w:rsid w:val="00DD1340"/>
    <w:rsid w:val="00DD1523"/>
    <w:rsid w:val="00DD1805"/>
    <w:rsid w:val="00DD1B0D"/>
    <w:rsid w:val="00DD23C1"/>
    <w:rsid w:val="00DD287B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3E8D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A64"/>
    <w:rsid w:val="00DE0D79"/>
    <w:rsid w:val="00DE0ED6"/>
    <w:rsid w:val="00DE1D35"/>
    <w:rsid w:val="00DE1F6D"/>
    <w:rsid w:val="00DE1F80"/>
    <w:rsid w:val="00DE1FDD"/>
    <w:rsid w:val="00DE21E0"/>
    <w:rsid w:val="00DE221A"/>
    <w:rsid w:val="00DE2464"/>
    <w:rsid w:val="00DE2759"/>
    <w:rsid w:val="00DE282B"/>
    <w:rsid w:val="00DE2A5E"/>
    <w:rsid w:val="00DE2A6D"/>
    <w:rsid w:val="00DE2D65"/>
    <w:rsid w:val="00DE37CD"/>
    <w:rsid w:val="00DE3B47"/>
    <w:rsid w:val="00DE3FFA"/>
    <w:rsid w:val="00DE44DF"/>
    <w:rsid w:val="00DE4543"/>
    <w:rsid w:val="00DE4E09"/>
    <w:rsid w:val="00DE5219"/>
    <w:rsid w:val="00DE522C"/>
    <w:rsid w:val="00DE5373"/>
    <w:rsid w:val="00DE5457"/>
    <w:rsid w:val="00DE6028"/>
    <w:rsid w:val="00DE609D"/>
    <w:rsid w:val="00DE6322"/>
    <w:rsid w:val="00DE642A"/>
    <w:rsid w:val="00DE6B2D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1D5"/>
    <w:rsid w:val="00DF269A"/>
    <w:rsid w:val="00DF284A"/>
    <w:rsid w:val="00DF286A"/>
    <w:rsid w:val="00DF311D"/>
    <w:rsid w:val="00DF3140"/>
    <w:rsid w:val="00DF332C"/>
    <w:rsid w:val="00DF38D9"/>
    <w:rsid w:val="00DF3F21"/>
    <w:rsid w:val="00DF41E1"/>
    <w:rsid w:val="00DF41FC"/>
    <w:rsid w:val="00DF4709"/>
    <w:rsid w:val="00DF5046"/>
    <w:rsid w:val="00DF5ACE"/>
    <w:rsid w:val="00DF5E99"/>
    <w:rsid w:val="00DF6B59"/>
    <w:rsid w:val="00DF6B7D"/>
    <w:rsid w:val="00DF7969"/>
    <w:rsid w:val="00DF7F14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2AF"/>
    <w:rsid w:val="00E023F8"/>
    <w:rsid w:val="00E0255B"/>
    <w:rsid w:val="00E02639"/>
    <w:rsid w:val="00E02745"/>
    <w:rsid w:val="00E027DE"/>
    <w:rsid w:val="00E02A11"/>
    <w:rsid w:val="00E02EEA"/>
    <w:rsid w:val="00E0333A"/>
    <w:rsid w:val="00E0339E"/>
    <w:rsid w:val="00E03432"/>
    <w:rsid w:val="00E038E8"/>
    <w:rsid w:val="00E038F7"/>
    <w:rsid w:val="00E03AB5"/>
    <w:rsid w:val="00E03B1E"/>
    <w:rsid w:val="00E044DB"/>
    <w:rsid w:val="00E0487F"/>
    <w:rsid w:val="00E048E2"/>
    <w:rsid w:val="00E04EA7"/>
    <w:rsid w:val="00E055F7"/>
    <w:rsid w:val="00E0629C"/>
    <w:rsid w:val="00E0634F"/>
    <w:rsid w:val="00E06D57"/>
    <w:rsid w:val="00E06D5C"/>
    <w:rsid w:val="00E075A3"/>
    <w:rsid w:val="00E07C3A"/>
    <w:rsid w:val="00E07D9F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1F74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4B16"/>
    <w:rsid w:val="00E150DB"/>
    <w:rsid w:val="00E153B7"/>
    <w:rsid w:val="00E15920"/>
    <w:rsid w:val="00E15CE9"/>
    <w:rsid w:val="00E15E74"/>
    <w:rsid w:val="00E163B6"/>
    <w:rsid w:val="00E16400"/>
    <w:rsid w:val="00E16497"/>
    <w:rsid w:val="00E17351"/>
    <w:rsid w:val="00E200DD"/>
    <w:rsid w:val="00E20267"/>
    <w:rsid w:val="00E20866"/>
    <w:rsid w:val="00E208CE"/>
    <w:rsid w:val="00E21BC1"/>
    <w:rsid w:val="00E21C39"/>
    <w:rsid w:val="00E21F09"/>
    <w:rsid w:val="00E2210F"/>
    <w:rsid w:val="00E221CA"/>
    <w:rsid w:val="00E22369"/>
    <w:rsid w:val="00E2278F"/>
    <w:rsid w:val="00E22DD5"/>
    <w:rsid w:val="00E234D2"/>
    <w:rsid w:val="00E2351E"/>
    <w:rsid w:val="00E23DAC"/>
    <w:rsid w:val="00E24378"/>
    <w:rsid w:val="00E24917"/>
    <w:rsid w:val="00E2520E"/>
    <w:rsid w:val="00E252AF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37A"/>
    <w:rsid w:val="00E32238"/>
    <w:rsid w:val="00E3231D"/>
    <w:rsid w:val="00E3252F"/>
    <w:rsid w:val="00E32999"/>
    <w:rsid w:val="00E329BE"/>
    <w:rsid w:val="00E32E5A"/>
    <w:rsid w:val="00E32EF4"/>
    <w:rsid w:val="00E32F56"/>
    <w:rsid w:val="00E33152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48C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596"/>
    <w:rsid w:val="00E438F6"/>
    <w:rsid w:val="00E43CF9"/>
    <w:rsid w:val="00E441F7"/>
    <w:rsid w:val="00E44AAF"/>
    <w:rsid w:val="00E452B9"/>
    <w:rsid w:val="00E45724"/>
    <w:rsid w:val="00E45C0C"/>
    <w:rsid w:val="00E45E3E"/>
    <w:rsid w:val="00E462D2"/>
    <w:rsid w:val="00E46934"/>
    <w:rsid w:val="00E471E9"/>
    <w:rsid w:val="00E4747E"/>
    <w:rsid w:val="00E47D18"/>
    <w:rsid w:val="00E50209"/>
    <w:rsid w:val="00E50282"/>
    <w:rsid w:val="00E50F0B"/>
    <w:rsid w:val="00E5105F"/>
    <w:rsid w:val="00E51415"/>
    <w:rsid w:val="00E5172D"/>
    <w:rsid w:val="00E520C7"/>
    <w:rsid w:val="00E521DD"/>
    <w:rsid w:val="00E5239F"/>
    <w:rsid w:val="00E52571"/>
    <w:rsid w:val="00E525E6"/>
    <w:rsid w:val="00E52A1B"/>
    <w:rsid w:val="00E52D2F"/>
    <w:rsid w:val="00E52FDE"/>
    <w:rsid w:val="00E5322D"/>
    <w:rsid w:val="00E5329E"/>
    <w:rsid w:val="00E532A7"/>
    <w:rsid w:val="00E536AE"/>
    <w:rsid w:val="00E53A77"/>
    <w:rsid w:val="00E53CA5"/>
    <w:rsid w:val="00E543E0"/>
    <w:rsid w:val="00E5470D"/>
    <w:rsid w:val="00E54B21"/>
    <w:rsid w:val="00E55A6C"/>
    <w:rsid w:val="00E563DB"/>
    <w:rsid w:val="00E56435"/>
    <w:rsid w:val="00E566D9"/>
    <w:rsid w:val="00E56C0B"/>
    <w:rsid w:val="00E57301"/>
    <w:rsid w:val="00E57571"/>
    <w:rsid w:val="00E578F4"/>
    <w:rsid w:val="00E5795A"/>
    <w:rsid w:val="00E57D90"/>
    <w:rsid w:val="00E57DC9"/>
    <w:rsid w:val="00E615C6"/>
    <w:rsid w:val="00E6176A"/>
    <w:rsid w:val="00E619BB"/>
    <w:rsid w:val="00E621A5"/>
    <w:rsid w:val="00E631DE"/>
    <w:rsid w:val="00E63940"/>
    <w:rsid w:val="00E63B05"/>
    <w:rsid w:val="00E63CC1"/>
    <w:rsid w:val="00E64266"/>
    <w:rsid w:val="00E642D4"/>
    <w:rsid w:val="00E64852"/>
    <w:rsid w:val="00E64CA3"/>
    <w:rsid w:val="00E64D77"/>
    <w:rsid w:val="00E6508C"/>
    <w:rsid w:val="00E65132"/>
    <w:rsid w:val="00E658AD"/>
    <w:rsid w:val="00E65F4C"/>
    <w:rsid w:val="00E663BC"/>
    <w:rsid w:val="00E66B2E"/>
    <w:rsid w:val="00E66DD3"/>
    <w:rsid w:val="00E676C6"/>
    <w:rsid w:val="00E677DC"/>
    <w:rsid w:val="00E67963"/>
    <w:rsid w:val="00E70119"/>
    <w:rsid w:val="00E7014E"/>
    <w:rsid w:val="00E7027D"/>
    <w:rsid w:val="00E707F3"/>
    <w:rsid w:val="00E7090A"/>
    <w:rsid w:val="00E70C8D"/>
    <w:rsid w:val="00E70CCF"/>
    <w:rsid w:val="00E70E7D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B4"/>
    <w:rsid w:val="00E726C1"/>
    <w:rsid w:val="00E730A6"/>
    <w:rsid w:val="00E7379D"/>
    <w:rsid w:val="00E739D2"/>
    <w:rsid w:val="00E73DE5"/>
    <w:rsid w:val="00E74421"/>
    <w:rsid w:val="00E750F6"/>
    <w:rsid w:val="00E751E9"/>
    <w:rsid w:val="00E753D1"/>
    <w:rsid w:val="00E754B8"/>
    <w:rsid w:val="00E75599"/>
    <w:rsid w:val="00E758F7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A46"/>
    <w:rsid w:val="00E83D18"/>
    <w:rsid w:val="00E84416"/>
    <w:rsid w:val="00E84A80"/>
    <w:rsid w:val="00E84E82"/>
    <w:rsid w:val="00E850C5"/>
    <w:rsid w:val="00E85132"/>
    <w:rsid w:val="00E8572F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1C8B"/>
    <w:rsid w:val="00E926B2"/>
    <w:rsid w:val="00E92EC6"/>
    <w:rsid w:val="00E932B7"/>
    <w:rsid w:val="00E93483"/>
    <w:rsid w:val="00E93656"/>
    <w:rsid w:val="00E93DA1"/>
    <w:rsid w:val="00E9473C"/>
    <w:rsid w:val="00E947AD"/>
    <w:rsid w:val="00E94B05"/>
    <w:rsid w:val="00E94C12"/>
    <w:rsid w:val="00E95021"/>
    <w:rsid w:val="00E953B2"/>
    <w:rsid w:val="00E9599A"/>
    <w:rsid w:val="00E959E7"/>
    <w:rsid w:val="00E95C6D"/>
    <w:rsid w:val="00E95D32"/>
    <w:rsid w:val="00E960DB"/>
    <w:rsid w:val="00E96776"/>
    <w:rsid w:val="00E96963"/>
    <w:rsid w:val="00E969C2"/>
    <w:rsid w:val="00E969F7"/>
    <w:rsid w:val="00E96B79"/>
    <w:rsid w:val="00E97136"/>
    <w:rsid w:val="00E9791D"/>
    <w:rsid w:val="00E97D65"/>
    <w:rsid w:val="00EA0BF1"/>
    <w:rsid w:val="00EA1FE9"/>
    <w:rsid w:val="00EA225F"/>
    <w:rsid w:val="00EA2285"/>
    <w:rsid w:val="00EA2A40"/>
    <w:rsid w:val="00EA30CC"/>
    <w:rsid w:val="00EA31A4"/>
    <w:rsid w:val="00EA332A"/>
    <w:rsid w:val="00EA3350"/>
    <w:rsid w:val="00EA387D"/>
    <w:rsid w:val="00EA3909"/>
    <w:rsid w:val="00EA3BC3"/>
    <w:rsid w:val="00EA44E0"/>
    <w:rsid w:val="00EA496D"/>
    <w:rsid w:val="00EA4B51"/>
    <w:rsid w:val="00EA4E28"/>
    <w:rsid w:val="00EA5E68"/>
    <w:rsid w:val="00EA616C"/>
    <w:rsid w:val="00EA64BE"/>
    <w:rsid w:val="00EA6550"/>
    <w:rsid w:val="00EA6858"/>
    <w:rsid w:val="00EA6A95"/>
    <w:rsid w:val="00EA6F7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2049"/>
    <w:rsid w:val="00EB2BF3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B09"/>
    <w:rsid w:val="00EB4E65"/>
    <w:rsid w:val="00EB5D05"/>
    <w:rsid w:val="00EB5EB4"/>
    <w:rsid w:val="00EB617E"/>
    <w:rsid w:val="00EB67F0"/>
    <w:rsid w:val="00EB6826"/>
    <w:rsid w:val="00EB6AD4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4FC0"/>
    <w:rsid w:val="00EC5127"/>
    <w:rsid w:val="00EC5912"/>
    <w:rsid w:val="00EC5924"/>
    <w:rsid w:val="00EC5994"/>
    <w:rsid w:val="00EC5B6E"/>
    <w:rsid w:val="00EC6351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0AD"/>
    <w:rsid w:val="00ED0598"/>
    <w:rsid w:val="00ED0BAB"/>
    <w:rsid w:val="00ED0C0F"/>
    <w:rsid w:val="00ED1987"/>
    <w:rsid w:val="00ED1C86"/>
    <w:rsid w:val="00ED200D"/>
    <w:rsid w:val="00ED20B3"/>
    <w:rsid w:val="00ED248E"/>
    <w:rsid w:val="00ED3026"/>
    <w:rsid w:val="00ED3123"/>
    <w:rsid w:val="00ED35CE"/>
    <w:rsid w:val="00ED406A"/>
    <w:rsid w:val="00ED43D6"/>
    <w:rsid w:val="00ED4757"/>
    <w:rsid w:val="00ED4C07"/>
    <w:rsid w:val="00ED524D"/>
    <w:rsid w:val="00ED526E"/>
    <w:rsid w:val="00ED555C"/>
    <w:rsid w:val="00ED5686"/>
    <w:rsid w:val="00ED5BF9"/>
    <w:rsid w:val="00ED5CDC"/>
    <w:rsid w:val="00ED63C9"/>
    <w:rsid w:val="00ED643A"/>
    <w:rsid w:val="00ED7700"/>
    <w:rsid w:val="00ED7718"/>
    <w:rsid w:val="00ED78FE"/>
    <w:rsid w:val="00EE0137"/>
    <w:rsid w:val="00EE062A"/>
    <w:rsid w:val="00EE0A51"/>
    <w:rsid w:val="00EE185A"/>
    <w:rsid w:val="00EE308C"/>
    <w:rsid w:val="00EE3975"/>
    <w:rsid w:val="00EE4541"/>
    <w:rsid w:val="00EE498D"/>
    <w:rsid w:val="00EE4E4E"/>
    <w:rsid w:val="00EE54A8"/>
    <w:rsid w:val="00EE5584"/>
    <w:rsid w:val="00EE563D"/>
    <w:rsid w:val="00EE5B5A"/>
    <w:rsid w:val="00EE6579"/>
    <w:rsid w:val="00EE6CC4"/>
    <w:rsid w:val="00EE6D58"/>
    <w:rsid w:val="00EE760D"/>
    <w:rsid w:val="00EE7ADF"/>
    <w:rsid w:val="00EF00FA"/>
    <w:rsid w:val="00EF02C3"/>
    <w:rsid w:val="00EF0687"/>
    <w:rsid w:val="00EF0697"/>
    <w:rsid w:val="00EF0E0F"/>
    <w:rsid w:val="00EF1A6A"/>
    <w:rsid w:val="00EF1C46"/>
    <w:rsid w:val="00EF1F15"/>
    <w:rsid w:val="00EF2055"/>
    <w:rsid w:val="00EF206B"/>
    <w:rsid w:val="00EF2584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831"/>
    <w:rsid w:val="00EF6B1B"/>
    <w:rsid w:val="00EF6DA4"/>
    <w:rsid w:val="00EF6E6A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2A02"/>
    <w:rsid w:val="00F02A5F"/>
    <w:rsid w:val="00F030D6"/>
    <w:rsid w:val="00F031BA"/>
    <w:rsid w:val="00F03277"/>
    <w:rsid w:val="00F033B0"/>
    <w:rsid w:val="00F0378D"/>
    <w:rsid w:val="00F0391B"/>
    <w:rsid w:val="00F03B0E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4D1"/>
    <w:rsid w:val="00F12847"/>
    <w:rsid w:val="00F12D02"/>
    <w:rsid w:val="00F12D05"/>
    <w:rsid w:val="00F12D3F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FA"/>
    <w:rsid w:val="00F158AF"/>
    <w:rsid w:val="00F15C51"/>
    <w:rsid w:val="00F166B4"/>
    <w:rsid w:val="00F17E08"/>
    <w:rsid w:val="00F20060"/>
    <w:rsid w:val="00F20533"/>
    <w:rsid w:val="00F20EE0"/>
    <w:rsid w:val="00F20FA0"/>
    <w:rsid w:val="00F21133"/>
    <w:rsid w:val="00F21310"/>
    <w:rsid w:val="00F213CB"/>
    <w:rsid w:val="00F21435"/>
    <w:rsid w:val="00F2170C"/>
    <w:rsid w:val="00F21A3E"/>
    <w:rsid w:val="00F21B73"/>
    <w:rsid w:val="00F21D76"/>
    <w:rsid w:val="00F22670"/>
    <w:rsid w:val="00F22E32"/>
    <w:rsid w:val="00F22EFF"/>
    <w:rsid w:val="00F23165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5557"/>
    <w:rsid w:val="00F26266"/>
    <w:rsid w:val="00F265DB"/>
    <w:rsid w:val="00F268BF"/>
    <w:rsid w:val="00F26E5C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41"/>
    <w:rsid w:val="00F319BF"/>
    <w:rsid w:val="00F323C0"/>
    <w:rsid w:val="00F3263A"/>
    <w:rsid w:val="00F32697"/>
    <w:rsid w:val="00F32B00"/>
    <w:rsid w:val="00F32C8D"/>
    <w:rsid w:val="00F32ECA"/>
    <w:rsid w:val="00F331A9"/>
    <w:rsid w:val="00F334D8"/>
    <w:rsid w:val="00F33569"/>
    <w:rsid w:val="00F33D4C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6889"/>
    <w:rsid w:val="00F36F61"/>
    <w:rsid w:val="00F373AE"/>
    <w:rsid w:val="00F379DE"/>
    <w:rsid w:val="00F37AED"/>
    <w:rsid w:val="00F37DD3"/>
    <w:rsid w:val="00F40769"/>
    <w:rsid w:val="00F408D0"/>
    <w:rsid w:val="00F40A42"/>
    <w:rsid w:val="00F41086"/>
    <w:rsid w:val="00F41F78"/>
    <w:rsid w:val="00F42013"/>
    <w:rsid w:val="00F42673"/>
    <w:rsid w:val="00F42882"/>
    <w:rsid w:val="00F42F8B"/>
    <w:rsid w:val="00F43030"/>
    <w:rsid w:val="00F4311E"/>
    <w:rsid w:val="00F43402"/>
    <w:rsid w:val="00F43423"/>
    <w:rsid w:val="00F43F75"/>
    <w:rsid w:val="00F4464E"/>
    <w:rsid w:val="00F4475E"/>
    <w:rsid w:val="00F44888"/>
    <w:rsid w:val="00F44B73"/>
    <w:rsid w:val="00F45304"/>
    <w:rsid w:val="00F45307"/>
    <w:rsid w:val="00F455AE"/>
    <w:rsid w:val="00F45951"/>
    <w:rsid w:val="00F45BBB"/>
    <w:rsid w:val="00F45F31"/>
    <w:rsid w:val="00F46011"/>
    <w:rsid w:val="00F46673"/>
    <w:rsid w:val="00F466C8"/>
    <w:rsid w:val="00F469B7"/>
    <w:rsid w:val="00F46BDE"/>
    <w:rsid w:val="00F4702F"/>
    <w:rsid w:val="00F472F7"/>
    <w:rsid w:val="00F47442"/>
    <w:rsid w:val="00F47EEF"/>
    <w:rsid w:val="00F506B8"/>
    <w:rsid w:val="00F51FDC"/>
    <w:rsid w:val="00F52571"/>
    <w:rsid w:val="00F52DD5"/>
    <w:rsid w:val="00F53AD5"/>
    <w:rsid w:val="00F53DED"/>
    <w:rsid w:val="00F53EDF"/>
    <w:rsid w:val="00F5408A"/>
    <w:rsid w:val="00F54E77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4DD7"/>
    <w:rsid w:val="00F65285"/>
    <w:rsid w:val="00F65382"/>
    <w:rsid w:val="00F655A8"/>
    <w:rsid w:val="00F659DF"/>
    <w:rsid w:val="00F65A3C"/>
    <w:rsid w:val="00F663DD"/>
    <w:rsid w:val="00F668D0"/>
    <w:rsid w:val="00F66E8C"/>
    <w:rsid w:val="00F66F8A"/>
    <w:rsid w:val="00F670B1"/>
    <w:rsid w:val="00F6724B"/>
    <w:rsid w:val="00F679C5"/>
    <w:rsid w:val="00F67B0C"/>
    <w:rsid w:val="00F67D71"/>
    <w:rsid w:val="00F70338"/>
    <w:rsid w:val="00F71207"/>
    <w:rsid w:val="00F71BDC"/>
    <w:rsid w:val="00F72311"/>
    <w:rsid w:val="00F7245B"/>
    <w:rsid w:val="00F72B06"/>
    <w:rsid w:val="00F72D4C"/>
    <w:rsid w:val="00F73491"/>
    <w:rsid w:val="00F73955"/>
    <w:rsid w:val="00F7466C"/>
    <w:rsid w:val="00F749DB"/>
    <w:rsid w:val="00F74C8D"/>
    <w:rsid w:val="00F75155"/>
    <w:rsid w:val="00F760C6"/>
    <w:rsid w:val="00F76E93"/>
    <w:rsid w:val="00F76ECF"/>
    <w:rsid w:val="00F80019"/>
    <w:rsid w:val="00F80062"/>
    <w:rsid w:val="00F80155"/>
    <w:rsid w:val="00F802FA"/>
    <w:rsid w:val="00F804D0"/>
    <w:rsid w:val="00F806CA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CE6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D33"/>
    <w:rsid w:val="00F96195"/>
    <w:rsid w:val="00F9688B"/>
    <w:rsid w:val="00F96B71"/>
    <w:rsid w:val="00F96BE9"/>
    <w:rsid w:val="00F973EA"/>
    <w:rsid w:val="00F97A0E"/>
    <w:rsid w:val="00F97D4C"/>
    <w:rsid w:val="00FA02FE"/>
    <w:rsid w:val="00FA06C2"/>
    <w:rsid w:val="00FA0822"/>
    <w:rsid w:val="00FA0C71"/>
    <w:rsid w:val="00FA1218"/>
    <w:rsid w:val="00FA1B74"/>
    <w:rsid w:val="00FA1D01"/>
    <w:rsid w:val="00FA2263"/>
    <w:rsid w:val="00FA34EF"/>
    <w:rsid w:val="00FA3D38"/>
    <w:rsid w:val="00FA45FD"/>
    <w:rsid w:val="00FA47C5"/>
    <w:rsid w:val="00FA486B"/>
    <w:rsid w:val="00FA5067"/>
    <w:rsid w:val="00FA5074"/>
    <w:rsid w:val="00FA50A0"/>
    <w:rsid w:val="00FA5121"/>
    <w:rsid w:val="00FA524F"/>
    <w:rsid w:val="00FA54DA"/>
    <w:rsid w:val="00FA5537"/>
    <w:rsid w:val="00FA586B"/>
    <w:rsid w:val="00FA5AD8"/>
    <w:rsid w:val="00FA5BB7"/>
    <w:rsid w:val="00FA5C39"/>
    <w:rsid w:val="00FA5E42"/>
    <w:rsid w:val="00FA63D7"/>
    <w:rsid w:val="00FA641E"/>
    <w:rsid w:val="00FA6978"/>
    <w:rsid w:val="00FA71BD"/>
    <w:rsid w:val="00FA741A"/>
    <w:rsid w:val="00FA7884"/>
    <w:rsid w:val="00FA7EBA"/>
    <w:rsid w:val="00FB06C3"/>
    <w:rsid w:val="00FB08DE"/>
    <w:rsid w:val="00FB0F34"/>
    <w:rsid w:val="00FB241E"/>
    <w:rsid w:val="00FB26F5"/>
    <w:rsid w:val="00FB2843"/>
    <w:rsid w:val="00FB287A"/>
    <w:rsid w:val="00FB2957"/>
    <w:rsid w:val="00FB2CBA"/>
    <w:rsid w:val="00FB3476"/>
    <w:rsid w:val="00FB34B8"/>
    <w:rsid w:val="00FB3B44"/>
    <w:rsid w:val="00FB3D70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6C4"/>
    <w:rsid w:val="00FB6858"/>
    <w:rsid w:val="00FB7068"/>
    <w:rsid w:val="00FB741F"/>
    <w:rsid w:val="00FC00E5"/>
    <w:rsid w:val="00FC0ABF"/>
    <w:rsid w:val="00FC1007"/>
    <w:rsid w:val="00FC1829"/>
    <w:rsid w:val="00FC1B4A"/>
    <w:rsid w:val="00FC1B92"/>
    <w:rsid w:val="00FC2520"/>
    <w:rsid w:val="00FC25DB"/>
    <w:rsid w:val="00FC2E6A"/>
    <w:rsid w:val="00FC33C0"/>
    <w:rsid w:val="00FC3900"/>
    <w:rsid w:val="00FC3F6C"/>
    <w:rsid w:val="00FC43C0"/>
    <w:rsid w:val="00FC43D4"/>
    <w:rsid w:val="00FC456D"/>
    <w:rsid w:val="00FC4DE4"/>
    <w:rsid w:val="00FC50C8"/>
    <w:rsid w:val="00FC51D7"/>
    <w:rsid w:val="00FC52CE"/>
    <w:rsid w:val="00FC53F9"/>
    <w:rsid w:val="00FC581F"/>
    <w:rsid w:val="00FC597C"/>
    <w:rsid w:val="00FC61AA"/>
    <w:rsid w:val="00FC693A"/>
    <w:rsid w:val="00FC6B6B"/>
    <w:rsid w:val="00FC6BC7"/>
    <w:rsid w:val="00FC6BF2"/>
    <w:rsid w:val="00FC728C"/>
    <w:rsid w:val="00FC7681"/>
    <w:rsid w:val="00FD0B25"/>
    <w:rsid w:val="00FD0D34"/>
    <w:rsid w:val="00FD189D"/>
    <w:rsid w:val="00FD1A7D"/>
    <w:rsid w:val="00FD2082"/>
    <w:rsid w:val="00FD2861"/>
    <w:rsid w:val="00FD2B7B"/>
    <w:rsid w:val="00FD34DA"/>
    <w:rsid w:val="00FD35CC"/>
    <w:rsid w:val="00FD3BB1"/>
    <w:rsid w:val="00FD3C94"/>
    <w:rsid w:val="00FD3D90"/>
    <w:rsid w:val="00FD427D"/>
    <w:rsid w:val="00FD43D2"/>
    <w:rsid w:val="00FD44BF"/>
    <w:rsid w:val="00FD457E"/>
    <w:rsid w:val="00FD4A81"/>
    <w:rsid w:val="00FD53CB"/>
    <w:rsid w:val="00FD53DA"/>
    <w:rsid w:val="00FD65A3"/>
    <w:rsid w:val="00FD68E8"/>
    <w:rsid w:val="00FD6B22"/>
    <w:rsid w:val="00FD6B23"/>
    <w:rsid w:val="00FD7177"/>
    <w:rsid w:val="00FD7B1F"/>
    <w:rsid w:val="00FD7B47"/>
    <w:rsid w:val="00FD7F17"/>
    <w:rsid w:val="00FE0143"/>
    <w:rsid w:val="00FE01EE"/>
    <w:rsid w:val="00FE0374"/>
    <w:rsid w:val="00FE064B"/>
    <w:rsid w:val="00FE0E1E"/>
    <w:rsid w:val="00FE1707"/>
    <w:rsid w:val="00FE19F4"/>
    <w:rsid w:val="00FE26AA"/>
    <w:rsid w:val="00FE39D7"/>
    <w:rsid w:val="00FE3C6C"/>
    <w:rsid w:val="00FE4995"/>
    <w:rsid w:val="00FE4B2B"/>
    <w:rsid w:val="00FE5C4F"/>
    <w:rsid w:val="00FE6169"/>
    <w:rsid w:val="00FE6C64"/>
    <w:rsid w:val="00FE6F4F"/>
    <w:rsid w:val="00FE7349"/>
    <w:rsid w:val="00FE75E9"/>
    <w:rsid w:val="00FE768D"/>
    <w:rsid w:val="00FE7839"/>
    <w:rsid w:val="00FE788C"/>
    <w:rsid w:val="00FE7935"/>
    <w:rsid w:val="00FE7A84"/>
    <w:rsid w:val="00FE7EE6"/>
    <w:rsid w:val="00FF00E2"/>
    <w:rsid w:val="00FF033C"/>
    <w:rsid w:val="00FF0B6F"/>
    <w:rsid w:val="00FF0FED"/>
    <w:rsid w:val="00FF100A"/>
    <w:rsid w:val="00FF107C"/>
    <w:rsid w:val="00FF1218"/>
    <w:rsid w:val="00FF1AB2"/>
    <w:rsid w:val="00FF1B47"/>
    <w:rsid w:val="00FF1D68"/>
    <w:rsid w:val="00FF20E9"/>
    <w:rsid w:val="00FF2115"/>
    <w:rsid w:val="00FF2F76"/>
    <w:rsid w:val="00FF31AF"/>
    <w:rsid w:val="00FF3374"/>
    <w:rsid w:val="00FF4130"/>
    <w:rsid w:val="00FF4307"/>
    <w:rsid w:val="00FF453A"/>
    <w:rsid w:val="00FF4975"/>
    <w:rsid w:val="00FF4B46"/>
    <w:rsid w:val="00FF5531"/>
    <w:rsid w:val="00FF56D7"/>
    <w:rsid w:val="00FF5AF9"/>
    <w:rsid w:val="00FF63C5"/>
    <w:rsid w:val="00FF664E"/>
    <w:rsid w:val="00FF6F6C"/>
    <w:rsid w:val="00FF74DE"/>
    <w:rsid w:val="00FF786B"/>
    <w:rsid w:val="00FF7973"/>
    <w:rsid w:val="00FF7A3D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1E238E5B"/>
  <w15:docId w15:val="{1F19E14F-2D3D-4118-A039-03FBA020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841225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VTUBrdtekst">
    <w:name w:val="MVTU_Brødtekst"/>
    <w:basedOn w:val="Normal"/>
    <w:semiHidden/>
    <w:rsid w:val="00E758F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character" w:customStyle="1" w:styleId="Policepardfaut">
    <w:name w:val="Police par défaut"/>
    <w:rsid w:val="00EA0BF1"/>
  </w:style>
  <w:style w:type="paragraph" w:customStyle="1" w:styleId="font0">
    <w:name w:val="font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EA0BF1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EA0BF1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EA0BF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EA0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EA0B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EA0B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EA0BF1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EA0BF1"/>
  </w:style>
  <w:style w:type="table" w:customStyle="1" w:styleId="TableGrid12">
    <w:name w:val="Table Grid12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A0BF1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A0BF1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A0BF1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A0BF1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A0BF1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A0BF1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A0BF1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A0BF1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A0BF1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A0BF1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A0BF1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A0BF1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A0BF1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A0BF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A0BF1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A0BF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A0BF1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A0BF1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A0BF1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A0BF1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A0BF1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EA0BF1"/>
  </w:style>
  <w:style w:type="paragraph" w:customStyle="1" w:styleId="NoteText">
    <w:name w:val="NoteText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EA0BF1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EA0BF1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EA0BF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EA0BF1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EA0BF1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EA0BF1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EA0BF1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EA0BF1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EA0BF1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EA0BF1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EA0BF1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EA0BF1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EA0BF1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EA0BF1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EA0BF1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EA0BF1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EA0BF1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EA0BF1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EA0BF1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EA0BF1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EA0BF1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EA0BF1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EA0BF1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EA0BF1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EA0BF1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EA0BF1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EA0BF1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EA0BF1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EA0BF1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EA0BF1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EA0BF1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EA0BF1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EA0BF1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EA0BF1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EA0BF1"/>
    <w:pPr>
      <w:jc w:val="left"/>
    </w:pPr>
  </w:style>
  <w:style w:type="paragraph" w:customStyle="1" w:styleId="Title5">
    <w:name w:val="Title5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EA0BF1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skakt">
    <w:name w:val="skakt"/>
    <w:basedOn w:val="Normal"/>
    <w:rsid w:val="00EA0BF1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EA0BF1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EA0BF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EA0BF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A0BF1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A0BF1"/>
  </w:style>
  <w:style w:type="table" w:customStyle="1" w:styleId="TableGrid15">
    <w:name w:val="Table Grid15"/>
    <w:basedOn w:val="TableNormal"/>
    <w:next w:val="TableGrid"/>
    <w:uiPriority w:val="59"/>
    <w:rsid w:val="00EA0BF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A0BF1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A0BF1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A0BF1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A0BF1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A0BF1"/>
  </w:style>
  <w:style w:type="character" w:customStyle="1" w:styleId="legdslegrhslegp2text">
    <w:name w:val="legds legrhs legp2text"/>
    <w:basedOn w:val="DefaultParagraphFont"/>
    <w:rsid w:val="00EA0BF1"/>
  </w:style>
  <w:style w:type="character" w:customStyle="1" w:styleId="legdslegrhslegp3text">
    <w:name w:val="legds legrhs legp3text"/>
    <w:basedOn w:val="DefaultParagraphFont"/>
    <w:rsid w:val="00EA0BF1"/>
  </w:style>
  <w:style w:type="table" w:customStyle="1" w:styleId="TableGrid16">
    <w:name w:val="Table Grid16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EA0BF1"/>
  </w:style>
  <w:style w:type="table" w:customStyle="1" w:styleId="TableGrid17">
    <w:name w:val="Table Grid17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EA0BF1"/>
  </w:style>
  <w:style w:type="character" w:customStyle="1" w:styleId="gi">
    <w:name w:val="gi"/>
    <w:basedOn w:val="DefaultParagraphFont"/>
    <w:rsid w:val="00EA0BF1"/>
  </w:style>
  <w:style w:type="table" w:customStyle="1" w:styleId="TableGrid19">
    <w:name w:val="Table Grid19"/>
    <w:basedOn w:val="TableNormal"/>
    <w:next w:val="TableGrid"/>
    <w:uiPriority w:val="39"/>
    <w:rsid w:val="00EA0BF1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EA0BF1"/>
  </w:style>
  <w:style w:type="table" w:customStyle="1" w:styleId="TableGrid21">
    <w:name w:val="Table Grid21"/>
    <w:basedOn w:val="TableNormal"/>
    <w:next w:val="TableGrid"/>
    <w:uiPriority w:val="39"/>
    <w:rsid w:val="00EA0BF1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EA0B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A0BF1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EA0BF1"/>
    <w:rPr>
      <w:color w:val="FFFFFF"/>
      <w:sz w:val="21"/>
      <w:szCs w:val="21"/>
    </w:rPr>
  </w:style>
  <w:style w:type="character" w:customStyle="1" w:styleId="tab30px1">
    <w:name w:val="tab30px1"/>
    <w:rsid w:val="00EA0BF1"/>
  </w:style>
  <w:style w:type="paragraph" w:customStyle="1" w:styleId="Texto">
    <w:name w:val="Texto"/>
    <w:basedOn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customStyle="1" w:styleId="InsideAddressName">
    <w:name w:val="Inside Address Name"/>
    <w:basedOn w:val="Normal"/>
    <w:next w:val="Normal"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paragraph" w:customStyle="1" w:styleId="EndLine">
    <w:name w:val="EndLine"/>
    <w:basedOn w:val="Normal"/>
    <w:qFormat/>
    <w:rsid w:val="00EA0BF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11">
    <w:name w:val="Заголовок 1 Знак1"/>
    <w:aliases w:val="h1 Знак1,1st level Знак1,Normal + Font: Helvetica Знак1,Bold Знак1,Space Before 12 pt Знак1,Not Bold Знак1,1 Знак1,Titre 1b Знак1,título 1 Знак1,l1 Знак1,H1 Знак1,h11 Знак1,h12 Знак1,h13 Знак1,h14 Знак1,h15 Знак1,h16 Знак1,h17 Знак1"/>
    <w:basedOn w:val="DefaultParagraphFont"/>
    <w:uiPriority w:val="9"/>
    <w:rsid w:val="008C406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US"/>
    </w:rPr>
  </w:style>
  <w:style w:type="character" w:customStyle="1" w:styleId="21">
    <w:name w:val="Заголовок 2 Знак1"/>
    <w:aliases w:val="UNDERRUBRIK 1-2 Знак1,H2-Heading 2 Знак1,2 Знак1,Header 2 Знак1,l2 Знак1,Header2 Знак1,h2 Знак1,22 Знак1,heading2 Знак1,list2 Знак1,H2 Знак1,Heading 2 + Indent: Left 0.25 in Знак1,21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31">
    <w:name w:val="Заголовок 3 Знак1"/>
    <w:aliases w:val="título 3 Знак1,H3 Знак1,t?ulo 3 Знак1"/>
    <w:basedOn w:val="DefaultParagraphFont"/>
    <w:uiPriority w:val="9"/>
    <w:semiHidden/>
    <w:rsid w:val="008C40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1">
    <w:name w:val="Текст сноски Знак1"/>
    <w:aliases w:val="ftx Знак1,ft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0">
    <w:name w:val="Верхний колонтитул Знак1"/>
    <w:aliases w:val="APEK-4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2">
    <w:name w:val="Нижний колонтитул Знак1"/>
    <w:aliases w:val="pie de página Знак1,footer odd Знак1"/>
    <w:basedOn w:val="DefaultParagraphFont"/>
    <w:uiPriority w:val="99"/>
    <w:semiHidden/>
    <w:rsid w:val="008C406D"/>
    <w:rPr>
      <w:rFonts w:ascii="Calibri" w:eastAsia="Times New Roman" w:hAnsi="Calibri"/>
      <w:lang w:val="en-GB" w:eastAsia="en-US"/>
    </w:rPr>
  </w:style>
  <w:style w:type="character" w:customStyle="1" w:styleId="13">
    <w:name w:val="Подпись Знак1"/>
    <w:basedOn w:val="DefaultParagraphFont"/>
    <w:semiHidden/>
    <w:rsid w:val="008C406D"/>
    <w:rPr>
      <w:rFonts w:ascii="Calibri" w:eastAsia="Times New Roman" w:hAnsi="Calibri" w:hint="default"/>
      <w:lang w:val="en-GB" w:eastAsia="en-US"/>
    </w:rPr>
  </w:style>
  <w:style w:type="character" w:customStyle="1" w:styleId="Headfoot0">
    <w:name w:val="Head_foot"/>
    <w:basedOn w:val="DefaultParagraphFont"/>
    <w:uiPriority w:val="1"/>
    <w:qFormat/>
    <w:rsid w:val="00742F84"/>
    <w:rPr>
      <w:rFonts w:eastAsia="SimSun"/>
      <w:b/>
      <w:bCs/>
    </w:rPr>
  </w:style>
  <w:style w:type="table" w:customStyle="1" w:styleId="TableGrid22">
    <w:name w:val="Table Grid22"/>
    <w:basedOn w:val="TableNormal"/>
    <w:next w:val="TableGrid"/>
    <w:uiPriority w:val="59"/>
    <w:rsid w:val="00742F8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742F8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742F8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742F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semiHidden/>
    <w:rsid w:val="00742F84"/>
    <w:rPr>
      <w:rFonts w:eastAsia="Times New Roman" w:cs="Calibri"/>
      <w:lang w:eastAsia="en-US"/>
    </w:r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semiHidden/>
    <w:rsid w:val="00E70E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E70E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E70E7D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pie de página Char1,footer odd Char1"/>
    <w:basedOn w:val="DefaultParagraphFont"/>
    <w:semiHidden/>
    <w:rsid w:val="00E70E7D"/>
    <w:rPr>
      <w:rFonts w:ascii="Calibri" w:eastAsia="Times New Roman" w:hAnsi="Calibri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E70E7D"/>
    <w:rPr>
      <w:rFonts w:ascii="Times New Roman" w:eastAsia="Times New Roman" w:hAnsi="Times New Roman" w:cs="Calibri" w:hint="default"/>
      <w:sz w:val="22"/>
      <w:szCs w:val="22"/>
      <w:lang w:eastAsia="en-US"/>
    </w:rPr>
  </w:style>
  <w:style w:type="table" w:customStyle="1" w:styleId="TableGrid27">
    <w:name w:val="Table Grid27"/>
    <w:basedOn w:val="TableNormal"/>
    <w:rsid w:val="00E70E7D"/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E70E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E70E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DB0DC7"/>
  </w:style>
  <w:style w:type="numbering" w:customStyle="1" w:styleId="NoList110">
    <w:name w:val="No List110"/>
    <w:next w:val="NoList"/>
    <w:uiPriority w:val="99"/>
    <w:semiHidden/>
    <w:unhideWhenUsed/>
    <w:rsid w:val="00DB0DC7"/>
  </w:style>
  <w:style w:type="numbering" w:customStyle="1" w:styleId="NoList23">
    <w:name w:val="No List23"/>
    <w:next w:val="NoList"/>
    <w:uiPriority w:val="99"/>
    <w:semiHidden/>
    <w:unhideWhenUsed/>
    <w:rsid w:val="00DB0DC7"/>
  </w:style>
  <w:style w:type="numbering" w:customStyle="1" w:styleId="NoList31">
    <w:name w:val="No List31"/>
    <w:next w:val="NoList"/>
    <w:uiPriority w:val="99"/>
    <w:semiHidden/>
    <w:unhideWhenUsed/>
    <w:rsid w:val="00DB0DC7"/>
  </w:style>
  <w:style w:type="paragraph" w:customStyle="1" w:styleId="Heading110">
    <w:name w:val="Heading 11"/>
    <w:basedOn w:val="Normal"/>
    <w:next w:val="Normal"/>
    <w:uiPriority w:val="9"/>
    <w:qFormat/>
    <w:rsid w:val="000876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0876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0876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087699"/>
  </w:style>
  <w:style w:type="character" w:customStyle="1" w:styleId="Heading5Char1">
    <w:name w:val="Heading 5 Char1"/>
    <w:basedOn w:val="DefaultParagraphFont"/>
    <w:uiPriority w:val="9"/>
    <w:semiHidden/>
    <w:rsid w:val="00087699"/>
    <w:rPr>
      <w:rFonts w:asciiTheme="majorHAnsi" w:eastAsiaTheme="majorEastAsia" w:hAnsiTheme="majorHAnsi" w:cstheme="majorBidi"/>
      <w:color w:val="365F91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32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5302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913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80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83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18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7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5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93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ens.dk" TargetMode="External"/><Relationship Id="rId26" Type="http://schemas.openxmlformats.org/officeDocument/2006/relationships/hyperlink" Target="http://www.itu.int/pub/T-SP-SR.1-2012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a.go.ke" TargetMode="External"/><Relationship Id="rId34" Type="http://schemas.openxmlformats.org/officeDocument/2006/relationships/hyperlink" Target="http://www.itu.int/itu-t/inr/nnp/index.html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ens@ens.dk" TargetMode="External"/><Relationship Id="rId25" Type="http://schemas.openxmlformats.org/officeDocument/2006/relationships/hyperlink" Target="http://www.arn.gw" TargetMode="External"/><Relationship Id="rId33" Type="http://schemas.openxmlformats.org/officeDocument/2006/relationships/hyperlink" Target="mailto:msadeq@cra.gov.qa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info@ca.go.k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lopesteofilo@yahoo.com" TargetMode="External"/><Relationship Id="rId32" Type="http://schemas.openxmlformats.org/officeDocument/2006/relationships/hyperlink" Target="http://www.nssglobal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mailto:info@arn.gw" TargetMode="External"/><Relationship Id="rId28" Type="http://schemas.openxmlformats.org/officeDocument/2006/relationships/header" Target="header2.xml"/><Relationship Id="rId36" Type="http://schemas.openxmlformats.org/officeDocument/2006/relationships/footer" Target="footer4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nyongesa@ca.go.ke" TargetMode="External"/><Relationship Id="rId31" Type="http://schemas.openxmlformats.org/officeDocument/2006/relationships/hyperlink" Target="mailto:piotr.kubiak@nss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teofilo.lopes@arn.gw" TargetMode="External"/><Relationship Id="rId27" Type="http://schemas.openxmlformats.org/officeDocument/2006/relationships/header" Target="header1.xml"/><Relationship Id="rId30" Type="http://schemas.openxmlformats.org/officeDocument/2006/relationships/footer" Target="footer3.xml"/><Relationship Id="rId35" Type="http://schemas.openxmlformats.org/officeDocument/2006/relationships/hyperlink" Target="mailto:tsbtson@itu/.in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3CE8-9706-413C-838C-BB046C80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5638</Words>
  <Characters>36462</Characters>
  <Application>Microsoft Office Word</Application>
  <DocSecurity>0</DocSecurity>
  <Lines>303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42016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/>
  <cp:lastModifiedBy>Sikacheva, Violetta</cp:lastModifiedBy>
  <cp:revision>4</cp:revision>
  <cp:lastPrinted>2016-11-24T15:58:00Z</cp:lastPrinted>
  <dcterms:created xsi:type="dcterms:W3CDTF">2016-12-12T09:44:00Z</dcterms:created>
  <dcterms:modified xsi:type="dcterms:W3CDTF">2016-12-12T09:49:00Z</dcterms:modified>
</cp:coreProperties>
</file>