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1"/>
        <w:gridCol w:w="369"/>
        <w:gridCol w:w="3682"/>
        <w:gridCol w:w="287"/>
        <w:gridCol w:w="4110"/>
      </w:tblGrid>
      <w:tr w:rsidR="00985EB1" w:rsidRPr="00985EB1" w14:paraId="72E24F2F" w14:textId="77777777" w:rsidTr="00201236">
        <w:trPr>
          <w:cantSplit/>
        </w:trPr>
        <w:tc>
          <w:tcPr>
            <w:tcW w:w="1191" w:type="dxa"/>
            <w:vMerge w:val="restart"/>
          </w:tcPr>
          <w:p w14:paraId="6996A7AD" w14:textId="77777777" w:rsidR="00985EB1" w:rsidRPr="00985EB1" w:rsidRDefault="00985EB1" w:rsidP="00985EB1">
            <w:pPr>
              <w:rPr>
                <w:sz w:val="20"/>
                <w:szCs w:val="20"/>
              </w:rPr>
            </w:pPr>
            <w:bookmarkStart w:id="0" w:name="dnum" w:colFirst="2" w:colLast="2"/>
            <w:bookmarkStart w:id="1" w:name="dtableau"/>
            <w:r w:rsidRPr="00985EB1">
              <w:rPr>
                <w:noProof/>
                <w:sz w:val="20"/>
                <w:szCs w:val="20"/>
                <w:lang w:eastAsia="zh-CN"/>
              </w:rPr>
              <w:drawing>
                <wp:inline distT="0" distB="0" distL="0" distR="0" wp14:anchorId="16333379" wp14:editId="454A66B3">
                  <wp:extent cx="647700" cy="828675"/>
                  <wp:effectExtent l="0" t="0" r="0" b="0"/>
                  <wp:docPr id="3" name="Picture 3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1" w:type="dxa"/>
            <w:gridSpan w:val="2"/>
            <w:vMerge w:val="restart"/>
          </w:tcPr>
          <w:p w14:paraId="53AB95CD" w14:textId="77777777" w:rsidR="00985EB1" w:rsidRPr="00985EB1" w:rsidRDefault="00985EB1" w:rsidP="00985EB1">
            <w:pPr>
              <w:rPr>
                <w:sz w:val="16"/>
                <w:szCs w:val="16"/>
              </w:rPr>
            </w:pPr>
            <w:r w:rsidRPr="00985EB1">
              <w:rPr>
                <w:sz w:val="16"/>
                <w:szCs w:val="16"/>
              </w:rPr>
              <w:t>INTERNATIONAL TELECOMMUNICATION UNION</w:t>
            </w:r>
          </w:p>
          <w:p w14:paraId="789EC045" w14:textId="77777777" w:rsidR="00985EB1" w:rsidRPr="00985EB1" w:rsidRDefault="00985EB1" w:rsidP="00985EB1">
            <w:pPr>
              <w:rPr>
                <w:b/>
                <w:bCs/>
                <w:sz w:val="26"/>
                <w:szCs w:val="26"/>
              </w:rPr>
            </w:pPr>
            <w:r w:rsidRPr="00985EB1">
              <w:rPr>
                <w:b/>
                <w:bCs/>
                <w:sz w:val="26"/>
                <w:szCs w:val="26"/>
              </w:rPr>
              <w:t>TELECOMMUNICATION</w:t>
            </w:r>
            <w:r w:rsidRPr="00985EB1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7D431F5C" w14:textId="77777777" w:rsidR="00985EB1" w:rsidRPr="00985EB1" w:rsidRDefault="00985EB1" w:rsidP="00985EB1">
            <w:pPr>
              <w:rPr>
                <w:sz w:val="20"/>
                <w:szCs w:val="20"/>
              </w:rPr>
            </w:pPr>
            <w:r w:rsidRPr="00985EB1">
              <w:rPr>
                <w:sz w:val="20"/>
                <w:szCs w:val="20"/>
              </w:rPr>
              <w:t xml:space="preserve">STUDY PERIOD </w:t>
            </w:r>
            <w:bookmarkStart w:id="2" w:name="dstudyperiod"/>
            <w:r w:rsidRPr="00985EB1">
              <w:rPr>
                <w:sz w:val="20"/>
                <w:szCs w:val="20"/>
              </w:rPr>
              <w:t>2017-2020</w:t>
            </w:r>
            <w:bookmarkEnd w:id="2"/>
          </w:p>
        </w:tc>
        <w:tc>
          <w:tcPr>
            <w:tcW w:w="4397" w:type="dxa"/>
            <w:gridSpan w:val="2"/>
            <w:vAlign w:val="center"/>
          </w:tcPr>
          <w:p w14:paraId="1316F5D9" w14:textId="196CAF34" w:rsidR="00985EB1" w:rsidRPr="00A572B1" w:rsidRDefault="00985EB1" w:rsidP="00985EB1">
            <w:pPr>
              <w:pStyle w:val="Docnumber"/>
              <w:rPr>
                <w:sz w:val="40"/>
                <w:szCs w:val="40"/>
              </w:rPr>
            </w:pPr>
            <w:r w:rsidRPr="00A572B1">
              <w:rPr>
                <w:sz w:val="40"/>
                <w:szCs w:val="40"/>
              </w:rPr>
              <w:t xml:space="preserve">TD 052 </w:t>
            </w:r>
          </w:p>
        </w:tc>
      </w:tr>
      <w:tr w:rsidR="00985EB1" w:rsidRPr="00985EB1" w14:paraId="15793C98" w14:textId="77777777" w:rsidTr="00201236">
        <w:trPr>
          <w:cantSplit/>
        </w:trPr>
        <w:tc>
          <w:tcPr>
            <w:tcW w:w="1191" w:type="dxa"/>
            <w:vMerge/>
          </w:tcPr>
          <w:p w14:paraId="6F04B79B" w14:textId="77777777" w:rsidR="00985EB1" w:rsidRPr="00985EB1" w:rsidRDefault="00985EB1" w:rsidP="00985EB1">
            <w:pPr>
              <w:rPr>
                <w:smallCaps/>
                <w:sz w:val="20"/>
              </w:rPr>
            </w:pPr>
            <w:bookmarkStart w:id="3" w:name="dsg" w:colFirst="2" w:colLast="2"/>
            <w:bookmarkEnd w:id="0"/>
          </w:p>
        </w:tc>
        <w:tc>
          <w:tcPr>
            <w:tcW w:w="4051" w:type="dxa"/>
            <w:gridSpan w:val="2"/>
            <w:vMerge/>
          </w:tcPr>
          <w:p w14:paraId="2304A720" w14:textId="77777777" w:rsidR="00985EB1" w:rsidRPr="00985EB1" w:rsidRDefault="00985EB1" w:rsidP="00985EB1">
            <w:pPr>
              <w:rPr>
                <w:smallCaps/>
                <w:sz w:val="20"/>
              </w:rPr>
            </w:pPr>
          </w:p>
        </w:tc>
        <w:tc>
          <w:tcPr>
            <w:tcW w:w="4397" w:type="dxa"/>
            <w:gridSpan w:val="2"/>
          </w:tcPr>
          <w:p w14:paraId="048C4D2C" w14:textId="42DFA93F" w:rsidR="00985EB1" w:rsidRPr="00985EB1" w:rsidRDefault="00985EB1" w:rsidP="00985EB1">
            <w:pPr>
              <w:jc w:val="right"/>
              <w:rPr>
                <w:b/>
                <w:bCs/>
                <w:smallCaps/>
                <w:sz w:val="28"/>
                <w:szCs w:val="28"/>
              </w:rPr>
            </w:pPr>
            <w:r>
              <w:rPr>
                <w:b/>
                <w:bCs/>
                <w:smallCaps/>
                <w:sz w:val="28"/>
                <w:szCs w:val="28"/>
              </w:rPr>
              <w:t>TSAG</w:t>
            </w:r>
          </w:p>
        </w:tc>
      </w:tr>
      <w:bookmarkEnd w:id="3"/>
      <w:tr w:rsidR="00985EB1" w:rsidRPr="00985EB1" w14:paraId="14A8574B" w14:textId="77777777" w:rsidTr="00201236">
        <w:trPr>
          <w:cantSplit/>
        </w:trPr>
        <w:tc>
          <w:tcPr>
            <w:tcW w:w="1191" w:type="dxa"/>
            <w:vMerge/>
            <w:tcBorders>
              <w:bottom w:val="single" w:sz="12" w:space="0" w:color="auto"/>
            </w:tcBorders>
          </w:tcPr>
          <w:p w14:paraId="6716621E" w14:textId="77777777" w:rsidR="00985EB1" w:rsidRPr="00985EB1" w:rsidRDefault="00985EB1" w:rsidP="00985EB1">
            <w:pPr>
              <w:rPr>
                <w:b/>
                <w:bCs/>
                <w:sz w:val="26"/>
              </w:rPr>
            </w:pPr>
          </w:p>
        </w:tc>
        <w:tc>
          <w:tcPr>
            <w:tcW w:w="4051" w:type="dxa"/>
            <w:gridSpan w:val="2"/>
            <w:vMerge/>
            <w:tcBorders>
              <w:bottom w:val="single" w:sz="12" w:space="0" w:color="auto"/>
            </w:tcBorders>
          </w:tcPr>
          <w:p w14:paraId="60BEFD00" w14:textId="77777777" w:rsidR="00985EB1" w:rsidRPr="00985EB1" w:rsidRDefault="00985EB1" w:rsidP="00985EB1">
            <w:pPr>
              <w:rPr>
                <w:b/>
                <w:bCs/>
                <w:sz w:val="26"/>
              </w:rPr>
            </w:pPr>
          </w:p>
        </w:tc>
        <w:tc>
          <w:tcPr>
            <w:tcW w:w="4397" w:type="dxa"/>
            <w:gridSpan w:val="2"/>
            <w:tcBorders>
              <w:bottom w:val="single" w:sz="12" w:space="0" w:color="auto"/>
            </w:tcBorders>
            <w:vAlign w:val="center"/>
          </w:tcPr>
          <w:p w14:paraId="19FCDC9E" w14:textId="77777777" w:rsidR="00985EB1" w:rsidRPr="00985EB1" w:rsidRDefault="00985EB1" w:rsidP="00985EB1">
            <w:pPr>
              <w:jc w:val="right"/>
              <w:rPr>
                <w:b/>
                <w:bCs/>
                <w:sz w:val="28"/>
                <w:szCs w:val="28"/>
              </w:rPr>
            </w:pPr>
            <w:r w:rsidRPr="00985EB1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985EB1" w:rsidRPr="00985EB1" w14:paraId="59FE21DD" w14:textId="77777777" w:rsidTr="00201236">
        <w:trPr>
          <w:cantSplit/>
        </w:trPr>
        <w:tc>
          <w:tcPr>
            <w:tcW w:w="1560" w:type="dxa"/>
            <w:gridSpan w:val="2"/>
          </w:tcPr>
          <w:p w14:paraId="19298D13" w14:textId="77777777" w:rsidR="00985EB1" w:rsidRPr="00985EB1" w:rsidRDefault="00985EB1" w:rsidP="00985EB1">
            <w:pPr>
              <w:rPr>
                <w:b/>
                <w:bCs/>
              </w:rPr>
            </w:pPr>
            <w:bookmarkStart w:id="4" w:name="dbluepink" w:colFirst="1" w:colLast="1"/>
            <w:bookmarkStart w:id="5" w:name="dmeeting" w:colFirst="2" w:colLast="2"/>
            <w:r w:rsidRPr="00985EB1">
              <w:rPr>
                <w:b/>
                <w:bCs/>
              </w:rPr>
              <w:t>Question(s):</w:t>
            </w:r>
          </w:p>
        </w:tc>
        <w:tc>
          <w:tcPr>
            <w:tcW w:w="3682" w:type="dxa"/>
          </w:tcPr>
          <w:p w14:paraId="6A15C78C" w14:textId="798A2525" w:rsidR="00985EB1" w:rsidRPr="00985EB1" w:rsidRDefault="00985EB1" w:rsidP="00985EB1">
            <w:r w:rsidRPr="00985EB1">
              <w:t>N/A</w:t>
            </w:r>
          </w:p>
        </w:tc>
        <w:tc>
          <w:tcPr>
            <w:tcW w:w="4397" w:type="dxa"/>
            <w:gridSpan w:val="2"/>
          </w:tcPr>
          <w:p w14:paraId="60954828" w14:textId="43BFF2AE" w:rsidR="00985EB1" w:rsidRPr="00985EB1" w:rsidRDefault="00985EB1" w:rsidP="00985EB1">
            <w:pPr>
              <w:jc w:val="right"/>
            </w:pPr>
            <w:r w:rsidRPr="00985EB1">
              <w:t>Geneva, 1-4 May 2017</w:t>
            </w:r>
          </w:p>
        </w:tc>
      </w:tr>
      <w:tr w:rsidR="00985EB1" w:rsidRPr="00985EB1" w14:paraId="335CDF97" w14:textId="77777777" w:rsidTr="00201236">
        <w:trPr>
          <w:cantSplit/>
        </w:trPr>
        <w:tc>
          <w:tcPr>
            <w:tcW w:w="9639" w:type="dxa"/>
            <w:gridSpan w:val="5"/>
          </w:tcPr>
          <w:p w14:paraId="0565F461" w14:textId="22E0B0BC" w:rsidR="00985EB1" w:rsidRPr="00985EB1" w:rsidRDefault="00985EB1" w:rsidP="00985EB1">
            <w:pPr>
              <w:jc w:val="center"/>
              <w:rPr>
                <w:b/>
                <w:bCs/>
              </w:rPr>
            </w:pPr>
            <w:bookmarkStart w:id="6" w:name="ddoctype" w:colFirst="0" w:colLast="0"/>
            <w:bookmarkEnd w:id="4"/>
            <w:bookmarkEnd w:id="5"/>
            <w:r w:rsidRPr="00985EB1">
              <w:rPr>
                <w:b/>
                <w:bCs/>
              </w:rPr>
              <w:t>TD</w:t>
            </w:r>
          </w:p>
        </w:tc>
      </w:tr>
      <w:tr w:rsidR="00985EB1" w:rsidRPr="00985EB1" w14:paraId="7FE8E421" w14:textId="77777777" w:rsidTr="00201236">
        <w:trPr>
          <w:cantSplit/>
        </w:trPr>
        <w:tc>
          <w:tcPr>
            <w:tcW w:w="1560" w:type="dxa"/>
            <w:gridSpan w:val="2"/>
          </w:tcPr>
          <w:p w14:paraId="0CFA8018" w14:textId="77777777" w:rsidR="00985EB1" w:rsidRPr="00985EB1" w:rsidRDefault="00985EB1" w:rsidP="00985EB1">
            <w:pPr>
              <w:rPr>
                <w:b/>
                <w:bCs/>
              </w:rPr>
            </w:pPr>
            <w:bookmarkStart w:id="7" w:name="dsource" w:colFirst="1" w:colLast="1"/>
            <w:bookmarkEnd w:id="6"/>
            <w:r w:rsidRPr="00985EB1">
              <w:rPr>
                <w:b/>
                <w:bCs/>
              </w:rPr>
              <w:t>Source:</w:t>
            </w:r>
          </w:p>
        </w:tc>
        <w:tc>
          <w:tcPr>
            <w:tcW w:w="8079" w:type="dxa"/>
            <w:gridSpan w:val="3"/>
          </w:tcPr>
          <w:p w14:paraId="0110E334" w14:textId="1A71E77B" w:rsidR="00985EB1" w:rsidRPr="00985EB1" w:rsidRDefault="000268C4" w:rsidP="000268C4">
            <w:bookmarkStart w:id="8" w:name="_GoBack"/>
            <w:r w:rsidRPr="00985EB1">
              <w:t>Chairman</w:t>
            </w:r>
            <w:r>
              <w:t xml:space="preserve">, </w:t>
            </w:r>
            <w:r w:rsidR="00985EB1" w:rsidRPr="00985EB1">
              <w:t xml:space="preserve">ITU-T SG13 </w:t>
            </w:r>
            <w:bookmarkEnd w:id="8"/>
          </w:p>
        </w:tc>
      </w:tr>
      <w:tr w:rsidR="00985EB1" w:rsidRPr="00985EB1" w14:paraId="051013E3" w14:textId="77777777" w:rsidTr="00201236">
        <w:trPr>
          <w:cantSplit/>
        </w:trPr>
        <w:tc>
          <w:tcPr>
            <w:tcW w:w="1560" w:type="dxa"/>
            <w:gridSpan w:val="2"/>
          </w:tcPr>
          <w:p w14:paraId="2484C692" w14:textId="77777777" w:rsidR="00985EB1" w:rsidRPr="00985EB1" w:rsidRDefault="00985EB1" w:rsidP="00985EB1">
            <w:bookmarkStart w:id="9" w:name="dtitle1" w:colFirst="1" w:colLast="1"/>
            <w:bookmarkEnd w:id="7"/>
            <w:r w:rsidRPr="00985EB1">
              <w:rPr>
                <w:b/>
                <w:bCs/>
              </w:rPr>
              <w:t>Title:</w:t>
            </w:r>
          </w:p>
        </w:tc>
        <w:tc>
          <w:tcPr>
            <w:tcW w:w="8079" w:type="dxa"/>
            <w:gridSpan w:val="3"/>
          </w:tcPr>
          <w:p w14:paraId="14C2825E" w14:textId="32A377B5" w:rsidR="00985EB1" w:rsidRPr="00985EB1" w:rsidRDefault="00985EB1" w:rsidP="00985EB1">
            <w:r w:rsidRPr="00985EB1">
              <w:t>Lead Study Group Report SG13</w:t>
            </w:r>
          </w:p>
        </w:tc>
      </w:tr>
      <w:tr w:rsidR="00985EB1" w:rsidRPr="00985EB1" w14:paraId="3AE249BA" w14:textId="77777777" w:rsidTr="00201236">
        <w:trPr>
          <w:cantSplit/>
        </w:trPr>
        <w:tc>
          <w:tcPr>
            <w:tcW w:w="1560" w:type="dxa"/>
            <w:gridSpan w:val="2"/>
            <w:tcBorders>
              <w:bottom w:val="single" w:sz="8" w:space="0" w:color="auto"/>
            </w:tcBorders>
          </w:tcPr>
          <w:p w14:paraId="54D7A6BB" w14:textId="77777777" w:rsidR="00985EB1" w:rsidRPr="00985EB1" w:rsidRDefault="00985EB1" w:rsidP="00985EB1">
            <w:pPr>
              <w:rPr>
                <w:b/>
                <w:bCs/>
              </w:rPr>
            </w:pPr>
            <w:bookmarkStart w:id="10" w:name="dpurpose" w:colFirst="1" w:colLast="1"/>
            <w:bookmarkEnd w:id="9"/>
            <w:r w:rsidRPr="00985EB1">
              <w:rPr>
                <w:b/>
                <w:bCs/>
              </w:rPr>
              <w:t>Purpose:</w:t>
            </w:r>
          </w:p>
        </w:tc>
        <w:tc>
          <w:tcPr>
            <w:tcW w:w="8079" w:type="dxa"/>
            <w:gridSpan w:val="3"/>
            <w:tcBorders>
              <w:bottom w:val="single" w:sz="8" w:space="0" w:color="auto"/>
            </w:tcBorders>
          </w:tcPr>
          <w:p w14:paraId="702447C5" w14:textId="44343BA3" w:rsidR="00985EB1" w:rsidRPr="00985EB1" w:rsidRDefault="00985EB1" w:rsidP="00985EB1">
            <w:r w:rsidRPr="00985EB1">
              <w:t>Information</w:t>
            </w:r>
          </w:p>
        </w:tc>
      </w:tr>
      <w:bookmarkEnd w:id="1"/>
      <w:bookmarkEnd w:id="10"/>
      <w:tr w:rsidR="00691C94" w:rsidRPr="0037415F" w14:paraId="54FDCF36" w14:textId="77777777" w:rsidTr="00201236">
        <w:tblPrEx>
          <w:jc w:val="center"/>
        </w:tblPrEx>
        <w:trPr>
          <w:cantSplit/>
          <w:jc w:val="center"/>
        </w:trPr>
        <w:tc>
          <w:tcPr>
            <w:tcW w:w="156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5414C31C" w14:textId="77777777" w:rsidR="00691C94" w:rsidRPr="008F7104" w:rsidRDefault="00691C94" w:rsidP="00691C94">
            <w:pPr>
              <w:rPr>
                <w:b/>
                <w:bCs/>
              </w:rPr>
            </w:pPr>
            <w:r w:rsidRPr="008F7104">
              <w:rPr>
                <w:b/>
                <w:bCs/>
              </w:rPr>
              <w:t>Contact: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3B8DDD8B" w14:textId="3CAF839B" w:rsidR="00691C94" w:rsidRDefault="000268C4" w:rsidP="00691C94">
            <w:sdt>
              <w:sdtPr>
                <w:alias w:val="ContactNameOrgCountry"/>
                <w:tag w:val="ContactNameOrgCountry"/>
                <w:id w:val="-450624836"/>
                <w:placeholder>
                  <w:docPart w:val="B83B1DB948E34C538D1C0FE920AD6F8A"/>
                </w:placeholder>
                <w:text w:multiLine="1"/>
              </w:sdtPr>
              <w:sdtEndPr/>
              <w:sdtContent>
                <w:r w:rsidR="0070134E" w:rsidRPr="0070134E">
                  <w:t>Leo Lehmann</w:t>
                </w:r>
                <w:r w:rsidR="0070134E">
                  <w:br/>
                  <w:t>OFCOM</w:t>
                </w:r>
                <w:r w:rsidR="0070134E">
                  <w:br/>
                  <w:t>Switzerland</w:t>
                </w:r>
              </w:sdtContent>
            </w:sdt>
          </w:p>
        </w:tc>
        <w:sdt>
          <w:sdtPr>
            <w:alias w:val="ContactTelFaxEmail"/>
            <w:tag w:val="ContactTelFaxEmail"/>
            <w:id w:val="-1400744340"/>
            <w:placeholder>
              <w:docPart w:val="07782924B77D4DFBA735CF55B079A719"/>
            </w:placeholder>
          </w:sdtPr>
          <w:sdtEndPr/>
          <w:sdtContent>
            <w:tc>
              <w:tcPr>
                <w:tcW w:w="4110" w:type="dxa"/>
                <w:tcBorders>
                  <w:top w:val="single" w:sz="6" w:space="0" w:color="auto"/>
                  <w:bottom w:val="single" w:sz="6" w:space="0" w:color="auto"/>
                </w:tcBorders>
              </w:tcPr>
              <w:p w14:paraId="4C78E534" w14:textId="5C6CA068" w:rsidR="00691C94" w:rsidRDefault="00B96056" w:rsidP="00B96056">
                <w:r>
                  <w:t xml:space="preserve">Tel: </w:t>
                </w:r>
                <w:r w:rsidRPr="00B96056">
                  <w:t>+41 32 327 5752</w:t>
                </w:r>
                <w:r>
                  <w:t xml:space="preserve"> </w:t>
                </w:r>
                <w:r w:rsidR="00691C94">
                  <w:br/>
                  <w:t>Fax: +</w:t>
                </w:r>
                <w:r w:rsidRPr="00B96056">
                  <w:t>41 32 327 5528</w:t>
                </w:r>
                <w:r w:rsidR="00691C94">
                  <w:br/>
                  <w:t xml:space="preserve">E-mail: </w:t>
                </w:r>
                <w:hyperlink r:id="rId11" w:history="1">
                  <w:r w:rsidRPr="00B96056">
                    <w:rPr>
                      <w:rStyle w:val="Hyperlink"/>
                      <w:rFonts w:ascii="Times New Roman" w:hAnsi="Times New Roman"/>
                    </w:rPr>
                    <w:t>leo.lehmann@bakom.admin.ch</w:t>
                  </w:r>
                </w:hyperlink>
                <w:r>
                  <w:t xml:space="preserve">  </w:t>
                </w:r>
              </w:p>
            </w:tc>
          </w:sdtContent>
        </w:sdt>
      </w:tr>
    </w:tbl>
    <w:p w14:paraId="1AA96A45" w14:textId="77777777" w:rsidR="0089088E" w:rsidRDefault="0089088E" w:rsidP="0089088E"/>
    <w:tbl>
      <w:tblPr>
        <w:tblW w:w="9639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560"/>
        <w:gridCol w:w="8079"/>
      </w:tblGrid>
      <w:tr w:rsidR="00985EB1" w14:paraId="755E0D71" w14:textId="77777777" w:rsidTr="00D510E2">
        <w:trPr>
          <w:cantSplit/>
          <w:jc w:val="center"/>
        </w:trPr>
        <w:tc>
          <w:tcPr>
            <w:tcW w:w="1560" w:type="dxa"/>
          </w:tcPr>
          <w:p w14:paraId="18DFF27D" w14:textId="2C48BAA9" w:rsidR="00985EB1" w:rsidRPr="008F7104" w:rsidRDefault="00985EB1" w:rsidP="00045E8F">
            <w:pPr>
              <w:rPr>
                <w:b/>
                <w:bCs/>
              </w:rPr>
            </w:pPr>
            <w:r>
              <w:rPr>
                <w:b/>
                <w:bCs/>
              </w:rPr>
              <w:t>Keywords</w:t>
            </w:r>
            <w:r w:rsidRPr="008F7104">
              <w:rPr>
                <w:b/>
                <w:bCs/>
              </w:rPr>
              <w:t>:</w:t>
            </w:r>
          </w:p>
        </w:tc>
        <w:tc>
          <w:tcPr>
            <w:tcW w:w="8079" w:type="dxa"/>
          </w:tcPr>
          <w:p w14:paraId="0EFC0525" w14:textId="60BC40E1" w:rsidR="00985EB1" w:rsidRDefault="00F34DCD" w:rsidP="00670A93">
            <w:r>
              <w:t>SG, Lead Study Group</w:t>
            </w:r>
            <w:r w:rsidR="00670A93">
              <w:t>;</w:t>
            </w:r>
            <w:r>
              <w:t xml:space="preserve"> IMT-2020, cloud computing, trust and trusted network infrastructure</w:t>
            </w:r>
            <w:r w:rsidR="00670A93">
              <w:t>s; roadmap, report, workshop, cooperation.</w:t>
            </w:r>
          </w:p>
        </w:tc>
      </w:tr>
      <w:tr w:rsidR="00985EB1" w14:paraId="02DD0EA5" w14:textId="77777777" w:rsidTr="00D510E2">
        <w:trPr>
          <w:cantSplit/>
          <w:jc w:val="center"/>
        </w:trPr>
        <w:tc>
          <w:tcPr>
            <w:tcW w:w="1560" w:type="dxa"/>
          </w:tcPr>
          <w:p w14:paraId="2145D225" w14:textId="7587934D" w:rsidR="00985EB1" w:rsidRDefault="00985EB1" w:rsidP="00045E8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Abstract: </w:t>
            </w:r>
          </w:p>
        </w:tc>
        <w:tc>
          <w:tcPr>
            <w:tcW w:w="8079" w:type="dxa"/>
          </w:tcPr>
          <w:p w14:paraId="0E9B9CDA" w14:textId="75207355" w:rsidR="00985EB1" w:rsidRDefault="00F34DCD" w:rsidP="00F34DCD">
            <w:r>
              <w:t>This document is intended to report a progress to date on each of the lead study group roles of SG13. It covers the period from the beginning of the present study period and addresses some anticipated activities.</w:t>
            </w:r>
          </w:p>
        </w:tc>
      </w:tr>
    </w:tbl>
    <w:p w14:paraId="6343C4EA" w14:textId="77777777" w:rsidR="00985EB1" w:rsidRDefault="00985EB1" w:rsidP="0089088E"/>
    <w:p w14:paraId="1C329A91" w14:textId="77777777" w:rsidR="0070134E" w:rsidRDefault="0070134E" w:rsidP="0070134E">
      <w:pPr>
        <w:pStyle w:val="Heading1"/>
        <w:ind w:left="0" w:firstLine="0"/>
      </w:pPr>
      <w:bookmarkStart w:id="11" w:name="_Toc457384353"/>
      <w:r w:rsidRPr="003F0F9B">
        <w:t>Report</w:t>
      </w:r>
      <w:r>
        <w:t xml:space="preserve"> of lead study group activities</w:t>
      </w:r>
      <w:bookmarkEnd w:id="11"/>
    </w:p>
    <w:p w14:paraId="5C607A1D" w14:textId="77777777" w:rsidR="0070134E" w:rsidRDefault="0070134E" w:rsidP="0070134E">
      <w:pPr>
        <w:keepNext/>
        <w:keepLines/>
      </w:pPr>
      <w:r w:rsidRPr="00173FCD">
        <w:t>WTSA-</w:t>
      </w:r>
      <w:r>
        <w:t xml:space="preserve">16 </w:t>
      </w:r>
      <w:r w:rsidRPr="00173FCD">
        <w:t>assigned Study Group 13 to be the lead study group</w:t>
      </w:r>
      <w:r>
        <w:t>:</w:t>
      </w:r>
    </w:p>
    <w:p w14:paraId="7C398D06" w14:textId="77777777" w:rsidR="0070134E" w:rsidRDefault="0070134E" w:rsidP="0070134E">
      <w:pPr>
        <w:pStyle w:val="ListParagraph"/>
        <w:keepNext/>
        <w:keepLines/>
        <w:numPr>
          <w:ilvl w:val="0"/>
          <w:numId w:val="11"/>
        </w:numPr>
      </w:pPr>
      <w:r w:rsidRPr="006B06AB">
        <w:t>Lead study group on future networks such as IMT-2020 net</w:t>
      </w:r>
      <w:r>
        <w:t>works (non-radio related parts)</w:t>
      </w:r>
    </w:p>
    <w:p w14:paraId="46E429A6" w14:textId="77777777" w:rsidR="0070134E" w:rsidRDefault="0070134E" w:rsidP="0070134E">
      <w:pPr>
        <w:pStyle w:val="ListParagraph"/>
        <w:keepNext/>
        <w:keepLines/>
        <w:numPr>
          <w:ilvl w:val="0"/>
          <w:numId w:val="11"/>
        </w:numPr>
      </w:pPr>
      <w:r w:rsidRPr="006B06AB">
        <w:t>Lead stu</w:t>
      </w:r>
      <w:r>
        <w:t>dy group on mobility management</w:t>
      </w:r>
    </w:p>
    <w:p w14:paraId="3A1E928E" w14:textId="77777777" w:rsidR="0070134E" w:rsidRDefault="0070134E" w:rsidP="0070134E">
      <w:pPr>
        <w:pStyle w:val="ListParagraph"/>
        <w:keepNext/>
        <w:keepLines/>
        <w:numPr>
          <w:ilvl w:val="0"/>
          <w:numId w:val="11"/>
        </w:numPr>
      </w:pPr>
      <w:r w:rsidRPr="006B06AB">
        <w:t>Lead</w:t>
      </w:r>
      <w:r>
        <w:t xml:space="preserve"> study group on cloud computing</w:t>
      </w:r>
    </w:p>
    <w:p w14:paraId="41E935D7" w14:textId="77777777" w:rsidR="0070134E" w:rsidRDefault="0070134E" w:rsidP="0070134E">
      <w:pPr>
        <w:pStyle w:val="ListParagraph"/>
        <w:keepNext/>
        <w:keepLines/>
        <w:numPr>
          <w:ilvl w:val="0"/>
          <w:numId w:val="11"/>
        </w:numPr>
      </w:pPr>
      <w:r w:rsidRPr="006B06AB">
        <w:t>Lead study group on trusted network infrastructures</w:t>
      </w:r>
    </w:p>
    <w:p w14:paraId="2AC3544B" w14:textId="77777777" w:rsidR="0070134E" w:rsidRDefault="0070134E" w:rsidP="0070134E">
      <w:pPr>
        <w:pStyle w:val="Heading2"/>
        <w:ind w:left="0" w:firstLine="0"/>
      </w:pPr>
      <w:r w:rsidRPr="0010230A">
        <w:t>Lead study grou</w:t>
      </w:r>
      <w:r>
        <w:t xml:space="preserve">p activities on future networks </w:t>
      </w:r>
      <w:r w:rsidRPr="006B06AB">
        <w:t>such as IMT-2020 networks (non-radio related parts)</w:t>
      </w:r>
    </w:p>
    <w:p w14:paraId="22859D43" w14:textId="66D1E51C" w:rsidR="0070134E" w:rsidRDefault="0070134E" w:rsidP="00AD6586">
      <w:r>
        <w:rPr>
          <w:rFonts w:hint="eastAsia"/>
        </w:rPr>
        <w:t>The studies on IMT</w:t>
      </w:r>
      <w:r w:rsidR="00911DAD">
        <w:t>-</w:t>
      </w:r>
      <w:r>
        <w:rPr>
          <w:rFonts w:hint="eastAsia"/>
        </w:rPr>
        <w:t>2020 netw</w:t>
      </w:r>
      <w:r w:rsidR="00AD6586">
        <w:rPr>
          <w:rFonts w:hint="eastAsia"/>
        </w:rPr>
        <w:t>orks are being carried out by Q</w:t>
      </w:r>
      <w:r>
        <w:t>6</w:t>
      </w:r>
      <w:r>
        <w:rPr>
          <w:rFonts w:hint="eastAsia"/>
        </w:rPr>
        <w:t>/13, Q20/13 and Q</w:t>
      </w:r>
      <w:r>
        <w:t>21</w:t>
      </w:r>
      <w:r>
        <w:rPr>
          <w:rFonts w:hint="eastAsia"/>
        </w:rPr>
        <w:t>/13</w:t>
      </w:r>
      <w:r>
        <w:t>, Q22/13, Q23/13</w:t>
      </w:r>
      <w:r>
        <w:rPr>
          <w:rFonts w:hint="eastAsia"/>
        </w:rPr>
        <w:t xml:space="preserve"> belonging to WP1/13. The activities on IMT</w:t>
      </w:r>
      <w:r w:rsidR="00911DAD">
        <w:t>-</w:t>
      </w:r>
      <w:r>
        <w:rPr>
          <w:rFonts w:hint="eastAsia"/>
        </w:rPr>
        <w:t>2020 are summarized as follows.</w:t>
      </w:r>
    </w:p>
    <w:p w14:paraId="7AEEC8E9" w14:textId="1D4F4B66" w:rsidR="0070134E" w:rsidRDefault="0070134E" w:rsidP="0070134E">
      <w:pPr>
        <w:pStyle w:val="ListParagraph"/>
        <w:numPr>
          <w:ilvl w:val="0"/>
          <w:numId w:val="13"/>
        </w:numPr>
      </w:pPr>
      <w:r>
        <w:t>The</w:t>
      </w:r>
      <w:r w:rsidRPr="0063411E">
        <w:t xml:space="preserve"> first IMT</w:t>
      </w:r>
      <w:r w:rsidR="00911DAD">
        <w:t>-</w:t>
      </w:r>
      <w:r w:rsidRPr="0063411E">
        <w:t>2020 related recommendation</w:t>
      </w:r>
      <w:r>
        <w:t xml:space="preserve"> by ITU-T</w:t>
      </w:r>
      <w:r w:rsidRPr="0063411E">
        <w:t>, ITU-T Y.3071 for ultra-low latency broadban</w:t>
      </w:r>
      <w:r>
        <w:t>d communication was approved in March 2017.</w:t>
      </w:r>
    </w:p>
    <w:p w14:paraId="359E8DFA" w14:textId="3409D94A" w:rsidR="0070134E" w:rsidRDefault="0070134E" w:rsidP="00911DAD">
      <w:pPr>
        <w:pStyle w:val="ListParagraph"/>
        <w:numPr>
          <w:ilvl w:val="0"/>
          <w:numId w:val="13"/>
        </w:numPr>
      </w:pPr>
      <w:r>
        <w:t>Focus Group IMT</w:t>
      </w:r>
      <w:r w:rsidR="00911DAD">
        <w:t>-</w:t>
      </w:r>
      <w:r>
        <w:t>2020 has accomplished its mission in December 2016 with 9 deliver</w:t>
      </w:r>
      <w:r w:rsidR="00911DAD">
        <w:t>ables</w:t>
      </w:r>
      <w:r>
        <w:t>. Based on these deliver</w:t>
      </w:r>
      <w:r w:rsidR="00911DAD">
        <w:t>ables,</w:t>
      </w:r>
      <w:r>
        <w:t xml:space="preserve"> SG13 has begun its studies related to IMT</w:t>
      </w:r>
      <w:r w:rsidR="00911DAD">
        <w:t>-</w:t>
      </w:r>
      <w:r>
        <w:t>2020 networks and services. The delivery plan for 2017 and 2018 related to IMT</w:t>
      </w:r>
      <w:r w:rsidR="00911DAD">
        <w:t>-</w:t>
      </w:r>
      <w:r>
        <w:t xml:space="preserve">2020 architecture (wireline part), </w:t>
      </w:r>
      <w:proofErr w:type="spellStart"/>
      <w:r>
        <w:t>softwarization</w:t>
      </w:r>
      <w:proofErr w:type="spellEnd"/>
      <w:r>
        <w:t>, orchestration and FMC was agreed. This plan foresees two delivery packages in 2017 (July, November) and one further package during 2018.</w:t>
      </w:r>
    </w:p>
    <w:p w14:paraId="1EB98910" w14:textId="0B7A1F7C" w:rsidR="0070134E" w:rsidRPr="006B06AB" w:rsidRDefault="0070134E" w:rsidP="00911DAD">
      <w:pPr>
        <w:pStyle w:val="ListParagraph"/>
        <w:numPr>
          <w:ilvl w:val="0"/>
          <w:numId w:val="13"/>
        </w:numPr>
      </w:pPr>
      <w:r>
        <w:t xml:space="preserve">SG13 agreed at its meeting </w:t>
      </w:r>
      <w:r>
        <w:rPr>
          <w:rFonts w:hint="eastAsia"/>
          <w:lang w:eastAsia="ja-JP"/>
        </w:rPr>
        <w:t>from 6 until 17 February 2017</w:t>
      </w:r>
      <w:r>
        <w:rPr>
          <w:lang w:eastAsia="ja-JP"/>
        </w:rPr>
        <w:t xml:space="preserve"> the ToR of the new </w:t>
      </w:r>
      <w:r>
        <w:t>JCA</w:t>
      </w:r>
      <w:r w:rsidR="00911DAD">
        <w:t>-</w:t>
      </w:r>
      <w:r>
        <w:t>IMT2020 as requested by WTSA</w:t>
      </w:r>
      <w:r w:rsidR="00911DAD">
        <w:t>-</w:t>
      </w:r>
      <w:r>
        <w:t>16 Resolution 92. After endorsement by TSAG at its meeting in May 2017, JCA will promote its work including the development and maintenance of IMT</w:t>
      </w:r>
      <w:r w:rsidR="00512754">
        <w:t>-</w:t>
      </w:r>
      <w:r>
        <w:t>2020 roadmap.</w:t>
      </w:r>
    </w:p>
    <w:p w14:paraId="4ECBEB1A" w14:textId="4D92153F" w:rsidR="0070134E" w:rsidRDefault="0070134E" w:rsidP="00AD6586">
      <w:pPr>
        <w:pStyle w:val="Heading2"/>
      </w:pPr>
      <w:r w:rsidRPr="002D60E4">
        <w:lastRenderedPageBreak/>
        <w:t xml:space="preserve">Lead study group activities on mobility management </w:t>
      </w:r>
    </w:p>
    <w:p w14:paraId="00071872" w14:textId="77777777" w:rsidR="0070134E" w:rsidRPr="006B06AB" w:rsidRDefault="0070134E" w:rsidP="0070134E">
      <w:r w:rsidRPr="0087783F">
        <w:t>Considering the activities related to IMT the development of Q.174X-series of Recs in collaboration with organizational partners of 3GPP and 3GPP2 (ARIB, ETSI, TIA, ATIS, TTC, TTA, CCSA) and in coordination with ITU-R WP5D is continued</w:t>
      </w:r>
      <w:r>
        <w:t xml:space="preserve"> in WP1/13.</w:t>
      </w:r>
    </w:p>
    <w:p w14:paraId="2B417248" w14:textId="77777777" w:rsidR="0070134E" w:rsidRDefault="0070134E" w:rsidP="0070134E">
      <w:pPr>
        <w:pStyle w:val="Heading2"/>
      </w:pPr>
      <w:r w:rsidRPr="002D60E4">
        <w:t xml:space="preserve">Lead study group activities on cloud computing </w:t>
      </w:r>
    </w:p>
    <w:p w14:paraId="08C9F5B9" w14:textId="2F7958D6" w:rsidR="0070134E" w:rsidRDefault="0070134E" w:rsidP="00AD6586">
      <w:r>
        <w:rPr>
          <w:rFonts w:hint="eastAsia"/>
        </w:rPr>
        <w:t>The studies on Cloud Computing are being carried out by Q17/13, Q18/13 and Q19/13 belonging to WP2/13. The activities on Cloud Computing are summarized as follows.</w:t>
      </w:r>
    </w:p>
    <w:p w14:paraId="46E478D9" w14:textId="26D35AEE" w:rsidR="0070134E" w:rsidRDefault="0070134E" w:rsidP="00EA2929">
      <w:pPr>
        <w:pStyle w:val="ListParagraph"/>
        <w:numPr>
          <w:ilvl w:val="0"/>
          <w:numId w:val="12"/>
        </w:numPr>
        <w:rPr>
          <w:lang w:eastAsia="ja-JP"/>
        </w:rPr>
      </w:pPr>
      <w:r>
        <w:rPr>
          <w:rFonts w:hint="eastAsia"/>
          <w:lang w:eastAsia="ja-JP"/>
        </w:rPr>
        <w:t xml:space="preserve">At the SG13 meeting from 6 until 17 February 2017, SG13 consented new draft Recommendation Y.3514, </w:t>
      </w:r>
      <w:r>
        <w:rPr>
          <w:lang w:eastAsia="ja-JP"/>
        </w:rPr>
        <w:t>“</w:t>
      </w:r>
      <w:r>
        <w:rPr>
          <w:rFonts w:hint="eastAsia"/>
          <w:lang w:eastAsia="ja-JP"/>
        </w:rPr>
        <w:t xml:space="preserve">Cloud Computing </w:t>
      </w:r>
      <w:r>
        <w:rPr>
          <w:lang w:eastAsia="ja-JP"/>
        </w:rPr>
        <w:t>–</w:t>
      </w:r>
      <w:r>
        <w:rPr>
          <w:rFonts w:hint="eastAsia"/>
          <w:lang w:eastAsia="ja-JP"/>
        </w:rPr>
        <w:t xml:space="preserve"> Trusted inter-cloud computing framework and requirements</w:t>
      </w:r>
      <w:r>
        <w:rPr>
          <w:lang w:eastAsia="ja-JP"/>
        </w:rPr>
        <w:t>”</w:t>
      </w:r>
      <w:r>
        <w:rPr>
          <w:rFonts w:hint="eastAsia"/>
          <w:lang w:eastAsia="ja-JP"/>
        </w:rPr>
        <w:t xml:space="preserve"> and draft </w:t>
      </w:r>
      <w:r w:rsidR="00EA2929">
        <w:rPr>
          <w:lang w:eastAsia="ja-JP"/>
        </w:rPr>
        <w:t xml:space="preserve">new </w:t>
      </w:r>
      <w:r>
        <w:rPr>
          <w:rFonts w:hint="eastAsia"/>
          <w:lang w:eastAsia="ja-JP"/>
        </w:rPr>
        <w:t xml:space="preserve">Recommendation Y.3515, </w:t>
      </w:r>
      <w:r>
        <w:rPr>
          <w:lang w:eastAsia="ja-JP"/>
        </w:rPr>
        <w:t>“</w:t>
      </w:r>
      <w:r w:rsidRPr="00402755">
        <w:rPr>
          <w:lang w:eastAsia="ja-JP"/>
        </w:rPr>
        <w:t>Cloud computing - Functional Architecture of Network as a Service</w:t>
      </w:r>
      <w:r>
        <w:rPr>
          <w:lang w:eastAsia="ja-JP"/>
        </w:rPr>
        <w:t>”</w:t>
      </w:r>
      <w:r>
        <w:rPr>
          <w:rFonts w:hint="eastAsia"/>
          <w:lang w:eastAsia="ja-JP"/>
        </w:rPr>
        <w:t>.</w:t>
      </w:r>
      <w:r w:rsidR="00EA2929">
        <w:rPr>
          <w:lang w:eastAsia="ja-JP"/>
        </w:rPr>
        <w:t xml:space="preserve"> A new document </w:t>
      </w:r>
      <w:proofErr w:type="spellStart"/>
      <w:r w:rsidRPr="00C77E53">
        <w:rPr>
          <w:lang w:eastAsia="ja-JP"/>
        </w:rPr>
        <w:t>Y.cslm</w:t>
      </w:r>
      <w:proofErr w:type="spellEnd"/>
      <w:r w:rsidRPr="00C77E53">
        <w:rPr>
          <w:lang w:eastAsia="ja-JP"/>
        </w:rPr>
        <w:t>-metadata</w:t>
      </w:r>
      <w:r>
        <w:rPr>
          <w:rFonts w:hint="eastAsia"/>
          <w:lang w:eastAsia="ja-JP"/>
        </w:rPr>
        <w:t>,</w:t>
      </w:r>
      <w:r w:rsidRPr="00C77E53">
        <w:rPr>
          <w:lang w:eastAsia="ja-JP"/>
        </w:rPr>
        <w:t xml:space="preserve"> "Metadata framework for clo</w:t>
      </w:r>
      <w:r>
        <w:rPr>
          <w:lang w:eastAsia="ja-JP"/>
        </w:rPr>
        <w:t>ud service lifecycle management</w:t>
      </w:r>
      <w:r w:rsidRPr="00C77E53">
        <w:rPr>
          <w:lang w:eastAsia="ja-JP"/>
        </w:rPr>
        <w:t>"</w:t>
      </w:r>
      <w:r>
        <w:rPr>
          <w:rFonts w:hint="eastAsia"/>
          <w:lang w:eastAsia="ja-JP"/>
        </w:rPr>
        <w:t>, w</w:t>
      </w:r>
      <w:r w:rsidR="00EA2929">
        <w:rPr>
          <w:lang w:eastAsia="ja-JP"/>
        </w:rPr>
        <w:t>as</w:t>
      </w:r>
      <w:r>
        <w:rPr>
          <w:rFonts w:hint="eastAsia"/>
          <w:lang w:eastAsia="ja-JP"/>
        </w:rPr>
        <w:t xml:space="preserve"> initiated</w:t>
      </w:r>
      <w:r>
        <w:rPr>
          <w:lang w:eastAsia="ja-JP"/>
        </w:rPr>
        <w:t xml:space="preserve">. </w:t>
      </w:r>
    </w:p>
    <w:p w14:paraId="45FCF0FA" w14:textId="77777777" w:rsidR="0070134E" w:rsidRDefault="0070134E" w:rsidP="0070134E">
      <w:pPr>
        <w:pStyle w:val="ListParagraph"/>
        <w:numPr>
          <w:ilvl w:val="0"/>
          <w:numId w:val="12"/>
        </w:numPr>
        <w:rPr>
          <w:lang w:eastAsia="ja-JP"/>
        </w:rPr>
      </w:pPr>
      <w:r w:rsidRPr="009512E8">
        <w:rPr>
          <w:lang w:eastAsia="ja-JP"/>
        </w:rPr>
        <w:t>The Joint Rapporteur Group on Cloud Computing Management (JRG-CCM</w:t>
      </w:r>
      <w:r>
        <w:rPr>
          <w:rFonts w:hint="eastAsia"/>
          <w:lang w:eastAsia="ja-JP"/>
        </w:rPr>
        <w:t>)</w:t>
      </w:r>
      <w:r>
        <w:rPr>
          <w:lang w:eastAsia="ja-JP"/>
        </w:rPr>
        <w:t xml:space="preserve"> with SG2 has now finalized all of the work allocated to it. Therefore,</w:t>
      </w:r>
      <w:r w:rsidRPr="00241D7C">
        <w:rPr>
          <w:lang w:eastAsia="ja-JP"/>
        </w:rPr>
        <w:t xml:space="preserve"> JRG-</w:t>
      </w:r>
      <w:r>
        <w:rPr>
          <w:lang w:eastAsia="ja-JP"/>
        </w:rPr>
        <w:t>CCM automatically ceased. If necessary, it can</w:t>
      </w:r>
      <w:r w:rsidRPr="00241D7C">
        <w:rPr>
          <w:lang w:eastAsia="ja-JP"/>
        </w:rPr>
        <w:t xml:space="preserve"> be reconstituted in the future.</w:t>
      </w:r>
    </w:p>
    <w:p w14:paraId="13B57FFD" w14:textId="77777777" w:rsidR="0070134E" w:rsidRDefault="0070134E" w:rsidP="0070134E">
      <w:pPr>
        <w:pStyle w:val="ListParagraph"/>
        <w:numPr>
          <w:ilvl w:val="0"/>
          <w:numId w:val="12"/>
        </w:numPr>
        <w:rPr>
          <w:lang w:eastAsia="ja-JP"/>
        </w:rPr>
      </w:pPr>
      <w:r>
        <w:rPr>
          <w:rFonts w:hint="eastAsia"/>
          <w:lang w:eastAsia="ja-JP"/>
        </w:rPr>
        <w:t xml:space="preserve">Cloud Computing Standard Roadmap </w:t>
      </w:r>
      <w:r>
        <w:rPr>
          <w:lang w:eastAsia="ja-JP"/>
        </w:rPr>
        <w:t>is</w:t>
      </w:r>
      <w:r>
        <w:rPr>
          <w:rFonts w:hint="eastAsia"/>
          <w:lang w:eastAsia="ja-JP"/>
        </w:rPr>
        <w:t xml:space="preserve"> continuously updated</w:t>
      </w:r>
      <w:r>
        <w:rPr>
          <w:lang w:eastAsia="ja-JP"/>
        </w:rPr>
        <w:t>.</w:t>
      </w:r>
      <w:r>
        <w:rPr>
          <w:rFonts w:hint="eastAsia"/>
          <w:lang w:eastAsia="ja-JP"/>
        </w:rPr>
        <w:t xml:space="preserve"> The latest roadmap can be found on the web site (</w:t>
      </w:r>
      <w:hyperlink r:id="rId12" w:history="1">
        <w:r w:rsidRPr="00833A63">
          <w:rPr>
            <w:rStyle w:val="Hyperlink"/>
            <w:lang w:eastAsia="ja-JP"/>
          </w:rPr>
          <w:t>https://extranet.itu.int/sites/itu-t/Roadmaps/SitePages/JCA-Cloud-Standard.aspx</w:t>
        </w:r>
      </w:hyperlink>
      <w:r>
        <w:rPr>
          <w:rFonts w:hint="eastAsia"/>
          <w:lang w:eastAsia="ja-JP"/>
        </w:rPr>
        <w:t>) as well as relevant TD (currently TD-47/WP2).</w:t>
      </w:r>
    </w:p>
    <w:p w14:paraId="34FBC63B" w14:textId="77777777" w:rsidR="0070134E" w:rsidRDefault="0070134E" w:rsidP="0070134E">
      <w:pPr>
        <w:pStyle w:val="ListParagraph"/>
        <w:numPr>
          <w:ilvl w:val="0"/>
          <w:numId w:val="12"/>
        </w:numPr>
        <w:rPr>
          <w:lang w:eastAsia="ja-JP"/>
        </w:rPr>
      </w:pPr>
      <w:r>
        <w:rPr>
          <w:lang w:eastAsia="ja-JP"/>
        </w:rPr>
        <w:t>SG13RG-AFR has cloud computing as part of its mandate.</w:t>
      </w:r>
    </w:p>
    <w:p w14:paraId="39F09D8D" w14:textId="77777777" w:rsidR="0070134E" w:rsidRDefault="0070134E" w:rsidP="0070134E"/>
    <w:p w14:paraId="5ED8F513" w14:textId="15E36C0D" w:rsidR="0070134E" w:rsidRDefault="0070134E" w:rsidP="0070134E">
      <w:pPr>
        <w:rPr>
          <w:b/>
          <w:bCs/>
        </w:rPr>
      </w:pPr>
      <w:r w:rsidRPr="004C6481">
        <w:rPr>
          <w:b/>
          <w:bCs/>
        </w:rPr>
        <w:t>Lead study group activitie</w:t>
      </w:r>
      <w:r>
        <w:rPr>
          <w:b/>
          <w:bCs/>
        </w:rPr>
        <w:t>s on trusted network infrastructures</w:t>
      </w:r>
    </w:p>
    <w:p w14:paraId="443EC559" w14:textId="622121AA" w:rsidR="0070134E" w:rsidRDefault="0070134E" w:rsidP="007B6CE2">
      <w:r>
        <w:rPr>
          <w:rFonts w:hint="eastAsia"/>
        </w:rPr>
        <w:t xml:space="preserve">The studies on </w:t>
      </w:r>
      <w:r w:rsidRPr="00DF34F3">
        <w:t>trusted network infrastructures</w:t>
      </w:r>
      <w:r w:rsidRPr="00DF34F3">
        <w:rPr>
          <w:rFonts w:hint="eastAsia"/>
        </w:rPr>
        <w:t xml:space="preserve"> </w:t>
      </w:r>
      <w:r>
        <w:rPr>
          <w:rFonts w:hint="eastAsia"/>
        </w:rPr>
        <w:t>are being carried out by Q1</w:t>
      </w:r>
      <w:r>
        <w:t>6</w:t>
      </w:r>
      <w:r>
        <w:rPr>
          <w:rFonts w:hint="eastAsia"/>
        </w:rPr>
        <w:t>/13 belonging to WP</w:t>
      </w:r>
      <w:r>
        <w:t>3</w:t>
      </w:r>
      <w:r>
        <w:rPr>
          <w:rFonts w:hint="eastAsia"/>
        </w:rPr>
        <w:t xml:space="preserve">/13. The activities on </w:t>
      </w:r>
      <w:r w:rsidRPr="00DF34F3">
        <w:t>trusted network infrastructures</w:t>
      </w:r>
      <w:r w:rsidRPr="00DF34F3">
        <w:rPr>
          <w:rFonts w:hint="eastAsia"/>
        </w:rPr>
        <w:t xml:space="preserve"> </w:t>
      </w:r>
      <w:r>
        <w:rPr>
          <w:rFonts w:hint="eastAsia"/>
        </w:rPr>
        <w:t>are summarized as follows.</w:t>
      </w:r>
    </w:p>
    <w:p w14:paraId="3725D34E" w14:textId="35CB3CCF" w:rsidR="0070134E" w:rsidRDefault="0070134E" w:rsidP="0070134E">
      <w:pPr>
        <w:pStyle w:val="ListParagraph"/>
        <w:numPr>
          <w:ilvl w:val="0"/>
          <w:numId w:val="12"/>
        </w:numPr>
        <w:rPr>
          <w:lang w:eastAsia="ja-JP"/>
        </w:rPr>
      </w:pPr>
      <w:r>
        <w:rPr>
          <w:rFonts w:hint="eastAsia"/>
          <w:lang w:eastAsia="ja-JP"/>
        </w:rPr>
        <w:t xml:space="preserve">At the SG13 meeting from 6 until 17 February 2017, SG13 consented </w:t>
      </w:r>
      <w:r>
        <w:rPr>
          <w:lang w:eastAsia="ja-JP"/>
        </w:rPr>
        <w:t>the</w:t>
      </w:r>
      <w:r>
        <w:rPr>
          <w:rFonts w:hint="eastAsia"/>
          <w:lang w:eastAsia="ja-JP"/>
        </w:rPr>
        <w:t xml:space="preserve"> draft Recommendation Y.3</w:t>
      </w:r>
      <w:r>
        <w:rPr>
          <w:lang w:eastAsia="ja-JP"/>
        </w:rPr>
        <w:t>051</w:t>
      </w:r>
      <w:r>
        <w:rPr>
          <w:rFonts w:hint="eastAsia"/>
          <w:lang w:eastAsia="ja-JP"/>
        </w:rPr>
        <w:t xml:space="preserve">, </w:t>
      </w:r>
      <w:r>
        <w:rPr>
          <w:lang w:eastAsia="ja-JP"/>
        </w:rPr>
        <w:t>“</w:t>
      </w:r>
      <w:r w:rsidRPr="00694F1A">
        <w:rPr>
          <w:lang w:eastAsia="ja-JP"/>
        </w:rPr>
        <w:t xml:space="preserve">The </w:t>
      </w:r>
      <w:r>
        <w:rPr>
          <w:lang w:eastAsia="ja-JP"/>
        </w:rPr>
        <w:t>b</w:t>
      </w:r>
      <w:r w:rsidRPr="00694F1A">
        <w:rPr>
          <w:lang w:eastAsia="ja-JP"/>
        </w:rPr>
        <w:t xml:space="preserve">asic </w:t>
      </w:r>
      <w:r>
        <w:rPr>
          <w:lang w:eastAsia="ja-JP"/>
        </w:rPr>
        <w:t>p</w:t>
      </w:r>
      <w:r w:rsidRPr="00694F1A">
        <w:rPr>
          <w:lang w:eastAsia="ja-JP"/>
        </w:rPr>
        <w:t xml:space="preserve">rinciples of </w:t>
      </w:r>
      <w:r>
        <w:rPr>
          <w:lang w:eastAsia="ja-JP"/>
        </w:rPr>
        <w:t>t</w:t>
      </w:r>
      <w:r w:rsidRPr="00694F1A">
        <w:rPr>
          <w:lang w:eastAsia="ja-JP"/>
        </w:rPr>
        <w:t xml:space="preserve">rusted </w:t>
      </w:r>
      <w:r>
        <w:rPr>
          <w:lang w:eastAsia="ja-JP"/>
        </w:rPr>
        <w:t>e</w:t>
      </w:r>
      <w:r w:rsidRPr="00694F1A">
        <w:rPr>
          <w:lang w:eastAsia="ja-JP"/>
        </w:rPr>
        <w:t xml:space="preserve">nvironment in ICT </w:t>
      </w:r>
      <w:r>
        <w:rPr>
          <w:lang w:eastAsia="ja-JP"/>
        </w:rPr>
        <w:t>i</w:t>
      </w:r>
      <w:r w:rsidRPr="00694F1A">
        <w:rPr>
          <w:lang w:eastAsia="ja-JP"/>
        </w:rPr>
        <w:t>nfrastructure</w:t>
      </w:r>
      <w:r>
        <w:rPr>
          <w:lang w:eastAsia="ja-JP"/>
        </w:rPr>
        <w:t>”</w:t>
      </w:r>
      <w:r>
        <w:rPr>
          <w:rFonts w:hint="eastAsia"/>
          <w:lang w:eastAsia="ja-JP"/>
        </w:rPr>
        <w:t xml:space="preserve"> and the draft Recommendation Y.3</w:t>
      </w:r>
      <w:r>
        <w:rPr>
          <w:lang w:eastAsia="ja-JP"/>
        </w:rPr>
        <w:t>052</w:t>
      </w:r>
      <w:r>
        <w:rPr>
          <w:rFonts w:hint="eastAsia"/>
          <w:lang w:eastAsia="ja-JP"/>
        </w:rPr>
        <w:t xml:space="preserve">, </w:t>
      </w:r>
      <w:r>
        <w:rPr>
          <w:lang w:eastAsia="ja-JP"/>
        </w:rPr>
        <w:t>“</w:t>
      </w:r>
      <w:r w:rsidRPr="00694F1A">
        <w:rPr>
          <w:lang w:eastAsia="ja-JP"/>
        </w:rPr>
        <w:t xml:space="preserve">Overview of </w:t>
      </w:r>
      <w:r>
        <w:rPr>
          <w:lang w:eastAsia="ja-JP"/>
        </w:rPr>
        <w:t>t</w:t>
      </w:r>
      <w:r w:rsidRPr="00694F1A">
        <w:rPr>
          <w:lang w:eastAsia="ja-JP"/>
        </w:rPr>
        <w:t xml:space="preserve">rust </w:t>
      </w:r>
      <w:r>
        <w:rPr>
          <w:lang w:eastAsia="ja-JP"/>
        </w:rPr>
        <w:t>p</w:t>
      </w:r>
      <w:r w:rsidRPr="00694F1A">
        <w:rPr>
          <w:lang w:eastAsia="ja-JP"/>
        </w:rPr>
        <w:t xml:space="preserve">rovisioning in ICT </w:t>
      </w:r>
      <w:r>
        <w:rPr>
          <w:lang w:eastAsia="ja-JP"/>
        </w:rPr>
        <w:t>i</w:t>
      </w:r>
      <w:r w:rsidRPr="00694F1A">
        <w:rPr>
          <w:lang w:eastAsia="ja-JP"/>
        </w:rPr>
        <w:t>nfrastructures and Services</w:t>
      </w:r>
      <w:r>
        <w:rPr>
          <w:lang w:eastAsia="ja-JP"/>
        </w:rPr>
        <w:t>”</w:t>
      </w:r>
      <w:r>
        <w:rPr>
          <w:rFonts w:hint="eastAsia"/>
          <w:lang w:eastAsia="ja-JP"/>
        </w:rPr>
        <w:t>.</w:t>
      </w:r>
      <w:r>
        <w:rPr>
          <w:lang w:eastAsia="ja-JP"/>
        </w:rPr>
        <w:t xml:space="preserve"> </w:t>
      </w:r>
      <w:r w:rsidR="005669C1">
        <w:rPr>
          <w:lang w:eastAsia="ja-JP"/>
        </w:rPr>
        <w:t xml:space="preserve">These two Recommendations were successfully approved on29 March 2017. </w:t>
      </w:r>
      <w:r>
        <w:rPr>
          <w:lang w:eastAsia="ja-JP"/>
        </w:rPr>
        <w:t xml:space="preserve">The new draft Recommendation </w:t>
      </w:r>
      <w:proofErr w:type="spellStart"/>
      <w:r w:rsidRPr="00C77E53">
        <w:rPr>
          <w:lang w:eastAsia="ja-JP"/>
        </w:rPr>
        <w:t>Y.</w:t>
      </w:r>
      <w:r>
        <w:rPr>
          <w:lang w:eastAsia="ja-JP"/>
        </w:rPr>
        <w:t>trustnet-fw</w:t>
      </w:r>
      <w:proofErr w:type="spellEnd"/>
      <w:r>
        <w:rPr>
          <w:rFonts w:hint="eastAsia"/>
          <w:lang w:eastAsia="ja-JP"/>
        </w:rPr>
        <w:t>,</w:t>
      </w:r>
      <w:r w:rsidRPr="00C77E53">
        <w:rPr>
          <w:lang w:eastAsia="ja-JP"/>
        </w:rPr>
        <w:t xml:space="preserve"> </w:t>
      </w:r>
      <w:r>
        <w:rPr>
          <w:lang w:eastAsia="ja-JP"/>
        </w:rPr>
        <w:t>“</w:t>
      </w:r>
      <w:r w:rsidRPr="00694F1A">
        <w:rPr>
          <w:lang w:eastAsia="ja-JP"/>
        </w:rPr>
        <w:t>Framework of trustworthy networking with insulated domains</w:t>
      </w:r>
      <w:r>
        <w:rPr>
          <w:lang w:eastAsia="ja-JP"/>
        </w:rPr>
        <w:t>”</w:t>
      </w:r>
      <w:r>
        <w:rPr>
          <w:rFonts w:hint="eastAsia"/>
          <w:lang w:eastAsia="ja-JP"/>
        </w:rPr>
        <w:t>, w</w:t>
      </w:r>
      <w:r>
        <w:rPr>
          <w:lang w:eastAsia="ja-JP"/>
        </w:rPr>
        <w:t>as</w:t>
      </w:r>
      <w:r>
        <w:rPr>
          <w:rFonts w:hint="eastAsia"/>
          <w:lang w:eastAsia="ja-JP"/>
        </w:rPr>
        <w:t xml:space="preserve"> initiated</w:t>
      </w:r>
      <w:r>
        <w:rPr>
          <w:lang w:eastAsia="ja-JP"/>
        </w:rPr>
        <w:t>. In addition, two living list items were adopted; “</w:t>
      </w:r>
      <w:r>
        <w:t>T</w:t>
      </w:r>
      <w:r w:rsidRPr="00694F1A">
        <w:rPr>
          <w:rFonts w:eastAsia="Malgun Gothic" w:hint="eastAsia"/>
          <w:lang w:eastAsia="ko-KR"/>
        </w:rPr>
        <w:t xml:space="preserve">rust index </w:t>
      </w:r>
      <w:r w:rsidRPr="00694F1A">
        <w:rPr>
          <w:rFonts w:eastAsia="Malgun Gothic"/>
          <w:lang w:eastAsia="ko-KR"/>
        </w:rPr>
        <w:t xml:space="preserve">for measuring trust </w:t>
      </w:r>
      <w:r w:rsidRPr="00694F1A">
        <w:rPr>
          <w:rFonts w:eastAsia="Malgun Gothic" w:hint="eastAsia"/>
          <w:lang w:eastAsia="ko-KR"/>
        </w:rPr>
        <w:t>in ICT infrastructures and services</w:t>
      </w:r>
      <w:r w:rsidRPr="00694F1A">
        <w:rPr>
          <w:rFonts w:eastAsia="Malgun Gothic"/>
          <w:lang w:eastAsia="ko-KR"/>
        </w:rPr>
        <w:t>” and “</w:t>
      </w:r>
      <w:r w:rsidRPr="00E86873">
        <w:t>Functional architecture of trustworthy networking with insulated domains</w:t>
      </w:r>
      <w:r>
        <w:t>”.</w:t>
      </w:r>
      <w:r>
        <w:rPr>
          <w:lang w:eastAsia="ja-JP"/>
        </w:rPr>
        <w:t xml:space="preserve"> </w:t>
      </w:r>
    </w:p>
    <w:p w14:paraId="4128275C" w14:textId="77777777" w:rsidR="0070134E" w:rsidRDefault="0070134E" w:rsidP="0070134E">
      <w:pPr>
        <w:pStyle w:val="ListParagraph"/>
        <w:numPr>
          <w:ilvl w:val="0"/>
          <w:numId w:val="12"/>
        </w:numPr>
        <w:rPr>
          <w:lang w:eastAsia="ja-JP"/>
        </w:rPr>
      </w:pPr>
      <w:r>
        <w:rPr>
          <w:rFonts w:hint="eastAsia"/>
          <w:lang w:eastAsia="ja-JP"/>
        </w:rPr>
        <w:t xml:space="preserve">SG13 </w:t>
      </w:r>
      <w:r>
        <w:rPr>
          <w:lang w:eastAsia="ja-JP"/>
        </w:rPr>
        <w:t xml:space="preserve">also agreed to send the outing Liaison Statement to close cooperation with relevant groups (SG2, SG17 and SG20) for trust standardization in ITU-T, attaching </w:t>
      </w:r>
      <w:r>
        <w:rPr>
          <w:rFonts w:eastAsia="Malgun Gothic"/>
          <w:lang w:eastAsia="ko-KR"/>
        </w:rPr>
        <w:t>a preliminary version of roadmap for future trust standardization.</w:t>
      </w:r>
      <w:r>
        <w:rPr>
          <w:lang w:eastAsia="ja-JP"/>
        </w:rPr>
        <w:t xml:space="preserve">  </w:t>
      </w:r>
    </w:p>
    <w:p w14:paraId="3C7ACDF6" w14:textId="77777777" w:rsidR="0070134E" w:rsidRPr="0010230A" w:rsidRDefault="0070134E" w:rsidP="0070134E">
      <w:pPr>
        <w:pStyle w:val="Heading2"/>
      </w:pPr>
      <w:r>
        <w:t>Workshops</w:t>
      </w:r>
    </w:p>
    <w:p w14:paraId="4E3C3287" w14:textId="77777777" w:rsidR="0070134E" w:rsidRDefault="0070134E" w:rsidP="0070134E">
      <w:r>
        <w:t xml:space="preserve">Since beginning of Study period 2017 – 2020 one workshop dealing with the lead topics of SG13 </w:t>
      </w:r>
      <w:proofErr w:type="gramStart"/>
      <w:r>
        <w:t>was</w:t>
      </w:r>
      <w:proofErr w:type="gramEnd"/>
      <w:r>
        <w:t xml:space="preserve"> held: </w:t>
      </w:r>
      <w:r w:rsidRPr="003065DA">
        <w:t>Fifth SG13 Regional Workshop for Africa on "ITU-T Standardization Work on Future Networks: Towards a Better Future for Africa"</w:t>
      </w:r>
      <w:r>
        <w:t xml:space="preserve">; </w:t>
      </w:r>
      <w:r w:rsidRPr="003065DA">
        <w:t>Cairo, Egypt, 2​​​-3 April 2017</w:t>
      </w:r>
      <w:r>
        <w:t>.</w:t>
      </w:r>
    </w:p>
    <w:p w14:paraId="766B4EEA" w14:textId="2C1566C7" w:rsidR="0070134E" w:rsidRDefault="0070134E" w:rsidP="0070134E">
      <w:pPr>
        <w:rPr>
          <w:lang w:val="en-US"/>
        </w:rPr>
      </w:pPr>
      <w:r>
        <w:t>A further workshop dedicated to IMT</w:t>
      </w:r>
      <w:r w:rsidR="007B6CE2">
        <w:t>-</w:t>
      </w:r>
      <w:r>
        <w:t>2020 including demonstration of proof of concept and roadshows from industries is planned for 11 July 2017.</w:t>
      </w:r>
    </w:p>
    <w:p w14:paraId="18E69F1A" w14:textId="77777777" w:rsidR="0070134E" w:rsidRDefault="0070134E" w:rsidP="00DE3062"/>
    <w:p w14:paraId="198C0226" w14:textId="77777777" w:rsidR="00394DBF" w:rsidRDefault="00394DBF" w:rsidP="00394DBF">
      <w:pPr>
        <w:jc w:val="center"/>
      </w:pPr>
      <w:r>
        <w:t>_______________________</w:t>
      </w:r>
    </w:p>
    <w:p w14:paraId="2B3B28A6" w14:textId="77777777" w:rsidR="00794F4F" w:rsidRDefault="00794F4F" w:rsidP="0089088E"/>
    <w:sectPr w:rsidR="00794F4F" w:rsidSect="00D7714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1417" w:right="1134" w:bottom="1135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62FF71" w14:textId="77777777" w:rsidR="001A759A" w:rsidRDefault="001A759A" w:rsidP="00C42125">
      <w:pPr>
        <w:spacing w:before="0"/>
      </w:pPr>
      <w:r>
        <w:separator/>
      </w:r>
    </w:p>
  </w:endnote>
  <w:endnote w:type="continuationSeparator" w:id="0">
    <w:p w14:paraId="7AC2FFA7" w14:textId="77777777" w:rsidR="001A759A" w:rsidRDefault="001A759A" w:rsidP="00C4212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4D7828" w14:textId="77777777" w:rsidR="005212EC" w:rsidRDefault="005212E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EDE689" w14:textId="77777777" w:rsidR="005212EC" w:rsidRDefault="005212E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B53624" w14:textId="77777777" w:rsidR="005212EC" w:rsidRDefault="005212E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1ECA32" w14:textId="77777777" w:rsidR="001A759A" w:rsidRDefault="001A759A" w:rsidP="00C42125">
      <w:pPr>
        <w:spacing w:before="0"/>
      </w:pPr>
      <w:r>
        <w:separator/>
      </w:r>
    </w:p>
  </w:footnote>
  <w:footnote w:type="continuationSeparator" w:id="0">
    <w:p w14:paraId="630242B8" w14:textId="77777777" w:rsidR="001A759A" w:rsidRDefault="001A759A" w:rsidP="00C4212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EC460F" w14:textId="77777777" w:rsidR="005212EC" w:rsidRDefault="005212E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60415B" w14:textId="60743004" w:rsidR="00C42125" w:rsidRPr="00985EB1" w:rsidRDefault="00985EB1" w:rsidP="00985EB1">
    <w:pPr>
      <w:pStyle w:val="Header"/>
      <w:rPr>
        <w:sz w:val="18"/>
      </w:rPr>
    </w:pPr>
    <w:r w:rsidRPr="00985EB1">
      <w:rPr>
        <w:sz w:val="18"/>
      </w:rPr>
      <w:t xml:space="preserve">- </w:t>
    </w:r>
    <w:r w:rsidRPr="00985EB1">
      <w:rPr>
        <w:sz w:val="18"/>
      </w:rPr>
      <w:fldChar w:fldCharType="begin"/>
    </w:r>
    <w:r w:rsidRPr="00985EB1">
      <w:rPr>
        <w:sz w:val="18"/>
      </w:rPr>
      <w:instrText xml:space="preserve"> PAGE  \* MERGEFORMAT </w:instrText>
    </w:r>
    <w:r w:rsidRPr="00985EB1">
      <w:rPr>
        <w:sz w:val="18"/>
      </w:rPr>
      <w:fldChar w:fldCharType="separate"/>
    </w:r>
    <w:r w:rsidR="000268C4">
      <w:rPr>
        <w:noProof/>
        <w:sz w:val="18"/>
      </w:rPr>
      <w:t>2</w:t>
    </w:r>
    <w:r w:rsidRPr="00985EB1">
      <w:rPr>
        <w:sz w:val="18"/>
      </w:rPr>
      <w:fldChar w:fldCharType="end"/>
    </w:r>
    <w:r w:rsidRPr="00985EB1">
      <w:rPr>
        <w:sz w:val="18"/>
      </w:rPr>
      <w:t xml:space="preserve"> -</w:t>
    </w:r>
  </w:p>
  <w:p w14:paraId="6462F520" w14:textId="1EEB45C0" w:rsidR="00985EB1" w:rsidRPr="00985EB1" w:rsidRDefault="00985EB1" w:rsidP="00985EB1">
    <w:pPr>
      <w:pStyle w:val="Header"/>
      <w:spacing w:after="240"/>
      <w:rPr>
        <w:sz w:val="18"/>
      </w:rPr>
    </w:pPr>
    <w:r w:rsidRPr="00985EB1">
      <w:rPr>
        <w:sz w:val="18"/>
      </w:rPr>
      <w:fldChar w:fldCharType="begin"/>
    </w:r>
    <w:r w:rsidRPr="00985EB1">
      <w:rPr>
        <w:sz w:val="18"/>
      </w:rPr>
      <w:instrText xml:space="preserve"> STYLEREF  Docnumber  </w:instrText>
    </w:r>
    <w:r w:rsidRPr="00985EB1">
      <w:rPr>
        <w:sz w:val="18"/>
      </w:rPr>
      <w:fldChar w:fldCharType="separate"/>
    </w:r>
    <w:r w:rsidR="000268C4">
      <w:rPr>
        <w:noProof/>
        <w:sz w:val="18"/>
      </w:rPr>
      <w:t>TD 052</w:t>
    </w:r>
    <w:r w:rsidRPr="00985EB1">
      <w:rPr>
        <w:sz w:val="18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67E632" w14:textId="77777777" w:rsidR="005212EC" w:rsidRDefault="005212E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6DEC9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17601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6CA4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60247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7E33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F043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CF81E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864D3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526E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588F8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9D43D4"/>
    <w:multiLevelType w:val="hybridMultilevel"/>
    <w:tmpl w:val="D4FC5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6B77B0"/>
    <w:multiLevelType w:val="hybridMultilevel"/>
    <w:tmpl w:val="D316A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980BD8"/>
    <w:multiLevelType w:val="hybridMultilevel"/>
    <w:tmpl w:val="82600976"/>
    <w:lvl w:ilvl="0" w:tplc="790A0C56"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300"/>
    <w:rsid w:val="000171DB"/>
    <w:rsid w:val="00023D9A"/>
    <w:rsid w:val="0002490E"/>
    <w:rsid w:val="000268C4"/>
    <w:rsid w:val="00037538"/>
    <w:rsid w:val="00043D75"/>
    <w:rsid w:val="00057000"/>
    <w:rsid w:val="000640E0"/>
    <w:rsid w:val="000A5CA2"/>
    <w:rsid w:val="000B25B1"/>
    <w:rsid w:val="001251DA"/>
    <w:rsid w:val="00125432"/>
    <w:rsid w:val="00137F40"/>
    <w:rsid w:val="001871EC"/>
    <w:rsid w:val="00197B75"/>
    <w:rsid w:val="001A670F"/>
    <w:rsid w:val="001A759A"/>
    <w:rsid w:val="001C62B8"/>
    <w:rsid w:val="001D6D84"/>
    <w:rsid w:val="001E3019"/>
    <w:rsid w:val="001E7B0E"/>
    <w:rsid w:val="001F141D"/>
    <w:rsid w:val="00200A06"/>
    <w:rsid w:val="00201236"/>
    <w:rsid w:val="00241832"/>
    <w:rsid w:val="00253DBE"/>
    <w:rsid w:val="002622FA"/>
    <w:rsid w:val="00263518"/>
    <w:rsid w:val="002759E7"/>
    <w:rsid w:val="00275ED1"/>
    <w:rsid w:val="00277326"/>
    <w:rsid w:val="002A49E0"/>
    <w:rsid w:val="002C015C"/>
    <w:rsid w:val="002C26C0"/>
    <w:rsid w:val="002C2BC5"/>
    <w:rsid w:val="002E79CB"/>
    <w:rsid w:val="002F7F55"/>
    <w:rsid w:val="0030745F"/>
    <w:rsid w:val="00314630"/>
    <w:rsid w:val="0032090A"/>
    <w:rsid w:val="00321CDE"/>
    <w:rsid w:val="00333E15"/>
    <w:rsid w:val="00336046"/>
    <w:rsid w:val="00350492"/>
    <w:rsid w:val="0037422B"/>
    <w:rsid w:val="0038715D"/>
    <w:rsid w:val="00394DBF"/>
    <w:rsid w:val="003954DB"/>
    <w:rsid w:val="003957A6"/>
    <w:rsid w:val="00395C05"/>
    <w:rsid w:val="003A43EF"/>
    <w:rsid w:val="003C7445"/>
    <w:rsid w:val="003D2CC8"/>
    <w:rsid w:val="003F2BED"/>
    <w:rsid w:val="004012A6"/>
    <w:rsid w:val="00443878"/>
    <w:rsid w:val="004539A8"/>
    <w:rsid w:val="004712CA"/>
    <w:rsid w:val="0047422E"/>
    <w:rsid w:val="0049674B"/>
    <w:rsid w:val="004C0673"/>
    <w:rsid w:val="004C4E4E"/>
    <w:rsid w:val="004F3816"/>
    <w:rsid w:val="00512754"/>
    <w:rsid w:val="005212EC"/>
    <w:rsid w:val="00543D41"/>
    <w:rsid w:val="00552142"/>
    <w:rsid w:val="0055782F"/>
    <w:rsid w:val="005669C1"/>
    <w:rsid w:val="00566EDA"/>
    <w:rsid w:val="00572654"/>
    <w:rsid w:val="00583CED"/>
    <w:rsid w:val="005B3023"/>
    <w:rsid w:val="005B5629"/>
    <w:rsid w:val="005C0300"/>
    <w:rsid w:val="005F4B6A"/>
    <w:rsid w:val="006010F3"/>
    <w:rsid w:val="00615A0A"/>
    <w:rsid w:val="006333D4"/>
    <w:rsid w:val="006369B2"/>
    <w:rsid w:val="00647525"/>
    <w:rsid w:val="006570B0"/>
    <w:rsid w:val="00670A93"/>
    <w:rsid w:val="00691C94"/>
    <w:rsid w:val="0069210B"/>
    <w:rsid w:val="006A4055"/>
    <w:rsid w:val="006C5641"/>
    <w:rsid w:val="006D1089"/>
    <w:rsid w:val="006D1B86"/>
    <w:rsid w:val="006D7355"/>
    <w:rsid w:val="006F2ACE"/>
    <w:rsid w:val="0070134E"/>
    <w:rsid w:val="00715CA6"/>
    <w:rsid w:val="00731135"/>
    <w:rsid w:val="007324AF"/>
    <w:rsid w:val="007409B4"/>
    <w:rsid w:val="00741974"/>
    <w:rsid w:val="0075525E"/>
    <w:rsid w:val="00756D3D"/>
    <w:rsid w:val="007745D0"/>
    <w:rsid w:val="007806C2"/>
    <w:rsid w:val="007806E6"/>
    <w:rsid w:val="007903F8"/>
    <w:rsid w:val="00794F4F"/>
    <w:rsid w:val="007974BE"/>
    <w:rsid w:val="007A0916"/>
    <w:rsid w:val="007A0DFD"/>
    <w:rsid w:val="007A6474"/>
    <w:rsid w:val="007B6CE2"/>
    <w:rsid w:val="007C7122"/>
    <w:rsid w:val="007D3F11"/>
    <w:rsid w:val="007E53E4"/>
    <w:rsid w:val="007E656A"/>
    <w:rsid w:val="007F664D"/>
    <w:rsid w:val="008128CE"/>
    <w:rsid w:val="008266DE"/>
    <w:rsid w:val="00841217"/>
    <w:rsid w:val="00842137"/>
    <w:rsid w:val="0089088E"/>
    <w:rsid w:val="00892297"/>
    <w:rsid w:val="008B6F4A"/>
    <w:rsid w:val="008E0172"/>
    <w:rsid w:val="00911DAD"/>
    <w:rsid w:val="00914912"/>
    <w:rsid w:val="009406B5"/>
    <w:rsid w:val="00946166"/>
    <w:rsid w:val="00983164"/>
    <w:rsid w:val="00985EB1"/>
    <w:rsid w:val="009972EF"/>
    <w:rsid w:val="009B75B3"/>
    <w:rsid w:val="009C3160"/>
    <w:rsid w:val="009E766E"/>
    <w:rsid w:val="009F1960"/>
    <w:rsid w:val="009F715E"/>
    <w:rsid w:val="00A10DBB"/>
    <w:rsid w:val="00A31D47"/>
    <w:rsid w:val="00A4013E"/>
    <w:rsid w:val="00A4045F"/>
    <w:rsid w:val="00A427CD"/>
    <w:rsid w:val="00A4600B"/>
    <w:rsid w:val="00A50506"/>
    <w:rsid w:val="00A51EF0"/>
    <w:rsid w:val="00A572B1"/>
    <w:rsid w:val="00A67A81"/>
    <w:rsid w:val="00A730A6"/>
    <w:rsid w:val="00A971A0"/>
    <w:rsid w:val="00AA1F22"/>
    <w:rsid w:val="00AB0B51"/>
    <w:rsid w:val="00AB7B0F"/>
    <w:rsid w:val="00AD6586"/>
    <w:rsid w:val="00B05821"/>
    <w:rsid w:val="00B26C28"/>
    <w:rsid w:val="00B4174C"/>
    <w:rsid w:val="00B453F5"/>
    <w:rsid w:val="00B61624"/>
    <w:rsid w:val="00B718A5"/>
    <w:rsid w:val="00B96056"/>
    <w:rsid w:val="00BC1FAE"/>
    <w:rsid w:val="00BC3A3F"/>
    <w:rsid w:val="00BC62E2"/>
    <w:rsid w:val="00C42125"/>
    <w:rsid w:val="00C62814"/>
    <w:rsid w:val="00C74937"/>
    <w:rsid w:val="00D510E2"/>
    <w:rsid w:val="00D57D7F"/>
    <w:rsid w:val="00D73137"/>
    <w:rsid w:val="00D7714B"/>
    <w:rsid w:val="00DB1307"/>
    <w:rsid w:val="00DD50DE"/>
    <w:rsid w:val="00DE3062"/>
    <w:rsid w:val="00E204DD"/>
    <w:rsid w:val="00E2145E"/>
    <w:rsid w:val="00E353EC"/>
    <w:rsid w:val="00E53C24"/>
    <w:rsid w:val="00E625BC"/>
    <w:rsid w:val="00E74134"/>
    <w:rsid w:val="00EA2929"/>
    <w:rsid w:val="00EB444D"/>
    <w:rsid w:val="00F02294"/>
    <w:rsid w:val="00F25254"/>
    <w:rsid w:val="00F34DCD"/>
    <w:rsid w:val="00F35F57"/>
    <w:rsid w:val="00F50467"/>
    <w:rsid w:val="00F562A0"/>
    <w:rsid w:val="00F867D0"/>
    <w:rsid w:val="00FA2177"/>
    <w:rsid w:val="00FB0A28"/>
    <w:rsid w:val="00FD01DA"/>
    <w:rsid w:val="00FD439E"/>
    <w:rsid w:val="00FD76CB"/>
    <w:rsid w:val="00FE191C"/>
    <w:rsid w:val="00FF4546"/>
    <w:rsid w:val="00FF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CDB2D29"/>
  <w15:chartTrackingRefBased/>
  <w15:docId w15:val="{7A4AD9A9-1993-49D1-AC8D-7489349E6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3E1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566ED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rsid w:val="00566EDA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rsid w:val="00566EDA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566EDA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566EDA"/>
    <w:pPr>
      <w:outlineLvl w:val="4"/>
    </w:pPr>
  </w:style>
  <w:style w:type="paragraph" w:styleId="Heading6">
    <w:name w:val="heading 6"/>
    <w:basedOn w:val="Heading4"/>
    <w:next w:val="Normal"/>
    <w:link w:val="Heading6Char"/>
    <w:rsid w:val="00566EDA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566EDA"/>
    <w:pPr>
      <w:outlineLvl w:val="6"/>
    </w:pPr>
  </w:style>
  <w:style w:type="paragraph" w:styleId="Heading8">
    <w:name w:val="heading 8"/>
    <w:basedOn w:val="Heading6"/>
    <w:next w:val="Normal"/>
    <w:link w:val="Heading8Char"/>
    <w:rsid w:val="00566EDA"/>
    <w:pPr>
      <w:outlineLvl w:val="7"/>
    </w:pPr>
  </w:style>
  <w:style w:type="paragraph" w:styleId="Heading9">
    <w:name w:val="heading 9"/>
    <w:basedOn w:val="Heading6"/>
    <w:next w:val="Normal"/>
    <w:link w:val="Heading9Char"/>
    <w:rsid w:val="00566ED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4630"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qFormat/>
    <w:rsid w:val="0031463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314630"/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rsid w:val="002A49E0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  <w:outlineLvl w:val="0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394DBF"/>
  </w:style>
  <w:style w:type="paragraph" w:customStyle="1" w:styleId="CorrectionSeparatorBegin">
    <w:name w:val="Correction Separator Begin"/>
    <w:basedOn w:val="Normal"/>
    <w:rsid w:val="00394DBF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394DBF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394DBF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rsid w:val="00394DB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rsid w:val="00566ED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b/>
      <w:szCs w:val="20"/>
      <w:lang w:eastAsia="en-US"/>
    </w:rPr>
  </w:style>
  <w:style w:type="paragraph" w:customStyle="1" w:styleId="Headingi">
    <w:name w:val="Heading_i"/>
    <w:basedOn w:val="Normal"/>
    <w:next w:val="Normal"/>
    <w:rsid w:val="00566ED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i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566EDA"/>
    <w:rPr>
      <w:rFonts w:eastAsiaTheme="minorEastAsia"/>
      <w:b/>
      <w:bCs/>
      <w:lang w:eastAsia="ja-JP"/>
    </w:rPr>
  </w:style>
  <w:style w:type="paragraph" w:customStyle="1" w:styleId="Normalbeforetable">
    <w:name w:val="Normal before table"/>
    <w:basedOn w:val="Normal"/>
    <w:rsid w:val="00394DBF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394DBF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rsid w:val="00394DBF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394DB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rsid w:val="00394DB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394DBF"/>
    <w:pPr>
      <w:tabs>
        <w:tab w:val="right" w:leader="dot" w:pos="9639"/>
      </w:tabs>
    </w:pPr>
    <w:rPr>
      <w:rFonts w:eastAsia="MS Mincho"/>
    </w:rPr>
  </w:style>
  <w:style w:type="paragraph" w:styleId="TOC1">
    <w:name w:val="toc 1"/>
    <w:basedOn w:val="Normal"/>
    <w:rsid w:val="00394DBF"/>
    <w:pPr>
      <w:keepLines/>
      <w:tabs>
        <w:tab w:val="left" w:pos="964"/>
        <w:tab w:val="left" w:leader="dot" w:pos="9356"/>
        <w:tab w:val="righ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rsid w:val="00394DBF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394DBF"/>
    <w:pPr>
      <w:ind w:left="2269"/>
    </w:pPr>
  </w:style>
  <w:style w:type="character" w:styleId="Hyperlink">
    <w:name w:val="Hyperlink"/>
    <w:basedOn w:val="DefaultParagraphFont"/>
    <w:rsid w:val="00566EDA"/>
    <w:rPr>
      <w:rFonts w:asciiTheme="majorBidi" w:hAnsiTheme="majorBidi"/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394DBF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nhideWhenUsed/>
    <w:rsid w:val="007E53E4"/>
    <w:pPr>
      <w:tabs>
        <w:tab w:val="center" w:pos="4680"/>
        <w:tab w:val="right" w:pos="9360"/>
      </w:tabs>
      <w:spacing w:before="0"/>
      <w:jc w:val="center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7E53E4"/>
    <w:rPr>
      <w:rFonts w:ascii="Times New Roman" w:hAnsi="Times New Roman" w:cs="Times New Roman"/>
      <w:sz w:val="20"/>
      <w:szCs w:val="20"/>
      <w:lang w:val="en-GB" w:eastAsia="ja-JP"/>
    </w:rPr>
  </w:style>
  <w:style w:type="paragraph" w:styleId="Footer">
    <w:name w:val="footer"/>
    <w:basedOn w:val="Normal"/>
    <w:link w:val="FooterChar"/>
    <w:uiPriority w:val="99"/>
    <w:unhideWhenUsed/>
    <w:rsid w:val="00037538"/>
    <w:pPr>
      <w:tabs>
        <w:tab w:val="center" w:pos="4680"/>
        <w:tab w:val="right" w:pos="9360"/>
      </w:tabs>
      <w:spacing w:before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037538"/>
    <w:rPr>
      <w:rFonts w:ascii="Times New Roman" w:hAnsi="Times New Roman" w:cs="Times New Roman"/>
      <w:sz w:val="20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394DBF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rsid w:val="00394DBF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94DBF"/>
    <w:rPr>
      <w:color w:val="5A5A5A" w:themeColor="text1" w:themeTint="A5"/>
      <w:spacing w:val="15"/>
      <w:lang w:val="en-GB" w:eastAsia="ja-JP"/>
    </w:rPr>
  </w:style>
  <w:style w:type="character" w:styleId="Strong">
    <w:name w:val="Strong"/>
    <w:basedOn w:val="DefaultParagraphFont"/>
    <w:uiPriority w:val="22"/>
    <w:rsid w:val="00394DB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394DB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4DBF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paragraph" w:customStyle="1" w:styleId="enumlev1">
    <w:name w:val="enumlev1"/>
    <w:basedOn w:val="Normal"/>
    <w:rsid w:val="00395C0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paragraph" w:customStyle="1" w:styleId="enumlev2">
    <w:name w:val="enumlev2"/>
    <w:basedOn w:val="enumlev1"/>
    <w:rsid w:val="00395C05"/>
    <w:pPr>
      <w:ind w:left="1191" w:hanging="397"/>
    </w:pPr>
  </w:style>
  <w:style w:type="paragraph" w:customStyle="1" w:styleId="enumlev3">
    <w:name w:val="enumlev3"/>
    <w:basedOn w:val="enumlev2"/>
    <w:rsid w:val="00395C05"/>
    <w:pPr>
      <w:ind w:left="1588"/>
    </w:pPr>
  </w:style>
  <w:style w:type="paragraph" w:styleId="ListParagraph">
    <w:name w:val="List Paragraph"/>
    <w:basedOn w:val="Normal"/>
    <w:uiPriority w:val="34"/>
    <w:qFormat/>
    <w:rsid w:val="0070134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eastAsia="MS Mincho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extranet.itu.int/sites/itu-t/Roadmaps/SitePages/JCA-Cloud-Standard.aspx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leo.lehmann@bakom.admin.ch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gif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uy\AppData\Roaming\Microsoft\Templates\mtgdoc_template_160106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83B1DB948E34C538D1C0FE920AD6F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F24DAD-3CE0-4A0B-A518-2284E6503BE1}"/>
      </w:docPartPr>
      <w:docPartBody>
        <w:p w:rsidR="008A3D52" w:rsidRDefault="003E3757" w:rsidP="003E3757">
          <w:pPr>
            <w:pStyle w:val="B83B1DB948E34C538D1C0FE920AD6F8A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07782924B77D4DFBA735CF55B079A7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3DEFD6-28E4-46D8-9881-304C65CC4D83}"/>
      </w:docPartPr>
      <w:docPartBody>
        <w:p w:rsidR="008A3D52" w:rsidRDefault="003E3757" w:rsidP="003E3757">
          <w:pPr>
            <w:pStyle w:val="07782924B77D4DFBA735CF55B079A719"/>
          </w:pPr>
          <w:r w:rsidRPr="001229A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1B1"/>
    <w:rsid w:val="00000F46"/>
    <w:rsid w:val="00037F0A"/>
    <w:rsid w:val="000A36B3"/>
    <w:rsid w:val="00141F45"/>
    <w:rsid w:val="00256D54"/>
    <w:rsid w:val="00325869"/>
    <w:rsid w:val="003338A0"/>
    <w:rsid w:val="003E3757"/>
    <w:rsid w:val="003F520B"/>
    <w:rsid w:val="00400FFE"/>
    <w:rsid w:val="00403A9C"/>
    <w:rsid w:val="00597798"/>
    <w:rsid w:val="005B38F3"/>
    <w:rsid w:val="005B40DC"/>
    <w:rsid w:val="005E3104"/>
    <w:rsid w:val="00602DFB"/>
    <w:rsid w:val="006431B1"/>
    <w:rsid w:val="00726DDE"/>
    <w:rsid w:val="00731377"/>
    <w:rsid w:val="00747A76"/>
    <w:rsid w:val="0076446A"/>
    <w:rsid w:val="007E7151"/>
    <w:rsid w:val="00825C56"/>
    <w:rsid w:val="00841C9F"/>
    <w:rsid w:val="00883915"/>
    <w:rsid w:val="008A3D52"/>
    <w:rsid w:val="008D554D"/>
    <w:rsid w:val="00947D8D"/>
    <w:rsid w:val="0099071C"/>
    <w:rsid w:val="00A33DD7"/>
    <w:rsid w:val="00A3586C"/>
    <w:rsid w:val="00AC7F00"/>
    <w:rsid w:val="00AF3CAC"/>
    <w:rsid w:val="00C537FF"/>
    <w:rsid w:val="00C7519D"/>
    <w:rsid w:val="00D40096"/>
    <w:rsid w:val="00D634F1"/>
    <w:rsid w:val="00E02C8E"/>
    <w:rsid w:val="00E24248"/>
    <w:rsid w:val="00E64C6E"/>
    <w:rsid w:val="00F96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338A0"/>
    <w:rPr>
      <w:rFonts w:ascii="Times New Roman" w:hAnsi="Times New Roman"/>
      <w:color w:val="808080"/>
    </w:rPr>
  </w:style>
  <w:style w:type="paragraph" w:customStyle="1" w:styleId="6078568BADC04A569FE01FEF451103B6">
    <w:name w:val="6078568BADC04A569FE01FEF451103B6"/>
  </w:style>
  <w:style w:type="paragraph" w:customStyle="1" w:styleId="4943F25BF38C456CB9E4BF9CF14B59A5">
    <w:name w:val="4943F25BF38C456CB9E4BF9CF14B59A5"/>
  </w:style>
  <w:style w:type="paragraph" w:customStyle="1" w:styleId="11F0B7C57FF448BF88587FE136253F6D">
    <w:name w:val="11F0B7C57FF448BF88587FE136253F6D"/>
  </w:style>
  <w:style w:type="paragraph" w:customStyle="1" w:styleId="BE35CAB5F528406682BA1E5829CF48D0">
    <w:name w:val="BE35CAB5F528406682BA1E5829CF48D0"/>
  </w:style>
  <w:style w:type="paragraph" w:customStyle="1" w:styleId="824E3C955CBF4A329B1AA45F443B5F3C">
    <w:name w:val="824E3C955CBF4A329B1AA45F443B5F3C"/>
  </w:style>
  <w:style w:type="paragraph" w:customStyle="1" w:styleId="642614C8ED9B487A8FB693FB5CBFABE3">
    <w:name w:val="642614C8ED9B487A8FB693FB5CBFABE3"/>
  </w:style>
  <w:style w:type="paragraph" w:customStyle="1" w:styleId="4878D547FE7D42D49B34F3CF010FA8A0">
    <w:name w:val="4878D547FE7D42D49B34F3CF010FA8A0"/>
  </w:style>
  <w:style w:type="paragraph" w:customStyle="1" w:styleId="5CBD7EBD69124F0EAED39EC086BEB0EA">
    <w:name w:val="5CBD7EBD69124F0EAED39EC086BEB0EA"/>
  </w:style>
  <w:style w:type="paragraph" w:customStyle="1" w:styleId="96B519FF3E2B4EB2BE745E1BB58721D6">
    <w:name w:val="96B519FF3E2B4EB2BE745E1BB58721D6"/>
  </w:style>
  <w:style w:type="paragraph" w:customStyle="1" w:styleId="3A509C36569C4A5988E6985648A56C10">
    <w:name w:val="3A509C36569C4A5988E6985648A56C10"/>
  </w:style>
  <w:style w:type="paragraph" w:customStyle="1" w:styleId="F8280063D9BA4EBF84E5BF9B600409C3">
    <w:name w:val="F8280063D9BA4EBF84E5BF9B600409C3"/>
  </w:style>
  <w:style w:type="paragraph" w:customStyle="1" w:styleId="4AADCEB77D9A4F2E8A82AD281570B9A3">
    <w:name w:val="4AADCEB77D9A4F2E8A82AD281570B9A3"/>
  </w:style>
  <w:style w:type="paragraph" w:customStyle="1" w:styleId="64DFC1CBD3A74F9C9381668A7C68E353">
    <w:name w:val="64DFC1CBD3A74F9C9381668A7C68E353"/>
  </w:style>
  <w:style w:type="paragraph" w:customStyle="1" w:styleId="0747E8C3C0B94E57A2B87F941A299AA0">
    <w:name w:val="0747E8C3C0B94E57A2B87F941A299AA0"/>
  </w:style>
  <w:style w:type="paragraph" w:customStyle="1" w:styleId="AC14B36049EE4F7F9B8ACAEB3B0ACAED">
    <w:name w:val="AC14B36049EE4F7F9B8ACAEB3B0ACAED"/>
  </w:style>
  <w:style w:type="paragraph" w:customStyle="1" w:styleId="C8319CA6EC504417889BD84915388783">
    <w:name w:val="C8319CA6EC504417889BD84915388783"/>
    <w:rsid w:val="00403A9C"/>
  </w:style>
  <w:style w:type="paragraph" w:customStyle="1" w:styleId="FF87911AB77F46B38FB4A4BBCDA7012B">
    <w:name w:val="FF87911AB77F46B38FB4A4BBCDA7012B"/>
    <w:rsid w:val="00403A9C"/>
  </w:style>
  <w:style w:type="paragraph" w:customStyle="1" w:styleId="4B7260A74F4F4428946F2C86B7FC40A3">
    <w:name w:val="4B7260A74F4F4428946F2C86B7FC40A3"/>
    <w:rsid w:val="00403A9C"/>
  </w:style>
  <w:style w:type="paragraph" w:customStyle="1" w:styleId="7C6054A5F9AF4140B608FD9176660F69">
    <w:name w:val="7C6054A5F9AF4140B608FD9176660F69"/>
    <w:rsid w:val="00403A9C"/>
  </w:style>
  <w:style w:type="paragraph" w:customStyle="1" w:styleId="55B86056AFCD46E79057E2F6D2BD74CA">
    <w:name w:val="55B86056AFCD46E79057E2F6D2BD74CA"/>
    <w:rsid w:val="00403A9C"/>
  </w:style>
  <w:style w:type="paragraph" w:customStyle="1" w:styleId="7CD813BF60154F87B6A958AF36422EB9">
    <w:name w:val="7CD813BF60154F87B6A958AF36422EB9"/>
    <w:rsid w:val="00403A9C"/>
  </w:style>
  <w:style w:type="paragraph" w:customStyle="1" w:styleId="CB349864D24C4748AA73864A3D73AEC4">
    <w:name w:val="CB349864D24C4748AA73864A3D73AEC4"/>
    <w:rsid w:val="00403A9C"/>
  </w:style>
  <w:style w:type="paragraph" w:customStyle="1" w:styleId="CB349864D24C4748AA73864A3D73AEC41">
    <w:name w:val="CB349864D24C4748AA73864A3D73AEC41"/>
    <w:rsid w:val="00400FF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1">
    <w:name w:val="7CD813BF60154F87B6A958AF36422EB9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">
    <w:name w:val="11F0B7C57FF448BF88587FE136253F6D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1">
    <w:name w:val="BE35CAB5F528406682BA1E5829CF48D0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1">
    <w:name w:val="824E3C955CBF4A329B1AA45F443B5F3C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642614C8ED9B487A8FB693FB5CBFABE31">
    <w:name w:val="642614C8ED9B487A8FB693FB5CBFABE3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">
    <w:name w:val="4878D547FE7D42D49B34F3CF010FA8A0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">
    <w:name w:val="5CBD7EBD69124F0EAED39EC086BEB0EA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1">
    <w:name w:val="96B519FF3E2B4EB2BE745E1BB58721D6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">
    <w:name w:val="0747E8C3C0B94E57A2B87F941A299AA0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">
    <w:name w:val="AC14B36049EE4F7F9B8ACAEB3B0ACAED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B349864D24C4748AA73864A3D73AEC42">
    <w:name w:val="CB349864D24C4748AA73864A3D73AEC42"/>
    <w:rsid w:val="008D554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2">
    <w:name w:val="7CD813BF60154F87B6A958AF36422EB9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2">
    <w:name w:val="11F0B7C57FF448BF88587FE136253F6D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2">
    <w:name w:val="BE35CAB5F528406682BA1E5829CF48D0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2">
    <w:name w:val="824E3C955CBF4A329B1AA45F443B5F3C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642614C8ED9B487A8FB693FB5CBFABE32">
    <w:name w:val="642614C8ED9B487A8FB693FB5CBFABE3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2">
    <w:name w:val="4878D547FE7D42D49B34F3CF010FA8A0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2">
    <w:name w:val="5CBD7EBD69124F0EAED39EC086BEB0EA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2">
    <w:name w:val="96B519FF3E2B4EB2BE745E1BB58721D6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2">
    <w:name w:val="0747E8C3C0B94E57A2B87F941A299AA0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2">
    <w:name w:val="AC14B36049EE4F7F9B8ACAEB3B0ACAED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B349864D24C4748AA73864A3D73AEC43">
    <w:name w:val="CB349864D24C4748AA73864A3D73AEC43"/>
    <w:rsid w:val="008D554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3">
    <w:name w:val="7CD813BF60154F87B6A958AF36422EB9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3">
    <w:name w:val="11F0B7C57FF448BF88587FE136253F6D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3">
    <w:name w:val="BE35CAB5F528406682BA1E5829CF48D0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3">
    <w:name w:val="824E3C955CBF4A329B1AA45F443B5F3C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642614C8ED9B487A8FB693FB5CBFABE33">
    <w:name w:val="642614C8ED9B487A8FB693FB5CBFABE3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3">
    <w:name w:val="4878D547FE7D42D49B34F3CF010FA8A0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3">
    <w:name w:val="5CBD7EBD69124F0EAED39EC086BEB0EA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3">
    <w:name w:val="96B519FF3E2B4EB2BE745E1BB58721D6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3">
    <w:name w:val="0747E8C3C0B94E57A2B87F941A299AA0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3">
    <w:name w:val="AC14B36049EE4F7F9B8ACAEB3B0ACAED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6CC4335F5854A35803A00B83492733B">
    <w:name w:val="C6CC4335F5854A35803A00B83492733B"/>
    <w:rsid w:val="003E3757"/>
    <w:rPr>
      <w:lang w:eastAsia="en-US"/>
    </w:rPr>
  </w:style>
  <w:style w:type="paragraph" w:customStyle="1" w:styleId="FD6D8206FEAC4E6482660C09032C651F">
    <w:name w:val="FD6D8206FEAC4E6482660C09032C651F"/>
    <w:rsid w:val="003E3757"/>
    <w:rPr>
      <w:lang w:eastAsia="en-US"/>
    </w:rPr>
  </w:style>
  <w:style w:type="paragraph" w:customStyle="1" w:styleId="EFCB48EDA939458D9E1F29EA224AA2D1">
    <w:name w:val="EFCB48EDA939458D9E1F29EA224AA2D1"/>
    <w:rsid w:val="003E3757"/>
    <w:rPr>
      <w:lang w:eastAsia="en-US"/>
    </w:rPr>
  </w:style>
  <w:style w:type="paragraph" w:customStyle="1" w:styleId="3A7DDAC3E1EA47ABBF97C0FDC5524151">
    <w:name w:val="3A7DDAC3E1EA47ABBF97C0FDC5524151"/>
    <w:rsid w:val="003E3757"/>
    <w:rPr>
      <w:lang w:eastAsia="en-US"/>
    </w:rPr>
  </w:style>
  <w:style w:type="paragraph" w:customStyle="1" w:styleId="6375D2E03BB14E119ACE63B39A935C1F">
    <w:name w:val="6375D2E03BB14E119ACE63B39A935C1F"/>
    <w:rsid w:val="003E3757"/>
    <w:rPr>
      <w:lang w:eastAsia="en-US"/>
    </w:rPr>
  </w:style>
  <w:style w:type="paragraph" w:customStyle="1" w:styleId="0162380AE0B844FD9662D08FC2494B8B">
    <w:name w:val="0162380AE0B844FD9662D08FC2494B8B"/>
    <w:rsid w:val="003E3757"/>
    <w:rPr>
      <w:lang w:eastAsia="en-US"/>
    </w:rPr>
  </w:style>
  <w:style w:type="paragraph" w:customStyle="1" w:styleId="C30B5B6653444672ADE019F21FBC8790">
    <w:name w:val="C30B5B6653444672ADE019F21FBC8790"/>
    <w:rsid w:val="003E3757"/>
    <w:rPr>
      <w:lang w:eastAsia="en-US"/>
    </w:rPr>
  </w:style>
  <w:style w:type="paragraph" w:customStyle="1" w:styleId="4F1F8FCA1CA648938F1F4D1613EFB0E7">
    <w:name w:val="4F1F8FCA1CA648938F1F4D1613EFB0E7"/>
    <w:rsid w:val="003E3757"/>
    <w:rPr>
      <w:lang w:eastAsia="en-US"/>
    </w:rPr>
  </w:style>
  <w:style w:type="paragraph" w:customStyle="1" w:styleId="619FF553D7DC4E4CB41887748A03ED8C">
    <w:name w:val="619FF553D7DC4E4CB41887748A03ED8C"/>
    <w:rsid w:val="003E3757"/>
    <w:rPr>
      <w:lang w:eastAsia="en-US"/>
    </w:rPr>
  </w:style>
  <w:style w:type="paragraph" w:customStyle="1" w:styleId="3453FC1A79C943929EB8293371A94B14">
    <w:name w:val="3453FC1A79C943929EB8293371A94B14"/>
    <w:rsid w:val="003E3757"/>
    <w:rPr>
      <w:lang w:eastAsia="en-US"/>
    </w:rPr>
  </w:style>
  <w:style w:type="paragraph" w:customStyle="1" w:styleId="9AA611AEB2534C949762EA5E142ADCD1">
    <w:name w:val="9AA611AEB2534C949762EA5E142ADCD1"/>
    <w:rsid w:val="003E3757"/>
    <w:rPr>
      <w:lang w:eastAsia="en-US"/>
    </w:rPr>
  </w:style>
  <w:style w:type="paragraph" w:customStyle="1" w:styleId="DFA1FAF4C96942138E3EA462AD8B86B4">
    <w:name w:val="DFA1FAF4C96942138E3EA462AD8B86B4"/>
    <w:rsid w:val="003E3757"/>
    <w:rPr>
      <w:lang w:eastAsia="en-US"/>
    </w:rPr>
  </w:style>
  <w:style w:type="paragraph" w:customStyle="1" w:styleId="8D63DDD9A79F4A2E9A58D041182EEECD">
    <w:name w:val="8D63DDD9A79F4A2E9A58D041182EEECD"/>
    <w:rsid w:val="003E3757"/>
    <w:rPr>
      <w:lang w:eastAsia="en-US"/>
    </w:rPr>
  </w:style>
  <w:style w:type="paragraph" w:customStyle="1" w:styleId="2A4DACB0E532478581861EC6F291A5D7">
    <w:name w:val="2A4DACB0E532478581861EC6F291A5D7"/>
    <w:rsid w:val="003E3757"/>
    <w:rPr>
      <w:lang w:eastAsia="en-US"/>
    </w:rPr>
  </w:style>
  <w:style w:type="paragraph" w:customStyle="1" w:styleId="DB3A8A49EC2244EEBE447AAD03530AF9">
    <w:name w:val="DB3A8A49EC2244EEBE447AAD03530AF9"/>
    <w:rsid w:val="003E3757"/>
    <w:rPr>
      <w:lang w:eastAsia="en-US"/>
    </w:rPr>
  </w:style>
  <w:style w:type="paragraph" w:customStyle="1" w:styleId="DD17A97C04674568AEFD23BD9DADC0E3">
    <w:name w:val="DD17A97C04674568AEFD23BD9DADC0E3"/>
    <w:rsid w:val="003E3757"/>
    <w:rPr>
      <w:lang w:eastAsia="en-US"/>
    </w:rPr>
  </w:style>
  <w:style w:type="paragraph" w:customStyle="1" w:styleId="63DAB183A56B4E58BF091A8A646718A3">
    <w:name w:val="63DAB183A56B4E58BF091A8A646718A3"/>
    <w:rsid w:val="003E3757"/>
    <w:rPr>
      <w:lang w:eastAsia="en-US"/>
    </w:rPr>
  </w:style>
  <w:style w:type="paragraph" w:customStyle="1" w:styleId="360C7FD5C9094F6BB312F613C9E5134A">
    <w:name w:val="360C7FD5C9094F6BB312F613C9E5134A"/>
    <w:rsid w:val="003E3757"/>
    <w:rPr>
      <w:lang w:eastAsia="en-US"/>
    </w:rPr>
  </w:style>
  <w:style w:type="paragraph" w:customStyle="1" w:styleId="4AFFE34D115F4B958E08792B13DD5AEC">
    <w:name w:val="4AFFE34D115F4B958E08792B13DD5AEC"/>
    <w:rsid w:val="003E3757"/>
    <w:rPr>
      <w:lang w:eastAsia="en-US"/>
    </w:rPr>
  </w:style>
  <w:style w:type="paragraph" w:customStyle="1" w:styleId="52C66876E3D04CD2AB13E8854755DAC1">
    <w:name w:val="52C66876E3D04CD2AB13E8854755DAC1"/>
    <w:rsid w:val="003E3757"/>
    <w:rPr>
      <w:lang w:eastAsia="en-US"/>
    </w:rPr>
  </w:style>
  <w:style w:type="paragraph" w:customStyle="1" w:styleId="27CFC0B827BA48FC899AEADA08ADEB96">
    <w:name w:val="27CFC0B827BA48FC899AEADA08ADEB96"/>
    <w:rsid w:val="003E3757"/>
    <w:rPr>
      <w:lang w:eastAsia="en-US"/>
    </w:rPr>
  </w:style>
  <w:style w:type="paragraph" w:customStyle="1" w:styleId="E2F33FAA543B4B2B946151A3AA61067A">
    <w:name w:val="E2F33FAA543B4B2B946151A3AA61067A"/>
    <w:rsid w:val="003E3757"/>
    <w:rPr>
      <w:lang w:eastAsia="en-US"/>
    </w:rPr>
  </w:style>
  <w:style w:type="paragraph" w:customStyle="1" w:styleId="B83B1DB948E34C538D1C0FE920AD6F8A">
    <w:name w:val="B83B1DB948E34C538D1C0FE920AD6F8A"/>
    <w:rsid w:val="003E3757"/>
    <w:rPr>
      <w:lang w:eastAsia="en-US"/>
    </w:rPr>
  </w:style>
  <w:style w:type="paragraph" w:customStyle="1" w:styleId="07782924B77D4DFBA735CF55B079A719">
    <w:name w:val="07782924B77D4DFBA735CF55B079A719"/>
    <w:rsid w:val="003E3757"/>
    <w:rPr>
      <w:lang w:eastAsia="en-US"/>
    </w:rPr>
  </w:style>
  <w:style w:type="paragraph" w:customStyle="1" w:styleId="737B5B9BA371462C9A0AAC99D737CC3C">
    <w:name w:val="737B5B9BA371462C9A0AAC99D737CC3C"/>
    <w:rsid w:val="003E3757"/>
    <w:rPr>
      <w:lang w:eastAsia="en-US"/>
    </w:rPr>
  </w:style>
  <w:style w:type="paragraph" w:customStyle="1" w:styleId="0DA4EA34947D4DEC958CA621E52AD999">
    <w:name w:val="0DA4EA34947D4DEC958CA621E52AD999"/>
    <w:rsid w:val="003E3757"/>
    <w:rPr>
      <w:lang w:eastAsia="en-US"/>
    </w:rPr>
  </w:style>
  <w:style w:type="paragraph" w:customStyle="1" w:styleId="0EECF56A1BED47C68CD25549D599DEB4">
    <w:name w:val="0EECF56A1BED47C68CD25549D599DEB4"/>
    <w:rsid w:val="003338A0"/>
  </w:style>
  <w:style w:type="paragraph" w:customStyle="1" w:styleId="F023CC373CF14C78835CE40511B6E541">
    <w:name w:val="F023CC373CF14C78835CE40511B6E541"/>
    <w:rsid w:val="003338A0"/>
  </w:style>
  <w:style w:type="paragraph" w:customStyle="1" w:styleId="19B2414579D2454EA5BBC525800B9FCB">
    <w:name w:val="19B2414579D2454EA5BBC525800B9FCB"/>
    <w:rsid w:val="003338A0"/>
  </w:style>
  <w:style w:type="paragraph" w:customStyle="1" w:styleId="855EAE6B3D9D403C96C8A7C93048513A">
    <w:name w:val="855EAE6B3D9D403C96C8A7C93048513A"/>
    <w:rsid w:val="003338A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gmtgdoc" ma:contentTypeID="0x01010072A901B997EC694AA911983CD90730E7007F0A6DBBFCF81C42B058037CF5C154B4" ma:contentTypeVersion="0" ma:contentTypeDescription="" ma:contentTypeScope="" ma:versionID="b38c0ae08faba23d7c6abeffb8399391">
  <xsd:schema xmlns:xsd="http://www.w3.org/2001/XMLSchema" xmlns:xs="http://www.w3.org/2001/XMLSchema" xmlns:p="http://schemas.microsoft.com/office/2006/metadata/properties" xmlns:ns2="3f6fad35-1f81-480e-a4e5-6e5474dcfb96" xmlns:ns4="http://schemas.microsoft.com/sharepoint.v3" targetNamespace="http://schemas.microsoft.com/office/2006/metadata/properties" ma:root="true" ma:fieldsID="5d3a130ecb8803d657ebbd11a257378a" ns2:_="" ns4:_="">
    <xsd:import namespace="3f6fad35-1f81-480e-a4e5-6e5474dcfb96"/>
    <xsd:import namespace="http://schemas.microsoft.com/sharepoint.v3"/>
    <xsd:element name="properties">
      <xsd:complexType>
        <xsd:sequence>
          <xsd:element name="documentManagement">
            <xsd:complexType>
              <xsd:all>
                <xsd:element ref="ns2:ShortName" minOccurs="0"/>
                <xsd:element ref="ns2:DocType" minOccurs="0"/>
                <xsd:element ref="ns2:Purpose1" minOccurs="0"/>
                <xsd:element ref="ns2:SourceRGM" minOccurs="0"/>
                <xsd:element ref="ns2:Abstract" minOccurs="0"/>
                <xsd:element ref="ns2:Observations" minOccurs="0"/>
                <xsd:element ref="ns2:DocStatus" minOccurs="0"/>
                <xsd:element ref="ns2:IsReservedDoc" minOccurs="0"/>
                <xsd:element ref="ns2:IsRevision" minOccurs="0"/>
                <xsd:element ref="ns2:IsAttachment" minOccurs="0"/>
                <xsd:element ref="ns2:IsTooLateSubmitted" minOccurs="0"/>
                <xsd:element ref="ns2:DocTypeText" minOccurs="0"/>
                <xsd:element ref="ns4:CategoryDescription" minOccurs="0"/>
                <xsd:element ref="ns2:Place" minOccurs="0"/>
                <xsd:element ref="ns2:When" minOccurs="0"/>
                <xsd:element ref="ns2:SgText" minOccurs="0"/>
                <xsd:element ref="ns2:QuestionText" minOccurs="0"/>
                <xsd:element ref="ns2:Meeting" minOccurs="0"/>
                <xsd:element ref="ns2:StudyGroup" minOccurs="0"/>
                <xsd:element ref="ns2:DocumentSource" minOccurs="0"/>
                <xsd:element ref="ns2:IsUpdated" minOccurs="0"/>
                <xsd:element ref="ns2:DocStatusTex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6fad35-1f81-480e-a4e5-6e5474dcfb96" elementFormDefault="qualified">
    <xsd:import namespace="http://schemas.microsoft.com/office/2006/documentManagement/types"/>
    <xsd:import namespace="http://schemas.microsoft.com/office/infopath/2007/PartnerControls"/>
    <xsd:element name="ShortName" ma:index="2" nillable="true" ma:displayName="ShortName" ma:internalName="ShortName">
      <xsd:simpleType>
        <xsd:restriction base="dms:Text">
          <xsd:maxLength value="255"/>
        </xsd:restriction>
      </xsd:simpleType>
    </xsd:element>
    <xsd:element name="DocType" ma:index="3" nillable="true" ma:displayName="DocType" ma:format="Dropdown" ma:internalName="DocType">
      <xsd:simpleType>
        <xsd:restriction base="dms:Choice">
          <xsd:enumeration value="C"/>
          <xsd:enumeration value="TD"/>
          <xsd:enumeration value="DOC"/>
        </xsd:restriction>
      </xsd:simpleType>
    </xsd:element>
    <xsd:element name="Purpose1" ma:index="5" nillable="true" ma:displayName="Purpose" ma:default="Other" ma:format="Dropdown" ma:internalName="Purpose1">
      <xsd:simpleType>
        <xsd:restriction base="dms:Choice">
          <xsd:enumeration value="Admin"/>
          <xsd:enumeration value="Discussion"/>
          <xsd:enumeration value="Information"/>
          <xsd:enumeration value="Proposal"/>
          <xsd:enumeration value="Other"/>
        </xsd:restriction>
      </xsd:simpleType>
    </xsd:element>
    <xsd:element name="SourceRGM" ma:index="7" nillable="true" ma:displayName="SourceRGM" ma:description="Source of the TD/Doc" ma:internalName="SourceRGM">
      <xsd:simpleType>
        <xsd:restriction base="dms:Text">
          <xsd:maxLength value="255"/>
        </xsd:restriction>
      </xsd:simpleType>
    </xsd:element>
    <xsd:element name="Abstract" ma:index="8" nillable="true" ma:displayName="Abstract" ma:internalName="Abstract">
      <xsd:simpleType>
        <xsd:restriction base="dms:Note"/>
      </xsd:simpleType>
    </xsd:element>
    <xsd:element name="Observations" ma:index="10" nillable="true" ma:displayName="Observations" ma:description="Other remarks on the document" ma:internalName="Observations">
      <xsd:simpleType>
        <xsd:restriction base="dms:Text">
          <xsd:maxLength value="255"/>
        </xsd:restriction>
      </xsd:simpleType>
    </xsd:element>
    <xsd:element name="DocStatus" ma:index="11" nillable="true" ma:displayName="DocStatus" ma:default="pending" ma:format="Dropdown" ma:internalName="DocStatus">
      <xsd:simpleType>
        <xsd:restriction base="dms:Choice">
          <xsd:enumeration value="pending"/>
          <xsd:enumeration value="accepted"/>
          <xsd:enumeration value="rejected/withdrawn"/>
          <xsd:enumeration value="accepted (late)"/>
        </xsd:restriction>
      </xsd:simpleType>
    </xsd:element>
    <xsd:element name="IsReservedDoc" ma:index="12" nillable="true" ma:displayName="IsReservedDoc" ma:default="0" ma:internalName="IsReservedDoc">
      <xsd:simpleType>
        <xsd:restriction base="dms:Boolean"/>
      </xsd:simpleType>
    </xsd:element>
    <xsd:element name="IsRevision" ma:index="13" nillable="true" ma:displayName="IsRevision" ma:default="0" ma:description="Yes if document is a revision" ma:internalName="IsRevision">
      <xsd:simpleType>
        <xsd:restriction base="dms:Boolean"/>
      </xsd:simpleType>
    </xsd:element>
    <xsd:element name="IsAttachment" ma:index="14" nillable="true" ma:displayName="IsAttachment" ma:default="0" ma:internalName="IsAttachment">
      <xsd:simpleType>
        <xsd:restriction base="dms:Boolean"/>
      </xsd:simpleType>
    </xsd:element>
    <xsd:element name="IsTooLateSubmitted" ma:index="15" nillable="true" ma:displayName="IsTooLateSubmitted" ma:default="0" ma:description="Check if the document is submitted after the deadline" ma:internalName="IsTooLateSubmitted">
      <xsd:simpleType>
        <xsd:restriction base="dms:Boolean"/>
      </xsd:simpleType>
    </xsd:element>
    <xsd:element name="DocTypeText" ma:index="16" nillable="true" ma:displayName="DocTypeText" ma:internalName="DocTypeText">
      <xsd:simpleType>
        <xsd:restriction base="dms:Text">
          <xsd:maxLength value="25"/>
        </xsd:restriction>
      </xsd:simpleType>
    </xsd:element>
    <xsd:element name="Place" ma:index="18" nillable="true" ma:displayName="Place" ma:internalName="Place">
      <xsd:simpleType>
        <xsd:restriction base="dms:Text">
          <xsd:maxLength value="255"/>
        </xsd:restriction>
      </xsd:simpleType>
    </xsd:element>
    <xsd:element name="When" ma:index="19" nillable="true" ma:displayName="When" ma:internalName="When">
      <xsd:simpleType>
        <xsd:restriction base="dms:Text">
          <xsd:maxLength value="255"/>
        </xsd:restriction>
      </xsd:simpleType>
    </xsd:element>
    <xsd:element name="SgText" ma:index="20" nillable="true" ma:displayName="SgText" ma:internalName="SgText">
      <xsd:simpleType>
        <xsd:restriction base="dms:Text">
          <xsd:maxLength value="255"/>
        </xsd:restriction>
      </xsd:simpleType>
    </xsd:element>
    <xsd:element name="QuestionText" ma:index="21" nillable="true" ma:displayName="QuestionText" ma:internalName="QuestionText">
      <xsd:simpleType>
        <xsd:restriction base="dms:Text">
          <xsd:maxLength value="255"/>
        </xsd:restriction>
      </xsd:simpleType>
    </xsd:element>
    <xsd:element name="Meeting" ma:index="22" nillable="true" ma:displayName="Meeting" ma:internalName="Meeting" ma:readOnly="false" ma:showField="Title">
      <xsd:simpleType>
        <xsd:restriction base="dms:Lookup"/>
      </xsd:simpleType>
    </xsd:element>
    <xsd:element name="StudyGroup" ma:index="23" nillable="true" ma:displayName="StudyGroup" ma:internalName="StudyGroup" ma:readOnly="false" ma:showField="Title">
      <xsd:simpleType>
        <xsd:restriction base="dms:Lookup"/>
      </xsd:simpleType>
    </xsd:element>
    <xsd:element name="DocumentSource" ma:index="24" nillable="true" ma:displayName="DocumentSource" ma:internalName="DocumentSource">
      <xsd:simpleType>
        <xsd:restriction base="dms:Text">
          <xsd:maxLength value="255"/>
        </xsd:restriction>
      </xsd:simpleType>
    </xsd:element>
    <xsd:element name="IsUpdated" ma:index="25" nillable="true" ma:displayName="IsUpdated" ma:default="0" ma:internalName="IsUpdated">
      <xsd:simpleType>
        <xsd:restriction base="dms:Boolean"/>
      </xsd:simpleType>
    </xsd:element>
    <xsd:element name="DocStatusText" ma:index="36" nillable="true" ma:displayName="DocStatusText" ma:internalName="DocStatusTex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17" nillable="true" ma:displayName="Description" ma:internalName="CategoryDescrip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9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This value indicates the number of saves or revisions. The application is responsible for updating this value after each revision.
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hen xmlns="3f6fad35-1f81-480e-a4e5-6e5474dcfb96" xsi:nil="true"/>
    <Meeting xmlns="3f6fad35-1f81-480e-a4e5-6e5474dcfb96" xsi:nil="true"/>
    <IsReservedDoc xmlns="3f6fad35-1f81-480e-a4e5-6e5474dcfb96">false</IsReservedDoc>
    <SgText xmlns="3f6fad35-1f81-480e-a4e5-6e5474dcfb96">TSAG</SgText>
    <IsRevision xmlns="3f6fad35-1f81-480e-a4e5-6e5474dcfb96">false</IsRevision>
    <Purpose1 xmlns="3f6fad35-1f81-480e-a4e5-6e5474dcfb96">Information</Purpose1>
    <Abstract xmlns="3f6fad35-1f81-480e-a4e5-6e5474dcfb96" xsi:nil="true"/>
    <SourceRGM xmlns="3f6fad35-1f81-480e-a4e5-6e5474dcfb96" xsi:nil="true"/>
    <DocStatus xmlns="3f6fad35-1f81-480e-a4e5-6e5474dcfb96">pending</DocStatus>
    <IsAttachment xmlns="3f6fad35-1f81-480e-a4e5-6e5474dcfb96">false</IsAttachment>
    <StudyGroup xmlns="3f6fad35-1f81-480e-a4e5-6e5474dcfb96" xsi:nil="true"/>
    <DocType xmlns="3f6fad35-1f81-480e-a4e5-6e5474dcfb96">TD</DocType>
    <QuestionText xmlns="3f6fad35-1f81-480e-a4e5-6e5474dcfb96">N/A</QuestionText>
    <DocTypeText xmlns="3f6fad35-1f81-480e-a4e5-6e5474dcfb96">CONTRIBUTION</DocTypeText>
    <CategoryDescription xmlns="http://schemas.microsoft.com/sharepoint.v3" xsi:nil="true"/>
    <ShortName xmlns="3f6fad35-1f81-480e-a4e5-6e5474dcfb96">TSAG-C.n</ShortName>
    <Place xmlns="3f6fad35-1f81-480e-a4e5-6e5474dcfb96" xsi:nil="true"/>
    <IsTooLateSubmitted xmlns="3f6fad35-1f81-480e-a4e5-6e5474dcfb96">false</IsTooLateSubmitted>
    <Observations xmlns="3f6fad35-1f81-480e-a4e5-6e5474dcfb96" xsi:nil="true"/>
    <DocumentSource xmlns="3f6fad35-1f81-480e-a4e5-6e5474dcfb96">ITU-T Study Group 13 Chairman</DocumentSource>
    <IsUpdated xmlns="3f6fad35-1f81-480e-a4e5-6e5474dcfb96">false</IsUpdated>
    <DocStatusText xmlns="3f6fad35-1f81-480e-a4e5-6e5474dcfb96" xsi:nil="true"/>
  </documentManagement>
</p:properties>
</file>

<file path=customXml/itemProps1.xml><?xml version="1.0" encoding="utf-8"?>
<ds:datastoreItem xmlns:ds="http://schemas.openxmlformats.org/officeDocument/2006/customXml" ds:itemID="{33751D69-C054-4D4D-81C3-C6AE3340C6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D33395-2A06-47C4-8E8C-930225F12A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6fad35-1f81-480e-a4e5-6e5474dcfb96"/>
    <ds:schemaRef ds:uri="http://schemas.microsoft.com/sharepoint.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23CC-DEB2-463D-9A27-DF0B8D2CAEC3}">
  <ds:schemaRefs>
    <ds:schemaRef ds:uri="http://schemas.microsoft.com/office/2006/metadata/properties"/>
    <ds:schemaRef ds:uri="3f6fad35-1f81-480e-a4e5-6e5474dcfb96"/>
    <ds:schemaRef ds:uri="http://purl.org/dc/terms/"/>
    <ds:schemaRef ds:uri="http://schemas.microsoft.com/sharepoint.v3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mtgdoc_template_160106.dotx</Template>
  <TotalTime>4</TotalTime>
  <Pages>2</Pages>
  <Words>795</Words>
  <Characters>4537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Lead Study Group Report SG13</vt:lpstr>
      <vt:lpstr/>
    </vt:vector>
  </TitlesOfParts>
  <Manager>ITU-T</Manager>
  <Company>International Telecommunication Union (ITU)</Company>
  <LinksUpToDate>false</LinksUpToDate>
  <CharactersWithSpaces>5322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Lead Study Group Report SG13</dc:title>
  <dc:subject/>
  <dc:creator>ITU-T Study Group 13 Chairman</dc:creator>
  <cp:keywords/>
  <dc:description>TD 052  For: Geneva, 1-4 May 2017_x000d_Document date: _x000d_Saved by ITU51011605 at 14:44:03 on 11/04/2017</dc:description>
  <cp:lastModifiedBy>Al-Mnini, Lara</cp:lastModifiedBy>
  <cp:revision>5</cp:revision>
  <cp:lastPrinted>2017-02-22T09:55:00Z</cp:lastPrinted>
  <dcterms:created xsi:type="dcterms:W3CDTF">2017-04-11T14:00:00Z</dcterms:created>
  <dcterms:modified xsi:type="dcterms:W3CDTF">2017-04-11T14:03:00Z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0x01010072A901B997EC694AA911983CD90730E7007F0A6DBBFCF81C42B058037CF5C154B4</vt:lpwstr>
  </property>
  <property fmtid="{D5CDD505-2E9C-101B-9397-08002B2CF9AE}" pid="3" name="SourceC">
    <vt:lpwstr/>
  </property>
  <property fmtid="{D5CDD505-2E9C-101B-9397-08002B2CF9AE}" pid="4" name="Order">
    <vt:r8>500</vt:r8>
  </property>
  <property fmtid="{D5CDD505-2E9C-101B-9397-08002B2CF9AE}" pid="5" name="FileDirRef">
    <vt:lpwstr>mtgctd/My MTG Template doc</vt:lpwstr>
  </property>
  <property fmtid="{D5CDD505-2E9C-101B-9397-08002B2CF9AE}" pid="6" name="FileLeafRef">
    <vt:lpwstr>mtgdoc_template.docx</vt:lpwstr>
  </property>
  <property fmtid="{D5CDD505-2E9C-101B-9397-08002B2CF9AE}" pid="7" name="FSObjType">
    <vt:lpwstr>0</vt:lpwstr>
  </property>
  <property fmtid="{D5CDD505-2E9C-101B-9397-08002B2CF9AE}" pid="8" name="Question">
    <vt:lpwstr/>
  </property>
  <property fmtid="{D5CDD505-2E9C-101B-9397-08002B2CF9AE}" pid="9" name="Questions">
    <vt:lpwstr/>
  </property>
  <property fmtid="{D5CDD505-2E9C-101B-9397-08002B2CF9AE}" pid="10" name="Docnum">
    <vt:lpwstr>TD 052</vt:lpwstr>
  </property>
  <property fmtid="{D5CDD505-2E9C-101B-9397-08002B2CF9AE}" pid="11" name="Docdate">
    <vt:lpwstr/>
  </property>
  <property fmtid="{D5CDD505-2E9C-101B-9397-08002B2CF9AE}" pid="12" name="Docorlang">
    <vt:lpwstr/>
  </property>
  <property fmtid="{D5CDD505-2E9C-101B-9397-08002B2CF9AE}" pid="13" name="Docbluepink">
    <vt:lpwstr>N/A</vt:lpwstr>
  </property>
  <property fmtid="{D5CDD505-2E9C-101B-9397-08002B2CF9AE}" pid="14" name="Docdest">
    <vt:lpwstr>Geneva, 1-4 May 2017</vt:lpwstr>
  </property>
  <property fmtid="{D5CDD505-2E9C-101B-9397-08002B2CF9AE}" pid="15" name="Docauthor">
    <vt:lpwstr>ITU-T Study Group 13 Chairman</vt:lpwstr>
  </property>
</Properties>
</file>