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3A0ECA" w:rsidRPr="003A0ECA" w14:paraId="3FACA933" w14:textId="77777777" w:rsidTr="002F394C">
        <w:trPr>
          <w:cantSplit/>
          <w:trHeight w:val="20"/>
        </w:trPr>
        <w:tc>
          <w:tcPr>
            <w:tcW w:w="6620" w:type="dxa"/>
          </w:tcPr>
          <w:p w14:paraId="31CCC06B" w14:textId="77777777" w:rsidR="003A0ECA" w:rsidRPr="003A0ECA" w:rsidRDefault="003A0ECA" w:rsidP="00F27DBC">
            <w:pPr>
              <w:tabs>
                <w:tab w:val="clear" w:pos="567"/>
                <w:tab w:val="clear" w:pos="1134"/>
                <w:tab w:val="clear" w:pos="1701"/>
                <w:tab w:val="clear" w:pos="2268"/>
                <w:tab w:val="clear" w:pos="2835"/>
                <w:tab w:val="left" w:pos="794"/>
              </w:tabs>
              <w:overflowPunct/>
              <w:autoSpaceDE/>
              <w:autoSpaceDN/>
              <w:adjustRightInd/>
              <w:spacing w:before="240"/>
              <w:jc w:val="left"/>
              <w:textAlignment w:val="auto"/>
              <w:rPr>
                <w:b/>
                <w:bCs/>
                <w:rtl/>
                <w:lang w:val="en-US" w:eastAsia="zh-CN"/>
              </w:rPr>
            </w:pPr>
            <w:r w:rsidRPr="003A0ECA">
              <w:rPr>
                <w:rFonts w:hint="cs"/>
                <w:b/>
                <w:bCs/>
                <w:w w:val="110"/>
                <w:sz w:val="30"/>
                <w:szCs w:val="30"/>
                <w:rtl/>
                <w:lang w:val="en-US" w:eastAsia="zh-CN"/>
              </w:rPr>
              <w:t xml:space="preserve">مؤتمر المندوبين المفوضين </w:t>
            </w:r>
            <w:r w:rsidRPr="003A0ECA">
              <w:rPr>
                <w:b/>
                <w:bCs/>
                <w:w w:val="110"/>
                <w:sz w:val="30"/>
                <w:lang w:val="en-US" w:eastAsia="zh-CN"/>
              </w:rPr>
              <w:t>(PP-22)</w:t>
            </w:r>
            <w:r w:rsidRPr="003A0ECA">
              <w:rPr>
                <w:b/>
                <w:bCs/>
                <w:w w:val="110"/>
                <w:sz w:val="30"/>
                <w:szCs w:val="30"/>
                <w:rtl/>
                <w:lang w:val="en-US" w:eastAsia="zh-CN" w:bidi="ar-SY"/>
              </w:rPr>
              <w:br/>
            </w:r>
            <w:r w:rsidRPr="003A0ECA">
              <w:rPr>
                <w:rFonts w:hint="cs"/>
                <w:b/>
                <w:bCs/>
                <w:sz w:val="24"/>
                <w:szCs w:val="24"/>
                <w:rtl/>
                <w:lang w:val="en-US" w:eastAsia="zh-CN"/>
              </w:rPr>
              <w:t xml:space="preserve">بوخارست، </w:t>
            </w:r>
            <w:r w:rsidRPr="003A0ECA">
              <w:rPr>
                <w:b/>
                <w:bCs/>
                <w:sz w:val="24"/>
                <w:szCs w:val="24"/>
                <w:lang w:val="en-US" w:eastAsia="zh-CN"/>
              </w:rPr>
              <w:t>26</w:t>
            </w:r>
            <w:r w:rsidRPr="003A0ECA">
              <w:rPr>
                <w:rFonts w:hint="cs"/>
                <w:b/>
                <w:bCs/>
                <w:sz w:val="24"/>
                <w:szCs w:val="24"/>
                <w:rtl/>
                <w:lang w:val="en-US" w:eastAsia="zh-CN"/>
              </w:rPr>
              <w:t xml:space="preserve"> سبتمبر - </w:t>
            </w:r>
            <w:r w:rsidRPr="003A0ECA">
              <w:rPr>
                <w:b/>
                <w:bCs/>
                <w:sz w:val="24"/>
                <w:szCs w:val="24"/>
                <w:lang w:val="en-US" w:eastAsia="zh-CN"/>
              </w:rPr>
              <w:t>14</w:t>
            </w:r>
            <w:r w:rsidRPr="003A0ECA">
              <w:rPr>
                <w:rFonts w:hint="cs"/>
                <w:b/>
                <w:bCs/>
                <w:sz w:val="24"/>
                <w:szCs w:val="24"/>
                <w:rtl/>
                <w:lang w:val="en-US" w:eastAsia="zh-CN"/>
              </w:rPr>
              <w:t xml:space="preserve"> أكتوبر </w:t>
            </w:r>
            <w:r w:rsidRPr="003A0ECA">
              <w:rPr>
                <w:b/>
                <w:bCs/>
                <w:sz w:val="24"/>
                <w:szCs w:val="24"/>
                <w:lang w:val="en-US" w:eastAsia="zh-CN"/>
              </w:rPr>
              <w:t>2022</w:t>
            </w:r>
          </w:p>
        </w:tc>
        <w:tc>
          <w:tcPr>
            <w:tcW w:w="3052" w:type="dxa"/>
          </w:tcPr>
          <w:p w14:paraId="16FE9527"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240" w:lineRule="auto"/>
              <w:jc w:val="left"/>
              <w:textAlignment w:val="auto"/>
              <w:rPr>
                <w:rtl/>
                <w:lang w:val="en-US" w:eastAsia="zh-CN"/>
              </w:rPr>
            </w:pPr>
            <w:bookmarkStart w:id="0" w:name="ditulogo"/>
            <w:bookmarkEnd w:id="0"/>
            <w:r w:rsidRPr="003A0ECA">
              <w:rPr>
                <w:noProof/>
                <w:lang w:val="en-US" w:eastAsia="zh-CN" w:bidi="ar-SA"/>
              </w:rPr>
              <w:drawing>
                <wp:inline distT="0" distB="0" distL="0" distR="0" wp14:anchorId="5EF5D6DF" wp14:editId="1841212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3A0ECA" w:rsidRPr="003A0ECA" w14:paraId="6BB6197E" w14:textId="77777777" w:rsidTr="002F394C">
        <w:trPr>
          <w:cantSplit/>
          <w:trHeight w:val="20"/>
        </w:trPr>
        <w:tc>
          <w:tcPr>
            <w:tcW w:w="6620" w:type="dxa"/>
            <w:tcBorders>
              <w:bottom w:val="single" w:sz="12" w:space="0" w:color="auto"/>
            </w:tcBorders>
          </w:tcPr>
          <w:p w14:paraId="5DE3CD90"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rtl/>
                <w:lang w:val="en-US" w:eastAsia="zh-CN"/>
              </w:rPr>
            </w:pPr>
          </w:p>
        </w:tc>
        <w:tc>
          <w:tcPr>
            <w:tcW w:w="3052" w:type="dxa"/>
            <w:tcBorders>
              <w:bottom w:val="single" w:sz="12" w:space="0" w:color="auto"/>
            </w:tcBorders>
          </w:tcPr>
          <w:p w14:paraId="0751E475"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0" w:line="120" w:lineRule="auto"/>
              <w:textAlignment w:val="auto"/>
              <w:rPr>
                <w:lang w:val="en-US" w:eastAsia="zh-CN"/>
              </w:rPr>
            </w:pPr>
          </w:p>
        </w:tc>
      </w:tr>
      <w:tr w:rsidR="003A0ECA" w:rsidRPr="003A0ECA" w14:paraId="3FF74D20" w14:textId="77777777" w:rsidTr="002F394C">
        <w:trPr>
          <w:cantSplit/>
          <w:trHeight w:val="20"/>
        </w:trPr>
        <w:tc>
          <w:tcPr>
            <w:tcW w:w="6620" w:type="dxa"/>
            <w:tcBorders>
              <w:top w:val="single" w:sz="12" w:space="0" w:color="auto"/>
            </w:tcBorders>
          </w:tcPr>
          <w:p w14:paraId="43FCF16E"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60" w:after="60" w:line="260" w:lineRule="exact"/>
              <w:textAlignment w:val="auto"/>
              <w:rPr>
                <w:b/>
                <w:bCs/>
                <w:rtl/>
                <w:lang w:val="en-US" w:eastAsia="zh-CN"/>
              </w:rPr>
            </w:pPr>
          </w:p>
        </w:tc>
        <w:tc>
          <w:tcPr>
            <w:tcW w:w="3052" w:type="dxa"/>
            <w:tcBorders>
              <w:top w:val="single" w:sz="12" w:space="0" w:color="auto"/>
            </w:tcBorders>
          </w:tcPr>
          <w:p w14:paraId="59C6F023"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60" w:after="60" w:line="260" w:lineRule="exact"/>
              <w:textAlignment w:val="auto"/>
              <w:rPr>
                <w:b/>
                <w:bCs/>
                <w:lang w:val="en-US" w:eastAsia="zh-CN" w:bidi="ar-SY"/>
              </w:rPr>
            </w:pPr>
          </w:p>
        </w:tc>
      </w:tr>
      <w:tr w:rsidR="00F27DBC" w:rsidRPr="003A0ECA" w14:paraId="04E9B2BF" w14:textId="77777777" w:rsidTr="002F394C">
        <w:trPr>
          <w:cantSplit/>
        </w:trPr>
        <w:tc>
          <w:tcPr>
            <w:tcW w:w="6620" w:type="dxa"/>
          </w:tcPr>
          <w:p w14:paraId="0D56995F" w14:textId="77777777" w:rsidR="00F27DBC" w:rsidRPr="002D2E29" w:rsidRDefault="00F27DBC" w:rsidP="00F27DBC">
            <w:pPr>
              <w:pStyle w:val="Committee"/>
              <w:rPr>
                <w:rtl/>
                <w:lang w:eastAsia="zh-CN"/>
              </w:rPr>
            </w:pPr>
            <w:r w:rsidRPr="002D2E29">
              <w:rPr>
                <w:rtl/>
                <w:lang w:eastAsia="zh-CN" w:bidi="ar-SY"/>
              </w:rPr>
              <w:t>الجلسة العامة</w:t>
            </w:r>
          </w:p>
        </w:tc>
        <w:tc>
          <w:tcPr>
            <w:tcW w:w="3052" w:type="dxa"/>
            <w:vAlign w:val="center"/>
          </w:tcPr>
          <w:p w14:paraId="4E4695B2" w14:textId="77777777" w:rsidR="00F27DBC" w:rsidRPr="002D2E29" w:rsidRDefault="00F27DBC" w:rsidP="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lang w:val="en-US" w:eastAsia="zh-CN" w:bidi="ar-SY"/>
              </w:rPr>
            </w:pPr>
            <w:r w:rsidRPr="002D2E29">
              <w:rPr>
                <w:b/>
                <w:bCs/>
                <w:rtl/>
                <w:lang w:eastAsia="zh-CN" w:bidi="ar-SY"/>
              </w:rPr>
              <w:t>الإضافة 33</w:t>
            </w:r>
            <w:r w:rsidRPr="002D2E29">
              <w:rPr>
                <w:b/>
                <w:bCs/>
                <w:rtl/>
                <w:lang w:eastAsia="zh-CN" w:bidi="ar-SY"/>
              </w:rPr>
              <w:br/>
              <w:t xml:space="preserve">للوثيقة </w:t>
            </w:r>
            <w:r w:rsidRPr="002D2E29">
              <w:rPr>
                <w:b/>
                <w:bCs/>
              </w:rPr>
              <w:t>76-A</w:t>
            </w:r>
          </w:p>
        </w:tc>
      </w:tr>
      <w:tr w:rsidR="00F27DBC" w:rsidRPr="003A0ECA" w14:paraId="03A4478A" w14:textId="77777777" w:rsidTr="002F394C">
        <w:trPr>
          <w:cantSplit/>
        </w:trPr>
        <w:tc>
          <w:tcPr>
            <w:tcW w:w="6620" w:type="dxa"/>
          </w:tcPr>
          <w:p w14:paraId="147AFE24" w14:textId="77777777" w:rsidR="00F27DBC" w:rsidRPr="002D2E29"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c>
          <w:tcPr>
            <w:tcW w:w="3052" w:type="dxa"/>
            <w:vAlign w:val="center"/>
          </w:tcPr>
          <w:p w14:paraId="4D7459C2" w14:textId="77777777" w:rsidR="00F27DBC" w:rsidRPr="002D2E29"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rtl/>
                <w:lang w:val="en-US" w:eastAsia="zh-CN"/>
              </w:rPr>
            </w:pPr>
            <w:r w:rsidRPr="002D2E29">
              <w:rPr>
                <w:b/>
                <w:bCs/>
              </w:rPr>
              <w:t>1</w:t>
            </w:r>
            <w:r w:rsidRPr="002D2E29">
              <w:rPr>
                <w:b/>
                <w:bCs/>
                <w:rtl/>
              </w:rPr>
              <w:t xml:space="preserve"> سبتمبر </w:t>
            </w:r>
            <w:r w:rsidRPr="002D2E29">
              <w:rPr>
                <w:b/>
                <w:bCs/>
              </w:rPr>
              <w:t>2022</w:t>
            </w:r>
          </w:p>
        </w:tc>
      </w:tr>
      <w:tr w:rsidR="00F27DBC" w:rsidRPr="003A0ECA" w14:paraId="6EEACB02" w14:textId="77777777" w:rsidTr="002F394C">
        <w:trPr>
          <w:cantSplit/>
        </w:trPr>
        <w:tc>
          <w:tcPr>
            <w:tcW w:w="6620" w:type="dxa"/>
          </w:tcPr>
          <w:p w14:paraId="5059275D" w14:textId="77777777" w:rsidR="00F27DBC" w:rsidRPr="002D2E29"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0747F766" w14:textId="77777777" w:rsidR="00F27DBC" w:rsidRPr="002D2E29" w:rsidRDefault="00F27DBC"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r w:rsidRPr="002D2E29">
              <w:rPr>
                <w:b/>
                <w:bCs/>
                <w:rtl/>
                <w:lang w:eastAsia="zh-CN" w:bidi="ar-SY"/>
              </w:rPr>
              <w:t>الأصل: بالإنكليزية</w:t>
            </w:r>
          </w:p>
        </w:tc>
      </w:tr>
      <w:tr w:rsidR="003A0ECA" w:rsidRPr="003A0ECA" w14:paraId="5EC445B7" w14:textId="77777777" w:rsidTr="002F394C">
        <w:trPr>
          <w:cantSplit/>
        </w:trPr>
        <w:tc>
          <w:tcPr>
            <w:tcW w:w="6620" w:type="dxa"/>
          </w:tcPr>
          <w:p w14:paraId="407B0C74"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rPr>
            </w:pPr>
          </w:p>
        </w:tc>
        <w:tc>
          <w:tcPr>
            <w:tcW w:w="3052" w:type="dxa"/>
            <w:vAlign w:val="center"/>
          </w:tcPr>
          <w:p w14:paraId="4B999A61" w14:textId="77777777" w:rsidR="003A0ECA" w:rsidRPr="003A0ECA" w:rsidRDefault="003A0ECA" w:rsidP="003A0ECA">
            <w:pPr>
              <w:tabs>
                <w:tab w:val="clear" w:pos="567"/>
                <w:tab w:val="clear" w:pos="1134"/>
                <w:tab w:val="clear" w:pos="1701"/>
                <w:tab w:val="clear" w:pos="2268"/>
                <w:tab w:val="clear" w:pos="2835"/>
                <w:tab w:val="left" w:pos="794"/>
              </w:tabs>
              <w:overflowPunct/>
              <w:autoSpaceDE/>
              <w:autoSpaceDN/>
              <w:adjustRightInd/>
              <w:spacing w:before="20" w:after="20" w:line="300" w:lineRule="exact"/>
              <w:textAlignment w:val="auto"/>
              <w:rPr>
                <w:b/>
                <w:bCs/>
                <w:lang w:val="en-US" w:eastAsia="zh-CN" w:bidi="ar-SY"/>
              </w:rPr>
            </w:pPr>
          </w:p>
        </w:tc>
      </w:tr>
      <w:tr w:rsidR="003A0ECA" w:rsidRPr="003A0ECA" w14:paraId="405451FE" w14:textId="77777777" w:rsidTr="002F394C">
        <w:trPr>
          <w:cantSplit/>
        </w:trPr>
        <w:tc>
          <w:tcPr>
            <w:tcW w:w="9672" w:type="dxa"/>
            <w:gridSpan w:val="2"/>
          </w:tcPr>
          <w:p w14:paraId="2AB36C73" w14:textId="709D1C77" w:rsidR="003A0ECA" w:rsidRPr="003A0ECA" w:rsidRDefault="00FB06A7" w:rsidP="003A0ECA">
            <w:pPr>
              <w:pStyle w:val="Source"/>
              <w:rPr>
                <w:lang w:eastAsia="zh-CN"/>
              </w:rPr>
            </w:pPr>
            <w:r>
              <w:rPr>
                <w:rFonts w:hint="cs"/>
                <w:rtl/>
                <w:lang w:eastAsia="zh-CN"/>
              </w:rPr>
              <w:t>الدول الأعضاء في</w:t>
            </w:r>
            <w:r w:rsidR="003A0ECA" w:rsidRPr="003A0ECA">
              <w:rPr>
                <w:rtl/>
                <w:lang w:eastAsia="zh-CN"/>
              </w:rPr>
              <w:t xml:space="preserve"> لجنة البلدان الأمريكية للاتصالات (CITEL)</w:t>
            </w:r>
          </w:p>
        </w:tc>
      </w:tr>
      <w:tr w:rsidR="003A0ECA" w:rsidRPr="003A0ECA" w14:paraId="3A8C5962" w14:textId="77777777" w:rsidTr="002F394C">
        <w:trPr>
          <w:cantSplit/>
        </w:trPr>
        <w:tc>
          <w:tcPr>
            <w:tcW w:w="9672" w:type="dxa"/>
            <w:gridSpan w:val="2"/>
          </w:tcPr>
          <w:p w14:paraId="7DDA4B6C" w14:textId="7B79F519" w:rsidR="003A0ECA" w:rsidRPr="003A0ECA" w:rsidRDefault="00FB06A7" w:rsidP="003A0ECA">
            <w:pPr>
              <w:pStyle w:val="Title1"/>
              <w:rPr>
                <w:lang w:eastAsia="zh-CN" w:bidi="ar-SY"/>
              </w:rPr>
            </w:pPr>
            <w:r>
              <w:rPr>
                <w:rFonts w:hint="cs"/>
                <w:rtl/>
                <w:lang w:eastAsia="zh-CN" w:bidi="ar-SY"/>
              </w:rPr>
              <w:t xml:space="preserve">مقترح البلدان الأمريكية رقم 33 </w:t>
            </w:r>
            <w:r>
              <w:rPr>
                <w:rtl/>
                <w:lang w:eastAsia="zh-CN" w:bidi="ar-SY"/>
              </w:rPr>
              <w:t>–</w:t>
            </w:r>
            <w:r>
              <w:rPr>
                <w:rFonts w:hint="cs"/>
                <w:rtl/>
                <w:lang w:eastAsia="zh-CN" w:bidi="ar-SY"/>
              </w:rPr>
              <w:t xml:space="preserve"> مقترح لتعديل القرار 140 بشأن</w:t>
            </w:r>
          </w:p>
        </w:tc>
      </w:tr>
      <w:tr w:rsidR="003A0ECA" w:rsidRPr="003A0ECA" w14:paraId="05EB7748" w14:textId="77777777" w:rsidTr="002F394C">
        <w:trPr>
          <w:cantSplit/>
        </w:trPr>
        <w:tc>
          <w:tcPr>
            <w:tcW w:w="9672" w:type="dxa"/>
            <w:gridSpan w:val="2"/>
          </w:tcPr>
          <w:p w14:paraId="354DD4DA" w14:textId="50CDB0F0" w:rsidR="003A0ECA" w:rsidRPr="003A0ECA" w:rsidRDefault="002D2E29" w:rsidP="003A0ECA">
            <w:pPr>
              <w:pStyle w:val="Title2"/>
              <w:rPr>
                <w:lang w:val="en-US" w:eastAsia="zh-CN"/>
              </w:rPr>
            </w:pPr>
            <w:r w:rsidRPr="00114E61">
              <w:rPr>
                <w:rtl/>
                <w:lang w:bidi="ar-EG"/>
              </w:rPr>
              <w:t xml:space="preserve">دور </w:t>
            </w:r>
            <w:r w:rsidRPr="00114E61">
              <w:rPr>
                <w:rFonts w:hint="cs"/>
                <w:rtl/>
                <w:lang w:bidi="ar-EG"/>
              </w:rPr>
              <w:t>الاتحاد</w:t>
            </w:r>
            <w:r w:rsidRPr="00114E61">
              <w:rPr>
                <w:rtl/>
                <w:lang w:bidi="ar-EG"/>
              </w:rPr>
              <w:t xml:space="preserve"> في تنفيذ </w:t>
            </w:r>
            <w:r w:rsidRPr="00114E61">
              <w:rPr>
                <w:rFonts w:hint="cs"/>
                <w:rtl/>
                <w:lang w:bidi="ar-EG"/>
              </w:rPr>
              <w:t>نتائج</w:t>
            </w:r>
            <w:r w:rsidRPr="00114E61">
              <w:rPr>
                <w:rtl/>
                <w:lang w:bidi="ar-EG"/>
              </w:rPr>
              <w:t xml:space="preserve"> القمة العالمية لمجتمع المعلومات</w:t>
            </w:r>
            <w:r w:rsidR="00A34647">
              <w:rPr>
                <w:rFonts w:hint="cs"/>
                <w:rtl/>
                <w:lang w:bidi="ar-EG"/>
              </w:rPr>
              <w:t xml:space="preserve"> </w:t>
            </w:r>
            <w:r w:rsidRPr="00114E61">
              <w:rPr>
                <w:rtl/>
                <w:lang w:bidi="ar-EG"/>
              </w:rPr>
              <w:br/>
            </w:r>
            <w:r w:rsidRPr="00114E61">
              <w:rPr>
                <w:rFonts w:hint="cs"/>
                <w:rtl/>
                <w:lang w:bidi="ar-EG"/>
              </w:rPr>
              <w:t>وخطة التنمية المستدامة لعام</w:t>
            </w:r>
            <w:r w:rsidRPr="00114E61">
              <w:rPr>
                <w:rFonts w:hint="eastAsia"/>
                <w:rtl/>
                <w:lang w:bidi="ar-EG"/>
              </w:rPr>
              <w:t> </w:t>
            </w:r>
            <w:r w:rsidRPr="00114E61">
              <w:t>2030</w:t>
            </w:r>
            <w:r w:rsidRPr="00114E61">
              <w:rPr>
                <w:rFonts w:hint="cs"/>
                <w:rtl/>
                <w:lang w:bidi="ar-EG"/>
              </w:rPr>
              <w:t xml:space="preserve"> وفي</w:t>
            </w:r>
            <w:r w:rsidRPr="00114E61">
              <w:rPr>
                <w:rtl/>
                <w:lang w:bidi="ar-EG"/>
              </w:rPr>
              <w:t xml:space="preserve"> </w:t>
            </w:r>
            <w:r w:rsidRPr="00114E61">
              <w:rPr>
                <w:rFonts w:hint="cs"/>
                <w:rtl/>
                <w:lang w:bidi="ar-EG"/>
              </w:rPr>
              <w:t>عمليات المتابعة</w:t>
            </w:r>
            <w:r w:rsidR="00A34647">
              <w:rPr>
                <w:rFonts w:hint="cs"/>
                <w:rtl/>
                <w:lang w:bidi="ar-EG"/>
              </w:rPr>
              <w:t xml:space="preserve"> </w:t>
            </w:r>
            <w:r w:rsidRPr="00114E61">
              <w:rPr>
                <w:rtl/>
                <w:lang w:bidi="ar-EG"/>
              </w:rPr>
              <w:br/>
            </w:r>
            <w:r w:rsidRPr="00114E61">
              <w:rPr>
                <w:rFonts w:hint="cs"/>
                <w:rtl/>
                <w:lang w:bidi="ar-EG"/>
              </w:rPr>
              <w:t>والاستعراض ذات الصلة</w:t>
            </w:r>
          </w:p>
        </w:tc>
      </w:tr>
      <w:tr w:rsidR="003A0ECA" w:rsidRPr="003A0ECA" w14:paraId="3375C1DB" w14:textId="77777777" w:rsidTr="002F394C">
        <w:trPr>
          <w:cantSplit/>
        </w:trPr>
        <w:tc>
          <w:tcPr>
            <w:tcW w:w="9672" w:type="dxa"/>
            <w:gridSpan w:val="2"/>
          </w:tcPr>
          <w:p w14:paraId="354BAE98" w14:textId="77777777" w:rsidR="003A0ECA" w:rsidRPr="003A0ECA" w:rsidRDefault="003A0ECA" w:rsidP="003A0ECA">
            <w:pPr>
              <w:pStyle w:val="Agendaitem"/>
              <w:rPr>
                <w:lang w:eastAsia="zh-CN" w:bidi="ar-SY"/>
              </w:rPr>
            </w:pPr>
          </w:p>
        </w:tc>
      </w:tr>
    </w:tbl>
    <w:p w14:paraId="479AB0B8" w14:textId="147A514A" w:rsidR="00716FEB" w:rsidRPr="002D2E29" w:rsidRDefault="00FB06A7" w:rsidP="002D2E29">
      <w:pPr>
        <w:pStyle w:val="Headingb"/>
        <w:rPr>
          <w:lang w:val="en-US"/>
        </w:rPr>
      </w:pPr>
      <w:r>
        <w:rPr>
          <w:rFonts w:hint="cs"/>
          <w:rtl/>
        </w:rPr>
        <w:t>ملخص</w:t>
      </w:r>
    </w:p>
    <w:p w14:paraId="5695300B" w14:textId="1A639008" w:rsidR="002D2E29" w:rsidRPr="00A626E0" w:rsidRDefault="00FB06A7" w:rsidP="00537938">
      <w:pPr>
        <w:rPr>
          <w:rtl/>
        </w:rPr>
      </w:pPr>
      <w:r w:rsidRPr="00FB06A7">
        <w:rPr>
          <w:rtl/>
        </w:rPr>
        <w:t xml:space="preserve">يهدف هذا الاقتراح إلى تعديل </w:t>
      </w:r>
      <w:r>
        <w:rPr>
          <w:rFonts w:hint="cs"/>
          <w:rtl/>
        </w:rPr>
        <w:t>ال</w:t>
      </w:r>
      <w:r w:rsidRPr="00FB06A7">
        <w:rPr>
          <w:rtl/>
        </w:rPr>
        <w:t xml:space="preserve">قرار </w:t>
      </w:r>
      <w:r>
        <w:rPr>
          <w:rFonts w:hint="cs"/>
          <w:rtl/>
        </w:rPr>
        <w:t xml:space="preserve">140 الصادر عن مؤتمر المندوبين المفوضين </w:t>
      </w:r>
      <w:r w:rsidRPr="00FB06A7">
        <w:rPr>
          <w:rtl/>
        </w:rPr>
        <w:t xml:space="preserve">بشأن دور الاتحاد في تنفيذ نتائج القمة العالمية لمجتمع المعلومات وخطة التنمية المستدامة لعام 2030 </w:t>
      </w:r>
      <w:r>
        <w:rPr>
          <w:rFonts w:hint="cs"/>
          <w:rtl/>
        </w:rPr>
        <w:t>و</w:t>
      </w:r>
      <w:r w:rsidRPr="00FB06A7">
        <w:rPr>
          <w:rtl/>
        </w:rPr>
        <w:t xml:space="preserve">في عمليات المتابعة </w:t>
      </w:r>
      <w:r>
        <w:rPr>
          <w:rFonts w:hint="cs"/>
          <w:rtl/>
        </w:rPr>
        <w:t>والاستعراض</w:t>
      </w:r>
      <w:r w:rsidRPr="00FB06A7">
        <w:rPr>
          <w:rtl/>
        </w:rPr>
        <w:t xml:space="preserve"> </w:t>
      </w:r>
      <w:r w:rsidR="00231177">
        <w:rPr>
          <w:rFonts w:hint="cs"/>
          <w:rtl/>
        </w:rPr>
        <w:t xml:space="preserve">ذات الصلة </w:t>
      </w:r>
      <w:r w:rsidRPr="00FB06A7">
        <w:rPr>
          <w:rtl/>
        </w:rPr>
        <w:t xml:space="preserve">لضمان </w:t>
      </w:r>
      <w:r w:rsidR="00231177">
        <w:rPr>
          <w:rFonts w:hint="cs"/>
          <w:rtl/>
        </w:rPr>
        <w:t xml:space="preserve">اضطلاع الاتحاد بدور مناسب </w:t>
      </w:r>
      <w:r w:rsidRPr="00FB06A7">
        <w:rPr>
          <w:rtl/>
        </w:rPr>
        <w:t xml:space="preserve">في </w:t>
      </w:r>
      <w:r w:rsidR="001E1D16">
        <w:rPr>
          <w:rFonts w:hint="cs"/>
          <w:rtl/>
        </w:rPr>
        <w:t>ال</w:t>
      </w:r>
      <w:r w:rsidRPr="00FB06A7">
        <w:rPr>
          <w:rtl/>
        </w:rPr>
        <w:t xml:space="preserve">استعراض </w:t>
      </w:r>
      <w:r w:rsidR="001E1D16">
        <w:rPr>
          <w:rFonts w:hint="cs"/>
          <w:rtl/>
        </w:rPr>
        <w:t xml:space="preserve">الذي تقوم به </w:t>
      </w:r>
      <w:r w:rsidRPr="00FB06A7">
        <w:rPr>
          <w:rtl/>
        </w:rPr>
        <w:t xml:space="preserve">الجمعية العامة للأمم المتحدة </w:t>
      </w:r>
      <w:r w:rsidR="001E1D16">
        <w:rPr>
          <w:rFonts w:hint="cs"/>
          <w:rtl/>
        </w:rPr>
        <w:t xml:space="preserve">بشأن </w:t>
      </w:r>
      <w:r w:rsidRPr="00FB06A7">
        <w:rPr>
          <w:rtl/>
        </w:rPr>
        <w:t>تنفيذ نتائج القمة العالمية لمجتمع المعلومات</w:t>
      </w:r>
      <w:r w:rsidR="001E1D16">
        <w:rPr>
          <w:rFonts w:hint="cs"/>
          <w:rtl/>
        </w:rPr>
        <w:t xml:space="preserve"> بعد مضي عشرين عاماً</w:t>
      </w:r>
      <w:r w:rsidRPr="00FB06A7">
        <w:rPr>
          <w:rtl/>
        </w:rPr>
        <w:t xml:space="preserve"> (</w:t>
      </w:r>
      <w:r w:rsidRPr="00FB06A7">
        <w:t>WSIS+20</w:t>
      </w:r>
      <w:r w:rsidRPr="00FB06A7">
        <w:rPr>
          <w:rtl/>
        </w:rPr>
        <w:t>).</w:t>
      </w:r>
    </w:p>
    <w:p w14:paraId="147A6B99" w14:textId="77777777" w:rsidR="00716FEB" w:rsidRDefault="00716FEB" w:rsidP="00EE7C8F">
      <w:pPr>
        <w:rPr>
          <w:rtl/>
        </w:rPr>
      </w:pPr>
      <w:r>
        <w:rPr>
          <w:rtl/>
        </w:rPr>
        <w:br w:type="page"/>
      </w:r>
    </w:p>
    <w:p w14:paraId="0AA1D586" w14:textId="77777777" w:rsidR="00E17206" w:rsidRDefault="00A45356">
      <w:pPr>
        <w:pStyle w:val="Proposal"/>
      </w:pPr>
      <w:r>
        <w:lastRenderedPageBreak/>
        <w:t>MOD</w:t>
      </w:r>
      <w:r>
        <w:tab/>
        <w:t>IAP/76A33/1</w:t>
      </w:r>
    </w:p>
    <w:p w14:paraId="7D891B5D" w14:textId="771CAE7A" w:rsidR="005504B5" w:rsidRPr="00776251" w:rsidRDefault="00A45356" w:rsidP="005504B5">
      <w:pPr>
        <w:pStyle w:val="ResNo"/>
        <w:rPr>
          <w:rtl/>
        </w:rPr>
      </w:pPr>
      <w:bookmarkStart w:id="1" w:name="_Toc408328072"/>
      <w:bookmarkStart w:id="2" w:name="_Toc414526768"/>
      <w:bookmarkStart w:id="3" w:name="_Toc415560188"/>
      <w:r w:rsidRPr="00776251">
        <w:rPr>
          <w:rtl/>
        </w:rPr>
        <w:t xml:space="preserve">القـرار </w:t>
      </w:r>
      <w:r w:rsidRPr="00776251">
        <w:rPr>
          <w:rStyle w:val="href"/>
        </w:rPr>
        <w:t>140</w:t>
      </w:r>
      <w:r w:rsidRPr="00776251">
        <w:rPr>
          <w:rtl/>
        </w:rPr>
        <w:t xml:space="preserve"> </w:t>
      </w:r>
      <w:r>
        <w:rPr>
          <w:rtl/>
        </w:rPr>
        <w:t xml:space="preserve">(المراجَع في </w:t>
      </w:r>
      <w:del w:id="4" w:author="Alnatoor, Ehsan" w:date="2022-09-15T15:44:00Z">
        <w:r w:rsidDel="002D2E29">
          <w:rPr>
            <w:rFonts w:hint="cs"/>
            <w:rtl/>
          </w:rPr>
          <w:delText>دبي</w:delText>
        </w:r>
        <w:r w:rsidRPr="00776251" w:rsidDel="002D2E29">
          <w:rPr>
            <w:rFonts w:hint="cs"/>
            <w:rtl/>
          </w:rPr>
          <w:delText xml:space="preserve">، </w:delText>
        </w:r>
        <w:r w:rsidRPr="00776251" w:rsidDel="002D2E29">
          <w:delText>201</w:delText>
        </w:r>
        <w:r w:rsidDel="002D2E29">
          <w:delText>8</w:delText>
        </w:r>
      </w:del>
      <w:ins w:id="5" w:author="Alnatoor, Ehsan" w:date="2022-09-15T15:44:00Z">
        <w:r w:rsidR="002D2E29">
          <w:rPr>
            <w:rFonts w:hint="cs"/>
            <w:rtl/>
          </w:rPr>
          <w:t xml:space="preserve">بوخارست، </w:t>
        </w:r>
        <w:r w:rsidR="002D2E29">
          <w:t>2022</w:t>
        </w:r>
      </w:ins>
      <w:r w:rsidRPr="00776251">
        <w:rPr>
          <w:rtl/>
        </w:rPr>
        <w:t>)</w:t>
      </w:r>
      <w:bookmarkEnd w:id="1"/>
      <w:bookmarkEnd w:id="2"/>
      <w:bookmarkEnd w:id="3"/>
    </w:p>
    <w:p w14:paraId="0FEBCD01" w14:textId="7EBD3650" w:rsidR="005504B5" w:rsidRPr="00776251" w:rsidRDefault="00A45356" w:rsidP="005504B5">
      <w:pPr>
        <w:pStyle w:val="Restitle"/>
        <w:rPr>
          <w:rtl/>
          <w:lang w:bidi="ar-EG"/>
        </w:rPr>
      </w:pPr>
      <w:bookmarkStart w:id="6" w:name="_Toc536090505"/>
      <w:r w:rsidRPr="00114E61">
        <w:rPr>
          <w:rtl/>
          <w:lang w:bidi="ar-EG"/>
        </w:rPr>
        <w:t xml:space="preserve">دور </w:t>
      </w:r>
      <w:r w:rsidRPr="00114E61">
        <w:rPr>
          <w:rFonts w:hint="cs"/>
          <w:rtl/>
          <w:lang w:bidi="ar-EG"/>
        </w:rPr>
        <w:t>الاتحاد</w:t>
      </w:r>
      <w:r w:rsidRPr="00114E61">
        <w:rPr>
          <w:rtl/>
          <w:lang w:bidi="ar-EG"/>
        </w:rPr>
        <w:t xml:space="preserve"> في تنفيذ </w:t>
      </w:r>
      <w:r w:rsidRPr="00114E61">
        <w:rPr>
          <w:rFonts w:hint="cs"/>
          <w:rtl/>
          <w:lang w:bidi="ar-EG"/>
        </w:rPr>
        <w:t>نتائج</w:t>
      </w:r>
      <w:r w:rsidRPr="00114E61">
        <w:rPr>
          <w:rtl/>
          <w:lang w:bidi="ar-EG"/>
        </w:rPr>
        <w:t xml:space="preserve"> القمة العالمية لمجتمع المعلومات</w:t>
      </w:r>
      <w:r w:rsidR="00EE7C8F">
        <w:rPr>
          <w:rFonts w:hint="cs"/>
          <w:rtl/>
          <w:lang w:bidi="ar-EG"/>
        </w:rPr>
        <w:t xml:space="preserve"> </w:t>
      </w:r>
      <w:r w:rsidRPr="00114E61">
        <w:rPr>
          <w:rtl/>
          <w:lang w:bidi="ar-EG"/>
        </w:rPr>
        <w:br/>
      </w:r>
      <w:r w:rsidRPr="00114E61">
        <w:rPr>
          <w:rFonts w:hint="cs"/>
          <w:rtl/>
          <w:lang w:bidi="ar-EG"/>
        </w:rPr>
        <w:t>وخطة التنمية المستدامة لعام</w:t>
      </w:r>
      <w:r w:rsidRPr="00114E61">
        <w:rPr>
          <w:rFonts w:hint="eastAsia"/>
          <w:rtl/>
          <w:lang w:bidi="ar-EG"/>
        </w:rPr>
        <w:t> </w:t>
      </w:r>
      <w:r w:rsidRPr="00114E61">
        <w:rPr>
          <w:lang w:val="en-GB"/>
        </w:rPr>
        <w:t>2030</w:t>
      </w:r>
      <w:r w:rsidRPr="00114E61">
        <w:rPr>
          <w:rFonts w:hint="cs"/>
          <w:rtl/>
          <w:lang w:bidi="ar-EG"/>
        </w:rPr>
        <w:t xml:space="preserve"> وفي</w:t>
      </w:r>
      <w:r w:rsidRPr="00114E61">
        <w:rPr>
          <w:rtl/>
          <w:lang w:bidi="ar-EG"/>
        </w:rPr>
        <w:t xml:space="preserve"> </w:t>
      </w:r>
      <w:r w:rsidRPr="00114E61">
        <w:rPr>
          <w:rFonts w:hint="cs"/>
          <w:rtl/>
          <w:lang w:bidi="ar-EG"/>
        </w:rPr>
        <w:t>عمليات المتابعة</w:t>
      </w:r>
      <w:r w:rsidR="00EE7C8F">
        <w:rPr>
          <w:rFonts w:hint="cs"/>
          <w:rtl/>
          <w:lang w:bidi="ar-EG"/>
        </w:rPr>
        <w:t xml:space="preserve"> </w:t>
      </w:r>
      <w:r w:rsidRPr="00114E61">
        <w:rPr>
          <w:rtl/>
          <w:lang w:bidi="ar-EG"/>
        </w:rPr>
        <w:br/>
      </w:r>
      <w:r w:rsidRPr="00114E61">
        <w:rPr>
          <w:rFonts w:hint="cs"/>
          <w:rtl/>
          <w:lang w:bidi="ar-EG"/>
        </w:rPr>
        <w:t>والاستعراض ذات الصلة</w:t>
      </w:r>
      <w:bookmarkEnd w:id="6"/>
    </w:p>
    <w:p w14:paraId="6424498C" w14:textId="0D8C8A92" w:rsidR="005504B5" w:rsidRPr="00776251" w:rsidRDefault="00A45356" w:rsidP="005504B5">
      <w:pPr>
        <w:pStyle w:val="Normalaftertitle"/>
        <w:rPr>
          <w:rtl/>
        </w:rPr>
      </w:pPr>
      <w:r w:rsidRPr="00776251">
        <w:rPr>
          <w:rtl/>
        </w:rPr>
        <w:t xml:space="preserve">إن مؤتمر المندوبين المفوضين </w:t>
      </w:r>
      <w:r>
        <w:rPr>
          <w:rFonts w:hint="cs"/>
          <w:rtl/>
        </w:rPr>
        <w:t>للاتحاد</w:t>
      </w:r>
      <w:r w:rsidRPr="00776251">
        <w:rPr>
          <w:rtl/>
        </w:rPr>
        <w:t xml:space="preserve"> الدولي للاتصالات (</w:t>
      </w:r>
      <w:del w:id="7" w:author="Alnatoor, Ehsan" w:date="2022-09-15T15:44:00Z">
        <w:r w:rsidDel="002D2E29">
          <w:rPr>
            <w:rFonts w:hint="cs"/>
            <w:rtl/>
          </w:rPr>
          <w:delText xml:space="preserve">دبي، </w:delText>
        </w:r>
        <w:r w:rsidDel="002D2E29">
          <w:delText>2018</w:delText>
        </w:r>
      </w:del>
      <w:ins w:id="8" w:author="Alnatoor, Ehsan" w:date="2022-09-15T15:44:00Z">
        <w:r w:rsidR="002D2E29">
          <w:rPr>
            <w:rFonts w:hint="cs"/>
            <w:rtl/>
          </w:rPr>
          <w:t xml:space="preserve">بوخارست، </w:t>
        </w:r>
        <w:r w:rsidR="002D2E29">
          <w:t>2022</w:t>
        </w:r>
      </w:ins>
      <w:r w:rsidRPr="00776251">
        <w:rPr>
          <w:rtl/>
        </w:rPr>
        <w:t>)،</w:t>
      </w:r>
    </w:p>
    <w:p w14:paraId="5F2663D0" w14:textId="77777777" w:rsidR="005504B5" w:rsidRPr="00776251" w:rsidRDefault="00A45356" w:rsidP="00CE1101">
      <w:pPr>
        <w:pStyle w:val="Call"/>
        <w:rPr>
          <w:rtl/>
        </w:rPr>
      </w:pPr>
      <w:r>
        <w:rPr>
          <w:rtl/>
        </w:rPr>
        <w:t>إذ يذكِّر</w:t>
      </w:r>
    </w:p>
    <w:p w14:paraId="5ED0083D" w14:textId="77777777" w:rsidR="005504B5" w:rsidRPr="00EE7C8F" w:rsidRDefault="00A45356" w:rsidP="005504B5">
      <w:pPr>
        <w:rPr>
          <w:spacing w:val="-2"/>
          <w:rtl/>
        </w:rPr>
      </w:pPr>
      <w:r w:rsidRPr="00EE7C8F">
        <w:rPr>
          <w:i/>
          <w:iCs/>
          <w:spacing w:val="-2"/>
          <w:rtl/>
        </w:rPr>
        <w:t xml:space="preserve"> </w:t>
      </w:r>
      <w:proofErr w:type="gramStart"/>
      <w:r w:rsidRPr="00EE7C8F">
        <w:rPr>
          <w:i/>
          <w:iCs/>
          <w:spacing w:val="-2"/>
          <w:rtl/>
        </w:rPr>
        <w:t>أ )</w:t>
      </w:r>
      <w:proofErr w:type="gramEnd"/>
      <w:r w:rsidRPr="00EE7C8F">
        <w:rPr>
          <w:spacing w:val="-2"/>
          <w:rtl/>
        </w:rPr>
        <w:tab/>
        <w:t>بالقرار</w:t>
      </w:r>
      <w:r w:rsidRPr="00EE7C8F">
        <w:rPr>
          <w:rFonts w:hint="eastAsia"/>
          <w:spacing w:val="-2"/>
          <w:rtl/>
        </w:rPr>
        <w:t> </w:t>
      </w:r>
      <w:r w:rsidRPr="00EE7C8F">
        <w:rPr>
          <w:spacing w:val="-2"/>
        </w:rPr>
        <w:t>73</w:t>
      </w:r>
      <w:r w:rsidRPr="00EE7C8F">
        <w:rPr>
          <w:spacing w:val="-2"/>
          <w:rtl/>
        </w:rPr>
        <w:t xml:space="preserve"> (مينيابوليس،</w:t>
      </w:r>
      <w:r w:rsidRPr="00EE7C8F">
        <w:rPr>
          <w:rFonts w:hint="eastAsia"/>
          <w:spacing w:val="-2"/>
          <w:rtl/>
        </w:rPr>
        <w:t> </w:t>
      </w:r>
      <w:r w:rsidRPr="00EE7C8F">
        <w:rPr>
          <w:spacing w:val="-2"/>
        </w:rPr>
        <w:t>1998</w:t>
      </w:r>
      <w:r w:rsidRPr="00EE7C8F">
        <w:rPr>
          <w:spacing w:val="-2"/>
          <w:rtl/>
        </w:rPr>
        <w:t>) لمؤتمر المندوبين المفوضين الذي حقق أهدافه فيما يتعلق بعقد مرحلتي القمة العالمية لمجتمع</w:t>
      </w:r>
      <w:r w:rsidRPr="00EE7C8F">
        <w:rPr>
          <w:rFonts w:hint="cs"/>
          <w:spacing w:val="-2"/>
          <w:rtl/>
        </w:rPr>
        <w:t> </w:t>
      </w:r>
      <w:r w:rsidRPr="00EE7C8F">
        <w:rPr>
          <w:spacing w:val="-2"/>
          <w:rtl/>
        </w:rPr>
        <w:t>المعلومات</w:t>
      </w:r>
      <w:r w:rsidRPr="00EE7C8F">
        <w:rPr>
          <w:rFonts w:hint="eastAsia"/>
          <w:spacing w:val="-2"/>
          <w:rtl/>
        </w:rPr>
        <w:t> </w:t>
      </w:r>
      <w:r w:rsidRPr="00EE7C8F">
        <w:rPr>
          <w:spacing w:val="-2"/>
        </w:rPr>
        <w:t>(WSIS)</w:t>
      </w:r>
      <w:r w:rsidRPr="00EE7C8F">
        <w:rPr>
          <w:spacing w:val="-2"/>
          <w:rtl/>
        </w:rPr>
        <w:t>؛</w:t>
      </w:r>
    </w:p>
    <w:p w14:paraId="6DD8F8A7" w14:textId="77777777" w:rsidR="005504B5" w:rsidRPr="0057243B" w:rsidRDefault="00A45356" w:rsidP="005504B5">
      <w:pPr>
        <w:rPr>
          <w:rtl/>
        </w:rPr>
      </w:pPr>
      <w:r w:rsidRPr="0057243B">
        <w:rPr>
          <w:rFonts w:hint="cs"/>
          <w:i/>
          <w:iCs/>
          <w:rtl/>
        </w:rPr>
        <w:t>ب</w:t>
      </w:r>
      <w:r w:rsidRPr="0057243B">
        <w:rPr>
          <w:i/>
          <w:iCs/>
          <w:rtl/>
        </w:rPr>
        <w:t>)</w:t>
      </w:r>
      <w:r w:rsidRPr="0057243B">
        <w:rPr>
          <w:rFonts w:hint="cs"/>
          <w:rtl/>
        </w:rPr>
        <w:tab/>
      </w:r>
      <w:r w:rsidRPr="0057243B">
        <w:rPr>
          <w:rtl/>
        </w:rPr>
        <w:t>بإعلان مبادئ وخطة عمل جنيف اللذين تم اعتمادهما في عام</w:t>
      </w:r>
      <w:r w:rsidRPr="0057243B">
        <w:rPr>
          <w:rFonts w:hint="eastAsia"/>
          <w:rtl/>
        </w:rPr>
        <w:t> </w:t>
      </w:r>
      <w:r w:rsidRPr="0057243B">
        <w:t>2003</w:t>
      </w:r>
      <w:r w:rsidRPr="0057243B">
        <w:rPr>
          <w:rtl/>
        </w:rPr>
        <w:t>، وبالتزام تونس وبرنامج عمل تونس بشأن مجتمع المعلومات اللذين تم اعتمادهما في تونس عام</w:t>
      </w:r>
      <w:r w:rsidRPr="0057243B">
        <w:rPr>
          <w:rFonts w:hint="eastAsia"/>
          <w:rtl/>
        </w:rPr>
        <w:t> </w:t>
      </w:r>
      <w:r w:rsidRPr="0057243B">
        <w:t>2005</w:t>
      </w:r>
      <w:r w:rsidRPr="0057243B">
        <w:rPr>
          <w:rtl/>
        </w:rPr>
        <w:t>، والتي صدقت عليها جميعاً الجمعية العامة للأمم</w:t>
      </w:r>
      <w:r w:rsidRPr="0057243B">
        <w:rPr>
          <w:rFonts w:hint="eastAsia"/>
          <w:rtl/>
        </w:rPr>
        <w:t> </w:t>
      </w:r>
      <w:r w:rsidRPr="0057243B">
        <w:rPr>
          <w:rtl/>
        </w:rPr>
        <w:t>المتحدة</w:t>
      </w:r>
      <w:r w:rsidRPr="0057243B">
        <w:rPr>
          <w:rFonts w:hint="eastAsia"/>
          <w:rtl/>
        </w:rPr>
        <w:t> </w:t>
      </w:r>
      <w:r w:rsidRPr="0057243B">
        <w:t>(UNGA)</w:t>
      </w:r>
      <w:r w:rsidRPr="0057243B">
        <w:rPr>
          <w:rFonts w:hint="cs"/>
          <w:rtl/>
        </w:rPr>
        <w:t>؛</w:t>
      </w:r>
    </w:p>
    <w:p w14:paraId="37C81F78" w14:textId="77777777" w:rsidR="005504B5" w:rsidRPr="0057243B" w:rsidRDefault="00A45356" w:rsidP="005504B5">
      <w:pPr>
        <w:rPr>
          <w:rtl/>
        </w:rPr>
      </w:pPr>
      <w:r w:rsidRPr="0057243B">
        <w:rPr>
          <w:i/>
          <w:iCs/>
          <w:rtl/>
        </w:rPr>
        <w:t>ج)</w:t>
      </w:r>
      <w:r w:rsidRPr="0057243B">
        <w:rPr>
          <w:rtl/>
        </w:rPr>
        <w:tab/>
      </w:r>
      <w:r w:rsidRPr="0057243B">
        <w:rPr>
          <w:rFonts w:hint="cs"/>
          <w:rtl/>
        </w:rPr>
        <w:t>ب</w:t>
      </w:r>
      <w:r w:rsidRPr="0057243B">
        <w:rPr>
          <w:rtl/>
        </w:rPr>
        <w:t xml:space="preserve">القرار </w:t>
      </w:r>
      <w:r w:rsidRPr="0057243B">
        <w:t>70/125</w:t>
      </w:r>
      <w:r w:rsidRPr="0057243B">
        <w:rPr>
          <w:rtl/>
        </w:rPr>
        <w:t xml:space="preserve"> للجمعية العامة للأمم المتحدة</w:t>
      </w:r>
      <w:r w:rsidRPr="0057243B">
        <w:rPr>
          <w:rFonts w:hint="cs"/>
          <w:rtl/>
        </w:rPr>
        <w:t>،</w:t>
      </w:r>
      <w:r w:rsidRPr="0057243B">
        <w:rPr>
          <w:rtl/>
        </w:rPr>
        <w:t xml:space="preserve"> </w:t>
      </w:r>
      <w:r w:rsidRPr="0057243B">
        <w:rPr>
          <w:rFonts w:hint="cs"/>
          <w:rtl/>
        </w:rPr>
        <w:t>بشأن</w:t>
      </w:r>
      <w:r w:rsidRPr="0057243B">
        <w:rPr>
          <w:rtl/>
        </w:rPr>
        <w:t xml:space="preserve"> </w:t>
      </w:r>
      <w:r w:rsidRPr="0057243B">
        <w:rPr>
          <w:rFonts w:hint="eastAsia"/>
          <w:rtl/>
        </w:rPr>
        <w:t>الوثيقة</w:t>
      </w:r>
      <w:r w:rsidRPr="0057243B">
        <w:rPr>
          <w:rtl/>
        </w:rPr>
        <w:t xml:space="preserve"> </w:t>
      </w:r>
      <w:r w:rsidRPr="0057243B">
        <w:rPr>
          <w:rFonts w:hint="eastAsia"/>
          <w:rtl/>
        </w:rPr>
        <w:t>الختامية</w:t>
      </w:r>
      <w:r w:rsidRPr="0057243B">
        <w:rPr>
          <w:rtl/>
        </w:rPr>
        <w:t xml:space="preserve"> </w:t>
      </w:r>
      <w:r w:rsidRPr="0057243B">
        <w:rPr>
          <w:rFonts w:hint="eastAsia"/>
          <w:rtl/>
        </w:rPr>
        <w:t>للاجتماع</w:t>
      </w:r>
      <w:r w:rsidRPr="0057243B">
        <w:rPr>
          <w:rtl/>
        </w:rPr>
        <w:t xml:space="preserve"> </w:t>
      </w:r>
      <w:r w:rsidRPr="0057243B">
        <w:rPr>
          <w:rFonts w:hint="eastAsia"/>
          <w:rtl/>
        </w:rPr>
        <w:t>الرفيع</w:t>
      </w:r>
      <w:r w:rsidRPr="0057243B">
        <w:rPr>
          <w:rtl/>
        </w:rPr>
        <w:t xml:space="preserve"> </w:t>
      </w:r>
      <w:r w:rsidRPr="0057243B">
        <w:rPr>
          <w:rFonts w:hint="eastAsia"/>
          <w:rtl/>
        </w:rPr>
        <w:t>المستوى</w:t>
      </w:r>
      <w:r w:rsidRPr="0057243B">
        <w:rPr>
          <w:rtl/>
        </w:rPr>
        <w:t xml:space="preserve"> </w:t>
      </w:r>
      <w:r w:rsidRPr="0057243B">
        <w:rPr>
          <w:rFonts w:hint="cs"/>
          <w:rtl/>
        </w:rPr>
        <w:t>للجمعية</w:t>
      </w:r>
      <w:r w:rsidRPr="0057243B">
        <w:rPr>
          <w:rtl/>
        </w:rPr>
        <w:t xml:space="preserve"> العامة </w:t>
      </w:r>
      <w:r w:rsidRPr="0057243B">
        <w:rPr>
          <w:rFonts w:hint="cs"/>
          <w:rtl/>
        </w:rPr>
        <w:t xml:space="preserve">للأمم المتحدة </w:t>
      </w:r>
      <w:r w:rsidRPr="0057243B">
        <w:rPr>
          <w:rtl/>
        </w:rPr>
        <w:t xml:space="preserve">بشأن الاستعراض </w:t>
      </w:r>
      <w:r w:rsidRPr="0057243B">
        <w:rPr>
          <w:rFonts w:hint="cs"/>
          <w:rtl/>
        </w:rPr>
        <w:t xml:space="preserve">الشامل </w:t>
      </w:r>
      <w:r w:rsidRPr="0057243B">
        <w:rPr>
          <w:rtl/>
        </w:rPr>
        <w:t>لتنفيذ نتائج القمة العالمية لمجتمع المعلومات؛</w:t>
      </w:r>
    </w:p>
    <w:p w14:paraId="136C21BA" w14:textId="77777777" w:rsidR="005504B5" w:rsidRPr="0057243B" w:rsidRDefault="00A45356" w:rsidP="005504B5">
      <w:pPr>
        <w:rPr>
          <w:highlight w:val="darkGreen"/>
          <w:rtl/>
        </w:rPr>
      </w:pPr>
      <w:proofErr w:type="gramStart"/>
      <w:r w:rsidRPr="0057243B">
        <w:rPr>
          <w:i/>
          <w:iCs/>
          <w:rtl/>
        </w:rPr>
        <w:t>د</w:t>
      </w:r>
      <w:r w:rsidRPr="0057243B">
        <w:rPr>
          <w:rFonts w:hint="eastAsia"/>
          <w:i/>
          <w:iCs/>
          <w:rtl/>
        </w:rPr>
        <w:t> </w:t>
      </w:r>
      <w:r w:rsidRPr="0057243B">
        <w:rPr>
          <w:i/>
          <w:iCs/>
          <w:rtl/>
        </w:rPr>
        <w:t>)</w:t>
      </w:r>
      <w:proofErr w:type="gramEnd"/>
      <w:r w:rsidRPr="0057243B">
        <w:rPr>
          <w:rtl/>
        </w:rPr>
        <w:tab/>
      </w:r>
      <w:r w:rsidRPr="0057243B">
        <w:rPr>
          <w:rFonts w:hint="cs"/>
          <w:rtl/>
        </w:rPr>
        <w:t>بالقرار</w:t>
      </w:r>
      <w:r w:rsidRPr="0057243B">
        <w:rPr>
          <w:rtl/>
        </w:rPr>
        <w:t xml:space="preserve"> </w:t>
      </w:r>
      <w:r w:rsidRPr="0057243B">
        <w:t>70/1</w:t>
      </w:r>
      <w:r w:rsidRPr="0057243B">
        <w:rPr>
          <w:rtl/>
        </w:rPr>
        <w:t xml:space="preserve"> </w:t>
      </w:r>
      <w:r w:rsidRPr="0057243B">
        <w:rPr>
          <w:rFonts w:hint="cs"/>
          <w:rtl/>
        </w:rPr>
        <w:t>للجمعية</w:t>
      </w:r>
      <w:r w:rsidRPr="0057243B">
        <w:rPr>
          <w:rtl/>
        </w:rPr>
        <w:t xml:space="preserve"> </w:t>
      </w:r>
      <w:r w:rsidRPr="0057243B">
        <w:rPr>
          <w:rFonts w:hint="cs"/>
          <w:rtl/>
        </w:rPr>
        <w:t>العامة</w:t>
      </w:r>
      <w:r w:rsidRPr="0057243B">
        <w:rPr>
          <w:rtl/>
        </w:rPr>
        <w:t xml:space="preserve"> </w:t>
      </w:r>
      <w:r w:rsidRPr="0057243B">
        <w:rPr>
          <w:rFonts w:hint="cs"/>
          <w:rtl/>
        </w:rPr>
        <w:t>للأمم</w:t>
      </w:r>
      <w:r w:rsidRPr="0057243B">
        <w:rPr>
          <w:rtl/>
        </w:rPr>
        <w:t xml:space="preserve"> </w:t>
      </w:r>
      <w:r w:rsidRPr="0057243B">
        <w:rPr>
          <w:rFonts w:hint="cs"/>
          <w:rtl/>
        </w:rPr>
        <w:t>المتحدة،</w:t>
      </w:r>
      <w:r w:rsidRPr="0057243B">
        <w:rPr>
          <w:rtl/>
        </w:rPr>
        <w:t xml:space="preserve"> </w:t>
      </w:r>
      <w:r w:rsidRPr="0057243B">
        <w:rPr>
          <w:rFonts w:hint="cs"/>
          <w:rtl/>
        </w:rPr>
        <w:t>تحويل</w:t>
      </w:r>
      <w:r w:rsidRPr="0057243B">
        <w:rPr>
          <w:rtl/>
        </w:rPr>
        <w:t xml:space="preserve"> </w:t>
      </w:r>
      <w:r w:rsidRPr="0057243B">
        <w:rPr>
          <w:rFonts w:hint="cs"/>
          <w:rtl/>
        </w:rPr>
        <w:t>عالمنا</w:t>
      </w:r>
      <w:r w:rsidRPr="0057243B">
        <w:t>:</w:t>
      </w:r>
      <w:r w:rsidRPr="0057243B">
        <w:rPr>
          <w:rtl/>
        </w:rPr>
        <w:t xml:space="preserve"> </w:t>
      </w:r>
      <w:r w:rsidRPr="0057243B">
        <w:rPr>
          <w:rFonts w:hint="cs"/>
          <w:rtl/>
        </w:rPr>
        <w:t>خطة</w:t>
      </w:r>
      <w:r w:rsidRPr="0057243B">
        <w:rPr>
          <w:rtl/>
        </w:rPr>
        <w:t xml:space="preserve"> </w:t>
      </w:r>
      <w:r w:rsidRPr="0057243B">
        <w:rPr>
          <w:rFonts w:hint="cs"/>
          <w:rtl/>
        </w:rPr>
        <w:t>التنمية</w:t>
      </w:r>
      <w:r w:rsidRPr="0057243B">
        <w:rPr>
          <w:rtl/>
        </w:rPr>
        <w:t xml:space="preserve"> </w:t>
      </w:r>
      <w:r w:rsidRPr="0057243B">
        <w:rPr>
          <w:rFonts w:hint="cs"/>
          <w:rtl/>
        </w:rPr>
        <w:t>المستدامة</w:t>
      </w:r>
      <w:r w:rsidRPr="0057243B">
        <w:rPr>
          <w:rtl/>
        </w:rPr>
        <w:t xml:space="preserve"> </w:t>
      </w:r>
      <w:r w:rsidRPr="0057243B">
        <w:rPr>
          <w:rFonts w:hint="cs"/>
          <w:rtl/>
        </w:rPr>
        <w:t>لعام</w:t>
      </w:r>
      <w:r w:rsidRPr="0057243B">
        <w:rPr>
          <w:rFonts w:hint="eastAsia"/>
          <w:rtl/>
        </w:rPr>
        <w:t> </w:t>
      </w:r>
      <w:r w:rsidRPr="0057243B">
        <w:t>2030</w:t>
      </w:r>
      <w:r w:rsidRPr="0057243B">
        <w:rPr>
          <w:rFonts w:hint="cs"/>
          <w:rtl/>
        </w:rPr>
        <w:t>؛</w:t>
      </w:r>
    </w:p>
    <w:p w14:paraId="36569BF6" w14:textId="77777777" w:rsidR="005504B5" w:rsidRPr="00B176E9" w:rsidRDefault="00A45356" w:rsidP="005504B5">
      <w:pPr>
        <w:rPr>
          <w:rtl/>
        </w:rPr>
      </w:pPr>
      <w:proofErr w:type="gramStart"/>
      <w:r w:rsidRPr="00B176E9">
        <w:rPr>
          <w:rFonts w:ascii="Traditional Arabic" w:hAnsi="Traditional Arabic" w:hint="cs"/>
          <w:i/>
          <w:iCs/>
          <w:rtl/>
        </w:rPr>
        <w:t>ﻫ</w:t>
      </w:r>
      <w:r w:rsidRPr="00B176E9">
        <w:rPr>
          <w:i/>
          <w:iCs/>
          <w:rtl/>
        </w:rPr>
        <w:t xml:space="preserve"> )</w:t>
      </w:r>
      <w:proofErr w:type="gramEnd"/>
      <w:r w:rsidRPr="00B176E9">
        <w:rPr>
          <w:rtl/>
        </w:rPr>
        <w:tab/>
      </w:r>
      <w:r w:rsidRPr="00B176E9">
        <w:rPr>
          <w:rFonts w:hint="cs"/>
          <w:rtl/>
        </w:rPr>
        <w:t>ببيان</w:t>
      </w:r>
      <w:r w:rsidRPr="00B176E9">
        <w:rPr>
          <w:rtl/>
        </w:rPr>
        <w:t xml:space="preserve"> </w:t>
      </w:r>
      <w:r w:rsidRPr="00B176E9">
        <w:rPr>
          <w:rFonts w:hint="cs"/>
          <w:rtl/>
        </w:rPr>
        <w:t>الحدث</w:t>
      </w:r>
      <w:r w:rsidRPr="00B176E9">
        <w:rPr>
          <w:rtl/>
        </w:rPr>
        <w:t xml:space="preserve"> </w:t>
      </w:r>
      <w:r w:rsidRPr="00B176E9">
        <w:rPr>
          <w:rFonts w:hint="cs"/>
          <w:rtl/>
        </w:rPr>
        <w:t>الرفيع</w:t>
      </w:r>
      <w:r w:rsidRPr="00B176E9">
        <w:rPr>
          <w:rtl/>
        </w:rPr>
        <w:t xml:space="preserve"> </w:t>
      </w:r>
      <w:r w:rsidRPr="00B176E9">
        <w:rPr>
          <w:rFonts w:hint="cs"/>
          <w:rtl/>
        </w:rPr>
        <w:t>المستوى</w:t>
      </w:r>
      <w:r w:rsidRPr="00B176E9">
        <w:rPr>
          <w:rtl/>
        </w:rPr>
        <w:t xml:space="preserve"> </w:t>
      </w:r>
      <w:r w:rsidRPr="00B176E9">
        <w:rPr>
          <w:rFonts w:hint="cs"/>
          <w:rtl/>
        </w:rPr>
        <w:t>لاستعراض</w:t>
      </w:r>
      <w:r w:rsidRPr="00B176E9">
        <w:rPr>
          <w:rtl/>
        </w:rPr>
        <w:t xml:space="preserve"> </w:t>
      </w:r>
      <w:r w:rsidRPr="00B176E9">
        <w:rPr>
          <w:rFonts w:hint="cs"/>
          <w:rtl/>
        </w:rPr>
        <w:t>تنفيذ</w:t>
      </w:r>
      <w:r w:rsidRPr="00B176E9">
        <w:rPr>
          <w:rtl/>
        </w:rPr>
        <w:t xml:space="preserve"> </w:t>
      </w:r>
      <w:r w:rsidRPr="00B176E9">
        <w:rPr>
          <w:rFonts w:hint="cs"/>
          <w:rtl/>
        </w:rPr>
        <w:t>نتائج</w:t>
      </w:r>
      <w:r w:rsidRPr="00B176E9">
        <w:rPr>
          <w:rtl/>
        </w:rPr>
        <w:t xml:space="preserve"> </w:t>
      </w:r>
      <w:r w:rsidRPr="00B176E9">
        <w:rPr>
          <w:rFonts w:hint="cs"/>
          <w:rtl/>
        </w:rPr>
        <w:t>القمة</w:t>
      </w:r>
      <w:r w:rsidRPr="00B176E9">
        <w:rPr>
          <w:rtl/>
        </w:rPr>
        <w:t xml:space="preserve"> </w:t>
      </w:r>
      <w:r w:rsidRPr="00B176E9">
        <w:rPr>
          <w:rFonts w:hint="cs"/>
          <w:rtl/>
        </w:rPr>
        <w:t>العالمية</w:t>
      </w:r>
      <w:r w:rsidRPr="00B176E9">
        <w:rPr>
          <w:rtl/>
        </w:rPr>
        <w:t xml:space="preserve"> </w:t>
      </w:r>
      <w:r w:rsidRPr="00B176E9">
        <w:rPr>
          <w:rFonts w:hint="cs"/>
          <w:rtl/>
        </w:rPr>
        <w:t>لمجتمع</w:t>
      </w:r>
      <w:r w:rsidRPr="00B176E9">
        <w:rPr>
          <w:rtl/>
        </w:rPr>
        <w:t xml:space="preserve"> </w:t>
      </w:r>
      <w:r w:rsidRPr="00B176E9">
        <w:rPr>
          <w:rFonts w:hint="cs"/>
          <w:rtl/>
        </w:rPr>
        <w:t>المعلومات</w:t>
      </w:r>
      <w:r w:rsidRPr="00B176E9">
        <w:rPr>
          <w:rtl/>
        </w:rPr>
        <w:t xml:space="preserve"> </w:t>
      </w:r>
      <w:r w:rsidRPr="00B176E9">
        <w:rPr>
          <w:rFonts w:hint="cs"/>
          <w:rtl/>
        </w:rPr>
        <w:t>بعد</w:t>
      </w:r>
      <w:r w:rsidRPr="00B176E9">
        <w:rPr>
          <w:rtl/>
        </w:rPr>
        <w:t xml:space="preserve"> </w:t>
      </w:r>
      <w:r w:rsidRPr="00B176E9">
        <w:rPr>
          <w:rFonts w:hint="cs"/>
          <w:rtl/>
        </w:rPr>
        <w:t>مضي</w:t>
      </w:r>
      <w:r w:rsidRPr="00B176E9">
        <w:rPr>
          <w:rtl/>
        </w:rPr>
        <w:t xml:space="preserve"> </w:t>
      </w:r>
      <w:r w:rsidRPr="00B176E9">
        <w:rPr>
          <w:rFonts w:hint="cs"/>
          <w:rtl/>
        </w:rPr>
        <w:t>عشر</w:t>
      </w:r>
      <w:r w:rsidRPr="00B176E9">
        <w:rPr>
          <w:rtl/>
        </w:rPr>
        <w:t xml:space="preserve"> </w:t>
      </w:r>
      <w:r w:rsidRPr="00B176E9">
        <w:rPr>
          <w:rFonts w:hint="cs"/>
          <w:rtl/>
        </w:rPr>
        <w:t>سنوات</w:t>
      </w:r>
      <w:r w:rsidRPr="00B176E9">
        <w:rPr>
          <w:rFonts w:hint="eastAsia"/>
          <w:rtl/>
        </w:rPr>
        <w:t> </w:t>
      </w:r>
      <w:r w:rsidRPr="00B176E9">
        <w:t>(WSIS+10)</w:t>
      </w:r>
      <w:r w:rsidRPr="00B176E9">
        <w:rPr>
          <w:rtl/>
        </w:rPr>
        <w:t xml:space="preserve"> </w:t>
      </w:r>
      <w:r w:rsidRPr="00B176E9">
        <w:rPr>
          <w:rFonts w:hint="cs"/>
          <w:rtl/>
        </w:rPr>
        <w:t>ورؤية</w:t>
      </w:r>
      <w:r w:rsidRPr="00B176E9">
        <w:rPr>
          <w:rtl/>
        </w:rPr>
        <w:t xml:space="preserve"> </w:t>
      </w:r>
      <w:r w:rsidRPr="00B176E9">
        <w:rPr>
          <w:rFonts w:hint="cs"/>
          <w:rtl/>
        </w:rPr>
        <w:t>الحدث</w:t>
      </w:r>
      <w:r w:rsidRPr="00B176E9">
        <w:rPr>
          <w:rtl/>
        </w:rPr>
        <w:t xml:space="preserve"> </w:t>
      </w:r>
      <w:r w:rsidRPr="00B176E9">
        <w:rPr>
          <w:rFonts w:hint="cs"/>
          <w:rtl/>
        </w:rPr>
        <w:t>للقمة</w:t>
      </w:r>
      <w:r w:rsidRPr="00B176E9">
        <w:rPr>
          <w:rtl/>
        </w:rPr>
        <w:t xml:space="preserve"> </w:t>
      </w:r>
      <w:r w:rsidRPr="00B176E9">
        <w:rPr>
          <w:rFonts w:hint="cs"/>
          <w:rtl/>
        </w:rPr>
        <w:t>العالمية</w:t>
      </w:r>
      <w:r w:rsidRPr="00B176E9">
        <w:rPr>
          <w:rtl/>
        </w:rPr>
        <w:t xml:space="preserve"> </w:t>
      </w:r>
      <w:r w:rsidRPr="00B176E9">
        <w:rPr>
          <w:rFonts w:hint="cs"/>
          <w:rtl/>
        </w:rPr>
        <w:t>بعد</w:t>
      </w:r>
      <w:r w:rsidRPr="00B176E9">
        <w:rPr>
          <w:rtl/>
        </w:rPr>
        <w:t xml:space="preserve"> </w:t>
      </w:r>
      <w:r w:rsidRPr="00B176E9">
        <w:t>2015</w:t>
      </w:r>
      <w:r w:rsidRPr="00B176E9">
        <w:rPr>
          <w:rtl/>
        </w:rPr>
        <w:t xml:space="preserve"> </w:t>
      </w:r>
      <w:r w:rsidRPr="00B176E9">
        <w:rPr>
          <w:rFonts w:hint="cs"/>
          <w:rtl/>
        </w:rPr>
        <w:t>اللذين</w:t>
      </w:r>
      <w:r w:rsidRPr="00B176E9">
        <w:rPr>
          <w:rtl/>
        </w:rPr>
        <w:t xml:space="preserve"> </w:t>
      </w:r>
      <w:r w:rsidRPr="00B176E9">
        <w:rPr>
          <w:rFonts w:hint="cs"/>
          <w:rtl/>
        </w:rPr>
        <w:t>تم</w:t>
      </w:r>
      <w:r w:rsidRPr="00B176E9">
        <w:rPr>
          <w:rtl/>
        </w:rPr>
        <w:t xml:space="preserve"> </w:t>
      </w:r>
      <w:r w:rsidRPr="00B176E9">
        <w:rPr>
          <w:rFonts w:hint="cs"/>
          <w:rtl/>
        </w:rPr>
        <w:t>اعتمادهما</w:t>
      </w:r>
      <w:r w:rsidRPr="00B176E9">
        <w:rPr>
          <w:rtl/>
        </w:rPr>
        <w:t xml:space="preserve"> </w:t>
      </w:r>
      <w:r w:rsidRPr="00B176E9">
        <w:rPr>
          <w:rFonts w:hint="cs"/>
          <w:rtl/>
        </w:rPr>
        <w:t>في</w:t>
      </w:r>
      <w:r w:rsidRPr="00B176E9">
        <w:rPr>
          <w:rFonts w:hint="eastAsia"/>
          <w:rtl/>
        </w:rPr>
        <w:t> </w:t>
      </w:r>
      <w:r w:rsidRPr="00B176E9">
        <w:rPr>
          <w:rFonts w:hint="cs"/>
          <w:rtl/>
        </w:rPr>
        <w:t>هذا</w:t>
      </w:r>
      <w:r w:rsidRPr="00B176E9">
        <w:rPr>
          <w:rtl/>
        </w:rPr>
        <w:t xml:space="preserve"> </w:t>
      </w:r>
      <w:r w:rsidRPr="00B176E9">
        <w:rPr>
          <w:rFonts w:hint="cs"/>
          <w:rtl/>
        </w:rPr>
        <w:t>الحدث</w:t>
      </w:r>
      <w:r w:rsidRPr="00B176E9">
        <w:rPr>
          <w:rtl/>
        </w:rPr>
        <w:t xml:space="preserve"> </w:t>
      </w:r>
      <w:r w:rsidRPr="00B176E9">
        <w:rPr>
          <w:rFonts w:hint="cs"/>
          <w:rtl/>
        </w:rPr>
        <w:t>الذي</w:t>
      </w:r>
      <w:r w:rsidRPr="00B176E9">
        <w:rPr>
          <w:rtl/>
        </w:rPr>
        <w:t xml:space="preserve"> </w:t>
      </w:r>
      <w:r w:rsidRPr="00B176E9">
        <w:rPr>
          <w:rFonts w:hint="cs"/>
          <w:rtl/>
        </w:rPr>
        <w:t>تولى</w:t>
      </w:r>
      <w:r w:rsidRPr="00B176E9">
        <w:rPr>
          <w:rtl/>
        </w:rPr>
        <w:t xml:space="preserve"> </w:t>
      </w:r>
      <w:r w:rsidRPr="00B176E9">
        <w:rPr>
          <w:rFonts w:hint="cs"/>
          <w:rtl/>
        </w:rPr>
        <w:t>الاتحاد</w:t>
      </w:r>
      <w:r w:rsidRPr="00B176E9">
        <w:rPr>
          <w:rtl/>
        </w:rPr>
        <w:t xml:space="preserve"> </w:t>
      </w:r>
      <w:r w:rsidRPr="00B176E9">
        <w:rPr>
          <w:rFonts w:hint="cs"/>
          <w:rtl/>
        </w:rPr>
        <w:t>تنسيقه</w:t>
      </w:r>
      <w:r w:rsidRPr="00B176E9">
        <w:rPr>
          <w:rtl/>
        </w:rPr>
        <w:t xml:space="preserve"> (</w:t>
      </w:r>
      <w:r w:rsidRPr="00B176E9">
        <w:rPr>
          <w:rFonts w:hint="cs"/>
          <w:rtl/>
        </w:rPr>
        <w:t>جنيف،</w:t>
      </w:r>
      <w:r w:rsidRPr="00B176E9">
        <w:rPr>
          <w:rtl/>
        </w:rPr>
        <w:t xml:space="preserve"> </w:t>
      </w:r>
      <w:r w:rsidRPr="00B176E9">
        <w:t>2014</w:t>
      </w:r>
      <w:r w:rsidRPr="00B176E9">
        <w:rPr>
          <w:rtl/>
        </w:rPr>
        <w:t>)</w:t>
      </w:r>
      <w:r w:rsidRPr="00B176E9">
        <w:rPr>
          <w:rFonts w:hint="cs"/>
          <w:rtl/>
        </w:rPr>
        <w:t xml:space="preserve"> على أساس عملية المنصة التحضيرية </w:t>
      </w:r>
      <w:r w:rsidRPr="00B176E9">
        <w:rPr>
          <w:rtl/>
        </w:rPr>
        <w:t>لأصحاب المصلحة المتعددين</w:t>
      </w:r>
      <w:r w:rsidRPr="00B176E9">
        <w:rPr>
          <w:rFonts w:hint="eastAsia"/>
          <w:rtl/>
        </w:rPr>
        <w:t> </w:t>
      </w:r>
      <w:r w:rsidRPr="00B176E9">
        <w:t>(MPP)</w:t>
      </w:r>
      <w:r w:rsidRPr="00B176E9">
        <w:rPr>
          <w:rtl/>
        </w:rPr>
        <w:t xml:space="preserve"> مع وكالات الأمم المتحدة الأخرى والجامع لكل أصحاب المصلحة في القمة العالمية لمجتمع المعلومات</w:t>
      </w:r>
      <w:r w:rsidRPr="00B176E9">
        <w:rPr>
          <w:rFonts w:hint="cs"/>
          <w:rtl/>
        </w:rPr>
        <w:t>،</w:t>
      </w:r>
      <w:r w:rsidRPr="00B176E9">
        <w:rPr>
          <w:rtl/>
        </w:rPr>
        <w:t xml:space="preserve"> </w:t>
      </w:r>
      <w:r w:rsidRPr="00B176E9">
        <w:rPr>
          <w:rFonts w:hint="cs"/>
          <w:rtl/>
        </w:rPr>
        <w:t>واللذين أقرهما</w:t>
      </w:r>
      <w:r w:rsidRPr="00B176E9">
        <w:rPr>
          <w:rtl/>
        </w:rPr>
        <w:t xml:space="preserve"> مؤتمر المندوبين المفوضين (بوسان، </w:t>
      </w:r>
      <w:r w:rsidRPr="00B176E9">
        <w:t>2014</w:t>
      </w:r>
      <w:r w:rsidRPr="00B176E9">
        <w:rPr>
          <w:rtl/>
        </w:rPr>
        <w:t>)</w:t>
      </w:r>
      <w:r w:rsidRPr="00B176E9">
        <w:rPr>
          <w:rFonts w:hint="cs"/>
          <w:rtl/>
        </w:rPr>
        <w:t xml:space="preserve"> وتم تقديمهما للاستعراض الشامل للجمعية العامة للأمم</w:t>
      </w:r>
      <w:r w:rsidRPr="00B176E9">
        <w:rPr>
          <w:rFonts w:hint="eastAsia"/>
          <w:rtl/>
        </w:rPr>
        <w:t> </w:t>
      </w:r>
      <w:r w:rsidRPr="00B176E9">
        <w:rPr>
          <w:rFonts w:hint="cs"/>
          <w:rtl/>
        </w:rPr>
        <w:t>المتحدة</w:t>
      </w:r>
      <w:r w:rsidRPr="00B176E9">
        <w:rPr>
          <w:rtl/>
        </w:rPr>
        <w:t>؛</w:t>
      </w:r>
    </w:p>
    <w:p w14:paraId="33A9F978" w14:textId="30A8201D" w:rsidR="005504B5" w:rsidRDefault="00A45356" w:rsidP="005504B5">
      <w:pPr>
        <w:rPr>
          <w:rtl/>
        </w:rPr>
      </w:pPr>
      <w:proofErr w:type="gramStart"/>
      <w:r>
        <w:rPr>
          <w:rFonts w:hint="cs"/>
          <w:i/>
          <w:iCs/>
          <w:rtl/>
        </w:rPr>
        <w:t>و</w:t>
      </w:r>
      <w:r w:rsidRPr="0057243B">
        <w:rPr>
          <w:i/>
          <w:iCs/>
          <w:rtl/>
        </w:rPr>
        <w:t xml:space="preserve"> )</w:t>
      </w:r>
      <w:proofErr w:type="gramEnd"/>
      <w:r w:rsidRPr="0057243B">
        <w:rPr>
          <w:rtl/>
        </w:rPr>
        <w:tab/>
      </w:r>
      <w:del w:id="9" w:author="Alnatoor, Ehsan" w:date="2022-09-15T15:45:00Z">
        <w:r w:rsidRPr="0057243B" w:rsidDel="002D2E29">
          <w:rPr>
            <w:rtl/>
          </w:rPr>
          <w:delText xml:space="preserve">بالقرار </w:delText>
        </w:r>
        <w:r w:rsidRPr="0057243B" w:rsidDel="002D2E29">
          <w:delText>140</w:delText>
        </w:r>
        <w:r w:rsidRPr="0057243B" w:rsidDel="002D2E29">
          <w:rPr>
            <w:rtl/>
          </w:rPr>
          <w:delText xml:space="preserve"> </w:delText>
        </w:r>
        <w:r w:rsidDel="002D2E29">
          <w:rPr>
            <w:rtl/>
          </w:rPr>
          <w:delText xml:space="preserve">(المراجَع في </w:delText>
        </w:r>
        <w:r w:rsidRPr="0057243B" w:rsidDel="002D2E29">
          <w:rPr>
            <w:rtl/>
          </w:rPr>
          <w:delText xml:space="preserve">بوسان، </w:delText>
        </w:r>
        <w:r w:rsidRPr="0057243B" w:rsidDel="002D2E29">
          <w:delText>2014</w:delText>
        </w:r>
        <w:r w:rsidRPr="0057243B" w:rsidDel="002D2E29">
          <w:rPr>
            <w:rtl/>
          </w:rPr>
          <w:delText xml:space="preserve">) لمؤتمر المندوبين المفوضين، بشأن دور </w:delText>
        </w:r>
        <w:r w:rsidRPr="0057243B" w:rsidDel="002D2E29">
          <w:rPr>
            <w:rFonts w:hint="cs"/>
            <w:rtl/>
          </w:rPr>
          <w:delText>الاتحاد</w:delText>
        </w:r>
        <w:r w:rsidRPr="0057243B" w:rsidDel="002D2E29">
          <w:rPr>
            <w:rtl/>
          </w:rPr>
          <w:delText xml:space="preserve"> في تنفيذ </w:delText>
        </w:r>
        <w:r w:rsidDel="002D2E29">
          <w:rPr>
            <w:rFonts w:hint="cs"/>
            <w:rtl/>
          </w:rPr>
          <w:delText>نتائج</w:delText>
        </w:r>
        <w:r w:rsidRPr="0057243B" w:rsidDel="002D2E29">
          <w:rPr>
            <w:rtl/>
          </w:rPr>
          <w:delText xml:space="preserve"> القمة العالمية لمجتمع المعلومات وفي الاستعراض الشامل للجمعية العامة للأمم المتحدة لتنفيذها</w:delText>
        </w:r>
      </w:del>
      <w:ins w:id="10" w:author="soraya IHD" w:date="2022-09-19T14:30:00Z">
        <w:r w:rsidR="008D2AC1">
          <w:rPr>
            <w:rFonts w:hint="cs"/>
            <w:rtl/>
          </w:rPr>
          <w:t>بآراء المنتدى العالمي السادس لسياسات الاتصالات/تكنولوجيا المعلومات والاتصالات</w:t>
        </w:r>
      </w:ins>
      <w:ins w:id="11" w:author="soraya IHD" w:date="2022-09-19T14:31:00Z">
        <w:r w:rsidR="008D2AC1">
          <w:rPr>
            <w:rFonts w:hint="cs"/>
            <w:rtl/>
          </w:rPr>
          <w:t xml:space="preserve"> </w:t>
        </w:r>
        <w:r w:rsidR="008D2AC1">
          <w:rPr>
            <w:lang w:val="fr-CH"/>
          </w:rPr>
          <w:t>(WTPF-21)</w:t>
        </w:r>
      </w:ins>
      <w:ins w:id="12" w:author="soraya IHD" w:date="2022-09-19T14:30:00Z">
        <w:r w:rsidR="008D2AC1">
          <w:rPr>
            <w:rFonts w:hint="cs"/>
            <w:rtl/>
          </w:rPr>
          <w:t xml:space="preserve"> ذات الصلة </w:t>
        </w:r>
      </w:ins>
      <w:ins w:id="13" w:author="soraya IHD" w:date="2022-09-19T14:31:00Z">
        <w:r w:rsidR="008D2AC1">
          <w:rPr>
            <w:rFonts w:hint="cs"/>
            <w:rtl/>
          </w:rPr>
          <w:t>بأنشطة الاتحاد بشأن القمة العالمية لمجتمع المعلومات وأهداف التنمية المستدامة</w:t>
        </w:r>
      </w:ins>
      <w:r w:rsidR="008D2AC1">
        <w:rPr>
          <w:rFonts w:hint="cs"/>
          <w:rtl/>
        </w:rPr>
        <w:t>،</w:t>
      </w:r>
    </w:p>
    <w:p w14:paraId="1AD446EA" w14:textId="77777777" w:rsidR="005504B5" w:rsidRPr="00776251" w:rsidRDefault="00A45356" w:rsidP="00CE1101">
      <w:pPr>
        <w:pStyle w:val="Call"/>
        <w:rPr>
          <w:rtl/>
        </w:rPr>
      </w:pPr>
      <w:r w:rsidRPr="00776251">
        <w:rPr>
          <w:rtl/>
        </w:rPr>
        <w:t>وإذ يضع في اعتباره</w:t>
      </w:r>
    </w:p>
    <w:p w14:paraId="5CB13C13" w14:textId="77777777" w:rsidR="005504B5" w:rsidRPr="00873833" w:rsidRDefault="00A45356" w:rsidP="005504B5">
      <w:pPr>
        <w:rPr>
          <w:rtl/>
        </w:rPr>
      </w:pPr>
      <w:r w:rsidRPr="00776251">
        <w:rPr>
          <w:rFonts w:hint="cs"/>
          <w:i/>
          <w:iCs/>
          <w:caps/>
          <w:rtl/>
        </w:rPr>
        <w:t xml:space="preserve"> </w:t>
      </w:r>
      <w:proofErr w:type="gramStart"/>
      <w:r w:rsidRPr="00776251">
        <w:rPr>
          <w:i/>
          <w:iCs/>
          <w:caps/>
          <w:rtl/>
        </w:rPr>
        <w:t>أ )</w:t>
      </w:r>
      <w:proofErr w:type="gramEnd"/>
      <w:r w:rsidRPr="00776251">
        <w:rPr>
          <w:rtl/>
        </w:rPr>
        <w:tab/>
      </w:r>
      <w:r w:rsidRPr="00776251">
        <w:rPr>
          <w:rFonts w:hint="cs"/>
          <w:rtl/>
        </w:rPr>
        <w:t>أن</w:t>
      </w:r>
      <w:r w:rsidRPr="00776251">
        <w:rPr>
          <w:rtl/>
        </w:rPr>
        <w:t xml:space="preserve"> </w:t>
      </w:r>
      <w:r>
        <w:rPr>
          <w:rFonts w:hint="cs"/>
          <w:rtl/>
        </w:rPr>
        <w:t>الاتحاد</w:t>
      </w:r>
      <w:r w:rsidRPr="00776251">
        <w:rPr>
          <w:rtl/>
        </w:rPr>
        <w:t xml:space="preserve"> </w:t>
      </w:r>
      <w:r w:rsidRPr="00776251">
        <w:rPr>
          <w:rFonts w:hint="cs"/>
          <w:rtl/>
        </w:rPr>
        <w:t>يضطلع</w:t>
      </w:r>
      <w:r w:rsidRPr="00776251">
        <w:rPr>
          <w:rtl/>
        </w:rPr>
        <w:t xml:space="preserve"> </w:t>
      </w:r>
      <w:r w:rsidRPr="00776251">
        <w:rPr>
          <w:rFonts w:hint="cs"/>
          <w:rtl/>
        </w:rPr>
        <w:t>بدور</w:t>
      </w:r>
      <w:r w:rsidRPr="00776251">
        <w:rPr>
          <w:rtl/>
        </w:rPr>
        <w:t xml:space="preserve"> </w:t>
      </w:r>
      <w:r w:rsidRPr="00776251">
        <w:rPr>
          <w:rFonts w:hint="cs"/>
          <w:rtl/>
        </w:rPr>
        <w:t>أساسي</w:t>
      </w:r>
      <w:r w:rsidRPr="00776251">
        <w:rPr>
          <w:rtl/>
        </w:rPr>
        <w:t xml:space="preserve"> في </w:t>
      </w:r>
      <w:r w:rsidRPr="00776251">
        <w:rPr>
          <w:rFonts w:hint="cs"/>
          <w:rtl/>
        </w:rPr>
        <w:t>فتح</w:t>
      </w:r>
      <w:r w:rsidRPr="00776251">
        <w:rPr>
          <w:rtl/>
        </w:rPr>
        <w:t xml:space="preserve"> </w:t>
      </w:r>
      <w:r w:rsidRPr="00776251">
        <w:rPr>
          <w:rFonts w:hint="cs"/>
          <w:rtl/>
        </w:rPr>
        <w:t>آفاق</w:t>
      </w:r>
      <w:r w:rsidRPr="00776251">
        <w:rPr>
          <w:rtl/>
        </w:rPr>
        <w:t xml:space="preserve"> </w:t>
      </w:r>
      <w:r w:rsidRPr="00776251">
        <w:rPr>
          <w:rFonts w:hint="cs"/>
          <w:rtl/>
        </w:rPr>
        <w:t>عالمية</w:t>
      </w:r>
      <w:r w:rsidRPr="00776251">
        <w:rPr>
          <w:rtl/>
        </w:rPr>
        <w:t xml:space="preserve"> </w:t>
      </w:r>
      <w:r w:rsidRPr="00776251">
        <w:rPr>
          <w:rFonts w:hint="cs"/>
          <w:rtl/>
        </w:rPr>
        <w:t>حول</w:t>
      </w:r>
      <w:r w:rsidRPr="00776251">
        <w:rPr>
          <w:rtl/>
        </w:rPr>
        <w:t xml:space="preserve"> </w:t>
      </w:r>
      <w:r w:rsidRPr="00776251">
        <w:rPr>
          <w:rFonts w:hint="cs"/>
          <w:rtl/>
        </w:rPr>
        <w:t>تطوير</w:t>
      </w:r>
      <w:r w:rsidRPr="00776251">
        <w:rPr>
          <w:rtl/>
        </w:rPr>
        <w:t xml:space="preserve"> </w:t>
      </w:r>
      <w:r w:rsidRPr="00776251">
        <w:rPr>
          <w:rFonts w:hint="cs"/>
          <w:rtl/>
        </w:rPr>
        <w:t>مجتمع</w:t>
      </w:r>
      <w:r w:rsidRPr="00776251">
        <w:rPr>
          <w:rtl/>
        </w:rPr>
        <w:t xml:space="preserve"> </w:t>
      </w:r>
      <w:r w:rsidRPr="00776251">
        <w:rPr>
          <w:rFonts w:hint="cs"/>
          <w:rtl/>
        </w:rPr>
        <w:t>المعلومات؛</w:t>
      </w:r>
    </w:p>
    <w:p w14:paraId="165A802B" w14:textId="77777777" w:rsidR="005504B5" w:rsidRPr="00776251" w:rsidRDefault="00A45356" w:rsidP="005504B5">
      <w:pPr>
        <w:rPr>
          <w:rtl/>
        </w:rPr>
      </w:pPr>
      <w:r w:rsidRPr="00776251">
        <w:rPr>
          <w:rFonts w:hint="cs"/>
          <w:i/>
          <w:iCs/>
          <w:rtl/>
        </w:rPr>
        <w:t>ب)</w:t>
      </w:r>
      <w:r w:rsidRPr="00776251">
        <w:rPr>
          <w:rFonts w:hint="cs"/>
          <w:rtl/>
        </w:rPr>
        <w:tab/>
      </w:r>
      <w:r w:rsidRPr="00776251">
        <w:rPr>
          <w:rtl/>
        </w:rPr>
        <w:t xml:space="preserve">الدور الذي قام به </w:t>
      </w:r>
      <w:r>
        <w:rPr>
          <w:rFonts w:hint="cs"/>
          <w:rtl/>
        </w:rPr>
        <w:t>الاتحاد</w:t>
      </w:r>
      <w:r w:rsidRPr="00776251">
        <w:rPr>
          <w:rtl/>
        </w:rPr>
        <w:t xml:space="preserve"> في</w:t>
      </w:r>
      <w:r>
        <w:rPr>
          <w:rFonts w:hint="cs"/>
          <w:rtl/>
        </w:rPr>
        <w:t xml:space="preserve"> </w:t>
      </w:r>
      <w:r w:rsidRPr="00776251">
        <w:rPr>
          <w:rtl/>
        </w:rPr>
        <w:t>التنظيم الناجح للقمة العالمية لمجتمع المعلومات</w:t>
      </w:r>
      <w:r w:rsidRPr="00776251">
        <w:rPr>
          <w:rFonts w:hint="eastAsia"/>
          <w:rtl/>
        </w:rPr>
        <w:t> </w:t>
      </w:r>
      <w:r w:rsidRPr="00776251">
        <w:rPr>
          <w:rtl/>
        </w:rPr>
        <w:t>بمرحلتيها</w:t>
      </w:r>
      <w:r w:rsidRPr="00776251">
        <w:rPr>
          <w:rFonts w:hint="cs"/>
          <w:rtl/>
        </w:rPr>
        <w:t xml:space="preserve"> وتنسيقه للحدث</w:t>
      </w:r>
      <w:r w:rsidRPr="00776251">
        <w:rPr>
          <w:rtl/>
        </w:rPr>
        <w:t xml:space="preserve"> </w:t>
      </w:r>
      <w:r w:rsidRPr="00776251">
        <w:rPr>
          <w:rFonts w:hint="cs"/>
          <w:rtl/>
        </w:rPr>
        <w:t>الرفيع</w:t>
      </w:r>
      <w:r w:rsidRPr="00776251">
        <w:rPr>
          <w:rtl/>
        </w:rPr>
        <w:t xml:space="preserve"> </w:t>
      </w:r>
      <w:r w:rsidRPr="00776251">
        <w:rPr>
          <w:rFonts w:hint="cs"/>
          <w:rtl/>
        </w:rPr>
        <w:t>المستوى</w:t>
      </w:r>
      <w:r w:rsidRPr="00776251">
        <w:rPr>
          <w:rtl/>
        </w:rPr>
        <w:t xml:space="preserve"> </w:t>
      </w:r>
      <w:r w:rsidRPr="00776251">
        <w:rPr>
          <w:rFonts w:hint="cs"/>
          <w:rtl/>
        </w:rPr>
        <w:t>لاستعراض</w:t>
      </w:r>
      <w:r w:rsidRPr="00776251">
        <w:rPr>
          <w:rtl/>
        </w:rPr>
        <w:t xml:space="preserve"> </w:t>
      </w:r>
      <w:r w:rsidRPr="00776251">
        <w:rPr>
          <w:rFonts w:hint="cs"/>
          <w:rtl/>
        </w:rPr>
        <w:t>تنفيذ</w:t>
      </w:r>
      <w:r w:rsidRPr="00776251">
        <w:rPr>
          <w:rtl/>
        </w:rPr>
        <w:t xml:space="preserve"> </w:t>
      </w:r>
      <w:r>
        <w:rPr>
          <w:rFonts w:hint="cs"/>
          <w:rtl/>
        </w:rPr>
        <w:t>نتائج</w:t>
      </w:r>
      <w:r w:rsidRPr="00776251">
        <w:rPr>
          <w:rtl/>
        </w:rPr>
        <w:t xml:space="preserve"> </w:t>
      </w:r>
      <w:r w:rsidRPr="00776251">
        <w:rPr>
          <w:rFonts w:hint="cs"/>
          <w:rtl/>
        </w:rPr>
        <w:t>القمة</w:t>
      </w:r>
      <w:r w:rsidRPr="00776251">
        <w:rPr>
          <w:rtl/>
        </w:rPr>
        <w:t xml:space="preserve"> </w:t>
      </w:r>
      <w:r w:rsidRPr="00776251">
        <w:rPr>
          <w:rFonts w:hint="cs"/>
          <w:rtl/>
        </w:rPr>
        <w:t>العالمية</w:t>
      </w:r>
      <w:r w:rsidRPr="00776251">
        <w:rPr>
          <w:rtl/>
        </w:rPr>
        <w:t xml:space="preserve"> </w:t>
      </w:r>
      <w:r w:rsidRPr="00776251">
        <w:rPr>
          <w:rFonts w:hint="cs"/>
          <w:rtl/>
        </w:rPr>
        <w:t>لمجتمع</w:t>
      </w:r>
      <w:r w:rsidRPr="00776251">
        <w:rPr>
          <w:rtl/>
        </w:rPr>
        <w:t xml:space="preserve"> </w:t>
      </w:r>
      <w:r w:rsidRPr="00776251">
        <w:rPr>
          <w:rFonts w:hint="cs"/>
          <w:rtl/>
        </w:rPr>
        <w:t>المعلومات</w:t>
      </w:r>
      <w:r w:rsidRPr="00776251">
        <w:rPr>
          <w:rtl/>
        </w:rPr>
        <w:t xml:space="preserve"> </w:t>
      </w:r>
      <w:r w:rsidRPr="00776251">
        <w:rPr>
          <w:rFonts w:hint="cs"/>
          <w:rtl/>
        </w:rPr>
        <w:t>بعد</w:t>
      </w:r>
      <w:r w:rsidRPr="00776251">
        <w:rPr>
          <w:rtl/>
        </w:rPr>
        <w:t xml:space="preserve"> </w:t>
      </w:r>
      <w:r w:rsidRPr="00776251">
        <w:rPr>
          <w:rFonts w:hint="cs"/>
          <w:rtl/>
        </w:rPr>
        <w:t>مضي</w:t>
      </w:r>
      <w:r w:rsidRPr="00776251">
        <w:rPr>
          <w:rtl/>
        </w:rPr>
        <w:t xml:space="preserve"> </w:t>
      </w:r>
      <w:r w:rsidRPr="00776251">
        <w:rPr>
          <w:rFonts w:hint="cs"/>
          <w:rtl/>
        </w:rPr>
        <w:t>عشر</w:t>
      </w:r>
      <w:r w:rsidRPr="00776251">
        <w:rPr>
          <w:rtl/>
        </w:rPr>
        <w:t xml:space="preserve"> </w:t>
      </w:r>
      <w:r w:rsidRPr="00776251">
        <w:rPr>
          <w:rFonts w:hint="cs"/>
          <w:rtl/>
        </w:rPr>
        <w:t>سنوات</w:t>
      </w:r>
      <w:r w:rsidRPr="00776251">
        <w:rPr>
          <w:rtl/>
        </w:rPr>
        <w:t>؛</w:t>
      </w:r>
    </w:p>
    <w:p w14:paraId="28F3AE3D" w14:textId="77777777" w:rsidR="005504B5" w:rsidRPr="00776251" w:rsidRDefault="00A45356" w:rsidP="005504B5">
      <w:pPr>
        <w:rPr>
          <w:rtl/>
        </w:rPr>
      </w:pPr>
      <w:r w:rsidRPr="00776251">
        <w:rPr>
          <w:rFonts w:hint="cs"/>
          <w:i/>
          <w:iCs/>
          <w:caps/>
          <w:rtl/>
        </w:rPr>
        <w:t>ج</w:t>
      </w:r>
      <w:r w:rsidRPr="00776251">
        <w:rPr>
          <w:i/>
          <w:iCs/>
          <w:caps/>
          <w:rtl/>
        </w:rPr>
        <w:t>)</w:t>
      </w:r>
      <w:r w:rsidRPr="00776251">
        <w:rPr>
          <w:rtl/>
        </w:rPr>
        <w:tab/>
        <w:t>أن اختص</w:t>
      </w:r>
      <w:r>
        <w:rPr>
          <w:rtl/>
        </w:rPr>
        <w:t xml:space="preserve">اصات </w:t>
      </w:r>
      <w:r>
        <w:rPr>
          <w:rFonts w:hint="cs"/>
          <w:rtl/>
        </w:rPr>
        <w:t>الاتحاد</w:t>
      </w:r>
      <w:r>
        <w:rPr>
          <w:rtl/>
        </w:rPr>
        <w:t xml:space="preserve"> الأساسية في</w:t>
      </w:r>
      <w:r>
        <w:rPr>
          <w:rFonts w:hint="cs"/>
          <w:rtl/>
        </w:rPr>
        <w:t xml:space="preserve"> </w:t>
      </w:r>
      <w:r>
        <w:rPr>
          <w:rtl/>
        </w:rPr>
        <w:t>مجال</w:t>
      </w:r>
      <w:r w:rsidRPr="00776251">
        <w:rPr>
          <w:rtl/>
        </w:rPr>
        <w:t xml:space="preserve"> تكنولوجيا المعلومات والاتصالات</w:t>
      </w:r>
      <w:r>
        <w:rPr>
          <w:rFonts w:hint="cs"/>
          <w:rtl/>
        </w:rPr>
        <w:t> </w:t>
      </w:r>
      <w:r>
        <w:t>(ICT)</w:t>
      </w:r>
      <w:r w:rsidRPr="00776251">
        <w:rPr>
          <w:rFonts w:hint="cs"/>
          <w:rtl/>
        </w:rPr>
        <w:t xml:space="preserve"> - </w:t>
      </w:r>
      <w:r w:rsidRPr="00776251">
        <w:rPr>
          <w:rtl/>
        </w:rPr>
        <w:t>المساعدة في سد الفجوة الرقمية، والتعاون الدولي والإقليمي، وإدارة الطيف الراديوي، ووضع المعايير، ونشر المعلومات</w:t>
      </w:r>
      <w:r w:rsidRPr="00776251">
        <w:rPr>
          <w:rFonts w:hint="cs"/>
          <w:rtl/>
        </w:rPr>
        <w:t xml:space="preserve"> - </w:t>
      </w:r>
      <w:r w:rsidRPr="00776251">
        <w:rPr>
          <w:rtl/>
        </w:rPr>
        <w:t>ذات أهمية حاسمة لبناء مجتمع المعلومات، كما ورد في الفقرة</w:t>
      </w:r>
      <w:r w:rsidRPr="00776251">
        <w:rPr>
          <w:rFonts w:hint="eastAsia"/>
          <w:rtl/>
        </w:rPr>
        <w:t> </w:t>
      </w:r>
      <w:r w:rsidRPr="00776251">
        <w:t>64</w:t>
      </w:r>
      <w:r w:rsidRPr="00776251">
        <w:rPr>
          <w:rtl/>
        </w:rPr>
        <w:t xml:space="preserve"> من إعلان مبادئ </w:t>
      </w:r>
      <w:r w:rsidRPr="00776251">
        <w:rPr>
          <w:rFonts w:hint="cs"/>
          <w:rtl/>
        </w:rPr>
        <w:t>جنيف للقمة</w:t>
      </w:r>
      <w:r w:rsidRPr="00776251">
        <w:rPr>
          <w:rtl/>
        </w:rPr>
        <w:t xml:space="preserve"> العالمية لمجتمع</w:t>
      </w:r>
      <w:r w:rsidRPr="00776251">
        <w:rPr>
          <w:rFonts w:hint="eastAsia"/>
          <w:rtl/>
        </w:rPr>
        <w:t> </w:t>
      </w:r>
      <w:r w:rsidRPr="00776251">
        <w:rPr>
          <w:rtl/>
        </w:rPr>
        <w:t>المعلومات؛</w:t>
      </w:r>
    </w:p>
    <w:p w14:paraId="277031FA" w14:textId="77777777" w:rsidR="005504B5" w:rsidRPr="00776251" w:rsidRDefault="00A45356" w:rsidP="005504B5">
      <w:pPr>
        <w:rPr>
          <w:rtl/>
        </w:rPr>
      </w:pPr>
      <w:proofErr w:type="gramStart"/>
      <w:r w:rsidRPr="00776251">
        <w:rPr>
          <w:rFonts w:hint="cs"/>
          <w:i/>
          <w:iCs/>
          <w:rtl/>
        </w:rPr>
        <w:t xml:space="preserve">د </w:t>
      </w:r>
      <w:r w:rsidRPr="00776251">
        <w:rPr>
          <w:i/>
          <w:iCs/>
          <w:rtl/>
        </w:rPr>
        <w:t>)</w:t>
      </w:r>
      <w:proofErr w:type="gramEnd"/>
      <w:r w:rsidRPr="00776251">
        <w:rPr>
          <w:rtl/>
        </w:rPr>
        <w:tab/>
      </w:r>
      <w:r w:rsidRPr="0031192C">
        <w:rPr>
          <w:rtl/>
        </w:rPr>
        <w:t>أن برنامج عمل تونس أشار إلى أنه "ينبغي أن تقوم كل وكالة من وكالات الأمم المتحدة بالتصرف في إطار ولايتها واختصاصاتها، وبناء على مقررات هيئاتها الإدارية، وفي حدود الموارد المعتمدة"</w:t>
      </w:r>
      <w:r w:rsidRPr="00776251">
        <w:rPr>
          <w:rtl/>
        </w:rPr>
        <w:t xml:space="preserve"> (الفقرة</w:t>
      </w:r>
      <w:r w:rsidRPr="00776251">
        <w:rPr>
          <w:rFonts w:hint="eastAsia"/>
          <w:rtl/>
        </w:rPr>
        <w:t> </w:t>
      </w:r>
      <w:r w:rsidRPr="00776251">
        <w:t>102</w:t>
      </w:r>
      <w:r w:rsidRPr="00776251">
        <w:rPr>
          <w:rFonts w:hint="eastAsia"/>
          <w:rtl/>
        </w:rPr>
        <w:t> </w:t>
      </w:r>
      <w:r w:rsidRPr="00776251">
        <w:rPr>
          <w:i/>
          <w:iCs/>
          <w:rtl/>
        </w:rPr>
        <w:t>ب</w:t>
      </w:r>
      <w:r w:rsidRPr="00776251">
        <w:rPr>
          <w:rtl/>
        </w:rPr>
        <w:t>)؛</w:t>
      </w:r>
    </w:p>
    <w:p w14:paraId="163A192B" w14:textId="77777777" w:rsidR="005504B5" w:rsidRPr="00776251" w:rsidRDefault="00A45356" w:rsidP="005504B5">
      <w:pPr>
        <w:rPr>
          <w:rtl/>
        </w:rPr>
      </w:pPr>
      <w:proofErr w:type="gramStart"/>
      <w:r w:rsidRPr="00776251">
        <w:rPr>
          <w:rFonts w:hint="cs"/>
          <w:i/>
          <w:iCs/>
          <w:caps/>
          <w:rtl/>
        </w:rPr>
        <w:t>ه</w:t>
      </w:r>
      <w:r>
        <w:rPr>
          <w:rFonts w:hint="cs"/>
          <w:i/>
          <w:iCs/>
          <w:caps/>
          <w:rtl/>
        </w:rPr>
        <w:t>ـ</w:t>
      </w:r>
      <w:r w:rsidRPr="00776251">
        <w:rPr>
          <w:i/>
          <w:iCs/>
          <w:caps/>
          <w:rtl/>
        </w:rPr>
        <w:t xml:space="preserve"> )</w:t>
      </w:r>
      <w:proofErr w:type="gramEnd"/>
      <w:r w:rsidRPr="00776251">
        <w:rPr>
          <w:rtl/>
        </w:rPr>
        <w:tab/>
        <w:t>أن الأمين العام للأمم المتحدة أنشأ، بناء</w:t>
      </w:r>
      <w:r w:rsidRPr="00776251">
        <w:rPr>
          <w:rFonts w:hint="cs"/>
          <w:rtl/>
        </w:rPr>
        <w:t>ً</w:t>
      </w:r>
      <w:r w:rsidRPr="00776251">
        <w:rPr>
          <w:rtl/>
        </w:rPr>
        <w:t xml:space="preserve"> على طلب القمة العالمية، فريق الأمم المتحدة المعني بمجتمع المعلومات</w:t>
      </w:r>
      <w:r w:rsidRPr="00776251">
        <w:rPr>
          <w:rFonts w:hint="cs"/>
          <w:rtl/>
        </w:rPr>
        <w:t> </w:t>
      </w:r>
      <w:r w:rsidRPr="00776251">
        <w:t>(UNGIS)</w:t>
      </w:r>
      <w:r w:rsidRPr="00776251">
        <w:rPr>
          <w:rtl/>
        </w:rPr>
        <w:t xml:space="preserve">، وهو فريق يرمي في المقام الأول إلى تنسيق المسائل الموضوعية ومسائل السياسات التي تواجه الأمم المتحدة في تنفيذ </w:t>
      </w:r>
      <w:r>
        <w:rPr>
          <w:rFonts w:hint="cs"/>
          <w:rtl/>
        </w:rPr>
        <w:t>نتائج</w:t>
      </w:r>
      <w:r w:rsidRPr="00776251">
        <w:rPr>
          <w:rtl/>
        </w:rPr>
        <w:t xml:space="preserve"> القمة، وأن </w:t>
      </w:r>
      <w:r>
        <w:rPr>
          <w:rFonts w:hint="cs"/>
          <w:rtl/>
        </w:rPr>
        <w:t>الاتحاد</w:t>
      </w:r>
      <w:r w:rsidRPr="00776251">
        <w:rPr>
          <w:rtl/>
        </w:rPr>
        <w:t xml:space="preserve"> عضو دائم في هذا الفريق، ويتناوب رئاسته مع أطراف</w:t>
      </w:r>
      <w:r w:rsidRPr="00776251">
        <w:rPr>
          <w:rFonts w:hint="eastAsia"/>
          <w:rtl/>
        </w:rPr>
        <w:t> </w:t>
      </w:r>
      <w:r w:rsidRPr="00776251">
        <w:rPr>
          <w:rtl/>
        </w:rPr>
        <w:t>أخرى؛</w:t>
      </w:r>
    </w:p>
    <w:p w14:paraId="4DE435D3" w14:textId="77777777" w:rsidR="005504B5" w:rsidRPr="00776251" w:rsidRDefault="00A45356" w:rsidP="005504B5">
      <w:pPr>
        <w:rPr>
          <w:rtl/>
        </w:rPr>
      </w:pPr>
      <w:proofErr w:type="gramStart"/>
      <w:r w:rsidRPr="00776251">
        <w:rPr>
          <w:rFonts w:hint="cs"/>
          <w:i/>
          <w:iCs/>
          <w:rtl/>
        </w:rPr>
        <w:lastRenderedPageBreak/>
        <w:t>و</w:t>
      </w:r>
      <w:r w:rsidRPr="00776251">
        <w:rPr>
          <w:i/>
          <w:iCs/>
          <w:rtl/>
        </w:rPr>
        <w:t xml:space="preserve"> )</w:t>
      </w:r>
      <w:proofErr w:type="gramEnd"/>
      <w:r w:rsidRPr="00776251">
        <w:rPr>
          <w:rtl/>
        </w:rPr>
        <w:tab/>
        <w:t xml:space="preserve">أن </w:t>
      </w:r>
      <w:r>
        <w:rPr>
          <w:rFonts w:hint="cs"/>
          <w:rtl/>
        </w:rPr>
        <w:t>الاتحاد</w:t>
      </w:r>
      <w:r w:rsidRPr="00776251">
        <w:rPr>
          <w:rtl/>
        </w:rPr>
        <w:t xml:space="preserve"> ومنظمة الأمم المتحدة للتربية والعلوم والثقافة (اليونسكو) وبرنامج الأمم المتحدة الإنمائي</w:t>
      </w:r>
      <w:r w:rsidRPr="00776251">
        <w:rPr>
          <w:rFonts w:hint="cs"/>
          <w:rtl/>
        </w:rPr>
        <w:t xml:space="preserve"> </w:t>
      </w:r>
      <w:r w:rsidRPr="00776251">
        <w:t>(UNDP)</w:t>
      </w:r>
      <w:r w:rsidRPr="00776251">
        <w:rPr>
          <w:rtl/>
        </w:rPr>
        <w:t xml:space="preserve"> </w:t>
      </w:r>
      <w:r w:rsidRPr="00776251">
        <w:rPr>
          <w:rFonts w:hint="cs"/>
          <w:rtl/>
        </w:rPr>
        <w:t>يضطلعون</w:t>
      </w:r>
      <w:r w:rsidRPr="00776251">
        <w:rPr>
          <w:rtl/>
        </w:rPr>
        <w:t xml:space="preserve"> بالأدوار التنسيقية الرئيسية بين أصحاب المصلحة المتعددين لتنفيذ خطة عمل جنيف وبرنامج عمل تونس، وفق ما دعت إليه القمة العالمية لمجتمع</w:t>
      </w:r>
      <w:r w:rsidRPr="00776251">
        <w:rPr>
          <w:rFonts w:hint="eastAsia"/>
          <w:rtl/>
        </w:rPr>
        <w:t> </w:t>
      </w:r>
      <w:r w:rsidRPr="00776251">
        <w:rPr>
          <w:rtl/>
        </w:rPr>
        <w:t>المعلومات؛</w:t>
      </w:r>
    </w:p>
    <w:p w14:paraId="46F1CA20" w14:textId="094F4B0B" w:rsidR="005504B5" w:rsidRPr="00F115AC" w:rsidRDefault="00A45356" w:rsidP="005504B5">
      <w:pPr>
        <w:rPr>
          <w:spacing w:val="-2"/>
          <w:rtl/>
        </w:rPr>
      </w:pPr>
      <w:proofErr w:type="gramStart"/>
      <w:r w:rsidRPr="00F115AC">
        <w:rPr>
          <w:rFonts w:hint="cs"/>
          <w:i/>
          <w:iCs/>
          <w:caps/>
          <w:spacing w:val="-2"/>
          <w:rtl/>
        </w:rPr>
        <w:t>ز</w:t>
      </w:r>
      <w:r w:rsidRPr="00F115AC">
        <w:rPr>
          <w:i/>
          <w:iCs/>
          <w:caps/>
          <w:spacing w:val="-2"/>
          <w:rtl/>
        </w:rPr>
        <w:t xml:space="preserve"> )</w:t>
      </w:r>
      <w:proofErr w:type="gramEnd"/>
      <w:r w:rsidRPr="00F115AC">
        <w:rPr>
          <w:spacing w:val="-2"/>
          <w:rtl/>
        </w:rPr>
        <w:tab/>
        <w:t xml:space="preserve">أن </w:t>
      </w:r>
      <w:r w:rsidRPr="00F115AC">
        <w:rPr>
          <w:rFonts w:hint="cs"/>
          <w:spacing w:val="-2"/>
          <w:rtl/>
        </w:rPr>
        <w:t>الاتحاد</w:t>
      </w:r>
      <w:r w:rsidRPr="00F115AC">
        <w:rPr>
          <w:spacing w:val="-2"/>
          <w:rtl/>
        </w:rPr>
        <w:t xml:space="preserve"> </w:t>
      </w:r>
      <w:r w:rsidRPr="00F115AC">
        <w:rPr>
          <w:rFonts w:hint="cs"/>
          <w:spacing w:val="-2"/>
          <w:rtl/>
        </w:rPr>
        <w:t>هو</w:t>
      </w:r>
      <w:r w:rsidRPr="00F115AC">
        <w:rPr>
          <w:spacing w:val="-2"/>
          <w:rtl/>
        </w:rPr>
        <w:t xml:space="preserve"> المنسق/المسهل لتنفيذ خط العمل جيم</w:t>
      </w:r>
      <w:r w:rsidRPr="00F115AC">
        <w:rPr>
          <w:spacing w:val="-2"/>
        </w:rPr>
        <w:t>2</w:t>
      </w:r>
      <w:r w:rsidRPr="00F115AC">
        <w:rPr>
          <w:spacing w:val="-2"/>
          <w:rtl/>
        </w:rPr>
        <w:t xml:space="preserve"> (البنية التحتية للمعلومات والاتصالات) وخط العمل جيم</w:t>
      </w:r>
      <w:r w:rsidRPr="00F115AC">
        <w:rPr>
          <w:spacing w:val="-2"/>
        </w:rPr>
        <w:t>5</w:t>
      </w:r>
      <w:r w:rsidRPr="00F115AC">
        <w:rPr>
          <w:spacing w:val="-2"/>
          <w:rtl/>
        </w:rPr>
        <w:t xml:space="preserve"> (بناء</w:t>
      </w:r>
      <w:r w:rsidRPr="00F115AC">
        <w:rPr>
          <w:rFonts w:hint="cs"/>
          <w:spacing w:val="-2"/>
          <w:rtl/>
        </w:rPr>
        <w:t> </w:t>
      </w:r>
      <w:r w:rsidRPr="00F115AC">
        <w:rPr>
          <w:spacing w:val="-2"/>
          <w:rtl/>
        </w:rPr>
        <w:t>الثقة والأمن في استعمال تكنولوجيا المعلومات والاتصالات)</w:t>
      </w:r>
      <w:ins w:id="14" w:author="soraya IHD" w:date="2022-09-19T14:32:00Z">
        <w:r w:rsidR="008D2AC1" w:rsidRPr="00F115AC">
          <w:rPr>
            <w:rFonts w:hint="cs"/>
            <w:spacing w:val="-2"/>
            <w:rtl/>
          </w:rPr>
          <w:t xml:space="preserve"> وخط العمل جيم4 (بناء القدرات)</w:t>
        </w:r>
      </w:ins>
      <w:r w:rsidRPr="00F115AC">
        <w:rPr>
          <w:spacing w:val="-2"/>
          <w:rtl/>
        </w:rPr>
        <w:t xml:space="preserve"> وخط العمل جيم</w:t>
      </w:r>
      <w:r w:rsidRPr="00F115AC">
        <w:rPr>
          <w:spacing w:val="-2"/>
        </w:rPr>
        <w:t>6</w:t>
      </w:r>
      <w:r w:rsidRPr="00F115AC">
        <w:rPr>
          <w:spacing w:val="-2"/>
          <w:rtl/>
        </w:rPr>
        <w:t xml:space="preserve"> (</w:t>
      </w:r>
      <w:r w:rsidRPr="00F115AC">
        <w:rPr>
          <w:rFonts w:hint="cs"/>
          <w:spacing w:val="-2"/>
          <w:rtl/>
        </w:rPr>
        <w:t>البيئة التمكينية)</w:t>
      </w:r>
      <w:r w:rsidRPr="00F115AC">
        <w:rPr>
          <w:spacing w:val="-2"/>
          <w:rtl/>
        </w:rPr>
        <w:t>، في برنامج عمل تونس، وشريكاً محتملاً في عدد من خطوط العمل الأخرى التي حددتها القمة العالمية لمجتمع</w:t>
      </w:r>
      <w:r w:rsidRPr="00F115AC">
        <w:rPr>
          <w:rFonts w:hint="eastAsia"/>
          <w:spacing w:val="-2"/>
          <w:rtl/>
        </w:rPr>
        <w:t> </w:t>
      </w:r>
      <w:r w:rsidRPr="00F115AC">
        <w:rPr>
          <w:spacing w:val="-2"/>
          <w:rtl/>
        </w:rPr>
        <w:t>المعلومات</w:t>
      </w:r>
      <w:r w:rsidR="008D2AC1" w:rsidRPr="00F115AC">
        <w:rPr>
          <w:rFonts w:hint="cs"/>
          <w:spacing w:val="-2"/>
          <w:rtl/>
        </w:rPr>
        <w:t>؛</w:t>
      </w:r>
    </w:p>
    <w:p w14:paraId="44E40BBC" w14:textId="77777777" w:rsidR="005504B5" w:rsidRPr="00776251" w:rsidRDefault="00A45356" w:rsidP="005504B5">
      <w:pPr>
        <w:rPr>
          <w:rtl/>
        </w:rPr>
      </w:pPr>
      <w:r w:rsidRPr="00776251">
        <w:rPr>
          <w:rFonts w:hint="cs"/>
          <w:i/>
          <w:iCs/>
          <w:rtl/>
        </w:rPr>
        <w:t>ح)</w:t>
      </w:r>
      <w:r w:rsidRPr="00776251">
        <w:rPr>
          <w:rFonts w:hint="cs"/>
          <w:i/>
          <w:iCs/>
          <w:rtl/>
        </w:rPr>
        <w:tab/>
      </w:r>
      <w:r w:rsidRPr="00101D92">
        <w:rPr>
          <w:rtl/>
        </w:rPr>
        <w:t xml:space="preserve">أن القرار </w:t>
      </w:r>
      <w:r w:rsidRPr="00101D92">
        <w:t>200</w:t>
      </w:r>
      <w:r w:rsidRPr="00101D92">
        <w:rPr>
          <w:rtl/>
        </w:rPr>
        <w:t xml:space="preserve"> </w:t>
      </w:r>
      <w:r>
        <w:rPr>
          <w:rtl/>
        </w:rPr>
        <w:t xml:space="preserve">(المراجَع في </w:t>
      </w:r>
      <w:r w:rsidRPr="00FB63E5">
        <w:rPr>
          <w:rtl/>
        </w:rPr>
        <w:t>دبي،</w:t>
      </w:r>
      <w:r>
        <w:rPr>
          <w:rFonts w:hint="cs"/>
          <w:rtl/>
        </w:rPr>
        <w:t xml:space="preserve"> </w:t>
      </w:r>
      <w:r>
        <w:t>2018</w:t>
      </w:r>
      <w:r w:rsidRPr="00101D92">
        <w:rPr>
          <w:rtl/>
        </w:rPr>
        <w:t xml:space="preserve">) </w:t>
      </w:r>
      <w:r>
        <w:rPr>
          <w:rFonts w:hint="cs"/>
          <w:rtl/>
        </w:rPr>
        <w:t xml:space="preserve">لهذا المؤتمر </w:t>
      </w:r>
      <w:r w:rsidRPr="00101D92">
        <w:rPr>
          <w:rtl/>
        </w:rPr>
        <w:t xml:space="preserve">صدق على الغايات </w:t>
      </w:r>
      <w:r>
        <w:rPr>
          <w:rFonts w:hint="cs"/>
          <w:rtl/>
        </w:rPr>
        <w:t xml:space="preserve">الاستراتيجية </w:t>
      </w:r>
      <w:r w:rsidRPr="00FB63E5">
        <w:rPr>
          <w:rtl/>
        </w:rPr>
        <w:t>رفيعة المستوى</w:t>
      </w:r>
      <w:r>
        <w:rPr>
          <w:rFonts w:hint="cs"/>
          <w:color w:val="000000"/>
          <w:rtl/>
        </w:rPr>
        <w:t xml:space="preserve"> والمقاصد </w:t>
      </w:r>
      <w:r w:rsidRPr="00101D92">
        <w:rPr>
          <w:color w:val="000000"/>
          <w:rtl/>
        </w:rPr>
        <w:t>المنصوص عليها في</w:t>
      </w:r>
      <w:r>
        <w:rPr>
          <w:rFonts w:hint="cs"/>
          <w:color w:val="000000"/>
          <w:rtl/>
        </w:rPr>
        <w:t xml:space="preserve"> الخطة</w:t>
      </w:r>
      <w:r w:rsidRPr="00101D92">
        <w:rPr>
          <w:color w:val="000000"/>
          <w:rtl/>
        </w:rPr>
        <w:t xml:space="preserve"> الاستراتيجية للاتحاد </w:t>
      </w:r>
      <w:r>
        <w:rPr>
          <w:rFonts w:hint="cs"/>
          <w:color w:val="000000"/>
          <w:rtl/>
        </w:rPr>
        <w:t>والمقاصد</w:t>
      </w:r>
      <w:r w:rsidRPr="00101D92">
        <w:rPr>
          <w:color w:val="000000"/>
          <w:rtl/>
        </w:rPr>
        <w:t xml:space="preserve"> العالمية للنطاق العريض</w:t>
      </w:r>
      <w:r w:rsidRPr="00FB63E5">
        <w:rPr>
          <w:rtl/>
        </w:rPr>
        <w:t xml:space="preserve"> لتنفيذ </w:t>
      </w:r>
      <w:r>
        <w:rPr>
          <w:rFonts w:hint="cs"/>
          <w:rtl/>
        </w:rPr>
        <w:t>برنامج</w:t>
      </w:r>
      <w:r w:rsidRPr="00FB63E5">
        <w:rPr>
          <w:rtl/>
        </w:rPr>
        <w:t xml:space="preserve"> التوصيل</w:t>
      </w:r>
      <w:r>
        <w:rPr>
          <w:rFonts w:hint="cs"/>
          <w:rtl/>
        </w:rPr>
        <w:t xml:space="preserve"> في </w:t>
      </w:r>
      <w:r>
        <w:t>2030</w:t>
      </w:r>
      <w:r w:rsidRPr="00101D92">
        <w:rPr>
          <w:rtl/>
        </w:rPr>
        <w:t>؛</w:t>
      </w:r>
    </w:p>
    <w:p w14:paraId="7BA30A87" w14:textId="77777777" w:rsidR="005504B5" w:rsidRPr="00776251" w:rsidRDefault="00A45356" w:rsidP="005504B5">
      <w:pPr>
        <w:rPr>
          <w:rtl/>
        </w:rPr>
      </w:pPr>
      <w:r w:rsidRPr="00776251">
        <w:rPr>
          <w:i/>
          <w:iCs/>
          <w:caps/>
          <w:rtl/>
        </w:rPr>
        <w:t>ط)</w:t>
      </w:r>
      <w:r w:rsidRPr="00776251">
        <w:rPr>
          <w:rtl/>
        </w:rPr>
        <w:tab/>
        <w:t xml:space="preserve">أن </w:t>
      </w:r>
      <w:r>
        <w:rPr>
          <w:rFonts w:hint="cs"/>
          <w:rtl/>
        </w:rPr>
        <w:t>الاتحاد</w:t>
      </w:r>
      <w:r w:rsidRPr="00776251">
        <w:rPr>
          <w:rtl/>
        </w:rPr>
        <w:t xml:space="preserve"> الدولي للاتصالات أنيطت به مسؤولية محددة في إقامة قاعدة البيانات الخاصة بتقييم القمة العالمية (الفقرة</w:t>
      </w:r>
      <w:r w:rsidRPr="00776251">
        <w:rPr>
          <w:rFonts w:hint="eastAsia"/>
          <w:rtl/>
        </w:rPr>
        <w:t> </w:t>
      </w:r>
      <w:r w:rsidRPr="00776251">
        <w:t>120</w:t>
      </w:r>
      <w:r w:rsidRPr="00776251">
        <w:rPr>
          <w:rtl/>
        </w:rPr>
        <w:t xml:space="preserve"> من برنامج عمل تونس)؛</w:t>
      </w:r>
    </w:p>
    <w:p w14:paraId="38D7D813" w14:textId="77777777" w:rsidR="005504B5" w:rsidRPr="00776251" w:rsidRDefault="00A45356" w:rsidP="005504B5">
      <w:pPr>
        <w:rPr>
          <w:rtl/>
        </w:rPr>
      </w:pPr>
      <w:r w:rsidRPr="00776251">
        <w:rPr>
          <w:i/>
          <w:iCs/>
          <w:caps/>
          <w:rtl/>
        </w:rPr>
        <w:t>ي)</w:t>
      </w:r>
      <w:r w:rsidRPr="00776251">
        <w:rPr>
          <w:rtl/>
        </w:rPr>
        <w:tab/>
        <w:t xml:space="preserve">أن </w:t>
      </w:r>
      <w:r>
        <w:rPr>
          <w:rFonts w:hint="cs"/>
          <w:rtl/>
        </w:rPr>
        <w:t>الاتحاد</w:t>
      </w:r>
      <w:r w:rsidRPr="00776251">
        <w:rPr>
          <w:rtl/>
        </w:rPr>
        <w:t xml:space="preserve"> الدولي للاتصالات قادر على تقديم الخبرة اللازمة لمنتدى إدارة الإنترنت كما اتضح أثناء عملية القمة العالمية (الفقرة</w:t>
      </w:r>
      <w:r w:rsidRPr="00776251">
        <w:rPr>
          <w:rFonts w:hint="eastAsia"/>
          <w:rtl/>
        </w:rPr>
        <w:t> </w:t>
      </w:r>
      <w:r w:rsidRPr="00776251">
        <w:t>78</w:t>
      </w:r>
      <w:r w:rsidRPr="00776251">
        <w:rPr>
          <w:rFonts w:hint="eastAsia"/>
          <w:rtl/>
        </w:rPr>
        <w:t> </w:t>
      </w:r>
      <w:proofErr w:type="gramStart"/>
      <w:r w:rsidRPr="00776251">
        <w:rPr>
          <w:rtl/>
        </w:rPr>
        <w:t>أ )</w:t>
      </w:r>
      <w:proofErr w:type="gramEnd"/>
      <w:r w:rsidRPr="00776251">
        <w:rPr>
          <w:rtl/>
        </w:rPr>
        <w:t xml:space="preserve"> من برنامج عمل</w:t>
      </w:r>
      <w:r w:rsidRPr="00776251">
        <w:rPr>
          <w:rFonts w:hint="eastAsia"/>
          <w:rtl/>
        </w:rPr>
        <w:t> </w:t>
      </w:r>
      <w:r w:rsidRPr="00776251">
        <w:rPr>
          <w:rtl/>
        </w:rPr>
        <w:t>تونس)؛</w:t>
      </w:r>
    </w:p>
    <w:p w14:paraId="4B8934A2" w14:textId="77777777" w:rsidR="005504B5" w:rsidRPr="00776251" w:rsidRDefault="00A45356" w:rsidP="005504B5">
      <w:pPr>
        <w:rPr>
          <w:rtl/>
        </w:rPr>
      </w:pPr>
      <w:r w:rsidRPr="00776251">
        <w:rPr>
          <w:i/>
          <w:iCs/>
          <w:caps/>
          <w:rtl/>
        </w:rPr>
        <w:t>ك)</w:t>
      </w:r>
      <w:r w:rsidRPr="00776251">
        <w:rPr>
          <w:rtl/>
        </w:rPr>
        <w:tab/>
        <w:t xml:space="preserve">أن </w:t>
      </w:r>
      <w:r>
        <w:rPr>
          <w:rFonts w:hint="cs"/>
          <w:rtl/>
        </w:rPr>
        <w:t>الاتحاد</w:t>
      </w:r>
      <w:r w:rsidRPr="00776251">
        <w:rPr>
          <w:rtl/>
        </w:rPr>
        <w:t xml:space="preserve"> الدولي للاتصالات يضطلع، </w:t>
      </w:r>
      <w:r w:rsidRPr="005B030C">
        <w:rPr>
          <w:i/>
          <w:iCs/>
          <w:rtl/>
        </w:rPr>
        <w:t>في </w:t>
      </w:r>
      <w:r w:rsidRPr="00776251">
        <w:rPr>
          <w:i/>
          <w:iCs/>
          <w:rtl/>
        </w:rPr>
        <w:t>جملة أمور</w:t>
      </w:r>
      <w:r w:rsidRPr="00776251">
        <w:rPr>
          <w:rtl/>
        </w:rPr>
        <w:t>، بمسؤولية دراسة التوصيلية الدولية للإنترنت، وإعداد تقرير عنها (الفقرتان</w:t>
      </w:r>
      <w:r w:rsidRPr="00776251">
        <w:rPr>
          <w:rFonts w:hint="eastAsia"/>
          <w:rtl/>
        </w:rPr>
        <w:t> </w:t>
      </w:r>
      <w:r w:rsidRPr="00776251">
        <w:t>27</w:t>
      </w:r>
      <w:r w:rsidRPr="00776251">
        <w:rPr>
          <w:rtl/>
        </w:rPr>
        <w:t xml:space="preserve"> و</w:t>
      </w:r>
      <w:r w:rsidRPr="00776251">
        <w:t>50</w:t>
      </w:r>
      <w:r w:rsidRPr="00776251">
        <w:rPr>
          <w:rtl/>
        </w:rPr>
        <w:t xml:space="preserve"> من برنامج عمل</w:t>
      </w:r>
      <w:r w:rsidRPr="00776251">
        <w:rPr>
          <w:rFonts w:hint="eastAsia"/>
          <w:rtl/>
        </w:rPr>
        <w:t> </w:t>
      </w:r>
      <w:r w:rsidRPr="00776251">
        <w:rPr>
          <w:rtl/>
        </w:rPr>
        <w:t>تونس)؛</w:t>
      </w:r>
    </w:p>
    <w:p w14:paraId="69B4FB9F" w14:textId="77777777" w:rsidR="005504B5" w:rsidRPr="00776251" w:rsidRDefault="00A45356" w:rsidP="005504B5">
      <w:pPr>
        <w:rPr>
          <w:rtl/>
        </w:rPr>
      </w:pPr>
      <w:r w:rsidRPr="00776251">
        <w:rPr>
          <w:i/>
          <w:iCs/>
          <w:caps/>
          <w:rtl/>
        </w:rPr>
        <w:t>ل)</w:t>
      </w:r>
      <w:r w:rsidRPr="00776251">
        <w:rPr>
          <w:rtl/>
        </w:rPr>
        <w:tab/>
        <w:t xml:space="preserve">أن </w:t>
      </w:r>
      <w:r>
        <w:rPr>
          <w:rFonts w:hint="cs"/>
          <w:rtl/>
        </w:rPr>
        <w:t>الاتحاد</w:t>
      </w:r>
      <w:r w:rsidRPr="00776251">
        <w:rPr>
          <w:rtl/>
        </w:rPr>
        <w:t xml:space="preserve"> الدولي للاتصالات هو المسؤول تحديداً عن تمكين البلدان جميعاً من الاستخدام الرشيد والكفء والاقتصادي لطيف التردد الراديوي، والنفاذ المنصف إليه، استناداً إلى الاتفاقات الدولية ذات الصلة، (الفقرة</w:t>
      </w:r>
      <w:r w:rsidRPr="00776251">
        <w:rPr>
          <w:rFonts w:hint="eastAsia"/>
          <w:rtl/>
        </w:rPr>
        <w:t> </w:t>
      </w:r>
      <w:r w:rsidRPr="00776251">
        <w:t>96</w:t>
      </w:r>
      <w:r w:rsidRPr="00776251">
        <w:rPr>
          <w:rtl/>
        </w:rPr>
        <w:t xml:space="preserve"> من برنامج عمل</w:t>
      </w:r>
      <w:r w:rsidRPr="00776251">
        <w:rPr>
          <w:rFonts w:hint="eastAsia"/>
          <w:rtl/>
        </w:rPr>
        <w:t> </w:t>
      </w:r>
      <w:r w:rsidRPr="00776251">
        <w:rPr>
          <w:rtl/>
        </w:rPr>
        <w:t>تونس)؛</w:t>
      </w:r>
    </w:p>
    <w:p w14:paraId="5F25FB9F" w14:textId="77777777" w:rsidR="005504B5" w:rsidRDefault="00A45356" w:rsidP="005504B5">
      <w:pPr>
        <w:rPr>
          <w:rtl/>
        </w:rPr>
      </w:pPr>
      <w:proofErr w:type="gramStart"/>
      <w:r>
        <w:rPr>
          <w:rFonts w:hint="cs"/>
          <w:i/>
          <w:iCs/>
          <w:caps/>
          <w:rtl/>
        </w:rPr>
        <w:t>م</w:t>
      </w:r>
      <w:r>
        <w:rPr>
          <w:rFonts w:hint="eastAsia"/>
          <w:i/>
          <w:iCs/>
          <w:caps/>
          <w:rtl/>
        </w:rPr>
        <w:t> </w:t>
      </w:r>
      <w:r w:rsidRPr="00776251">
        <w:rPr>
          <w:i/>
          <w:iCs/>
          <w:caps/>
          <w:rtl/>
        </w:rPr>
        <w:t>)</w:t>
      </w:r>
      <w:proofErr w:type="gramEnd"/>
      <w:r w:rsidRPr="00776251">
        <w:rPr>
          <w:i/>
          <w:iCs/>
          <w:caps/>
          <w:rtl/>
        </w:rPr>
        <w:tab/>
      </w:r>
      <w:r w:rsidRPr="0031192C">
        <w:rPr>
          <w:rtl/>
        </w:rPr>
        <w:t xml:space="preserve">أن </w:t>
      </w:r>
      <w:r w:rsidRPr="0031192C">
        <w:rPr>
          <w:rFonts w:hint="cs"/>
          <w:rtl/>
        </w:rPr>
        <w:t>"</w:t>
      </w:r>
      <w:r w:rsidRPr="0031192C">
        <w:rPr>
          <w:rtl/>
        </w:rPr>
        <w:t>بناء مجتمع معلومات جامع وذي توجه تنموي يتطلب جهوداً متواصلة من جانب العديد من أصحاب المصلحة.</w:t>
      </w:r>
      <w:r w:rsidRPr="0031192C">
        <w:rPr>
          <w:rFonts w:hint="cs"/>
          <w:rtl/>
        </w:rPr>
        <w:t>.. </w:t>
      </w:r>
      <w:r w:rsidRPr="0031192C">
        <w:rPr>
          <w:rtl/>
        </w:rPr>
        <w:t xml:space="preserve">ومع مراعاة الأوجه المتعددة في بناء مجتمع المعلومات، من الضروري تحقيق التعاون </w:t>
      </w:r>
      <w:r w:rsidRPr="0031192C">
        <w:rPr>
          <w:rFonts w:hint="cs"/>
          <w:rtl/>
        </w:rPr>
        <w:t>الفعّال</w:t>
      </w:r>
      <w:r w:rsidRPr="0031192C">
        <w:rPr>
          <w:rtl/>
        </w:rPr>
        <w:t xml:space="preserve"> بين الحكومات والقطاع الخاص والمجتمع المدني ومؤسسات الأمم المتحدة والمنظمات الدولية الأخرى، بما يتفق مع أدوارها ومسؤولياتها المختلفة، والاستفادة من خبراتها</w:t>
      </w:r>
      <w:r w:rsidRPr="0031192C">
        <w:rPr>
          <w:rFonts w:hint="cs"/>
          <w:rtl/>
        </w:rPr>
        <w:t>"</w:t>
      </w:r>
      <w:r w:rsidRPr="0031192C">
        <w:rPr>
          <w:rtl/>
        </w:rPr>
        <w:t xml:space="preserve"> (الفقرة</w:t>
      </w:r>
      <w:r w:rsidRPr="0031192C">
        <w:rPr>
          <w:rFonts w:hint="eastAsia"/>
          <w:rtl/>
        </w:rPr>
        <w:t> </w:t>
      </w:r>
      <w:r w:rsidRPr="0031192C">
        <w:t>83</w:t>
      </w:r>
      <w:r w:rsidRPr="0031192C">
        <w:rPr>
          <w:rtl/>
        </w:rPr>
        <w:t xml:space="preserve"> من برنامج</w:t>
      </w:r>
      <w:r w:rsidRPr="0031192C">
        <w:rPr>
          <w:rFonts w:hint="eastAsia"/>
          <w:rtl/>
        </w:rPr>
        <w:t> </w:t>
      </w:r>
      <w:r w:rsidRPr="0031192C">
        <w:rPr>
          <w:rtl/>
        </w:rPr>
        <w:t>تونس)</w:t>
      </w:r>
      <w:r w:rsidRPr="0031192C">
        <w:rPr>
          <w:rFonts w:hint="cs"/>
          <w:rtl/>
        </w:rPr>
        <w:t>؛</w:t>
      </w:r>
    </w:p>
    <w:p w14:paraId="4F32DC13" w14:textId="77777777" w:rsidR="005504B5" w:rsidRDefault="00A45356" w:rsidP="005504B5">
      <w:pPr>
        <w:rPr>
          <w:rtl/>
        </w:rPr>
      </w:pPr>
      <w:r>
        <w:rPr>
          <w:rFonts w:ascii="Traditional Arabic" w:hAnsi="Traditional Arabic" w:hint="cs"/>
          <w:i/>
          <w:iCs/>
          <w:rtl/>
        </w:rPr>
        <w:t>ن</w:t>
      </w:r>
      <w:r w:rsidRPr="005125FF">
        <w:rPr>
          <w:rFonts w:ascii="Traditional Arabic" w:hAnsi="Traditional Arabic"/>
          <w:i/>
          <w:iCs/>
          <w:rtl/>
        </w:rPr>
        <w:t>)</w:t>
      </w:r>
      <w:r w:rsidRPr="005125FF">
        <w:rPr>
          <w:rFonts w:ascii="Traditional Arabic" w:hAnsi="Traditional Arabic"/>
          <w:i/>
          <w:iCs/>
          <w:rtl/>
        </w:rPr>
        <w:tab/>
      </w:r>
      <w:r w:rsidRPr="00845A63">
        <w:rPr>
          <w:rtl/>
        </w:rPr>
        <w:t xml:space="preserve">أن </w:t>
      </w:r>
      <w:r w:rsidRPr="00845A63">
        <w:rPr>
          <w:rFonts w:hint="cs"/>
          <w:rtl/>
        </w:rPr>
        <w:t>ال</w:t>
      </w:r>
      <w:r w:rsidRPr="00845A63">
        <w:rPr>
          <w:rtl/>
        </w:rPr>
        <w:t>رؤية</w:t>
      </w:r>
      <w:r w:rsidRPr="00845A63">
        <w:rPr>
          <w:rFonts w:hint="cs"/>
          <w:rtl/>
        </w:rPr>
        <w:t xml:space="preserve"> الخاصة </w:t>
      </w:r>
      <w:r>
        <w:rPr>
          <w:rFonts w:hint="cs"/>
          <w:rtl/>
        </w:rPr>
        <w:t>بإقامة</w:t>
      </w:r>
      <w:r w:rsidRPr="00845A63">
        <w:rPr>
          <w:rtl/>
        </w:rPr>
        <w:t xml:space="preserve"> مجتمع </w:t>
      </w:r>
      <w:r w:rsidRPr="00845A63">
        <w:rPr>
          <w:rFonts w:hint="cs"/>
          <w:rtl/>
        </w:rPr>
        <w:t>لل</w:t>
      </w:r>
      <w:r w:rsidRPr="00845A63">
        <w:rPr>
          <w:rtl/>
        </w:rPr>
        <w:t>معلومات لا يمكن أن تتحقق إلا باعتناق مبدأ الشمولية في</w:t>
      </w:r>
      <w:r>
        <w:rPr>
          <w:rFonts w:hint="cs"/>
          <w:rtl/>
        </w:rPr>
        <w:t> </w:t>
      </w:r>
      <w:r w:rsidRPr="00845A63">
        <w:rPr>
          <w:rtl/>
        </w:rPr>
        <w:t>جميع جهود تعزيز خطة التنمية المستدامة لعام</w:t>
      </w:r>
      <w:r w:rsidRPr="00845A63">
        <w:rPr>
          <w:rFonts w:hint="eastAsia"/>
          <w:rtl/>
        </w:rPr>
        <w:t> </w:t>
      </w:r>
      <w:r w:rsidRPr="00845A63">
        <w:t>2030</w:t>
      </w:r>
      <w:r w:rsidRPr="00845A63">
        <w:rPr>
          <w:rtl/>
        </w:rPr>
        <w:t xml:space="preserve"> وتحقيقها،</w:t>
      </w:r>
    </w:p>
    <w:p w14:paraId="6D31B285" w14:textId="77777777" w:rsidR="005504B5" w:rsidRPr="00776251" w:rsidRDefault="00A45356" w:rsidP="00CE1101">
      <w:pPr>
        <w:pStyle w:val="Call"/>
        <w:rPr>
          <w:rtl/>
        </w:rPr>
      </w:pPr>
      <w:r w:rsidRPr="00776251">
        <w:rPr>
          <w:rtl/>
        </w:rPr>
        <w:t>وإذ يضع في اعتباره أيضاً</w:t>
      </w:r>
    </w:p>
    <w:p w14:paraId="269A8E8E" w14:textId="77777777" w:rsidR="005504B5" w:rsidRDefault="00A45356" w:rsidP="005504B5">
      <w:pPr>
        <w:rPr>
          <w:rtl/>
        </w:rPr>
      </w:pPr>
      <w:r w:rsidRPr="00776251">
        <w:rPr>
          <w:rFonts w:hint="cs"/>
          <w:i/>
          <w:iCs/>
          <w:rtl/>
        </w:rPr>
        <w:t xml:space="preserve"> </w:t>
      </w:r>
      <w:proofErr w:type="gramStart"/>
      <w:r w:rsidRPr="00776251">
        <w:rPr>
          <w:rFonts w:hint="cs"/>
          <w:i/>
          <w:iCs/>
          <w:rtl/>
        </w:rPr>
        <w:t>أ )</w:t>
      </w:r>
      <w:proofErr w:type="gramEnd"/>
      <w:r w:rsidRPr="00776251">
        <w:rPr>
          <w:rFonts w:hint="cs"/>
          <w:i/>
          <w:iCs/>
          <w:rtl/>
        </w:rPr>
        <w:tab/>
      </w:r>
      <w:r w:rsidRPr="00776251">
        <w:rPr>
          <w:rFonts w:hint="cs"/>
          <w:rtl/>
        </w:rPr>
        <w:t>أنه</w:t>
      </w:r>
      <w:r w:rsidRPr="00776251">
        <w:rPr>
          <w:rtl/>
        </w:rPr>
        <w:t xml:space="preserve"> </w:t>
      </w:r>
      <w:r w:rsidRPr="00776251">
        <w:rPr>
          <w:rFonts w:hint="cs"/>
          <w:rtl/>
        </w:rPr>
        <w:t>ينبغي</w:t>
      </w:r>
      <w:r w:rsidRPr="00776251">
        <w:rPr>
          <w:rtl/>
        </w:rPr>
        <w:t xml:space="preserve"> </w:t>
      </w:r>
      <w:r>
        <w:rPr>
          <w:rFonts w:hint="cs"/>
          <w:rtl/>
        </w:rPr>
        <w:t>للاتحاد</w:t>
      </w:r>
      <w:r w:rsidRPr="00776251">
        <w:rPr>
          <w:rtl/>
        </w:rPr>
        <w:t xml:space="preserve"> </w:t>
      </w:r>
      <w:r w:rsidRPr="00776251">
        <w:rPr>
          <w:rFonts w:hint="cs"/>
          <w:rtl/>
        </w:rPr>
        <w:t>والمنظمات</w:t>
      </w:r>
      <w:r w:rsidRPr="00776251">
        <w:rPr>
          <w:rtl/>
        </w:rPr>
        <w:t xml:space="preserve"> </w:t>
      </w:r>
      <w:r w:rsidRPr="00776251">
        <w:rPr>
          <w:rFonts w:hint="cs"/>
          <w:rtl/>
        </w:rPr>
        <w:t>الدولية</w:t>
      </w:r>
      <w:r w:rsidRPr="00776251">
        <w:rPr>
          <w:rtl/>
        </w:rPr>
        <w:t xml:space="preserve"> </w:t>
      </w:r>
      <w:r w:rsidRPr="00776251">
        <w:rPr>
          <w:rFonts w:hint="cs"/>
          <w:rtl/>
        </w:rPr>
        <w:t>الأخرى</w:t>
      </w:r>
      <w:r w:rsidRPr="00776251">
        <w:rPr>
          <w:rtl/>
        </w:rPr>
        <w:t xml:space="preserve"> </w:t>
      </w:r>
      <w:r w:rsidRPr="00776251">
        <w:rPr>
          <w:rFonts w:hint="cs"/>
          <w:rtl/>
        </w:rPr>
        <w:t>أن</w:t>
      </w:r>
      <w:r w:rsidRPr="00776251">
        <w:rPr>
          <w:rtl/>
        </w:rPr>
        <w:t xml:space="preserve"> </w:t>
      </w:r>
      <w:r w:rsidRPr="00776251">
        <w:rPr>
          <w:rFonts w:hint="cs"/>
          <w:rtl/>
        </w:rPr>
        <w:t>تواصل التعاون</w:t>
      </w:r>
      <w:r w:rsidRPr="00776251">
        <w:rPr>
          <w:rtl/>
        </w:rPr>
        <w:t xml:space="preserve"> </w:t>
      </w:r>
      <w:r w:rsidRPr="00776251">
        <w:rPr>
          <w:rFonts w:hint="cs"/>
          <w:rtl/>
        </w:rPr>
        <w:t>وتنسيق</w:t>
      </w:r>
      <w:r w:rsidRPr="00776251">
        <w:rPr>
          <w:rtl/>
        </w:rPr>
        <w:t xml:space="preserve"> </w:t>
      </w:r>
      <w:r w:rsidRPr="00776251">
        <w:rPr>
          <w:rFonts w:hint="cs"/>
          <w:rtl/>
        </w:rPr>
        <w:t>الأنشطة،</w:t>
      </w:r>
      <w:r w:rsidRPr="00776251">
        <w:rPr>
          <w:rtl/>
        </w:rPr>
        <w:t xml:space="preserve"> </w:t>
      </w:r>
      <w:r w:rsidRPr="00776251">
        <w:rPr>
          <w:rFonts w:hint="cs"/>
          <w:rtl/>
        </w:rPr>
        <w:t>حسب</w:t>
      </w:r>
      <w:r w:rsidRPr="00776251">
        <w:rPr>
          <w:rtl/>
        </w:rPr>
        <w:t xml:space="preserve"> </w:t>
      </w:r>
      <w:r w:rsidRPr="00776251">
        <w:rPr>
          <w:rFonts w:hint="cs"/>
          <w:rtl/>
        </w:rPr>
        <w:t>الاقتضاء،</w:t>
      </w:r>
      <w:r w:rsidRPr="00776251">
        <w:rPr>
          <w:rtl/>
        </w:rPr>
        <w:t xml:space="preserve"> </w:t>
      </w:r>
      <w:r w:rsidRPr="00776251">
        <w:rPr>
          <w:rFonts w:hint="cs"/>
          <w:rtl/>
        </w:rPr>
        <w:t>للصالح العام؛</w:t>
      </w:r>
    </w:p>
    <w:p w14:paraId="125BA957" w14:textId="466954A7" w:rsidR="005504B5" w:rsidRDefault="00A45356" w:rsidP="005504B5">
      <w:pPr>
        <w:rPr>
          <w:rtl/>
        </w:rPr>
      </w:pPr>
      <w:r w:rsidRPr="00776251">
        <w:rPr>
          <w:i/>
          <w:iCs/>
          <w:rtl/>
        </w:rPr>
        <w:t>ب)</w:t>
      </w:r>
      <w:r w:rsidRPr="00776251">
        <w:rPr>
          <w:rtl/>
        </w:rPr>
        <w:tab/>
        <w:t xml:space="preserve">أن على </w:t>
      </w:r>
      <w:r>
        <w:rPr>
          <w:rFonts w:hint="cs"/>
          <w:rtl/>
        </w:rPr>
        <w:t>الاتحاد</w:t>
      </w:r>
      <w:r w:rsidRPr="00776251">
        <w:rPr>
          <w:rtl/>
        </w:rPr>
        <w:t xml:space="preserve"> أن يتطور دوماً استجابة للتغيرات في بيئة الاتصالات/تكنولوجيا المعلومات والاتصالات وخاصة فيما يتعلق بالتكنولوجيات المتطورة</w:t>
      </w:r>
      <w:ins w:id="15" w:author="soraya IHD" w:date="2022-09-19T14:46:00Z">
        <w:r w:rsidR="008245FF">
          <w:rPr>
            <w:rFonts w:hint="cs"/>
            <w:rtl/>
          </w:rPr>
          <w:t xml:space="preserve"> الجديدة والناشئة</w:t>
        </w:r>
      </w:ins>
      <w:r w:rsidRPr="00776251">
        <w:rPr>
          <w:rtl/>
        </w:rPr>
        <w:t xml:space="preserve"> والتحديات التنظيمية</w:t>
      </w:r>
      <w:r w:rsidRPr="00776251">
        <w:rPr>
          <w:rFonts w:hint="eastAsia"/>
          <w:rtl/>
        </w:rPr>
        <w:t> </w:t>
      </w:r>
      <w:r w:rsidRPr="00776251">
        <w:rPr>
          <w:rtl/>
        </w:rPr>
        <w:t>الجديدة؛</w:t>
      </w:r>
    </w:p>
    <w:p w14:paraId="617C3A95" w14:textId="77777777" w:rsidR="005504B5" w:rsidRPr="00D507B3" w:rsidRDefault="00A45356" w:rsidP="005504B5">
      <w:pPr>
        <w:rPr>
          <w:rtl/>
        </w:rPr>
      </w:pPr>
      <w:r w:rsidRPr="00D507B3">
        <w:rPr>
          <w:i/>
          <w:iCs/>
          <w:rtl/>
        </w:rPr>
        <w:t>ج)</w:t>
      </w:r>
      <w:r w:rsidRPr="00D507B3">
        <w:rPr>
          <w:rtl/>
        </w:rPr>
        <w:tab/>
      </w:r>
      <w:r>
        <w:rPr>
          <w:rFonts w:hint="cs"/>
          <w:rtl/>
        </w:rPr>
        <w:t>احتياجات</w:t>
      </w:r>
      <w:r w:rsidRPr="00D507B3">
        <w:rPr>
          <w:rtl/>
        </w:rPr>
        <w:t xml:space="preserve"> البلدان النامية</w:t>
      </w:r>
      <w:r>
        <w:rPr>
          <w:rStyle w:val="FootnoteReference"/>
          <w:rtl/>
        </w:rPr>
        <w:footnoteReference w:customMarkFollows="1" w:id="1"/>
        <w:t>1</w:t>
      </w:r>
      <w:r w:rsidRPr="00D507B3">
        <w:rPr>
          <w:rtl/>
        </w:rPr>
        <w:t xml:space="preserve">، بما في ذلك في مجالات </w:t>
      </w:r>
      <w:r w:rsidRPr="00D507B3">
        <w:rPr>
          <w:rFonts w:hint="cs"/>
          <w:rtl/>
        </w:rPr>
        <w:t>الاستفادة من</w:t>
      </w:r>
      <w:r w:rsidRPr="00D507B3">
        <w:rPr>
          <w:rtl/>
        </w:rPr>
        <w:t xml:space="preserve"> تكنولوجيا المعلومات والاتصالات لأغراض التنمية المستدامة</w:t>
      </w:r>
      <w:r w:rsidRPr="00D507B3">
        <w:rPr>
          <w:color w:val="000000"/>
          <w:rtl/>
        </w:rPr>
        <w:t xml:space="preserve"> وسد الفجوة الرقمية</w:t>
      </w:r>
      <w:r w:rsidRPr="00D507B3">
        <w:rPr>
          <w:rtl/>
        </w:rPr>
        <w:t xml:space="preserve"> وبناء البنى التحتية </w:t>
      </w:r>
      <w:r w:rsidRPr="00D507B3">
        <w:rPr>
          <w:rFonts w:hint="cs"/>
          <w:rtl/>
        </w:rPr>
        <w:t>للاتصالات</w:t>
      </w:r>
      <w:r w:rsidRPr="00D507B3">
        <w:rPr>
          <w:rtl/>
        </w:rPr>
        <w:t>/تكنولوجيا المعلومات والاتصالات، مما</w:t>
      </w:r>
      <w:r w:rsidRPr="00D507B3">
        <w:rPr>
          <w:rFonts w:hint="cs"/>
          <w:rtl/>
        </w:rPr>
        <w:t> </w:t>
      </w:r>
      <w:r w:rsidRPr="00D507B3">
        <w:rPr>
          <w:rtl/>
        </w:rPr>
        <w:t>يمكّن نمو الاقتصاد الرقمي وتعزيز الثقة والأمن في</w:t>
      </w:r>
      <w:r>
        <w:rPr>
          <w:rFonts w:hint="cs"/>
          <w:rtl/>
        </w:rPr>
        <w:t> </w:t>
      </w:r>
      <w:r w:rsidRPr="00D507B3">
        <w:rPr>
          <w:rtl/>
        </w:rPr>
        <w:t>استخدام الاتصالات/تكنولوجيا المعلومات والاتصالات وتنفيذ أهداف القمة العالمية لمجتمع المعلومات الأخرى؛</w:t>
      </w:r>
    </w:p>
    <w:p w14:paraId="75E04702" w14:textId="77777777" w:rsidR="005504B5" w:rsidRPr="003D10AF" w:rsidRDefault="00A45356" w:rsidP="005504B5">
      <w:pPr>
        <w:rPr>
          <w:spacing w:val="-4"/>
          <w:rtl/>
        </w:rPr>
      </w:pPr>
      <w:proofErr w:type="gramStart"/>
      <w:r>
        <w:rPr>
          <w:rFonts w:hint="cs"/>
          <w:i/>
          <w:iCs/>
          <w:spacing w:val="-4"/>
          <w:rtl/>
        </w:rPr>
        <w:t>د</w:t>
      </w:r>
      <w:r w:rsidRPr="003D10AF">
        <w:rPr>
          <w:i/>
          <w:iCs/>
          <w:spacing w:val="-4"/>
          <w:rtl/>
        </w:rPr>
        <w:t> )</w:t>
      </w:r>
      <w:proofErr w:type="gramEnd"/>
      <w:r w:rsidRPr="003D10AF">
        <w:rPr>
          <w:i/>
          <w:iCs/>
          <w:spacing w:val="-4"/>
          <w:rtl/>
        </w:rPr>
        <w:tab/>
      </w:r>
      <w:r w:rsidRPr="003D10AF">
        <w:rPr>
          <w:rFonts w:hint="cs"/>
          <w:spacing w:val="-4"/>
          <w:rtl/>
        </w:rPr>
        <w:t>الحاجة إلى أن يستخدم الاتحاد موارده وخبرته لتنفيذ نتائج القمة العالمية لمجتمع المعلومات وتحقيق أهداف التنمية المستدامة</w:t>
      </w:r>
      <w:r w:rsidRPr="003D10AF">
        <w:rPr>
          <w:rFonts w:hint="eastAsia"/>
          <w:spacing w:val="-4"/>
          <w:rtl/>
        </w:rPr>
        <w:t> </w:t>
      </w:r>
      <w:r w:rsidRPr="003D10AF">
        <w:rPr>
          <w:spacing w:val="-4"/>
        </w:rPr>
        <w:t>(SDG)</w:t>
      </w:r>
      <w:r w:rsidRPr="003D10AF">
        <w:rPr>
          <w:rFonts w:hint="cs"/>
          <w:spacing w:val="-4"/>
          <w:rtl/>
        </w:rPr>
        <w:t>؛</w:t>
      </w:r>
    </w:p>
    <w:p w14:paraId="3811129C" w14:textId="77777777" w:rsidR="005504B5" w:rsidRPr="00D507B3" w:rsidRDefault="00A45356" w:rsidP="005504B5">
      <w:pPr>
        <w:rPr>
          <w:rtl/>
        </w:rPr>
      </w:pPr>
      <w:proofErr w:type="gramStart"/>
      <w:r w:rsidRPr="00D507B3">
        <w:rPr>
          <w:i/>
          <w:iCs/>
          <w:caps/>
          <w:rtl/>
        </w:rPr>
        <w:t>ﻫ</w:t>
      </w:r>
      <w:r w:rsidRPr="00D507B3">
        <w:rPr>
          <w:rFonts w:hint="cs"/>
          <w:i/>
          <w:iCs/>
          <w:caps/>
          <w:rtl/>
        </w:rPr>
        <w:t xml:space="preserve"> </w:t>
      </w:r>
      <w:r w:rsidRPr="00D507B3">
        <w:rPr>
          <w:i/>
          <w:iCs/>
          <w:caps/>
          <w:rtl/>
        </w:rPr>
        <w:t>)</w:t>
      </w:r>
      <w:proofErr w:type="gramEnd"/>
      <w:r w:rsidRPr="00D507B3">
        <w:rPr>
          <w:rtl/>
        </w:rPr>
        <w:tab/>
        <w:t xml:space="preserve">أن من الضروري أن يستخدم </w:t>
      </w:r>
      <w:r w:rsidRPr="00D507B3">
        <w:rPr>
          <w:rFonts w:hint="cs"/>
          <w:rtl/>
        </w:rPr>
        <w:t>الاتحاد</w:t>
      </w:r>
      <w:r w:rsidRPr="00D507B3">
        <w:rPr>
          <w:rtl/>
        </w:rPr>
        <w:t xml:space="preserve"> </w:t>
      </w:r>
      <w:r w:rsidRPr="00D507B3">
        <w:rPr>
          <w:rFonts w:hint="cs"/>
          <w:rtl/>
        </w:rPr>
        <w:t>بكفاءة</w:t>
      </w:r>
      <w:r w:rsidRPr="00D507B3">
        <w:rPr>
          <w:rtl/>
        </w:rPr>
        <w:t xml:space="preserve"> موارده البشرية والمالية بطريقة تتماشى مع أولويات الأعضاء وتراعي القيود المفروضة على الميزانية</w:t>
      </w:r>
      <w:r w:rsidRPr="00D507B3">
        <w:rPr>
          <w:rFonts w:hint="cs"/>
          <w:rtl/>
        </w:rPr>
        <w:t>،</w:t>
      </w:r>
      <w:r w:rsidRPr="00D507B3">
        <w:rPr>
          <w:rtl/>
        </w:rPr>
        <w:t xml:space="preserve"> وأن يحرص على تحاشي الازدواج في العمل بين مكاتب </w:t>
      </w:r>
      <w:r w:rsidRPr="00D507B3">
        <w:rPr>
          <w:rFonts w:hint="cs"/>
          <w:rtl/>
        </w:rPr>
        <w:t>الاتحاد</w:t>
      </w:r>
      <w:r w:rsidRPr="00D507B3">
        <w:rPr>
          <w:rtl/>
        </w:rPr>
        <w:t xml:space="preserve"> والأمانة</w:t>
      </w:r>
      <w:r w:rsidRPr="00D507B3">
        <w:rPr>
          <w:rFonts w:hint="eastAsia"/>
          <w:rtl/>
        </w:rPr>
        <w:t> </w:t>
      </w:r>
      <w:r w:rsidRPr="00D507B3">
        <w:rPr>
          <w:rtl/>
        </w:rPr>
        <w:t>العامة؛</w:t>
      </w:r>
    </w:p>
    <w:p w14:paraId="0203C052" w14:textId="77777777" w:rsidR="005504B5" w:rsidRPr="00D507B3" w:rsidRDefault="00A45356" w:rsidP="005504B5">
      <w:pPr>
        <w:rPr>
          <w:rtl/>
        </w:rPr>
      </w:pPr>
      <w:proofErr w:type="gramStart"/>
      <w:r w:rsidRPr="00D507B3">
        <w:rPr>
          <w:i/>
          <w:iCs/>
          <w:caps/>
          <w:rtl/>
        </w:rPr>
        <w:t>و )</w:t>
      </w:r>
      <w:proofErr w:type="gramEnd"/>
      <w:r w:rsidRPr="00D507B3">
        <w:rPr>
          <w:rtl/>
        </w:rPr>
        <w:tab/>
        <w:t xml:space="preserve">أن المشاركة الكاملة من جانب الأعضاء، بما في ذلك أعضاء القطاعات </w:t>
      </w:r>
      <w:r w:rsidRPr="00D507B3">
        <w:rPr>
          <w:rFonts w:hint="cs"/>
          <w:rtl/>
        </w:rPr>
        <w:t xml:space="preserve">والمنتسبون والهيئات الأكاديمية </w:t>
      </w:r>
      <w:r w:rsidRPr="00D507B3">
        <w:rPr>
          <w:rtl/>
        </w:rPr>
        <w:t>وأصحاب المصلحة الآخر</w:t>
      </w:r>
      <w:r w:rsidRPr="00D507B3">
        <w:rPr>
          <w:rFonts w:hint="cs"/>
          <w:rtl/>
        </w:rPr>
        <w:t>ون</w:t>
      </w:r>
      <w:r w:rsidRPr="00D507B3">
        <w:rPr>
          <w:rtl/>
        </w:rPr>
        <w:t xml:space="preserve">، أمر حاسم لنجاح </w:t>
      </w:r>
      <w:r w:rsidRPr="00D507B3">
        <w:rPr>
          <w:rFonts w:hint="cs"/>
          <w:rtl/>
        </w:rPr>
        <w:t>الاتحاد</w:t>
      </w:r>
      <w:r w:rsidRPr="00D507B3">
        <w:rPr>
          <w:rtl/>
        </w:rPr>
        <w:t xml:space="preserve"> في</w:t>
      </w:r>
      <w:r>
        <w:rPr>
          <w:rFonts w:hint="cs"/>
          <w:rtl/>
        </w:rPr>
        <w:t xml:space="preserve"> </w:t>
      </w:r>
      <w:r w:rsidRPr="00D507B3">
        <w:rPr>
          <w:rtl/>
        </w:rPr>
        <w:t xml:space="preserve">تنفيذ </w:t>
      </w:r>
      <w:r w:rsidRPr="00D507B3">
        <w:rPr>
          <w:rFonts w:hint="cs"/>
          <w:rtl/>
        </w:rPr>
        <w:t>نتائج</w:t>
      </w:r>
      <w:r w:rsidRPr="00D507B3">
        <w:rPr>
          <w:rtl/>
        </w:rPr>
        <w:t xml:space="preserve"> القمة ذات</w:t>
      </w:r>
      <w:r w:rsidRPr="00D507B3">
        <w:rPr>
          <w:rFonts w:hint="eastAsia"/>
          <w:rtl/>
        </w:rPr>
        <w:t> </w:t>
      </w:r>
      <w:r w:rsidRPr="00D507B3">
        <w:rPr>
          <w:rtl/>
        </w:rPr>
        <w:t>الصلة؛</w:t>
      </w:r>
    </w:p>
    <w:p w14:paraId="64F5AE81" w14:textId="73094B0C" w:rsidR="005504B5" w:rsidRPr="009F4623" w:rsidRDefault="00A45356" w:rsidP="005504B5">
      <w:pPr>
        <w:rPr>
          <w:spacing w:val="-2"/>
          <w:rtl/>
        </w:rPr>
      </w:pPr>
      <w:proofErr w:type="gramStart"/>
      <w:r w:rsidRPr="009F4623">
        <w:rPr>
          <w:i/>
          <w:iCs/>
          <w:caps/>
          <w:spacing w:val="-2"/>
          <w:rtl/>
        </w:rPr>
        <w:lastRenderedPageBreak/>
        <w:t>ز )</w:t>
      </w:r>
      <w:proofErr w:type="gramEnd"/>
      <w:r w:rsidRPr="009F4623">
        <w:rPr>
          <w:spacing w:val="-2"/>
          <w:rtl/>
        </w:rPr>
        <w:tab/>
        <w:t xml:space="preserve">أن الخطة الاستراتيجية </w:t>
      </w:r>
      <w:r w:rsidRPr="009F4623">
        <w:rPr>
          <w:rFonts w:hint="cs"/>
          <w:spacing w:val="-2"/>
          <w:rtl/>
        </w:rPr>
        <w:t>للاتحاد</w:t>
      </w:r>
      <w:r w:rsidRPr="009F4623">
        <w:rPr>
          <w:spacing w:val="-2"/>
          <w:rtl/>
        </w:rPr>
        <w:t xml:space="preserve"> للفترة </w:t>
      </w:r>
      <w:del w:id="16" w:author="Alnatoor, Ehsan" w:date="2022-09-15T15:46:00Z">
        <w:r w:rsidRPr="009F4623" w:rsidDel="002D2E29">
          <w:rPr>
            <w:spacing w:val="-2"/>
          </w:rPr>
          <w:delText>2023</w:delText>
        </w:r>
        <w:r w:rsidRPr="009F4623" w:rsidDel="002D2E29">
          <w:rPr>
            <w:spacing w:val="-2"/>
          </w:rPr>
          <w:noBreakHyphen/>
          <w:delText>2020</w:delText>
        </w:r>
        <w:r w:rsidRPr="009F4623" w:rsidDel="002D2E29">
          <w:rPr>
            <w:spacing w:val="-2"/>
            <w:rtl/>
          </w:rPr>
          <w:delText xml:space="preserve"> </w:delText>
        </w:r>
      </w:del>
      <w:ins w:id="17" w:author="Alnatoor, Ehsan" w:date="2022-09-15T15:47:00Z">
        <w:r w:rsidR="002D2E29" w:rsidRPr="009F4623">
          <w:rPr>
            <w:spacing w:val="-2"/>
          </w:rPr>
          <w:t>2027-2024</w:t>
        </w:r>
      </w:ins>
      <w:ins w:id="18" w:author="Alnatoor, Ehsan" w:date="2022-09-15T15:57:00Z">
        <w:r w:rsidRPr="009F4623">
          <w:rPr>
            <w:rFonts w:hint="cs"/>
            <w:spacing w:val="-2"/>
            <w:rtl/>
          </w:rPr>
          <w:t xml:space="preserve"> </w:t>
        </w:r>
      </w:ins>
      <w:r w:rsidRPr="009F4623">
        <w:rPr>
          <w:spacing w:val="-2"/>
          <w:rtl/>
        </w:rPr>
        <w:t>الواردة في القرار</w:t>
      </w:r>
      <w:r w:rsidRPr="009F4623">
        <w:rPr>
          <w:rFonts w:hint="eastAsia"/>
          <w:spacing w:val="-2"/>
          <w:rtl/>
        </w:rPr>
        <w:t> </w:t>
      </w:r>
      <w:r w:rsidRPr="009F4623">
        <w:rPr>
          <w:spacing w:val="-2"/>
        </w:rPr>
        <w:t>71</w:t>
      </w:r>
      <w:r w:rsidRPr="009F4623">
        <w:rPr>
          <w:spacing w:val="-2"/>
          <w:rtl/>
        </w:rPr>
        <w:t xml:space="preserve"> (المراجَع في دبي،</w:t>
      </w:r>
      <w:r w:rsidRPr="009F4623">
        <w:rPr>
          <w:rFonts w:hint="cs"/>
          <w:spacing w:val="-2"/>
          <w:rtl/>
        </w:rPr>
        <w:t xml:space="preserve"> </w:t>
      </w:r>
      <w:r w:rsidRPr="009F4623">
        <w:rPr>
          <w:spacing w:val="-2"/>
        </w:rPr>
        <w:t>2018</w:t>
      </w:r>
      <w:r w:rsidRPr="009F4623">
        <w:rPr>
          <w:spacing w:val="-2"/>
          <w:rtl/>
        </w:rPr>
        <w:t>) لهذا المؤتمر تحتوي على التزام</w:t>
      </w:r>
      <w:r w:rsidRPr="009F4623">
        <w:rPr>
          <w:rFonts w:hint="cs"/>
          <w:spacing w:val="-2"/>
          <w:rtl/>
        </w:rPr>
        <w:t xml:space="preserve"> وأولويات</w:t>
      </w:r>
      <w:r w:rsidRPr="009F4623">
        <w:rPr>
          <w:spacing w:val="-2"/>
          <w:rtl/>
        </w:rPr>
        <w:t xml:space="preserve"> </w:t>
      </w:r>
      <w:r w:rsidRPr="009F4623">
        <w:rPr>
          <w:rFonts w:hint="cs"/>
          <w:spacing w:val="-2"/>
          <w:rtl/>
        </w:rPr>
        <w:t>ل</w:t>
      </w:r>
      <w:r w:rsidRPr="009F4623">
        <w:rPr>
          <w:spacing w:val="-2"/>
          <w:rtl/>
        </w:rPr>
        <w:t xml:space="preserve">تنفيذ </w:t>
      </w:r>
      <w:r w:rsidRPr="009F4623">
        <w:rPr>
          <w:rFonts w:hint="cs"/>
          <w:spacing w:val="-2"/>
          <w:rtl/>
        </w:rPr>
        <w:t>نتائج</w:t>
      </w:r>
      <w:r w:rsidRPr="009F4623">
        <w:rPr>
          <w:spacing w:val="-2"/>
          <w:rtl/>
        </w:rPr>
        <w:t xml:space="preserve"> القمة العالمية لمجتمع المعلومات</w:t>
      </w:r>
      <w:r w:rsidRPr="009F4623">
        <w:rPr>
          <w:rFonts w:hint="cs"/>
          <w:spacing w:val="-2"/>
          <w:rtl/>
        </w:rPr>
        <w:t xml:space="preserve"> ذات الصلة</w:t>
      </w:r>
      <w:r w:rsidRPr="009F4623">
        <w:rPr>
          <w:spacing w:val="-2"/>
          <w:rtl/>
        </w:rPr>
        <w:t xml:space="preserve"> و</w:t>
      </w:r>
      <w:r w:rsidRPr="009F4623">
        <w:rPr>
          <w:rFonts w:hint="cs"/>
          <w:spacing w:val="-2"/>
          <w:rtl/>
        </w:rPr>
        <w:t xml:space="preserve">تحقيق </w:t>
      </w:r>
      <w:r w:rsidRPr="009F4623">
        <w:rPr>
          <w:spacing w:val="-2"/>
          <w:rtl/>
        </w:rPr>
        <w:t>أهداف التنمية المستدامة</w:t>
      </w:r>
      <w:r w:rsidRPr="009F4623">
        <w:rPr>
          <w:rFonts w:hint="cs"/>
          <w:spacing w:val="-2"/>
          <w:rtl/>
        </w:rPr>
        <w:t>؛</w:t>
      </w:r>
    </w:p>
    <w:p w14:paraId="403464DB" w14:textId="2F4CC450" w:rsidR="005504B5" w:rsidRPr="00B522E2" w:rsidRDefault="00A45356" w:rsidP="005504B5">
      <w:pPr>
        <w:rPr>
          <w:spacing w:val="-6"/>
          <w:rtl/>
        </w:rPr>
      </w:pPr>
      <w:r w:rsidRPr="00B522E2">
        <w:rPr>
          <w:i/>
          <w:iCs/>
          <w:caps/>
          <w:spacing w:val="-6"/>
          <w:rtl/>
        </w:rPr>
        <w:t>ح)</w:t>
      </w:r>
      <w:r w:rsidRPr="00B522E2">
        <w:rPr>
          <w:spacing w:val="-6"/>
          <w:rtl/>
        </w:rPr>
        <w:tab/>
        <w:t xml:space="preserve">أن فريق العمل التابع </w:t>
      </w:r>
      <w:r w:rsidRPr="00B522E2">
        <w:rPr>
          <w:rFonts w:hint="cs"/>
          <w:spacing w:val="-6"/>
          <w:rtl/>
        </w:rPr>
        <w:t xml:space="preserve">لمجلس الاتحاد </w:t>
      </w:r>
      <w:r w:rsidRPr="00B522E2">
        <w:rPr>
          <w:spacing w:val="-6"/>
          <w:rtl/>
        </w:rPr>
        <w:t>والمعني بالقمة العالمية لمجتمع المعلومات</w:t>
      </w:r>
      <w:ins w:id="19" w:author="soraya IHD" w:date="2022-09-19T14:47:00Z">
        <w:r w:rsidR="008245FF" w:rsidRPr="00B522E2">
          <w:rPr>
            <w:rFonts w:hint="cs"/>
            <w:spacing w:val="-6"/>
            <w:rtl/>
          </w:rPr>
          <w:t xml:space="preserve"> وأهداف التنمية المستدامة</w:t>
        </w:r>
      </w:ins>
      <w:r w:rsidRPr="00B522E2">
        <w:rPr>
          <w:spacing w:val="-6"/>
          <w:rtl/>
        </w:rPr>
        <w:t xml:space="preserve"> </w:t>
      </w:r>
      <w:ins w:id="20" w:author="Osman Aly Elzayat, Mostafa Mohamed" w:date="2022-09-22T17:46:00Z">
        <w:r w:rsidR="00571D1E" w:rsidRPr="00B522E2">
          <w:rPr>
            <w:spacing w:val="-6"/>
            <w:lang w:val="en-US"/>
          </w:rPr>
          <w:t>(CWG</w:t>
        </w:r>
      </w:ins>
      <w:ins w:id="21" w:author="Aly, Abdalla" w:date="2022-09-23T09:18:00Z">
        <w:r w:rsidR="00B522E2" w:rsidRPr="00B522E2">
          <w:rPr>
            <w:spacing w:val="-6"/>
            <w:lang w:val="en-US"/>
          </w:rPr>
          <w:noBreakHyphen/>
        </w:r>
      </w:ins>
      <w:ins w:id="22" w:author="Osman Aly Elzayat, Mostafa Mohamed" w:date="2022-09-22T17:46:00Z">
        <w:r w:rsidR="00571D1E" w:rsidRPr="00B522E2">
          <w:rPr>
            <w:spacing w:val="-6"/>
            <w:lang w:val="en-US"/>
          </w:rPr>
          <w:t>WSIS&amp;SDG)</w:t>
        </w:r>
        <w:r w:rsidR="00571D1E" w:rsidRPr="00B522E2">
          <w:rPr>
            <w:rFonts w:hint="cs"/>
            <w:spacing w:val="-6"/>
            <w:rtl/>
            <w:lang w:val="en-US"/>
          </w:rPr>
          <w:t xml:space="preserve"> </w:t>
        </w:r>
      </w:ins>
      <w:r w:rsidRPr="00B522E2">
        <w:rPr>
          <w:spacing w:val="-6"/>
          <w:rtl/>
        </w:rPr>
        <w:t xml:space="preserve">يمثل آلية تسهّل مساهمة الدول الأعضاء في دور </w:t>
      </w:r>
      <w:r w:rsidRPr="00B522E2">
        <w:rPr>
          <w:rFonts w:hint="cs"/>
          <w:spacing w:val="-6"/>
          <w:rtl/>
        </w:rPr>
        <w:t>الاتحاد</w:t>
      </w:r>
      <w:r w:rsidRPr="00B522E2">
        <w:rPr>
          <w:spacing w:val="-6"/>
          <w:rtl/>
        </w:rPr>
        <w:t xml:space="preserve"> في</w:t>
      </w:r>
      <w:r w:rsidRPr="00B522E2">
        <w:rPr>
          <w:rFonts w:hint="cs"/>
          <w:spacing w:val="-6"/>
          <w:rtl/>
        </w:rPr>
        <w:t xml:space="preserve"> </w:t>
      </w:r>
      <w:r w:rsidRPr="00B522E2">
        <w:rPr>
          <w:spacing w:val="-6"/>
          <w:rtl/>
        </w:rPr>
        <w:t xml:space="preserve">تنفيذ </w:t>
      </w:r>
      <w:r w:rsidRPr="00B522E2">
        <w:rPr>
          <w:rFonts w:hint="cs"/>
          <w:spacing w:val="-6"/>
          <w:rtl/>
        </w:rPr>
        <w:t>نتائج</w:t>
      </w:r>
      <w:r w:rsidRPr="00B522E2">
        <w:rPr>
          <w:spacing w:val="-6"/>
          <w:rtl/>
        </w:rPr>
        <w:t xml:space="preserve"> القمة </w:t>
      </w:r>
      <w:r w:rsidRPr="00B522E2">
        <w:rPr>
          <w:rFonts w:hint="cs"/>
          <w:spacing w:val="-6"/>
          <w:rtl/>
        </w:rPr>
        <w:t>وتحقيق أهداف التنمية المستدامة</w:t>
      </w:r>
      <w:r w:rsidRPr="00B522E2">
        <w:rPr>
          <w:spacing w:val="-6"/>
          <w:rtl/>
        </w:rPr>
        <w:t>؛</w:t>
      </w:r>
    </w:p>
    <w:p w14:paraId="350DF5CF" w14:textId="77777777" w:rsidR="005504B5" w:rsidRPr="00D507B3" w:rsidRDefault="00A45356" w:rsidP="005504B5">
      <w:pPr>
        <w:rPr>
          <w:caps/>
          <w:rtl/>
        </w:rPr>
      </w:pPr>
      <w:r w:rsidRPr="00D507B3">
        <w:rPr>
          <w:rFonts w:hint="cs"/>
          <w:i/>
          <w:iCs/>
          <w:caps/>
          <w:rtl/>
        </w:rPr>
        <w:t>ط</w:t>
      </w:r>
      <w:r w:rsidRPr="00D507B3">
        <w:rPr>
          <w:i/>
          <w:iCs/>
          <w:caps/>
          <w:rtl/>
        </w:rPr>
        <w:t>)</w:t>
      </w:r>
      <w:r w:rsidRPr="00D507B3">
        <w:rPr>
          <w:i/>
          <w:iCs/>
          <w:caps/>
          <w:rtl/>
        </w:rPr>
        <w:tab/>
      </w:r>
      <w:r w:rsidRPr="00D507B3">
        <w:rPr>
          <w:rtl/>
        </w:rPr>
        <w:t>أن الأمين العام للاتحاد أنشأ فريق المهام المعني بالقمة العالمية لمجتمع المعلومات/أهداف التنمية المستدامة التابع للاتحاد، الذي يترأسه نائب الأمين العام والذي يتمثل دوره في صياغة الاستراتيجيات وتنسيق سياسات الاتحاد وأنشطته ذات</w:t>
      </w:r>
      <w:r>
        <w:rPr>
          <w:rFonts w:hint="cs"/>
          <w:rtl/>
        </w:rPr>
        <w:t xml:space="preserve"> </w:t>
      </w:r>
      <w:r w:rsidRPr="00D507B3">
        <w:rPr>
          <w:rtl/>
        </w:rPr>
        <w:t xml:space="preserve">الصلة بالقمة العالمية، </w:t>
      </w:r>
      <w:r>
        <w:rPr>
          <w:rFonts w:hint="cs"/>
          <w:rtl/>
        </w:rPr>
        <w:t>مع مراعاة</w:t>
      </w:r>
      <w:r w:rsidRPr="00D507B3">
        <w:rPr>
          <w:rtl/>
        </w:rPr>
        <w:t xml:space="preserve"> خطة التنمية المستدامة لعام</w:t>
      </w:r>
      <w:r>
        <w:rPr>
          <w:rFonts w:hint="cs"/>
          <w:rtl/>
        </w:rPr>
        <w:t> </w:t>
      </w:r>
      <w:r w:rsidRPr="00D507B3">
        <w:t>2030</w:t>
      </w:r>
      <w:r w:rsidRPr="00D507B3">
        <w:rPr>
          <w:rtl/>
        </w:rPr>
        <w:t>؛</w:t>
      </w:r>
    </w:p>
    <w:p w14:paraId="739BCE47" w14:textId="2B807120" w:rsidR="005504B5" w:rsidRPr="00D507B3" w:rsidRDefault="00A45356" w:rsidP="005504B5">
      <w:pPr>
        <w:rPr>
          <w:caps/>
          <w:rtl/>
        </w:rPr>
      </w:pPr>
      <w:r w:rsidRPr="00D507B3">
        <w:rPr>
          <w:rFonts w:hint="cs"/>
          <w:i/>
          <w:iCs/>
          <w:caps/>
          <w:rtl/>
        </w:rPr>
        <w:t>ي</w:t>
      </w:r>
      <w:r w:rsidRPr="00D507B3">
        <w:rPr>
          <w:i/>
          <w:iCs/>
          <w:caps/>
          <w:rtl/>
        </w:rPr>
        <w:t>)</w:t>
      </w:r>
      <w:r w:rsidRPr="00D507B3">
        <w:rPr>
          <w:i/>
          <w:iCs/>
          <w:caps/>
          <w:rtl/>
        </w:rPr>
        <w:tab/>
      </w:r>
      <w:r w:rsidRPr="00D507B3">
        <w:rPr>
          <w:rtl/>
          <w:lang w:bidi="ar-SY"/>
        </w:rPr>
        <w:t>أن</w:t>
      </w:r>
      <w:r w:rsidRPr="00D507B3">
        <w:rPr>
          <w:i/>
          <w:iCs/>
          <w:rtl/>
          <w:lang w:bidi="ar-SY"/>
        </w:rPr>
        <w:t xml:space="preserve"> </w:t>
      </w:r>
      <w:r w:rsidRPr="00D507B3">
        <w:rPr>
          <w:rtl/>
        </w:rPr>
        <w:t xml:space="preserve">مجلس الاتحاد قرر في </w:t>
      </w:r>
      <w:r>
        <w:rPr>
          <w:rFonts w:hint="cs"/>
          <w:rtl/>
        </w:rPr>
        <w:t>دورته لعام</w:t>
      </w:r>
      <w:r w:rsidRPr="00D507B3">
        <w:rPr>
          <w:rtl/>
        </w:rPr>
        <w:t xml:space="preserve"> </w:t>
      </w:r>
      <w:r w:rsidRPr="00D507B3">
        <w:t>2016</w:t>
      </w:r>
      <w:r w:rsidRPr="00D507B3">
        <w:rPr>
          <w:rFonts w:hint="cs"/>
          <w:rtl/>
        </w:rPr>
        <w:t xml:space="preserve"> </w:t>
      </w:r>
      <w:r>
        <w:rPr>
          <w:rFonts w:hint="cs"/>
          <w:rtl/>
        </w:rPr>
        <w:t>استخدام</w:t>
      </w:r>
      <w:r w:rsidRPr="00D507B3">
        <w:rPr>
          <w:rtl/>
        </w:rPr>
        <w:t xml:space="preserve"> إطار القمة العالمية لمجتمع المعلومات كأساس يساعد الاتحاد</w:t>
      </w:r>
      <w:r>
        <w:rPr>
          <w:rFonts w:hint="cs"/>
          <w:rtl/>
        </w:rPr>
        <w:t xml:space="preserve"> من خلاله</w:t>
      </w:r>
      <w:r w:rsidRPr="00D507B3">
        <w:rPr>
          <w:rtl/>
        </w:rPr>
        <w:t xml:space="preserve"> في</w:t>
      </w:r>
      <w:r>
        <w:rPr>
          <w:rFonts w:hint="cs"/>
          <w:rtl/>
        </w:rPr>
        <w:t> </w:t>
      </w:r>
      <w:r w:rsidRPr="00D507B3">
        <w:rPr>
          <w:rtl/>
        </w:rPr>
        <w:t>تنفيذ خطة التنمية المستدامة لعام</w:t>
      </w:r>
      <w:r w:rsidRPr="00D507B3">
        <w:rPr>
          <w:rFonts w:hint="eastAsia"/>
          <w:rtl/>
        </w:rPr>
        <w:t> </w:t>
      </w:r>
      <w:r w:rsidRPr="00D507B3">
        <w:t>2030</w:t>
      </w:r>
      <w:r w:rsidRPr="00D507B3">
        <w:rPr>
          <w:rtl/>
        </w:rPr>
        <w:t>، ضمن ولاية الاتحاد وفي حدود الموارد المخصصة في الخطة المالية وميزانية السنتين، مع مراعاة مصفوفة القمة العالمية لمجتمع المعلومات - أهداف التنمية المستدامة</w:t>
      </w:r>
      <w:r w:rsidRPr="00D507B3">
        <w:rPr>
          <w:rFonts w:hint="eastAsia"/>
          <w:rtl/>
        </w:rPr>
        <w:t> </w:t>
      </w:r>
      <w:r w:rsidRPr="00D507B3">
        <w:t>(</w:t>
      </w:r>
      <w:del w:id="23" w:author="Ajlouni, Nour" w:date="2022-09-23T11:51:00Z">
        <w:r w:rsidRPr="00D507B3" w:rsidDel="00FB5CBA">
          <w:delText>SDG</w:delText>
        </w:r>
        <w:r w:rsidRPr="00D507B3" w:rsidDel="00FB5CBA">
          <w:noBreakHyphen/>
          <w:delText>WSIS</w:delText>
        </w:r>
      </w:del>
      <w:ins w:id="24" w:author="Ajlouni, Nour" w:date="2022-09-23T11:51:00Z">
        <w:r w:rsidR="00FB5CBA">
          <w:t>WSI</w:t>
        </w:r>
      </w:ins>
      <w:ins w:id="25" w:author="Ajlouni, Nour" w:date="2022-09-23T11:52:00Z">
        <w:r w:rsidR="00FB5CBA">
          <w:t>S</w:t>
        </w:r>
        <w:r w:rsidR="00FB5CBA">
          <w:noBreakHyphen/>
          <w:t>SDG</w:t>
        </w:r>
      </w:ins>
      <w:r w:rsidRPr="00D507B3">
        <w:t>)</w:t>
      </w:r>
      <w:r w:rsidRPr="00D507B3">
        <w:rPr>
          <w:rtl/>
        </w:rPr>
        <w:t xml:space="preserve"> التي وضعتها وكالات الأمم</w:t>
      </w:r>
      <w:r w:rsidRPr="00D507B3">
        <w:rPr>
          <w:rFonts w:hint="eastAsia"/>
          <w:rtl/>
        </w:rPr>
        <w:t> </w:t>
      </w:r>
      <w:r w:rsidRPr="00D507B3">
        <w:rPr>
          <w:rtl/>
        </w:rPr>
        <w:t>المتحدة؛</w:t>
      </w:r>
    </w:p>
    <w:p w14:paraId="3B456FF5" w14:textId="77777777" w:rsidR="005504B5" w:rsidRPr="00D507B3" w:rsidRDefault="00A45356" w:rsidP="005504B5">
      <w:pPr>
        <w:rPr>
          <w:rtl/>
        </w:rPr>
      </w:pPr>
      <w:r>
        <w:rPr>
          <w:rFonts w:hint="cs"/>
          <w:i/>
          <w:iCs/>
          <w:caps/>
          <w:rtl/>
        </w:rPr>
        <w:t>ك</w:t>
      </w:r>
      <w:r w:rsidRPr="00D507B3">
        <w:rPr>
          <w:i/>
          <w:iCs/>
          <w:caps/>
          <w:rtl/>
        </w:rPr>
        <w:t>)</w:t>
      </w:r>
      <w:r w:rsidRPr="00D507B3">
        <w:rPr>
          <w:rtl/>
        </w:rPr>
        <w:tab/>
        <w:t xml:space="preserve">أن المجتمع الدولي مدعو إلى تقديم مساهمات طوعية للصندوق الاستئماني الخاص الذي أنشأه </w:t>
      </w:r>
      <w:r w:rsidRPr="00D507B3">
        <w:rPr>
          <w:rFonts w:hint="cs"/>
          <w:rtl/>
        </w:rPr>
        <w:t>الاتحاد</w:t>
      </w:r>
      <w:r w:rsidRPr="00D507B3">
        <w:rPr>
          <w:rtl/>
        </w:rPr>
        <w:t xml:space="preserve"> لدعم الأنشطة المرتبطة بتنفيذ </w:t>
      </w:r>
      <w:r>
        <w:rPr>
          <w:rFonts w:hint="cs"/>
          <w:rtl/>
        </w:rPr>
        <w:t>نتائج</w:t>
      </w:r>
      <w:r w:rsidRPr="00D507B3">
        <w:rPr>
          <w:rtl/>
        </w:rPr>
        <w:t xml:space="preserve"> القمة العالمية لمجتمع</w:t>
      </w:r>
      <w:r w:rsidRPr="00D507B3">
        <w:rPr>
          <w:rFonts w:hint="cs"/>
          <w:rtl/>
        </w:rPr>
        <w:t> </w:t>
      </w:r>
      <w:r w:rsidRPr="00D507B3">
        <w:rPr>
          <w:rtl/>
        </w:rPr>
        <w:t>المعلومات؛</w:t>
      </w:r>
    </w:p>
    <w:p w14:paraId="71E4CEB6" w14:textId="77777777" w:rsidR="005504B5" w:rsidRPr="00D507B3" w:rsidRDefault="00A45356" w:rsidP="005504B5">
      <w:pPr>
        <w:rPr>
          <w:rtl/>
        </w:rPr>
      </w:pPr>
      <w:r>
        <w:rPr>
          <w:rFonts w:hint="cs"/>
          <w:i/>
          <w:iCs/>
          <w:rtl/>
        </w:rPr>
        <w:t>ل</w:t>
      </w:r>
      <w:r w:rsidRPr="00D507B3">
        <w:rPr>
          <w:i/>
          <w:iCs/>
          <w:rtl/>
        </w:rPr>
        <w:t>)</w:t>
      </w:r>
      <w:r w:rsidRPr="00D507B3">
        <w:rPr>
          <w:rtl/>
        </w:rPr>
        <w:tab/>
        <w:t xml:space="preserve">أن </w:t>
      </w:r>
      <w:r w:rsidRPr="00D507B3">
        <w:rPr>
          <w:rFonts w:hint="cs"/>
          <w:rtl/>
        </w:rPr>
        <w:t>الاتحاد</w:t>
      </w:r>
      <w:r w:rsidRPr="00D507B3">
        <w:rPr>
          <w:rtl/>
        </w:rPr>
        <w:t xml:space="preserve"> الدولي للاتصالات قادر على توفير الخبرات اللازمة في مجال العمل الإحصائي عبر تطوير مؤشرات خاصة بتكنولوجيا المعلومات والاتصالات، واستعمال مؤشرات مناسبة ومعايير قياسية لمتابعة التقدم العالمي وقياس الفجوة الرقمية (الفقرات</w:t>
      </w:r>
      <w:r w:rsidRPr="00D507B3">
        <w:rPr>
          <w:rFonts w:hint="eastAsia"/>
          <w:rtl/>
        </w:rPr>
        <w:t> </w:t>
      </w:r>
      <w:r w:rsidRPr="00D507B3">
        <w:t>113</w:t>
      </w:r>
      <w:r w:rsidRPr="00D507B3">
        <w:rPr>
          <w:rtl/>
        </w:rPr>
        <w:t xml:space="preserve"> إلى</w:t>
      </w:r>
      <w:r w:rsidRPr="00D507B3">
        <w:rPr>
          <w:rFonts w:hint="eastAsia"/>
          <w:rtl/>
        </w:rPr>
        <w:t> </w:t>
      </w:r>
      <w:r w:rsidRPr="00D507B3">
        <w:t>118</w:t>
      </w:r>
      <w:r w:rsidRPr="00D507B3">
        <w:rPr>
          <w:rtl/>
        </w:rPr>
        <w:t xml:space="preserve"> من برنامج عمل تونس)،</w:t>
      </w:r>
    </w:p>
    <w:p w14:paraId="71DB0B9C" w14:textId="77777777" w:rsidR="005504B5" w:rsidRPr="00776251" w:rsidRDefault="00A45356" w:rsidP="00CE1101">
      <w:pPr>
        <w:pStyle w:val="Call"/>
        <w:rPr>
          <w:rtl/>
        </w:rPr>
      </w:pPr>
      <w:r w:rsidRPr="00776251">
        <w:rPr>
          <w:rtl/>
        </w:rPr>
        <w:t xml:space="preserve">وإذ </w:t>
      </w:r>
      <w:r w:rsidRPr="00776251">
        <w:rPr>
          <w:rFonts w:hint="cs"/>
          <w:rtl/>
        </w:rPr>
        <w:t>يلاحظ</w:t>
      </w:r>
    </w:p>
    <w:p w14:paraId="7B59444C" w14:textId="77777777" w:rsidR="005504B5" w:rsidRPr="000F1D77" w:rsidRDefault="00A45356" w:rsidP="005504B5">
      <w:pPr>
        <w:rPr>
          <w:rtl/>
        </w:rPr>
      </w:pPr>
      <w:r w:rsidRPr="000F1D77">
        <w:rPr>
          <w:i/>
          <w:iCs/>
          <w:rtl/>
        </w:rPr>
        <w:t xml:space="preserve"> </w:t>
      </w:r>
      <w:proofErr w:type="gramStart"/>
      <w:r w:rsidRPr="000F1D77">
        <w:rPr>
          <w:rFonts w:hint="cs"/>
          <w:i/>
          <w:iCs/>
          <w:rtl/>
        </w:rPr>
        <w:t>أ</w:t>
      </w:r>
      <w:r w:rsidRPr="000F1D77">
        <w:rPr>
          <w:i/>
          <w:iCs/>
          <w:rtl/>
        </w:rPr>
        <w:t xml:space="preserve"> )</w:t>
      </w:r>
      <w:proofErr w:type="gramEnd"/>
      <w:r w:rsidRPr="000F1D77">
        <w:rPr>
          <w:rFonts w:hint="cs"/>
          <w:rtl/>
        </w:rPr>
        <w:tab/>
        <w:t>نتائج</w:t>
      </w:r>
      <w:r w:rsidRPr="000F1D77">
        <w:rPr>
          <w:rtl/>
        </w:rPr>
        <w:t xml:space="preserve"> منتدى القمة العالمية لمجتمع المعلومات، الذي ينظمه سنوياً </w:t>
      </w:r>
      <w:r w:rsidRPr="000F1D77">
        <w:rPr>
          <w:rFonts w:hint="cs"/>
          <w:rtl/>
        </w:rPr>
        <w:t>الاتحاد</w:t>
      </w:r>
      <w:r w:rsidRPr="000F1D77">
        <w:rPr>
          <w:rtl/>
        </w:rPr>
        <w:t xml:space="preserve"> بالتعاون مع </w:t>
      </w:r>
      <w:r w:rsidRPr="000F1D77">
        <w:rPr>
          <w:rFonts w:hint="cs"/>
          <w:rtl/>
        </w:rPr>
        <w:t>مؤتمر</w:t>
      </w:r>
      <w:r w:rsidRPr="000F1D77">
        <w:rPr>
          <w:rtl/>
        </w:rPr>
        <w:t xml:space="preserve"> </w:t>
      </w:r>
      <w:r w:rsidRPr="000F1D77">
        <w:rPr>
          <w:rFonts w:hint="cs"/>
          <w:rtl/>
        </w:rPr>
        <w:t>الأمم</w:t>
      </w:r>
      <w:r w:rsidRPr="000F1D77">
        <w:rPr>
          <w:rtl/>
        </w:rPr>
        <w:t xml:space="preserve"> </w:t>
      </w:r>
      <w:r w:rsidRPr="000F1D77">
        <w:rPr>
          <w:rFonts w:hint="cs"/>
          <w:rtl/>
        </w:rPr>
        <w:t>المتحدة</w:t>
      </w:r>
      <w:r w:rsidRPr="000F1D77">
        <w:rPr>
          <w:rtl/>
        </w:rPr>
        <w:t xml:space="preserve"> </w:t>
      </w:r>
      <w:r w:rsidRPr="000F1D77">
        <w:rPr>
          <w:rFonts w:hint="cs"/>
          <w:rtl/>
        </w:rPr>
        <w:t>للتجارة</w:t>
      </w:r>
      <w:r w:rsidRPr="000F1D77">
        <w:rPr>
          <w:rtl/>
        </w:rPr>
        <w:t xml:space="preserve"> </w:t>
      </w:r>
      <w:r w:rsidRPr="000F1D77">
        <w:rPr>
          <w:rFonts w:hint="cs"/>
          <w:rtl/>
        </w:rPr>
        <w:t>والتنمية</w:t>
      </w:r>
      <w:r>
        <w:rPr>
          <w:rFonts w:hint="eastAsia"/>
          <w:rtl/>
        </w:rPr>
        <w:t> (الأونكتاد)</w:t>
      </w:r>
      <w:r w:rsidRPr="000F1D77">
        <w:rPr>
          <w:rFonts w:hint="cs"/>
          <w:rtl/>
        </w:rPr>
        <w:t>،</w:t>
      </w:r>
      <w:r w:rsidRPr="000F1D77">
        <w:rPr>
          <w:rtl/>
        </w:rPr>
        <w:t xml:space="preserve"> </w:t>
      </w:r>
      <w:r w:rsidRPr="000F1D77">
        <w:rPr>
          <w:rFonts w:hint="cs"/>
          <w:rtl/>
        </w:rPr>
        <w:t>ومنظمة</w:t>
      </w:r>
      <w:r w:rsidRPr="000F1D77">
        <w:rPr>
          <w:rtl/>
        </w:rPr>
        <w:t xml:space="preserve"> </w:t>
      </w:r>
      <w:r w:rsidRPr="000F1D77">
        <w:rPr>
          <w:rFonts w:hint="cs"/>
          <w:rtl/>
        </w:rPr>
        <w:t>الأمم</w:t>
      </w:r>
      <w:r w:rsidRPr="000F1D77">
        <w:rPr>
          <w:rtl/>
        </w:rPr>
        <w:t xml:space="preserve"> </w:t>
      </w:r>
      <w:r w:rsidRPr="000F1D77">
        <w:rPr>
          <w:rFonts w:hint="cs"/>
          <w:rtl/>
        </w:rPr>
        <w:t>المتحدة</w:t>
      </w:r>
      <w:r w:rsidRPr="000F1D77">
        <w:rPr>
          <w:rtl/>
        </w:rPr>
        <w:t xml:space="preserve"> </w:t>
      </w:r>
      <w:r w:rsidRPr="000F1D77">
        <w:rPr>
          <w:rFonts w:hint="cs"/>
          <w:rtl/>
        </w:rPr>
        <w:t>للتربية</w:t>
      </w:r>
      <w:r w:rsidRPr="000F1D77">
        <w:rPr>
          <w:rtl/>
        </w:rPr>
        <w:t xml:space="preserve"> </w:t>
      </w:r>
      <w:r w:rsidRPr="000F1D77">
        <w:rPr>
          <w:rFonts w:hint="cs"/>
          <w:rtl/>
        </w:rPr>
        <w:t>والعلم</w:t>
      </w:r>
      <w:r w:rsidRPr="000F1D77">
        <w:rPr>
          <w:rtl/>
        </w:rPr>
        <w:t xml:space="preserve"> </w:t>
      </w:r>
      <w:r w:rsidRPr="000F1D77">
        <w:rPr>
          <w:rFonts w:hint="cs"/>
          <w:rtl/>
        </w:rPr>
        <w:t>والثقافة</w:t>
      </w:r>
      <w:r>
        <w:rPr>
          <w:rFonts w:hint="eastAsia"/>
          <w:rtl/>
        </w:rPr>
        <w:t> (اليونسكو)</w:t>
      </w:r>
      <w:r w:rsidRPr="000F1D77">
        <w:rPr>
          <w:rFonts w:hint="cs"/>
          <w:rtl/>
        </w:rPr>
        <w:t>،</w:t>
      </w:r>
      <w:r w:rsidRPr="000F1D77">
        <w:rPr>
          <w:rtl/>
        </w:rPr>
        <w:t xml:space="preserve"> </w:t>
      </w:r>
      <w:r w:rsidRPr="000F1D77">
        <w:rPr>
          <w:rFonts w:hint="cs"/>
          <w:rtl/>
        </w:rPr>
        <w:t>وبرنامج</w:t>
      </w:r>
      <w:r w:rsidRPr="000F1D77">
        <w:rPr>
          <w:rtl/>
        </w:rPr>
        <w:t xml:space="preserve"> </w:t>
      </w:r>
      <w:r w:rsidRPr="000F1D77">
        <w:rPr>
          <w:rFonts w:hint="cs"/>
          <w:rtl/>
        </w:rPr>
        <w:t>الأمم</w:t>
      </w:r>
      <w:r w:rsidRPr="000F1D77">
        <w:rPr>
          <w:rtl/>
        </w:rPr>
        <w:t xml:space="preserve"> </w:t>
      </w:r>
      <w:r w:rsidRPr="000F1D77">
        <w:rPr>
          <w:rFonts w:hint="cs"/>
          <w:rtl/>
        </w:rPr>
        <w:t>المتحدة</w:t>
      </w:r>
      <w:r w:rsidRPr="000F1D77">
        <w:rPr>
          <w:rtl/>
        </w:rPr>
        <w:t xml:space="preserve"> </w:t>
      </w:r>
      <w:r w:rsidRPr="000F1D77">
        <w:rPr>
          <w:rFonts w:hint="cs"/>
          <w:rtl/>
        </w:rPr>
        <w:t>الإنمائي؛</w:t>
      </w:r>
    </w:p>
    <w:p w14:paraId="2A9E15B7" w14:textId="77777777" w:rsidR="005504B5" w:rsidRPr="000F1D77" w:rsidRDefault="00A45356" w:rsidP="005504B5">
      <w:pPr>
        <w:rPr>
          <w:rtl/>
        </w:rPr>
      </w:pPr>
      <w:r w:rsidRPr="000F1D77">
        <w:rPr>
          <w:i/>
          <w:iCs/>
          <w:rtl/>
        </w:rPr>
        <w:t>ب)</w:t>
      </w:r>
      <w:r w:rsidRPr="00F13F84">
        <w:rPr>
          <w:spacing w:val="-4"/>
          <w:rtl/>
        </w:rPr>
        <w:tab/>
        <w:t xml:space="preserve">إقرار الجمعية العامة للأمم المتحدة في قرارها </w:t>
      </w:r>
      <w:r w:rsidRPr="00F13F84">
        <w:rPr>
          <w:spacing w:val="-4"/>
        </w:rPr>
        <w:t>70/125</w:t>
      </w:r>
      <w:r w:rsidRPr="00F13F84">
        <w:rPr>
          <w:spacing w:val="-4"/>
          <w:rtl/>
        </w:rPr>
        <w:t xml:space="preserve"> بأن منتدى القمة العالمية لمجتمع المعلومات كان ولا يزال منبراً للنقاش وتبادل أفضل الممارسات في تنفيذ جميع أصحاب المصلحة لنتائج القمة العالمية، وينبغي الاستمرار في عقده سنوياً؛</w:t>
      </w:r>
    </w:p>
    <w:p w14:paraId="0DB3DBEF" w14:textId="77777777" w:rsidR="005504B5" w:rsidRDefault="00A45356" w:rsidP="005504B5">
      <w:pPr>
        <w:rPr>
          <w:rtl/>
        </w:rPr>
      </w:pPr>
      <w:r>
        <w:rPr>
          <w:rFonts w:hint="cs"/>
          <w:i/>
          <w:iCs/>
          <w:rtl/>
        </w:rPr>
        <w:t>ج</w:t>
      </w:r>
      <w:r w:rsidRPr="000F1D77">
        <w:rPr>
          <w:i/>
          <w:iCs/>
          <w:rtl/>
        </w:rPr>
        <w:t>)</w:t>
      </w:r>
      <w:r w:rsidRPr="000F1D77">
        <w:rPr>
          <w:rtl/>
        </w:rPr>
        <w:tab/>
      </w:r>
      <w:r w:rsidRPr="00F13F84">
        <w:rPr>
          <w:rFonts w:hint="cs"/>
          <w:spacing w:val="-2"/>
          <w:rtl/>
        </w:rPr>
        <w:t>أن</w:t>
      </w:r>
      <w:r w:rsidRPr="00F13F84">
        <w:rPr>
          <w:spacing w:val="-2"/>
          <w:rtl/>
        </w:rPr>
        <w:t xml:space="preserve"> لجنة النطاق العريض من أجل التنمية المستدامة </w:t>
      </w:r>
      <w:r w:rsidRPr="00F13F84">
        <w:rPr>
          <w:rFonts w:hint="cs"/>
          <w:spacing w:val="-2"/>
          <w:rtl/>
        </w:rPr>
        <w:t xml:space="preserve">التي أُنشئت </w:t>
      </w:r>
      <w:r w:rsidRPr="00F13F84">
        <w:rPr>
          <w:spacing w:val="-2"/>
          <w:rtl/>
        </w:rPr>
        <w:t xml:space="preserve">بناءً على دعوة الأمين العام </w:t>
      </w:r>
      <w:r w:rsidRPr="00F13F84">
        <w:rPr>
          <w:rFonts w:hint="cs"/>
          <w:spacing w:val="-2"/>
          <w:rtl/>
        </w:rPr>
        <w:t>للاتحاد</w:t>
      </w:r>
      <w:r w:rsidRPr="00F13F84">
        <w:rPr>
          <w:spacing w:val="-2"/>
          <w:rtl/>
        </w:rPr>
        <w:t xml:space="preserve"> الدولي للاتصالات والمديرة العامة لمنظمة الأمم المتحدة للتربية والعلم والثقافة، </w:t>
      </w:r>
      <w:r w:rsidRPr="00F13F84">
        <w:rPr>
          <w:rFonts w:hint="cs"/>
          <w:color w:val="000000"/>
          <w:spacing w:val="-2"/>
          <w:rtl/>
        </w:rPr>
        <w:t>قامت بإعادة تقييم وإصدار إطار جديد لمقاصد</w:t>
      </w:r>
      <w:r w:rsidRPr="00F13F84">
        <w:rPr>
          <w:color w:val="000000"/>
          <w:spacing w:val="-2"/>
          <w:rtl/>
        </w:rPr>
        <w:t xml:space="preserve"> عام</w:t>
      </w:r>
      <w:r w:rsidRPr="00F13F84">
        <w:rPr>
          <w:rFonts w:hint="cs"/>
          <w:color w:val="000000"/>
          <w:spacing w:val="-2"/>
          <w:rtl/>
        </w:rPr>
        <w:t> </w:t>
      </w:r>
      <w:r w:rsidRPr="00F13F84">
        <w:rPr>
          <w:color w:val="000000"/>
          <w:spacing w:val="-2"/>
        </w:rPr>
        <w:t>2025</w:t>
      </w:r>
      <w:r w:rsidRPr="00F13F84">
        <w:rPr>
          <w:color w:val="000000"/>
          <w:spacing w:val="-2"/>
          <w:rtl/>
        </w:rPr>
        <w:t xml:space="preserve"> من أجل دعم "توصيل النصف الآخر" من سكان العالم، </w:t>
      </w:r>
      <w:r w:rsidRPr="00F13F84">
        <w:rPr>
          <w:rFonts w:hint="cs"/>
          <w:spacing w:val="-2"/>
          <w:rtl/>
        </w:rPr>
        <w:t>يرمي</w:t>
      </w:r>
      <w:r w:rsidRPr="00F13F84">
        <w:rPr>
          <w:spacing w:val="-2"/>
          <w:rtl/>
        </w:rPr>
        <w:t xml:space="preserve"> إلى إضفاء طابع عالمي </w:t>
      </w:r>
      <w:r w:rsidRPr="00F13F84">
        <w:rPr>
          <w:rFonts w:hint="cs"/>
          <w:spacing w:val="-2"/>
          <w:rtl/>
        </w:rPr>
        <w:t>على ا</w:t>
      </w:r>
      <w:r w:rsidRPr="00F13F84">
        <w:rPr>
          <w:spacing w:val="-2"/>
          <w:rtl/>
        </w:rPr>
        <w:t>لسياسات المتعلقة بالنطاق العريض وزيادة تيسير تكاليفه والإقبال عليه دعماً للأهداف الإنمائية المتفق عليها دولياً بما في ذلك أهداف التنمية المستدامة؛</w:t>
      </w:r>
    </w:p>
    <w:p w14:paraId="48091A1E" w14:textId="77777777" w:rsidR="005504B5" w:rsidRPr="000F1D77" w:rsidRDefault="00A45356" w:rsidP="005504B5">
      <w:pPr>
        <w:rPr>
          <w:rtl/>
        </w:rPr>
      </w:pPr>
      <w:proofErr w:type="gramStart"/>
      <w:r w:rsidRPr="000F1D77">
        <w:rPr>
          <w:i/>
          <w:iCs/>
          <w:rtl/>
        </w:rPr>
        <w:t>د )</w:t>
      </w:r>
      <w:proofErr w:type="gramEnd"/>
      <w:r w:rsidRPr="000F1D77">
        <w:rPr>
          <w:rtl/>
        </w:rPr>
        <w:tab/>
        <w:t>التقارير السنوية التي يقدمها الأمين العام</w:t>
      </w:r>
      <w:r w:rsidRPr="000F1D77">
        <w:rPr>
          <w:rFonts w:hint="cs"/>
          <w:rtl/>
        </w:rPr>
        <w:t xml:space="preserve"> للاتحاد</w:t>
      </w:r>
      <w:r w:rsidRPr="000F1D77">
        <w:rPr>
          <w:rtl/>
        </w:rPr>
        <w:t xml:space="preserve"> إلى المجلس الاقتصادي والاجتماعي</w:t>
      </w:r>
      <w:r w:rsidRPr="000F1D77">
        <w:rPr>
          <w:rFonts w:hint="cs"/>
          <w:rtl/>
        </w:rPr>
        <w:t xml:space="preserve"> للأمم المتحدة </w:t>
      </w:r>
      <w:r w:rsidRPr="000F1D77">
        <w:t>(ECOSOC)</w:t>
      </w:r>
      <w:r w:rsidRPr="000F1D77">
        <w:rPr>
          <w:rtl/>
        </w:rPr>
        <w:t xml:space="preserve">، من </w:t>
      </w:r>
      <w:r w:rsidRPr="000F1D77">
        <w:rPr>
          <w:color w:val="000000"/>
          <w:rtl/>
        </w:rPr>
        <w:t>خلال اللجنة المعنية بتسخير العلم والتكنولوجيا لأغراض التنمية،</w:t>
      </w:r>
      <w:r w:rsidRPr="000F1D77">
        <w:rPr>
          <w:rtl/>
        </w:rPr>
        <w:t xml:space="preserve"> بش</w:t>
      </w:r>
      <w:r w:rsidRPr="000F1D77">
        <w:rPr>
          <w:rFonts w:hint="cs"/>
          <w:rtl/>
        </w:rPr>
        <w:t>أ</w:t>
      </w:r>
      <w:r w:rsidRPr="000F1D77">
        <w:rPr>
          <w:rtl/>
        </w:rPr>
        <w:t xml:space="preserve">ن مساهمة الاتحاد في تنفيذ </w:t>
      </w:r>
      <w:r w:rsidRPr="000F1D77">
        <w:rPr>
          <w:rFonts w:hint="cs"/>
          <w:rtl/>
        </w:rPr>
        <w:t>نتائج</w:t>
      </w:r>
      <w:r w:rsidRPr="000F1D77">
        <w:rPr>
          <w:rtl/>
        </w:rPr>
        <w:t xml:space="preserve"> القمة، ومساهمة </w:t>
      </w:r>
      <w:r w:rsidRPr="000F1D77">
        <w:rPr>
          <w:rFonts w:hint="cs"/>
          <w:rtl/>
        </w:rPr>
        <w:t>المجلس</w:t>
      </w:r>
      <w:r w:rsidRPr="000F1D77">
        <w:rPr>
          <w:rtl/>
        </w:rPr>
        <w:t xml:space="preserve"> إلى </w:t>
      </w:r>
      <w:r w:rsidRPr="000F1D77">
        <w:rPr>
          <w:color w:val="000000"/>
          <w:rtl/>
        </w:rPr>
        <w:t xml:space="preserve">المنتدى السياسي الرفيع المستوى المعني بالتنمية المستدامة </w:t>
      </w:r>
      <w:r w:rsidRPr="000F1D77">
        <w:rPr>
          <w:rtl/>
        </w:rPr>
        <w:t>بشأن أنشطة الاتحاد ذات الصلة</w:t>
      </w:r>
      <w:r w:rsidRPr="000F1D77">
        <w:rPr>
          <w:rFonts w:hint="cs"/>
          <w:rtl/>
        </w:rPr>
        <w:t>؛</w:t>
      </w:r>
    </w:p>
    <w:p w14:paraId="203BD6E1" w14:textId="77777777" w:rsidR="005504B5" w:rsidRDefault="00A45356" w:rsidP="005504B5">
      <w:pPr>
        <w:rPr>
          <w:rtl/>
        </w:rPr>
      </w:pPr>
      <w:proofErr w:type="gramStart"/>
      <w:r w:rsidRPr="009872D2">
        <w:rPr>
          <w:rFonts w:hint="cs"/>
          <w:i/>
          <w:iCs/>
          <w:rtl/>
        </w:rPr>
        <w:t>ه</w:t>
      </w:r>
      <w:r>
        <w:rPr>
          <w:rFonts w:hint="cs"/>
          <w:i/>
          <w:iCs/>
          <w:rtl/>
        </w:rPr>
        <w:t>ـ</w:t>
      </w:r>
      <w:r w:rsidRPr="009872D2">
        <w:rPr>
          <w:rFonts w:hint="cs"/>
          <w:i/>
          <w:iCs/>
          <w:rtl/>
        </w:rPr>
        <w:t> )</w:t>
      </w:r>
      <w:proofErr w:type="gramEnd"/>
      <w:r>
        <w:rPr>
          <w:rtl/>
        </w:rPr>
        <w:tab/>
      </w:r>
      <w:r>
        <w:rPr>
          <w:rFonts w:hint="cs"/>
          <w:rtl/>
        </w:rPr>
        <w:t xml:space="preserve">القرارات ذات الصلة لقطاعات الاتحاد بشأن دور القطاعات </w:t>
      </w:r>
      <w:r>
        <w:rPr>
          <w:rtl/>
        </w:rPr>
        <w:t xml:space="preserve">في تنفيذ </w:t>
      </w:r>
      <w:r>
        <w:rPr>
          <w:rFonts w:hint="cs"/>
          <w:rtl/>
        </w:rPr>
        <w:t>نتائج</w:t>
      </w:r>
      <w:r>
        <w:rPr>
          <w:rtl/>
        </w:rPr>
        <w:t xml:space="preserve"> القمة العالمية، </w:t>
      </w:r>
      <w:r>
        <w:rPr>
          <w:rFonts w:hint="cs"/>
          <w:rtl/>
        </w:rPr>
        <w:t>مع مراعاة</w:t>
      </w:r>
      <w:r>
        <w:rPr>
          <w:rtl/>
        </w:rPr>
        <w:t xml:space="preserve"> خطة التنمية المستدامة لعام</w:t>
      </w:r>
      <w:r>
        <w:rPr>
          <w:rFonts w:hint="cs"/>
          <w:rtl/>
        </w:rPr>
        <w:t> </w:t>
      </w:r>
      <w:r>
        <w:t>2030</w:t>
      </w:r>
      <w:r>
        <w:rPr>
          <w:rtl/>
        </w:rPr>
        <w:t>؛</w:t>
      </w:r>
    </w:p>
    <w:p w14:paraId="32AF3162" w14:textId="299AC9B9" w:rsidR="005504B5" w:rsidRDefault="00A45356" w:rsidP="005504B5">
      <w:pPr>
        <w:rPr>
          <w:rtl/>
        </w:rPr>
      </w:pPr>
      <w:proofErr w:type="gramStart"/>
      <w:r>
        <w:rPr>
          <w:rFonts w:hint="cs"/>
          <w:i/>
          <w:iCs/>
          <w:rtl/>
        </w:rPr>
        <w:t>و</w:t>
      </w:r>
      <w:r w:rsidRPr="0020379E">
        <w:rPr>
          <w:i/>
          <w:iCs/>
          <w:rtl/>
        </w:rPr>
        <w:t> )</w:t>
      </w:r>
      <w:proofErr w:type="gramEnd"/>
      <w:r w:rsidRPr="0020379E">
        <w:rPr>
          <w:rtl/>
        </w:rPr>
        <w:tab/>
      </w:r>
      <w:r w:rsidRPr="00D41B05">
        <w:rPr>
          <w:rtl/>
        </w:rPr>
        <w:t xml:space="preserve">النتائج ذات الصلة لدورات </w:t>
      </w:r>
      <w:r>
        <w:rPr>
          <w:rFonts w:hint="cs"/>
          <w:rtl/>
        </w:rPr>
        <w:t>المجلس</w:t>
      </w:r>
      <w:r w:rsidRPr="00D41B05">
        <w:rPr>
          <w:rtl/>
        </w:rPr>
        <w:t xml:space="preserve"> في الفترة </w:t>
      </w:r>
      <w:del w:id="26" w:author="Alnatoor, Ehsan" w:date="2022-09-15T15:47:00Z">
        <w:r w:rsidRPr="00D41B05" w:rsidDel="002D2E29">
          <w:delText>2018-2015</w:delText>
        </w:r>
        <w:r w:rsidRPr="00D41B05" w:rsidDel="002D2E29">
          <w:rPr>
            <w:rtl/>
          </w:rPr>
          <w:delText xml:space="preserve"> </w:delText>
        </w:r>
      </w:del>
      <w:ins w:id="27" w:author="Alnatoor, Ehsan" w:date="2022-09-15T15:48:00Z">
        <w:r w:rsidR="002D2E29">
          <w:t>2022-2019</w:t>
        </w:r>
        <w:r w:rsidR="002D2E29">
          <w:rPr>
            <w:rFonts w:hint="cs"/>
            <w:rtl/>
            <w:lang w:bidi="ar-SA"/>
          </w:rPr>
          <w:t xml:space="preserve"> </w:t>
        </w:r>
      </w:ins>
      <w:r>
        <w:rPr>
          <w:rFonts w:hint="cs"/>
          <w:rtl/>
        </w:rPr>
        <w:t>المتعلقة ب</w:t>
      </w:r>
      <w:r w:rsidRPr="00D41B05">
        <w:rPr>
          <w:rtl/>
        </w:rPr>
        <w:t xml:space="preserve">تنفيذ </w:t>
      </w:r>
      <w:r>
        <w:rPr>
          <w:rFonts w:hint="cs"/>
          <w:rtl/>
        </w:rPr>
        <w:t>نتائج</w:t>
      </w:r>
      <w:r w:rsidRPr="00D41B05">
        <w:rPr>
          <w:rtl/>
        </w:rPr>
        <w:t xml:space="preserve"> القمة العالمية لمجتمع المعلومات</w:t>
      </w:r>
      <w:r>
        <w:rPr>
          <w:rFonts w:hint="cs"/>
          <w:rtl/>
        </w:rPr>
        <w:t xml:space="preserve"> وتحقيق أهداف التنمية</w:t>
      </w:r>
      <w:r>
        <w:rPr>
          <w:rFonts w:hint="eastAsia"/>
          <w:rtl/>
        </w:rPr>
        <w:t> </w:t>
      </w:r>
      <w:r>
        <w:rPr>
          <w:rFonts w:hint="cs"/>
          <w:rtl/>
        </w:rPr>
        <w:t>المستدامة؛</w:t>
      </w:r>
    </w:p>
    <w:p w14:paraId="0606468F" w14:textId="77777777" w:rsidR="005504B5" w:rsidRPr="0020379E" w:rsidRDefault="00A45356" w:rsidP="005504B5">
      <w:pPr>
        <w:rPr>
          <w:rtl/>
        </w:rPr>
      </w:pPr>
      <w:proofErr w:type="gramStart"/>
      <w:r>
        <w:rPr>
          <w:rFonts w:hint="cs"/>
          <w:i/>
          <w:iCs/>
          <w:rtl/>
        </w:rPr>
        <w:t>ز</w:t>
      </w:r>
      <w:r w:rsidRPr="009C18FD">
        <w:rPr>
          <w:i/>
          <w:iCs/>
          <w:rtl/>
        </w:rPr>
        <w:t> )</w:t>
      </w:r>
      <w:proofErr w:type="gramEnd"/>
      <w:r w:rsidRPr="009C18FD">
        <w:rPr>
          <w:rtl/>
        </w:rPr>
        <w:tab/>
      </w:r>
      <w:r>
        <w:rPr>
          <w:rFonts w:hint="cs"/>
          <w:color w:val="000000"/>
          <w:rtl/>
        </w:rPr>
        <w:t>نتائج</w:t>
      </w:r>
      <w:r>
        <w:rPr>
          <w:color w:val="000000"/>
          <w:rtl/>
        </w:rPr>
        <w:t xml:space="preserve"> منتديات القمة العالمية لمجتمع المعلومات</w:t>
      </w:r>
      <w:r>
        <w:rPr>
          <w:rFonts w:hint="cs"/>
          <w:rtl/>
        </w:rPr>
        <w:t>؛</w:t>
      </w:r>
    </w:p>
    <w:p w14:paraId="39CD9A24" w14:textId="77777777" w:rsidR="005504B5" w:rsidRDefault="00A45356" w:rsidP="005504B5">
      <w:pPr>
        <w:rPr>
          <w:rtl/>
        </w:rPr>
      </w:pPr>
      <w:r>
        <w:rPr>
          <w:rFonts w:hint="cs"/>
          <w:i/>
          <w:iCs/>
          <w:rtl/>
        </w:rPr>
        <w:t>ح</w:t>
      </w:r>
      <w:r w:rsidRPr="009C18FD">
        <w:rPr>
          <w:i/>
          <w:iCs/>
          <w:rtl/>
        </w:rPr>
        <w:t>)</w:t>
      </w:r>
      <w:r w:rsidRPr="009C18FD">
        <w:rPr>
          <w:rtl/>
        </w:rPr>
        <w:tab/>
      </w:r>
      <w:r w:rsidRPr="008874D0">
        <w:rPr>
          <w:rtl/>
        </w:rPr>
        <w:t>البرامج والأنشطة</w:t>
      </w:r>
      <w:r w:rsidRPr="009C18FD">
        <w:rPr>
          <w:rtl/>
        </w:rPr>
        <w:t xml:space="preserve"> </w:t>
      </w:r>
      <w:r>
        <w:rPr>
          <w:rFonts w:hint="cs"/>
          <w:rtl/>
        </w:rPr>
        <w:t>والأنشطة</w:t>
      </w:r>
      <w:r w:rsidRPr="009C18FD">
        <w:rPr>
          <w:rtl/>
        </w:rPr>
        <w:t xml:space="preserve"> الإقليمية التي وضعها المؤتمر العالمي لتنمية الاتصالات</w:t>
      </w:r>
      <w:r>
        <w:rPr>
          <w:rFonts w:hint="cs"/>
          <w:rtl/>
        </w:rPr>
        <w:t> </w:t>
      </w:r>
      <w:r>
        <w:t>(WTDC)</w:t>
      </w:r>
      <w:r w:rsidRPr="009C18FD">
        <w:rPr>
          <w:rtl/>
        </w:rPr>
        <w:t xml:space="preserve"> لعام </w:t>
      </w:r>
      <w:r w:rsidRPr="009C18FD">
        <w:t>201</w:t>
      </w:r>
      <w:r>
        <w:t>7</w:t>
      </w:r>
      <w:r w:rsidRPr="009C18FD">
        <w:rPr>
          <w:rtl/>
        </w:rPr>
        <w:t xml:space="preserve"> بهدف سد الفجوة الرقمية</w:t>
      </w:r>
      <w:r>
        <w:rPr>
          <w:rFonts w:hint="cs"/>
          <w:rtl/>
        </w:rPr>
        <w:t>،</w:t>
      </w:r>
    </w:p>
    <w:p w14:paraId="1F9F27C7" w14:textId="77777777" w:rsidR="005504B5" w:rsidRPr="00776251" w:rsidRDefault="00A45356" w:rsidP="00CE1101">
      <w:pPr>
        <w:pStyle w:val="Call"/>
        <w:rPr>
          <w:rtl/>
        </w:rPr>
      </w:pPr>
      <w:r w:rsidRPr="00776251">
        <w:rPr>
          <w:rtl/>
        </w:rPr>
        <w:t>وإذ يأخذ في الحسبان</w:t>
      </w:r>
    </w:p>
    <w:p w14:paraId="37C5C8D2" w14:textId="77777777" w:rsidR="005504B5" w:rsidRDefault="00A45356" w:rsidP="005504B5">
      <w:pPr>
        <w:rPr>
          <w:rtl/>
        </w:rPr>
      </w:pPr>
      <w:r w:rsidRPr="00776251">
        <w:rPr>
          <w:rtl/>
        </w:rPr>
        <w:t xml:space="preserve">أن القمة العالمية أقرت بأن مشاركة أصحاب المصلحة </w:t>
      </w:r>
      <w:r w:rsidRPr="00776251">
        <w:rPr>
          <w:rFonts w:hint="cs"/>
          <w:rtl/>
        </w:rPr>
        <w:t>المتعددين</w:t>
      </w:r>
      <w:r w:rsidRPr="00776251">
        <w:rPr>
          <w:rtl/>
        </w:rPr>
        <w:t xml:space="preserve"> أمر أساسي لنجاح بناء مجتمع معلومات جامع هدفه الإنسان ومحوره</w:t>
      </w:r>
      <w:r w:rsidRPr="00776251">
        <w:rPr>
          <w:rFonts w:hint="cs"/>
          <w:rtl/>
        </w:rPr>
        <w:t> </w:t>
      </w:r>
      <w:r w:rsidRPr="00776251">
        <w:rPr>
          <w:rtl/>
        </w:rPr>
        <w:t>التنمية</w:t>
      </w:r>
      <w:r>
        <w:rPr>
          <w:rFonts w:hint="cs"/>
          <w:rtl/>
        </w:rPr>
        <w:t>،</w:t>
      </w:r>
    </w:p>
    <w:p w14:paraId="39B5FDBA" w14:textId="77777777" w:rsidR="005504B5" w:rsidRPr="00776251" w:rsidRDefault="00A45356" w:rsidP="00CE1101">
      <w:pPr>
        <w:pStyle w:val="Call"/>
        <w:rPr>
          <w:rtl/>
        </w:rPr>
      </w:pPr>
      <w:r w:rsidRPr="00776251">
        <w:rPr>
          <w:rtl/>
        </w:rPr>
        <w:lastRenderedPageBreak/>
        <w:t>وإذ يعترف</w:t>
      </w:r>
    </w:p>
    <w:p w14:paraId="15D38F75" w14:textId="77777777" w:rsidR="005504B5" w:rsidRPr="007A327E" w:rsidRDefault="00A45356" w:rsidP="005504B5">
      <w:pPr>
        <w:rPr>
          <w:rtl/>
        </w:rPr>
      </w:pPr>
      <w:r w:rsidRPr="007A327E">
        <w:rPr>
          <w:rFonts w:hint="eastAsia"/>
          <w:i/>
          <w:iCs/>
          <w:rtl/>
        </w:rPr>
        <w:t> </w:t>
      </w:r>
      <w:proofErr w:type="gramStart"/>
      <w:r w:rsidRPr="007A327E">
        <w:rPr>
          <w:rFonts w:hint="cs"/>
          <w:i/>
          <w:iCs/>
          <w:rtl/>
        </w:rPr>
        <w:t>أ )</w:t>
      </w:r>
      <w:proofErr w:type="gramEnd"/>
      <w:r w:rsidRPr="007A327E">
        <w:rPr>
          <w:rtl/>
        </w:rPr>
        <w:tab/>
        <w:t xml:space="preserve">بأن للوثيقة الختامية للجمعية العامة للأمم المتحدة بشأن </w:t>
      </w:r>
      <w:r w:rsidRPr="007A327E">
        <w:rPr>
          <w:color w:val="000000"/>
          <w:rtl/>
        </w:rPr>
        <w:t>الاستعراض العام لتنفيذ نتائج القمة العالمية لمجتمع المعلومات</w:t>
      </w:r>
      <w:r w:rsidRPr="007A327E">
        <w:rPr>
          <w:rtl/>
        </w:rPr>
        <w:t xml:space="preserve"> آثاراً جوهرية على أنشطة الاتحاد، وأنها تدعو إلى تنسيق وثيق بين عملية القمة العالمية لمجتمع المعلومات وخطة التنمية المستدامة لعام</w:t>
      </w:r>
      <w:r w:rsidRPr="007A327E">
        <w:rPr>
          <w:rFonts w:hint="cs"/>
          <w:rtl/>
        </w:rPr>
        <w:t> </w:t>
      </w:r>
      <w:r w:rsidRPr="007A327E">
        <w:t>2030</w:t>
      </w:r>
      <w:r w:rsidRPr="007A327E">
        <w:rPr>
          <w:rtl/>
        </w:rPr>
        <w:t>، مع التركيز على المساهمة الشاملة لتكنولوجيا المعلومات والاتصالات في تحقيق أهداف التنمية المستدامة</w:t>
      </w:r>
      <w:r>
        <w:rPr>
          <w:rFonts w:hint="cs"/>
          <w:rtl/>
        </w:rPr>
        <w:t xml:space="preserve"> </w:t>
      </w:r>
      <w:r w:rsidRPr="007A327E">
        <w:rPr>
          <w:rtl/>
        </w:rPr>
        <w:t>والقضاء على الفقر، وتنوه بأن النفاذ إلى تكنولوجيا المعلومات والاتصالات أصبح أيضاً مؤشراً للتنمية وطموحاً في</w:t>
      </w:r>
      <w:r w:rsidRPr="007A327E">
        <w:rPr>
          <w:rFonts w:hint="eastAsia"/>
          <w:rtl/>
        </w:rPr>
        <w:t> </w:t>
      </w:r>
      <w:r w:rsidRPr="007A327E">
        <w:rPr>
          <w:rtl/>
        </w:rPr>
        <w:t>حد</w:t>
      </w:r>
      <w:r w:rsidRPr="007A327E">
        <w:rPr>
          <w:rFonts w:hint="eastAsia"/>
          <w:rtl/>
        </w:rPr>
        <w:t> </w:t>
      </w:r>
      <w:r w:rsidRPr="007A327E">
        <w:rPr>
          <w:rtl/>
        </w:rPr>
        <w:t>ذاته؛</w:t>
      </w:r>
    </w:p>
    <w:p w14:paraId="70332888" w14:textId="77777777" w:rsidR="005504B5" w:rsidRPr="007A327E" w:rsidRDefault="00A45356" w:rsidP="005504B5">
      <w:pPr>
        <w:rPr>
          <w:rtl/>
        </w:rPr>
      </w:pPr>
      <w:r w:rsidRPr="007A327E">
        <w:rPr>
          <w:i/>
          <w:iCs/>
          <w:rtl/>
        </w:rPr>
        <w:t>ب)</w:t>
      </w:r>
      <w:r w:rsidRPr="007A327E">
        <w:rPr>
          <w:rtl/>
        </w:rPr>
        <w:tab/>
      </w:r>
      <w:r w:rsidRPr="007A327E">
        <w:rPr>
          <w:rFonts w:hint="cs"/>
          <w:rtl/>
        </w:rPr>
        <w:t>بأ</w:t>
      </w:r>
      <w:r w:rsidRPr="007A327E">
        <w:rPr>
          <w:rtl/>
        </w:rPr>
        <w:t>ن خطة التنمية المستدامة لعام </w:t>
      </w:r>
      <w:r w:rsidRPr="007A327E">
        <w:t>2030</w:t>
      </w:r>
      <w:r w:rsidRPr="007A327E">
        <w:rPr>
          <w:rtl/>
        </w:rPr>
        <w:t xml:space="preserve"> لها تأثيرات </w:t>
      </w:r>
      <w:proofErr w:type="gramStart"/>
      <w:r w:rsidRPr="007A327E">
        <w:rPr>
          <w:rFonts w:hint="cs"/>
          <w:rtl/>
        </w:rPr>
        <w:t>هامة</w:t>
      </w:r>
      <w:proofErr w:type="gramEnd"/>
      <w:r w:rsidRPr="007A327E">
        <w:rPr>
          <w:rtl/>
        </w:rPr>
        <w:t xml:space="preserve"> على أنشطة الاتحاد</w:t>
      </w:r>
      <w:r w:rsidRPr="007A327E">
        <w:rPr>
          <w:rFonts w:hint="cs"/>
          <w:rtl/>
        </w:rPr>
        <w:t>؛</w:t>
      </w:r>
    </w:p>
    <w:p w14:paraId="75A6EFF9" w14:textId="43732C01" w:rsidR="005504B5" w:rsidRDefault="00A45356" w:rsidP="005504B5">
      <w:pPr>
        <w:rPr>
          <w:rtl/>
          <w:lang w:val="fr-CH"/>
        </w:rPr>
      </w:pPr>
      <w:r w:rsidRPr="007A327E">
        <w:rPr>
          <w:rFonts w:hint="cs"/>
          <w:i/>
          <w:iCs/>
          <w:rtl/>
        </w:rPr>
        <w:t>ج</w:t>
      </w:r>
      <w:r w:rsidRPr="007A327E">
        <w:rPr>
          <w:i/>
          <w:iCs/>
          <w:rtl/>
        </w:rPr>
        <w:t>)</w:t>
      </w:r>
      <w:r w:rsidRPr="007A327E">
        <w:rPr>
          <w:rFonts w:hint="cs"/>
          <w:rtl/>
        </w:rPr>
        <w:tab/>
      </w:r>
      <w:r w:rsidRPr="007A327E">
        <w:rPr>
          <w:rtl/>
        </w:rPr>
        <w:t xml:space="preserve">بأن </w:t>
      </w:r>
      <w:r w:rsidRPr="007A327E">
        <w:rPr>
          <w:rFonts w:hint="cs"/>
          <w:rtl/>
        </w:rPr>
        <w:t>تنفيذ نتائج</w:t>
      </w:r>
      <w:r w:rsidRPr="007A327E">
        <w:rPr>
          <w:rtl/>
        </w:rPr>
        <w:t xml:space="preserve"> القمة العالمية لمجتمع المعلومات </w:t>
      </w:r>
      <w:r w:rsidRPr="007A327E">
        <w:rPr>
          <w:rFonts w:hint="cs"/>
          <w:rtl/>
        </w:rPr>
        <w:t xml:space="preserve">سيسهل تطوير الاقتصاد الرقمي ويساعد </w:t>
      </w:r>
      <w:r w:rsidRPr="007A327E">
        <w:rPr>
          <w:rtl/>
        </w:rPr>
        <w:t>في تحقيق أهداف التنمية</w:t>
      </w:r>
      <w:r w:rsidRPr="007A327E">
        <w:rPr>
          <w:rFonts w:hint="cs"/>
          <w:rtl/>
        </w:rPr>
        <w:t> </w:t>
      </w:r>
      <w:r w:rsidRPr="007A327E">
        <w:rPr>
          <w:rtl/>
        </w:rPr>
        <w:t>المستدامة</w:t>
      </w:r>
      <w:ins w:id="28" w:author="soraya IHD" w:date="2022-09-19T14:49:00Z">
        <w:r w:rsidR="008245FF">
          <w:rPr>
            <w:rFonts w:hint="cs"/>
            <w:rtl/>
          </w:rPr>
          <w:t xml:space="preserve"> </w:t>
        </w:r>
      </w:ins>
      <w:ins w:id="29" w:author="soraya IHD" w:date="2022-09-19T14:48:00Z">
        <w:r w:rsidR="008245FF">
          <w:rPr>
            <w:rFonts w:hint="cs"/>
            <w:rtl/>
          </w:rPr>
          <w:t xml:space="preserve">وخطة التنمية المستدامة لعام </w:t>
        </w:r>
      </w:ins>
      <w:ins w:id="30" w:author="Alnatoor, Ehsan" w:date="2022-09-15T15:48:00Z">
        <w:r w:rsidR="002D2E29">
          <w:rPr>
            <w:lang w:val="en-US"/>
          </w:rPr>
          <w:t>2030</w:t>
        </w:r>
      </w:ins>
      <w:r w:rsidR="008245FF">
        <w:rPr>
          <w:rFonts w:hint="cs"/>
          <w:rtl/>
        </w:rPr>
        <w:t>؛</w:t>
      </w:r>
    </w:p>
    <w:p w14:paraId="20512C5A" w14:textId="77777777" w:rsidR="005504B5" w:rsidRPr="007A327E" w:rsidRDefault="00A45356" w:rsidP="005504B5">
      <w:pPr>
        <w:rPr>
          <w:rtl/>
        </w:rPr>
      </w:pPr>
      <w:proofErr w:type="gramStart"/>
      <w:r w:rsidRPr="007A327E">
        <w:rPr>
          <w:i/>
          <w:iCs/>
          <w:rtl/>
        </w:rPr>
        <w:t>د</w:t>
      </w:r>
      <w:r w:rsidRPr="007A327E">
        <w:rPr>
          <w:rFonts w:hint="eastAsia"/>
          <w:i/>
          <w:iCs/>
          <w:rtl/>
        </w:rPr>
        <w:t> </w:t>
      </w:r>
      <w:r w:rsidRPr="007A327E">
        <w:rPr>
          <w:rFonts w:hint="cs"/>
          <w:i/>
          <w:iCs/>
          <w:rtl/>
        </w:rPr>
        <w:t>)</w:t>
      </w:r>
      <w:proofErr w:type="gramEnd"/>
      <w:r w:rsidRPr="007A327E">
        <w:rPr>
          <w:rFonts w:hint="cs"/>
          <w:i/>
          <w:iCs/>
          <w:rtl/>
        </w:rPr>
        <w:tab/>
      </w:r>
      <w:r w:rsidRPr="007A327E">
        <w:rPr>
          <w:rtl/>
        </w:rPr>
        <w:t xml:space="preserve">بأهمية دور </w:t>
      </w:r>
      <w:r w:rsidRPr="007A327E">
        <w:rPr>
          <w:rFonts w:hint="cs"/>
          <w:rtl/>
        </w:rPr>
        <w:t>الاتحاد</w:t>
      </w:r>
      <w:r w:rsidRPr="007A327E">
        <w:rPr>
          <w:rtl/>
        </w:rPr>
        <w:t xml:space="preserve"> ومشاركته في فريق الأمم المتحدة المعني بمجتمع المعلومات بصفته عضواً دائماً ويتقاسم رئاسة الفريق على أساس</w:t>
      </w:r>
      <w:r w:rsidRPr="007A327E">
        <w:rPr>
          <w:rFonts w:hint="cs"/>
          <w:rtl/>
        </w:rPr>
        <w:t> </w:t>
      </w:r>
      <w:r w:rsidRPr="007A327E">
        <w:rPr>
          <w:rtl/>
        </w:rPr>
        <w:t>التناوب</w:t>
      </w:r>
      <w:r w:rsidRPr="007A327E">
        <w:rPr>
          <w:rFonts w:hint="cs"/>
          <w:rtl/>
        </w:rPr>
        <w:t>؛</w:t>
      </w:r>
    </w:p>
    <w:p w14:paraId="651F4D23" w14:textId="77777777" w:rsidR="005504B5" w:rsidRPr="007A327E" w:rsidRDefault="00A45356" w:rsidP="005504B5">
      <w:pPr>
        <w:rPr>
          <w:rtl/>
        </w:rPr>
      </w:pPr>
      <w:proofErr w:type="gramStart"/>
      <w:r w:rsidRPr="007A327E">
        <w:rPr>
          <w:rFonts w:ascii="Traditional Arabic" w:hAnsi="Traditional Arabic"/>
          <w:i/>
          <w:iCs/>
          <w:rtl/>
        </w:rPr>
        <w:t>ﻫ</w:t>
      </w:r>
      <w:r w:rsidRPr="007A327E">
        <w:rPr>
          <w:i/>
          <w:iCs/>
          <w:rtl/>
        </w:rPr>
        <w:t> </w:t>
      </w:r>
      <w:r w:rsidRPr="007A327E">
        <w:rPr>
          <w:rFonts w:hint="cs"/>
          <w:i/>
          <w:iCs/>
          <w:caps/>
          <w:rtl/>
        </w:rPr>
        <w:t>)</w:t>
      </w:r>
      <w:proofErr w:type="gramEnd"/>
      <w:r w:rsidRPr="007A327E">
        <w:rPr>
          <w:rtl/>
        </w:rPr>
        <w:tab/>
      </w:r>
      <w:r w:rsidRPr="007A327E">
        <w:rPr>
          <w:rFonts w:hint="cs"/>
          <w:rtl/>
        </w:rPr>
        <w:t>ب</w:t>
      </w:r>
      <w:r w:rsidRPr="007A327E">
        <w:rPr>
          <w:rtl/>
        </w:rPr>
        <w:t xml:space="preserve">التزام </w:t>
      </w:r>
      <w:r w:rsidRPr="007A327E">
        <w:rPr>
          <w:rFonts w:hint="cs"/>
          <w:rtl/>
        </w:rPr>
        <w:t>الاتحاد</w:t>
      </w:r>
      <w:r w:rsidRPr="007A327E">
        <w:rPr>
          <w:rtl/>
        </w:rPr>
        <w:t xml:space="preserve"> بتنفيذ</w:t>
      </w:r>
      <w:r w:rsidRPr="007A327E">
        <w:rPr>
          <w:rFonts w:hint="cs"/>
          <w:rtl/>
        </w:rPr>
        <w:t xml:space="preserve"> نتائج</w:t>
      </w:r>
      <w:r w:rsidRPr="007A327E">
        <w:rPr>
          <w:rtl/>
        </w:rPr>
        <w:t xml:space="preserve"> القمة </w:t>
      </w:r>
      <w:r w:rsidRPr="007A327E">
        <w:rPr>
          <w:rFonts w:hint="cs"/>
          <w:rtl/>
        </w:rPr>
        <w:t>وتحقيق أهداف التنمية المستدامة</w:t>
      </w:r>
      <w:r w:rsidRPr="007A327E">
        <w:rPr>
          <w:rtl/>
        </w:rPr>
        <w:t xml:space="preserve"> كأحد أهم </w:t>
      </w:r>
      <w:r w:rsidRPr="007A327E">
        <w:rPr>
          <w:rFonts w:hint="cs"/>
          <w:rtl/>
        </w:rPr>
        <w:t>غايات الاتحاد</w:t>
      </w:r>
      <w:r w:rsidRPr="007A327E">
        <w:rPr>
          <w:rtl/>
        </w:rPr>
        <w:t>؛</w:t>
      </w:r>
    </w:p>
    <w:p w14:paraId="7CDF2CC0" w14:textId="77777777" w:rsidR="005504B5" w:rsidRPr="00930364" w:rsidRDefault="00A45356" w:rsidP="005504B5">
      <w:pPr>
        <w:rPr>
          <w:spacing w:val="4"/>
          <w:rtl/>
        </w:rPr>
      </w:pPr>
      <w:proofErr w:type="gramStart"/>
      <w:r>
        <w:rPr>
          <w:rFonts w:hint="cs"/>
          <w:i/>
          <w:iCs/>
          <w:spacing w:val="4"/>
          <w:rtl/>
        </w:rPr>
        <w:t>و</w:t>
      </w:r>
      <w:r w:rsidRPr="00930364">
        <w:rPr>
          <w:i/>
          <w:iCs/>
          <w:spacing w:val="4"/>
          <w:rtl/>
        </w:rPr>
        <w:t> )</w:t>
      </w:r>
      <w:proofErr w:type="gramEnd"/>
      <w:r w:rsidRPr="00930364">
        <w:rPr>
          <w:i/>
          <w:iCs/>
          <w:spacing w:val="4"/>
          <w:rtl/>
        </w:rPr>
        <w:tab/>
      </w:r>
      <w:r w:rsidRPr="00930364">
        <w:rPr>
          <w:rFonts w:hint="cs"/>
          <w:spacing w:val="4"/>
          <w:rtl/>
        </w:rPr>
        <w:t>بالدور الأساسي ل</w:t>
      </w:r>
      <w:r w:rsidRPr="00930364">
        <w:rPr>
          <w:spacing w:val="4"/>
          <w:rtl/>
        </w:rPr>
        <w:t xml:space="preserve">لاتصالات/تكنولوجيا المعلومات والاتصالات في </w:t>
      </w:r>
      <w:r w:rsidRPr="00930364">
        <w:rPr>
          <w:rFonts w:hint="cs"/>
          <w:spacing w:val="4"/>
          <w:rtl/>
        </w:rPr>
        <w:t xml:space="preserve">تسهيل </w:t>
      </w:r>
      <w:r w:rsidRPr="00930364">
        <w:rPr>
          <w:spacing w:val="4"/>
          <w:rtl/>
        </w:rPr>
        <w:t xml:space="preserve">التحول الرقمي وتنمية الاقتصاد الرقمي </w:t>
      </w:r>
      <w:r w:rsidRPr="00930364">
        <w:rPr>
          <w:rFonts w:hint="cs"/>
          <w:spacing w:val="4"/>
          <w:rtl/>
        </w:rPr>
        <w:t>والمساعدة على تحقيق أهداف التنمية المستدامة والأهداف الإنمائية الأخرى المتفق عليها دولياً</w:t>
      </w:r>
      <w:r w:rsidRPr="00930364">
        <w:rPr>
          <w:rStyle w:val="FootnoteReference"/>
          <w:spacing w:val="4"/>
          <w:rtl/>
        </w:rPr>
        <w:footnoteReference w:customMarkFollows="1" w:id="2"/>
        <w:t>2</w:t>
      </w:r>
      <w:r w:rsidRPr="00930364">
        <w:rPr>
          <w:spacing w:val="4"/>
          <w:rtl/>
        </w:rPr>
        <w:t>؛</w:t>
      </w:r>
    </w:p>
    <w:p w14:paraId="18C4B751" w14:textId="77777777" w:rsidR="005504B5" w:rsidRPr="007A327E" w:rsidRDefault="00A45356" w:rsidP="005504B5">
      <w:pPr>
        <w:rPr>
          <w:rtl/>
        </w:rPr>
      </w:pPr>
      <w:proofErr w:type="gramStart"/>
      <w:r>
        <w:rPr>
          <w:rFonts w:hint="cs"/>
          <w:i/>
          <w:iCs/>
          <w:rtl/>
        </w:rPr>
        <w:t>ز</w:t>
      </w:r>
      <w:r w:rsidRPr="007A327E">
        <w:rPr>
          <w:i/>
          <w:iCs/>
          <w:rtl/>
        </w:rPr>
        <w:t> </w:t>
      </w:r>
      <w:r w:rsidRPr="007A327E">
        <w:rPr>
          <w:rFonts w:hint="cs"/>
          <w:i/>
          <w:iCs/>
          <w:rtl/>
        </w:rPr>
        <w:t>)</w:t>
      </w:r>
      <w:proofErr w:type="gramEnd"/>
      <w:r w:rsidRPr="007A327E">
        <w:rPr>
          <w:rtl/>
        </w:rPr>
        <w:tab/>
      </w:r>
      <w:r w:rsidRPr="007A327E">
        <w:rPr>
          <w:rFonts w:hint="cs"/>
          <w:rtl/>
        </w:rPr>
        <w:t>ب</w:t>
      </w:r>
      <w:r w:rsidRPr="007A327E">
        <w:rPr>
          <w:rtl/>
        </w:rPr>
        <w:t>أن الجمعية العامة للأمم المتحدة</w:t>
      </w:r>
      <w:r w:rsidRPr="007A327E">
        <w:rPr>
          <w:rFonts w:hint="cs"/>
          <w:rtl/>
        </w:rPr>
        <w:t>،</w:t>
      </w:r>
      <w:r w:rsidRPr="007A327E">
        <w:rPr>
          <w:rtl/>
        </w:rPr>
        <w:t xml:space="preserve"> </w:t>
      </w:r>
      <w:r>
        <w:rPr>
          <w:rFonts w:hint="cs"/>
          <w:rtl/>
        </w:rPr>
        <w:t xml:space="preserve">قد قررت </w:t>
      </w:r>
      <w:r w:rsidRPr="007A327E">
        <w:rPr>
          <w:rtl/>
        </w:rPr>
        <w:t>في قرارها رقم</w:t>
      </w:r>
      <w:r w:rsidRPr="007A327E">
        <w:rPr>
          <w:rFonts w:hint="cs"/>
          <w:rtl/>
        </w:rPr>
        <w:t> </w:t>
      </w:r>
      <w:r w:rsidRPr="007A327E">
        <w:t>70/125</w:t>
      </w:r>
      <w:r w:rsidRPr="007A327E">
        <w:rPr>
          <w:rFonts w:hint="cs"/>
          <w:rtl/>
        </w:rPr>
        <w:t xml:space="preserve"> عقد اجتماع رفيع المستوى بشأن</w:t>
      </w:r>
      <w:r w:rsidRPr="007A327E">
        <w:rPr>
          <w:rtl/>
        </w:rPr>
        <w:t xml:space="preserve"> الاستعراض الشامل </w:t>
      </w:r>
      <w:r w:rsidRPr="007A327E">
        <w:rPr>
          <w:rFonts w:hint="cs"/>
          <w:rtl/>
        </w:rPr>
        <w:t>لنتائج</w:t>
      </w:r>
      <w:r w:rsidRPr="007A327E">
        <w:rPr>
          <w:rtl/>
        </w:rPr>
        <w:t xml:space="preserve"> </w:t>
      </w:r>
      <w:r w:rsidRPr="007A327E">
        <w:rPr>
          <w:color w:val="000000"/>
          <w:rtl/>
        </w:rPr>
        <w:t>القمة</w:t>
      </w:r>
      <w:r w:rsidRPr="007A327E">
        <w:rPr>
          <w:rFonts w:hint="cs"/>
          <w:color w:val="000000"/>
          <w:rtl/>
        </w:rPr>
        <w:t xml:space="preserve"> العالمية لمجتمع المعلومات في</w:t>
      </w:r>
      <w:r>
        <w:rPr>
          <w:rFonts w:hint="eastAsia"/>
          <w:color w:val="000000"/>
          <w:rtl/>
        </w:rPr>
        <w:t> </w:t>
      </w:r>
      <w:r w:rsidRPr="007A327E">
        <w:rPr>
          <w:color w:val="000000"/>
        </w:rPr>
        <w:t>2025</w:t>
      </w:r>
      <w:r w:rsidRPr="007A327E">
        <w:rPr>
          <w:rFonts w:hint="cs"/>
          <w:color w:val="000000"/>
          <w:rtl/>
        </w:rPr>
        <w:t>،</w:t>
      </w:r>
    </w:p>
    <w:p w14:paraId="4DB951C0" w14:textId="77777777" w:rsidR="005504B5" w:rsidRPr="00776251" w:rsidRDefault="00A45356" w:rsidP="00CE1101">
      <w:pPr>
        <w:pStyle w:val="Call"/>
        <w:rPr>
          <w:rtl/>
        </w:rPr>
      </w:pPr>
      <w:r w:rsidRPr="00776251">
        <w:rPr>
          <w:rtl/>
        </w:rPr>
        <w:t>يقرر</w:t>
      </w:r>
    </w:p>
    <w:p w14:paraId="59821CD9" w14:textId="77777777" w:rsidR="005504B5" w:rsidRPr="00451723" w:rsidRDefault="00A45356" w:rsidP="005504B5">
      <w:pPr>
        <w:rPr>
          <w:rtl/>
          <w:lang w:bidi="ar-SA"/>
        </w:rPr>
      </w:pPr>
      <w:r w:rsidRPr="00776251">
        <w:t>1</w:t>
      </w:r>
      <w:r w:rsidRPr="00776251">
        <w:rPr>
          <w:rtl/>
        </w:rPr>
        <w:tab/>
      </w:r>
      <w:r>
        <w:rPr>
          <w:rFonts w:hint="cs"/>
          <w:rtl/>
        </w:rPr>
        <w:t>أن يركز دور الاتحاد فيما يتعلق بتنفيذ نتائج القمة العالمية لمجتمع المعلومات وخطة التنمية المستدامة لعام</w:t>
      </w:r>
      <w:r>
        <w:rPr>
          <w:rFonts w:hint="eastAsia"/>
          <w:rtl/>
        </w:rPr>
        <w:t> </w:t>
      </w:r>
      <w:r>
        <w:t>2030</w:t>
      </w:r>
      <w:r>
        <w:rPr>
          <w:rFonts w:hint="cs"/>
          <w:rtl/>
        </w:rPr>
        <w:t xml:space="preserve"> على الاتصالات/تكنولوجيا المعلومات والاتصالات، وفقاً لولاية </w:t>
      </w:r>
      <w:proofErr w:type="gramStart"/>
      <w:r>
        <w:rPr>
          <w:rFonts w:hint="cs"/>
          <w:rtl/>
        </w:rPr>
        <w:t>الاتحاد؛</w:t>
      </w:r>
      <w:proofErr w:type="gramEnd"/>
    </w:p>
    <w:p w14:paraId="6F999276" w14:textId="77777777" w:rsidR="005504B5" w:rsidRPr="004C5AC2" w:rsidRDefault="00A45356" w:rsidP="005504B5">
      <w:pPr>
        <w:rPr>
          <w:rtl/>
        </w:rPr>
      </w:pPr>
      <w:r>
        <w:t>2</w:t>
      </w:r>
      <w:r w:rsidRPr="00776251">
        <w:rPr>
          <w:rtl/>
        </w:rPr>
        <w:tab/>
      </w:r>
      <w:r w:rsidRPr="00FB63E5">
        <w:rPr>
          <w:rtl/>
        </w:rPr>
        <w:t xml:space="preserve">أن يقوم </w:t>
      </w:r>
      <w:r>
        <w:rPr>
          <w:rFonts w:hint="cs"/>
          <w:rtl/>
        </w:rPr>
        <w:t>الاتحاد</w:t>
      </w:r>
      <w:r w:rsidRPr="00FB63E5">
        <w:rPr>
          <w:rtl/>
        </w:rPr>
        <w:t xml:space="preserve"> بدور قيادي في تسهيل</w:t>
      </w:r>
      <w:r w:rsidRPr="00FB63E5">
        <w:rPr>
          <w:color w:val="000000"/>
          <w:rtl/>
        </w:rPr>
        <w:t xml:space="preserve"> تنفيذ </w:t>
      </w:r>
      <w:r>
        <w:rPr>
          <w:rFonts w:hint="cs"/>
          <w:color w:val="000000"/>
          <w:rtl/>
        </w:rPr>
        <w:t>نتائج</w:t>
      </w:r>
      <w:r w:rsidRPr="00FB63E5">
        <w:rPr>
          <w:color w:val="000000"/>
          <w:rtl/>
        </w:rPr>
        <w:t xml:space="preserve"> القمة العالمية لمجتمع المعلومات</w:t>
      </w:r>
      <w:r w:rsidRPr="00FB63E5">
        <w:rPr>
          <w:rtl/>
        </w:rPr>
        <w:t>، بالتعاون مع</w:t>
      </w:r>
      <w:r w:rsidRPr="00FB63E5">
        <w:rPr>
          <w:rFonts w:hint="eastAsia"/>
          <w:rtl/>
        </w:rPr>
        <w:t> </w:t>
      </w:r>
      <w:r w:rsidRPr="00FB63E5">
        <w:rPr>
          <w:rtl/>
        </w:rPr>
        <w:t>اليونسكو وبرنامج الأمم المتحدة</w:t>
      </w:r>
      <w:r>
        <w:rPr>
          <w:rFonts w:hint="cs"/>
          <w:rtl/>
        </w:rPr>
        <w:t> </w:t>
      </w:r>
      <w:proofErr w:type="gramStart"/>
      <w:r w:rsidRPr="00FB63E5">
        <w:rPr>
          <w:rtl/>
        </w:rPr>
        <w:t>الإنمائي؛</w:t>
      </w:r>
      <w:proofErr w:type="gramEnd"/>
    </w:p>
    <w:p w14:paraId="7194ACB4" w14:textId="77777777" w:rsidR="005504B5" w:rsidRPr="00776251" w:rsidRDefault="00A45356" w:rsidP="005504B5">
      <w:pPr>
        <w:tabs>
          <w:tab w:val="clear" w:pos="1134"/>
          <w:tab w:val="clear" w:pos="2268"/>
        </w:tabs>
        <w:rPr>
          <w:rtl/>
          <w:lang w:bidi="ar-SY"/>
        </w:rPr>
      </w:pPr>
      <w:r>
        <w:t>3</w:t>
      </w:r>
      <w:r w:rsidRPr="00776251">
        <w:rPr>
          <w:rtl/>
        </w:rPr>
        <w:tab/>
      </w:r>
      <w:r>
        <w:rPr>
          <w:rFonts w:hint="cs"/>
          <w:rtl/>
          <w:lang w:bidi="ar-SY"/>
        </w:rPr>
        <w:t>أن يواصل الاتحاد</w:t>
      </w:r>
      <w:r w:rsidRPr="00776251">
        <w:rPr>
          <w:rFonts w:hint="cs"/>
          <w:rtl/>
          <w:lang w:bidi="ar-SY"/>
        </w:rPr>
        <w:t xml:space="preserve"> تنسيق منتديات القمة العالمية لمجتمع المعلومات، واليوم العالمي لمجتمع المعلومات والاتصالات</w:t>
      </w:r>
      <w:r>
        <w:rPr>
          <w:rFonts w:hint="eastAsia"/>
          <w:rtl/>
          <w:lang w:bidi="ar-SY"/>
        </w:rPr>
        <w:t> </w:t>
      </w:r>
      <w:r>
        <w:rPr>
          <w:lang w:bidi="ar-SY"/>
        </w:rPr>
        <w:t>(WTISD)</w:t>
      </w:r>
      <w:r w:rsidRPr="00776251">
        <w:rPr>
          <w:rFonts w:hint="cs"/>
          <w:rtl/>
          <w:lang w:bidi="ar-SY"/>
        </w:rPr>
        <w:t xml:space="preserve">، وجوائز القمة العالمية لمجتمع المعلومات، وتحديث قاعدة بيانات تقييم </w:t>
      </w:r>
      <w:r w:rsidRPr="00264929">
        <w:rPr>
          <w:rFonts w:hint="cs"/>
          <w:rtl/>
          <w:lang w:bidi="ar-SY"/>
        </w:rPr>
        <w:t xml:space="preserve">تنفيذ </w:t>
      </w:r>
      <w:r>
        <w:rPr>
          <w:rFonts w:hint="cs"/>
          <w:rtl/>
          <w:lang w:bidi="ar-SY"/>
        </w:rPr>
        <w:t>نتائج</w:t>
      </w:r>
      <w:r w:rsidRPr="00264929">
        <w:rPr>
          <w:rFonts w:hint="cs"/>
          <w:rtl/>
          <w:lang w:bidi="ar-SY"/>
        </w:rPr>
        <w:t xml:space="preserve"> القمة،</w:t>
      </w:r>
      <w:r w:rsidRPr="00AE756A">
        <w:rPr>
          <w:color w:val="000000"/>
          <w:rtl/>
        </w:rPr>
        <w:t xml:space="preserve"> </w:t>
      </w:r>
      <w:r w:rsidRPr="0074142F">
        <w:rPr>
          <w:color w:val="000000"/>
          <w:rtl/>
        </w:rPr>
        <w:t xml:space="preserve">فضلاً عن استمراره في تنسيق ودعم أنشطة الشراكة المعنية بقياس تكنولوجيا المعلومات والاتصالات لأغراض </w:t>
      </w:r>
      <w:proofErr w:type="gramStart"/>
      <w:r w:rsidRPr="0074142F">
        <w:rPr>
          <w:color w:val="000000"/>
          <w:rtl/>
        </w:rPr>
        <w:t>التنمية</w:t>
      </w:r>
      <w:r w:rsidRPr="00776251">
        <w:rPr>
          <w:rFonts w:hint="cs"/>
          <w:rtl/>
          <w:lang w:bidi="ar-SY"/>
        </w:rPr>
        <w:t>؛</w:t>
      </w:r>
      <w:proofErr w:type="gramEnd"/>
    </w:p>
    <w:p w14:paraId="6FB26EB2" w14:textId="48E71D9F" w:rsidR="005504B5" w:rsidRPr="00776251" w:rsidRDefault="00A45356" w:rsidP="005504B5">
      <w:pPr>
        <w:rPr>
          <w:rtl/>
        </w:rPr>
      </w:pPr>
      <w:r>
        <w:t>4</w:t>
      </w:r>
      <w:r w:rsidRPr="00776251">
        <w:rPr>
          <w:rtl/>
        </w:rPr>
        <w:tab/>
      </w:r>
      <w:r>
        <w:rPr>
          <w:color w:val="000000"/>
          <w:rtl/>
        </w:rPr>
        <w:t xml:space="preserve">أن يواصل </w:t>
      </w:r>
      <w:r>
        <w:rPr>
          <w:rFonts w:hint="cs"/>
          <w:color w:val="000000"/>
          <w:rtl/>
        </w:rPr>
        <w:t>الاتحاد</w:t>
      </w:r>
      <w:r>
        <w:rPr>
          <w:color w:val="000000"/>
          <w:rtl/>
        </w:rPr>
        <w:t xml:space="preserve"> الاضطلاع بدور قيادي في تسهيل عملية تنفيذ </w:t>
      </w:r>
      <w:r>
        <w:rPr>
          <w:rFonts w:hint="cs"/>
          <w:color w:val="000000"/>
          <w:rtl/>
        </w:rPr>
        <w:t>نتائج</w:t>
      </w:r>
      <w:r>
        <w:rPr>
          <w:color w:val="000000"/>
          <w:rtl/>
        </w:rPr>
        <w:t xml:space="preserve"> القمة العالمية، كهيئة تنسيق وتسهيل لتنفيذ خطوط العمل</w:t>
      </w:r>
      <w:r>
        <w:rPr>
          <w:rFonts w:hint="cs"/>
          <w:rtl/>
        </w:rPr>
        <w:t> </w:t>
      </w:r>
      <w:r w:rsidRPr="00776251">
        <w:rPr>
          <w:rtl/>
        </w:rPr>
        <w:t>جيم</w:t>
      </w:r>
      <w:r w:rsidRPr="00776251">
        <w:t>2</w:t>
      </w:r>
      <w:r w:rsidRPr="00776251">
        <w:rPr>
          <w:rtl/>
        </w:rPr>
        <w:t xml:space="preserve"> </w:t>
      </w:r>
      <w:ins w:id="31" w:author="Alnatoor, Ehsan" w:date="2022-09-15T15:49:00Z">
        <w:r w:rsidR="002D2E29">
          <w:rPr>
            <w:rFonts w:hint="cs"/>
            <w:rtl/>
            <w:lang w:bidi="ar-SA"/>
          </w:rPr>
          <w:t>وجيم</w:t>
        </w:r>
        <w:r w:rsidR="002D2E29">
          <w:rPr>
            <w:lang w:val="en-US" w:bidi="ar-SA"/>
          </w:rPr>
          <w:t>4</w:t>
        </w:r>
        <w:r w:rsidR="002D2E29">
          <w:rPr>
            <w:rFonts w:hint="cs"/>
            <w:rtl/>
            <w:lang w:val="en-US" w:bidi="ar-SA"/>
          </w:rPr>
          <w:t xml:space="preserve"> </w:t>
        </w:r>
      </w:ins>
      <w:r w:rsidRPr="00776251">
        <w:rPr>
          <w:rtl/>
        </w:rPr>
        <w:t>وجيم</w:t>
      </w:r>
      <w:r w:rsidRPr="00776251">
        <w:t>5</w:t>
      </w:r>
      <w:r w:rsidRPr="00776251">
        <w:rPr>
          <w:rtl/>
        </w:rPr>
        <w:t xml:space="preserve"> </w:t>
      </w:r>
      <w:proofErr w:type="gramStart"/>
      <w:r w:rsidRPr="00776251">
        <w:rPr>
          <w:rtl/>
        </w:rPr>
        <w:t>وجيم</w:t>
      </w:r>
      <w:r w:rsidRPr="00776251">
        <w:t>6</w:t>
      </w:r>
      <w:r w:rsidRPr="00776251">
        <w:rPr>
          <w:rtl/>
        </w:rPr>
        <w:t>؛</w:t>
      </w:r>
      <w:proofErr w:type="gramEnd"/>
    </w:p>
    <w:p w14:paraId="2B4DA5DD" w14:textId="1F68B5C3" w:rsidR="005504B5" w:rsidRDefault="00A45356" w:rsidP="005504B5">
      <w:pPr>
        <w:rPr>
          <w:rtl/>
        </w:rPr>
      </w:pPr>
      <w:r>
        <w:t>5</w:t>
      </w:r>
      <w:r w:rsidRPr="00776251">
        <w:rPr>
          <w:rtl/>
        </w:rPr>
        <w:tab/>
        <w:t xml:space="preserve">أنه ينبغي </w:t>
      </w:r>
      <w:r>
        <w:rPr>
          <w:rFonts w:hint="cs"/>
          <w:rtl/>
        </w:rPr>
        <w:t>للاتحاد</w:t>
      </w:r>
      <w:r w:rsidRPr="00776251">
        <w:rPr>
          <w:rtl/>
        </w:rPr>
        <w:t xml:space="preserve"> </w:t>
      </w:r>
      <w:r>
        <w:rPr>
          <w:rFonts w:hint="cs"/>
          <w:rtl/>
        </w:rPr>
        <w:t xml:space="preserve">أن </w:t>
      </w:r>
      <w:r w:rsidRPr="00776251">
        <w:rPr>
          <w:rtl/>
        </w:rPr>
        <w:t xml:space="preserve">يواصل </w:t>
      </w:r>
      <w:r w:rsidRPr="005264FD">
        <w:rPr>
          <w:color w:val="000000"/>
          <w:rtl/>
        </w:rPr>
        <w:t xml:space="preserve">أعماله بشأن تنفيذ </w:t>
      </w:r>
      <w:r>
        <w:rPr>
          <w:rFonts w:hint="cs"/>
          <w:color w:val="000000"/>
          <w:rtl/>
        </w:rPr>
        <w:t>نتائج ا</w:t>
      </w:r>
      <w:r w:rsidRPr="005264FD">
        <w:rPr>
          <w:color w:val="000000"/>
          <w:rtl/>
        </w:rPr>
        <w:t xml:space="preserve">لقمة </w:t>
      </w:r>
      <w:del w:id="32" w:author="soraya IHD" w:date="2022-09-19T14:49:00Z">
        <w:r w:rsidDel="008245FF">
          <w:rPr>
            <w:rFonts w:hint="cs"/>
            <w:color w:val="000000"/>
            <w:rtl/>
          </w:rPr>
          <w:delText xml:space="preserve">وتحقيق رؤية القمة </w:delText>
        </w:r>
        <w:r w:rsidRPr="005264FD" w:rsidDel="008245FF">
          <w:rPr>
            <w:color w:val="000000"/>
            <w:rtl/>
          </w:rPr>
          <w:delText>لما بعد عام</w:delText>
        </w:r>
        <w:r w:rsidDel="008245FF">
          <w:rPr>
            <w:rFonts w:hint="cs"/>
            <w:color w:val="000000"/>
            <w:rtl/>
          </w:rPr>
          <w:delText> </w:delText>
        </w:r>
        <w:r w:rsidRPr="005264FD" w:rsidDel="008245FF">
          <w:rPr>
            <w:color w:val="000000"/>
          </w:rPr>
          <w:delText>2015</w:delText>
        </w:r>
        <w:r w:rsidRPr="005264FD" w:rsidDel="008245FF">
          <w:rPr>
            <w:rFonts w:hint="cs"/>
            <w:color w:val="000000"/>
            <w:rtl/>
          </w:rPr>
          <w:delText>،</w:delText>
        </w:r>
        <w:r w:rsidDel="008245FF">
          <w:rPr>
            <w:color w:val="000000"/>
            <w:rtl/>
          </w:rPr>
          <w:delText xml:space="preserve"> </w:delText>
        </w:r>
      </w:del>
      <w:r>
        <w:rPr>
          <w:rFonts w:hint="cs"/>
          <w:color w:val="000000"/>
          <w:rtl/>
        </w:rPr>
        <w:t>و</w:t>
      </w:r>
      <w:r w:rsidRPr="00776251">
        <w:rPr>
          <w:rtl/>
        </w:rPr>
        <w:t>الاضطلاع بالأنشطة التي تدخل في نطاق ولايته واختصاصاته</w:t>
      </w:r>
      <w:r>
        <w:rPr>
          <w:rFonts w:hint="cs"/>
          <w:color w:val="000000"/>
          <w:rtl/>
        </w:rPr>
        <w:t xml:space="preserve"> </w:t>
      </w:r>
      <w:r w:rsidRPr="00776251">
        <w:rPr>
          <w:rtl/>
        </w:rPr>
        <w:t>و</w:t>
      </w:r>
      <w:r>
        <w:rPr>
          <w:rFonts w:hint="cs"/>
          <w:rtl/>
        </w:rPr>
        <w:t xml:space="preserve">أن </w:t>
      </w:r>
      <w:r w:rsidRPr="00776251">
        <w:rPr>
          <w:rtl/>
        </w:rPr>
        <w:t xml:space="preserve">يشارك </w:t>
      </w:r>
      <w:r w:rsidRPr="005264FD">
        <w:rPr>
          <w:color w:val="000000"/>
          <w:rtl/>
        </w:rPr>
        <w:t xml:space="preserve">جنباً إلى جنب </w:t>
      </w:r>
      <w:r w:rsidRPr="00776251">
        <w:rPr>
          <w:rtl/>
        </w:rPr>
        <w:t>مع أصحاب المصلحة الآخرين</w:t>
      </w:r>
      <w:r>
        <w:rPr>
          <w:rFonts w:hint="cs"/>
          <w:rtl/>
        </w:rPr>
        <w:t xml:space="preserve"> في هذا الشأن</w:t>
      </w:r>
      <w:r w:rsidRPr="00776251">
        <w:rPr>
          <w:rtl/>
        </w:rPr>
        <w:t>، حيثما يكون</w:t>
      </w:r>
      <w:r>
        <w:rPr>
          <w:rFonts w:hint="cs"/>
          <w:rtl/>
        </w:rPr>
        <w:t> </w:t>
      </w:r>
      <w:proofErr w:type="gramStart"/>
      <w:r w:rsidRPr="00776251">
        <w:rPr>
          <w:rtl/>
        </w:rPr>
        <w:t>مناسباً؛</w:t>
      </w:r>
      <w:proofErr w:type="gramEnd"/>
    </w:p>
    <w:p w14:paraId="5CE0EB39" w14:textId="77777777" w:rsidR="005504B5" w:rsidRDefault="00A45356" w:rsidP="005504B5">
      <w:pPr>
        <w:rPr>
          <w:rtl/>
        </w:rPr>
      </w:pPr>
      <w:r>
        <w:rPr>
          <w:color w:val="000000"/>
        </w:rPr>
        <w:t>6</w:t>
      </w:r>
      <w:r>
        <w:rPr>
          <w:color w:val="000000"/>
        </w:rPr>
        <w:tab/>
      </w:r>
      <w:r w:rsidRPr="005264FD">
        <w:rPr>
          <w:color w:val="000000"/>
          <w:rtl/>
        </w:rPr>
        <w:t>أن</w:t>
      </w:r>
      <w:r>
        <w:rPr>
          <w:rFonts w:hint="cs"/>
          <w:color w:val="000000"/>
          <w:rtl/>
        </w:rPr>
        <w:t xml:space="preserve"> يستمر الاتحاد في استخدام </w:t>
      </w:r>
      <w:r w:rsidRPr="005264FD">
        <w:rPr>
          <w:color w:val="000000"/>
          <w:rtl/>
        </w:rPr>
        <w:t xml:space="preserve">إطار القمة العالمية لمجتمع المعلومات باعتباره الأساس الذي يساعد الاتحاد من خلاله على </w:t>
      </w:r>
      <w:r>
        <w:rPr>
          <w:rFonts w:hint="cs"/>
          <w:color w:val="000000"/>
          <w:rtl/>
        </w:rPr>
        <w:t xml:space="preserve">تحقيق </w:t>
      </w:r>
      <w:r w:rsidRPr="005264FD">
        <w:rPr>
          <w:rtl/>
        </w:rPr>
        <w:t>أهداف التنمية المستدامة</w:t>
      </w:r>
      <w:r>
        <w:rPr>
          <w:rFonts w:hint="cs"/>
          <w:rtl/>
        </w:rPr>
        <w:t xml:space="preserve"> </w:t>
      </w:r>
      <w:r>
        <w:rPr>
          <w:color w:val="000000"/>
          <w:rtl/>
        </w:rPr>
        <w:t xml:space="preserve">مع مراعاة مصفوفة القمة العالمية لمجتمع المعلومات - أهداف التنمية </w:t>
      </w:r>
      <w:r>
        <w:rPr>
          <w:rFonts w:hint="cs"/>
          <w:color w:val="000000"/>
          <w:rtl/>
        </w:rPr>
        <w:t>المستدامة</w:t>
      </w:r>
      <w:r>
        <w:rPr>
          <w:rFonts w:hint="eastAsia"/>
          <w:color w:val="000000"/>
          <w:rtl/>
        </w:rPr>
        <w:t> </w:t>
      </w:r>
      <w:r>
        <w:rPr>
          <w:color w:val="000000"/>
        </w:rPr>
        <w:t>(WSIS</w:t>
      </w:r>
      <w:r>
        <w:rPr>
          <w:color w:val="000000"/>
        </w:rPr>
        <w:noBreakHyphen/>
        <w:t>SDG)</w:t>
      </w:r>
      <w:r w:rsidRPr="005264FD">
        <w:rPr>
          <w:rtl/>
        </w:rPr>
        <w:t xml:space="preserve"> التي وضعتها </w:t>
      </w:r>
      <w:r>
        <w:rPr>
          <w:color w:val="000000"/>
          <w:rtl/>
        </w:rPr>
        <w:t>الجهات الميسرة لخطوط عمل القمة العالمية لمجتمع المعلومات للأمم المتحدة</w:t>
      </w:r>
      <w:r w:rsidRPr="005264FD">
        <w:rPr>
          <w:rtl/>
        </w:rPr>
        <w:t>، وبالعمل من خلال فريق العمل التابع للمجلس</w:t>
      </w:r>
      <w:r w:rsidRPr="005264FD">
        <w:rPr>
          <w:rFonts w:hint="cs"/>
          <w:rtl/>
        </w:rPr>
        <w:t xml:space="preserve"> والمعني بالقمة</w:t>
      </w:r>
      <w:r>
        <w:rPr>
          <w:rFonts w:hint="cs"/>
          <w:rtl/>
        </w:rPr>
        <w:t xml:space="preserve"> العالمية لمجتمع المعلومات </w:t>
      </w:r>
      <w:r>
        <w:t>(CWG</w:t>
      </w:r>
      <w:r>
        <w:noBreakHyphen/>
      </w:r>
      <w:proofErr w:type="gramStart"/>
      <w:r>
        <w:t>WSIS)</w:t>
      </w:r>
      <w:r w:rsidRPr="005264FD">
        <w:rPr>
          <w:rtl/>
        </w:rPr>
        <w:t>،</w:t>
      </w:r>
      <w:proofErr w:type="gramEnd"/>
      <w:r w:rsidRPr="005264FD">
        <w:rPr>
          <w:rtl/>
        </w:rPr>
        <w:t xml:space="preserve"> بوسائل منها:</w:t>
      </w:r>
    </w:p>
    <w:p w14:paraId="3BACBEAD" w14:textId="2BB3DA53" w:rsidR="005504B5" w:rsidRPr="0093526F" w:rsidRDefault="00A45356" w:rsidP="005504B5">
      <w:pPr>
        <w:pStyle w:val="enumlev1"/>
        <w:rPr>
          <w:rtl/>
        </w:rPr>
      </w:pPr>
      <w:r w:rsidRPr="0093526F">
        <w:rPr>
          <w:rtl/>
        </w:rPr>
        <w:t>’</w:t>
      </w:r>
      <w:r w:rsidRPr="0093526F">
        <w:t>1</w:t>
      </w:r>
      <w:r w:rsidRPr="0093526F">
        <w:rPr>
          <w:rtl/>
        </w:rPr>
        <w:t>‘</w:t>
      </w:r>
      <w:r w:rsidRPr="0093526F">
        <w:rPr>
          <w:rtl/>
        </w:rPr>
        <w:tab/>
      </w:r>
      <w:r w:rsidRPr="0093526F">
        <w:rPr>
          <w:rFonts w:hint="cs"/>
          <w:rtl/>
        </w:rPr>
        <w:t>تحديث خرائط الطريق الخاصة بخطوط عمل القمة العالمية لمجتمع المعلومات جيم</w:t>
      </w:r>
      <w:r w:rsidRPr="0093526F">
        <w:t>2</w:t>
      </w:r>
      <w:r w:rsidRPr="0093526F">
        <w:rPr>
          <w:rFonts w:hint="cs"/>
          <w:rtl/>
        </w:rPr>
        <w:t xml:space="preserve"> </w:t>
      </w:r>
      <w:ins w:id="33" w:author="Alnatoor, Ehsan" w:date="2022-09-15T15:49:00Z">
        <w:r w:rsidR="002D2E29">
          <w:rPr>
            <w:rFonts w:hint="cs"/>
            <w:rtl/>
            <w:lang w:bidi="ar-SA"/>
          </w:rPr>
          <w:t>وجيم</w:t>
        </w:r>
        <w:r w:rsidR="002D2E29">
          <w:rPr>
            <w:lang w:val="en-US" w:bidi="ar-SA"/>
          </w:rPr>
          <w:t>4</w:t>
        </w:r>
        <w:r w:rsidR="002D2E29">
          <w:rPr>
            <w:rFonts w:hint="cs"/>
            <w:rtl/>
            <w:lang w:val="en-US" w:bidi="ar-SA"/>
          </w:rPr>
          <w:t xml:space="preserve"> </w:t>
        </w:r>
      </w:ins>
      <w:r w:rsidRPr="0093526F">
        <w:rPr>
          <w:rFonts w:hint="cs"/>
          <w:rtl/>
        </w:rPr>
        <w:t>وجيم</w:t>
      </w:r>
      <w:r w:rsidRPr="0093526F">
        <w:t>5</w:t>
      </w:r>
      <w:r w:rsidRPr="0093526F">
        <w:rPr>
          <w:rFonts w:hint="cs"/>
          <w:rtl/>
        </w:rPr>
        <w:t xml:space="preserve"> وجيم</w:t>
      </w:r>
      <w:r w:rsidRPr="0093526F">
        <w:t>6</w:t>
      </w:r>
      <w:r w:rsidRPr="0093526F">
        <w:rPr>
          <w:rFonts w:hint="cs"/>
          <w:rtl/>
        </w:rPr>
        <w:t xml:space="preserve"> لمراعاة الأنشطة الجارية الرامية أيضاً إلى تنفيذ خطة التنمية المستدامة لعام</w:t>
      </w:r>
      <w:r w:rsidRPr="0093526F">
        <w:rPr>
          <w:rFonts w:hint="eastAsia"/>
          <w:rtl/>
        </w:rPr>
        <w:t> </w:t>
      </w:r>
      <w:r w:rsidRPr="0093526F">
        <w:t>2030</w:t>
      </w:r>
      <w:r w:rsidRPr="0093526F">
        <w:rPr>
          <w:rFonts w:hint="cs"/>
          <w:rtl/>
        </w:rPr>
        <w:t>؛</w:t>
      </w:r>
    </w:p>
    <w:p w14:paraId="6D1BCBEF" w14:textId="77777777" w:rsidR="005504B5" w:rsidRPr="0093526F" w:rsidRDefault="00A45356" w:rsidP="005504B5">
      <w:pPr>
        <w:pStyle w:val="enumlev1"/>
        <w:rPr>
          <w:rtl/>
        </w:rPr>
      </w:pPr>
      <w:r w:rsidRPr="0093526F">
        <w:rPr>
          <w:rtl/>
        </w:rPr>
        <w:t>’</w:t>
      </w:r>
      <w:r w:rsidRPr="0093526F">
        <w:t>2</w:t>
      </w:r>
      <w:r w:rsidRPr="0093526F">
        <w:rPr>
          <w:rtl/>
        </w:rPr>
        <w:t>‘</w:t>
      </w:r>
      <w:r w:rsidRPr="0093526F">
        <w:rPr>
          <w:rtl/>
        </w:rPr>
        <w:tab/>
      </w:r>
      <w:r w:rsidRPr="0093526F">
        <w:rPr>
          <w:rFonts w:hint="cs"/>
          <w:rtl/>
        </w:rPr>
        <w:t>الإسهام حسب الاقتضاء في خرائط الطريق/خطط العمل المتعلقة بخطوط عمل القمة العالمية لمجتمع المعلومات جيم</w:t>
      </w:r>
      <w:r w:rsidRPr="0093526F">
        <w:t>1</w:t>
      </w:r>
      <w:r w:rsidRPr="0093526F">
        <w:rPr>
          <w:rFonts w:hint="cs"/>
          <w:rtl/>
        </w:rPr>
        <w:t xml:space="preserve"> وجيم</w:t>
      </w:r>
      <w:r w:rsidRPr="0093526F">
        <w:t>3</w:t>
      </w:r>
      <w:r w:rsidRPr="0093526F">
        <w:rPr>
          <w:rFonts w:hint="cs"/>
          <w:rtl/>
        </w:rPr>
        <w:t xml:space="preserve"> وجيم</w:t>
      </w:r>
      <w:r w:rsidRPr="0093526F">
        <w:t>4</w:t>
      </w:r>
      <w:r w:rsidRPr="0093526F">
        <w:rPr>
          <w:rFonts w:hint="cs"/>
          <w:rtl/>
        </w:rPr>
        <w:t xml:space="preserve"> وجيم</w:t>
      </w:r>
      <w:r w:rsidRPr="0093526F">
        <w:t>7</w:t>
      </w:r>
      <w:r w:rsidRPr="0093526F">
        <w:rPr>
          <w:rFonts w:hint="cs"/>
          <w:rtl/>
        </w:rPr>
        <w:t xml:space="preserve"> وجيم</w:t>
      </w:r>
      <w:r w:rsidRPr="0093526F">
        <w:t>8</w:t>
      </w:r>
      <w:r w:rsidRPr="0093526F">
        <w:rPr>
          <w:rFonts w:hint="cs"/>
          <w:rtl/>
        </w:rPr>
        <w:t xml:space="preserve"> وجيم</w:t>
      </w:r>
      <w:r w:rsidRPr="0093526F">
        <w:t>9</w:t>
      </w:r>
      <w:r w:rsidRPr="0093526F">
        <w:rPr>
          <w:rFonts w:hint="cs"/>
          <w:rtl/>
        </w:rPr>
        <w:t xml:space="preserve"> وجيم</w:t>
      </w:r>
      <w:r w:rsidRPr="0093526F">
        <w:t>11</w:t>
      </w:r>
      <w:r w:rsidRPr="0093526F">
        <w:rPr>
          <w:rFonts w:hint="cs"/>
          <w:rtl/>
        </w:rPr>
        <w:t xml:space="preserve"> والمتعلقة أيضاً بخطة التنمية المستدامة لعام </w:t>
      </w:r>
      <w:r w:rsidRPr="0093526F">
        <w:t>2030</w:t>
      </w:r>
      <w:r w:rsidRPr="0093526F">
        <w:rPr>
          <w:rtl/>
        </w:rPr>
        <w:t>؛</w:t>
      </w:r>
    </w:p>
    <w:p w14:paraId="5E6B8EE7" w14:textId="77777777" w:rsidR="005504B5" w:rsidRPr="001760C9" w:rsidRDefault="00A45356" w:rsidP="005504B5">
      <w:pPr>
        <w:rPr>
          <w:spacing w:val="10"/>
          <w:rtl/>
        </w:rPr>
      </w:pPr>
      <w:r>
        <w:lastRenderedPageBreak/>
        <w:t>7</w:t>
      </w:r>
      <w:r w:rsidRPr="00776251">
        <w:rPr>
          <w:rtl/>
        </w:rPr>
        <w:tab/>
      </w:r>
      <w:r w:rsidRPr="009D0D4F">
        <w:rPr>
          <w:rtl/>
        </w:rPr>
        <w:t xml:space="preserve">أنه ينبغي </w:t>
      </w:r>
      <w:r>
        <w:rPr>
          <w:rFonts w:hint="cs"/>
          <w:rtl/>
        </w:rPr>
        <w:t>للاتحاد</w:t>
      </w:r>
      <w:r w:rsidRPr="009D0D4F">
        <w:rPr>
          <w:rtl/>
        </w:rPr>
        <w:t xml:space="preserve"> مواصلة العمل على تكييف نفسه مع </w:t>
      </w:r>
      <w:r w:rsidRPr="009D0D4F">
        <w:rPr>
          <w:rFonts w:hint="cs"/>
          <w:rtl/>
        </w:rPr>
        <w:t>مراعاة التطورات التكنولوجية وقدرته على المشاركة بشكل كبير في</w:t>
      </w:r>
      <w:r>
        <w:rPr>
          <w:rFonts w:hint="eastAsia"/>
          <w:rtl/>
        </w:rPr>
        <w:t> </w:t>
      </w:r>
      <w:r w:rsidRPr="009D0D4F">
        <w:rPr>
          <w:rFonts w:hint="cs"/>
          <w:rtl/>
        </w:rPr>
        <w:t xml:space="preserve">بناء مجتمع معلومات شامل وفي </w:t>
      </w:r>
      <w:r>
        <w:rPr>
          <w:rFonts w:hint="cs"/>
          <w:rtl/>
        </w:rPr>
        <w:t>خطة</w:t>
      </w:r>
      <w:r w:rsidRPr="009D0D4F">
        <w:rPr>
          <w:rFonts w:hint="cs"/>
          <w:rtl/>
        </w:rPr>
        <w:t xml:space="preserve"> التنمية</w:t>
      </w:r>
      <w:r w:rsidRPr="004130A7">
        <w:rPr>
          <w:color w:val="000000"/>
          <w:rtl/>
        </w:rPr>
        <w:t xml:space="preserve"> </w:t>
      </w:r>
      <w:r w:rsidRPr="005264FD">
        <w:rPr>
          <w:color w:val="000000"/>
          <w:rtl/>
        </w:rPr>
        <w:t>المستدامة لعام</w:t>
      </w:r>
      <w:r>
        <w:rPr>
          <w:rFonts w:hint="cs"/>
          <w:color w:val="000000"/>
          <w:rtl/>
        </w:rPr>
        <w:t> </w:t>
      </w:r>
      <w:proofErr w:type="gramStart"/>
      <w:r w:rsidRPr="005264FD">
        <w:rPr>
          <w:color w:val="000000"/>
        </w:rPr>
        <w:t>2030</w:t>
      </w:r>
      <w:r w:rsidRPr="009D0D4F">
        <w:rPr>
          <w:rtl/>
        </w:rPr>
        <w:t>؛</w:t>
      </w:r>
      <w:proofErr w:type="gramEnd"/>
    </w:p>
    <w:p w14:paraId="5F561027" w14:textId="3AF3CC46" w:rsidR="005504B5" w:rsidRPr="00776251" w:rsidRDefault="00A45356" w:rsidP="005504B5">
      <w:pPr>
        <w:rPr>
          <w:rtl/>
        </w:rPr>
      </w:pPr>
      <w:r>
        <w:t>8</w:t>
      </w:r>
      <w:r w:rsidRPr="00776251">
        <w:rPr>
          <w:rtl/>
        </w:rPr>
        <w:tab/>
        <w:t>أن من الضروري تحقيق التكامل بين تنفيذ خطة عمل</w:t>
      </w:r>
      <w:del w:id="34" w:author="Aly, Abdalla" w:date="2022-09-23T09:21:00Z">
        <w:r w:rsidRPr="004130A7" w:rsidDel="00F07946">
          <w:rPr>
            <w:rFonts w:hint="cs"/>
            <w:rtl/>
          </w:rPr>
          <w:delText xml:space="preserve"> </w:delText>
        </w:r>
      </w:del>
      <w:del w:id="35" w:author="Alnatoor, Ehsan" w:date="2022-09-15T15:50:00Z">
        <w:r w:rsidDel="002D2E29">
          <w:rPr>
            <w:rFonts w:hint="cs"/>
            <w:rtl/>
          </w:rPr>
          <w:delText>بوينس آيرس</w:delText>
        </w:r>
      </w:del>
      <w:ins w:id="36" w:author="Aly, Abdalla" w:date="2022-09-23T09:21:00Z">
        <w:r w:rsidR="00F07946">
          <w:rPr>
            <w:rFonts w:hint="cs"/>
            <w:rtl/>
          </w:rPr>
          <w:t xml:space="preserve"> </w:t>
        </w:r>
      </w:ins>
      <w:ins w:id="37" w:author="Alnatoor, Ehsan" w:date="2022-09-15T15:50:00Z">
        <w:r w:rsidR="002D2E29">
          <w:rPr>
            <w:rFonts w:hint="cs"/>
            <w:rtl/>
          </w:rPr>
          <w:t>كيغالي</w:t>
        </w:r>
      </w:ins>
      <w:r w:rsidRPr="00776251">
        <w:rPr>
          <w:rtl/>
        </w:rPr>
        <w:t>، لا سيما القرار</w:t>
      </w:r>
      <w:r w:rsidRPr="00776251">
        <w:rPr>
          <w:rFonts w:hint="cs"/>
          <w:rtl/>
        </w:rPr>
        <w:t> </w:t>
      </w:r>
      <w:r w:rsidRPr="00776251">
        <w:t>30</w:t>
      </w:r>
      <w:r w:rsidRPr="00776251">
        <w:rPr>
          <w:rtl/>
        </w:rPr>
        <w:t xml:space="preserve"> </w:t>
      </w:r>
      <w:r>
        <w:rPr>
          <w:rtl/>
        </w:rPr>
        <w:t xml:space="preserve">(المراجَع في </w:t>
      </w:r>
      <w:del w:id="38" w:author="Alnatoor, Ehsan" w:date="2022-09-15T15:50:00Z">
        <w:r w:rsidDel="002D2E29">
          <w:rPr>
            <w:rFonts w:hint="cs"/>
            <w:rtl/>
          </w:rPr>
          <w:delText xml:space="preserve">بوينس آيرس، </w:delText>
        </w:r>
        <w:r w:rsidDel="002D2E29">
          <w:delText>2017</w:delText>
        </w:r>
      </w:del>
      <w:ins w:id="39" w:author="Alnatoor, Ehsan" w:date="2022-09-15T15:50:00Z">
        <w:r w:rsidR="002D2E29">
          <w:rPr>
            <w:rFonts w:hint="cs"/>
            <w:rtl/>
          </w:rPr>
          <w:t xml:space="preserve">كيغالي، </w:t>
        </w:r>
        <w:r w:rsidR="002D2E29">
          <w:rPr>
            <w:lang w:val="en-US"/>
          </w:rPr>
          <w:t>2022</w:t>
        </w:r>
      </w:ins>
      <w:r w:rsidRPr="00776251">
        <w:rPr>
          <w:rtl/>
        </w:rPr>
        <w:t>)</w:t>
      </w:r>
      <w:r>
        <w:rPr>
          <w:rFonts w:hint="cs"/>
          <w:rtl/>
        </w:rPr>
        <w:t xml:space="preserve"> للمؤتمر العالمي لتنمية الاتصالات</w:t>
      </w:r>
      <w:r w:rsidRPr="00776251">
        <w:rPr>
          <w:rFonts w:hint="cs"/>
          <w:rtl/>
        </w:rPr>
        <w:t>،</w:t>
      </w:r>
      <w:r w:rsidRPr="00776251">
        <w:rPr>
          <w:rtl/>
        </w:rPr>
        <w:t xml:space="preserve"> والقرارات ذات الصلة لمؤتمرات المندوبين المفوضين، وتنفيذ أصحاب المصلحة المتعددين </w:t>
      </w:r>
      <w:r>
        <w:rPr>
          <w:rFonts w:hint="cs"/>
          <w:rtl/>
        </w:rPr>
        <w:t>لنتائج</w:t>
      </w:r>
      <w:r w:rsidRPr="00776251">
        <w:rPr>
          <w:rtl/>
        </w:rPr>
        <w:t xml:space="preserve"> القمة العالمية </w:t>
      </w:r>
      <w:r w:rsidRPr="00FB63E5">
        <w:rPr>
          <w:rtl/>
        </w:rPr>
        <w:t>لمجتمع</w:t>
      </w:r>
      <w:r w:rsidRPr="00FB63E5">
        <w:rPr>
          <w:rFonts w:hint="eastAsia"/>
          <w:rtl/>
        </w:rPr>
        <w:t> </w:t>
      </w:r>
      <w:r w:rsidRPr="00FB63E5">
        <w:rPr>
          <w:rtl/>
        </w:rPr>
        <w:t>المعلومات</w:t>
      </w:r>
      <w:r>
        <w:rPr>
          <w:rFonts w:hint="cs"/>
          <w:rtl/>
        </w:rPr>
        <w:t xml:space="preserve"> وتحقيق </w:t>
      </w:r>
      <w:r w:rsidRPr="00FB63E5">
        <w:rPr>
          <w:rtl/>
        </w:rPr>
        <w:t xml:space="preserve">أهداف التنمية </w:t>
      </w:r>
      <w:proofErr w:type="gramStart"/>
      <w:r w:rsidRPr="00FB63E5">
        <w:rPr>
          <w:rtl/>
        </w:rPr>
        <w:t>المستدامة</w:t>
      </w:r>
      <w:r w:rsidRPr="00955D1D">
        <w:rPr>
          <w:rtl/>
        </w:rPr>
        <w:t>؛</w:t>
      </w:r>
      <w:proofErr w:type="gramEnd"/>
    </w:p>
    <w:p w14:paraId="03B69904" w14:textId="77777777" w:rsidR="005504B5" w:rsidRDefault="00A45356" w:rsidP="005504B5">
      <w:pPr>
        <w:rPr>
          <w:rtl/>
        </w:rPr>
      </w:pPr>
      <w:r>
        <w:t>9</w:t>
      </w:r>
      <w:r>
        <w:rPr>
          <w:rtl/>
        </w:rPr>
        <w:tab/>
      </w:r>
      <w:r w:rsidRPr="00FB63E5">
        <w:rPr>
          <w:rtl/>
        </w:rPr>
        <w:t>أن تنفذ قطاعات الاتحاد الأنشطة التي تقع ضمن ولايته و</w:t>
      </w:r>
      <w:r>
        <w:rPr>
          <w:rFonts w:hint="cs"/>
          <w:rtl/>
        </w:rPr>
        <w:t>أن ت</w:t>
      </w:r>
      <w:r w:rsidRPr="00FB63E5">
        <w:rPr>
          <w:rtl/>
        </w:rPr>
        <w:t xml:space="preserve">شارك مع أصحاب المصلحة الآخرين، حسبما يكون ملائماً، في تنفيذ جميع خطوط العمل ذات الصلة وغير ذلك من </w:t>
      </w:r>
      <w:r>
        <w:rPr>
          <w:rFonts w:hint="cs"/>
          <w:rtl/>
        </w:rPr>
        <w:t>نتائج</w:t>
      </w:r>
      <w:r w:rsidRPr="00FB63E5">
        <w:rPr>
          <w:rtl/>
        </w:rPr>
        <w:t xml:space="preserve"> القمة العالمية لمجتمع المعلومات</w:t>
      </w:r>
      <w:r>
        <w:rPr>
          <w:rFonts w:hint="cs"/>
          <w:rtl/>
        </w:rPr>
        <w:t xml:space="preserve"> وفي تحقيق أهداف التنمية المستدامة ذات</w:t>
      </w:r>
      <w:r>
        <w:rPr>
          <w:rFonts w:hint="eastAsia"/>
          <w:rtl/>
        </w:rPr>
        <w:t> </w:t>
      </w:r>
      <w:r>
        <w:rPr>
          <w:rFonts w:hint="cs"/>
          <w:rtl/>
        </w:rPr>
        <w:t>الصلة وأن تراعي</w:t>
      </w:r>
      <w:r w:rsidRPr="00FB63E5">
        <w:rPr>
          <w:rtl/>
        </w:rPr>
        <w:t xml:space="preserve"> </w:t>
      </w:r>
      <w:r>
        <w:rPr>
          <w:rFonts w:hint="cs"/>
          <w:rtl/>
        </w:rPr>
        <w:t>في</w:t>
      </w:r>
      <w:r w:rsidRPr="00FB63E5">
        <w:rPr>
          <w:rtl/>
        </w:rPr>
        <w:t xml:space="preserve"> دراساتها </w:t>
      </w:r>
      <w:r>
        <w:rPr>
          <w:rFonts w:hint="cs"/>
          <w:rtl/>
        </w:rPr>
        <w:t xml:space="preserve">أعمال </w:t>
      </w:r>
      <w:r w:rsidRPr="00FB63E5">
        <w:rPr>
          <w:rtl/>
        </w:rPr>
        <w:t>فريق العمل التابع للمجلس والمعني بالقمة العالمية لمجتمع المعلومات</w:t>
      </w:r>
      <w:r>
        <w:rPr>
          <w:rFonts w:hint="cs"/>
          <w:rtl/>
        </w:rPr>
        <w:t xml:space="preserve"> وأهداف التنمية </w:t>
      </w:r>
      <w:r w:rsidRPr="005B030C">
        <w:rPr>
          <w:rFonts w:hint="cs"/>
          <w:rtl/>
        </w:rPr>
        <w:t>المستدامة</w:t>
      </w:r>
      <w:r w:rsidRPr="005B030C">
        <w:rPr>
          <w:rStyle w:val="FootnoteReference"/>
          <w:rtl/>
        </w:rPr>
        <w:footnoteReference w:customMarkFollows="1" w:id="3"/>
        <w:t>3</w:t>
      </w:r>
      <w:r>
        <w:rPr>
          <w:rFonts w:hint="cs"/>
          <w:rtl/>
        </w:rPr>
        <w:t xml:space="preserve"> والأفرقة الأخرى التابعة للمجلس المعنية بالقضايا المتصلة بالقمة وخطة التنمية المستدامة لعام</w:t>
      </w:r>
      <w:r>
        <w:rPr>
          <w:rFonts w:hint="eastAsia"/>
          <w:rtl/>
        </w:rPr>
        <w:t> </w:t>
      </w:r>
      <w:proofErr w:type="gramStart"/>
      <w:r>
        <w:t>2030</w:t>
      </w:r>
      <w:r w:rsidRPr="00AD3CEA">
        <w:rPr>
          <w:rtl/>
        </w:rPr>
        <w:t>؛</w:t>
      </w:r>
      <w:proofErr w:type="gramEnd"/>
    </w:p>
    <w:p w14:paraId="0F18D0B3" w14:textId="4E8CAD5C" w:rsidR="005504B5" w:rsidRDefault="00A45356" w:rsidP="005504B5">
      <w:pPr>
        <w:rPr>
          <w:rtl/>
        </w:rPr>
      </w:pPr>
      <w:r>
        <w:t>10</w:t>
      </w:r>
      <w:r w:rsidRPr="00776251">
        <w:rPr>
          <w:rtl/>
        </w:rPr>
        <w:tab/>
        <w:t>أن يمنح قطاع تنمية الاتصالات</w:t>
      </w:r>
      <w:r>
        <w:rPr>
          <w:rFonts w:hint="cs"/>
          <w:rtl/>
        </w:rPr>
        <w:t xml:space="preserve"> بالاتحاد </w:t>
      </w:r>
      <w:r>
        <w:t>(ITU</w:t>
      </w:r>
      <w:r>
        <w:noBreakHyphen/>
        <w:t>D)</w:t>
      </w:r>
      <w:r w:rsidRPr="00776251">
        <w:rPr>
          <w:rtl/>
        </w:rPr>
        <w:t xml:space="preserve"> أولوية </w:t>
      </w:r>
      <w:r w:rsidRPr="00776251">
        <w:rPr>
          <w:rFonts w:hint="cs"/>
          <w:rtl/>
        </w:rPr>
        <w:t>كبيرة</w:t>
      </w:r>
      <w:r w:rsidRPr="00776251">
        <w:rPr>
          <w:rtl/>
        </w:rPr>
        <w:t xml:space="preserve"> </w:t>
      </w:r>
      <w:r w:rsidRPr="00776251">
        <w:rPr>
          <w:rFonts w:hint="cs"/>
          <w:rtl/>
        </w:rPr>
        <w:t>لبناء</w:t>
      </w:r>
      <w:r w:rsidRPr="00776251">
        <w:rPr>
          <w:rtl/>
        </w:rPr>
        <w:t xml:space="preserve"> البنى التحتية المتعلقة بالمعلومات والاتصالات (خط العمل جيم</w:t>
      </w:r>
      <w:r w:rsidRPr="00776251">
        <w:t>2</w:t>
      </w:r>
      <w:r w:rsidRPr="00776251">
        <w:rPr>
          <w:rtl/>
        </w:rPr>
        <w:t xml:space="preserve"> للقمة العالمية لمجتمع </w:t>
      </w:r>
      <w:proofErr w:type="gramStart"/>
      <w:r w:rsidRPr="00776251">
        <w:rPr>
          <w:rtl/>
        </w:rPr>
        <w:t>المعلومات)</w:t>
      </w:r>
      <w:r>
        <w:rPr>
          <w:rFonts w:hint="cs"/>
          <w:rtl/>
        </w:rPr>
        <w:t>،</w:t>
      </w:r>
      <w:proofErr w:type="gramEnd"/>
      <w:r w:rsidRPr="00776251">
        <w:rPr>
          <w:rtl/>
        </w:rPr>
        <w:t xml:space="preserve"> </w:t>
      </w:r>
      <w:r w:rsidRPr="00776251">
        <w:rPr>
          <w:rFonts w:hint="cs"/>
          <w:rtl/>
        </w:rPr>
        <w:t>التي تعد</w:t>
      </w:r>
      <w:r w:rsidRPr="00776251">
        <w:rPr>
          <w:rtl/>
        </w:rPr>
        <w:t xml:space="preserve"> العصب الأساسي لجميع التطبيقات الإلكترونية</w:t>
      </w:r>
      <w:r>
        <w:rPr>
          <w:rFonts w:hint="cs"/>
          <w:rtl/>
        </w:rPr>
        <w:t>،</w:t>
      </w:r>
      <w:r w:rsidRPr="00776251">
        <w:rPr>
          <w:rtl/>
        </w:rPr>
        <w:t xml:space="preserve"> مع </w:t>
      </w:r>
      <w:r w:rsidRPr="00776251">
        <w:rPr>
          <w:rFonts w:hint="cs"/>
          <w:rtl/>
        </w:rPr>
        <w:t xml:space="preserve">مراعاة إعلان </w:t>
      </w:r>
      <w:r>
        <w:rPr>
          <w:rFonts w:hint="cs"/>
          <w:rtl/>
        </w:rPr>
        <w:t>بوينس آيرس</w:t>
      </w:r>
      <w:r w:rsidRPr="00776251">
        <w:rPr>
          <w:rFonts w:hint="cs"/>
          <w:rtl/>
        </w:rPr>
        <w:t xml:space="preserve"> والهدف</w:t>
      </w:r>
      <w:r w:rsidRPr="00776251">
        <w:rPr>
          <w:rFonts w:hint="eastAsia"/>
          <w:rtl/>
        </w:rPr>
        <w:t> </w:t>
      </w:r>
      <w:r>
        <w:t>3</w:t>
      </w:r>
      <w:r w:rsidRPr="00776251">
        <w:rPr>
          <w:rFonts w:hint="eastAsia"/>
          <w:rtl/>
        </w:rPr>
        <w:t xml:space="preserve"> </w:t>
      </w:r>
      <w:r w:rsidRPr="00776251">
        <w:rPr>
          <w:rFonts w:hint="cs"/>
          <w:rtl/>
        </w:rPr>
        <w:t xml:space="preserve">من خطة عمل </w:t>
      </w:r>
      <w:r>
        <w:rPr>
          <w:rFonts w:hint="cs"/>
          <w:rtl/>
        </w:rPr>
        <w:t>بوينس آيرس</w:t>
      </w:r>
      <w:r w:rsidRPr="00776251">
        <w:rPr>
          <w:rFonts w:hint="cs"/>
          <w:rtl/>
        </w:rPr>
        <w:t xml:space="preserve"> </w:t>
      </w:r>
      <w:r w:rsidRPr="00776251">
        <w:rPr>
          <w:rtl/>
        </w:rPr>
        <w:t>و</w:t>
      </w:r>
      <w:r w:rsidRPr="00776251">
        <w:rPr>
          <w:rFonts w:hint="cs"/>
          <w:rtl/>
        </w:rPr>
        <w:t xml:space="preserve">دعوة </w:t>
      </w:r>
      <w:r w:rsidRPr="00776251">
        <w:rPr>
          <w:rtl/>
        </w:rPr>
        <w:t xml:space="preserve">لجنتي دراسات قطاع تنمية الاتصالات </w:t>
      </w:r>
      <w:r w:rsidRPr="00776251">
        <w:rPr>
          <w:rFonts w:hint="cs"/>
          <w:rtl/>
        </w:rPr>
        <w:t>إلى القيام</w:t>
      </w:r>
      <w:r w:rsidRPr="00776251">
        <w:rPr>
          <w:rtl/>
        </w:rPr>
        <w:t xml:space="preserve"> بذلك</w:t>
      </w:r>
      <w:r w:rsidRPr="00776251">
        <w:rPr>
          <w:rFonts w:hint="cs"/>
          <w:rtl/>
        </w:rPr>
        <w:t> </w:t>
      </w:r>
      <w:r w:rsidRPr="00776251">
        <w:rPr>
          <w:rtl/>
        </w:rPr>
        <w:t>أيضاً؛</w:t>
      </w:r>
    </w:p>
    <w:p w14:paraId="1A9757A3" w14:textId="0F4DC0B5" w:rsidR="003D4A12" w:rsidRPr="008245FF" w:rsidRDefault="003D4A12" w:rsidP="005504B5">
      <w:pPr>
        <w:rPr>
          <w:ins w:id="40" w:author="Alnatoor, Ehsan" w:date="2022-09-15T15:58:00Z"/>
          <w:rtl/>
          <w:lang w:val="fr-CH" w:bidi="ar-SY"/>
          <w:rPrChange w:id="41" w:author="soraya IHD" w:date="2022-09-19T14:51:00Z">
            <w:rPr>
              <w:ins w:id="42" w:author="Alnatoor, Ehsan" w:date="2022-09-15T15:58:00Z"/>
              <w:rtl/>
              <w:lang w:val="en-US" w:bidi="ar-SA"/>
            </w:rPr>
          </w:rPrChange>
        </w:rPr>
      </w:pPr>
      <w:ins w:id="43" w:author="Alnatoor, Ehsan" w:date="2022-09-15T15:51:00Z">
        <w:r>
          <w:rPr>
            <w:lang w:val="en-US"/>
          </w:rPr>
          <w:t>11</w:t>
        </w:r>
        <w:r>
          <w:rPr>
            <w:rtl/>
            <w:lang w:val="en-US" w:bidi="ar-SA"/>
          </w:rPr>
          <w:tab/>
        </w:r>
      </w:ins>
      <w:ins w:id="44" w:author="soraya IHD" w:date="2022-09-19T14:50:00Z">
        <w:r w:rsidR="008245FF">
          <w:rPr>
            <w:rFonts w:hint="cs"/>
            <w:rtl/>
            <w:lang w:val="en-US" w:bidi="ar-SA"/>
          </w:rPr>
          <w:t>أنه ينب</w:t>
        </w:r>
      </w:ins>
      <w:ins w:id="45" w:author="soraya IHD" w:date="2022-09-19T14:51:00Z">
        <w:r w:rsidR="008245FF">
          <w:rPr>
            <w:rFonts w:hint="cs"/>
            <w:rtl/>
            <w:lang w:val="en-US" w:bidi="ar-SA"/>
          </w:rPr>
          <w:t xml:space="preserve">غي للاتحاد أن يدعم الاستعراض الشامل لتنفيذ </w:t>
        </w:r>
      </w:ins>
      <w:ins w:id="46" w:author="soraya IHD" w:date="2022-09-19T15:10:00Z">
        <w:r w:rsidR="00486B9A">
          <w:rPr>
            <w:rFonts w:hint="cs"/>
            <w:rtl/>
            <w:lang w:val="en-US" w:bidi="ar-SA"/>
          </w:rPr>
          <w:t xml:space="preserve">نتائج </w:t>
        </w:r>
      </w:ins>
      <w:ins w:id="47" w:author="soraya IHD" w:date="2022-09-19T14:51:00Z">
        <w:r w:rsidR="008245FF">
          <w:rPr>
            <w:rFonts w:hint="cs"/>
            <w:rtl/>
            <w:lang w:val="en-US" w:bidi="ar-SA"/>
          </w:rPr>
          <w:t xml:space="preserve">القمة </w:t>
        </w:r>
      </w:ins>
      <w:ins w:id="48" w:author="Osman Aly Elzayat, Mostafa Mohamed" w:date="2022-09-22T17:48:00Z">
        <w:r w:rsidR="00571D1E">
          <w:rPr>
            <w:rFonts w:hint="cs"/>
            <w:rtl/>
            <w:lang w:val="en-US" w:bidi="ar-SA"/>
          </w:rPr>
          <w:t xml:space="preserve">العالمية لمجتمع المعلومات </w:t>
        </w:r>
      </w:ins>
      <w:ins w:id="49" w:author="soraya IHD" w:date="2022-09-19T14:51:00Z">
        <w:r w:rsidR="008245FF">
          <w:rPr>
            <w:rFonts w:hint="cs"/>
            <w:rtl/>
            <w:lang w:val="en-US" w:bidi="ar-SA"/>
          </w:rPr>
          <w:t xml:space="preserve">بعد مضي عشرين عاماً </w:t>
        </w:r>
        <w:r w:rsidR="008245FF">
          <w:rPr>
            <w:lang w:val="fr-CH" w:bidi="ar-SA"/>
          </w:rPr>
          <w:t>(</w:t>
        </w:r>
      </w:ins>
      <w:ins w:id="50" w:author="soraya IHD" w:date="2022-09-19T14:52:00Z">
        <w:r w:rsidR="008245FF">
          <w:rPr>
            <w:lang w:val="fr-CH" w:bidi="ar-SA"/>
          </w:rPr>
          <w:t>WSIS+</w:t>
        </w:r>
        <w:proofErr w:type="gramStart"/>
        <w:r w:rsidR="008245FF">
          <w:rPr>
            <w:lang w:val="fr-CH" w:bidi="ar-SA"/>
          </w:rPr>
          <w:t>20)</w:t>
        </w:r>
        <w:r w:rsidR="008245FF">
          <w:rPr>
            <w:rFonts w:hint="cs"/>
            <w:rtl/>
            <w:lang w:val="fr-CH" w:bidi="ar-SY"/>
          </w:rPr>
          <w:t>،</w:t>
        </w:r>
        <w:proofErr w:type="gramEnd"/>
        <w:r w:rsidR="008245FF">
          <w:rPr>
            <w:rFonts w:hint="cs"/>
            <w:rtl/>
            <w:lang w:val="fr-CH" w:bidi="ar-SY"/>
          </w:rPr>
          <w:t xml:space="preserve"> الذي سيجر</w:t>
        </w:r>
      </w:ins>
      <w:ins w:id="51" w:author="soraya IHD" w:date="2022-09-19T14:53:00Z">
        <w:r w:rsidR="008245FF">
          <w:rPr>
            <w:rFonts w:hint="cs"/>
            <w:rtl/>
            <w:lang w:val="fr-CH" w:bidi="ar-SY"/>
          </w:rPr>
          <w:t>ي</w:t>
        </w:r>
      </w:ins>
      <w:ins w:id="52" w:author="soraya IHD" w:date="2022-09-19T14:52:00Z">
        <w:r w:rsidR="008245FF">
          <w:rPr>
            <w:rFonts w:hint="cs"/>
            <w:rtl/>
            <w:lang w:val="fr-CH" w:bidi="ar-SY"/>
          </w:rPr>
          <w:t xml:space="preserve"> في عام 2025، من خلال </w:t>
        </w:r>
      </w:ins>
      <w:ins w:id="53" w:author="soraya IHD" w:date="2022-09-19T14:53:00Z">
        <w:r w:rsidR="008245FF">
          <w:rPr>
            <w:rFonts w:hint="cs"/>
            <w:rtl/>
            <w:lang w:val="fr-CH" w:bidi="ar-SY"/>
          </w:rPr>
          <w:t xml:space="preserve">عملية </w:t>
        </w:r>
      </w:ins>
      <w:ins w:id="54" w:author="soraya IHD" w:date="2022-09-19T14:54:00Z">
        <w:r w:rsidR="008245FF">
          <w:rPr>
            <w:rFonts w:hint="cs"/>
            <w:rtl/>
            <w:lang w:val="fr-CH" w:bidi="ar-SY"/>
          </w:rPr>
          <w:t xml:space="preserve">الاستعراض التي </w:t>
        </w:r>
      </w:ins>
      <w:ins w:id="55" w:author="Osman Aly Elzayat, Mostafa Mohamed" w:date="2022-09-22T17:49:00Z">
        <w:r w:rsidR="00571D1E">
          <w:rPr>
            <w:rFonts w:hint="cs"/>
            <w:rtl/>
            <w:lang w:val="fr-CH" w:bidi="ar-SY"/>
          </w:rPr>
          <w:t>أطلقتها</w:t>
        </w:r>
      </w:ins>
      <w:ins w:id="56" w:author="soraya IHD" w:date="2022-09-19T14:54:00Z">
        <w:r w:rsidR="008245FF">
          <w:rPr>
            <w:rFonts w:hint="cs"/>
            <w:rtl/>
            <w:lang w:val="fr-CH" w:bidi="ar-SY"/>
          </w:rPr>
          <w:t xml:space="preserve"> الجمعية العامة للأمم المتحدة وفقاً ل</w:t>
        </w:r>
      </w:ins>
      <w:ins w:id="57" w:author="soraya IHD" w:date="2022-09-19T14:55:00Z">
        <w:r w:rsidR="008245FF">
          <w:rPr>
            <w:rFonts w:hint="cs"/>
            <w:rtl/>
            <w:lang w:val="fr-CH" w:bidi="ar-SY"/>
          </w:rPr>
          <w:t>ل</w:t>
        </w:r>
      </w:ins>
      <w:ins w:id="58" w:author="soraya IHD" w:date="2022-09-19T14:54:00Z">
        <w:r w:rsidR="008245FF">
          <w:rPr>
            <w:rFonts w:hint="cs"/>
            <w:rtl/>
            <w:lang w:val="fr-CH" w:bidi="ar-SY"/>
          </w:rPr>
          <w:t>قرار</w:t>
        </w:r>
      </w:ins>
      <w:ins w:id="59" w:author="Aly, Abdalla" w:date="2022-09-23T09:22:00Z">
        <w:r w:rsidR="00D6023F">
          <w:rPr>
            <w:rFonts w:hint="eastAsia"/>
            <w:rtl/>
            <w:lang w:val="fr-CH" w:bidi="ar-SY"/>
          </w:rPr>
          <w:t> </w:t>
        </w:r>
      </w:ins>
      <w:ins w:id="60" w:author="soraya IHD" w:date="2022-09-19T14:55:00Z">
        <w:r w:rsidR="008245FF">
          <w:rPr>
            <w:rFonts w:hint="cs"/>
            <w:rtl/>
            <w:lang w:val="fr-CH" w:bidi="ar-SY"/>
          </w:rPr>
          <w:t>125/70 الصادر عن</w:t>
        </w:r>
      </w:ins>
      <w:ins w:id="61" w:author="soraya IHD" w:date="2022-09-19T15:09:00Z">
        <w:r w:rsidR="00486B9A">
          <w:rPr>
            <w:rFonts w:hint="cs"/>
            <w:rtl/>
            <w:lang w:val="fr-CH" w:bidi="ar-SY"/>
          </w:rPr>
          <w:t>ها</w:t>
        </w:r>
      </w:ins>
      <w:ins w:id="62" w:author="soraya IHD" w:date="2022-09-19T14:55:00Z">
        <w:r w:rsidR="008245FF">
          <w:rPr>
            <w:rFonts w:hint="cs"/>
            <w:rtl/>
            <w:lang w:val="fr-CH" w:bidi="ar-SY"/>
          </w:rPr>
          <w:t>؛</w:t>
        </w:r>
      </w:ins>
    </w:p>
    <w:p w14:paraId="47EBE799" w14:textId="05B80A45" w:rsidR="003D4A12" w:rsidRDefault="003D4A12" w:rsidP="003D4A12">
      <w:pPr>
        <w:rPr>
          <w:rtl/>
          <w:lang w:bidi="ar-SA"/>
        </w:rPr>
      </w:pPr>
      <w:ins w:id="63" w:author="Alnatoor, Ehsan" w:date="2022-09-15T15:52:00Z">
        <w:r>
          <w:t>12</w:t>
        </w:r>
      </w:ins>
      <w:del w:id="64" w:author="Alnatoor, Ehsan" w:date="2022-09-15T15:52:00Z">
        <w:r w:rsidR="00A45356" w:rsidDel="003D4A12">
          <w:delText>11</w:delText>
        </w:r>
      </w:del>
      <w:r w:rsidR="00A45356" w:rsidRPr="00776251">
        <w:rPr>
          <w:rtl/>
        </w:rPr>
        <w:tab/>
      </w:r>
      <w:r w:rsidR="00A45356" w:rsidRPr="00D3069B">
        <w:rPr>
          <w:rFonts w:hint="cs"/>
          <w:rtl/>
        </w:rPr>
        <w:t xml:space="preserve">أن يقدم </w:t>
      </w:r>
      <w:r w:rsidR="00A45356">
        <w:rPr>
          <w:rFonts w:hint="cs"/>
          <w:rtl/>
        </w:rPr>
        <w:t>الاتحاد</w:t>
      </w:r>
      <w:r w:rsidR="00A45356" w:rsidRPr="00D3069B">
        <w:rPr>
          <w:rFonts w:hint="cs"/>
          <w:rtl/>
        </w:rPr>
        <w:t xml:space="preserve"> تقريراً مرحلياً بشأن تنفيذ</w:t>
      </w:r>
      <w:r w:rsidR="00A45356">
        <w:rPr>
          <w:rFonts w:hint="cs"/>
          <w:rtl/>
        </w:rPr>
        <w:t>ه</w:t>
      </w:r>
      <w:r w:rsidR="00A45356" w:rsidRPr="00D3069B">
        <w:rPr>
          <w:rtl/>
        </w:rPr>
        <w:t xml:space="preserve"> </w:t>
      </w:r>
      <w:r w:rsidR="00A45356">
        <w:rPr>
          <w:rFonts w:hint="cs"/>
          <w:rtl/>
        </w:rPr>
        <w:t>لنتائج</w:t>
      </w:r>
      <w:r w:rsidR="00A45356" w:rsidRPr="00D3069B">
        <w:rPr>
          <w:rtl/>
        </w:rPr>
        <w:t xml:space="preserve"> القمة العالمية لمجتمع </w:t>
      </w:r>
      <w:r w:rsidR="00A45356" w:rsidRPr="00D3069B">
        <w:rPr>
          <w:rFonts w:hint="cs"/>
          <w:rtl/>
        </w:rPr>
        <w:t xml:space="preserve">المعلومات </w:t>
      </w:r>
      <w:r w:rsidR="00A45356">
        <w:rPr>
          <w:rFonts w:hint="cs"/>
          <w:rtl/>
        </w:rPr>
        <w:t>وخطة التنمية المستدامة لعام</w:t>
      </w:r>
      <w:r w:rsidR="00A45356">
        <w:rPr>
          <w:rFonts w:hint="eastAsia"/>
          <w:rtl/>
        </w:rPr>
        <w:t> </w:t>
      </w:r>
      <w:r w:rsidR="00A45356">
        <w:t>2030</w:t>
      </w:r>
      <w:r w:rsidR="00A45356">
        <w:rPr>
          <w:rFonts w:hint="cs"/>
          <w:rtl/>
        </w:rPr>
        <w:t xml:space="preserve"> </w:t>
      </w:r>
      <w:r w:rsidR="00A45356" w:rsidRPr="00D3069B">
        <w:rPr>
          <w:rFonts w:hint="cs"/>
          <w:rtl/>
        </w:rPr>
        <w:t xml:space="preserve">إلى مؤتمر المندوبين المفوضين </w:t>
      </w:r>
      <w:r w:rsidR="00A45356">
        <w:rPr>
          <w:rFonts w:hint="cs"/>
          <w:rtl/>
        </w:rPr>
        <w:t>للاتحاد</w:t>
      </w:r>
      <w:r w:rsidR="00A45356" w:rsidRPr="00D3069B">
        <w:rPr>
          <w:rFonts w:hint="cs"/>
          <w:rtl/>
        </w:rPr>
        <w:t xml:space="preserve"> لعام </w:t>
      </w:r>
      <w:del w:id="65" w:author="soraya IHD" w:date="2022-09-19T14:55:00Z">
        <w:r w:rsidR="00A45356" w:rsidRPr="00D3069B" w:rsidDel="008245FF">
          <w:delText>2022</w:delText>
        </w:r>
      </w:del>
      <w:ins w:id="66" w:author="soraya IHD" w:date="2022-09-19T14:55:00Z">
        <w:r w:rsidR="008245FF">
          <w:rPr>
            <w:rFonts w:hint="cs"/>
            <w:rtl/>
          </w:rPr>
          <w:t>2026</w:t>
        </w:r>
      </w:ins>
      <w:r w:rsidR="00A45356">
        <w:rPr>
          <w:rFonts w:hint="cs"/>
          <w:rtl/>
        </w:rPr>
        <w:t>، مع الإشارة إلى مساهمة الاتصالات/تكنولوجيا المعلومات والاتصالات في</w:t>
      </w:r>
      <w:r w:rsidR="00A45356">
        <w:rPr>
          <w:rFonts w:hint="eastAsia"/>
          <w:rtl/>
        </w:rPr>
        <w:t> </w:t>
      </w:r>
      <w:r w:rsidR="00A45356">
        <w:rPr>
          <w:rFonts w:hint="cs"/>
          <w:rtl/>
        </w:rPr>
        <w:t>الاقتصاد</w:t>
      </w:r>
      <w:r w:rsidR="00A45356">
        <w:rPr>
          <w:rFonts w:hint="eastAsia"/>
          <w:rtl/>
        </w:rPr>
        <w:t> </w:t>
      </w:r>
      <w:r w:rsidR="00A45356">
        <w:rPr>
          <w:rFonts w:hint="cs"/>
          <w:rtl/>
        </w:rPr>
        <w:t>الرقمي</w:t>
      </w:r>
      <w:del w:id="67" w:author="Alnatoor, Ehsan" w:date="2022-09-15T15:52:00Z">
        <w:r w:rsidR="00A45356" w:rsidRPr="00D3069B" w:rsidDel="003D4A12">
          <w:rPr>
            <w:rtl/>
          </w:rPr>
          <w:delText>،</w:delText>
        </w:r>
      </w:del>
      <w:ins w:id="68" w:author="Alnatoor, Ehsan" w:date="2022-09-15T15:52:00Z">
        <w:r>
          <w:rPr>
            <w:rFonts w:hint="cs"/>
            <w:rtl/>
            <w:lang w:bidi="ar-SA"/>
          </w:rPr>
          <w:t>؛</w:t>
        </w:r>
      </w:ins>
    </w:p>
    <w:p w14:paraId="2A5A3E1B" w14:textId="335BABC0" w:rsidR="00A45356" w:rsidRPr="00CE1101" w:rsidRDefault="003D4A12" w:rsidP="00A45356">
      <w:pPr>
        <w:rPr>
          <w:ins w:id="69" w:author="Alnatoor, Ehsan" w:date="2022-09-15T15:58:00Z"/>
          <w:rtl/>
          <w:lang w:val="fr-CH" w:bidi="ar-SY"/>
          <w:rPrChange w:id="70" w:author="soraya IHD" w:date="2022-09-19T14:57:00Z">
            <w:rPr>
              <w:ins w:id="71" w:author="Alnatoor, Ehsan" w:date="2022-09-15T15:58:00Z"/>
              <w:rtl/>
              <w:lang w:val="en-US" w:bidi="ar-SA"/>
            </w:rPr>
          </w:rPrChange>
        </w:rPr>
      </w:pPr>
      <w:ins w:id="72" w:author="Alnatoor, Ehsan" w:date="2022-09-15T15:52:00Z">
        <w:r>
          <w:rPr>
            <w:lang w:val="en-US" w:bidi="ar-SA"/>
          </w:rPr>
          <w:t>13</w:t>
        </w:r>
        <w:r>
          <w:rPr>
            <w:lang w:val="en-US" w:bidi="ar-SA"/>
          </w:rPr>
          <w:tab/>
        </w:r>
      </w:ins>
      <w:ins w:id="73" w:author="soraya IHD" w:date="2022-09-19T14:56:00Z">
        <w:r w:rsidR="008245FF">
          <w:rPr>
            <w:rFonts w:hint="cs"/>
            <w:rtl/>
            <w:lang w:val="en-US" w:bidi="ar-SA"/>
          </w:rPr>
          <w:t xml:space="preserve">أنه ينبغي للاتحاد </w:t>
        </w:r>
      </w:ins>
      <w:ins w:id="74" w:author="soraya IHD" w:date="2022-09-19T14:57:00Z">
        <w:r w:rsidR="00CE1101">
          <w:rPr>
            <w:rFonts w:hint="cs"/>
            <w:rtl/>
            <w:lang w:val="en-US" w:bidi="ar-SA"/>
          </w:rPr>
          <w:t>أن يقدم</w:t>
        </w:r>
      </w:ins>
      <w:ins w:id="75" w:author="soraya IHD" w:date="2022-09-19T15:09:00Z">
        <w:r w:rsidR="00486B9A">
          <w:rPr>
            <w:rFonts w:hint="cs"/>
            <w:rtl/>
            <w:lang w:val="en-US" w:bidi="ar-SA"/>
          </w:rPr>
          <w:t>،</w:t>
        </w:r>
      </w:ins>
      <w:ins w:id="76" w:author="soraya IHD" w:date="2022-09-19T14:57:00Z">
        <w:r w:rsidR="00CE1101">
          <w:rPr>
            <w:rFonts w:hint="cs"/>
            <w:rtl/>
            <w:lang w:val="en-US" w:bidi="ar-SA"/>
          </w:rPr>
          <w:t xml:space="preserve"> إلى الم</w:t>
        </w:r>
      </w:ins>
      <w:ins w:id="77" w:author="soraya IHD" w:date="2022-09-19T14:58:00Z">
        <w:r w:rsidR="00CE1101">
          <w:rPr>
            <w:rFonts w:hint="cs"/>
            <w:rtl/>
            <w:lang w:val="en-US" w:bidi="ar-SA"/>
          </w:rPr>
          <w:t>جلس وإلى مؤتمر المندوبين المفوضين في عام 2026</w:t>
        </w:r>
      </w:ins>
      <w:ins w:id="78" w:author="soraya IHD" w:date="2022-09-19T14:57:00Z">
        <w:r w:rsidR="00CE1101">
          <w:rPr>
            <w:rFonts w:hint="cs"/>
            <w:rtl/>
            <w:lang w:val="en-US" w:bidi="ar-SA"/>
          </w:rPr>
          <w:t>،</w:t>
        </w:r>
      </w:ins>
      <w:ins w:id="79" w:author="soraya IHD" w:date="2022-09-19T14:56:00Z">
        <w:r w:rsidR="008245FF">
          <w:rPr>
            <w:rFonts w:hint="cs"/>
            <w:rtl/>
            <w:lang w:val="en-US" w:bidi="ar-SA"/>
          </w:rPr>
          <w:t xml:space="preserve"> تقرير</w:t>
        </w:r>
      </w:ins>
      <w:ins w:id="80" w:author="soraya IHD" w:date="2022-09-19T14:57:00Z">
        <w:r w:rsidR="00CE1101">
          <w:rPr>
            <w:rFonts w:hint="cs"/>
            <w:rtl/>
            <w:lang w:val="en-US" w:bidi="ar-SA"/>
          </w:rPr>
          <w:t>اً</w:t>
        </w:r>
      </w:ins>
      <w:ins w:id="81" w:author="soraya IHD" w:date="2022-09-19T14:56:00Z">
        <w:r w:rsidR="008245FF">
          <w:rPr>
            <w:rFonts w:hint="cs"/>
            <w:rtl/>
            <w:lang w:val="en-US" w:bidi="ar-SA"/>
          </w:rPr>
          <w:t xml:space="preserve"> </w:t>
        </w:r>
      </w:ins>
      <w:ins w:id="82" w:author="soraya IHD" w:date="2022-09-19T15:10:00Z">
        <w:r w:rsidR="00486B9A">
          <w:rPr>
            <w:rFonts w:hint="cs"/>
            <w:rtl/>
            <w:lang w:val="en-US" w:bidi="ar-SA"/>
          </w:rPr>
          <w:t>عن</w:t>
        </w:r>
      </w:ins>
      <w:ins w:id="83" w:author="soraya IHD" w:date="2022-09-19T14:56:00Z">
        <w:r w:rsidR="008245FF">
          <w:rPr>
            <w:rFonts w:hint="cs"/>
            <w:rtl/>
            <w:lang w:val="en-US" w:bidi="ar-SA"/>
          </w:rPr>
          <w:t xml:space="preserve"> </w:t>
        </w:r>
      </w:ins>
      <w:ins w:id="84" w:author="soraya IHD" w:date="2022-09-19T15:10:00Z">
        <w:r w:rsidR="00486B9A">
          <w:rPr>
            <w:rFonts w:hint="cs"/>
            <w:rtl/>
            <w:lang w:val="en-US" w:bidi="ar-SA"/>
          </w:rPr>
          <w:t>نواتج</w:t>
        </w:r>
      </w:ins>
      <w:ins w:id="85" w:author="soraya IHD" w:date="2022-09-19T14:56:00Z">
        <w:r w:rsidR="008245FF">
          <w:rPr>
            <w:rFonts w:hint="cs"/>
            <w:rtl/>
            <w:lang w:val="en-US" w:bidi="ar-SA"/>
          </w:rPr>
          <w:t xml:space="preserve"> استعراض الجمعية العامة للأمم المتحدة بشأن تنف</w:t>
        </w:r>
      </w:ins>
      <w:ins w:id="86" w:author="soraya IHD" w:date="2022-09-19T14:57:00Z">
        <w:r w:rsidR="008245FF">
          <w:rPr>
            <w:rFonts w:hint="cs"/>
            <w:rtl/>
            <w:lang w:val="en-US" w:bidi="ar-SA"/>
          </w:rPr>
          <w:t xml:space="preserve">يذ </w:t>
        </w:r>
      </w:ins>
      <w:ins w:id="87" w:author="soraya IHD" w:date="2022-09-19T15:10:00Z">
        <w:r w:rsidR="00486B9A">
          <w:rPr>
            <w:rFonts w:hint="cs"/>
            <w:rtl/>
            <w:lang w:val="en-US" w:bidi="ar-SA"/>
          </w:rPr>
          <w:t>نتائج</w:t>
        </w:r>
      </w:ins>
      <w:ins w:id="88" w:author="soraya IHD" w:date="2022-09-19T14:57:00Z">
        <w:r w:rsidR="008245FF">
          <w:rPr>
            <w:rFonts w:hint="cs"/>
            <w:rtl/>
            <w:lang w:val="en-US" w:bidi="ar-SA"/>
          </w:rPr>
          <w:t xml:space="preserve"> القمة </w:t>
        </w:r>
        <w:r w:rsidR="00CE1101">
          <w:rPr>
            <w:rFonts w:hint="cs"/>
            <w:rtl/>
            <w:lang w:val="en-US" w:bidi="ar-SA"/>
          </w:rPr>
          <w:t xml:space="preserve">بعد مضي عشرين عاماً </w:t>
        </w:r>
        <w:r w:rsidR="00CE1101">
          <w:rPr>
            <w:lang w:val="fr-CH" w:bidi="ar-SA"/>
          </w:rPr>
          <w:t>(WSIS+20)</w:t>
        </w:r>
      </w:ins>
      <w:ins w:id="89" w:author="Osman Aly Elzayat, Mostafa Mohamed" w:date="2022-09-22T17:50:00Z">
        <w:r w:rsidR="00571D1E">
          <w:rPr>
            <w:rFonts w:hint="cs"/>
            <w:rtl/>
            <w:lang w:val="fr-CH" w:bidi="ar-SA"/>
          </w:rPr>
          <w:t xml:space="preserve"> والمزمع </w:t>
        </w:r>
      </w:ins>
      <w:ins w:id="90" w:author="Osman Aly Elzayat, Mostafa Mohamed" w:date="2022-09-22T17:51:00Z">
        <w:r w:rsidR="00DF5D57">
          <w:rPr>
            <w:rFonts w:hint="cs"/>
            <w:rtl/>
            <w:lang w:val="fr-CH" w:bidi="ar-SA"/>
          </w:rPr>
          <w:t>إجراؤه في 2025</w:t>
        </w:r>
      </w:ins>
      <w:ins w:id="91" w:author="soraya IHD" w:date="2022-09-19T14:57:00Z">
        <w:r w:rsidR="00CE1101">
          <w:rPr>
            <w:rFonts w:hint="cs"/>
            <w:rtl/>
            <w:lang w:val="fr-CH" w:bidi="ar-SY"/>
          </w:rPr>
          <w:t>،</w:t>
        </w:r>
      </w:ins>
    </w:p>
    <w:p w14:paraId="327983E4" w14:textId="77777777" w:rsidR="005504B5" w:rsidRPr="00776251" w:rsidRDefault="00A45356" w:rsidP="00CE1101">
      <w:pPr>
        <w:pStyle w:val="Call"/>
        <w:rPr>
          <w:rtl/>
        </w:rPr>
      </w:pPr>
      <w:r w:rsidRPr="00776251">
        <w:rPr>
          <w:rFonts w:hint="cs"/>
          <w:rtl/>
        </w:rPr>
        <w:t>يكلف الأمين العام</w:t>
      </w:r>
    </w:p>
    <w:p w14:paraId="7AC5869C" w14:textId="77777777" w:rsidR="005504B5" w:rsidRPr="00776251" w:rsidRDefault="00A45356" w:rsidP="005504B5">
      <w:pPr>
        <w:rPr>
          <w:rtl/>
        </w:rPr>
      </w:pPr>
      <w:r>
        <w:rPr>
          <w:color w:val="000000"/>
        </w:rPr>
        <w:t>1</w:t>
      </w:r>
      <w:r w:rsidRPr="00776251">
        <w:rPr>
          <w:rFonts w:hint="cs"/>
          <w:color w:val="000000"/>
          <w:rtl/>
        </w:rPr>
        <w:tab/>
      </w:r>
      <w:r w:rsidRPr="00776251">
        <w:rPr>
          <w:color w:val="000000"/>
          <w:rtl/>
        </w:rPr>
        <w:t xml:space="preserve">بدعم دور </w:t>
      </w:r>
      <w:r>
        <w:rPr>
          <w:rFonts w:hint="cs"/>
          <w:color w:val="000000"/>
          <w:rtl/>
        </w:rPr>
        <w:t>الاتحاد</w:t>
      </w:r>
      <w:r w:rsidRPr="00776251">
        <w:rPr>
          <w:color w:val="000000"/>
          <w:rtl/>
        </w:rPr>
        <w:t xml:space="preserve"> في تنفيذ </w:t>
      </w:r>
      <w:r>
        <w:rPr>
          <w:rFonts w:hint="cs"/>
          <w:color w:val="000000"/>
          <w:rtl/>
        </w:rPr>
        <w:t>نتائج</w:t>
      </w:r>
      <w:r w:rsidRPr="00776251">
        <w:rPr>
          <w:color w:val="000000"/>
          <w:rtl/>
        </w:rPr>
        <w:t xml:space="preserve"> القمة</w:t>
      </w:r>
      <w:r>
        <w:rPr>
          <w:rFonts w:hint="cs"/>
          <w:color w:val="000000"/>
          <w:rtl/>
        </w:rPr>
        <w:t xml:space="preserve"> العالمية لمجتمع المعلومات وتحقيق أهداف التنمية </w:t>
      </w:r>
      <w:proofErr w:type="gramStart"/>
      <w:r>
        <w:rPr>
          <w:rFonts w:hint="cs"/>
          <w:color w:val="000000"/>
          <w:rtl/>
        </w:rPr>
        <w:t>المستدامة</w:t>
      </w:r>
      <w:r w:rsidRPr="00776251">
        <w:rPr>
          <w:color w:val="000000"/>
          <w:rtl/>
        </w:rPr>
        <w:t>؛</w:t>
      </w:r>
      <w:proofErr w:type="gramEnd"/>
    </w:p>
    <w:p w14:paraId="06CA0523" w14:textId="77777777" w:rsidR="005504B5" w:rsidRPr="007E37D1" w:rsidRDefault="00A45356" w:rsidP="005504B5">
      <w:pPr>
        <w:rPr>
          <w:rtl/>
        </w:rPr>
      </w:pPr>
      <w:r w:rsidRPr="007E37D1">
        <w:t>2</w:t>
      </w:r>
      <w:r w:rsidRPr="007E37D1">
        <w:rPr>
          <w:rtl/>
        </w:rPr>
        <w:tab/>
      </w:r>
      <w:r w:rsidRPr="007E37D1">
        <w:rPr>
          <w:rFonts w:hint="cs"/>
          <w:rtl/>
        </w:rPr>
        <w:t>بضمان</w:t>
      </w:r>
      <w:r w:rsidRPr="007E37D1">
        <w:rPr>
          <w:rtl/>
        </w:rPr>
        <w:t xml:space="preserve"> أن يتم تنفيذ أنشطة الاتحاد المتعلقة بخطة التنمية المستدامة لعام</w:t>
      </w:r>
      <w:r w:rsidRPr="007E37D1">
        <w:rPr>
          <w:rFonts w:hint="eastAsia"/>
          <w:rtl/>
        </w:rPr>
        <w:t> </w:t>
      </w:r>
      <w:r w:rsidRPr="007E37D1">
        <w:rPr>
          <w:lang w:bidi="ar-SY"/>
        </w:rPr>
        <w:t>2030</w:t>
      </w:r>
      <w:r w:rsidRPr="007E37D1">
        <w:rPr>
          <w:rtl/>
        </w:rPr>
        <w:t xml:space="preserve"> من خلال التنسيق الوثيق مع عملية القمة العالمية لمجتمع المعلومات وفقاً </w:t>
      </w:r>
      <w:r>
        <w:rPr>
          <w:rFonts w:hint="cs"/>
          <w:rtl/>
        </w:rPr>
        <w:t>لاختصاصات الاتحاد</w:t>
      </w:r>
      <w:r w:rsidRPr="007E37D1">
        <w:rPr>
          <w:rtl/>
        </w:rPr>
        <w:t>، في</w:t>
      </w:r>
      <w:r w:rsidRPr="007E37D1">
        <w:rPr>
          <w:rFonts w:hint="eastAsia"/>
          <w:rtl/>
        </w:rPr>
        <w:t> </w:t>
      </w:r>
      <w:r w:rsidRPr="007E37D1">
        <w:rPr>
          <w:rtl/>
        </w:rPr>
        <w:t>إطار السياسات والإجراءات السارية، وفي حدود الموارد المخصصة في</w:t>
      </w:r>
      <w:r w:rsidRPr="007E37D1">
        <w:rPr>
          <w:rFonts w:hint="eastAsia"/>
          <w:rtl/>
        </w:rPr>
        <w:t> </w:t>
      </w:r>
      <w:r w:rsidRPr="007E37D1">
        <w:rPr>
          <w:rtl/>
        </w:rPr>
        <w:t>الخطة المالية وميزانية فترة</w:t>
      </w:r>
      <w:r w:rsidRPr="007E37D1">
        <w:rPr>
          <w:rFonts w:hint="eastAsia"/>
          <w:rtl/>
        </w:rPr>
        <w:t> </w:t>
      </w:r>
      <w:proofErr w:type="gramStart"/>
      <w:r w:rsidRPr="007E37D1">
        <w:rPr>
          <w:rtl/>
        </w:rPr>
        <w:t>السنتين</w:t>
      </w:r>
      <w:r w:rsidRPr="007E37D1">
        <w:rPr>
          <w:rFonts w:hint="cs"/>
          <w:rtl/>
        </w:rPr>
        <w:t>؛</w:t>
      </w:r>
      <w:proofErr w:type="gramEnd"/>
    </w:p>
    <w:p w14:paraId="0F33C9F0" w14:textId="77777777" w:rsidR="005504B5" w:rsidRPr="007E37D1" w:rsidRDefault="00A45356" w:rsidP="005504B5">
      <w:pPr>
        <w:rPr>
          <w:rtl/>
        </w:rPr>
      </w:pPr>
      <w:r w:rsidRPr="007E37D1">
        <w:t>3</w:t>
      </w:r>
      <w:r w:rsidRPr="007E37D1">
        <w:rPr>
          <w:rtl/>
        </w:rPr>
        <w:tab/>
      </w:r>
      <w:r w:rsidRPr="00FB63E5">
        <w:rPr>
          <w:rtl/>
        </w:rPr>
        <w:t xml:space="preserve">بتقديم تقرير سنوي إلى المجلس الاقتصادي والاجتماعي بشأن التقدم المحرز في تنفيذ خطوط عمل القمة العالمية لمجتمع المعلومات التي يقوم فيها الاتحاد بدور جهة التيسير أو جهة التيسير المشاركة، من خلال اللجنة المعنية بتسخير العلم والتكنولوجيا لأغراض التنمية، مع تقديمه إلى فريق العمل التابع للمجلس </w:t>
      </w:r>
      <w:r>
        <w:rPr>
          <w:rFonts w:hint="cs"/>
          <w:rtl/>
        </w:rPr>
        <w:t>و</w:t>
      </w:r>
      <w:r w:rsidRPr="00FB63E5">
        <w:rPr>
          <w:rtl/>
        </w:rPr>
        <w:t xml:space="preserve">المعني بالقمة العالمية لمجتمع المعلومات وأهداف التنمية </w:t>
      </w:r>
      <w:proofErr w:type="gramStart"/>
      <w:r w:rsidRPr="00FB63E5">
        <w:rPr>
          <w:rtl/>
        </w:rPr>
        <w:t>المستدامة؛</w:t>
      </w:r>
      <w:proofErr w:type="gramEnd"/>
    </w:p>
    <w:p w14:paraId="50D6B4D5" w14:textId="77777777" w:rsidR="005504B5" w:rsidRPr="00B02FF1" w:rsidRDefault="00A45356" w:rsidP="005504B5">
      <w:pPr>
        <w:rPr>
          <w:spacing w:val="2"/>
          <w:rtl/>
        </w:rPr>
      </w:pPr>
      <w:r w:rsidRPr="00B02FF1">
        <w:rPr>
          <w:spacing w:val="2"/>
        </w:rPr>
        <w:t>4</w:t>
      </w:r>
      <w:r w:rsidRPr="00B02FF1">
        <w:rPr>
          <w:spacing w:val="2"/>
          <w:rtl/>
        </w:rPr>
        <w:tab/>
        <w:t>بتقديم مساهمة سنوية بشأن أنشطة الاتحاد ذات الصلة إلى المنتدى السياسي الرفيع المستوى</w:t>
      </w:r>
      <w:r w:rsidRPr="00B02FF1">
        <w:rPr>
          <w:rFonts w:hint="cs"/>
          <w:spacing w:val="2"/>
          <w:rtl/>
        </w:rPr>
        <w:t xml:space="preserve"> </w:t>
      </w:r>
      <w:r w:rsidRPr="00B02FF1">
        <w:rPr>
          <w:spacing w:val="2"/>
          <w:rtl/>
        </w:rPr>
        <w:t xml:space="preserve">التابع للمجلس الاقتصادي والاجتماعي وتقديم التقرير إلى </w:t>
      </w:r>
      <w:r w:rsidRPr="00B02FF1">
        <w:rPr>
          <w:rFonts w:hint="cs"/>
          <w:spacing w:val="2"/>
          <w:rtl/>
        </w:rPr>
        <w:t>المجلس</w:t>
      </w:r>
      <w:r w:rsidRPr="00B02FF1">
        <w:rPr>
          <w:spacing w:val="2"/>
          <w:rtl/>
        </w:rPr>
        <w:t xml:space="preserve"> من خلال فريق العمل التابع للمجلس </w:t>
      </w:r>
      <w:r w:rsidRPr="00B02FF1">
        <w:rPr>
          <w:rFonts w:hint="cs"/>
          <w:spacing w:val="2"/>
          <w:rtl/>
        </w:rPr>
        <w:t>و</w:t>
      </w:r>
      <w:r w:rsidRPr="00B02FF1">
        <w:rPr>
          <w:spacing w:val="2"/>
          <w:rtl/>
        </w:rPr>
        <w:t xml:space="preserve">المعني بالقمة العالمية لمجتمع المعلومات وأهداف التنمية </w:t>
      </w:r>
      <w:proofErr w:type="gramStart"/>
      <w:r w:rsidRPr="00B02FF1">
        <w:rPr>
          <w:spacing w:val="2"/>
          <w:rtl/>
        </w:rPr>
        <w:t>المستدامة؛</w:t>
      </w:r>
      <w:proofErr w:type="gramEnd"/>
    </w:p>
    <w:p w14:paraId="57E43581" w14:textId="77777777" w:rsidR="005504B5" w:rsidRPr="007E37D1" w:rsidRDefault="00A45356" w:rsidP="005504B5">
      <w:pPr>
        <w:rPr>
          <w:rtl/>
        </w:rPr>
      </w:pPr>
      <w:r w:rsidRPr="007E37D1">
        <w:t>5</w:t>
      </w:r>
      <w:r w:rsidRPr="007E37D1">
        <w:rPr>
          <w:rtl/>
        </w:rPr>
        <w:tab/>
      </w:r>
      <w:r w:rsidRPr="00FB63E5">
        <w:rPr>
          <w:color w:val="000000"/>
          <w:rtl/>
        </w:rPr>
        <w:t xml:space="preserve">بتقديم تقرير شامل إلى </w:t>
      </w:r>
      <w:r>
        <w:rPr>
          <w:rFonts w:hint="cs"/>
          <w:color w:val="000000"/>
          <w:rtl/>
        </w:rPr>
        <w:t>المجلس</w:t>
      </w:r>
      <w:r w:rsidRPr="00FB63E5">
        <w:rPr>
          <w:color w:val="000000"/>
          <w:rtl/>
        </w:rPr>
        <w:t xml:space="preserve"> </w:t>
      </w:r>
      <w:r>
        <w:rPr>
          <w:rFonts w:hint="cs"/>
          <w:color w:val="000000"/>
          <w:rtl/>
        </w:rPr>
        <w:t xml:space="preserve">سنوياً </w:t>
      </w:r>
      <w:r w:rsidRPr="00FB63E5">
        <w:rPr>
          <w:color w:val="000000"/>
          <w:rtl/>
        </w:rPr>
        <w:t xml:space="preserve">يتضمن معلومات مفصلة عن الأنشطة التي يقوم بها الاتحاد بشأن هذه المواضيع وأعماله ومساهماته ذات الصلة، لكي ينظر فيه المجلس ويتخذ قراراً </w:t>
      </w:r>
      <w:proofErr w:type="gramStart"/>
      <w:r w:rsidRPr="00FB63E5">
        <w:rPr>
          <w:color w:val="000000"/>
          <w:rtl/>
        </w:rPr>
        <w:t>بشأنه</w:t>
      </w:r>
      <w:r w:rsidRPr="002B10E0">
        <w:rPr>
          <w:color w:val="000000"/>
          <w:rtl/>
        </w:rPr>
        <w:t>؛</w:t>
      </w:r>
      <w:proofErr w:type="gramEnd"/>
    </w:p>
    <w:p w14:paraId="68E585CE" w14:textId="77777777" w:rsidR="005504B5" w:rsidRDefault="00A45356" w:rsidP="005504B5">
      <w:pPr>
        <w:rPr>
          <w:rtl/>
        </w:rPr>
      </w:pPr>
      <w:r w:rsidRPr="007E37D1">
        <w:t>6</w:t>
      </w:r>
      <w:r w:rsidRPr="007E37D1">
        <w:rPr>
          <w:rtl/>
        </w:rPr>
        <w:tab/>
        <w:t xml:space="preserve">بدعوة فريق الأمم المتحدة المعني بمجتمع المعلومات إلى تنسيق الأنشطة الخاصة بتطوير مجتمع المعلومات إلى مجتمع معرفة، استناداً إلى نتائج الاستعراض الشامل لتنفيذ </w:t>
      </w:r>
      <w:r>
        <w:rPr>
          <w:rFonts w:hint="cs"/>
          <w:rtl/>
        </w:rPr>
        <w:t>نتائج</w:t>
      </w:r>
      <w:r w:rsidRPr="007E37D1">
        <w:rPr>
          <w:rtl/>
        </w:rPr>
        <w:t xml:space="preserve"> القمة وخطة التنمية المستدامة لعام </w:t>
      </w:r>
      <w:proofErr w:type="gramStart"/>
      <w:r w:rsidRPr="007E37D1">
        <w:t>2030</w:t>
      </w:r>
      <w:r w:rsidRPr="007E37D1">
        <w:rPr>
          <w:rtl/>
        </w:rPr>
        <w:t>؛</w:t>
      </w:r>
      <w:proofErr w:type="gramEnd"/>
    </w:p>
    <w:p w14:paraId="484B17E9" w14:textId="77777777" w:rsidR="005504B5" w:rsidRPr="007E37D1" w:rsidRDefault="00A45356" w:rsidP="005504B5">
      <w:pPr>
        <w:rPr>
          <w:rtl/>
        </w:rPr>
      </w:pPr>
      <w:r w:rsidRPr="007E37D1">
        <w:t>7</w:t>
      </w:r>
      <w:r w:rsidRPr="007E37D1">
        <w:rPr>
          <w:rtl/>
        </w:rPr>
        <w:tab/>
        <w:t xml:space="preserve">بمواصلة تنسيق منتدى القمة العالمية لمجتمع المعلومات كمنصة للنقاش وتبادل أفضل الممارسات في تنفيذ جميع أصحاب المصلحة </w:t>
      </w:r>
      <w:r>
        <w:rPr>
          <w:rFonts w:hint="cs"/>
          <w:rtl/>
        </w:rPr>
        <w:t>لنتائج</w:t>
      </w:r>
      <w:r w:rsidRPr="007E37D1">
        <w:rPr>
          <w:rtl/>
        </w:rPr>
        <w:t xml:space="preserve"> القمة، مع مراعاة خطة التنمية المستدامة لعام </w:t>
      </w:r>
      <w:proofErr w:type="gramStart"/>
      <w:r w:rsidRPr="007E37D1">
        <w:t>2030</w:t>
      </w:r>
      <w:r w:rsidRPr="007E37D1">
        <w:rPr>
          <w:rtl/>
        </w:rPr>
        <w:t>؛</w:t>
      </w:r>
      <w:proofErr w:type="gramEnd"/>
    </w:p>
    <w:p w14:paraId="03E12AF4" w14:textId="77777777" w:rsidR="005504B5" w:rsidRPr="007E37D1" w:rsidRDefault="00A45356" w:rsidP="005504B5">
      <w:pPr>
        <w:rPr>
          <w:rtl/>
        </w:rPr>
      </w:pPr>
      <w:r w:rsidRPr="007E37D1">
        <w:lastRenderedPageBreak/>
        <w:t>8</w:t>
      </w:r>
      <w:r w:rsidRPr="007E37D1">
        <w:rPr>
          <w:rtl/>
        </w:rPr>
        <w:tab/>
      </w:r>
      <w:r>
        <w:rPr>
          <w:color w:val="000000"/>
          <w:rtl/>
        </w:rPr>
        <w:t>بتعديل قاعدة البيانات الخاصة بتقييم</w:t>
      </w:r>
      <w:r>
        <w:rPr>
          <w:rFonts w:hint="cs"/>
          <w:color w:val="000000"/>
          <w:rtl/>
        </w:rPr>
        <w:t xml:space="preserve"> تنفيذ نتائج</w:t>
      </w:r>
      <w:r>
        <w:rPr>
          <w:color w:val="000000"/>
          <w:rtl/>
        </w:rPr>
        <w:t xml:space="preserve"> القمة العالمية لمجتمع المعلومات ومسابقات جوائز القمة، في ضوء خطة التنمية المستدامة لعام</w:t>
      </w:r>
      <w:r>
        <w:rPr>
          <w:rFonts w:hint="cs"/>
          <w:color w:val="000000"/>
          <w:rtl/>
        </w:rPr>
        <w:t> </w:t>
      </w:r>
      <w:proofErr w:type="gramStart"/>
      <w:r>
        <w:rPr>
          <w:color w:val="000000"/>
        </w:rPr>
        <w:t>2030</w:t>
      </w:r>
      <w:r w:rsidRPr="007E37D1">
        <w:rPr>
          <w:rtl/>
        </w:rPr>
        <w:t>؛</w:t>
      </w:r>
      <w:proofErr w:type="gramEnd"/>
    </w:p>
    <w:p w14:paraId="703975EE" w14:textId="77777777" w:rsidR="005504B5" w:rsidRPr="007E37D1" w:rsidRDefault="00A45356" w:rsidP="005504B5">
      <w:pPr>
        <w:rPr>
          <w:rtl/>
        </w:rPr>
      </w:pPr>
      <w:r w:rsidRPr="00F91245">
        <w:t>9</w:t>
      </w:r>
      <w:r w:rsidRPr="00F91245">
        <w:rPr>
          <w:rtl/>
        </w:rPr>
        <w:tab/>
        <w:t xml:space="preserve">بأن يأخذ في الاعتبار </w:t>
      </w:r>
      <w:r>
        <w:rPr>
          <w:rFonts w:hint="cs"/>
          <w:rtl/>
        </w:rPr>
        <w:t>نتائج</w:t>
      </w:r>
      <w:r w:rsidRPr="00F91245">
        <w:rPr>
          <w:rtl/>
        </w:rPr>
        <w:t xml:space="preserve"> فريق العمل المعني بالقمة العالمية لمجتمع المعلومات وأهداف التنمية المستدامة في أنشطة فريق المهام المعني</w:t>
      </w:r>
      <w:r>
        <w:rPr>
          <w:rFonts w:hint="cs"/>
          <w:rtl/>
        </w:rPr>
        <w:t xml:space="preserve"> </w:t>
      </w:r>
      <w:r w:rsidRPr="00F91245">
        <w:rPr>
          <w:rFonts w:hint="cs"/>
          <w:rtl/>
        </w:rPr>
        <w:t>بالقمة</w:t>
      </w:r>
      <w:r w:rsidRPr="00F91245">
        <w:rPr>
          <w:rtl/>
        </w:rPr>
        <w:t xml:space="preserve"> العالمية لمجتمع المعلومات</w:t>
      </w:r>
      <w:r w:rsidRPr="00F91245">
        <w:rPr>
          <w:rFonts w:hint="cs"/>
          <w:rtl/>
        </w:rPr>
        <w:t xml:space="preserve">/أهداف التنمية </w:t>
      </w:r>
      <w:proofErr w:type="gramStart"/>
      <w:r w:rsidRPr="00F91245">
        <w:rPr>
          <w:rFonts w:hint="cs"/>
          <w:rtl/>
        </w:rPr>
        <w:t>المستدامة</w:t>
      </w:r>
      <w:r w:rsidRPr="00F91245">
        <w:rPr>
          <w:rtl/>
        </w:rPr>
        <w:t>؛</w:t>
      </w:r>
      <w:proofErr w:type="gramEnd"/>
    </w:p>
    <w:p w14:paraId="676E1A81" w14:textId="183E5854" w:rsidR="005504B5" w:rsidRDefault="00A45356" w:rsidP="005504B5">
      <w:pPr>
        <w:rPr>
          <w:ins w:id="92" w:author="Alnatoor, Ehsan" w:date="2022-09-15T15:52:00Z"/>
          <w:rtl/>
        </w:rPr>
      </w:pPr>
      <w:r w:rsidRPr="007E37D1">
        <w:t>10</w:t>
      </w:r>
      <w:r w:rsidRPr="007E37D1">
        <w:rPr>
          <w:rtl/>
        </w:rPr>
        <w:tab/>
        <w:t xml:space="preserve">باستبقاء الصندوق الاستئماني الخاص بالقمة العالمية لمجتمع المعلومات، من أجل دعم أنشطة الاتحاد ذات الصلة بتسهيل تنفيذ الاتحاد </w:t>
      </w:r>
      <w:r>
        <w:rPr>
          <w:rFonts w:hint="cs"/>
          <w:rtl/>
        </w:rPr>
        <w:t>لنتائج</w:t>
      </w:r>
      <w:r w:rsidRPr="007E37D1">
        <w:rPr>
          <w:rtl/>
        </w:rPr>
        <w:t xml:space="preserve"> القمة العالمية من خلال آليات منها إ</w:t>
      </w:r>
      <w:r>
        <w:rPr>
          <w:rtl/>
        </w:rPr>
        <w:t>قامة شراكات وتحالفات استراتيجية</w:t>
      </w:r>
      <w:r>
        <w:rPr>
          <w:rFonts w:hint="cs"/>
          <w:rtl/>
        </w:rPr>
        <w:t>،</w:t>
      </w:r>
      <w:r w:rsidRPr="007E37D1">
        <w:rPr>
          <w:rtl/>
        </w:rPr>
        <w:t xml:space="preserve"> ودعوة أعضاء الاتحاد إلى تقديم مساهمات طوعية</w:t>
      </w:r>
      <w:del w:id="93" w:author="Alnatoor, Ehsan" w:date="2022-09-15T15:52:00Z">
        <w:r w:rsidRPr="007E37D1" w:rsidDel="003D4A12">
          <w:rPr>
            <w:rtl/>
          </w:rPr>
          <w:delText>،</w:delText>
        </w:r>
      </w:del>
      <w:ins w:id="94" w:author="Alnatoor, Ehsan" w:date="2022-09-15T15:52:00Z">
        <w:r w:rsidR="003D4A12">
          <w:rPr>
            <w:rFonts w:hint="cs"/>
            <w:rtl/>
          </w:rPr>
          <w:t>؛</w:t>
        </w:r>
      </w:ins>
    </w:p>
    <w:p w14:paraId="2ACF5360" w14:textId="7893B27D" w:rsidR="003D4A12" w:rsidRPr="00C15B3C" w:rsidRDefault="003D4A12" w:rsidP="005504B5">
      <w:pPr>
        <w:rPr>
          <w:spacing w:val="-2"/>
          <w:rtl/>
          <w:lang w:val="en-US" w:bidi="ar-SA"/>
        </w:rPr>
      </w:pPr>
      <w:ins w:id="95" w:author="Alnatoor, Ehsan" w:date="2022-09-15T15:52:00Z">
        <w:r w:rsidRPr="00C15B3C">
          <w:rPr>
            <w:spacing w:val="-2"/>
            <w:lang w:val="en-US"/>
          </w:rPr>
          <w:t>11</w:t>
        </w:r>
        <w:r w:rsidRPr="00C15B3C">
          <w:rPr>
            <w:spacing w:val="-2"/>
            <w:lang w:val="en-US"/>
          </w:rPr>
          <w:tab/>
        </w:r>
      </w:ins>
      <w:ins w:id="96" w:author="soraya IHD" w:date="2022-09-19T15:00:00Z">
        <w:r w:rsidR="00CE1101" w:rsidRPr="00C15B3C">
          <w:rPr>
            <w:rFonts w:hint="cs"/>
            <w:spacing w:val="-2"/>
            <w:rtl/>
            <w:lang w:val="en-US" w:bidi="ar-SA"/>
          </w:rPr>
          <w:t>بتقديم الدعم</w:t>
        </w:r>
      </w:ins>
      <w:ins w:id="97" w:author="soraya IHD" w:date="2022-09-19T14:59:00Z">
        <w:r w:rsidR="00CE1101" w:rsidRPr="00C15B3C">
          <w:rPr>
            <w:rFonts w:hint="cs"/>
            <w:spacing w:val="-2"/>
            <w:rtl/>
            <w:lang w:val="en-US" w:bidi="ar-SA"/>
          </w:rPr>
          <w:t xml:space="preserve"> </w:t>
        </w:r>
      </w:ins>
      <w:ins w:id="98" w:author="soraya IHD" w:date="2022-09-19T15:00:00Z">
        <w:r w:rsidR="00CE1101" w:rsidRPr="00C15B3C">
          <w:rPr>
            <w:rFonts w:hint="cs"/>
            <w:spacing w:val="-2"/>
            <w:rtl/>
            <w:lang w:val="en-US" w:bidi="ar-SA"/>
          </w:rPr>
          <w:t>ل</w:t>
        </w:r>
      </w:ins>
      <w:ins w:id="99" w:author="soraya IHD" w:date="2022-09-19T14:59:00Z">
        <w:r w:rsidR="00CE1101" w:rsidRPr="00C15B3C">
          <w:rPr>
            <w:rFonts w:hint="cs"/>
            <w:spacing w:val="-2"/>
            <w:rtl/>
            <w:lang w:val="en-US" w:bidi="ar-SA"/>
          </w:rPr>
          <w:t xml:space="preserve">لاستعراض الشامل </w:t>
        </w:r>
      </w:ins>
      <w:ins w:id="100" w:author="soraya IHD" w:date="2022-09-19T15:00:00Z">
        <w:r w:rsidR="00CE1101" w:rsidRPr="00C15B3C">
          <w:rPr>
            <w:rFonts w:hint="cs"/>
            <w:spacing w:val="-2"/>
            <w:rtl/>
            <w:lang w:val="en-US" w:bidi="ar-SA"/>
          </w:rPr>
          <w:t xml:space="preserve">لتنفيذ </w:t>
        </w:r>
      </w:ins>
      <w:ins w:id="101" w:author="soraya IHD" w:date="2022-09-19T15:10:00Z">
        <w:r w:rsidR="00486B9A" w:rsidRPr="00C15B3C">
          <w:rPr>
            <w:rFonts w:hint="cs"/>
            <w:spacing w:val="-2"/>
            <w:rtl/>
            <w:lang w:val="en-US" w:bidi="ar-SA"/>
          </w:rPr>
          <w:t xml:space="preserve">نتائج </w:t>
        </w:r>
      </w:ins>
      <w:ins w:id="102" w:author="soraya IHD" w:date="2022-09-19T15:00:00Z">
        <w:r w:rsidR="00CE1101" w:rsidRPr="00C15B3C">
          <w:rPr>
            <w:rFonts w:hint="cs"/>
            <w:spacing w:val="-2"/>
            <w:rtl/>
            <w:lang w:val="en-US" w:bidi="ar-SA"/>
          </w:rPr>
          <w:t xml:space="preserve">القمة بعد مضي عشرين عاماً </w:t>
        </w:r>
        <w:r w:rsidR="00CE1101" w:rsidRPr="00C15B3C">
          <w:rPr>
            <w:spacing w:val="-2"/>
            <w:lang w:val="fr-CH" w:bidi="ar-SA"/>
          </w:rPr>
          <w:t>(WSIS+20)</w:t>
        </w:r>
        <w:r w:rsidR="00CE1101" w:rsidRPr="00C15B3C">
          <w:rPr>
            <w:rFonts w:hint="cs"/>
            <w:spacing w:val="-2"/>
            <w:rtl/>
            <w:lang w:val="fr-CH" w:bidi="ar-SY"/>
          </w:rPr>
          <w:t xml:space="preserve"> </w:t>
        </w:r>
      </w:ins>
      <w:ins w:id="103" w:author="soraya IHD" w:date="2022-09-19T14:59:00Z">
        <w:r w:rsidR="00CE1101" w:rsidRPr="00C15B3C">
          <w:rPr>
            <w:rFonts w:hint="cs"/>
            <w:spacing w:val="-2"/>
            <w:rtl/>
            <w:lang w:val="en-US" w:bidi="ar-SA"/>
          </w:rPr>
          <w:t>الذي ستجريه ال</w:t>
        </w:r>
      </w:ins>
      <w:ins w:id="104" w:author="soraya IHD" w:date="2022-09-19T15:00:00Z">
        <w:r w:rsidR="00CE1101" w:rsidRPr="00C15B3C">
          <w:rPr>
            <w:rFonts w:hint="cs"/>
            <w:spacing w:val="-2"/>
            <w:rtl/>
            <w:lang w:val="en-US" w:bidi="ar-SA"/>
          </w:rPr>
          <w:t xml:space="preserve">جمعية العامة للأمم المتحدة في عام 2025، من خلال </w:t>
        </w:r>
      </w:ins>
      <w:ins w:id="105" w:author="soraya IHD" w:date="2022-09-19T15:01:00Z">
        <w:r w:rsidR="00CE1101" w:rsidRPr="00C15B3C">
          <w:rPr>
            <w:rFonts w:hint="cs"/>
            <w:spacing w:val="-2"/>
            <w:rtl/>
            <w:lang w:val="en-US" w:bidi="ar-SA"/>
          </w:rPr>
          <w:t xml:space="preserve">عملية الاستعراض التي </w:t>
        </w:r>
      </w:ins>
      <w:ins w:id="106" w:author="Osman Aly Elzayat, Mostafa Mohamed" w:date="2022-09-22T17:51:00Z">
        <w:r w:rsidR="00DF5D57" w:rsidRPr="00C15B3C">
          <w:rPr>
            <w:rFonts w:hint="cs"/>
            <w:spacing w:val="-2"/>
            <w:rtl/>
            <w:lang w:val="en-US" w:bidi="ar-SA"/>
          </w:rPr>
          <w:t>أطل</w:t>
        </w:r>
      </w:ins>
      <w:ins w:id="107" w:author="Osman Aly Elzayat, Mostafa Mohamed" w:date="2022-09-22T17:52:00Z">
        <w:r w:rsidR="00DF5D57" w:rsidRPr="00C15B3C">
          <w:rPr>
            <w:rFonts w:hint="cs"/>
            <w:spacing w:val="-2"/>
            <w:rtl/>
            <w:lang w:val="en-US" w:bidi="ar-SA"/>
          </w:rPr>
          <w:t>قتها</w:t>
        </w:r>
      </w:ins>
      <w:ins w:id="108" w:author="soraya IHD" w:date="2022-09-19T15:01:00Z">
        <w:r w:rsidR="00CE1101" w:rsidRPr="00C15B3C">
          <w:rPr>
            <w:rFonts w:hint="cs"/>
            <w:spacing w:val="-2"/>
            <w:rtl/>
            <w:lang w:val="en-US" w:bidi="ar-SA"/>
          </w:rPr>
          <w:t xml:space="preserve"> الجمعية العامة وفقاً للقرار 125/70 الصادر عنها،</w:t>
        </w:r>
      </w:ins>
    </w:p>
    <w:p w14:paraId="05FBA833" w14:textId="77777777" w:rsidR="005504B5" w:rsidRDefault="00A45356" w:rsidP="00CE1101">
      <w:pPr>
        <w:pStyle w:val="Call"/>
        <w:rPr>
          <w:rtl/>
        </w:rPr>
      </w:pPr>
      <w:r>
        <w:rPr>
          <w:rtl/>
        </w:rPr>
        <w:t>يكل</w:t>
      </w:r>
      <w:r w:rsidRPr="00776251">
        <w:rPr>
          <w:rtl/>
        </w:rPr>
        <w:t>ف الأمين العام ومديري المكاتب</w:t>
      </w:r>
    </w:p>
    <w:p w14:paraId="22705E22" w14:textId="77777777" w:rsidR="005504B5" w:rsidRPr="009804D3" w:rsidRDefault="00A45356" w:rsidP="005504B5">
      <w:pPr>
        <w:rPr>
          <w:spacing w:val="6"/>
          <w:rtl/>
        </w:rPr>
      </w:pPr>
      <w:r w:rsidRPr="009804D3">
        <w:rPr>
          <w:spacing w:val="6"/>
        </w:rPr>
        <w:t>1</w:t>
      </w:r>
      <w:r w:rsidRPr="009804D3">
        <w:rPr>
          <w:spacing w:val="6"/>
          <w:rtl/>
        </w:rPr>
        <w:tab/>
        <w:t xml:space="preserve">باتخاذ جميع التدابير اللازمة لقيام </w:t>
      </w:r>
      <w:r w:rsidRPr="009804D3">
        <w:rPr>
          <w:rFonts w:hint="cs"/>
          <w:spacing w:val="6"/>
          <w:rtl/>
        </w:rPr>
        <w:t>الاتحاد</w:t>
      </w:r>
      <w:r w:rsidRPr="009804D3">
        <w:rPr>
          <w:spacing w:val="6"/>
          <w:rtl/>
        </w:rPr>
        <w:t xml:space="preserve"> بدوره على النحو المبين في الفقرات</w:t>
      </w:r>
      <w:r w:rsidRPr="009804D3">
        <w:rPr>
          <w:rFonts w:hint="cs"/>
          <w:spacing w:val="6"/>
          <w:rtl/>
        </w:rPr>
        <w:t> </w:t>
      </w:r>
      <w:r w:rsidRPr="009804D3">
        <w:rPr>
          <w:spacing w:val="6"/>
        </w:rPr>
        <w:t>1</w:t>
      </w:r>
      <w:r w:rsidRPr="009804D3">
        <w:rPr>
          <w:spacing w:val="6"/>
          <w:rtl/>
        </w:rPr>
        <w:t xml:space="preserve"> </w:t>
      </w:r>
      <w:r w:rsidRPr="009804D3">
        <w:rPr>
          <w:rFonts w:hint="cs"/>
          <w:spacing w:val="6"/>
          <w:rtl/>
        </w:rPr>
        <w:t>و</w:t>
      </w:r>
      <w:r w:rsidRPr="009804D3">
        <w:rPr>
          <w:spacing w:val="6"/>
        </w:rPr>
        <w:t>2</w:t>
      </w:r>
      <w:r w:rsidRPr="009804D3">
        <w:rPr>
          <w:rFonts w:hint="cs"/>
          <w:spacing w:val="6"/>
          <w:rtl/>
        </w:rPr>
        <w:t xml:space="preserve"> </w:t>
      </w:r>
      <w:r w:rsidRPr="009804D3">
        <w:rPr>
          <w:spacing w:val="6"/>
          <w:rtl/>
        </w:rPr>
        <w:t>و</w:t>
      </w:r>
      <w:r w:rsidRPr="009804D3">
        <w:rPr>
          <w:spacing w:val="6"/>
        </w:rPr>
        <w:t>3</w:t>
      </w:r>
      <w:r w:rsidRPr="009804D3">
        <w:rPr>
          <w:spacing w:val="6"/>
          <w:rtl/>
        </w:rPr>
        <w:t xml:space="preserve"> و</w:t>
      </w:r>
      <w:r w:rsidRPr="009804D3">
        <w:rPr>
          <w:spacing w:val="6"/>
        </w:rPr>
        <w:t>4</w:t>
      </w:r>
      <w:r w:rsidRPr="009804D3">
        <w:rPr>
          <w:spacing w:val="6"/>
          <w:rtl/>
        </w:rPr>
        <w:t xml:space="preserve"> من </w:t>
      </w:r>
      <w:r w:rsidRPr="009804D3">
        <w:rPr>
          <w:i/>
          <w:iCs/>
          <w:spacing w:val="6"/>
          <w:rtl/>
        </w:rPr>
        <w:t>"يقرر"</w:t>
      </w:r>
      <w:r w:rsidRPr="009804D3">
        <w:rPr>
          <w:spacing w:val="6"/>
          <w:rtl/>
        </w:rPr>
        <w:t xml:space="preserve"> أعلاه، وفقاً لخرائط </w:t>
      </w:r>
      <w:r w:rsidRPr="009804D3">
        <w:rPr>
          <w:rFonts w:hint="cs"/>
          <w:spacing w:val="6"/>
          <w:rtl/>
        </w:rPr>
        <w:t>الطريق </w:t>
      </w:r>
      <w:r w:rsidRPr="009804D3">
        <w:rPr>
          <w:spacing w:val="6"/>
          <w:rtl/>
        </w:rPr>
        <w:t>المناسبة</w:t>
      </w:r>
      <w:r w:rsidRPr="009804D3">
        <w:rPr>
          <w:rFonts w:hint="cs"/>
          <w:spacing w:val="6"/>
          <w:rtl/>
        </w:rPr>
        <w:t xml:space="preserve">، والتنسيق مع فريق المهام المعني بالقمة العالمية لمجتمع المعلومات/أهداف التنمية المستدامة، </w:t>
      </w:r>
      <w:r w:rsidRPr="009804D3">
        <w:rPr>
          <w:color w:val="000000"/>
          <w:spacing w:val="6"/>
          <w:rtl/>
        </w:rPr>
        <w:t xml:space="preserve">بغية </w:t>
      </w:r>
      <w:r w:rsidRPr="009804D3">
        <w:rPr>
          <w:rFonts w:hint="cs"/>
          <w:color w:val="000000"/>
          <w:spacing w:val="6"/>
          <w:rtl/>
        </w:rPr>
        <w:t>تفادي ازدواجية العمل</w:t>
      </w:r>
      <w:r w:rsidRPr="009804D3">
        <w:rPr>
          <w:color w:val="000000"/>
          <w:spacing w:val="6"/>
          <w:rtl/>
        </w:rPr>
        <w:t xml:space="preserve"> بين مكاتب قطاعات الاتحاد وأمانته </w:t>
      </w:r>
      <w:proofErr w:type="gramStart"/>
      <w:r w:rsidRPr="009804D3">
        <w:rPr>
          <w:color w:val="000000"/>
          <w:spacing w:val="6"/>
          <w:rtl/>
        </w:rPr>
        <w:t>العامة</w:t>
      </w:r>
      <w:r w:rsidRPr="009804D3">
        <w:rPr>
          <w:spacing w:val="6"/>
          <w:rtl/>
        </w:rPr>
        <w:t>؛</w:t>
      </w:r>
      <w:proofErr w:type="gramEnd"/>
    </w:p>
    <w:p w14:paraId="4BD7FB45" w14:textId="77777777" w:rsidR="005504B5" w:rsidRPr="00776251" w:rsidRDefault="00A45356" w:rsidP="005504B5">
      <w:pPr>
        <w:rPr>
          <w:rtl/>
        </w:rPr>
      </w:pPr>
      <w:r w:rsidRPr="00776251">
        <w:t>2</w:t>
      </w:r>
      <w:r w:rsidRPr="00776251">
        <w:rPr>
          <w:rtl/>
        </w:rPr>
        <w:tab/>
      </w:r>
      <w:r>
        <w:rPr>
          <w:rFonts w:hint="cs"/>
          <w:rtl/>
        </w:rPr>
        <w:t xml:space="preserve">بأن يحدّث بانتظام خرائط الطريق بخصوص أنشطة الاتحاد ضمن ولايته المتمثلة في تنفيذ نتائج القمة مع مراعاة خطة التنمية المستدامة لعام </w:t>
      </w:r>
      <w:r>
        <w:t>2030</w:t>
      </w:r>
      <w:r>
        <w:rPr>
          <w:rFonts w:hint="cs"/>
          <w:rtl/>
        </w:rPr>
        <w:t xml:space="preserve"> التي ستُقدم إلى المجلس من خلال فريق العمل التابع للمجلس والمعني بالقمة العالمية لمجتمع المعلومات وأهداف التنمية</w:t>
      </w:r>
      <w:r>
        <w:rPr>
          <w:rFonts w:hint="eastAsia"/>
          <w:rtl/>
        </w:rPr>
        <w:t> </w:t>
      </w:r>
      <w:r>
        <w:rPr>
          <w:rFonts w:hint="cs"/>
          <w:rtl/>
        </w:rPr>
        <w:t xml:space="preserve">المستدامة </w:t>
      </w:r>
      <w:r>
        <w:t>(CWG-WSIS&amp;</w:t>
      </w:r>
      <w:proofErr w:type="gramStart"/>
      <w:r>
        <w:t>SDG)</w:t>
      </w:r>
      <w:r w:rsidRPr="00F01C5D">
        <w:rPr>
          <w:rtl/>
        </w:rPr>
        <w:t>؛</w:t>
      </w:r>
      <w:proofErr w:type="gramEnd"/>
    </w:p>
    <w:p w14:paraId="37CF5365" w14:textId="77777777" w:rsidR="005504B5" w:rsidRPr="00F07BC6" w:rsidRDefault="00A45356" w:rsidP="005504B5">
      <w:pPr>
        <w:rPr>
          <w:rtl/>
        </w:rPr>
      </w:pPr>
      <w:r>
        <w:t>3</w:t>
      </w:r>
      <w:r>
        <w:rPr>
          <w:rtl/>
        </w:rPr>
        <w:tab/>
      </w:r>
      <w:r>
        <w:rPr>
          <w:color w:val="000000"/>
          <w:rtl/>
        </w:rPr>
        <w:t xml:space="preserve">بتعزيز عدة أشياء من بينها المكاتب الإقليمية ومكاتب المناطق التابعة للاتحاد، </w:t>
      </w:r>
      <w:r>
        <w:rPr>
          <w:rFonts w:hint="cs"/>
          <w:color w:val="000000"/>
          <w:rtl/>
        </w:rPr>
        <w:t>و</w:t>
      </w:r>
      <w:r w:rsidRPr="00F07BC6">
        <w:rPr>
          <w:rFonts w:hint="cs"/>
          <w:rtl/>
        </w:rPr>
        <w:t>التنسيق والتعاون على المستوى الإقليمي مع لجان الأمم المتحدة الاقتصادية الإقليمية وفريق التنمية الإقليمي للأمم المتحدة، فضلاً عن جميع وكالات الأمم المتحدة (ولا سيما تلك التي تعمل كميسر لخطوط عمل القمة</w:t>
      </w:r>
      <w:r w:rsidRPr="00F07BC6">
        <w:rPr>
          <w:rtl/>
        </w:rPr>
        <w:t xml:space="preserve"> العالمية لمجتمع </w:t>
      </w:r>
      <w:proofErr w:type="gramStart"/>
      <w:r w:rsidRPr="00F07BC6">
        <w:rPr>
          <w:rtl/>
        </w:rPr>
        <w:t>المعلومات</w:t>
      </w:r>
      <w:r w:rsidRPr="00F07BC6">
        <w:rPr>
          <w:rFonts w:hint="cs"/>
          <w:rtl/>
        </w:rPr>
        <w:t>)،</w:t>
      </w:r>
      <w:proofErr w:type="gramEnd"/>
      <w:r w:rsidRPr="00F07BC6">
        <w:rPr>
          <w:rFonts w:hint="cs"/>
          <w:rtl/>
        </w:rPr>
        <w:t xml:space="preserve"> وغيرها من المنظمات الإقليمية المعنية، خصوصاً في مجال الاتصالات/تكنولوجيا المعلومات والاتصالات، بهدف تحقيق ما يلي:</w:t>
      </w:r>
    </w:p>
    <w:p w14:paraId="27BF0E8D" w14:textId="77777777" w:rsidR="005504B5" w:rsidRPr="00856E7D" w:rsidRDefault="00A45356" w:rsidP="005504B5">
      <w:pPr>
        <w:pStyle w:val="enumlev1"/>
        <w:rPr>
          <w:rtl/>
        </w:rPr>
      </w:pPr>
      <w:r w:rsidRPr="00856E7D">
        <w:rPr>
          <w:rtl/>
        </w:rPr>
        <w:t>’</w:t>
      </w:r>
      <w:r w:rsidRPr="00856E7D">
        <w:t>1</w:t>
      </w:r>
      <w:r w:rsidRPr="00856E7D">
        <w:rPr>
          <w:rtl/>
        </w:rPr>
        <w:t>‘</w:t>
      </w:r>
      <w:r w:rsidRPr="00856E7D">
        <w:rPr>
          <w:rFonts w:hint="cs"/>
          <w:rtl/>
        </w:rPr>
        <w:tab/>
        <w:t>مواءمة عملية القمة العالمية لمجتمع المعلومات مع عملية أهداف التنمية المستدامة وتنفيذها وفقاً لما طلبه القرار</w:t>
      </w:r>
      <w:r w:rsidRPr="00856E7D">
        <w:rPr>
          <w:rFonts w:hint="eastAsia"/>
          <w:rtl/>
        </w:rPr>
        <w:t> </w:t>
      </w:r>
      <w:r w:rsidRPr="00856E7D">
        <w:t>70/125</w:t>
      </w:r>
      <w:r w:rsidRPr="00856E7D">
        <w:rPr>
          <w:rFonts w:hint="cs"/>
          <w:rtl/>
        </w:rPr>
        <w:t xml:space="preserve"> للجمعية العامة للأمم المتحدة؛</w:t>
      </w:r>
    </w:p>
    <w:p w14:paraId="679E0E4A" w14:textId="77777777" w:rsidR="005504B5" w:rsidRPr="00856E7D" w:rsidRDefault="00A45356" w:rsidP="005504B5">
      <w:pPr>
        <w:pStyle w:val="enumlev1"/>
        <w:rPr>
          <w:rtl/>
        </w:rPr>
      </w:pPr>
      <w:r w:rsidRPr="00856E7D">
        <w:rPr>
          <w:rtl/>
        </w:rPr>
        <w:t>’</w:t>
      </w:r>
      <w:r w:rsidRPr="00856E7D">
        <w:t>2</w:t>
      </w:r>
      <w:r w:rsidRPr="00856E7D">
        <w:rPr>
          <w:rtl/>
        </w:rPr>
        <w:t>‘</w:t>
      </w:r>
      <w:r w:rsidRPr="00856E7D">
        <w:rPr>
          <w:rFonts w:hint="cs"/>
          <w:rtl/>
        </w:rPr>
        <w:tab/>
        <w:t>تنفيذ الأعمال المتعلقة بتكنولوجيا المعلومات والاتصالات من أجل تحقيق أهداف التنمية المستدامة من خلال نهج "توحيد أداء منظومة الأمم المتحدة"؛</w:t>
      </w:r>
    </w:p>
    <w:p w14:paraId="35970945" w14:textId="77777777" w:rsidR="005504B5" w:rsidRPr="00856E7D" w:rsidRDefault="00A45356" w:rsidP="005504B5">
      <w:pPr>
        <w:pStyle w:val="enumlev1"/>
        <w:rPr>
          <w:rtl/>
        </w:rPr>
      </w:pPr>
      <w:r w:rsidRPr="00856E7D">
        <w:rPr>
          <w:rtl/>
        </w:rPr>
        <w:t>’</w:t>
      </w:r>
      <w:r w:rsidRPr="00856E7D">
        <w:t>3</w:t>
      </w:r>
      <w:r w:rsidRPr="00856E7D">
        <w:rPr>
          <w:rtl/>
        </w:rPr>
        <w:t>‘</w:t>
      </w:r>
      <w:r w:rsidRPr="00856E7D">
        <w:rPr>
          <w:rFonts w:hint="cs"/>
          <w:rtl/>
        </w:rPr>
        <w:tab/>
        <w:t>إدراج تكنولوجيا المعلومات والاتصالات في أطر عمل الأمم المتحدة للمساعدة الإنمائية؛</w:t>
      </w:r>
    </w:p>
    <w:p w14:paraId="7E4B747A" w14:textId="77777777" w:rsidR="005504B5" w:rsidRPr="00856E7D" w:rsidRDefault="00A45356" w:rsidP="005504B5">
      <w:pPr>
        <w:pStyle w:val="enumlev1"/>
        <w:rPr>
          <w:rtl/>
        </w:rPr>
      </w:pPr>
      <w:r w:rsidRPr="00856E7D">
        <w:rPr>
          <w:rtl/>
        </w:rPr>
        <w:t>’</w:t>
      </w:r>
      <w:r w:rsidRPr="00856E7D">
        <w:t>4</w:t>
      </w:r>
      <w:r w:rsidRPr="00856E7D">
        <w:rPr>
          <w:rtl/>
        </w:rPr>
        <w:t>‘</w:t>
      </w:r>
      <w:r w:rsidRPr="00856E7D">
        <w:rPr>
          <w:rFonts w:hint="cs"/>
          <w:rtl/>
        </w:rPr>
        <w:tab/>
        <w:t>إقامة شراكات من أجل تنفيذ المشاريع المشتركة بين الوكالات ومتعددة أصحاب المصلحة، وإحراز تقدم في تنفيذ خطوط عمل القمة العالمية لمجتمع المعلومات، وفي تحقيق أهداف التنمية المستدامة؛</w:t>
      </w:r>
    </w:p>
    <w:p w14:paraId="2FC07969" w14:textId="77777777" w:rsidR="005504B5" w:rsidRPr="00856E7D" w:rsidRDefault="00A45356" w:rsidP="005504B5">
      <w:pPr>
        <w:pStyle w:val="enumlev1"/>
        <w:rPr>
          <w:rtl/>
        </w:rPr>
      </w:pPr>
      <w:r w:rsidRPr="00856E7D">
        <w:rPr>
          <w:rtl/>
        </w:rPr>
        <w:t>’</w:t>
      </w:r>
      <w:r w:rsidRPr="00856E7D">
        <w:t>5</w:t>
      </w:r>
      <w:r w:rsidRPr="00856E7D">
        <w:rPr>
          <w:rtl/>
        </w:rPr>
        <w:t>‘</w:t>
      </w:r>
      <w:r w:rsidRPr="00856E7D">
        <w:rPr>
          <w:rFonts w:hint="cs"/>
          <w:rtl/>
        </w:rPr>
        <w:tab/>
      </w:r>
      <w:r w:rsidRPr="00F13F84">
        <w:rPr>
          <w:rFonts w:hint="cs"/>
          <w:spacing w:val="-4"/>
          <w:rtl/>
        </w:rPr>
        <w:t>تسليط الضوء على أهمية الدعوة إلى مراعاة</w:t>
      </w:r>
      <w:r w:rsidRPr="00F13F84">
        <w:rPr>
          <w:spacing w:val="-4"/>
          <w:rtl/>
        </w:rPr>
        <w:t xml:space="preserve"> تكنولوجيا المعلومات والاتصالات في الخطط الوطنية للتنمية المستدامة؛</w:t>
      </w:r>
    </w:p>
    <w:p w14:paraId="05FE8C30" w14:textId="77777777" w:rsidR="005504B5" w:rsidRPr="00856E7D" w:rsidRDefault="00A45356" w:rsidP="005504B5">
      <w:pPr>
        <w:pStyle w:val="enumlev1"/>
        <w:rPr>
          <w:rtl/>
        </w:rPr>
      </w:pPr>
      <w:r w:rsidRPr="00856E7D">
        <w:rPr>
          <w:rtl/>
        </w:rPr>
        <w:t>’</w:t>
      </w:r>
      <w:r w:rsidRPr="00856E7D">
        <w:t>6</w:t>
      </w:r>
      <w:r w:rsidRPr="00856E7D">
        <w:rPr>
          <w:rtl/>
        </w:rPr>
        <w:t>‘</w:t>
      </w:r>
      <w:r w:rsidRPr="00856E7D">
        <w:rPr>
          <w:rFonts w:hint="cs"/>
          <w:rtl/>
        </w:rPr>
        <w:tab/>
      </w:r>
      <w:r w:rsidRPr="00856E7D">
        <w:rPr>
          <w:rtl/>
        </w:rPr>
        <w:t xml:space="preserve">تعزيز المدخلات الإقليمية في منتدى القمة العالمية لمجتمع المعلومات، وجوائز القمة، وتقييم تنفيذ </w:t>
      </w:r>
      <w:r w:rsidRPr="00856E7D">
        <w:rPr>
          <w:rFonts w:hint="cs"/>
          <w:rtl/>
        </w:rPr>
        <w:t>نتائج</w:t>
      </w:r>
      <w:r w:rsidRPr="00856E7D">
        <w:rPr>
          <w:rtl/>
        </w:rPr>
        <w:t xml:space="preserve"> القمة</w:t>
      </w:r>
      <w:r w:rsidRPr="00856E7D">
        <w:rPr>
          <w:rFonts w:hint="cs"/>
          <w:rtl/>
        </w:rPr>
        <w:t>،</w:t>
      </w:r>
    </w:p>
    <w:p w14:paraId="1154B527" w14:textId="77777777" w:rsidR="005504B5" w:rsidRPr="00776251" w:rsidRDefault="00A45356" w:rsidP="005504B5">
      <w:pPr>
        <w:rPr>
          <w:rtl/>
        </w:rPr>
      </w:pPr>
      <w:r>
        <w:t>4</w:t>
      </w:r>
      <w:r w:rsidRPr="00776251">
        <w:rPr>
          <w:rtl/>
        </w:rPr>
        <w:tab/>
        <w:t>بمواصلة إذكاء الوعي</w:t>
      </w:r>
      <w:r w:rsidRPr="00776251">
        <w:rPr>
          <w:rFonts w:hint="cs"/>
          <w:rtl/>
        </w:rPr>
        <w:t xml:space="preserve"> العام</w:t>
      </w:r>
      <w:r w:rsidRPr="00776251">
        <w:rPr>
          <w:rtl/>
        </w:rPr>
        <w:t xml:space="preserve"> باختصاصات </w:t>
      </w:r>
      <w:r>
        <w:rPr>
          <w:rFonts w:hint="cs"/>
          <w:rtl/>
        </w:rPr>
        <w:t>الاتحاد</w:t>
      </w:r>
      <w:r w:rsidRPr="00776251">
        <w:rPr>
          <w:rtl/>
        </w:rPr>
        <w:t xml:space="preserve"> ودوره وأنشطته بالإضافة إلى تيسير انتفاع الجمهور عموماً والجهات الفاعلة الأخرى في مجتمع المعلومات الناشئ بموارد </w:t>
      </w:r>
      <w:r>
        <w:rPr>
          <w:rFonts w:hint="cs"/>
          <w:rtl/>
        </w:rPr>
        <w:t>الاتحاد</w:t>
      </w:r>
      <w:r w:rsidRPr="00776251">
        <w:rPr>
          <w:rtl/>
        </w:rPr>
        <w:t xml:space="preserve"> على نطاق</w:t>
      </w:r>
      <w:r w:rsidRPr="00776251">
        <w:rPr>
          <w:rFonts w:hint="cs"/>
          <w:rtl/>
        </w:rPr>
        <w:t> </w:t>
      </w:r>
      <w:proofErr w:type="gramStart"/>
      <w:r w:rsidRPr="00776251">
        <w:rPr>
          <w:rtl/>
        </w:rPr>
        <w:t>أوسع؛</w:t>
      </w:r>
      <w:proofErr w:type="gramEnd"/>
    </w:p>
    <w:p w14:paraId="79B656FB" w14:textId="29365B08" w:rsidR="005504B5" w:rsidRPr="002E78C5" w:rsidRDefault="00A45356" w:rsidP="005504B5">
      <w:pPr>
        <w:rPr>
          <w:rtl/>
        </w:rPr>
      </w:pPr>
      <w:r>
        <w:t>5</w:t>
      </w:r>
      <w:r w:rsidRPr="00776251">
        <w:rPr>
          <w:rtl/>
        </w:rPr>
        <w:tab/>
      </w:r>
      <w:r>
        <w:rPr>
          <w:rFonts w:hint="cs"/>
          <w:rtl/>
        </w:rPr>
        <w:t>ب</w:t>
      </w:r>
      <w:r w:rsidRPr="00776251">
        <w:rPr>
          <w:rtl/>
        </w:rPr>
        <w:t xml:space="preserve">إعداد تقرير </w:t>
      </w:r>
      <w:r w:rsidRPr="00776251">
        <w:rPr>
          <w:rFonts w:hint="cs"/>
          <w:rtl/>
        </w:rPr>
        <w:t>مرحلي</w:t>
      </w:r>
      <w:r w:rsidRPr="00776251">
        <w:rPr>
          <w:rtl/>
        </w:rPr>
        <w:t xml:space="preserve"> بشأن أنشطة </w:t>
      </w:r>
      <w:r>
        <w:rPr>
          <w:rFonts w:hint="cs"/>
          <w:rtl/>
        </w:rPr>
        <w:t>الاتحاد</w:t>
      </w:r>
      <w:r w:rsidRPr="00776251">
        <w:rPr>
          <w:rtl/>
        </w:rPr>
        <w:t xml:space="preserve"> الدولي للاتصالات المتعلقة بتنفيذ</w:t>
      </w:r>
      <w:r w:rsidRPr="00776251">
        <w:rPr>
          <w:rFonts w:hint="cs"/>
          <w:rtl/>
        </w:rPr>
        <w:t xml:space="preserve"> </w:t>
      </w:r>
      <w:r>
        <w:rPr>
          <w:rFonts w:hint="cs"/>
          <w:rtl/>
        </w:rPr>
        <w:t>نتائج</w:t>
      </w:r>
      <w:r w:rsidRPr="00776251">
        <w:rPr>
          <w:rtl/>
        </w:rPr>
        <w:t xml:space="preserve"> القمة العالمية لمجتمع المعلومات</w:t>
      </w:r>
      <w:r>
        <w:rPr>
          <w:rFonts w:hint="cs"/>
          <w:rtl/>
        </w:rPr>
        <w:t>/</w:t>
      </w:r>
      <w:r w:rsidRPr="002E78C5">
        <w:rPr>
          <w:rtl/>
        </w:rPr>
        <w:t xml:space="preserve">أهداف </w:t>
      </w:r>
      <w:r>
        <w:rPr>
          <w:rFonts w:hint="cs"/>
          <w:rtl/>
        </w:rPr>
        <w:t>التنمية</w:t>
      </w:r>
      <w:r w:rsidRPr="002E78C5">
        <w:rPr>
          <w:rtl/>
        </w:rPr>
        <w:t xml:space="preserve"> المستدامة</w:t>
      </w:r>
      <w:r w:rsidRPr="00C00742">
        <w:rPr>
          <w:rtl/>
        </w:rPr>
        <w:t xml:space="preserve"> </w:t>
      </w:r>
      <w:r w:rsidRPr="002E78C5">
        <w:rPr>
          <w:rtl/>
        </w:rPr>
        <w:t>و</w:t>
      </w:r>
      <w:r w:rsidRPr="002E78C5">
        <w:rPr>
          <w:rFonts w:hint="cs"/>
          <w:rtl/>
        </w:rPr>
        <w:t>تقديمه</w:t>
      </w:r>
      <w:r w:rsidRPr="002E78C5">
        <w:rPr>
          <w:rtl/>
        </w:rPr>
        <w:t xml:space="preserve"> </w:t>
      </w:r>
      <w:r w:rsidRPr="002E78C5">
        <w:rPr>
          <w:rFonts w:hint="cs"/>
          <w:rtl/>
        </w:rPr>
        <w:t>إ</w:t>
      </w:r>
      <w:r w:rsidRPr="002E78C5">
        <w:rPr>
          <w:rtl/>
        </w:rPr>
        <w:t>لى</w:t>
      </w:r>
      <w:r w:rsidRPr="00776251">
        <w:rPr>
          <w:rtl/>
        </w:rPr>
        <w:t xml:space="preserve"> مؤتمر المندوبين المفوضين المقبل في</w:t>
      </w:r>
      <w:r>
        <w:rPr>
          <w:rFonts w:hint="eastAsia"/>
          <w:rtl/>
        </w:rPr>
        <w:t> </w:t>
      </w:r>
      <w:del w:id="109" w:author="Alnatoor, Ehsan" w:date="2022-09-15T15:59:00Z">
        <w:r w:rsidDel="00A45356">
          <w:delText>2022</w:delText>
        </w:r>
      </w:del>
      <w:ins w:id="110" w:author="Alnatoor, Ehsan" w:date="2022-09-15T15:59:00Z">
        <w:r>
          <w:rPr>
            <w:lang w:val="en-US"/>
          </w:rPr>
          <w:t>2026</w:t>
        </w:r>
      </w:ins>
      <w:r>
        <w:rPr>
          <w:rFonts w:hint="cs"/>
          <w:rtl/>
        </w:rPr>
        <w:t>،</w:t>
      </w:r>
    </w:p>
    <w:p w14:paraId="6333D5C4" w14:textId="77777777" w:rsidR="005504B5" w:rsidRPr="00776251" w:rsidRDefault="00A45356" w:rsidP="00CE1101">
      <w:pPr>
        <w:pStyle w:val="Call"/>
        <w:rPr>
          <w:rtl/>
        </w:rPr>
      </w:pPr>
      <w:r w:rsidRPr="00776251">
        <w:rPr>
          <w:rtl/>
        </w:rPr>
        <w:t>يكلف مديري المكاتب</w:t>
      </w:r>
    </w:p>
    <w:p w14:paraId="569CA056" w14:textId="77777777" w:rsidR="005504B5" w:rsidRDefault="00A45356" w:rsidP="005504B5">
      <w:pPr>
        <w:rPr>
          <w:color w:val="000000"/>
          <w:rtl/>
        </w:rPr>
      </w:pPr>
      <w:r>
        <w:rPr>
          <w:color w:val="000000"/>
        </w:rPr>
        <w:t>1</w:t>
      </w:r>
      <w:r>
        <w:rPr>
          <w:color w:val="000000"/>
          <w:rtl/>
        </w:rPr>
        <w:tab/>
      </w:r>
      <w:r w:rsidRPr="00FB63E5">
        <w:rPr>
          <w:color w:val="000000"/>
          <w:rtl/>
        </w:rPr>
        <w:t xml:space="preserve">بضمان إعداد أهداف ملموسة ومواعيد قصوى (باستعمال عمليات الإدارة القائمة على النتائج) لأنشطة القمة العالمية لمجتمع المعلومات وأهداف التنمية المستدامة والعمل على تجسيدها في الخطط التشغيلية لكل </w:t>
      </w:r>
      <w:proofErr w:type="gramStart"/>
      <w:r w:rsidRPr="00FB63E5">
        <w:rPr>
          <w:color w:val="000000"/>
          <w:rtl/>
        </w:rPr>
        <w:t>قطاع</w:t>
      </w:r>
      <w:r w:rsidRPr="00BC32EB">
        <w:rPr>
          <w:color w:val="000000"/>
          <w:rtl/>
        </w:rPr>
        <w:t>؛</w:t>
      </w:r>
      <w:proofErr w:type="gramEnd"/>
    </w:p>
    <w:p w14:paraId="51BFDECE" w14:textId="77777777" w:rsidR="005504B5" w:rsidRDefault="00A45356" w:rsidP="005504B5">
      <w:pPr>
        <w:rPr>
          <w:color w:val="000000"/>
          <w:rtl/>
        </w:rPr>
      </w:pPr>
      <w:r>
        <w:rPr>
          <w:color w:val="000000"/>
        </w:rPr>
        <w:t>2</w:t>
      </w:r>
      <w:r>
        <w:rPr>
          <w:color w:val="000000"/>
          <w:rtl/>
        </w:rPr>
        <w:tab/>
      </w:r>
      <w:r w:rsidRPr="00FB63E5">
        <w:rPr>
          <w:color w:val="000000"/>
          <w:rtl/>
        </w:rPr>
        <w:t xml:space="preserve">بمراعاة تأثير عمل الاتحاد </w:t>
      </w:r>
      <w:r>
        <w:rPr>
          <w:rFonts w:hint="cs"/>
          <w:color w:val="000000"/>
          <w:rtl/>
        </w:rPr>
        <w:t xml:space="preserve">في مجال الاتصالات/تكنولوجيا المعلومات والاتصالات </w:t>
      </w:r>
      <w:r w:rsidRPr="00FB63E5">
        <w:rPr>
          <w:color w:val="000000"/>
          <w:rtl/>
        </w:rPr>
        <w:t xml:space="preserve">فيما يتعلق بالتحوّل الرقمي </w:t>
      </w:r>
      <w:r>
        <w:rPr>
          <w:rFonts w:hint="cs"/>
          <w:color w:val="000000"/>
          <w:rtl/>
        </w:rPr>
        <w:t xml:space="preserve">على </w:t>
      </w:r>
      <w:r w:rsidRPr="00FB63E5">
        <w:rPr>
          <w:color w:val="000000"/>
          <w:rtl/>
        </w:rPr>
        <w:t xml:space="preserve">نمو الاقتصاد الرقمي، بما يتفق مع </w:t>
      </w:r>
      <w:r>
        <w:rPr>
          <w:rFonts w:hint="cs"/>
          <w:color w:val="000000"/>
          <w:rtl/>
        </w:rPr>
        <w:t xml:space="preserve">إطار </w:t>
      </w:r>
      <w:r w:rsidRPr="00FB63E5">
        <w:rPr>
          <w:color w:val="000000"/>
          <w:rtl/>
        </w:rPr>
        <w:t>القمة العالمية لمجتمع المعلومات، وتقديم المساعدة إلى الأعضاء عند طلبهم</w:t>
      </w:r>
      <w:r w:rsidRPr="00BC32EB">
        <w:rPr>
          <w:color w:val="000000"/>
          <w:rtl/>
        </w:rPr>
        <w:t>،</w:t>
      </w:r>
    </w:p>
    <w:p w14:paraId="48D35D53" w14:textId="3942A613" w:rsidR="005504B5" w:rsidRPr="00776251" w:rsidDel="003D4A12" w:rsidRDefault="00A45356" w:rsidP="00CE1101">
      <w:pPr>
        <w:pStyle w:val="Call"/>
        <w:rPr>
          <w:del w:id="111" w:author="Alnatoor, Ehsan" w:date="2022-09-15T15:53:00Z"/>
          <w:rtl/>
        </w:rPr>
      </w:pPr>
      <w:del w:id="112" w:author="Alnatoor, Ehsan" w:date="2022-09-15T15:53:00Z">
        <w:r w:rsidRPr="00776251" w:rsidDel="003D4A12">
          <w:rPr>
            <w:rFonts w:hint="cs"/>
            <w:rtl/>
          </w:rPr>
          <w:lastRenderedPageBreak/>
          <w:delText>يكلف مدير مكتب تنمية الاتصالات</w:delText>
        </w:r>
      </w:del>
    </w:p>
    <w:p w14:paraId="6FB026D8" w14:textId="1F6A80D0" w:rsidR="005504B5" w:rsidRPr="00C00742" w:rsidDel="003D4A12" w:rsidRDefault="00A45356" w:rsidP="005504B5">
      <w:pPr>
        <w:rPr>
          <w:del w:id="113" w:author="Alnatoor, Ehsan" w:date="2022-09-15T15:53:00Z"/>
          <w:rtl/>
        </w:rPr>
      </w:pPr>
      <w:del w:id="114" w:author="Alnatoor, Ehsan" w:date="2022-09-15T15:53:00Z">
        <w:r w:rsidRPr="00FB63E5" w:rsidDel="003D4A12">
          <w:rPr>
            <w:rtl/>
          </w:rPr>
          <w:delText>بالقيام، بأسرع ما</w:delText>
        </w:r>
        <w:r w:rsidRPr="00FB63E5" w:rsidDel="003D4A12">
          <w:rPr>
            <w:rFonts w:hint="eastAsia"/>
            <w:rtl/>
          </w:rPr>
          <w:delText> </w:delText>
        </w:r>
        <w:r w:rsidRPr="00FB63E5" w:rsidDel="003D4A12">
          <w:rPr>
            <w:rtl/>
          </w:rPr>
          <w:delText>يمكن ووفقاً للقرار</w:delText>
        </w:r>
        <w:r w:rsidRPr="00FB63E5" w:rsidDel="003D4A12">
          <w:rPr>
            <w:rFonts w:hint="eastAsia"/>
            <w:rtl/>
          </w:rPr>
          <w:delText> </w:delText>
        </w:r>
        <w:r w:rsidDel="003D4A12">
          <w:delText>30</w:delText>
        </w:r>
        <w:r w:rsidRPr="00FB63E5" w:rsidDel="003D4A12">
          <w:rPr>
            <w:rtl/>
          </w:rPr>
          <w:delText xml:space="preserve"> </w:delText>
        </w:r>
        <w:r w:rsidDel="003D4A12">
          <w:rPr>
            <w:rtl/>
          </w:rPr>
          <w:delText xml:space="preserve">(المراجَع في </w:delText>
        </w:r>
        <w:r w:rsidRPr="00FB63E5" w:rsidDel="003D4A12">
          <w:rPr>
            <w:rtl/>
          </w:rPr>
          <w:delText>بوينس آيرس،</w:delText>
        </w:r>
        <w:r w:rsidDel="003D4A12">
          <w:rPr>
            <w:rFonts w:hint="cs"/>
            <w:rtl/>
          </w:rPr>
          <w:delText xml:space="preserve"> </w:delText>
        </w:r>
        <w:r w:rsidDel="003D4A12">
          <w:delText>2017</w:delText>
        </w:r>
        <w:r w:rsidRPr="00FB63E5" w:rsidDel="003D4A12">
          <w:rPr>
            <w:rtl/>
          </w:rPr>
          <w:delText>)، بمتابعة نهج للشراكة في</w:delText>
        </w:r>
        <w:r w:rsidRPr="00FB63E5" w:rsidDel="003D4A12">
          <w:rPr>
            <w:rFonts w:hint="eastAsia"/>
            <w:rtl/>
          </w:rPr>
          <w:delText> </w:delText>
        </w:r>
        <w:r w:rsidRPr="00FB63E5" w:rsidDel="003D4A12">
          <w:rPr>
            <w:rtl/>
          </w:rPr>
          <w:delText>أنشطة قطاع تنمية الاتصالات المرتبطة بدوره في</w:delText>
        </w:r>
        <w:r w:rsidRPr="00FB63E5" w:rsidDel="003D4A12">
          <w:rPr>
            <w:rFonts w:hint="eastAsia"/>
            <w:rtl/>
          </w:rPr>
          <w:delText> </w:delText>
        </w:r>
        <w:r w:rsidRPr="00FB63E5" w:rsidDel="003D4A12">
          <w:rPr>
            <w:rtl/>
          </w:rPr>
          <w:delText xml:space="preserve">تنفيذ ومتابعة </w:delText>
        </w:r>
        <w:r w:rsidDel="003D4A12">
          <w:rPr>
            <w:rFonts w:hint="cs"/>
            <w:rtl/>
          </w:rPr>
          <w:delText>نتائج</w:delText>
        </w:r>
        <w:r w:rsidRPr="00FB63E5" w:rsidDel="003D4A12">
          <w:rPr>
            <w:rtl/>
          </w:rPr>
          <w:delText xml:space="preserve"> القمة العالمية </w:delText>
        </w:r>
        <w:r w:rsidRPr="00FB63E5" w:rsidDel="003D4A12">
          <w:rPr>
            <w:color w:val="000000"/>
            <w:rtl/>
          </w:rPr>
          <w:delText>لمجتمع المعلومات</w:delText>
        </w:r>
        <w:r w:rsidRPr="00FB63E5" w:rsidDel="003D4A12">
          <w:rPr>
            <w:rtl/>
          </w:rPr>
          <w:delText xml:space="preserve"> وتحقيق أهداف التنمية المستدامة، مع إيلاء اهتمام خاص ل</w:delText>
        </w:r>
        <w:r w:rsidDel="003D4A12">
          <w:rPr>
            <w:rFonts w:hint="cs"/>
            <w:rtl/>
          </w:rPr>
          <w:delText>احتياجات ا</w:delText>
        </w:r>
        <w:r w:rsidRPr="00FB63E5" w:rsidDel="003D4A12">
          <w:rPr>
            <w:rtl/>
          </w:rPr>
          <w:delText xml:space="preserve">لبلدان </w:delText>
        </w:r>
        <w:r w:rsidDel="003D4A12">
          <w:rPr>
            <w:rFonts w:hint="cs"/>
            <w:rtl/>
          </w:rPr>
          <w:delText>النامية</w:delText>
        </w:r>
        <w:r w:rsidRPr="00FB63E5" w:rsidDel="003D4A12">
          <w:rPr>
            <w:rtl/>
          </w:rPr>
          <w:delText xml:space="preserve">، وفقاً لأحكام دستور </w:delText>
        </w:r>
        <w:r w:rsidDel="003D4A12">
          <w:rPr>
            <w:rFonts w:hint="cs"/>
            <w:rtl/>
          </w:rPr>
          <w:delText>الاتحاد</w:delText>
        </w:r>
        <w:r w:rsidRPr="00FB63E5" w:rsidDel="003D4A12">
          <w:rPr>
            <w:rtl/>
          </w:rPr>
          <w:delText xml:space="preserve"> واتفاقيته، وأن يقدم تقريراً سنوياً عن ذلك إلى </w:delText>
        </w:r>
        <w:r w:rsidDel="003D4A12">
          <w:rPr>
            <w:rFonts w:hint="cs"/>
            <w:rtl/>
          </w:rPr>
          <w:delText>المجلس</w:delText>
        </w:r>
        <w:r w:rsidRPr="00FB63E5" w:rsidDel="003D4A12">
          <w:rPr>
            <w:rtl/>
          </w:rPr>
          <w:delText>، حسب</w:delText>
        </w:r>
        <w:r w:rsidRPr="00FB63E5" w:rsidDel="003D4A12">
          <w:rPr>
            <w:rFonts w:hint="eastAsia"/>
            <w:rtl/>
          </w:rPr>
          <w:delText> </w:delText>
        </w:r>
        <w:r w:rsidRPr="00FB63E5" w:rsidDel="003D4A12">
          <w:rPr>
            <w:rtl/>
          </w:rPr>
          <w:delText>الاقتضاء</w:delText>
        </w:r>
        <w:r w:rsidRPr="00BB5BE4" w:rsidDel="003D4A12">
          <w:rPr>
            <w:rtl/>
          </w:rPr>
          <w:delText>،</w:delText>
        </w:r>
      </w:del>
    </w:p>
    <w:p w14:paraId="53CF29AC" w14:textId="2A98E0EB" w:rsidR="005504B5" w:rsidRPr="00C00742" w:rsidRDefault="00A45356" w:rsidP="00CE1101">
      <w:pPr>
        <w:pStyle w:val="Call"/>
        <w:rPr>
          <w:rtl/>
        </w:rPr>
      </w:pPr>
      <w:r w:rsidRPr="00C00742">
        <w:rPr>
          <w:rtl/>
        </w:rPr>
        <w:t xml:space="preserve">يطلب من </w:t>
      </w:r>
      <w:ins w:id="115" w:author="soraya IHD" w:date="2022-09-19T15:02:00Z">
        <w:r w:rsidR="00CE1101">
          <w:rPr>
            <w:rFonts w:hint="cs"/>
            <w:rtl/>
          </w:rPr>
          <w:t>ال</w:t>
        </w:r>
      </w:ins>
      <w:r>
        <w:rPr>
          <w:rFonts w:hint="cs"/>
          <w:rtl/>
        </w:rPr>
        <w:t>مجلس</w:t>
      </w:r>
      <w:del w:id="116" w:author="Aly, Abdalla" w:date="2022-09-23T09:24:00Z">
        <w:r w:rsidDel="00C15B3C">
          <w:rPr>
            <w:rFonts w:hint="cs"/>
            <w:rtl/>
          </w:rPr>
          <w:delText xml:space="preserve"> </w:delText>
        </w:r>
      </w:del>
      <w:del w:id="117" w:author="soraya IHD" w:date="2022-09-19T15:02:00Z">
        <w:r w:rsidDel="00CE1101">
          <w:rPr>
            <w:rFonts w:hint="cs"/>
            <w:rtl/>
          </w:rPr>
          <w:delText>الاتحاد</w:delText>
        </w:r>
      </w:del>
    </w:p>
    <w:p w14:paraId="4D7E9967" w14:textId="77777777" w:rsidR="005504B5" w:rsidRPr="00776251" w:rsidRDefault="00A45356" w:rsidP="005504B5">
      <w:pPr>
        <w:rPr>
          <w:rtl/>
        </w:rPr>
      </w:pPr>
      <w:r w:rsidRPr="00776251">
        <w:t>1</w:t>
      </w:r>
      <w:r w:rsidRPr="00776251">
        <w:rPr>
          <w:rtl/>
        </w:rPr>
        <w:tab/>
      </w:r>
      <w:r w:rsidRPr="00FB63E5">
        <w:rPr>
          <w:rtl/>
        </w:rPr>
        <w:t xml:space="preserve">الإشراف على </w:t>
      </w:r>
      <w:r>
        <w:rPr>
          <w:rFonts w:hint="cs"/>
          <w:rtl/>
        </w:rPr>
        <w:t>عمل</w:t>
      </w:r>
      <w:r w:rsidRPr="00FB63E5">
        <w:rPr>
          <w:rtl/>
        </w:rPr>
        <w:t xml:space="preserve"> </w:t>
      </w:r>
      <w:r>
        <w:rPr>
          <w:rFonts w:hint="cs"/>
          <w:rtl/>
        </w:rPr>
        <w:t>الاتحاد</w:t>
      </w:r>
      <w:r w:rsidRPr="00FB63E5">
        <w:rPr>
          <w:rtl/>
        </w:rPr>
        <w:t xml:space="preserve"> </w:t>
      </w:r>
      <w:r>
        <w:rPr>
          <w:rFonts w:hint="cs"/>
          <w:rtl/>
        </w:rPr>
        <w:t>بشأن تنفيذ نتائج</w:t>
      </w:r>
      <w:r w:rsidRPr="00FB63E5">
        <w:rPr>
          <w:rtl/>
        </w:rPr>
        <w:t xml:space="preserve"> القمة العالمية لمجتمع المعلومات و</w:t>
      </w:r>
      <w:r>
        <w:rPr>
          <w:rFonts w:hint="cs"/>
          <w:rtl/>
        </w:rPr>
        <w:t xml:space="preserve">تحقيق </w:t>
      </w:r>
      <w:r w:rsidRPr="00FB63E5">
        <w:rPr>
          <w:rtl/>
        </w:rPr>
        <w:t>أهداف التنمية المستدامة وأنشطته ذات الصلة، وذلك ضمن نطاق الحدود المالية التي يقررها مؤتمر المندوبين المفوضين، وإتاحة الموارد حسب</w:t>
      </w:r>
      <w:r w:rsidRPr="00FB63E5">
        <w:rPr>
          <w:rFonts w:hint="eastAsia"/>
          <w:rtl/>
        </w:rPr>
        <w:t> </w:t>
      </w:r>
      <w:proofErr w:type="gramStart"/>
      <w:r w:rsidRPr="00FB63E5">
        <w:rPr>
          <w:rtl/>
        </w:rPr>
        <w:t>الاقتضاء</w:t>
      </w:r>
      <w:r w:rsidRPr="00923AA1">
        <w:rPr>
          <w:rtl/>
        </w:rPr>
        <w:t>؛</w:t>
      </w:r>
      <w:proofErr w:type="gramEnd"/>
    </w:p>
    <w:p w14:paraId="0CCFF02B" w14:textId="77777777" w:rsidR="005504B5" w:rsidRPr="00776251" w:rsidRDefault="00A45356" w:rsidP="005504B5">
      <w:pPr>
        <w:rPr>
          <w:rtl/>
        </w:rPr>
      </w:pPr>
      <w:r w:rsidRPr="00776251">
        <w:t>2</w:t>
      </w:r>
      <w:r w:rsidRPr="00776251">
        <w:rPr>
          <w:rtl/>
        </w:rPr>
        <w:tab/>
        <w:t xml:space="preserve">الإشراف على تكيف </w:t>
      </w:r>
      <w:r>
        <w:rPr>
          <w:rFonts w:hint="cs"/>
          <w:rtl/>
        </w:rPr>
        <w:t>الاتحاد</w:t>
      </w:r>
      <w:r w:rsidRPr="00776251">
        <w:rPr>
          <w:rtl/>
        </w:rPr>
        <w:t xml:space="preserve"> مع مجتمع المعلومات، وفقاً لما جاء في الفقرة</w:t>
      </w:r>
      <w:r w:rsidRPr="00776251">
        <w:rPr>
          <w:rFonts w:hint="cs"/>
          <w:rtl/>
        </w:rPr>
        <w:t> </w:t>
      </w:r>
      <w:r w:rsidRPr="00776251">
        <w:t>5</w:t>
      </w:r>
      <w:r w:rsidRPr="00776251">
        <w:rPr>
          <w:rtl/>
        </w:rPr>
        <w:t xml:space="preserve"> من </w:t>
      </w:r>
      <w:r w:rsidRPr="00D30ED4">
        <w:rPr>
          <w:i/>
          <w:iCs/>
          <w:rtl/>
        </w:rPr>
        <w:t>"يقرر"</w:t>
      </w:r>
      <w:r w:rsidRPr="00776251">
        <w:rPr>
          <w:rFonts w:hint="cs"/>
          <w:rtl/>
        </w:rPr>
        <w:t> </w:t>
      </w:r>
      <w:proofErr w:type="gramStart"/>
      <w:r w:rsidRPr="00776251">
        <w:rPr>
          <w:rtl/>
        </w:rPr>
        <w:t>أعلاه؛</w:t>
      </w:r>
      <w:proofErr w:type="gramEnd"/>
    </w:p>
    <w:p w14:paraId="203D5CBE" w14:textId="77777777" w:rsidR="005504B5" w:rsidRDefault="00A45356" w:rsidP="005504B5">
      <w:pPr>
        <w:rPr>
          <w:rtl/>
        </w:rPr>
      </w:pPr>
      <w:r w:rsidRPr="00776251">
        <w:t>3</w:t>
      </w:r>
      <w:r w:rsidRPr="00776251">
        <w:rPr>
          <w:rtl/>
        </w:rPr>
        <w:tab/>
      </w:r>
      <w:r w:rsidRPr="00FB63E5">
        <w:rPr>
          <w:rtl/>
        </w:rPr>
        <w:t>الإبقاء على فريق العمل التابع للمجلس والمعني بالقمة العالمية لمجتمع ال</w:t>
      </w:r>
      <w:r>
        <w:rPr>
          <w:rtl/>
        </w:rPr>
        <w:t>معلومات،</w:t>
      </w:r>
      <w:r>
        <w:rPr>
          <w:rFonts w:hint="cs"/>
          <w:rtl/>
        </w:rPr>
        <w:t xml:space="preserve"> وتغيير</w:t>
      </w:r>
      <w:r w:rsidRPr="00FB63E5">
        <w:rPr>
          <w:rtl/>
        </w:rPr>
        <w:t xml:space="preserve"> تسميته </w:t>
      </w:r>
      <w:r>
        <w:rPr>
          <w:rFonts w:hint="cs"/>
          <w:rtl/>
        </w:rPr>
        <w:t>لتصبح "</w:t>
      </w:r>
      <w:r w:rsidRPr="00FB63E5">
        <w:rPr>
          <w:rtl/>
        </w:rPr>
        <w:t>فريق العمل</w:t>
      </w:r>
      <w:r>
        <w:rPr>
          <w:rFonts w:hint="cs"/>
          <w:rtl/>
        </w:rPr>
        <w:t xml:space="preserve"> التابع للمجلس</w:t>
      </w:r>
      <w:r w:rsidRPr="00FB63E5">
        <w:rPr>
          <w:rtl/>
        </w:rPr>
        <w:t xml:space="preserve"> </w:t>
      </w:r>
      <w:r>
        <w:rPr>
          <w:rFonts w:hint="cs"/>
          <w:rtl/>
        </w:rPr>
        <w:t>و</w:t>
      </w:r>
      <w:r w:rsidRPr="00FB63E5">
        <w:rPr>
          <w:rtl/>
        </w:rPr>
        <w:t>المعني بالقمة العالمية لمجتمع المعلومات وأهداف التنمية المستدامة</w:t>
      </w:r>
      <w:r>
        <w:rPr>
          <w:rFonts w:hint="cs"/>
          <w:rtl/>
        </w:rPr>
        <w:t>"</w:t>
      </w:r>
      <w:r w:rsidRPr="00FB63E5">
        <w:rPr>
          <w:rtl/>
        </w:rPr>
        <w:t xml:space="preserve">، بغية تسهيل إسهامات الأعضاء وتوجيهاتهم بشأن تنفيذ </w:t>
      </w:r>
      <w:r>
        <w:rPr>
          <w:rFonts w:hint="cs"/>
          <w:rtl/>
        </w:rPr>
        <w:t>الاتحاد</w:t>
      </w:r>
      <w:r w:rsidRPr="00FB63E5">
        <w:rPr>
          <w:rtl/>
        </w:rPr>
        <w:t xml:space="preserve"> </w:t>
      </w:r>
      <w:r>
        <w:rPr>
          <w:rFonts w:hint="cs"/>
          <w:rtl/>
        </w:rPr>
        <w:t>لنتائج</w:t>
      </w:r>
      <w:r w:rsidRPr="00FB63E5">
        <w:rPr>
          <w:rtl/>
        </w:rPr>
        <w:t xml:space="preserve"> القمة العالمية لمجتمع المعلومات</w:t>
      </w:r>
      <w:r>
        <w:rPr>
          <w:rFonts w:hint="cs"/>
          <w:rtl/>
        </w:rPr>
        <w:t xml:space="preserve"> ذات الصلة</w:t>
      </w:r>
      <w:r w:rsidRPr="00FB63E5">
        <w:rPr>
          <w:rtl/>
        </w:rPr>
        <w:t xml:space="preserve"> و</w:t>
      </w:r>
      <w:r>
        <w:rPr>
          <w:rFonts w:hint="cs"/>
          <w:rtl/>
        </w:rPr>
        <w:t xml:space="preserve">المساعدة في تحقيق </w:t>
      </w:r>
      <w:r w:rsidRPr="00FB63E5">
        <w:rPr>
          <w:rtl/>
        </w:rPr>
        <w:t xml:space="preserve">أهداف التنمية </w:t>
      </w:r>
      <w:proofErr w:type="gramStart"/>
      <w:r w:rsidRPr="00FB63E5">
        <w:rPr>
          <w:rtl/>
        </w:rPr>
        <w:t>المستدامة</w:t>
      </w:r>
      <w:r w:rsidRPr="00923AA1">
        <w:rPr>
          <w:rtl/>
        </w:rPr>
        <w:t>؛</w:t>
      </w:r>
      <w:proofErr w:type="gramEnd"/>
    </w:p>
    <w:p w14:paraId="6D1BA48F" w14:textId="76F6C415" w:rsidR="005504B5" w:rsidRPr="00776251" w:rsidRDefault="00A45356" w:rsidP="005504B5">
      <w:pPr>
        <w:rPr>
          <w:rtl/>
        </w:rPr>
      </w:pPr>
      <w:r w:rsidRPr="00776251">
        <w:t>4</w:t>
      </w:r>
      <w:r w:rsidRPr="00776251">
        <w:tab/>
      </w:r>
      <w:r>
        <w:rPr>
          <w:rFonts w:hint="cs"/>
          <w:rtl/>
        </w:rPr>
        <w:t>مراعاة</w:t>
      </w:r>
      <w:r w:rsidRPr="00FB63E5">
        <w:rPr>
          <w:rtl/>
        </w:rPr>
        <w:t xml:space="preserve"> قرارات الجمعية العامة للأمم المتحدة ذات الصلة بعمليات تنفيذ </w:t>
      </w:r>
      <w:del w:id="118" w:author="Arabic" w:date="2022-09-23T13:35:00Z">
        <w:r w:rsidR="00A01D2D" w:rsidDel="00A01D2D">
          <w:rPr>
            <w:rFonts w:hint="cs"/>
            <w:rtl/>
          </w:rPr>
          <w:delText xml:space="preserve">نتائج </w:delText>
        </w:r>
      </w:del>
      <w:ins w:id="119" w:author="Arabic" w:date="2022-09-23T13:35:00Z">
        <w:r w:rsidR="00A01D2D">
          <w:rPr>
            <w:rFonts w:hint="cs"/>
            <w:rtl/>
          </w:rPr>
          <w:t>نواتج</w:t>
        </w:r>
        <w:r w:rsidR="00A01D2D" w:rsidRPr="00FB63E5">
          <w:rPr>
            <w:rtl/>
          </w:rPr>
          <w:t xml:space="preserve"> </w:t>
        </w:r>
      </w:ins>
      <w:r w:rsidRPr="00FB63E5">
        <w:rPr>
          <w:rtl/>
        </w:rPr>
        <w:t>القمة العالمية لمجتمع</w:t>
      </w:r>
      <w:r w:rsidRPr="00FB63E5">
        <w:rPr>
          <w:rFonts w:hint="eastAsia"/>
          <w:rtl/>
        </w:rPr>
        <w:t> </w:t>
      </w:r>
      <w:r w:rsidRPr="00FB63E5">
        <w:rPr>
          <w:rtl/>
        </w:rPr>
        <w:t>المعلومات</w:t>
      </w:r>
      <w:ins w:id="120" w:author="soraya IHD" w:date="2022-09-19T15:02:00Z">
        <w:r w:rsidR="00617947">
          <w:rPr>
            <w:rFonts w:hint="cs"/>
            <w:rtl/>
          </w:rPr>
          <w:t>، بما</w:t>
        </w:r>
      </w:ins>
      <w:ins w:id="121" w:author="Aly, Abdalla" w:date="2022-09-23T09:32:00Z">
        <w:r w:rsidR="00495A21">
          <w:rPr>
            <w:rFonts w:hint="eastAsia"/>
            <w:rtl/>
          </w:rPr>
          <w:t> </w:t>
        </w:r>
      </w:ins>
      <w:ins w:id="122" w:author="soraya IHD" w:date="2022-09-19T15:02:00Z">
        <w:r w:rsidR="00617947">
          <w:rPr>
            <w:rFonts w:hint="cs"/>
            <w:rtl/>
          </w:rPr>
          <w:t>في</w:t>
        </w:r>
      </w:ins>
      <w:ins w:id="123" w:author="Aly, Abdalla" w:date="2022-09-23T09:32:00Z">
        <w:r w:rsidR="00495A21">
          <w:rPr>
            <w:rFonts w:hint="eastAsia"/>
            <w:rtl/>
          </w:rPr>
          <w:t> </w:t>
        </w:r>
      </w:ins>
      <w:ins w:id="124" w:author="soraya IHD" w:date="2022-09-19T15:02:00Z">
        <w:r w:rsidR="00617947">
          <w:rPr>
            <w:rFonts w:hint="cs"/>
            <w:rtl/>
          </w:rPr>
          <w:t>ذلك الاستعراض الشا</w:t>
        </w:r>
      </w:ins>
      <w:ins w:id="125" w:author="soraya IHD" w:date="2022-09-19T15:03:00Z">
        <w:r w:rsidR="00617947">
          <w:rPr>
            <w:rFonts w:hint="cs"/>
            <w:rtl/>
          </w:rPr>
          <w:t xml:space="preserve">مل لتنفيذ </w:t>
        </w:r>
      </w:ins>
      <w:ins w:id="126" w:author="soraya IHD" w:date="2022-09-19T15:11:00Z">
        <w:r w:rsidR="00486B9A">
          <w:rPr>
            <w:rFonts w:hint="cs"/>
            <w:rtl/>
            <w:lang w:val="en-US" w:bidi="ar-SA"/>
          </w:rPr>
          <w:t xml:space="preserve">نتائج </w:t>
        </w:r>
      </w:ins>
      <w:ins w:id="127" w:author="soraya IHD" w:date="2022-09-19T15:03:00Z">
        <w:r w:rsidR="00617947">
          <w:rPr>
            <w:rFonts w:hint="cs"/>
            <w:rtl/>
          </w:rPr>
          <w:t>القمة</w:t>
        </w:r>
      </w:ins>
      <w:ins w:id="128" w:author="Osman Aly Elzayat, Mostafa Mohamed" w:date="2022-09-22T17:52:00Z">
        <w:r w:rsidR="00DF5D57">
          <w:rPr>
            <w:rFonts w:hint="cs"/>
            <w:rtl/>
          </w:rPr>
          <w:t xml:space="preserve"> العالمية لمجتمع المعلومات</w:t>
        </w:r>
      </w:ins>
      <w:ins w:id="129" w:author="soraya IHD" w:date="2022-09-19T15:03:00Z">
        <w:r w:rsidR="00617947">
          <w:rPr>
            <w:rFonts w:hint="cs"/>
            <w:rtl/>
          </w:rPr>
          <w:t xml:space="preserve"> بعد مضي 20 عاماً </w:t>
        </w:r>
        <w:r w:rsidR="00617947">
          <w:rPr>
            <w:lang w:val="fr-CH"/>
          </w:rPr>
          <w:t>(WSIS+</w:t>
        </w:r>
        <w:proofErr w:type="gramStart"/>
        <w:r w:rsidR="00617947">
          <w:rPr>
            <w:lang w:val="fr-CH"/>
          </w:rPr>
          <w:t>20)</w:t>
        </w:r>
        <w:r w:rsidR="00617947">
          <w:rPr>
            <w:rFonts w:hint="cs"/>
            <w:rtl/>
            <w:lang w:val="fr-CH" w:bidi="ar-SY"/>
          </w:rPr>
          <w:t>،</w:t>
        </w:r>
      </w:ins>
      <w:proofErr w:type="gramEnd"/>
      <w:r w:rsidRPr="00FB63E5">
        <w:rPr>
          <w:rtl/>
        </w:rPr>
        <w:t xml:space="preserve"> و</w:t>
      </w:r>
      <w:r>
        <w:rPr>
          <w:rFonts w:hint="cs"/>
          <w:rtl/>
        </w:rPr>
        <w:t xml:space="preserve">تحقيق </w:t>
      </w:r>
      <w:r w:rsidRPr="00FB63E5">
        <w:rPr>
          <w:rtl/>
        </w:rPr>
        <w:t>أهداف التنمية</w:t>
      </w:r>
      <w:r>
        <w:rPr>
          <w:rFonts w:hint="cs"/>
          <w:rtl/>
        </w:rPr>
        <w:t> </w:t>
      </w:r>
      <w:r w:rsidRPr="00FB63E5">
        <w:rPr>
          <w:rtl/>
        </w:rPr>
        <w:t>المستدامة</w:t>
      </w:r>
      <w:r w:rsidRPr="00FC6E9D">
        <w:rPr>
          <w:rtl/>
        </w:rPr>
        <w:t>؛</w:t>
      </w:r>
    </w:p>
    <w:p w14:paraId="58850359" w14:textId="6A8E3C35" w:rsidR="005504B5" w:rsidRDefault="00A45356" w:rsidP="005504B5">
      <w:pPr>
        <w:rPr>
          <w:ins w:id="130" w:author="Alnatoor, Ehsan" w:date="2022-09-15T15:54:00Z"/>
          <w:color w:val="000000"/>
          <w:rtl/>
        </w:rPr>
      </w:pPr>
      <w:r w:rsidRPr="0074589F">
        <w:t>5</w:t>
      </w:r>
      <w:r w:rsidRPr="0074589F">
        <w:rPr>
          <w:rtl/>
        </w:rPr>
        <w:tab/>
        <w:t xml:space="preserve">إعداد تقرير بشأن مساهمة الاتحاد في </w:t>
      </w:r>
      <w:r w:rsidRPr="0074589F">
        <w:rPr>
          <w:rFonts w:hint="cs"/>
          <w:rtl/>
        </w:rPr>
        <w:t xml:space="preserve">خطة </w:t>
      </w:r>
      <w:r w:rsidRPr="0074589F">
        <w:rPr>
          <w:rtl/>
        </w:rPr>
        <w:t xml:space="preserve">التنمية المستدامة </w:t>
      </w:r>
      <w:r w:rsidRPr="0074589F">
        <w:rPr>
          <w:rFonts w:hint="cs"/>
          <w:rtl/>
        </w:rPr>
        <w:t xml:space="preserve">لعام </w:t>
      </w:r>
      <w:r w:rsidRPr="0074589F">
        <w:t>2030</w:t>
      </w:r>
      <w:r w:rsidRPr="0074589F">
        <w:rPr>
          <w:rFonts w:hint="cs"/>
          <w:rtl/>
        </w:rPr>
        <w:t xml:space="preserve"> </w:t>
      </w:r>
      <w:r w:rsidRPr="0074589F">
        <w:rPr>
          <w:rtl/>
        </w:rPr>
        <w:t xml:space="preserve">في الفترة </w:t>
      </w:r>
      <w:r w:rsidRPr="0074589F">
        <w:t>2019</w:t>
      </w:r>
      <w:r>
        <w:noBreakHyphen/>
      </w:r>
      <w:r w:rsidRPr="0074589F">
        <w:t>2015</w:t>
      </w:r>
      <w:r w:rsidRPr="0074589F">
        <w:rPr>
          <w:rtl/>
        </w:rPr>
        <w:t xml:space="preserve"> وتقديمه إلى المنتدى السياسي الرفيع المستوى</w:t>
      </w:r>
      <w:r w:rsidRPr="0074589F">
        <w:rPr>
          <w:rFonts w:hint="eastAsia"/>
          <w:rtl/>
        </w:rPr>
        <w:t> </w:t>
      </w:r>
      <w:r w:rsidRPr="0074589F">
        <w:rPr>
          <w:rFonts w:hint="cs"/>
          <w:color w:val="000000"/>
          <w:rtl/>
        </w:rPr>
        <w:t xml:space="preserve">للجمعية العامة للأمم المتحدة </w:t>
      </w:r>
      <w:r w:rsidRPr="0074589F">
        <w:rPr>
          <w:color w:val="000000"/>
          <w:rtl/>
        </w:rPr>
        <w:t>لعام</w:t>
      </w:r>
      <w:r>
        <w:rPr>
          <w:rFonts w:hint="cs"/>
          <w:color w:val="000000"/>
          <w:rtl/>
        </w:rPr>
        <w:t> </w:t>
      </w:r>
      <w:proofErr w:type="gramStart"/>
      <w:r w:rsidRPr="0074589F">
        <w:rPr>
          <w:color w:val="000000"/>
        </w:rPr>
        <w:t>2019</w:t>
      </w:r>
      <w:r w:rsidRPr="0074589F">
        <w:rPr>
          <w:color w:val="000000"/>
          <w:rtl/>
        </w:rPr>
        <w:t>؛</w:t>
      </w:r>
      <w:proofErr w:type="gramEnd"/>
    </w:p>
    <w:p w14:paraId="6DA8B9A2" w14:textId="5104E91B" w:rsidR="003D4A12" w:rsidRPr="005902A0" w:rsidRDefault="003D4A12" w:rsidP="005504B5">
      <w:pPr>
        <w:rPr>
          <w:rtl/>
          <w:lang w:val="en-US" w:bidi="ar-SA"/>
        </w:rPr>
      </w:pPr>
      <w:ins w:id="131" w:author="Alnatoor, Ehsan" w:date="2022-09-15T15:54:00Z">
        <w:r>
          <w:rPr>
            <w:lang w:val="en-US"/>
          </w:rPr>
          <w:t>6</w:t>
        </w:r>
        <w:r>
          <w:rPr>
            <w:lang w:val="en-US"/>
          </w:rPr>
          <w:tab/>
        </w:r>
      </w:ins>
      <w:ins w:id="132" w:author="soraya IHD" w:date="2022-09-19T15:04:00Z">
        <w:r w:rsidR="00617947" w:rsidRPr="00617947">
          <w:rPr>
            <w:rtl/>
            <w:lang w:val="en-US" w:bidi="ar-SA"/>
          </w:rPr>
          <w:t xml:space="preserve">إعداد تقرير نهائي عن دور الاتحاد في تنفيذ </w:t>
        </w:r>
      </w:ins>
      <w:ins w:id="133" w:author="soraya IHD" w:date="2022-09-19T15:11:00Z">
        <w:r w:rsidR="00486B9A">
          <w:rPr>
            <w:rFonts w:hint="cs"/>
            <w:rtl/>
            <w:lang w:val="en-US" w:bidi="ar-SA"/>
          </w:rPr>
          <w:t xml:space="preserve">نتائج </w:t>
        </w:r>
      </w:ins>
      <w:ins w:id="134" w:author="soraya IHD" w:date="2022-09-19T15:04:00Z">
        <w:r w:rsidR="00617947" w:rsidRPr="00617947">
          <w:rPr>
            <w:rtl/>
            <w:lang w:val="en-US" w:bidi="ar-SA"/>
          </w:rPr>
          <w:t>القمة العالمية لمجتمع المعلومات وتقديمه إلى الجمعية العامة للأمم المتحدة</w:t>
        </w:r>
        <w:r w:rsidR="00617947">
          <w:rPr>
            <w:rFonts w:hint="cs"/>
            <w:rtl/>
            <w:lang w:val="en-US" w:bidi="ar-SA"/>
          </w:rPr>
          <w:t xml:space="preserve"> خلال </w:t>
        </w:r>
      </w:ins>
      <w:ins w:id="135" w:author="soraya IHD" w:date="2022-09-19T15:05:00Z">
        <w:r w:rsidR="00617947">
          <w:rPr>
            <w:rFonts w:hint="cs"/>
            <w:rtl/>
            <w:lang w:val="en-US" w:bidi="ar-SA"/>
          </w:rPr>
          <w:t>ال</w:t>
        </w:r>
      </w:ins>
      <w:ins w:id="136" w:author="soraya IHD" w:date="2022-09-19T15:04:00Z">
        <w:r w:rsidR="00617947">
          <w:rPr>
            <w:rFonts w:hint="cs"/>
            <w:rtl/>
            <w:lang w:val="en-US" w:bidi="ar-SA"/>
          </w:rPr>
          <w:t>استعراض</w:t>
        </w:r>
      </w:ins>
      <w:ins w:id="137" w:author="soraya IHD" w:date="2022-09-19T15:05:00Z">
        <w:r w:rsidR="00617947">
          <w:rPr>
            <w:rFonts w:hint="cs"/>
            <w:rtl/>
            <w:lang w:val="en-US" w:bidi="ar-SA"/>
          </w:rPr>
          <w:t xml:space="preserve"> </w:t>
        </w:r>
        <w:r w:rsidR="00617947">
          <w:rPr>
            <w:rFonts w:hint="cs"/>
            <w:rtl/>
          </w:rPr>
          <w:t xml:space="preserve">الشامل لتنفيذ </w:t>
        </w:r>
      </w:ins>
      <w:ins w:id="138" w:author="soraya IHD" w:date="2022-09-19T15:11:00Z">
        <w:r w:rsidR="00486B9A">
          <w:rPr>
            <w:rFonts w:hint="cs"/>
            <w:rtl/>
            <w:lang w:val="en-US" w:bidi="ar-SA"/>
          </w:rPr>
          <w:t xml:space="preserve">نتائج </w:t>
        </w:r>
      </w:ins>
      <w:ins w:id="139" w:author="soraya IHD" w:date="2022-09-19T15:05:00Z">
        <w:r w:rsidR="00617947">
          <w:rPr>
            <w:rFonts w:hint="cs"/>
            <w:rtl/>
          </w:rPr>
          <w:t xml:space="preserve">القمة بعد مضي 20 عاماً </w:t>
        </w:r>
        <w:r w:rsidR="00617947">
          <w:rPr>
            <w:lang w:val="fr-CH"/>
          </w:rPr>
          <w:t>(WSIS+</w:t>
        </w:r>
        <w:proofErr w:type="gramStart"/>
        <w:r w:rsidR="00617947">
          <w:rPr>
            <w:lang w:val="fr-CH"/>
          </w:rPr>
          <w:t>20)</w:t>
        </w:r>
      </w:ins>
      <w:ins w:id="140" w:author="soraya IHD" w:date="2022-09-19T15:04:00Z">
        <w:r w:rsidR="00617947" w:rsidRPr="00617947">
          <w:rPr>
            <w:rtl/>
            <w:lang w:val="en-US" w:bidi="ar-SA"/>
          </w:rPr>
          <w:t>،</w:t>
        </w:r>
        <w:proofErr w:type="gramEnd"/>
        <w:r w:rsidR="00617947" w:rsidRPr="00617947">
          <w:rPr>
            <w:rtl/>
            <w:lang w:val="en-US" w:bidi="ar-SA"/>
          </w:rPr>
          <w:t xml:space="preserve"> وفقًا لعملية </w:t>
        </w:r>
      </w:ins>
      <w:ins w:id="141" w:author="soraya IHD" w:date="2022-09-19T15:05:00Z">
        <w:r w:rsidR="00617947">
          <w:rPr>
            <w:rFonts w:hint="cs"/>
            <w:rtl/>
            <w:lang w:val="en-US" w:bidi="ar-SA"/>
          </w:rPr>
          <w:t>الاستعراض</w:t>
        </w:r>
      </w:ins>
      <w:ins w:id="142" w:author="soraya IHD" w:date="2022-09-19T15:04:00Z">
        <w:r w:rsidR="00617947" w:rsidRPr="00617947">
          <w:rPr>
            <w:rtl/>
            <w:lang w:val="en-US" w:bidi="ar-SA"/>
          </w:rPr>
          <w:t xml:space="preserve"> التي </w:t>
        </w:r>
      </w:ins>
      <w:ins w:id="143" w:author="Osman Aly Elzayat, Mostafa Mohamed" w:date="2022-09-22T17:53:00Z">
        <w:r w:rsidR="00DF5D57">
          <w:rPr>
            <w:rFonts w:hint="cs"/>
            <w:rtl/>
            <w:lang w:val="en-US" w:bidi="ar-SA"/>
          </w:rPr>
          <w:t xml:space="preserve">أطلقتها </w:t>
        </w:r>
      </w:ins>
      <w:ins w:id="144" w:author="soraya IHD" w:date="2022-09-19T15:04:00Z">
        <w:r w:rsidR="00617947" w:rsidRPr="00617947">
          <w:rPr>
            <w:rtl/>
            <w:lang w:val="en-US" w:bidi="ar-SA"/>
          </w:rPr>
          <w:t>الجمعية العامة للأمم المتحدة</w:t>
        </w:r>
      </w:ins>
      <w:ins w:id="145" w:author="soraya IHD" w:date="2022-09-19T15:05:00Z">
        <w:r w:rsidR="00617947">
          <w:rPr>
            <w:rFonts w:hint="cs"/>
            <w:rtl/>
            <w:lang w:val="en-US" w:bidi="ar-SA"/>
          </w:rPr>
          <w:t>؛</w:t>
        </w:r>
      </w:ins>
    </w:p>
    <w:p w14:paraId="01DE61DA" w14:textId="69355C34" w:rsidR="005504B5" w:rsidRPr="0074589F" w:rsidRDefault="003D4A12" w:rsidP="005504B5">
      <w:pPr>
        <w:rPr>
          <w:rtl/>
        </w:rPr>
      </w:pPr>
      <w:ins w:id="146" w:author="Alnatoor, Ehsan" w:date="2022-09-15T15:54:00Z">
        <w:r>
          <w:t>7</w:t>
        </w:r>
      </w:ins>
      <w:del w:id="147" w:author="Alnatoor, Ehsan" w:date="2022-09-15T15:54:00Z">
        <w:r w:rsidR="00A45356" w:rsidRPr="0074589F" w:rsidDel="003D4A12">
          <w:delText>6</w:delText>
        </w:r>
      </w:del>
      <w:r w:rsidR="00A45356" w:rsidRPr="0074589F">
        <w:rPr>
          <w:rtl/>
        </w:rPr>
        <w:tab/>
      </w:r>
      <w:r w:rsidR="00A45356" w:rsidRPr="0074589F">
        <w:rPr>
          <w:rFonts w:hint="cs"/>
          <w:rtl/>
        </w:rPr>
        <w:t xml:space="preserve">تقديم تقرير سنوي بشأن أنشطة الاتحاد إلى المنتدى السياسي الرفيع </w:t>
      </w:r>
      <w:r w:rsidR="00A45356" w:rsidRPr="0074589F">
        <w:rPr>
          <w:rtl/>
        </w:rPr>
        <w:t>المستوى</w:t>
      </w:r>
      <w:r w:rsidR="00A45356" w:rsidRPr="0074589F">
        <w:rPr>
          <w:rFonts w:hint="cs"/>
          <w:rtl/>
        </w:rPr>
        <w:t xml:space="preserve"> للمجلس</w:t>
      </w:r>
      <w:r w:rsidR="00A45356" w:rsidRPr="0074589F">
        <w:rPr>
          <w:color w:val="000000"/>
          <w:rtl/>
        </w:rPr>
        <w:t xml:space="preserve"> الاقتصادي والاجتماعي</w:t>
      </w:r>
      <w:r w:rsidR="00A45356" w:rsidRPr="0074589F">
        <w:rPr>
          <w:rFonts w:hint="cs"/>
          <w:color w:val="000000"/>
          <w:rtl/>
        </w:rPr>
        <w:t xml:space="preserve"> </w:t>
      </w:r>
      <w:r w:rsidR="00A45356" w:rsidRPr="0074589F">
        <w:rPr>
          <w:color w:val="000000"/>
          <w:rtl/>
        </w:rPr>
        <w:t xml:space="preserve">من خلال الآليات المحددة في القرار </w:t>
      </w:r>
      <w:r w:rsidR="00A45356" w:rsidRPr="0074589F">
        <w:rPr>
          <w:color w:val="000000"/>
        </w:rPr>
        <w:t>70/1</w:t>
      </w:r>
      <w:r w:rsidR="00A45356" w:rsidRPr="0074589F">
        <w:rPr>
          <w:color w:val="000000"/>
          <w:rtl/>
        </w:rPr>
        <w:t xml:space="preserve"> للجمعية العامة للأمم </w:t>
      </w:r>
      <w:proofErr w:type="gramStart"/>
      <w:r w:rsidR="00A45356" w:rsidRPr="0074589F">
        <w:rPr>
          <w:color w:val="000000"/>
          <w:rtl/>
        </w:rPr>
        <w:t>المتحدة</w:t>
      </w:r>
      <w:r w:rsidR="00A45356" w:rsidRPr="0074589F">
        <w:rPr>
          <w:rtl/>
        </w:rPr>
        <w:t>؛</w:t>
      </w:r>
      <w:proofErr w:type="gramEnd"/>
    </w:p>
    <w:p w14:paraId="4B5C869E" w14:textId="294BFAA4" w:rsidR="005504B5" w:rsidRDefault="003D4A12" w:rsidP="005504B5">
      <w:pPr>
        <w:rPr>
          <w:rtl/>
        </w:rPr>
      </w:pPr>
      <w:ins w:id="148" w:author="Alnatoor, Ehsan" w:date="2022-09-15T15:55:00Z">
        <w:r>
          <w:t>8</w:t>
        </w:r>
      </w:ins>
      <w:del w:id="149" w:author="Alnatoor, Ehsan" w:date="2022-09-15T15:55:00Z">
        <w:r w:rsidR="00A45356" w:rsidRPr="0074589F" w:rsidDel="003D4A12">
          <w:delText>7</w:delText>
        </w:r>
      </w:del>
      <w:r w:rsidR="00A45356" w:rsidRPr="0074589F">
        <w:rPr>
          <w:rtl/>
        </w:rPr>
        <w:tab/>
      </w:r>
      <w:r w:rsidR="00A45356" w:rsidRPr="0074589F">
        <w:rPr>
          <w:rFonts w:hint="cs"/>
          <w:rtl/>
        </w:rPr>
        <w:t>إدراج</w:t>
      </w:r>
      <w:r w:rsidR="00A45356" w:rsidRPr="0074589F">
        <w:rPr>
          <w:rtl/>
        </w:rPr>
        <w:t xml:space="preserve"> </w:t>
      </w:r>
      <w:r w:rsidR="00A45356" w:rsidRPr="0074589F">
        <w:rPr>
          <w:rFonts w:hint="cs"/>
          <w:rtl/>
        </w:rPr>
        <w:t>تقرير</w:t>
      </w:r>
      <w:r w:rsidR="00A45356" w:rsidRPr="0074589F">
        <w:rPr>
          <w:rtl/>
        </w:rPr>
        <w:t xml:space="preserve"> </w:t>
      </w:r>
      <w:r w:rsidR="00A45356" w:rsidRPr="0074589F">
        <w:rPr>
          <w:rFonts w:hint="cs"/>
          <w:rtl/>
        </w:rPr>
        <w:t>الأمين</w:t>
      </w:r>
      <w:r w:rsidR="00A45356" w:rsidRPr="0074589F">
        <w:rPr>
          <w:rtl/>
        </w:rPr>
        <w:t xml:space="preserve"> </w:t>
      </w:r>
      <w:r w:rsidR="00A45356" w:rsidRPr="0074589F">
        <w:rPr>
          <w:rFonts w:hint="cs"/>
          <w:rtl/>
        </w:rPr>
        <w:t>العام</w:t>
      </w:r>
      <w:r w:rsidR="00A45356" w:rsidRPr="0074589F">
        <w:rPr>
          <w:rtl/>
        </w:rPr>
        <w:t xml:space="preserve"> </w:t>
      </w:r>
      <w:r w:rsidR="00A45356" w:rsidRPr="0074589F">
        <w:rPr>
          <w:rFonts w:hint="cs"/>
          <w:rtl/>
        </w:rPr>
        <w:t>في</w:t>
      </w:r>
      <w:r w:rsidR="00A45356" w:rsidRPr="0074589F">
        <w:rPr>
          <w:rFonts w:hint="eastAsia"/>
          <w:rtl/>
        </w:rPr>
        <w:t> </w:t>
      </w:r>
      <w:r w:rsidR="00A45356" w:rsidRPr="0074589F">
        <w:rPr>
          <w:rFonts w:hint="cs"/>
          <w:rtl/>
        </w:rPr>
        <w:t>الوثائق</w:t>
      </w:r>
      <w:r w:rsidR="00A45356" w:rsidRPr="0074589F">
        <w:rPr>
          <w:rtl/>
        </w:rPr>
        <w:t xml:space="preserve"> </w:t>
      </w:r>
      <w:r w:rsidR="00A45356" w:rsidRPr="0074589F">
        <w:rPr>
          <w:rFonts w:hint="cs"/>
          <w:rtl/>
        </w:rPr>
        <w:t>المرسلة</w:t>
      </w:r>
      <w:r w:rsidR="00A45356" w:rsidRPr="0074589F">
        <w:rPr>
          <w:rtl/>
        </w:rPr>
        <w:t xml:space="preserve"> </w:t>
      </w:r>
      <w:r w:rsidR="00A45356" w:rsidRPr="0074589F">
        <w:rPr>
          <w:rFonts w:hint="cs"/>
          <w:rtl/>
        </w:rPr>
        <w:t>إلى</w:t>
      </w:r>
      <w:r w:rsidR="00A45356" w:rsidRPr="0074589F">
        <w:rPr>
          <w:rtl/>
        </w:rPr>
        <w:t xml:space="preserve"> </w:t>
      </w:r>
      <w:r w:rsidR="00A45356" w:rsidRPr="0074589F">
        <w:rPr>
          <w:rFonts w:hint="cs"/>
          <w:rtl/>
        </w:rPr>
        <w:t>الدول</w:t>
      </w:r>
      <w:r w:rsidR="00A45356" w:rsidRPr="0074589F">
        <w:rPr>
          <w:rtl/>
        </w:rPr>
        <w:t xml:space="preserve"> </w:t>
      </w:r>
      <w:r w:rsidR="00A45356" w:rsidRPr="0074589F">
        <w:rPr>
          <w:rFonts w:hint="cs"/>
          <w:rtl/>
        </w:rPr>
        <w:t>الأعضاء</w:t>
      </w:r>
      <w:r w:rsidR="00A45356" w:rsidRPr="0074589F">
        <w:rPr>
          <w:rtl/>
        </w:rPr>
        <w:t xml:space="preserve"> </w:t>
      </w:r>
      <w:r w:rsidR="00A45356" w:rsidRPr="0074589F">
        <w:rPr>
          <w:rFonts w:hint="cs"/>
          <w:rtl/>
        </w:rPr>
        <w:t>وفقاً</w:t>
      </w:r>
      <w:r w:rsidR="00A45356" w:rsidRPr="0074589F">
        <w:rPr>
          <w:rtl/>
        </w:rPr>
        <w:t xml:space="preserve"> </w:t>
      </w:r>
      <w:r w:rsidR="00A45356" w:rsidRPr="0074589F">
        <w:rPr>
          <w:rFonts w:hint="cs"/>
          <w:rtl/>
        </w:rPr>
        <w:t>للرقم</w:t>
      </w:r>
      <w:r w:rsidR="00A45356" w:rsidRPr="0074589F">
        <w:rPr>
          <w:rFonts w:hint="eastAsia"/>
          <w:rtl/>
        </w:rPr>
        <w:t> </w:t>
      </w:r>
      <w:r w:rsidR="00A45356" w:rsidRPr="0074589F">
        <w:t>81</w:t>
      </w:r>
      <w:r w:rsidR="00A45356" w:rsidRPr="0074589F">
        <w:rPr>
          <w:rtl/>
        </w:rPr>
        <w:t xml:space="preserve"> </w:t>
      </w:r>
      <w:r w:rsidR="00A45356" w:rsidRPr="0074589F">
        <w:rPr>
          <w:rFonts w:hint="cs"/>
          <w:rtl/>
        </w:rPr>
        <w:t>من</w:t>
      </w:r>
      <w:r w:rsidR="00A45356" w:rsidRPr="0074589F">
        <w:rPr>
          <w:rFonts w:hint="eastAsia"/>
          <w:rtl/>
        </w:rPr>
        <w:t> </w:t>
      </w:r>
      <w:proofErr w:type="gramStart"/>
      <w:r w:rsidR="00A45356" w:rsidRPr="0074589F">
        <w:rPr>
          <w:rFonts w:hint="cs"/>
          <w:rtl/>
        </w:rPr>
        <w:t>الاتفاقية؛</w:t>
      </w:r>
      <w:proofErr w:type="gramEnd"/>
    </w:p>
    <w:p w14:paraId="37A52B80" w14:textId="0E56D7EE" w:rsidR="005504B5" w:rsidRPr="005B030C" w:rsidRDefault="003D4A12" w:rsidP="005504B5">
      <w:pPr>
        <w:rPr>
          <w:rtl/>
        </w:rPr>
      </w:pPr>
      <w:ins w:id="150" w:author="Alnatoor, Ehsan" w:date="2022-09-15T15:55:00Z">
        <w:r>
          <w:t>9</w:t>
        </w:r>
      </w:ins>
      <w:del w:id="151" w:author="Alnatoor, Ehsan" w:date="2022-09-15T15:55:00Z">
        <w:r w:rsidR="00A45356" w:rsidRPr="00864051" w:rsidDel="003D4A12">
          <w:delText>8</w:delText>
        </w:r>
      </w:del>
      <w:r w:rsidR="00A45356" w:rsidRPr="00864051">
        <w:tab/>
      </w:r>
      <w:r w:rsidR="00A45356" w:rsidRPr="00864051">
        <w:rPr>
          <w:rFonts w:hint="cs"/>
          <w:rtl/>
        </w:rPr>
        <w:t xml:space="preserve">أن يدرس النُهُج الممكنة لكفالة تمويل وإعداد موقع إلكتروني لمنتدى القمة يكون متاحاً كلياً أو جزئياً باللغات الرسمية الست للأمم المتحدة على الأقل (مع ضمان إمكانيات وظيفية </w:t>
      </w:r>
      <w:proofErr w:type="gramStart"/>
      <w:r w:rsidR="00A45356" w:rsidRPr="00864051">
        <w:rPr>
          <w:rFonts w:hint="cs"/>
          <w:rtl/>
        </w:rPr>
        <w:t>متساوية)،</w:t>
      </w:r>
      <w:proofErr w:type="gramEnd"/>
      <w:r w:rsidR="00A45356" w:rsidRPr="00864051">
        <w:rPr>
          <w:rFonts w:hint="cs"/>
          <w:rtl/>
        </w:rPr>
        <w:t xml:space="preserve"> مع إشراك الجهات المنسقة/الميسّرة وأصحاب المصلحة الآخرين، وأن</w:t>
      </w:r>
      <w:r w:rsidR="00A45356" w:rsidRPr="00864051">
        <w:rPr>
          <w:rFonts w:hint="eastAsia"/>
          <w:rtl/>
        </w:rPr>
        <w:t> </w:t>
      </w:r>
      <w:r w:rsidR="00A45356" w:rsidRPr="00864051">
        <w:rPr>
          <w:rFonts w:hint="cs"/>
          <w:rtl/>
        </w:rPr>
        <w:t>يدعو الأمانة إلى أن تزود المجلس بتقرير سنوياً بشأن تقدم هذه الدراسة وأن يقدم تقريراً نهائياً إلى مؤتمر المندوبين المفوضين</w:t>
      </w:r>
      <w:r w:rsidR="00A45356">
        <w:rPr>
          <w:rFonts w:hint="eastAsia"/>
          <w:rtl/>
        </w:rPr>
        <w:t> </w:t>
      </w:r>
      <w:r w:rsidR="00A45356" w:rsidRPr="00864051">
        <w:rPr>
          <w:rFonts w:hint="cs"/>
          <w:rtl/>
        </w:rPr>
        <w:t>المقبل؛</w:t>
      </w:r>
    </w:p>
    <w:p w14:paraId="56829EA5" w14:textId="769F8DD5" w:rsidR="005504B5" w:rsidRPr="00394F12" w:rsidRDefault="003D4A12" w:rsidP="005504B5">
      <w:pPr>
        <w:rPr>
          <w:rtl/>
        </w:rPr>
      </w:pPr>
      <w:ins w:id="152" w:author="Alnatoor, Ehsan" w:date="2022-09-15T15:55:00Z">
        <w:r>
          <w:t>10</w:t>
        </w:r>
      </w:ins>
      <w:del w:id="153" w:author="Alnatoor, Ehsan" w:date="2022-09-15T15:55:00Z">
        <w:r w:rsidR="00A45356" w:rsidRPr="00394F12" w:rsidDel="003D4A12">
          <w:delText>9</w:delText>
        </w:r>
      </w:del>
      <w:r w:rsidR="00A45356" w:rsidRPr="00394F12">
        <w:tab/>
      </w:r>
      <w:r w:rsidR="00A45356" w:rsidRPr="00394F12">
        <w:rPr>
          <w:rFonts w:hint="cs"/>
          <w:rtl/>
        </w:rPr>
        <w:t xml:space="preserve">القيام، من خلال </w:t>
      </w:r>
      <w:r w:rsidR="00A45356" w:rsidRPr="00394F12">
        <w:rPr>
          <w:rtl/>
        </w:rPr>
        <w:t>فريق العمل التابع للمجلس والمعني بالقمة العالمية لمجتمع المعلومات وأهداف التنمية المستدامة</w:t>
      </w:r>
      <w:r w:rsidR="00A45356" w:rsidRPr="00394F12">
        <w:rPr>
          <w:rFonts w:hint="cs"/>
          <w:rtl/>
        </w:rPr>
        <w:t>، باستعراض وتحسين ما يلي</w:t>
      </w:r>
      <w:r w:rsidR="00A45356" w:rsidRPr="00394F12">
        <w:rPr>
          <w:rtl/>
        </w:rPr>
        <w:t>:</w:t>
      </w:r>
    </w:p>
    <w:p w14:paraId="6C0D1547" w14:textId="77777777" w:rsidR="005504B5" w:rsidRPr="005B030C" w:rsidRDefault="00A45356" w:rsidP="005504B5">
      <w:pPr>
        <w:pStyle w:val="enumlev1"/>
        <w:rPr>
          <w:rtl/>
        </w:rPr>
      </w:pPr>
      <w:r w:rsidRPr="0074589F">
        <w:rPr>
          <w:rFonts w:hint="cs"/>
          <w:rtl/>
        </w:rPr>
        <w:t>’</w:t>
      </w:r>
      <w:r w:rsidRPr="0074589F">
        <w:t>1</w:t>
      </w:r>
      <w:r w:rsidRPr="0074589F">
        <w:rPr>
          <w:rFonts w:hint="cs"/>
          <w:rtl/>
        </w:rPr>
        <w:t>‘</w:t>
      </w:r>
      <w:r w:rsidRPr="0074589F">
        <w:tab/>
      </w:r>
      <w:r>
        <w:rPr>
          <w:rFonts w:hint="cs"/>
          <w:rtl/>
        </w:rPr>
        <w:t>أنشطة</w:t>
      </w:r>
      <w:r w:rsidRPr="0074589F">
        <w:rPr>
          <w:rtl/>
        </w:rPr>
        <w:t xml:space="preserve"> الاتحاد ذات الصلة بتنفيذ </w:t>
      </w:r>
      <w:r>
        <w:rPr>
          <w:rFonts w:hint="cs"/>
          <w:rtl/>
        </w:rPr>
        <w:t>نتائج</w:t>
      </w:r>
      <w:r w:rsidRPr="0074589F">
        <w:rPr>
          <w:rtl/>
        </w:rPr>
        <w:t xml:space="preserve"> القمة العالمية لمجتمع المعلومات وتحقيق أهداف التنمية المستدامة</w:t>
      </w:r>
      <w:r w:rsidRPr="0074589F">
        <w:rPr>
          <w:rFonts w:hint="cs"/>
          <w:rtl/>
        </w:rPr>
        <w:t>؛</w:t>
      </w:r>
    </w:p>
    <w:p w14:paraId="4CF62FDD" w14:textId="77777777" w:rsidR="005504B5" w:rsidRPr="005B030C" w:rsidRDefault="00A45356" w:rsidP="005504B5">
      <w:pPr>
        <w:pStyle w:val="enumlev1"/>
        <w:rPr>
          <w:rtl/>
        </w:rPr>
      </w:pPr>
      <w:r w:rsidRPr="0074589F">
        <w:rPr>
          <w:rFonts w:hint="cs"/>
          <w:rtl/>
        </w:rPr>
        <w:t>’</w:t>
      </w:r>
      <w:r w:rsidRPr="0074589F">
        <w:t>2</w:t>
      </w:r>
      <w:r w:rsidRPr="0074589F">
        <w:rPr>
          <w:rFonts w:hint="cs"/>
          <w:rtl/>
        </w:rPr>
        <w:t>‘</w:t>
      </w:r>
      <w:r w:rsidRPr="0074589F">
        <w:tab/>
      </w:r>
      <w:r w:rsidRPr="0074589F">
        <w:rPr>
          <w:rFonts w:hint="cs"/>
          <w:rtl/>
        </w:rPr>
        <w:t xml:space="preserve">المبادئ التوجيهية والقواعد الخاصة بجوائز القمة العالمية لمجتمع المعلومات لتسهيل مشاركة جميع أصحاب المصلحة، باللغات الرسمية الست للاتحاد، على نحو أكثر فعالية وسهولة </w:t>
      </w:r>
      <w:r>
        <w:rPr>
          <w:rFonts w:hint="cs"/>
          <w:rtl/>
        </w:rPr>
        <w:t>ومراعاةً لفائدة جميع أصحاب المصلحة</w:t>
      </w:r>
      <w:r w:rsidRPr="0074589F">
        <w:rPr>
          <w:rFonts w:hint="cs"/>
          <w:rtl/>
        </w:rPr>
        <w:t>؛</w:t>
      </w:r>
    </w:p>
    <w:p w14:paraId="1B9720DB" w14:textId="77777777" w:rsidR="005504B5" w:rsidRPr="005B030C" w:rsidRDefault="00A45356" w:rsidP="005504B5">
      <w:pPr>
        <w:pStyle w:val="enumlev1"/>
        <w:rPr>
          <w:rtl/>
        </w:rPr>
      </w:pPr>
      <w:r w:rsidRPr="0074589F">
        <w:rPr>
          <w:rFonts w:hint="cs"/>
          <w:rtl/>
        </w:rPr>
        <w:t>’</w:t>
      </w:r>
      <w:r w:rsidRPr="0074589F">
        <w:t>3</w:t>
      </w:r>
      <w:r w:rsidRPr="0074589F">
        <w:rPr>
          <w:rFonts w:hint="cs"/>
          <w:rtl/>
        </w:rPr>
        <w:t>‘</w:t>
      </w:r>
      <w:r w:rsidRPr="0074589F">
        <w:tab/>
      </w:r>
      <w:r w:rsidRPr="0074589F">
        <w:rPr>
          <w:rFonts w:hint="cs"/>
          <w:rtl/>
        </w:rPr>
        <w:t>تشجيع الفائزين بجوائز القمة العالمية لمجتمع المعلومات من خلال أنشطة الأمم المتحدة ذات الصلة بالقمة العالمية لمجتمع المعلومات وأهداف التنمية المستدامة،</w:t>
      </w:r>
    </w:p>
    <w:p w14:paraId="0FD436CC" w14:textId="77777777" w:rsidR="005504B5" w:rsidRPr="00D976F4" w:rsidRDefault="00A45356" w:rsidP="00225C61">
      <w:pPr>
        <w:pStyle w:val="Call"/>
        <w:rPr>
          <w:rtl/>
        </w:rPr>
      </w:pPr>
      <w:r w:rsidRPr="00D976F4">
        <w:rPr>
          <w:rtl/>
        </w:rPr>
        <w:lastRenderedPageBreak/>
        <w:t>يدعو الدول الأعضاء وأعضاء القطاعات والمنتسبين</w:t>
      </w:r>
      <w:r>
        <w:rPr>
          <w:rFonts w:hint="cs"/>
          <w:rtl/>
        </w:rPr>
        <w:t xml:space="preserve"> </w:t>
      </w:r>
      <w:r w:rsidRPr="00D976F4">
        <w:rPr>
          <w:rFonts w:hint="cs"/>
          <w:rtl/>
        </w:rPr>
        <w:t>والهيئات الأكاديم</w:t>
      </w:r>
      <w:r>
        <w:rPr>
          <w:rFonts w:hint="cs"/>
          <w:rtl/>
        </w:rPr>
        <w:t>ي</w:t>
      </w:r>
      <w:r w:rsidRPr="00D976F4">
        <w:rPr>
          <w:rFonts w:hint="cs"/>
          <w:rtl/>
        </w:rPr>
        <w:t>ة</w:t>
      </w:r>
    </w:p>
    <w:p w14:paraId="5B46DD4A" w14:textId="77777777" w:rsidR="005504B5" w:rsidRPr="00776251" w:rsidRDefault="00A45356" w:rsidP="00225C61">
      <w:pPr>
        <w:keepNext/>
        <w:keepLines/>
        <w:rPr>
          <w:rtl/>
        </w:rPr>
      </w:pPr>
      <w:r w:rsidRPr="00776251">
        <w:t>1</w:t>
      </w:r>
      <w:r w:rsidRPr="00776251">
        <w:rPr>
          <w:rtl/>
        </w:rPr>
        <w:tab/>
      </w:r>
      <w:r w:rsidRPr="00FB63E5">
        <w:rPr>
          <w:rtl/>
        </w:rPr>
        <w:t xml:space="preserve">إلى المشاركة الفعّالة في تنفيذ </w:t>
      </w:r>
      <w:r>
        <w:rPr>
          <w:rFonts w:hint="cs"/>
          <w:rtl/>
        </w:rPr>
        <w:t>نتائج</w:t>
      </w:r>
      <w:r w:rsidRPr="00FB63E5">
        <w:rPr>
          <w:rtl/>
        </w:rPr>
        <w:t xml:space="preserve"> القمة العالمية لمجتمع المعلومات و</w:t>
      </w:r>
      <w:r>
        <w:rPr>
          <w:rFonts w:hint="cs"/>
          <w:rtl/>
        </w:rPr>
        <w:t xml:space="preserve">تحقيق </w:t>
      </w:r>
      <w:r w:rsidRPr="00FB63E5">
        <w:rPr>
          <w:rtl/>
        </w:rPr>
        <w:t xml:space="preserve">أهداف التنمية المستدامة، والمساهمة في قاعدة البيانات الخاصة بمنتدى القمة العالمية لمجتمع المعلومات وتقييمها التي يديرها </w:t>
      </w:r>
      <w:r>
        <w:rPr>
          <w:rFonts w:hint="cs"/>
          <w:rtl/>
        </w:rPr>
        <w:t>الاتحاد</w:t>
      </w:r>
      <w:r w:rsidRPr="00FB63E5">
        <w:rPr>
          <w:rtl/>
        </w:rPr>
        <w:t xml:space="preserve"> وجوائز القمة العالمية لمجتمع المعلومات، والمشاركة بشكل فع</w:t>
      </w:r>
      <w:r>
        <w:rPr>
          <w:rFonts w:hint="cs"/>
          <w:rtl/>
        </w:rPr>
        <w:t>ّ</w:t>
      </w:r>
      <w:r w:rsidRPr="00FB63E5">
        <w:rPr>
          <w:rtl/>
        </w:rPr>
        <w:t xml:space="preserve">ال في أنشطة فريق العمل المعني بالقمة وتعزيز تكيّف </w:t>
      </w:r>
      <w:r>
        <w:rPr>
          <w:rFonts w:hint="cs"/>
          <w:rtl/>
        </w:rPr>
        <w:t>الاتحاد</w:t>
      </w:r>
      <w:r w:rsidRPr="00FB63E5">
        <w:rPr>
          <w:rtl/>
        </w:rPr>
        <w:t xml:space="preserve"> بهدف بناء مجتمع معلومات شامل للجميع وتحقيق أهداف التنمية</w:t>
      </w:r>
      <w:r>
        <w:rPr>
          <w:rFonts w:hint="cs"/>
          <w:rtl/>
        </w:rPr>
        <w:t> </w:t>
      </w:r>
      <w:proofErr w:type="gramStart"/>
      <w:r w:rsidRPr="00FB63E5">
        <w:rPr>
          <w:rtl/>
        </w:rPr>
        <w:t>المستدامة</w:t>
      </w:r>
      <w:r w:rsidRPr="0083559F">
        <w:rPr>
          <w:rtl/>
        </w:rPr>
        <w:t>؛</w:t>
      </w:r>
      <w:proofErr w:type="gramEnd"/>
    </w:p>
    <w:p w14:paraId="48A44E07" w14:textId="77777777" w:rsidR="005504B5" w:rsidRPr="00776251" w:rsidRDefault="00A45356" w:rsidP="00225C61">
      <w:pPr>
        <w:keepNext/>
        <w:keepLines/>
        <w:rPr>
          <w:rtl/>
        </w:rPr>
      </w:pPr>
      <w:r w:rsidRPr="00776251">
        <w:t>2</w:t>
      </w:r>
      <w:r w:rsidRPr="00776251">
        <w:tab/>
      </w:r>
      <w:r w:rsidRPr="00776251">
        <w:rPr>
          <w:rtl/>
        </w:rPr>
        <w:t>إلى المشاركة الفعّالة في</w:t>
      </w:r>
      <w:r w:rsidRPr="00500D5F">
        <w:rPr>
          <w:rFonts w:hint="cs"/>
          <w:rtl/>
        </w:rPr>
        <w:t xml:space="preserve"> </w:t>
      </w:r>
      <w:r>
        <w:rPr>
          <w:rFonts w:hint="cs"/>
          <w:rtl/>
        </w:rPr>
        <w:t xml:space="preserve">أنشطة تنفيذ نتائج القمة العالمية لمجتمع المعلومات دعماً لتحقيق أهداف خطة التنمية المستدامة بما فيها تلك المتصلة بالتحول الرقمي، التي تعزز النمو المستدام للاقتصاد </w:t>
      </w:r>
      <w:proofErr w:type="gramStart"/>
      <w:r>
        <w:rPr>
          <w:rFonts w:hint="cs"/>
          <w:rtl/>
        </w:rPr>
        <w:t>الرقمي؛</w:t>
      </w:r>
      <w:proofErr w:type="gramEnd"/>
    </w:p>
    <w:p w14:paraId="62523CD4" w14:textId="77777777" w:rsidR="005504B5" w:rsidRDefault="00A45356" w:rsidP="005504B5">
      <w:pPr>
        <w:rPr>
          <w:rtl/>
          <w:lang w:bidi="ar-SY"/>
        </w:rPr>
      </w:pPr>
      <w:r w:rsidRPr="00776251">
        <w:t>3</w:t>
      </w:r>
      <w:r w:rsidRPr="00776251">
        <w:rPr>
          <w:rtl/>
        </w:rPr>
        <w:tab/>
      </w:r>
      <w:r>
        <w:rPr>
          <w:rFonts w:hint="cs"/>
          <w:rtl/>
        </w:rPr>
        <w:t xml:space="preserve">إلى </w:t>
      </w:r>
      <w:r w:rsidRPr="00DA7065">
        <w:rPr>
          <w:rFonts w:hint="cs"/>
          <w:rtl/>
          <w:lang w:bidi="ar-SY"/>
        </w:rPr>
        <w:t>دعم تحقيق أوجه التآزر والروابط المؤسسية اللازمة بين القمة العالمية لمجتمع المعلومات وخطة التنمية المستدامة لعام</w:t>
      </w:r>
      <w:r w:rsidRPr="00DA7065">
        <w:rPr>
          <w:rFonts w:hint="eastAsia"/>
          <w:rtl/>
          <w:lang w:bidi="ar-SY"/>
        </w:rPr>
        <w:t> </w:t>
      </w:r>
      <w:r w:rsidRPr="00DA7065">
        <w:rPr>
          <w:lang w:bidi="ar-SY"/>
        </w:rPr>
        <w:t>2030</w:t>
      </w:r>
      <w:r w:rsidRPr="00DA7065">
        <w:rPr>
          <w:rFonts w:hint="cs"/>
          <w:rtl/>
        </w:rPr>
        <w:t>، مع مراعاة مصفوفة ا</w:t>
      </w:r>
      <w:r>
        <w:rPr>
          <w:rFonts w:hint="cs"/>
          <w:rtl/>
        </w:rPr>
        <w:t xml:space="preserve">لقمة العالمية لمجتمع المعلومات - </w:t>
      </w:r>
      <w:r w:rsidRPr="00DA7065">
        <w:rPr>
          <w:rFonts w:hint="cs"/>
          <w:rtl/>
        </w:rPr>
        <w:t xml:space="preserve">أهداف التنمية المستدامة، </w:t>
      </w:r>
      <w:r w:rsidRPr="00DA7065">
        <w:rPr>
          <w:rFonts w:hint="cs"/>
          <w:rtl/>
          <w:lang w:bidi="ar-SY"/>
        </w:rPr>
        <w:t>من أجل مواصلة تعزيز أثر تكنولوجيا المعلومات والاتصالات على التنمية المستدامة</w:t>
      </w:r>
      <w:r>
        <w:rPr>
          <w:rFonts w:hint="cs"/>
          <w:rtl/>
          <w:lang w:bidi="ar-SY"/>
        </w:rPr>
        <w:t xml:space="preserve"> ومساهمتها في</w:t>
      </w:r>
      <w:r>
        <w:rPr>
          <w:rFonts w:hint="eastAsia"/>
          <w:rtl/>
          <w:lang w:bidi="ar-SY"/>
        </w:rPr>
        <w:t> </w:t>
      </w:r>
      <w:r>
        <w:rPr>
          <w:rFonts w:hint="cs"/>
          <w:rtl/>
          <w:lang w:bidi="ar-SY"/>
        </w:rPr>
        <w:t>تطوير الاقتصاد الرقمي، وذلك في إطار عمليات الأمم المتحدة ذات</w:t>
      </w:r>
      <w:r>
        <w:rPr>
          <w:rFonts w:hint="eastAsia"/>
          <w:rtl/>
          <w:lang w:bidi="ar-SY"/>
        </w:rPr>
        <w:t> </w:t>
      </w:r>
      <w:proofErr w:type="gramStart"/>
      <w:r>
        <w:rPr>
          <w:rFonts w:hint="cs"/>
          <w:rtl/>
          <w:lang w:bidi="ar-SY"/>
        </w:rPr>
        <w:t>الصلة</w:t>
      </w:r>
      <w:r w:rsidRPr="00DA7065">
        <w:rPr>
          <w:rFonts w:hint="cs"/>
          <w:rtl/>
          <w:lang w:bidi="ar-SY"/>
        </w:rPr>
        <w:t>؛</w:t>
      </w:r>
      <w:proofErr w:type="gramEnd"/>
    </w:p>
    <w:p w14:paraId="07F48C80" w14:textId="77777777" w:rsidR="005504B5" w:rsidRPr="00776251" w:rsidRDefault="00A45356" w:rsidP="005504B5">
      <w:pPr>
        <w:rPr>
          <w:rtl/>
        </w:rPr>
      </w:pPr>
      <w:r w:rsidRPr="00776251">
        <w:t>4</w:t>
      </w:r>
      <w:r w:rsidRPr="00776251">
        <w:rPr>
          <w:rtl/>
        </w:rPr>
        <w:tab/>
      </w:r>
      <w:r w:rsidRPr="00776251">
        <w:rPr>
          <w:rFonts w:hint="cs"/>
          <w:rtl/>
        </w:rPr>
        <w:t xml:space="preserve">إلى </w:t>
      </w:r>
      <w:r w:rsidRPr="00776251">
        <w:rPr>
          <w:rtl/>
        </w:rPr>
        <w:t xml:space="preserve">تقديم مساهمات طوعية للصندوق الاستئماني الخاص الذي أنشأه </w:t>
      </w:r>
      <w:r>
        <w:rPr>
          <w:rFonts w:hint="cs"/>
          <w:rtl/>
        </w:rPr>
        <w:t>الاتحاد</w:t>
      </w:r>
      <w:r w:rsidRPr="00776251">
        <w:rPr>
          <w:rtl/>
        </w:rPr>
        <w:t xml:space="preserve"> لدعم الأنشطة المرتبطة بتنفيذ </w:t>
      </w:r>
      <w:r>
        <w:rPr>
          <w:rFonts w:hint="cs"/>
          <w:rtl/>
        </w:rPr>
        <w:t>نتائج</w:t>
      </w:r>
      <w:r w:rsidRPr="00776251">
        <w:rPr>
          <w:rtl/>
        </w:rPr>
        <w:t xml:space="preserve"> القمة </w:t>
      </w:r>
      <w:r w:rsidRPr="003D1343">
        <w:rPr>
          <w:rtl/>
        </w:rPr>
        <w:t>العالمية لمجتمع</w:t>
      </w:r>
      <w:r w:rsidRPr="003D1343">
        <w:rPr>
          <w:rFonts w:hint="eastAsia"/>
          <w:rtl/>
        </w:rPr>
        <w:t> </w:t>
      </w:r>
      <w:proofErr w:type="gramStart"/>
      <w:r w:rsidRPr="003D1343">
        <w:rPr>
          <w:rtl/>
        </w:rPr>
        <w:t>المعلومات</w:t>
      </w:r>
      <w:r w:rsidRPr="00103F1B">
        <w:rPr>
          <w:rFonts w:hint="cs"/>
          <w:rtl/>
        </w:rPr>
        <w:t>؛</w:t>
      </w:r>
      <w:proofErr w:type="gramEnd"/>
    </w:p>
    <w:p w14:paraId="4BBECB2A" w14:textId="77777777" w:rsidR="005504B5" w:rsidRPr="00776251" w:rsidRDefault="00A45356" w:rsidP="005504B5">
      <w:pPr>
        <w:rPr>
          <w:rtl/>
        </w:rPr>
      </w:pPr>
      <w:r w:rsidRPr="00776251">
        <w:t>5</w:t>
      </w:r>
      <w:r w:rsidRPr="00776251">
        <w:rPr>
          <w:rtl/>
        </w:rPr>
        <w:tab/>
      </w:r>
      <w:r w:rsidRPr="00776251">
        <w:rPr>
          <w:rFonts w:hint="cs"/>
          <w:rtl/>
        </w:rPr>
        <w:t>إلى مواصلة</w:t>
      </w:r>
      <w:r w:rsidRPr="00776251">
        <w:rPr>
          <w:rtl/>
        </w:rPr>
        <w:t xml:space="preserve"> </w:t>
      </w:r>
      <w:r w:rsidRPr="00776251">
        <w:rPr>
          <w:rFonts w:hint="cs"/>
          <w:rtl/>
        </w:rPr>
        <w:t>الإسهام</w:t>
      </w:r>
      <w:r w:rsidRPr="00776251">
        <w:rPr>
          <w:rtl/>
        </w:rPr>
        <w:t xml:space="preserve"> </w:t>
      </w:r>
      <w:r w:rsidRPr="00776251">
        <w:rPr>
          <w:rFonts w:hint="cs"/>
          <w:rtl/>
        </w:rPr>
        <w:t>بالمعلومات</w:t>
      </w:r>
      <w:r w:rsidRPr="00776251">
        <w:rPr>
          <w:rtl/>
        </w:rPr>
        <w:t xml:space="preserve"> </w:t>
      </w:r>
      <w:r w:rsidRPr="00776251">
        <w:rPr>
          <w:rFonts w:hint="cs"/>
          <w:rtl/>
        </w:rPr>
        <w:t>عن</w:t>
      </w:r>
      <w:r w:rsidRPr="00776251">
        <w:rPr>
          <w:rtl/>
        </w:rPr>
        <w:t xml:space="preserve"> </w:t>
      </w:r>
      <w:r w:rsidRPr="00776251">
        <w:rPr>
          <w:rFonts w:hint="cs"/>
          <w:rtl/>
        </w:rPr>
        <w:t>أنشطتهم</w:t>
      </w:r>
      <w:r w:rsidRPr="00776251">
        <w:rPr>
          <w:rtl/>
        </w:rPr>
        <w:t xml:space="preserve"> في </w:t>
      </w:r>
      <w:r w:rsidRPr="00776251">
        <w:rPr>
          <w:rFonts w:hint="cs"/>
          <w:rtl/>
        </w:rPr>
        <w:t>قاعدة</w:t>
      </w:r>
      <w:r w:rsidRPr="00776251">
        <w:rPr>
          <w:rtl/>
        </w:rPr>
        <w:t xml:space="preserve"> </w:t>
      </w:r>
      <w:r w:rsidRPr="00776251">
        <w:rPr>
          <w:rFonts w:hint="cs"/>
          <w:rtl/>
        </w:rPr>
        <w:t>البيانات</w:t>
      </w:r>
      <w:r w:rsidRPr="00776251">
        <w:rPr>
          <w:rtl/>
        </w:rPr>
        <w:t xml:space="preserve"> </w:t>
      </w:r>
      <w:r w:rsidRPr="00776251">
        <w:rPr>
          <w:rFonts w:hint="cs"/>
          <w:rtl/>
        </w:rPr>
        <w:t>العمومية</w:t>
      </w:r>
      <w:r w:rsidRPr="00776251">
        <w:rPr>
          <w:rtl/>
        </w:rPr>
        <w:t xml:space="preserve"> </w:t>
      </w:r>
      <w:r w:rsidRPr="00776251">
        <w:rPr>
          <w:rFonts w:hint="cs"/>
          <w:rtl/>
        </w:rPr>
        <w:t>الخاصة</w:t>
      </w:r>
      <w:r w:rsidRPr="00776251">
        <w:rPr>
          <w:rtl/>
        </w:rPr>
        <w:t xml:space="preserve"> </w:t>
      </w:r>
      <w:r w:rsidRPr="00776251">
        <w:rPr>
          <w:rFonts w:hint="cs"/>
          <w:rtl/>
        </w:rPr>
        <w:t>بتقييم</w:t>
      </w:r>
      <w:r w:rsidRPr="00776251">
        <w:rPr>
          <w:rtl/>
        </w:rPr>
        <w:t xml:space="preserve"> </w:t>
      </w:r>
      <w:r w:rsidRPr="00776251">
        <w:rPr>
          <w:rFonts w:hint="cs"/>
          <w:rtl/>
        </w:rPr>
        <w:t>القمة</w:t>
      </w:r>
      <w:r w:rsidRPr="00776251">
        <w:rPr>
          <w:rtl/>
        </w:rPr>
        <w:t xml:space="preserve"> </w:t>
      </w:r>
      <w:r w:rsidRPr="00776251">
        <w:rPr>
          <w:rFonts w:hint="cs"/>
          <w:rtl/>
        </w:rPr>
        <w:t>العالمية</w:t>
      </w:r>
      <w:r w:rsidRPr="00776251">
        <w:rPr>
          <w:rtl/>
        </w:rPr>
        <w:t xml:space="preserve"> </w:t>
      </w:r>
      <w:r w:rsidRPr="00776251">
        <w:rPr>
          <w:rFonts w:hint="cs"/>
          <w:rtl/>
        </w:rPr>
        <w:t>لمجتمع</w:t>
      </w:r>
      <w:r w:rsidRPr="00776251">
        <w:rPr>
          <w:rtl/>
        </w:rPr>
        <w:t xml:space="preserve"> </w:t>
      </w:r>
      <w:r w:rsidRPr="00776251">
        <w:rPr>
          <w:rFonts w:hint="cs"/>
          <w:rtl/>
        </w:rPr>
        <w:t>المعلومات</w:t>
      </w:r>
      <w:r w:rsidRPr="00776251">
        <w:rPr>
          <w:rtl/>
        </w:rPr>
        <w:t xml:space="preserve"> </w:t>
      </w:r>
      <w:r w:rsidRPr="00776251">
        <w:rPr>
          <w:rFonts w:hint="cs"/>
          <w:rtl/>
        </w:rPr>
        <w:t>التي</w:t>
      </w:r>
      <w:r w:rsidRPr="00776251">
        <w:rPr>
          <w:rtl/>
        </w:rPr>
        <w:t xml:space="preserve"> </w:t>
      </w:r>
      <w:r w:rsidRPr="00776251">
        <w:rPr>
          <w:rFonts w:hint="cs"/>
          <w:rtl/>
        </w:rPr>
        <w:t>يديرها</w:t>
      </w:r>
      <w:r w:rsidRPr="00776251">
        <w:rPr>
          <w:rtl/>
        </w:rPr>
        <w:t xml:space="preserve"> </w:t>
      </w:r>
      <w:r>
        <w:rPr>
          <w:rFonts w:hint="cs"/>
          <w:rtl/>
        </w:rPr>
        <w:t>الاتحاد</w:t>
      </w:r>
      <w:r w:rsidRPr="00776251">
        <w:rPr>
          <w:rtl/>
        </w:rPr>
        <w:t xml:space="preserve"> </w:t>
      </w:r>
      <w:r w:rsidRPr="00776251">
        <w:rPr>
          <w:rFonts w:hint="cs"/>
          <w:rtl/>
        </w:rPr>
        <w:t>الدولي</w:t>
      </w:r>
      <w:r w:rsidRPr="00776251">
        <w:rPr>
          <w:rtl/>
        </w:rPr>
        <w:t xml:space="preserve"> </w:t>
      </w:r>
      <w:proofErr w:type="gramStart"/>
      <w:r w:rsidRPr="00776251">
        <w:rPr>
          <w:rFonts w:hint="cs"/>
          <w:rtl/>
        </w:rPr>
        <w:t>للاتصالات؛</w:t>
      </w:r>
      <w:proofErr w:type="gramEnd"/>
    </w:p>
    <w:p w14:paraId="7184DABA" w14:textId="5687F171" w:rsidR="005504B5" w:rsidRDefault="00A45356" w:rsidP="005504B5">
      <w:pPr>
        <w:rPr>
          <w:rtl/>
        </w:rPr>
      </w:pPr>
      <w:r w:rsidRPr="00776251">
        <w:t>6</w:t>
      </w:r>
      <w:r w:rsidRPr="00776251">
        <w:rPr>
          <w:rtl/>
        </w:rPr>
        <w:tab/>
      </w:r>
      <w:r>
        <w:rPr>
          <w:rFonts w:hint="cs"/>
          <w:rtl/>
        </w:rPr>
        <w:t xml:space="preserve">إلى </w:t>
      </w:r>
      <w:r w:rsidRPr="00776251">
        <w:rPr>
          <w:rFonts w:hint="cs"/>
          <w:rtl/>
        </w:rPr>
        <w:t>المساهمة</w:t>
      </w:r>
      <w:r w:rsidRPr="00776251">
        <w:rPr>
          <w:rtl/>
        </w:rPr>
        <w:t xml:space="preserve"> في </w:t>
      </w:r>
      <w:r w:rsidRPr="00776251">
        <w:rPr>
          <w:rFonts w:hint="cs"/>
          <w:rtl/>
        </w:rPr>
        <w:t>الشراكة</w:t>
      </w:r>
      <w:r w:rsidRPr="00776251">
        <w:rPr>
          <w:rtl/>
        </w:rPr>
        <w:t xml:space="preserve"> </w:t>
      </w:r>
      <w:r w:rsidRPr="00776251">
        <w:rPr>
          <w:rFonts w:hint="cs"/>
          <w:rtl/>
        </w:rPr>
        <w:t>المعنية</w:t>
      </w:r>
      <w:r w:rsidRPr="00776251">
        <w:rPr>
          <w:rtl/>
        </w:rPr>
        <w:t xml:space="preserve"> </w:t>
      </w:r>
      <w:r w:rsidRPr="00776251">
        <w:rPr>
          <w:rFonts w:hint="cs"/>
          <w:rtl/>
        </w:rPr>
        <w:t>بقياس</w:t>
      </w:r>
      <w:r w:rsidRPr="00776251">
        <w:rPr>
          <w:rtl/>
        </w:rPr>
        <w:t xml:space="preserve"> </w:t>
      </w:r>
      <w:r w:rsidRPr="00776251">
        <w:rPr>
          <w:rFonts w:hint="cs"/>
          <w:rtl/>
        </w:rPr>
        <w:t>تكنولوجيا</w:t>
      </w:r>
      <w:r w:rsidRPr="00776251">
        <w:rPr>
          <w:rtl/>
        </w:rPr>
        <w:t xml:space="preserve"> </w:t>
      </w:r>
      <w:r w:rsidRPr="00776251">
        <w:rPr>
          <w:rFonts w:hint="cs"/>
          <w:rtl/>
        </w:rPr>
        <w:t>المعلومات</w:t>
      </w:r>
      <w:r w:rsidRPr="00776251">
        <w:rPr>
          <w:rtl/>
        </w:rPr>
        <w:t xml:space="preserve"> </w:t>
      </w:r>
      <w:r w:rsidRPr="00776251">
        <w:rPr>
          <w:rFonts w:hint="cs"/>
          <w:rtl/>
        </w:rPr>
        <w:t>والاتصالات</w:t>
      </w:r>
      <w:r w:rsidRPr="00776251">
        <w:rPr>
          <w:rtl/>
        </w:rPr>
        <w:t xml:space="preserve"> </w:t>
      </w:r>
      <w:r w:rsidRPr="00776251">
        <w:rPr>
          <w:rFonts w:hint="cs"/>
          <w:rtl/>
        </w:rPr>
        <w:t>لأغراض</w:t>
      </w:r>
      <w:r w:rsidRPr="00776251">
        <w:rPr>
          <w:rtl/>
        </w:rPr>
        <w:t xml:space="preserve"> </w:t>
      </w:r>
      <w:r w:rsidRPr="00776251">
        <w:rPr>
          <w:rFonts w:hint="cs"/>
          <w:rtl/>
        </w:rPr>
        <w:t>التنمية</w:t>
      </w:r>
      <w:r w:rsidRPr="00776251">
        <w:rPr>
          <w:rtl/>
        </w:rPr>
        <w:t xml:space="preserve"> </w:t>
      </w:r>
      <w:r w:rsidRPr="00776251">
        <w:rPr>
          <w:rFonts w:hint="cs"/>
          <w:rtl/>
        </w:rPr>
        <w:t>والتعاون</w:t>
      </w:r>
      <w:r w:rsidRPr="00776251">
        <w:rPr>
          <w:rtl/>
        </w:rPr>
        <w:t xml:space="preserve"> </w:t>
      </w:r>
      <w:r w:rsidRPr="00776251">
        <w:rPr>
          <w:rFonts w:hint="cs"/>
          <w:rtl/>
        </w:rPr>
        <w:t>الوثيق</w:t>
      </w:r>
      <w:r w:rsidRPr="00776251">
        <w:rPr>
          <w:rtl/>
        </w:rPr>
        <w:t xml:space="preserve"> </w:t>
      </w:r>
      <w:r w:rsidRPr="00776251">
        <w:rPr>
          <w:rFonts w:hint="cs"/>
          <w:rtl/>
        </w:rPr>
        <w:t>معها</w:t>
      </w:r>
      <w:r w:rsidRPr="00776251">
        <w:rPr>
          <w:rtl/>
        </w:rPr>
        <w:t xml:space="preserve"> </w:t>
      </w:r>
      <w:r w:rsidRPr="00776251">
        <w:rPr>
          <w:rFonts w:hint="cs"/>
          <w:rtl/>
        </w:rPr>
        <w:t>باعتبارها</w:t>
      </w:r>
      <w:r w:rsidRPr="00776251">
        <w:rPr>
          <w:rtl/>
        </w:rPr>
        <w:t xml:space="preserve"> </w:t>
      </w:r>
      <w:r w:rsidRPr="00776251">
        <w:rPr>
          <w:rFonts w:hint="cs"/>
          <w:rtl/>
        </w:rPr>
        <w:t>مبادرة</w:t>
      </w:r>
      <w:r w:rsidRPr="00776251">
        <w:rPr>
          <w:rtl/>
        </w:rPr>
        <w:t xml:space="preserve"> </w:t>
      </w:r>
      <w:r w:rsidRPr="00776251">
        <w:rPr>
          <w:rFonts w:hint="cs"/>
          <w:rtl/>
        </w:rPr>
        <w:t>دولية</w:t>
      </w:r>
      <w:r w:rsidRPr="00776251">
        <w:rPr>
          <w:rtl/>
        </w:rPr>
        <w:t xml:space="preserve"> </w:t>
      </w:r>
      <w:r w:rsidRPr="00776251">
        <w:rPr>
          <w:rFonts w:hint="cs"/>
          <w:rtl/>
        </w:rPr>
        <w:t>لأصحاب</w:t>
      </w:r>
      <w:r w:rsidRPr="00776251">
        <w:rPr>
          <w:rtl/>
        </w:rPr>
        <w:t xml:space="preserve"> </w:t>
      </w:r>
      <w:r w:rsidRPr="00776251">
        <w:rPr>
          <w:rFonts w:hint="cs"/>
          <w:rtl/>
        </w:rPr>
        <w:t>المصلحة</w:t>
      </w:r>
      <w:r w:rsidRPr="00776251">
        <w:rPr>
          <w:rtl/>
        </w:rPr>
        <w:t xml:space="preserve"> </w:t>
      </w:r>
      <w:r w:rsidRPr="00776251">
        <w:rPr>
          <w:rFonts w:hint="cs"/>
          <w:rtl/>
        </w:rPr>
        <w:t>المتعددين</w:t>
      </w:r>
      <w:r w:rsidRPr="00776251">
        <w:rPr>
          <w:rtl/>
        </w:rPr>
        <w:t xml:space="preserve"> </w:t>
      </w:r>
      <w:r w:rsidRPr="00776251">
        <w:rPr>
          <w:rFonts w:hint="cs"/>
          <w:rtl/>
        </w:rPr>
        <w:t>من</w:t>
      </w:r>
      <w:r w:rsidRPr="00776251">
        <w:rPr>
          <w:rtl/>
        </w:rPr>
        <w:t xml:space="preserve"> </w:t>
      </w:r>
      <w:r w:rsidRPr="00776251">
        <w:rPr>
          <w:rFonts w:hint="cs"/>
          <w:rtl/>
        </w:rPr>
        <w:t>أجل</w:t>
      </w:r>
      <w:r w:rsidRPr="00776251">
        <w:rPr>
          <w:rtl/>
        </w:rPr>
        <w:t xml:space="preserve"> </w:t>
      </w:r>
      <w:r w:rsidRPr="00776251">
        <w:rPr>
          <w:rFonts w:hint="cs"/>
          <w:rtl/>
        </w:rPr>
        <w:t>تحسين</w:t>
      </w:r>
      <w:r w:rsidRPr="00776251">
        <w:rPr>
          <w:rtl/>
        </w:rPr>
        <w:t xml:space="preserve"> </w:t>
      </w:r>
      <w:r w:rsidRPr="00776251">
        <w:rPr>
          <w:rFonts w:hint="cs"/>
          <w:rtl/>
        </w:rPr>
        <w:t>تيسر</w:t>
      </w:r>
      <w:r w:rsidRPr="00776251">
        <w:rPr>
          <w:rtl/>
        </w:rPr>
        <w:t xml:space="preserve"> </w:t>
      </w:r>
      <w:r w:rsidRPr="00776251">
        <w:rPr>
          <w:rFonts w:hint="cs"/>
          <w:rtl/>
        </w:rPr>
        <w:t>بيانات</w:t>
      </w:r>
      <w:r w:rsidRPr="00776251">
        <w:rPr>
          <w:rtl/>
        </w:rPr>
        <w:t xml:space="preserve"> </w:t>
      </w:r>
      <w:r w:rsidRPr="00776251">
        <w:rPr>
          <w:rFonts w:hint="cs"/>
          <w:rtl/>
        </w:rPr>
        <w:t>ومؤشرات</w:t>
      </w:r>
      <w:r w:rsidRPr="00776251">
        <w:rPr>
          <w:rtl/>
        </w:rPr>
        <w:t xml:space="preserve"> </w:t>
      </w:r>
      <w:r w:rsidRPr="00776251">
        <w:rPr>
          <w:rFonts w:hint="cs"/>
          <w:rtl/>
        </w:rPr>
        <w:t>تكنولوجيا</w:t>
      </w:r>
      <w:r w:rsidRPr="00776251">
        <w:rPr>
          <w:rtl/>
        </w:rPr>
        <w:t xml:space="preserve"> </w:t>
      </w:r>
      <w:r w:rsidRPr="00776251">
        <w:rPr>
          <w:rFonts w:hint="cs"/>
          <w:rtl/>
        </w:rPr>
        <w:t>المعلومات</w:t>
      </w:r>
      <w:r w:rsidRPr="00776251">
        <w:rPr>
          <w:rtl/>
        </w:rPr>
        <w:t xml:space="preserve"> </w:t>
      </w:r>
      <w:r w:rsidRPr="00776251">
        <w:rPr>
          <w:rFonts w:hint="cs"/>
          <w:rtl/>
        </w:rPr>
        <w:t>والاتصالات</w:t>
      </w:r>
      <w:r w:rsidRPr="00776251">
        <w:rPr>
          <w:rtl/>
        </w:rPr>
        <w:t xml:space="preserve"> </w:t>
      </w:r>
      <w:r w:rsidRPr="00776251">
        <w:rPr>
          <w:rFonts w:hint="cs"/>
          <w:rtl/>
        </w:rPr>
        <w:t>وجودتها،</w:t>
      </w:r>
      <w:r w:rsidRPr="00776251">
        <w:rPr>
          <w:rtl/>
        </w:rPr>
        <w:t xml:space="preserve"> لا </w:t>
      </w:r>
      <w:r w:rsidRPr="00776251">
        <w:rPr>
          <w:rFonts w:hint="cs"/>
          <w:rtl/>
        </w:rPr>
        <w:t>سيما</w:t>
      </w:r>
      <w:r w:rsidRPr="00776251">
        <w:rPr>
          <w:rtl/>
        </w:rPr>
        <w:t xml:space="preserve"> في </w:t>
      </w:r>
      <w:r w:rsidRPr="00776251">
        <w:rPr>
          <w:rFonts w:hint="cs"/>
          <w:rtl/>
        </w:rPr>
        <w:t>البلدان</w:t>
      </w:r>
      <w:r w:rsidRPr="00776251">
        <w:rPr>
          <w:rtl/>
        </w:rPr>
        <w:t xml:space="preserve"> </w:t>
      </w:r>
      <w:r w:rsidRPr="00776251">
        <w:rPr>
          <w:rFonts w:hint="cs"/>
          <w:rtl/>
        </w:rPr>
        <w:t>النامية</w:t>
      </w:r>
      <w:del w:id="154" w:author="Alnatoor, Ehsan" w:date="2022-09-15T15:55:00Z">
        <w:r w:rsidRPr="00776251" w:rsidDel="003D4A12">
          <w:rPr>
            <w:rFonts w:hint="cs"/>
            <w:rtl/>
          </w:rPr>
          <w:delText>،</w:delText>
        </w:r>
      </w:del>
      <w:ins w:id="155" w:author="Alnatoor, Ehsan" w:date="2022-09-15T15:55:00Z">
        <w:r w:rsidR="003D4A12">
          <w:rPr>
            <w:rFonts w:hint="cs"/>
            <w:rtl/>
          </w:rPr>
          <w:t>؛</w:t>
        </w:r>
      </w:ins>
    </w:p>
    <w:p w14:paraId="0431A6E9" w14:textId="63668455" w:rsidR="003D4A12" w:rsidRDefault="003D4A12" w:rsidP="005504B5">
      <w:pPr>
        <w:rPr>
          <w:ins w:id="156" w:author="Alnatoor, Ehsan" w:date="2022-09-15T15:55:00Z"/>
          <w:rtl/>
          <w:lang w:val="en-US" w:bidi="ar-SA"/>
        </w:rPr>
      </w:pPr>
      <w:ins w:id="157" w:author="Alnatoor, Ehsan" w:date="2022-09-15T15:55:00Z">
        <w:r>
          <w:rPr>
            <w:lang w:val="en-US"/>
          </w:rPr>
          <w:t>7</w:t>
        </w:r>
        <w:r>
          <w:rPr>
            <w:lang w:val="en-US"/>
          </w:rPr>
          <w:tab/>
        </w:r>
      </w:ins>
      <w:ins w:id="158" w:author="soraya IHD" w:date="2022-09-19T15:05:00Z">
        <w:r w:rsidR="00617947">
          <w:rPr>
            <w:rFonts w:hint="cs"/>
            <w:rtl/>
            <w:lang w:val="en-US" w:bidi="ar-SA"/>
          </w:rPr>
          <w:t xml:space="preserve">إلى المشاركة في الاستعراض </w:t>
        </w:r>
        <w:r w:rsidR="00617947">
          <w:rPr>
            <w:rFonts w:hint="cs"/>
            <w:rtl/>
          </w:rPr>
          <w:t xml:space="preserve">الشامل لتنفيذ </w:t>
        </w:r>
      </w:ins>
      <w:ins w:id="159" w:author="soraya IHD" w:date="2022-09-19T15:11:00Z">
        <w:r w:rsidR="00486B9A">
          <w:rPr>
            <w:rFonts w:hint="cs"/>
            <w:rtl/>
            <w:lang w:val="en-US" w:bidi="ar-SA"/>
          </w:rPr>
          <w:t xml:space="preserve">نتائج </w:t>
        </w:r>
      </w:ins>
      <w:ins w:id="160" w:author="soraya IHD" w:date="2022-09-19T15:05:00Z">
        <w:r w:rsidR="00617947">
          <w:rPr>
            <w:rFonts w:hint="cs"/>
            <w:rtl/>
          </w:rPr>
          <w:t>القمة</w:t>
        </w:r>
      </w:ins>
      <w:ins w:id="161" w:author="soraya IHD" w:date="2022-09-19T15:11:00Z">
        <w:r w:rsidR="00486B9A">
          <w:rPr>
            <w:rFonts w:hint="cs"/>
            <w:rtl/>
          </w:rPr>
          <w:t xml:space="preserve"> العالمية لمجتمع المعلومات</w:t>
        </w:r>
      </w:ins>
      <w:ins w:id="162" w:author="soraya IHD" w:date="2022-09-19T15:05:00Z">
        <w:r w:rsidR="00617947">
          <w:rPr>
            <w:rFonts w:hint="cs"/>
            <w:rtl/>
          </w:rPr>
          <w:t xml:space="preserve"> بعد مضي 20 عاماً </w:t>
        </w:r>
        <w:r w:rsidR="00617947">
          <w:rPr>
            <w:lang w:val="fr-CH"/>
          </w:rPr>
          <w:t>(WSIS+</w:t>
        </w:r>
        <w:proofErr w:type="gramStart"/>
        <w:r w:rsidR="00617947">
          <w:rPr>
            <w:lang w:val="fr-CH"/>
          </w:rPr>
          <w:t>20)</w:t>
        </w:r>
      </w:ins>
      <w:ins w:id="163" w:author="soraya IHD" w:date="2022-09-19T15:06:00Z">
        <w:r w:rsidR="00617947">
          <w:rPr>
            <w:rFonts w:hint="cs"/>
            <w:rtl/>
            <w:lang w:val="fr-CH" w:bidi="ar-SY"/>
          </w:rPr>
          <w:t>،</w:t>
        </w:r>
        <w:proofErr w:type="gramEnd"/>
        <w:r w:rsidR="00617947">
          <w:rPr>
            <w:rFonts w:hint="cs"/>
            <w:rtl/>
            <w:lang w:val="fr-CH" w:bidi="ar-SY"/>
          </w:rPr>
          <w:t xml:space="preserve"> الذي</w:t>
        </w:r>
      </w:ins>
      <w:ins w:id="164" w:author="Osman Aly Elzayat, Mostafa Mohamed" w:date="2022-09-22T17:54:00Z">
        <w:r w:rsidR="00DF5D57">
          <w:rPr>
            <w:rFonts w:hint="cs"/>
            <w:rtl/>
            <w:lang w:val="fr-CH" w:bidi="ar-SY"/>
          </w:rPr>
          <w:t xml:space="preserve"> ستجريه</w:t>
        </w:r>
      </w:ins>
      <w:ins w:id="165" w:author="soraya IHD" w:date="2022-09-19T15:06:00Z">
        <w:r w:rsidR="00617947">
          <w:rPr>
            <w:rFonts w:hint="cs"/>
            <w:rtl/>
            <w:lang w:val="fr-CH" w:bidi="ar-SY"/>
          </w:rPr>
          <w:t xml:space="preserve"> الجمعية العامة للأمم المتحدة في عام 2025، وتقديم الدعم له،</w:t>
        </w:r>
      </w:ins>
    </w:p>
    <w:p w14:paraId="10C814EC" w14:textId="77777777" w:rsidR="005504B5" w:rsidRPr="00776251" w:rsidRDefault="00A45356" w:rsidP="00CE1101">
      <w:pPr>
        <w:pStyle w:val="Call"/>
        <w:rPr>
          <w:rtl/>
        </w:rPr>
      </w:pPr>
      <w:r>
        <w:rPr>
          <w:rFonts w:hint="cs"/>
          <w:rtl/>
        </w:rPr>
        <w:t>‌</w:t>
      </w:r>
      <w:r w:rsidRPr="00D92CE6">
        <w:rPr>
          <w:rFonts w:hint="cs"/>
          <w:rtl/>
        </w:rPr>
        <w:t>يعرب</w:t>
      </w:r>
    </w:p>
    <w:p w14:paraId="66D7653E" w14:textId="77777777" w:rsidR="005504B5" w:rsidRPr="00776251" w:rsidRDefault="00A45356" w:rsidP="005504B5">
      <w:pPr>
        <w:rPr>
          <w:rtl/>
        </w:rPr>
      </w:pPr>
      <w:r w:rsidRPr="00776251">
        <w:rPr>
          <w:rtl/>
        </w:rPr>
        <w:t>عن جزيل شكره وعميق امتنانه إلى حكومتي سويسرا وتونس لاستضافتهما مرحلتي القمة، بالتعاون</w:t>
      </w:r>
      <w:r w:rsidRPr="00776251">
        <w:rPr>
          <w:rFonts w:hint="cs"/>
          <w:rtl/>
        </w:rPr>
        <w:t xml:space="preserve"> الوثيق</w:t>
      </w:r>
      <w:r w:rsidRPr="00776251">
        <w:rPr>
          <w:rtl/>
        </w:rPr>
        <w:t xml:space="preserve"> مع </w:t>
      </w:r>
      <w:r>
        <w:rPr>
          <w:rFonts w:hint="cs"/>
          <w:rtl/>
        </w:rPr>
        <w:t>الاتحاد</w:t>
      </w:r>
      <w:r w:rsidRPr="00776251">
        <w:rPr>
          <w:rtl/>
        </w:rPr>
        <w:t xml:space="preserve"> الدولي للاتصالات ومنظمة الأمم المتحدة للتربية والعلم والثقافة (اليونسكو) ومؤتمر الأمم المتحدة للتجارة والتنمية</w:t>
      </w:r>
      <w:r w:rsidRPr="00776251">
        <w:rPr>
          <w:rFonts w:hint="cs"/>
          <w:rtl/>
        </w:rPr>
        <w:t xml:space="preserve"> (الأونكتاد)</w:t>
      </w:r>
      <w:r w:rsidRPr="00776251">
        <w:rPr>
          <w:rtl/>
        </w:rPr>
        <w:t xml:space="preserve"> وغيرها من وكالات الأمم المتحدة ذات</w:t>
      </w:r>
      <w:r w:rsidRPr="00776251">
        <w:rPr>
          <w:rFonts w:hint="cs"/>
          <w:rtl/>
        </w:rPr>
        <w:t> </w:t>
      </w:r>
      <w:r w:rsidRPr="00776251">
        <w:rPr>
          <w:rtl/>
        </w:rPr>
        <w:t>الصلة</w:t>
      </w:r>
      <w:r>
        <w:rPr>
          <w:rFonts w:hint="cs"/>
          <w:rtl/>
        </w:rPr>
        <w:t>.</w:t>
      </w:r>
    </w:p>
    <w:p w14:paraId="7053EE9C" w14:textId="667D3A86" w:rsidR="00E17206" w:rsidRDefault="00E17206" w:rsidP="00804042">
      <w:pPr>
        <w:pStyle w:val="Reasons"/>
        <w:rPr>
          <w:rtl/>
          <w:lang w:bidi="ar-SA"/>
        </w:rPr>
      </w:pPr>
    </w:p>
    <w:p w14:paraId="6D3B0BE8" w14:textId="79088CB4" w:rsidR="002D2E29" w:rsidRDefault="002D2E29" w:rsidP="002D2E29">
      <w:pPr>
        <w:spacing w:before="600"/>
        <w:jc w:val="center"/>
      </w:pPr>
      <w:r w:rsidRPr="00FC4592">
        <w:rPr>
          <w:rFonts w:hint="cs"/>
          <w:rtl/>
        </w:rPr>
        <w:t>ــــــــــــــــــــــــــــــــــــــــــــــــــــــــــــــــــــــــــــــــــــــــــــــــ</w:t>
      </w:r>
      <w:r w:rsidR="00647FA2">
        <w:rPr>
          <w:rFonts w:hint="cs"/>
          <w:rtl/>
        </w:rPr>
        <w:t>ـــ</w:t>
      </w:r>
    </w:p>
    <w:sectPr w:rsidR="002D2E29">
      <w:headerReference w:type="even" r:id="rId11"/>
      <w:headerReference w:type="default" r:id="rId12"/>
      <w:footerReference w:type="default" r:id="rId13"/>
      <w:footerReference w:type="first" r:id="rId14"/>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6F683" w14:textId="77777777" w:rsidR="00AF70FE" w:rsidRDefault="00AF70FE" w:rsidP="00FE7FCA">
      <w:r>
        <w:separator/>
      </w:r>
    </w:p>
  </w:endnote>
  <w:endnote w:type="continuationSeparator" w:id="0">
    <w:p w14:paraId="125975A1" w14:textId="77777777" w:rsidR="00AF70FE" w:rsidRDefault="00AF70FE"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BC33" w14:textId="0CB9FA3E" w:rsidR="003D59E8" w:rsidRPr="00DA5E41" w:rsidRDefault="003D59E8" w:rsidP="003D59E8">
    <w:pPr>
      <w:tabs>
        <w:tab w:val="clear" w:pos="567"/>
        <w:tab w:val="clear" w:pos="1134"/>
        <w:tab w:val="clear" w:pos="1701"/>
        <w:tab w:val="clear" w:pos="2268"/>
        <w:tab w:val="clear" w:pos="2835"/>
        <w:tab w:val="left" w:pos="794"/>
        <w:tab w:val="center" w:pos="5103"/>
        <w:tab w:val="right" w:pos="9639"/>
      </w:tabs>
      <w:overflowPunct/>
      <w:autoSpaceDE/>
      <w:autoSpaceDN/>
      <w:bidi w:val="0"/>
      <w:adjustRightInd/>
      <w:spacing w:line="240" w:lineRule="auto"/>
      <w:jc w:val="left"/>
      <w:textAlignment w:val="auto"/>
      <w:rPr>
        <w:rFonts w:eastAsia="Times New Roman"/>
        <w:sz w:val="16"/>
        <w:szCs w:val="16"/>
        <w:lang w:bidi="ar-SA"/>
      </w:rPr>
    </w:pPr>
    <w:r w:rsidRPr="003D59E8">
      <w:rPr>
        <w:rFonts w:eastAsia="Times New Roman"/>
        <w:sz w:val="16"/>
        <w:szCs w:val="16"/>
        <w:lang w:val="fr-FR" w:bidi="ar-SA"/>
      </w:rPr>
      <w:fldChar w:fldCharType="begin"/>
    </w:r>
    <w:r w:rsidRPr="00DA5E41">
      <w:rPr>
        <w:rFonts w:eastAsia="Times New Roman"/>
        <w:sz w:val="16"/>
        <w:szCs w:val="16"/>
        <w:lang w:bidi="ar-SA"/>
      </w:rPr>
      <w:instrText xml:space="preserve"> FILENAME \p \* MERGEFORMAT </w:instrText>
    </w:r>
    <w:r w:rsidRPr="003D59E8">
      <w:rPr>
        <w:rFonts w:eastAsia="Times New Roman"/>
        <w:sz w:val="16"/>
        <w:szCs w:val="16"/>
        <w:lang w:val="fr-FR" w:bidi="ar-SA"/>
      </w:rPr>
      <w:fldChar w:fldCharType="separate"/>
    </w:r>
    <w:r w:rsidR="00A34647" w:rsidRPr="00DA5E41">
      <w:rPr>
        <w:rFonts w:eastAsia="Times New Roman"/>
        <w:noProof/>
        <w:sz w:val="16"/>
        <w:szCs w:val="16"/>
        <w:lang w:bidi="ar-SA"/>
      </w:rPr>
      <w:t>P:\ARA\SG\CONF-SG\PP22\000\076ADD33A.docx</w:t>
    </w:r>
    <w:r w:rsidRPr="003D59E8">
      <w:rPr>
        <w:rFonts w:eastAsia="Times New Roman"/>
        <w:sz w:val="16"/>
        <w:szCs w:val="16"/>
        <w:lang w:val="en-US" w:bidi="ar-SA"/>
      </w:rPr>
      <w:fldChar w:fldCharType="end"/>
    </w:r>
    <w:proofErr w:type="gramStart"/>
    <w:r w:rsidRPr="003D59E8">
      <w:rPr>
        <w:rFonts w:eastAsia="Times New Roman"/>
        <w:sz w:val="16"/>
        <w:szCs w:val="16"/>
        <w:lang w:val="en-US" w:bidi="ar-SA"/>
      </w:rPr>
      <w:t xml:space="preserve">  </w:t>
    </w:r>
    <w:r w:rsidRPr="00DA5E41">
      <w:rPr>
        <w:rFonts w:eastAsia="Times New Roman"/>
        <w:sz w:val="16"/>
        <w:szCs w:val="16"/>
        <w:lang w:bidi="ar-SA"/>
      </w:rPr>
      <w:t xml:space="preserve"> (</w:t>
    </w:r>
    <w:proofErr w:type="gramEnd"/>
    <w:r w:rsidR="002D2E29">
      <w:rPr>
        <w:rFonts w:eastAsia="Times New Roman" w:hint="cs"/>
        <w:sz w:val="16"/>
        <w:szCs w:val="16"/>
        <w:rtl/>
        <w:lang w:val="fr-FR" w:bidi="ar-SA"/>
      </w:rPr>
      <w:t>511290</w:t>
    </w:r>
    <w:r w:rsidRPr="00DA5E41">
      <w:rPr>
        <w:rFonts w:eastAsia="Times New Roman"/>
        <w:sz w:val="16"/>
        <w:szCs w:val="16"/>
        <w:lang w:bidi="ar-S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473D" w14:textId="77777777" w:rsidR="00255055" w:rsidRDefault="00255055" w:rsidP="00255055">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hyperlink r:id="rId1" w:history="1">
      <w:r w:rsidR="005A636A" w:rsidRPr="00D75620">
        <w:rPr>
          <w:rStyle w:val="Hyperlink"/>
          <w:sz w:val="22"/>
          <w:szCs w:val="22"/>
          <w:lang w:val="en-GB"/>
        </w:rPr>
        <w:t>www.itu.int/plenipotentiary/</w:t>
      </w:r>
    </w:hyperlink>
    <w:r w:rsidR="005A636A">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B096" w14:textId="77777777" w:rsidR="00AF70FE" w:rsidRDefault="00AF70FE">
      <w:r>
        <w:rPr>
          <w:rFonts w:hint="cs"/>
          <w:rtl/>
        </w:rPr>
        <w:t>ــــــــــــــــــــــــــــــــــــــــــــــــــــــــــــــــــــــــــــــــــــــــــــــــــــــــــــــــــــــــ</w:t>
      </w:r>
    </w:p>
  </w:footnote>
  <w:footnote w:type="continuationSeparator" w:id="0">
    <w:p w14:paraId="228F255C" w14:textId="77777777" w:rsidR="00AF70FE" w:rsidRDefault="00AF70FE" w:rsidP="00FE7FCA">
      <w:r>
        <w:continuationSeparator/>
      </w:r>
    </w:p>
  </w:footnote>
  <w:footnote w:id="1">
    <w:p w14:paraId="3D446D18" w14:textId="77777777" w:rsidR="00450619" w:rsidRDefault="00A45356" w:rsidP="005504B5">
      <w:pPr>
        <w:pStyle w:val="FootnoteText"/>
      </w:pPr>
      <w:r>
        <w:rPr>
          <w:rStyle w:val="FootnoteReference"/>
          <w:rtl/>
        </w:rPr>
        <w:t>1</w:t>
      </w:r>
      <w:r>
        <w:rPr>
          <w:rtl/>
        </w:rPr>
        <w:tab/>
      </w:r>
      <w:r w:rsidRPr="003873D0">
        <w:rPr>
          <w:rFonts w:hint="cs"/>
          <w:rtl/>
          <w:lang w:bidi="ar-SA"/>
        </w:rPr>
        <w:t>تشمل أقل البلدان نمواً والدول الجزرية الصغيرة النامية والبلدان النامية غير الساحلية والبلدان التي تمر اقتصاداتها بمرحلة انتقالية.</w:t>
      </w:r>
    </w:p>
  </w:footnote>
  <w:footnote w:id="2">
    <w:p w14:paraId="051A0C29" w14:textId="77777777" w:rsidR="00450619" w:rsidRDefault="00A45356" w:rsidP="005504B5">
      <w:pPr>
        <w:pStyle w:val="FootnoteText"/>
        <w:rPr>
          <w:rtl/>
        </w:rPr>
      </w:pPr>
      <w:r>
        <w:rPr>
          <w:rStyle w:val="FootnoteReference"/>
          <w:rtl/>
        </w:rPr>
        <w:t>2</w:t>
      </w:r>
      <w:r>
        <w:rPr>
          <w:rtl/>
        </w:rPr>
        <w:tab/>
      </w:r>
      <w:r w:rsidRPr="00295204">
        <w:rPr>
          <w:rFonts w:hint="cs"/>
          <w:rtl/>
        </w:rPr>
        <w:t>إعلان بوينس آيرس</w:t>
      </w:r>
      <w:r>
        <w:rPr>
          <w:rFonts w:hint="cs"/>
          <w:rtl/>
        </w:rPr>
        <w:t xml:space="preserve"> لعام </w:t>
      </w:r>
      <w:r>
        <w:t>2017</w:t>
      </w:r>
      <w:r>
        <w:rPr>
          <w:rFonts w:hint="cs"/>
          <w:rtl/>
          <w:lang w:bidi="ar-SA"/>
        </w:rPr>
        <w:t>.</w:t>
      </w:r>
    </w:p>
  </w:footnote>
  <w:footnote w:id="3">
    <w:p w14:paraId="53513D96" w14:textId="77777777" w:rsidR="00450619" w:rsidRDefault="00A45356" w:rsidP="005504B5">
      <w:pPr>
        <w:pStyle w:val="FootnoteText"/>
        <w:rPr>
          <w:rtl/>
          <w:lang w:bidi="ar-SA"/>
        </w:rPr>
      </w:pPr>
      <w:r>
        <w:rPr>
          <w:rStyle w:val="FootnoteReference"/>
          <w:rtl/>
        </w:rPr>
        <w:t>3</w:t>
      </w:r>
      <w:r>
        <w:tab/>
      </w:r>
      <w:r>
        <w:rPr>
          <w:rFonts w:hint="cs"/>
          <w:rtl/>
        </w:rPr>
        <w:t xml:space="preserve">انظر الفقرة </w:t>
      </w:r>
      <w:r>
        <w:t>3</w:t>
      </w:r>
      <w:r>
        <w:rPr>
          <w:rFonts w:hint="cs"/>
          <w:rtl/>
        </w:rPr>
        <w:t xml:space="preserve"> من </w:t>
      </w:r>
      <w:r w:rsidRPr="003306D7">
        <w:rPr>
          <w:rFonts w:hint="cs"/>
          <w:i/>
          <w:iCs/>
          <w:rtl/>
        </w:rPr>
        <w:t>"يطلب من مجلس الاتحاد"</w:t>
      </w:r>
      <w:r>
        <w:rPr>
          <w:rFonts w:hint="cs"/>
          <w:rtl/>
        </w:rPr>
        <w:t xml:space="preserve"> أدناه.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D931" w14:textId="77777777" w:rsidR="003915D1" w:rsidRPr="005A25FE" w:rsidRDefault="003915D1" w:rsidP="00A9018B">
    <w:pPr>
      <w:pStyle w:val="Header"/>
      <w:tabs>
        <w:tab w:val="center" w:pos="3969"/>
        <w:tab w:val="right" w:pos="7938"/>
      </w:tabs>
      <w:jc w:val="left"/>
      <w:rPr>
        <w:rFonts w:cs="Calibri"/>
        <w:b/>
        <w:bCs/>
        <w:sz w:val="22"/>
        <w:szCs w:val="24"/>
        <w:rtl/>
      </w:rPr>
    </w:pPr>
    <w:r>
      <w:tab/>
    </w:r>
    <w:r w:rsidR="00DF5D57">
      <w:fldChar w:fldCharType="begin"/>
    </w:r>
    <w:r w:rsidR="00DF5D57">
      <w:instrText xml:space="preserve"> DOCPROPERTY  header5  \* MERGEFORMAT </w:instrText>
    </w:r>
    <w:r w:rsidR="00DF5D57">
      <w:fldChar w:fldCharType="separate"/>
    </w:r>
    <w:r w:rsidR="00620F32">
      <w:rPr>
        <w:b/>
        <w:bCs/>
        <w:lang w:val="en-US"/>
      </w:rPr>
      <w:t>Error! Unknown document property name.</w:t>
    </w:r>
    <w:r w:rsidR="00DF5D57">
      <w:rPr>
        <w:b/>
        <w:bCs/>
        <w:lang w:val="en-US"/>
      </w:rPr>
      <w:fldChar w:fldCharType="end"/>
    </w:r>
    <w:r w:rsidRPr="00A621F9">
      <w:tab/>
    </w:r>
    <w:r>
      <w:fldChar w:fldCharType="begin"/>
    </w:r>
    <w:r>
      <w:instrText>PAGE</w:instrText>
    </w:r>
    <w:r>
      <w:fldChar w:fldCharType="separate"/>
    </w:r>
    <w:r>
      <w:rPr>
        <w:noProof/>
      </w:rPr>
      <w:t>56</w:t>
    </w:r>
    <w:r>
      <w:rPr>
        <w:noProof/>
      </w:rPr>
      <w:fldChar w:fldCharType="end"/>
    </w:r>
  </w:p>
  <w:p w14:paraId="697ADABB" w14:textId="77777777" w:rsidR="003915D1" w:rsidRDefault="003915D1"/>
  <w:p w14:paraId="29261F0A" w14:textId="77777777" w:rsidR="003915D1" w:rsidRDefault="00391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5E48" w14:textId="77777777" w:rsidR="003915D1" w:rsidRPr="003A0ECA" w:rsidRDefault="009F279B" w:rsidP="00253E92">
    <w:pPr>
      <w:bidi w:val="0"/>
      <w:spacing w:after="360" w:line="240" w:lineRule="auto"/>
      <w:jc w:val="center"/>
      <w:rPr>
        <w:rFonts w:ascii="Calibri" w:hAnsi="Calibri" w:cs="Times New Roman"/>
        <w:sz w:val="18"/>
        <w:szCs w:val="18"/>
      </w:rPr>
    </w:pPr>
    <w:r w:rsidRPr="003A0ECA">
      <w:rPr>
        <w:rStyle w:val="PageNumber"/>
        <w:rFonts w:ascii="Calibri" w:hAnsi="Calibri"/>
      </w:rPr>
      <w:fldChar w:fldCharType="begin"/>
    </w:r>
    <w:r w:rsidRPr="003A0ECA">
      <w:rPr>
        <w:rStyle w:val="PageNumber"/>
        <w:rFonts w:ascii="Calibri" w:hAnsi="Calibri"/>
      </w:rPr>
      <w:instrText xml:space="preserve"> PAGE </w:instrText>
    </w:r>
    <w:r w:rsidRPr="003A0ECA">
      <w:rPr>
        <w:rStyle w:val="PageNumber"/>
        <w:rFonts w:ascii="Calibri" w:hAnsi="Calibri"/>
      </w:rPr>
      <w:fldChar w:fldCharType="separate"/>
    </w:r>
    <w:r w:rsidR="00D10091" w:rsidRPr="003A0ECA">
      <w:rPr>
        <w:rStyle w:val="PageNumber"/>
        <w:rFonts w:ascii="Calibri" w:hAnsi="Calibri"/>
        <w:noProof/>
      </w:rPr>
      <w:t>2</w:t>
    </w:r>
    <w:r w:rsidRPr="003A0ECA">
      <w:rPr>
        <w:rStyle w:val="PageNumber"/>
        <w:rFonts w:ascii="Calibri" w:hAnsi="Calibri"/>
      </w:rPr>
      <w:fldChar w:fldCharType="end"/>
    </w:r>
    <w:r w:rsidRPr="003A0ECA">
      <w:rPr>
        <w:rStyle w:val="PageNumber"/>
        <w:rFonts w:ascii="Calibri" w:hAnsi="Calibri"/>
        <w:rtl/>
      </w:rPr>
      <w:br/>
    </w:r>
    <w:r w:rsidRPr="003A0ECA">
      <w:rPr>
        <w:rStyle w:val="PageNumber"/>
        <w:rFonts w:ascii="Calibri" w:hAnsi="Calibri"/>
      </w:rPr>
      <w:t>PP</w:t>
    </w:r>
    <w:r w:rsidR="00CF6871" w:rsidRPr="003A0ECA">
      <w:rPr>
        <w:rStyle w:val="PageNumber"/>
        <w:rFonts w:ascii="Calibri" w:hAnsi="Calibri"/>
      </w:rPr>
      <w:t>22</w:t>
    </w:r>
    <w:r w:rsidRPr="003A0ECA">
      <w:rPr>
        <w:rStyle w:val="PageNumber"/>
        <w:rFonts w:ascii="Calibri" w:hAnsi="Calibri"/>
      </w:rPr>
      <w:t>/76(Add.33)-A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A94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48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45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C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264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71122671">
    <w:abstractNumId w:val="9"/>
  </w:num>
  <w:num w:numId="2" w16cid:durableId="215506350">
    <w:abstractNumId w:val="7"/>
  </w:num>
  <w:num w:numId="3" w16cid:durableId="418791469">
    <w:abstractNumId w:val="6"/>
  </w:num>
  <w:num w:numId="4" w16cid:durableId="8223828">
    <w:abstractNumId w:val="5"/>
  </w:num>
  <w:num w:numId="5" w16cid:durableId="1543519739">
    <w:abstractNumId w:val="4"/>
  </w:num>
  <w:num w:numId="6" w16cid:durableId="958337064">
    <w:abstractNumId w:val="8"/>
  </w:num>
  <w:num w:numId="7" w16cid:durableId="889733056">
    <w:abstractNumId w:val="3"/>
  </w:num>
  <w:num w:numId="8" w16cid:durableId="2113471579">
    <w:abstractNumId w:val="2"/>
  </w:num>
  <w:num w:numId="9" w16cid:durableId="822235751">
    <w:abstractNumId w:val="1"/>
  </w:num>
  <w:num w:numId="10" w16cid:durableId="1231698329">
    <w:abstractNumId w:val="0"/>
  </w:num>
  <w:num w:numId="11" w16cid:durableId="892155438">
    <w:abstractNumId w:val="12"/>
  </w:num>
  <w:num w:numId="12" w16cid:durableId="368648007">
    <w:abstractNumId w:val="10"/>
  </w:num>
  <w:num w:numId="13" w16cid:durableId="12305057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soraya IHD">
    <w15:presenceInfo w15:providerId="Windows Live" w15:userId="a19831610ca5fee9"/>
  </w15:person>
  <w15:person w15:author="Osman Aly Elzayat, Mostafa Mohamed">
    <w15:presenceInfo w15:providerId="AD" w15:userId="S::mostafamohamed.osmanalyelzayat@itu.int::d9e3c929-cdd5-4d0b-bb31-1b7a97557832"/>
  </w15:person>
  <w15:person w15:author="Aly, Abdalla">
    <w15:presenceInfo w15:providerId="AD" w15:userId="S::abdalla.aly@itu.int::f379c9df-8db2-480d-b5b9-e06a31e18139"/>
  </w15:person>
  <w15:person w15:author="Ajlouni, Nour">
    <w15:presenceInfo w15:providerId="AD" w15:userId="S::nour.ajlouni@itu.int::a7a55aef-d406-4873-aa3d-5cb330ea490a"/>
  </w15:person>
  <w15:person w15:author="Arabic">
    <w15:presenceInfo w15:providerId="None" w15:userId="Arab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04"/>
    <w:rsid w:val="00003ED5"/>
    <w:rsid w:val="00004A19"/>
    <w:rsid w:val="00005A03"/>
    <w:rsid w:val="00006678"/>
    <w:rsid w:val="000075F1"/>
    <w:rsid w:val="00014526"/>
    <w:rsid w:val="00014808"/>
    <w:rsid w:val="00015A2C"/>
    <w:rsid w:val="00015D0B"/>
    <w:rsid w:val="000171F8"/>
    <w:rsid w:val="00022AB9"/>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2FD0"/>
    <w:rsid w:val="00115591"/>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30B"/>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1D16"/>
    <w:rsid w:val="001E5562"/>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1C58"/>
    <w:rsid w:val="00214525"/>
    <w:rsid w:val="00217C9F"/>
    <w:rsid w:val="00220D98"/>
    <w:rsid w:val="002235A2"/>
    <w:rsid w:val="0022421F"/>
    <w:rsid w:val="00224E9F"/>
    <w:rsid w:val="00225C61"/>
    <w:rsid w:val="0022640A"/>
    <w:rsid w:val="00230D4B"/>
    <w:rsid w:val="00231177"/>
    <w:rsid w:val="002315F2"/>
    <w:rsid w:val="00231E43"/>
    <w:rsid w:val="00233E82"/>
    <w:rsid w:val="00235425"/>
    <w:rsid w:val="002371FD"/>
    <w:rsid w:val="00237B79"/>
    <w:rsid w:val="002471D5"/>
    <w:rsid w:val="0025361D"/>
    <w:rsid w:val="00253C26"/>
    <w:rsid w:val="00253E92"/>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D2E29"/>
    <w:rsid w:val="002E120B"/>
    <w:rsid w:val="002E20D6"/>
    <w:rsid w:val="002E24F7"/>
    <w:rsid w:val="002E79C6"/>
    <w:rsid w:val="002F0B1D"/>
    <w:rsid w:val="002F3DC3"/>
    <w:rsid w:val="002F5546"/>
    <w:rsid w:val="002F6EA1"/>
    <w:rsid w:val="002F6FAE"/>
    <w:rsid w:val="002F736F"/>
    <w:rsid w:val="002F7461"/>
    <w:rsid w:val="00302911"/>
    <w:rsid w:val="00303069"/>
    <w:rsid w:val="00304676"/>
    <w:rsid w:val="00306982"/>
    <w:rsid w:val="0031047C"/>
    <w:rsid w:val="00324167"/>
    <w:rsid w:val="0032611B"/>
    <w:rsid w:val="00326A4C"/>
    <w:rsid w:val="00330780"/>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0ECA"/>
    <w:rsid w:val="003A1506"/>
    <w:rsid w:val="003A185D"/>
    <w:rsid w:val="003A3F14"/>
    <w:rsid w:val="003A434B"/>
    <w:rsid w:val="003A61DC"/>
    <w:rsid w:val="003A761D"/>
    <w:rsid w:val="003A774C"/>
    <w:rsid w:val="003A7C81"/>
    <w:rsid w:val="003B5608"/>
    <w:rsid w:val="003B6ED7"/>
    <w:rsid w:val="003C0AA9"/>
    <w:rsid w:val="003C36E0"/>
    <w:rsid w:val="003C42DE"/>
    <w:rsid w:val="003C49EA"/>
    <w:rsid w:val="003D3510"/>
    <w:rsid w:val="003D39E0"/>
    <w:rsid w:val="003D4A12"/>
    <w:rsid w:val="003D59E8"/>
    <w:rsid w:val="003E018F"/>
    <w:rsid w:val="003E10FA"/>
    <w:rsid w:val="003E1E43"/>
    <w:rsid w:val="003E2766"/>
    <w:rsid w:val="003E4824"/>
    <w:rsid w:val="003E6D8C"/>
    <w:rsid w:val="003F428F"/>
    <w:rsid w:val="003F4292"/>
    <w:rsid w:val="003F77A8"/>
    <w:rsid w:val="00400692"/>
    <w:rsid w:val="00401244"/>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23B0"/>
    <w:rsid w:val="00444228"/>
    <w:rsid w:val="00445219"/>
    <w:rsid w:val="00446AA8"/>
    <w:rsid w:val="00453CD6"/>
    <w:rsid w:val="004542C1"/>
    <w:rsid w:val="004545DA"/>
    <w:rsid w:val="00455CC9"/>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86B9A"/>
    <w:rsid w:val="00493A5D"/>
    <w:rsid w:val="004958CB"/>
    <w:rsid w:val="00495A21"/>
    <w:rsid w:val="004A1AC1"/>
    <w:rsid w:val="004A63FE"/>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E6DE7"/>
    <w:rsid w:val="004F3073"/>
    <w:rsid w:val="004F40C7"/>
    <w:rsid w:val="004F4986"/>
    <w:rsid w:val="004F5F61"/>
    <w:rsid w:val="004F66E1"/>
    <w:rsid w:val="004F79C1"/>
    <w:rsid w:val="004F7CE1"/>
    <w:rsid w:val="005014FA"/>
    <w:rsid w:val="00502527"/>
    <w:rsid w:val="00502F6B"/>
    <w:rsid w:val="005045E6"/>
    <w:rsid w:val="00507073"/>
    <w:rsid w:val="005071F2"/>
    <w:rsid w:val="0051068E"/>
    <w:rsid w:val="005115ED"/>
    <w:rsid w:val="00511EC4"/>
    <w:rsid w:val="00516700"/>
    <w:rsid w:val="00523132"/>
    <w:rsid w:val="00523135"/>
    <w:rsid w:val="00523E26"/>
    <w:rsid w:val="00524494"/>
    <w:rsid w:val="00524F13"/>
    <w:rsid w:val="005268DE"/>
    <w:rsid w:val="00531259"/>
    <w:rsid w:val="0053287E"/>
    <w:rsid w:val="00534AB6"/>
    <w:rsid w:val="005356FD"/>
    <w:rsid w:val="00536C2A"/>
    <w:rsid w:val="00537938"/>
    <w:rsid w:val="00540A48"/>
    <w:rsid w:val="0054496A"/>
    <w:rsid w:val="005463D4"/>
    <w:rsid w:val="0054644E"/>
    <w:rsid w:val="005466D0"/>
    <w:rsid w:val="00546892"/>
    <w:rsid w:val="0054699D"/>
    <w:rsid w:val="0055050D"/>
    <w:rsid w:val="005521A6"/>
    <w:rsid w:val="00553258"/>
    <w:rsid w:val="005536C7"/>
    <w:rsid w:val="00554E24"/>
    <w:rsid w:val="005610F0"/>
    <w:rsid w:val="0056395A"/>
    <w:rsid w:val="00565E64"/>
    <w:rsid w:val="00567130"/>
    <w:rsid w:val="00571D1E"/>
    <w:rsid w:val="00573BC2"/>
    <w:rsid w:val="005741E5"/>
    <w:rsid w:val="00575907"/>
    <w:rsid w:val="00576C04"/>
    <w:rsid w:val="00577207"/>
    <w:rsid w:val="00577F3A"/>
    <w:rsid w:val="005805E4"/>
    <w:rsid w:val="00582912"/>
    <w:rsid w:val="00585E02"/>
    <w:rsid w:val="00586488"/>
    <w:rsid w:val="00587AA8"/>
    <w:rsid w:val="00587D48"/>
    <w:rsid w:val="005902A0"/>
    <w:rsid w:val="00590E3C"/>
    <w:rsid w:val="00591767"/>
    <w:rsid w:val="00593E0A"/>
    <w:rsid w:val="00596322"/>
    <w:rsid w:val="00597756"/>
    <w:rsid w:val="005979F8"/>
    <w:rsid w:val="005A224E"/>
    <w:rsid w:val="005A26CF"/>
    <w:rsid w:val="005A29CA"/>
    <w:rsid w:val="005A2AD2"/>
    <w:rsid w:val="005A35D1"/>
    <w:rsid w:val="005A3D1D"/>
    <w:rsid w:val="005A5A48"/>
    <w:rsid w:val="005A636A"/>
    <w:rsid w:val="005B2B67"/>
    <w:rsid w:val="005B32D6"/>
    <w:rsid w:val="005B38DC"/>
    <w:rsid w:val="005C1D03"/>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947"/>
    <w:rsid w:val="00617AE4"/>
    <w:rsid w:val="00617BE4"/>
    <w:rsid w:val="00620258"/>
    <w:rsid w:val="00620660"/>
    <w:rsid w:val="00620F32"/>
    <w:rsid w:val="006213E7"/>
    <w:rsid w:val="0062228A"/>
    <w:rsid w:val="006422DC"/>
    <w:rsid w:val="006438BD"/>
    <w:rsid w:val="00646482"/>
    <w:rsid w:val="00646A3A"/>
    <w:rsid w:val="00647FA2"/>
    <w:rsid w:val="00650A04"/>
    <w:rsid w:val="00650B49"/>
    <w:rsid w:val="00651F6B"/>
    <w:rsid w:val="00652C0B"/>
    <w:rsid w:val="0065503D"/>
    <w:rsid w:val="00662527"/>
    <w:rsid w:val="006629E0"/>
    <w:rsid w:val="0066480D"/>
    <w:rsid w:val="0067065E"/>
    <w:rsid w:val="00674479"/>
    <w:rsid w:val="00674599"/>
    <w:rsid w:val="00675185"/>
    <w:rsid w:val="006776EA"/>
    <w:rsid w:val="00680F62"/>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7EB8"/>
    <w:rsid w:val="006D0D32"/>
    <w:rsid w:val="006D1046"/>
    <w:rsid w:val="006D77BE"/>
    <w:rsid w:val="006E0C48"/>
    <w:rsid w:val="006E57C8"/>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F7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4A44"/>
    <w:rsid w:val="0076605C"/>
    <w:rsid w:val="00767035"/>
    <w:rsid w:val="0077489F"/>
    <w:rsid w:val="007838F5"/>
    <w:rsid w:val="007844D3"/>
    <w:rsid w:val="00785921"/>
    <w:rsid w:val="007872AB"/>
    <w:rsid w:val="00792410"/>
    <w:rsid w:val="00792684"/>
    <w:rsid w:val="0079304C"/>
    <w:rsid w:val="007939EF"/>
    <w:rsid w:val="00794F1D"/>
    <w:rsid w:val="007A3270"/>
    <w:rsid w:val="007A6FF5"/>
    <w:rsid w:val="007B2866"/>
    <w:rsid w:val="007C43A3"/>
    <w:rsid w:val="007D06DC"/>
    <w:rsid w:val="007D40C4"/>
    <w:rsid w:val="007E13E6"/>
    <w:rsid w:val="007E2C59"/>
    <w:rsid w:val="007E383B"/>
    <w:rsid w:val="007E3B62"/>
    <w:rsid w:val="007E4520"/>
    <w:rsid w:val="007E4BC7"/>
    <w:rsid w:val="007E6D15"/>
    <w:rsid w:val="007E7230"/>
    <w:rsid w:val="007F23A3"/>
    <w:rsid w:val="007F2ECE"/>
    <w:rsid w:val="007F7D80"/>
    <w:rsid w:val="00804042"/>
    <w:rsid w:val="008075D5"/>
    <w:rsid w:val="00811230"/>
    <w:rsid w:val="0082338B"/>
    <w:rsid w:val="008245FF"/>
    <w:rsid w:val="00824C34"/>
    <w:rsid w:val="00826EF1"/>
    <w:rsid w:val="008300E4"/>
    <w:rsid w:val="0083067B"/>
    <w:rsid w:val="00841726"/>
    <w:rsid w:val="00845EC4"/>
    <w:rsid w:val="00846C73"/>
    <w:rsid w:val="008470C6"/>
    <w:rsid w:val="00847517"/>
    <w:rsid w:val="00850AEF"/>
    <w:rsid w:val="008552BC"/>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020"/>
    <w:rsid w:val="008A6FB6"/>
    <w:rsid w:val="008A71A0"/>
    <w:rsid w:val="008A78DA"/>
    <w:rsid w:val="008B187F"/>
    <w:rsid w:val="008B2524"/>
    <w:rsid w:val="008B386F"/>
    <w:rsid w:val="008B4B40"/>
    <w:rsid w:val="008C2FC9"/>
    <w:rsid w:val="008D2AC1"/>
    <w:rsid w:val="008D3BE2"/>
    <w:rsid w:val="008D3D86"/>
    <w:rsid w:val="008D521B"/>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0C3D"/>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56DA8"/>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44B1"/>
    <w:rsid w:val="009B52ED"/>
    <w:rsid w:val="009B5C6C"/>
    <w:rsid w:val="009B6118"/>
    <w:rsid w:val="009C061B"/>
    <w:rsid w:val="009C06F0"/>
    <w:rsid w:val="009C36BA"/>
    <w:rsid w:val="009C3D0B"/>
    <w:rsid w:val="009C6891"/>
    <w:rsid w:val="009C7F00"/>
    <w:rsid w:val="009D0064"/>
    <w:rsid w:val="009D20D2"/>
    <w:rsid w:val="009D5674"/>
    <w:rsid w:val="009E0255"/>
    <w:rsid w:val="009E369F"/>
    <w:rsid w:val="009F279B"/>
    <w:rsid w:val="009F4623"/>
    <w:rsid w:val="009F79BB"/>
    <w:rsid w:val="00A009FF"/>
    <w:rsid w:val="00A00B7A"/>
    <w:rsid w:val="00A01D2D"/>
    <w:rsid w:val="00A01D3A"/>
    <w:rsid w:val="00A035A3"/>
    <w:rsid w:val="00A06CB2"/>
    <w:rsid w:val="00A07160"/>
    <w:rsid w:val="00A104C3"/>
    <w:rsid w:val="00A11C33"/>
    <w:rsid w:val="00A16046"/>
    <w:rsid w:val="00A225DB"/>
    <w:rsid w:val="00A2287A"/>
    <w:rsid w:val="00A27221"/>
    <w:rsid w:val="00A306FA"/>
    <w:rsid w:val="00A335F2"/>
    <w:rsid w:val="00A34647"/>
    <w:rsid w:val="00A366E4"/>
    <w:rsid w:val="00A3778F"/>
    <w:rsid w:val="00A4062B"/>
    <w:rsid w:val="00A45356"/>
    <w:rsid w:val="00A453F2"/>
    <w:rsid w:val="00A465F3"/>
    <w:rsid w:val="00A46DED"/>
    <w:rsid w:val="00A4775F"/>
    <w:rsid w:val="00A502DA"/>
    <w:rsid w:val="00A513C4"/>
    <w:rsid w:val="00A542B9"/>
    <w:rsid w:val="00A5456B"/>
    <w:rsid w:val="00A57C1B"/>
    <w:rsid w:val="00A57D5D"/>
    <w:rsid w:val="00A6044D"/>
    <w:rsid w:val="00A6137B"/>
    <w:rsid w:val="00A626E0"/>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0FE"/>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1B72"/>
    <w:rsid w:val="00B22596"/>
    <w:rsid w:val="00B26D73"/>
    <w:rsid w:val="00B3661A"/>
    <w:rsid w:val="00B37433"/>
    <w:rsid w:val="00B40192"/>
    <w:rsid w:val="00B40AF4"/>
    <w:rsid w:val="00B46E3B"/>
    <w:rsid w:val="00B474D9"/>
    <w:rsid w:val="00B522E2"/>
    <w:rsid w:val="00B54322"/>
    <w:rsid w:val="00B54D74"/>
    <w:rsid w:val="00B62918"/>
    <w:rsid w:val="00B6763D"/>
    <w:rsid w:val="00B714C0"/>
    <w:rsid w:val="00B71AC6"/>
    <w:rsid w:val="00B72104"/>
    <w:rsid w:val="00B767BB"/>
    <w:rsid w:val="00B80449"/>
    <w:rsid w:val="00B82F1B"/>
    <w:rsid w:val="00B83C27"/>
    <w:rsid w:val="00B84384"/>
    <w:rsid w:val="00B84465"/>
    <w:rsid w:val="00B875AF"/>
    <w:rsid w:val="00B87FF2"/>
    <w:rsid w:val="00B9072C"/>
    <w:rsid w:val="00B930AC"/>
    <w:rsid w:val="00B93F32"/>
    <w:rsid w:val="00BA0BE6"/>
    <w:rsid w:val="00BA154E"/>
    <w:rsid w:val="00BA1CC9"/>
    <w:rsid w:val="00BA4DD3"/>
    <w:rsid w:val="00BA4F4B"/>
    <w:rsid w:val="00BA53E8"/>
    <w:rsid w:val="00BA765D"/>
    <w:rsid w:val="00BA7883"/>
    <w:rsid w:val="00BB0DC4"/>
    <w:rsid w:val="00BB5544"/>
    <w:rsid w:val="00BC1B4D"/>
    <w:rsid w:val="00BC2098"/>
    <w:rsid w:val="00BC7A5D"/>
    <w:rsid w:val="00BD01D9"/>
    <w:rsid w:val="00BD0C75"/>
    <w:rsid w:val="00BD0EBB"/>
    <w:rsid w:val="00BD18B1"/>
    <w:rsid w:val="00BD2884"/>
    <w:rsid w:val="00BD3AA2"/>
    <w:rsid w:val="00BD59D7"/>
    <w:rsid w:val="00BE096F"/>
    <w:rsid w:val="00BE55C6"/>
    <w:rsid w:val="00BF06B3"/>
    <w:rsid w:val="00BF374F"/>
    <w:rsid w:val="00BF610D"/>
    <w:rsid w:val="00BF720B"/>
    <w:rsid w:val="00C04511"/>
    <w:rsid w:val="00C0646F"/>
    <w:rsid w:val="00C07CF1"/>
    <w:rsid w:val="00C120B3"/>
    <w:rsid w:val="00C12F1B"/>
    <w:rsid w:val="00C159BA"/>
    <w:rsid w:val="00C15B3C"/>
    <w:rsid w:val="00C16846"/>
    <w:rsid w:val="00C20731"/>
    <w:rsid w:val="00C2153F"/>
    <w:rsid w:val="00C2311B"/>
    <w:rsid w:val="00C238F5"/>
    <w:rsid w:val="00C25616"/>
    <w:rsid w:val="00C25737"/>
    <w:rsid w:val="00C30A67"/>
    <w:rsid w:val="00C32565"/>
    <w:rsid w:val="00C341F3"/>
    <w:rsid w:val="00C430C6"/>
    <w:rsid w:val="00C43888"/>
    <w:rsid w:val="00C439BE"/>
    <w:rsid w:val="00C470D6"/>
    <w:rsid w:val="00C47580"/>
    <w:rsid w:val="00C52D1E"/>
    <w:rsid w:val="00C548BF"/>
    <w:rsid w:val="00C54CFB"/>
    <w:rsid w:val="00C5780B"/>
    <w:rsid w:val="00C6627E"/>
    <w:rsid w:val="00C71396"/>
    <w:rsid w:val="00C73415"/>
    <w:rsid w:val="00C7395D"/>
    <w:rsid w:val="00C762F0"/>
    <w:rsid w:val="00C7703B"/>
    <w:rsid w:val="00C77966"/>
    <w:rsid w:val="00C779E4"/>
    <w:rsid w:val="00C77ECB"/>
    <w:rsid w:val="00C80590"/>
    <w:rsid w:val="00C80E21"/>
    <w:rsid w:val="00C80FE3"/>
    <w:rsid w:val="00C82928"/>
    <w:rsid w:val="00C83D62"/>
    <w:rsid w:val="00C938C1"/>
    <w:rsid w:val="00C976F3"/>
    <w:rsid w:val="00CA0C39"/>
    <w:rsid w:val="00CA33B8"/>
    <w:rsid w:val="00CA38C9"/>
    <w:rsid w:val="00CA428E"/>
    <w:rsid w:val="00CA4E93"/>
    <w:rsid w:val="00CA65A0"/>
    <w:rsid w:val="00CB1C43"/>
    <w:rsid w:val="00CB3394"/>
    <w:rsid w:val="00CB5F2E"/>
    <w:rsid w:val="00CB617D"/>
    <w:rsid w:val="00CC1C62"/>
    <w:rsid w:val="00CC6C27"/>
    <w:rsid w:val="00CC719B"/>
    <w:rsid w:val="00CC7DDA"/>
    <w:rsid w:val="00CC7E0B"/>
    <w:rsid w:val="00CD7B99"/>
    <w:rsid w:val="00CD7C7E"/>
    <w:rsid w:val="00CE1101"/>
    <w:rsid w:val="00CE3355"/>
    <w:rsid w:val="00CE40BB"/>
    <w:rsid w:val="00CE4F75"/>
    <w:rsid w:val="00CF1782"/>
    <w:rsid w:val="00CF2597"/>
    <w:rsid w:val="00CF36EA"/>
    <w:rsid w:val="00CF6871"/>
    <w:rsid w:val="00CF7365"/>
    <w:rsid w:val="00CF78EF"/>
    <w:rsid w:val="00D00B30"/>
    <w:rsid w:val="00D03896"/>
    <w:rsid w:val="00D0648B"/>
    <w:rsid w:val="00D0720C"/>
    <w:rsid w:val="00D10091"/>
    <w:rsid w:val="00D133EB"/>
    <w:rsid w:val="00D157CE"/>
    <w:rsid w:val="00D22C9A"/>
    <w:rsid w:val="00D2304D"/>
    <w:rsid w:val="00D31F48"/>
    <w:rsid w:val="00D36206"/>
    <w:rsid w:val="00D409A0"/>
    <w:rsid w:val="00D4153A"/>
    <w:rsid w:val="00D44B82"/>
    <w:rsid w:val="00D5128E"/>
    <w:rsid w:val="00D53A54"/>
    <w:rsid w:val="00D550C4"/>
    <w:rsid w:val="00D56429"/>
    <w:rsid w:val="00D6023F"/>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476C"/>
    <w:rsid w:val="00D94BB6"/>
    <w:rsid w:val="00D95974"/>
    <w:rsid w:val="00D9683B"/>
    <w:rsid w:val="00DA0273"/>
    <w:rsid w:val="00DA3015"/>
    <w:rsid w:val="00DA41BB"/>
    <w:rsid w:val="00DA5E41"/>
    <w:rsid w:val="00DA686F"/>
    <w:rsid w:val="00DB6324"/>
    <w:rsid w:val="00DB7A0C"/>
    <w:rsid w:val="00DC1485"/>
    <w:rsid w:val="00DC27E7"/>
    <w:rsid w:val="00DC32A3"/>
    <w:rsid w:val="00DC5942"/>
    <w:rsid w:val="00DC5B26"/>
    <w:rsid w:val="00DD036A"/>
    <w:rsid w:val="00DD26B1"/>
    <w:rsid w:val="00DE0A8F"/>
    <w:rsid w:val="00DE0C05"/>
    <w:rsid w:val="00DE2118"/>
    <w:rsid w:val="00DE3D7D"/>
    <w:rsid w:val="00DE3EC6"/>
    <w:rsid w:val="00DF10EF"/>
    <w:rsid w:val="00DF23FC"/>
    <w:rsid w:val="00DF29E4"/>
    <w:rsid w:val="00DF37A9"/>
    <w:rsid w:val="00DF39CD"/>
    <w:rsid w:val="00DF3B30"/>
    <w:rsid w:val="00DF4C84"/>
    <w:rsid w:val="00DF4F88"/>
    <w:rsid w:val="00DF5D57"/>
    <w:rsid w:val="00DF7846"/>
    <w:rsid w:val="00DF7F38"/>
    <w:rsid w:val="00E024EA"/>
    <w:rsid w:val="00E032F4"/>
    <w:rsid w:val="00E033F6"/>
    <w:rsid w:val="00E04477"/>
    <w:rsid w:val="00E07D45"/>
    <w:rsid w:val="00E07FB8"/>
    <w:rsid w:val="00E11B8D"/>
    <w:rsid w:val="00E11BFC"/>
    <w:rsid w:val="00E12128"/>
    <w:rsid w:val="00E140E4"/>
    <w:rsid w:val="00E14413"/>
    <w:rsid w:val="00E17206"/>
    <w:rsid w:val="00E20102"/>
    <w:rsid w:val="00E224C4"/>
    <w:rsid w:val="00E24590"/>
    <w:rsid w:val="00E275BA"/>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950"/>
    <w:rsid w:val="00E7609D"/>
    <w:rsid w:val="00E83936"/>
    <w:rsid w:val="00E83C20"/>
    <w:rsid w:val="00E900EB"/>
    <w:rsid w:val="00E91163"/>
    <w:rsid w:val="00E930F5"/>
    <w:rsid w:val="00E97FCB"/>
    <w:rsid w:val="00EA36BF"/>
    <w:rsid w:val="00EA4CBA"/>
    <w:rsid w:val="00EA6527"/>
    <w:rsid w:val="00EA656F"/>
    <w:rsid w:val="00EB1336"/>
    <w:rsid w:val="00EB5921"/>
    <w:rsid w:val="00EC08B9"/>
    <w:rsid w:val="00EC6350"/>
    <w:rsid w:val="00EC6F99"/>
    <w:rsid w:val="00EC792F"/>
    <w:rsid w:val="00EE0792"/>
    <w:rsid w:val="00EE3215"/>
    <w:rsid w:val="00EE4316"/>
    <w:rsid w:val="00EE7C8F"/>
    <w:rsid w:val="00EF013D"/>
    <w:rsid w:val="00EF0779"/>
    <w:rsid w:val="00EF0E82"/>
    <w:rsid w:val="00EF19AF"/>
    <w:rsid w:val="00EF2642"/>
    <w:rsid w:val="00EF3681"/>
    <w:rsid w:val="00EF3ABE"/>
    <w:rsid w:val="00EF4C72"/>
    <w:rsid w:val="00EF5E87"/>
    <w:rsid w:val="00EF693F"/>
    <w:rsid w:val="00EF6BA4"/>
    <w:rsid w:val="00F02035"/>
    <w:rsid w:val="00F03CC5"/>
    <w:rsid w:val="00F0715F"/>
    <w:rsid w:val="00F07946"/>
    <w:rsid w:val="00F114D5"/>
    <w:rsid w:val="00F115AC"/>
    <w:rsid w:val="00F15EBE"/>
    <w:rsid w:val="00F20226"/>
    <w:rsid w:val="00F20B32"/>
    <w:rsid w:val="00F20BC2"/>
    <w:rsid w:val="00F221B1"/>
    <w:rsid w:val="00F22C92"/>
    <w:rsid w:val="00F26387"/>
    <w:rsid w:val="00F26849"/>
    <w:rsid w:val="00F27DBC"/>
    <w:rsid w:val="00F302AC"/>
    <w:rsid w:val="00F31DF7"/>
    <w:rsid w:val="00F34255"/>
    <w:rsid w:val="00F342E4"/>
    <w:rsid w:val="00F356BC"/>
    <w:rsid w:val="00F36293"/>
    <w:rsid w:val="00F502DF"/>
    <w:rsid w:val="00F5039E"/>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25F7"/>
    <w:rsid w:val="00F74219"/>
    <w:rsid w:val="00F77CA2"/>
    <w:rsid w:val="00F85BE7"/>
    <w:rsid w:val="00F8664E"/>
    <w:rsid w:val="00F86FF8"/>
    <w:rsid w:val="00F90C7C"/>
    <w:rsid w:val="00F91F22"/>
    <w:rsid w:val="00F946E0"/>
    <w:rsid w:val="00F94814"/>
    <w:rsid w:val="00F97163"/>
    <w:rsid w:val="00FB06A7"/>
    <w:rsid w:val="00FB1C68"/>
    <w:rsid w:val="00FB1FB3"/>
    <w:rsid w:val="00FB26C7"/>
    <w:rsid w:val="00FB341B"/>
    <w:rsid w:val="00FB4823"/>
    <w:rsid w:val="00FB4EC6"/>
    <w:rsid w:val="00FB56C5"/>
    <w:rsid w:val="00FB5CBA"/>
    <w:rsid w:val="00FB604C"/>
    <w:rsid w:val="00FB6A46"/>
    <w:rsid w:val="00FC394F"/>
    <w:rsid w:val="00FC48AA"/>
    <w:rsid w:val="00FC525F"/>
    <w:rsid w:val="00FC57F6"/>
    <w:rsid w:val="00FC6C56"/>
    <w:rsid w:val="00FC790C"/>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50266"/>
  <w15:docId w15:val="{FB50A9AA-FDD2-44D2-9DAC-917AAE28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ECA"/>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Dubai" w:hAnsi="Dubai" w:cs="Dubai"/>
      <w:sz w:val="22"/>
      <w:szCs w:val="22"/>
      <w:lang w:val="en-GB" w:eastAsia="en-US" w:bidi="ar-EG"/>
    </w:rPr>
  </w:style>
  <w:style w:type="paragraph" w:styleId="Heading1">
    <w:name w:val="heading 1"/>
    <w:basedOn w:val="Normal"/>
    <w:next w:val="Normal"/>
    <w:link w:val="Heading1Char"/>
    <w:qFormat/>
    <w:rsid w:val="00A626E0"/>
    <w:pPr>
      <w:keepNext/>
      <w:keepLines/>
      <w:spacing w:before="480"/>
      <w:ind w:left="567" w:hanging="567"/>
      <w:outlineLvl w:val="0"/>
    </w:pPr>
    <w:rPr>
      <w:b/>
      <w:bCs/>
      <w:sz w:val="26"/>
      <w:szCs w:val="26"/>
    </w:rPr>
  </w:style>
  <w:style w:type="paragraph" w:styleId="Heading2">
    <w:name w:val="heading 2"/>
    <w:basedOn w:val="Heading1"/>
    <w:next w:val="Normal"/>
    <w:link w:val="Heading2Char"/>
    <w:qFormat/>
    <w:rsid w:val="00A626E0"/>
    <w:pPr>
      <w:spacing w:before="320"/>
      <w:outlineLvl w:val="1"/>
    </w:pPr>
    <w:rPr>
      <w:position w:val="2"/>
      <w:sz w:val="24"/>
      <w:szCs w:val="24"/>
    </w:rPr>
  </w:style>
  <w:style w:type="paragraph" w:styleId="Heading3">
    <w:name w:val="heading 3"/>
    <w:basedOn w:val="Heading1"/>
    <w:next w:val="Normal"/>
    <w:link w:val="Heading3Char"/>
    <w:qFormat/>
    <w:rsid w:val="00A626E0"/>
    <w:pPr>
      <w:spacing w:before="200"/>
      <w:outlineLvl w:val="2"/>
    </w:pPr>
    <w:rPr>
      <w:sz w:val="22"/>
      <w:szCs w:val="22"/>
    </w:rPr>
  </w:style>
  <w:style w:type="paragraph" w:styleId="Heading4">
    <w:name w:val="heading 4"/>
    <w:basedOn w:val="Heading3"/>
    <w:next w:val="Normal"/>
    <w:link w:val="Heading4Char"/>
    <w:qFormat/>
    <w:rsid w:val="00A626E0"/>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6E0"/>
    <w:rPr>
      <w:rFonts w:ascii="Dubai" w:hAnsi="Dubai" w:cs="Dubai"/>
      <w:b/>
      <w:bCs/>
      <w:sz w:val="26"/>
      <w:szCs w:val="26"/>
      <w:lang w:val="en-GB" w:eastAsia="en-US" w:bidi="ar-EG"/>
    </w:rPr>
  </w:style>
  <w:style w:type="character" w:customStyle="1" w:styleId="Heading2Char">
    <w:name w:val="Heading 2 Char"/>
    <w:basedOn w:val="DefaultParagraphFont"/>
    <w:link w:val="Heading2"/>
    <w:rsid w:val="00A626E0"/>
    <w:rPr>
      <w:rFonts w:ascii="Dubai" w:hAnsi="Dubai" w:cs="Dubai"/>
      <w:b/>
      <w:bCs/>
      <w:position w:val="2"/>
      <w:sz w:val="24"/>
      <w:szCs w:val="24"/>
      <w:lang w:val="en-GB" w:eastAsia="en-US" w:bidi="ar-EG"/>
    </w:rPr>
  </w:style>
  <w:style w:type="character" w:customStyle="1" w:styleId="Heading3Char">
    <w:name w:val="Heading 3 Char"/>
    <w:basedOn w:val="Heading1Char"/>
    <w:link w:val="Heading3"/>
    <w:rsid w:val="00A626E0"/>
    <w:rPr>
      <w:rFonts w:ascii="Dubai" w:hAnsi="Dubai" w:cs="Dubai"/>
      <w:b/>
      <w:bCs/>
      <w:sz w:val="22"/>
      <w:szCs w:val="22"/>
      <w:lang w:val="en-GB" w:eastAsia="en-US" w:bidi="ar-EG"/>
    </w:rPr>
  </w:style>
  <w:style w:type="character" w:customStyle="1" w:styleId="Heading4Char">
    <w:name w:val="Heading 4 Char"/>
    <w:basedOn w:val="Heading3Char"/>
    <w:link w:val="Heading4"/>
    <w:rsid w:val="00A626E0"/>
    <w:rPr>
      <w:rFonts w:ascii="Dubai" w:hAnsi="Dubai" w:cs="Dubai"/>
      <w:b/>
      <w:bCs/>
      <w:sz w:val="22"/>
      <w:szCs w:val="22"/>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A626E0"/>
    <w:pPr>
      <w:spacing w:before="120"/>
    </w:pPr>
  </w:style>
  <w:style w:type="paragraph" w:customStyle="1" w:styleId="Tabletext">
    <w:name w:val="Table_text"/>
    <w:basedOn w:val="Normal"/>
    <w:qFormat/>
    <w:rsid w:val="00537938"/>
    <w:pPr>
      <w:tabs>
        <w:tab w:val="clear" w:pos="567"/>
        <w:tab w:val="clear" w:pos="1134"/>
        <w:tab w:val="clear" w:pos="1701"/>
        <w:tab w:val="clear" w:pos="2268"/>
        <w:tab w:val="clear" w:pos="2835"/>
      </w:tabs>
      <w:spacing w:before="60" w:after="60" w:line="260" w:lineRule="exact"/>
    </w:pPr>
    <w:rPr>
      <w:position w:val="2"/>
      <w:sz w:val="20"/>
      <w:szCs w:val="20"/>
    </w:rPr>
  </w:style>
  <w:style w:type="paragraph" w:customStyle="1" w:styleId="Part">
    <w:name w:val="Part"/>
    <w:basedOn w:val="Normal"/>
    <w:next w:val="Normal"/>
    <w:rsid w:val="00A626E0"/>
    <w:pPr>
      <w:tabs>
        <w:tab w:val="clear" w:pos="567"/>
        <w:tab w:val="clear" w:pos="1134"/>
        <w:tab w:val="clear" w:pos="1701"/>
        <w:tab w:val="clear" w:pos="2268"/>
        <w:tab w:val="clear" w:pos="2835"/>
      </w:tabs>
      <w:bidi w:val="0"/>
      <w:spacing w:before="600"/>
      <w:jc w:val="center"/>
    </w:pPr>
    <w:rPr>
      <w:caps/>
      <w:sz w:val="28"/>
      <w:szCs w:val="28"/>
      <w:lang w:bidi="ar-SA"/>
    </w:rPr>
  </w:style>
  <w:style w:type="paragraph" w:customStyle="1" w:styleId="TableNo">
    <w:name w:val="Table_No"/>
    <w:basedOn w:val="Normal"/>
    <w:next w:val="Normal"/>
    <w:qFormat/>
    <w:rsid w:val="00A626E0"/>
    <w:pPr>
      <w:keepNext/>
      <w:spacing w:before="240" w:after="120"/>
      <w:jc w:val="center"/>
    </w:pPr>
    <w:rPr>
      <w:caps/>
      <w:position w:val="2"/>
    </w:rPr>
  </w:style>
  <w:style w:type="paragraph" w:customStyle="1" w:styleId="enumlev1">
    <w:name w:val="enumlev1"/>
    <w:basedOn w:val="Normal"/>
    <w:link w:val="enumlev1Char"/>
    <w:qFormat/>
    <w:rsid w:val="00A626E0"/>
    <w:pPr>
      <w:spacing w:before="80"/>
      <w:ind w:left="567" w:hanging="567"/>
    </w:pPr>
  </w:style>
  <w:style w:type="character" w:customStyle="1" w:styleId="enumlev1Char">
    <w:name w:val="enumlev1 Char"/>
    <w:basedOn w:val="DefaultParagraphFont"/>
    <w:link w:val="enumlev1"/>
    <w:rsid w:val="00A626E0"/>
    <w:rPr>
      <w:rFonts w:ascii="Dubai" w:hAnsi="Dubai" w:cs="Dubai"/>
      <w:sz w:val="22"/>
      <w:szCs w:val="22"/>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A626E0"/>
    <w:pPr>
      <w:spacing w:before="80" w:after="80"/>
      <w:jc w:val="center"/>
    </w:pPr>
    <w:rPr>
      <w:b/>
      <w:bCs/>
    </w:rPr>
  </w:style>
  <w:style w:type="paragraph" w:customStyle="1" w:styleId="Normalaftertitle">
    <w:name w:val="Normal after title"/>
    <w:basedOn w:val="Normal"/>
    <w:next w:val="Normal"/>
    <w:qFormat/>
    <w:rsid w:val="00A626E0"/>
    <w:pPr>
      <w:tabs>
        <w:tab w:val="clear" w:pos="567"/>
        <w:tab w:val="clear" w:pos="1701"/>
        <w:tab w:val="clear" w:pos="2835"/>
        <w:tab w:val="left" w:pos="1871"/>
      </w:tabs>
      <w:overflowPunct/>
      <w:autoSpaceDE/>
      <w:autoSpaceDN/>
      <w:adjustRightInd/>
      <w:spacing w:before="360"/>
      <w:textAlignment w:val="auto"/>
    </w:pPr>
    <w:rPr>
      <w:snapToGrid w:val="0"/>
      <w:lang w:val="en-US"/>
    </w:rPr>
  </w:style>
  <w:style w:type="character" w:styleId="FootnoteReference">
    <w:name w:val="footnote reference"/>
    <w:basedOn w:val="DefaultParagraphFont"/>
    <w:rsid w:val="00A626E0"/>
    <w:rPr>
      <w:rFonts w:ascii="Dubai" w:hAnsi="Dubai" w:cs="Dubai"/>
      <w:position w:val="6"/>
      <w:sz w:val="18"/>
      <w:szCs w:val="18"/>
    </w:rPr>
  </w:style>
  <w:style w:type="paragraph" w:customStyle="1" w:styleId="DecNo">
    <w:name w:val="Dec_No"/>
    <w:basedOn w:val="ResNo"/>
    <w:next w:val="Normal"/>
    <w:qFormat/>
    <w:rsid w:val="00A626E0"/>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3A0ECA"/>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lang w:val="en-US" w:bidi="ar-SA"/>
    </w:rPr>
  </w:style>
  <w:style w:type="paragraph" w:customStyle="1" w:styleId="Dectitle">
    <w:name w:val="Dec_title"/>
    <w:basedOn w:val="Restitle"/>
    <w:qFormat/>
    <w:rsid w:val="00A626E0"/>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A626E0"/>
    <w:pPr>
      <w:spacing w:before="80"/>
    </w:pPr>
    <w:rPr>
      <w:b/>
      <w:bCs/>
    </w:rPr>
  </w:style>
  <w:style w:type="character" w:customStyle="1" w:styleId="enumlev1S2Char">
    <w:name w:val="enumlev1_S2 Char"/>
    <w:basedOn w:val="enumlev1Char"/>
    <w:link w:val="enumlev1S2"/>
    <w:rsid w:val="00A626E0"/>
    <w:rPr>
      <w:rFonts w:ascii="Dubai" w:hAnsi="Dubai" w:cs="Dubai"/>
      <w:b/>
      <w:bCs/>
      <w:sz w:val="22"/>
      <w:szCs w:val="22"/>
      <w:lang w:val="en-GB" w:eastAsia="en-US" w:bidi="ar-EG"/>
    </w:rPr>
  </w:style>
  <w:style w:type="paragraph" w:customStyle="1" w:styleId="ArtNo">
    <w:name w:val="Art_No"/>
    <w:basedOn w:val="Normal"/>
    <w:next w:val="Normal"/>
    <w:link w:val="ArtNoChar"/>
    <w:qFormat/>
    <w:rsid w:val="003A0ECA"/>
    <w:pPr>
      <w:keepNext/>
      <w:keepLines/>
      <w:tabs>
        <w:tab w:val="clear" w:pos="567"/>
        <w:tab w:val="clear" w:pos="1134"/>
        <w:tab w:val="clear" w:pos="1701"/>
        <w:tab w:val="clear" w:pos="2268"/>
        <w:tab w:val="clear" w:pos="2835"/>
      </w:tabs>
      <w:spacing w:before="360" w:after="120"/>
      <w:jc w:val="center"/>
    </w:pPr>
    <w:rPr>
      <w:sz w:val="28"/>
      <w:szCs w:val="28"/>
    </w:rPr>
  </w:style>
  <w:style w:type="character" w:customStyle="1" w:styleId="ArtNoChar">
    <w:name w:val="Art_No Char"/>
    <w:basedOn w:val="DefaultParagraphFont"/>
    <w:link w:val="ArtNo"/>
    <w:rsid w:val="003A0ECA"/>
    <w:rPr>
      <w:rFonts w:ascii="Dubai" w:hAnsi="Dubai" w:cs="Dubai"/>
      <w:sz w:val="28"/>
      <w:szCs w:val="28"/>
      <w:lang w:val="en-GB" w:eastAsia="en-US" w:bidi="ar-EG"/>
    </w:rPr>
  </w:style>
  <w:style w:type="paragraph" w:customStyle="1" w:styleId="Reftitle">
    <w:name w:val="Ref_title"/>
    <w:basedOn w:val="Normal"/>
    <w:next w:val="Reftext"/>
    <w:rsid w:val="00A626E0"/>
    <w:pPr>
      <w:spacing w:before="480"/>
      <w:jc w:val="center"/>
    </w:pPr>
    <w:rPr>
      <w:caps/>
      <w:sz w:val="28"/>
      <w:szCs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A626E0"/>
  </w:style>
  <w:style w:type="character" w:customStyle="1" w:styleId="RectitleChar">
    <w:name w:val="Rec_title Char"/>
    <w:basedOn w:val="DefaultParagraphFont"/>
    <w:link w:val="Rectitle"/>
    <w:rsid w:val="00A626E0"/>
    <w:rPr>
      <w:rFonts w:ascii="Dubai" w:hAnsi="Dubai" w:cs="Dubai"/>
      <w:b/>
      <w:bCs/>
      <w:sz w:val="28"/>
      <w:szCs w:val="28"/>
      <w:lang w:eastAsia="en-US"/>
    </w:rPr>
  </w:style>
  <w:style w:type="paragraph" w:customStyle="1" w:styleId="Call">
    <w:name w:val="Call"/>
    <w:basedOn w:val="Normal"/>
    <w:next w:val="Normal"/>
    <w:link w:val="CallChar"/>
    <w:autoRedefine/>
    <w:qFormat/>
    <w:rsid w:val="00CE1101"/>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CE1101"/>
    <w:rPr>
      <w:rFonts w:ascii="Dubai" w:hAnsi="Dubai" w:cs="Dubai"/>
      <w:i/>
      <w:iCs/>
      <w:sz w:val="22"/>
      <w:szCs w:val="22"/>
      <w:lang w:val="en-GB" w:eastAsia="en-US" w:bidi="ar-EG"/>
    </w:rPr>
  </w:style>
  <w:style w:type="paragraph" w:customStyle="1" w:styleId="RecNo">
    <w:name w:val="Rec_No"/>
    <w:basedOn w:val="Normal"/>
    <w:next w:val="Normal"/>
    <w:rsid w:val="00A626E0"/>
    <w:pPr>
      <w:keepNext/>
      <w:spacing w:before="720"/>
      <w:jc w:val="center"/>
    </w:pPr>
    <w:rPr>
      <w:sz w:val="28"/>
      <w:szCs w:val="28"/>
    </w:rPr>
  </w:style>
  <w:style w:type="paragraph" w:customStyle="1" w:styleId="toc0">
    <w:name w:val="toc 0"/>
    <w:basedOn w:val="Normal"/>
    <w:next w:val="TOC1"/>
    <w:rsid w:val="00537938"/>
    <w:pPr>
      <w:tabs>
        <w:tab w:val="clear" w:pos="567"/>
        <w:tab w:val="clear" w:pos="1134"/>
        <w:tab w:val="clear" w:pos="1701"/>
        <w:tab w:val="clear" w:pos="2268"/>
        <w:tab w:val="clear" w:pos="2835"/>
        <w:tab w:val="right" w:pos="9781"/>
      </w:tabs>
    </w:pPr>
    <w:rPr>
      <w:b/>
      <w:bCs/>
    </w:rPr>
  </w:style>
  <w:style w:type="paragraph" w:customStyle="1" w:styleId="Note">
    <w:name w:val="Note"/>
    <w:basedOn w:val="Normal"/>
    <w:qFormat/>
    <w:rsid w:val="00A626E0"/>
    <w:pPr>
      <w:tabs>
        <w:tab w:val="clear" w:pos="567"/>
        <w:tab w:val="left" w:pos="851"/>
      </w:tabs>
    </w:pPr>
    <w:rPr>
      <w:sz w:val="20"/>
      <w:szCs w:val="20"/>
      <w:lang w:val="en-US"/>
    </w:rPr>
  </w:style>
  <w:style w:type="paragraph" w:customStyle="1" w:styleId="Title3">
    <w:name w:val="Title 3"/>
    <w:basedOn w:val="Title2"/>
    <w:next w:val="Normal"/>
    <w:rsid w:val="00537938"/>
    <w:rPr>
      <w:lang w:val="en-US"/>
    </w:rPr>
  </w:style>
  <w:style w:type="paragraph" w:customStyle="1" w:styleId="Title2">
    <w:name w:val="Title 2"/>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bidi="ar-SA"/>
    </w:rPr>
  </w:style>
  <w:style w:type="paragraph" w:customStyle="1" w:styleId="Source">
    <w:name w:val="Source"/>
    <w:basedOn w:val="Normal"/>
    <w:next w:val="Normal"/>
    <w:rsid w:val="00A626E0"/>
    <w:pPr>
      <w:keepNext/>
      <w:tabs>
        <w:tab w:val="clear" w:pos="567"/>
        <w:tab w:val="clear" w:pos="1134"/>
        <w:tab w:val="clear" w:pos="1701"/>
        <w:tab w:val="clear" w:pos="2268"/>
        <w:tab w:val="clear" w:pos="2835"/>
        <w:tab w:val="left" w:pos="794"/>
        <w:tab w:val="left" w:pos="1191"/>
        <w:tab w:val="left" w:pos="1588"/>
        <w:tab w:val="left" w:pos="1985"/>
      </w:tabs>
      <w:spacing w:before="840" w:after="240"/>
      <w:jc w:val="center"/>
    </w:pPr>
    <w:rPr>
      <w:b/>
      <w:bCs/>
      <w:w w:val="120"/>
      <w:sz w:val="28"/>
      <w:szCs w:val="28"/>
      <w:lang w:val="en-US" w:bidi="ar-SA"/>
    </w:rPr>
  </w:style>
  <w:style w:type="paragraph" w:customStyle="1" w:styleId="Title1">
    <w:name w:val="Title 1"/>
    <w:basedOn w:val="Normal"/>
    <w:next w:val="Normal"/>
    <w:rsid w:val="00537938"/>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28"/>
      <w:lang w:val="en-US"/>
    </w:rPr>
  </w:style>
  <w:style w:type="paragraph" w:customStyle="1" w:styleId="Arttitle">
    <w:name w:val="Art_title"/>
    <w:basedOn w:val="Normal"/>
    <w:next w:val="Normal"/>
    <w:link w:val="ArttitleChar"/>
    <w:autoRedefine/>
    <w:qFormat/>
    <w:rsid w:val="003A0ECA"/>
    <w:pPr>
      <w:keepNext/>
      <w:tabs>
        <w:tab w:val="clear" w:pos="567"/>
        <w:tab w:val="clear" w:pos="1134"/>
        <w:tab w:val="clear" w:pos="1701"/>
        <w:tab w:val="clear" w:pos="2268"/>
        <w:tab w:val="clear" w:pos="2835"/>
      </w:tabs>
      <w:spacing w:after="240"/>
      <w:jc w:val="center"/>
    </w:pPr>
    <w:rPr>
      <w:b/>
      <w:bCs/>
      <w:sz w:val="28"/>
      <w:szCs w:val="28"/>
    </w:rPr>
  </w:style>
  <w:style w:type="character" w:customStyle="1" w:styleId="ArttitleChar">
    <w:name w:val="Art_title Char"/>
    <w:basedOn w:val="DefaultParagraphFont"/>
    <w:link w:val="Arttitle"/>
    <w:rsid w:val="003A0ECA"/>
    <w:rPr>
      <w:rFonts w:ascii="Dubai" w:hAnsi="Dubai" w:cs="Dubai"/>
      <w:b/>
      <w:bCs/>
      <w:sz w:val="28"/>
      <w:szCs w:val="28"/>
      <w:lang w:val="en-GB" w:eastAsia="en-US" w:bidi="ar-EG"/>
    </w:rPr>
  </w:style>
  <w:style w:type="paragraph" w:customStyle="1" w:styleId="ChapNo">
    <w:name w:val="Chap_No"/>
    <w:basedOn w:val="ArtNo"/>
    <w:next w:val="Normal"/>
    <w:link w:val="ChapNoChar"/>
    <w:autoRedefine/>
    <w:qFormat/>
    <w:rsid w:val="003A0ECA"/>
  </w:style>
  <w:style w:type="character" w:customStyle="1" w:styleId="ChapNoChar">
    <w:name w:val="Chap_No Char"/>
    <w:basedOn w:val="ArtNoChar"/>
    <w:link w:val="ChapNo"/>
    <w:rsid w:val="003A0ECA"/>
    <w:rPr>
      <w:rFonts w:ascii="Dubai" w:hAnsi="Dubai" w:cs="Dubai"/>
      <w:sz w:val="28"/>
      <w:szCs w:val="28"/>
      <w:lang w:val="en-GB" w:eastAsia="en-US" w:bidi="ar-EG"/>
    </w:rPr>
  </w:style>
  <w:style w:type="paragraph" w:customStyle="1" w:styleId="Chaptitle">
    <w:name w:val="Chap_title"/>
    <w:basedOn w:val="Arttitle"/>
    <w:next w:val="Normal"/>
    <w:rsid w:val="00A626E0"/>
    <w:pPr>
      <w:framePr w:wrap="around" w:hAnchor="text"/>
    </w:pPr>
  </w:style>
  <w:style w:type="paragraph" w:customStyle="1" w:styleId="Reasons">
    <w:name w:val="Reasons"/>
    <w:basedOn w:val="Normal"/>
    <w:link w:val="ReasonsChar"/>
    <w:autoRedefine/>
    <w:qFormat/>
    <w:rsid w:val="00804042"/>
    <w:rPr>
      <w:b/>
      <w:bCs/>
    </w:rPr>
  </w:style>
  <w:style w:type="character" w:customStyle="1" w:styleId="ReasonsChar">
    <w:name w:val="Reasons Char"/>
    <w:basedOn w:val="DefaultParagraphFont"/>
    <w:link w:val="Reasons"/>
    <w:rsid w:val="00804042"/>
    <w:rPr>
      <w:rFonts w:ascii="Dubai" w:hAnsi="Dubai" w:cs="Dubai"/>
      <w:b/>
      <w:bCs/>
      <w:sz w:val="22"/>
      <w:szCs w:val="22"/>
      <w:lang w:val="en-GB" w:eastAsia="en-US" w:bidi="ar-EG"/>
    </w:rPr>
  </w:style>
  <w:style w:type="paragraph" w:customStyle="1" w:styleId="ResNo">
    <w:name w:val="Res_No"/>
    <w:basedOn w:val="Normal"/>
    <w:next w:val="Normal"/>
    <w:link w:val="ResNoChar"/>
    <w:rsid w:val="00A626E0"/>
    <w:pPr>
      <w:keepNext/>
      <w:spacing w:before="720"/>
      <w:jc w:val="center"/>
    </w:pPr>
    <w:rPr>
      <w:position w:val="2"/>
      <w:sz w:val="28"/>
      <w:szCs w:val="28"/>
      <w:lang w:val="en-US"/>
    </w:rPr>
  </w:style>
  <w:style w:type="character" w:customStyle="1" w:styleId="ResNoChar">
    <w:name w:val="Res_No Char"/>
    <w:basedOn w:val="DefaultParagraphFont"/>
    <w:link w:val="ResNo"/>
    <w:locked/>
    <w:rsid w:val="00A626E0"/>
    <w:rPr>
      <w:rFonts w:ascii="Dubai" w:hAnsi="Dubai" w:cs="Dubai"/>
      <w:position w:val="2"/>
      <w:sz w:val="28"/>
      <w:szCs w:val="28"/>
      <w:lang w:eastAsia="en-US" w:bidi="ar-EG"/>
    </w:rPr>
  </w:style>
  <w:style w:type="paragraph" w:customStyle="1" w:styleId="Restitle">
    <w:name w:val="Res_title"/>
    <w:basedOn w:val="Normal"/>
    <w:next w:val="Normal"/>
    <w:link w:val="RestitleChar"/>
    <w:rsid w:val="00A626E0"/>
    <w:pPr>
      <w:keepNext/>
      <w:spacing w:before="240"/>
      <w:jc w:val="center"/>
    </w:pPr>
    <w:rPr>
      <w:b/>
      <w:bCs/>
      <w:sz w:val="28"/>
      <w:szCs w:val="28"/>
      <w:lang w:val="en-US" w:bidi="ar-SA"/>
    </w:rPr>
  </w:style>
  <w:style w:type="character" w:customStyle="1" w:styleId="RestitleChar">
    <w:name w:val="Res_title Char"/>
    <w:basedOn w:val="DefaultParagraphFont"/>
    <w:link w:val="Restitle"/>
    <w:rsid w:val="00A626E0"/>
    <w:rPr>
      <w:rFonts w:ascii="Dubai" w:hAnsi="Dubai" w:cs="Dubai"/>
      <w:b/>
      <w:bCs/>
      <w:sz w:val="28"/>
      <w:szCs w:val="28"/>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A626E0"/>
    <w:pPr>
      <w:framePr w:wrap="around"/>
      <w:spacing w:before="240"/>
    </w:pPr>
    <w:rPr>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A626E0"/>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626E0"/>
    <w:pPr>
      <w:tabs>
        <w:tab w:val="left" w:pos="851"/>
      </w:tabs>
      <w:spacing w:before="80" w:after="40"/>
    </w:pPr>
    <w:rPr>
      <w:b/>
      <w:bCs/>
    </w:rPr>
  </w:style>
  <w:style w:type="paragraph" w:customStyle="1" w:styleId="TabletextS2">
    <w:name w:val="Table_text_S2"/>
    <w:basedOn w:val="Tabletext"/>
    <w:rsid w:val="00A626E0"/>
    <w:pPr>
      <w:tabs>
        <w:tab w:val="left" w:pos="851"/>
      </w:tabs>
    </w:pPr>
    <w:rPr>
      <w:b/>
      <w:bCs/>
    </w:rPr>
  </w:style>
  <w:style w:type="paragraph" w:customStyle="1" w:styleId="Artheading">
    <w:name w:val="Art_heading"/>
    <w:basedOn w:val="Normal"/>
    <w:next w:val="Normal"/>
    <w:link w:val="ArtheadingChar"/>
    <w:rsid w:val="003A0ECA"/>
    <w:pPr>
      <w:tabs>
        <w:tab w:val="clear" w:pos="567"/>
        <w:tab w:val="clear" w:pos="1134"/>
        <w:tab w:val="clear" w:pos="1701"/>
        <w:tab w:val="clear" w:pos="2268"/>
        <w:tab w:val="clear" w:pos="2835"/>
      </w:tabs>
      <w:spacing w:before="480"/>
      <w:jc w:val="center"/>
    </w:pPr>
    <w:rPr>
      <w:b/>
      <w:bCs/>
      <w:sz w:val="24"/>
      <w:szCs w:val="24"/>
    </w:rPr>
  </w:style>
  <w:style w:type="character" w:customStyle="1" w:styleId="ArtheadingChar">
    <w:name w:val="Art_heading Char"/>
    <w:basedOn w:val="DefaultParagraphFont"/>
    <w:link w:val="Artheading"/>
    <w:rsid w:val="003A0ECA"/>
    <w:rPr>
      <w:rFonts w:ascii="Dubai" w:hAnsi="Dubai" w:cs="Dubai"/>
      <w:b/>
      <w:bCs/>
      <w:sz w:val="24"/>
      <w:szCs w:val="24"/>
      <w:lang w:val="en-GB" w:eastAsia="en-US" w:bidi="ar-EG"/>
    </w:rPr>
  </w:style>
  <w:style w:type="paragraph" w:customStyle="1" w:styleId="ArtheadingS2">
    <w:name w:val="Art_heading_S2"/>
    <w:basedOn w:val="Artheading"/>
    <w:next w:val="Normal"/>
    <w:rsid w:val="003A0ECA"/>
    <w:pPr>
      <w:tabs>
        <w:tab w:val="left" w:pos="851"/>
      </w:tabs>
      <w:jc w:val="left"/>
    </w:pPr>
  </w:style>
  <w:style w:type="paragraph" w:customStyle="1" w:styleId="Headingb">
    <w:name w:val="Heading_b"/>
    <w:basedOn w:val="Heading3"/>
    <w:next w:val="Normal"/>
    <w:rsid w:val="00A626E0"/>
    <w:pPr>
      <w:outlineLvl w:val="0"/>
    </w:pPr>
    <w:rPr>
      <w:position w:val="2"/>
      <w:sz w:val="24"/>
      <w:szCs w:val="24"/>
    </w:rPr>
  </w:style>
  <w:style w:type="paragraph" w:customStyle="1" w:styleId="HeadingiS2">
    <w:name w:val="Headingi_S2"/>
    <w:basedOn w:val="Headingi"/>
    <w:next w:val="Normal"/>
    <w:rsid w:val="00A626E0"/>
    <w:pPr>
      <w:tabs>
        <w:tab w:val="clear" w:pos="567"/>
        <w:tab w:val="clear" w:pos="1134"/>
        <w:tab w:val="clear" w:pos="1701"/>
        <w:tab w:val="clear" w:pos="2268"/>
        <w:tab w:val="clear" w:pos="2835"/>
        <w:tab w:val="left" w:pos="851"/>
      </w:tabs>
    </w:pPr>
  </w:style>
  <w:style w:type="paragraph" w:customStyle="1" w:styleId="Headingi">
    <w:name w:val="Heading_i"/>
    <w:basedOn w:val="Heading3"/>
    <w:next w:val="Normal"/>
    <w:qFormat/>
    <w:rsid w:val="00A626E0"/>
    <w:pPr>
      <w:spacing w:before="160"/>
      <w:outlineLvl w:val="0"/>
    </w:pPr>
    <w:rPr>
      <w:b w:val="0"/>
      <w:bCs w:val="0"/>
      <w:i/>
      <w:iCs/>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A626E0"/>
    <w:pPr>
      <w:tabs>
        <w:tab w:val="clear" w:pos="2268"/>
        <w:tab w:val="left" w:pos="1843"/>
        <w:tab w:val="left" w:pos="2269"/>
        <w:tab w:val="left" w:pos="3544"/>
        <w:tab w:val="left" w:pos="3969"/>
      </w:tabs>
      <w:jc w:val="center"/>
    </w:pPr>
    <w:rPr>
      <w:sz w:val="20"/>
      <w:szCs w:val="20"/>
    </w:rPr>
  </w:style>
  <w:style w:type="character" w:customStyle="1" w:styleId="DateChar">
    <w:name w:val="Date Char"/>
    <w:basedOn w:val="DefaultParagraphFont"/>
    <w:link w:val="Date"/>
    <w:uiPriority w:val="99"/>
    <w:rsid w:val="00A626E0"/>
    <w:rPr>
      <w:rFonts w:ascii="Dubai" w:hAnsi="Dubai" w:cs="Dubai"/>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A626E0"/>
    <w:pPr>
      <w:keepNext/>
      <w:keepLines/>
      <w:tabs>
        <w:tab w:val="clear" w:pos="567"/>
        <w:tab w:val="clear" w:pos="1134"/>
        <w:tab w:val="clear" w:pos="1701"/>
        <w:tab w:val="clear" w:pos="2268"/>
        <w:tab w:val="clear" w:pos="2835"/>
      </w:tabs>
      <w:spacing w:before="60" w:after="60"/>
    </w:pPr>
    <w:rPr>
      <w:sz w:val="20"/>
      <w:szCs w:val="20"/>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A626E0"/>
    <w:pPr>
      <w:keepNext/>
      <w:spacing w:before="360"/>
      <w:jc w:val="center"/>
    </w:pPr>
    <w:rPr>
      <w:sz w:val="28"/>
      <w:szCs w:val="28"/>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537938"/>
    <w:rPr>
      <w:b/>
      <w:bCs/>
      <w:sz w:val="24"/>
      <w:szCs w:val="24"/>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A626E0"/>
    <w:pPr>
      <w:keepNext/>
      <w:keepLines/>
      <w:tabs>
        <w:tab w:val="clear" w:pos="567"/>
        <w:tab w:val="clear" w:pos="1134"/>
        <w:tab w:val="clear" w:pos="1701"/>
        <w:tab w:val="clear" w:pos="2268"/>
        <w:tab w:val="clear" w:pos="2835"/>
        <w:tab w:val="left" w:pos="851"/>
      </w:tabs>
      <w:spacing w:before="200" w:after="40"/>
      <w:outlineLvl w:val="0"/>
    </w:pPr>
    <w:rPr>
      <w:b/>
      <w:bCs/>
      <w:position w:val="2"/>
      <w:lang w:val="en-US"/>
    </w:rPr>
  </w:style>
  <w:style w:type="paragraph" w:customStyle="1" w:styleId="NormalendS2">
    <w:name w:val="Normal_end_S2"/>
    <w:basedOn w:val="Normal"/>
    <w:qFormat/>
    <w:rsid w:val="00A626E0"/>
    <w:rPr>
      <w:lang w:val="en-US" w:eastAsia="zh-CN" w:bidi="ar-SA"/>
    </w:rPr>
  </w:style>
  <w:style w:type="paragraph" w:customStyle="1" w:styleId="Proposal">
    <w:name w:val="Proposal"/>
    <w:basedOn w:val="Normal"/>
    <w:autoRedefine/>
    <w:qFormat/>
    <w:rsid w:val="00A626E0"/>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3A0ECA"/>
    <w:pPr>
      <w:spacing w:before="720"/>
      <w:jc w:val="center"/>
    </w:pPr>
    <w:rPr>
      <w:caps/>
      <w:sz w:val="26"/>
      <w:szCs w:val="26"/>
    </w:rPr>
  </w:style>
  <w:style w:type="character" w:customStyle="1" w:styleId="AnnexNoChar">
    <w:name w:val="Annex_No Char"/>
    <w:basedOn w:val="DefaultParagraphFont"/>
    <w:link w:val="AnnexNo"/>
    <w:rsid w:val="003A0ECA"/>
    <w:rPr>
      <w:rFonts w:ascii="Dubai" w:hAnsi="Dubai" w:cs="Dubai"/>
      <w:caps/>
      <w:sz w:val="26"/>
      <w:szCs w:val="26"/>
      <w:lang w:val="en-GB" w:eastAsia="en-US" w:bidi="ar-EG"/>
    </w:rPr>
  </w:style>
  <w:style w:type="paragraph" w:customStyle="1" w:styleId="Annextitle">
    <w:name w:val="Annex_title"/>
    <w:basedOn w:val="Normal"/>
    <w:next w:val="Normal"/>
    <w:link w:val="AnnextitleChar"/>
    <w:rsid w:val="003A0ECA"/>
    <w:pPr>
      <w:spacing w:before="240" w:after="240"/>
      <w:jc w:val="center"/>
    </w:pPr>
    <w:rPr>
      <w:b/>
      <w:bCs/>
      <w:sz w:val="28"/>
      <w:szCs w:val="28"/>
    </w:rPr>
  </w:style>
  <w:style w:type="character" w:customStyle="1" w:styleId="AnnextitleChar">
    <w:name w:val="Annex_title Char"/>
    <w:basedOn w:val="DefaultParagraphFont"/>
    <w:link w:val="Annextitle"/>
    <w:rsid w:val="003A0ECA"/>
    <w:rPr>
      <w:rFonts w:ascii="Dubai" w:hAnsi="Dubai" w:cs="Dubai"/>
      <w:b/>
      <w:bCs/>
      <w:sz w:val="28"/>
      <w:szCs w:val="28"/>
      <w:lang w:val="en-GB" w:eastAsia="en-US" w:bidi="ar-EG"/>
    </w:rPr>
  </w:style>
  <w:style w:type="paragraph" w:customStyle="1" w:styleId="Tabletitle">
    <w:name w:val="Table_title"/>
    <w:basedOn w:val="TableNo"/>
    <w:next w:val="Tabletext"/>
    <w:rsid w:val="00537938"/>
    <w:pPr>
      <w:tabs>
        <w:tab w:val="clear" w:pos="567"/>
        <w:tab w:val="clear" w:pos="1134"/>
        <w:tab w:val="clear" w:pos="1701"/>
        <w:tab w:val="clear" w:pos="2268"/>
        <w:tab w:val="clear" w:pos="2835"/>
        <w:tab w:val="left" w:pos="2948"/>
        <w:tab w:val="left" w:pos="4082"/>
      </w:tabs>
      <w:spacing w:before="0"/>
    </w:pPr>
    <w:rPr>
      <w:b/>
      <w:bCs/>
      <w:caps w:val="0"/>
    </w:rPr>
  </w:style>
  <w:style w:type="paragraph" w:customStyle="1" w:styleId="AppendixNo">
    <w:name w:val="Appendix_No"/>
    <w:basedOn w:val="AnnexNo"/>
    <w:next w:val="Normal"/>
    <w:link w:val="AppendixNoChar"/>
    <w:rsid w:val="003A0ECA"/>
  </w:style>
  <w:style w:type="character" w:customStyle="1" w:styleId="AppendixNoChar">
    <w:name w:val="Appendix_No Char"/>
    <w:basedOn w:val="AnnexNoChar"/>
    <w:link w:val="AppendixNo"/>
    <w:rsid w:val="003A0ECA"/>
    <w:rPr>
      <w:rFonts w:ascii="Dubai" w:hAnsi="Dubai" w:cs="Dubai"/>
      <w:caps/>
      <w:sz w:val="26"/>
      <w:szCs w:val="2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A626E0"/>
    <w:pPr>
      <w:tabs>
        <w:tab w:val="clear" w:pos="567"/>
        <w:tab w:val="clear" w:pos="1134"/>
        <w:tab w:val="clear" w:pos="1701"/>
        <w:tab w:val="clear" w:pos="2268"/>
        <w:tab w:val="clear" w:pos="2835"/>
        <w:tab w:val="left" w:pos="851"/>
      </w:tabs>
      <w:ind w:left="0" w:firstLine="0"/>
      <w:outlineLvl w:val="9"/>
    </w:pPr>
    <w:rPr>
      <w:position w:val="2"/>
      <w:sz w:val="22"/>
      <w:szCs w:val="22"/>
    </w:rPr>
  </w:style>
  <w:style w:type="paragraph" w:customStyle="1" w:styleId="Heading2S2">
    <w:name w:val="Heading 2_S2"/>
    <w:basedOn w:val="Heading2"/>
    <w:next w:val="Normal"/>
    <w:rsid w:val="00A626E0"/>
    <w:pPr>
      <w:tabs>
        <w:tab w:val="clear" w:pos="567"/>
        <w:tab w:val="clear" w:pos="1134"/>
        <w:tab w:val="clear" w:pos="1701"/>
        <w:tab w:val="clear" w:pos="2268"/>
        <w:tab w:val="clear" w:pos="2835"/>
        <w:tab w:val="left" w:pos="851"/>
      </w:tabs>
    </w:pPr>
    <w:rPr>
      <w:sz w:val="22"/>
      <w:szCs w:val="22"/>
    </w:rPr>
  </w:style>
  <w:style w:type="paragraph" w:customStyle="1" w:styleId="Heading3S2">
    <w:name w:val="Heading 3_S2"/>
    <w:basedOn w:val="Heading3"/>
    <w:next w:val="Normal"/>
    <w:link w:val="Heading3S2Char"/>
    <w:rsid w:val="00A626E0"/>
    <w:pPr>
      <w:tabs>
        <w:tab w:val="clear" w:pos="567"/>
        <w:tab w:val="clear" w:pos="1134"/>
        <w:tab w:val="clear" w:pos="1701"/>
        <w:tab w:val="clear" w:pos="2268"/>
        <w:tab w:val="clear" w:pos="2835"/>
        <w:tab w:val="left" w:pos="851"/>
      </w:tabs>
    </w:pPr>
  </w:style>
  <w:style w:type="character" w:customStyle="1" w:styleId="Heading3S2Char">
    <w:name w:val="Heading 3_S2 Char"/>
    <w:basedOn w:val="Heading3Char"/>
    <w:link w:val="Heading3S2"/>
    <w:rsid w:val="00A626E0"/>
    <w:rPr>
      <w:rFonts w:ascii="Dubai" w:hAnsi="Dubai" w:cs="Dubai"/>
      <w:b/>
      <w:bCs/>
      <w:sz w:val="22"/>
      <w:szCs w:val="22"/>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A626E0"/>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A626E0"/>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A626E0"/>
    <w:pPr>
      <w:tabs>
        <w:tab w:val="clear" w:pos="1134"/>
        <w:tab w:val="clear" w:pos="1701"/>
        <w:tab w:val="clear" w:pos="2268"/>
        <w:tab w:val="clear" w:pos="2835"/>
      </w:tabs>
    </w:pPr>
    <w:rPr>
      <w:b/>
      <w:bCs/>
      <w:sz w:val="22"/>
      <w:szCs w:val="22"/>
      <w:lang w:val="en-GB"/>
    </w:rPr>
  </w:style>
  <w:style w:type="paragraph" w:customStyle="1" w:styleId="Heading1cS2">
    <w:name w:val="Heading 1c_S2"/>
    <w:basedOn w:val="Normal"/>
    <w:next w:val="Normal"/>
    <w:rsid w:val="00A626E0"/>
    <w:pPr>
      <w:keepNext/>
      <w:keepLines/>
      <w:tabs>
        <w:tab w:val="clear" w:pos="567"/>
        <w:tab w:val="clear" w:pos="1134"/>
        <w:tab w:val="clear" w:pos="1701"/>
        <w:tab w:val="clear" w:pos="2268"/>
        <w:tab w:val="clear" w:pos="2835"/>
        <w:tab w:val="left" w:pos="851"/>
      </w:tabs>
      <w:spacing w:before="480"/>
      <w:jc w:val="left"/>
    </w:pPr>
    <w:rPr>
      <w:b/>
      <w:bCs/>
      <w:position w:val="2"/>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A626E0"/>
    <w:pPr>
      <w:spacing w:before="240" w:after="240"/>
      <w:jc w:val="center"/>
    </w:pPr>
    <w:rPr>
      <w:b/>
      <w:bCs/>
      <w:sz w:val="28"/>
      <w:szCs w:val="28"/>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A626E0"/>
    <w:pPr>
      <w:keepNext/>
      <w:keepLines/>
      <w:tabs>
        <w:tab w:val="clear" w:pos="567"/>
        <w:tab w:val="clear" w:pos="1134"/>
        <w:tab w:val="clear" w:pos="1701"/>
        <w:tab w:val="clear" w:pos="2268"/>
        <w:tab w:val="clear" w:pos="2835"/>
        <w:tab w:val="left" w:pos="851"/>
      </w:tabs>
      <w:spacing w:before="100" w:after="80" w:line="260" w:lineRule="exact"/>
      <w:jc w:val="left"/>
    </w:pPr>
    <w:rPr>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537938"/>
    <w:pPr>
      <w:keepNext/>
      <w:keepLines/>
      <w:spacing w:before="240" w:after="240"/>
      <w:jc w:val="center"/>
    </w:pPr>
    <w:rPr>
      <w:b/>
      <w:bCs/>
      <w:sz w:val="32"/>
      <w:szCs w:val="32"/>
      <w:lang w:bidi="ar-SA"/>
    </w:rPr>
  </w:style>
  <w:style w:type="paragraph" w:styleId="FootnoteText">
    <w:name w:val="footnote text"/>
    <w:basedOn w:val="Normal"/>
    <w:link w:val="FootnoteTextChar"/>
    <w:rsid w:val="00A626E0"/>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sz w:val="18"/>
      <w:szCs w:val="18"/>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3A0ECA"/>
    <w:pPr>
      <w:bidi/>
      <w:spacing w:before="60" w:line="168" w:lineRule="auto"/>
    </w:pPr>
    <w:rPr>
      <w:rFonts w:ascii="Dubai" w:hAnsi="Dubai" w:cs="Dubai"/>
      <w:b/>
      <w:bCs/>
      <w:sz w:val="22"/>
      <w:szCs w:val="22"/>
      <w:lang w:eastAsia="en-US" w:bidi="ar-EG"/>
    </w:rPr>
  </w:style>
  <w:style w:type="paragraph" w:customStyle="1" w:styleId="Agendaitem">
    <w:name w:val="Agenda_item"/>
    <w:qFormat/>
    <w:rsid w:val="003A0ECA"/>
    <w:pPr>
      <w:bidi/>
      <w:spacing w:before="240" w:line="192" w:lineRule="auto"/>
      <w:jc w:val="center"/>
    </w:pPr>
    <w:rPr>
      <w:rFonts w:ascii="Dubai" w:hAnsi="Dubai" w:cs="Dubai"/>
      <w:sz w:val="28"/>
      <w:szCs w:val="28"/>
      <w:lang w:val="en-GB" w:eastAsia="en-US" w:bidi="ar-EG"/>
    </w:rPr>
  </w:style>
  <w:style w:type="paragraph" w:customStyle="1" w:styleId="Committee">
    <w:name w:val="Committee"/>
    <w:basedOn w:val="Normal"/>
    <w:qFormat/>
    <w:rsid w:val="003A0EC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pPr>
    <w:rPr>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626E0"/>
    <w:rPr>
      <w:rFonts w:ascii="Dubai" w:hAnsi="Dubai" w:cs="Dubai"/>
      <w:sz w:val="18"/>
      <w:szCs w:val="18"/>
      <w:lang w:eastAsia="en-US" w:bidi="ar-EG"/>
    </w:rPr>
  </w:style>
  <w:style w:type="paragraph" w:styleId="BalloonText">
    <w:name w:val="Balloon Text"/>
    <w:basedOn w:val="Normal"/>
    <w:link w:val="BalloonTextChar"/>
    <w:rsid w:val="003A0ECA"/>
    <w:pPr>
      <w:spacing w:before="0"/>
    </w:pPr>
    <w:rPr>
      <w:sz w:val="16"/>
      <w:szCs w:val="16"/>
    </w:rPr>
  </w:style>
  <w:style w:type="character" w:customStyle="1" w:styleId="BalloonTextChar">
    <w:name w:val="Balloon Text Char"/>
    <w:basedOn w:val="DefaultParagraphFont"/>
    <w:link w:val="BalloonText"/>
    <w:rsid w:val="003A0ECA"/>
    <w:rPr>
      <w:rFonts w:ascii="Dubai" w:hAnsi="Dubai" w:cs="Dubai"/>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styleId="FollowedHyperlink">
    <w:name w:val="FollowedHyperlink"/>
    <w:basedOn w:val="DefaultParagraphFont"/>
    <w:semiHidden/>
    <w:unhideWhenUsed/>
    <w:rsid w:val="005A636A"/>
    <w:rPr>
      <w:color w:val="800080" w:themeColor="followedHyperlink"/>
      <w:u w:val="single"/>
    </w:rPr>
  </w:style>
  <w:style w:type="character" w:customStyle="1" w:styleId="href">
    <w:name w:val="href"/>
    <w:basedOn w:val="DefaultParagraphFont"/>
    <w:qFormat/>
    <w:rsid w:val="005504B5"/>
  </w:style>
  <w:style w:type="paragraph" w:styleId="Revision">
    <w:name w:val="Revision"/>
    <w:hidden/>
    <w:uiPriority w:val="99"/>
    <w:semiHidden/>
    <w:rsid w:val="002D2E29"/>
    <w:rPr>
      <w:rFonts w:ascii="Dubai" w:hAnsi="Dubai" w:cs="Dubai"/>
      <w:sz w:val="22"/>
      <w:szCs w:val="22"/>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pp22.itu.i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25bfa92-7033-4af1-82d4-086e8cae819c" targetNamespace="http://schemas.microsoft.com/office/2006/metadata/properties" ma:root="true" ma:fieldsID="d41af5c836d734370eb92e7ee5f83852" ns2:_="" ns3:_="">
    <xsd:import namespace="996b2e75-67fd-4955-a3b0-5ab9934cb50b"/>
    <xsd:import namespace="c25bfa92-7033-4af1-82d4-086e8cae819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25bfa92-7033-4af1-82d4-086e8cae819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c25bfa92-7033-4af1-82d4-086e8cae819c">DPM</DPM_x0020_Author>
    <DPM_x0020_File_x0020_name xmlns="c25bfa92-7033-4af1-82d4-086e8cae819c">S22-PP-C-0076!A33!MSW-A</DPM_x0020_File_x0020_name>
    <DPM_x0020_Version xmlns="c25bfa92-7033-4af1-82d4-086e8cae819c">DPM_2022.05.12.01</DPM_x0020_Version>
  </documentManagement>
</p:properties>
</file>

<file path=customXml/itemProps1.xml><?xml version="1.0" encoding="utf-8"?>
<ds:datastoreItem xmlns:ds="http://schemas.openxmlformats.org/officeDocument/2006/customXml" ds:itemID="{9B22B707-62BB-426E-B61E-CBB8E1C6564B}">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25bfa92-7033-4af1-82d4-086e8cae8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25bfa92-7033-4af1-82d4-086e8cae819c"/>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3734</Words>
  <Characters>21700</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S22-PP-C-0076!A33!MSW-A</vt:lpstr>
      <vt:lpstr>S22-PP-C-0076!A33!MSW-A</vt:lpstr>
    </vt:vector>
  </TitlesOfParts>
  <Manager/>
  <Company/>
  <LinksUpToDate>false</LinksUpToDate>
  <CharactersWithSpaces>25384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S22-PP-C-0076!A33!MSW-A</dc:title>
  <dc:subject>Plenipotentiary Conference (PP-22)</dc:subject>
  <dc:creator>Documents Proposals Manager (DPM)</dc:creator>
  <cp:keywords>DPM_v2022.8.31.2_prod</cp:keywords>
  <dc:description/>
  <cp:lastModifiedBy>Arabic</cp:lastModifiedBy>
  <cp:revision>9</cp:revision>
  <dcterms:created xsi:type="dcterms:W3CDTF">2022-09-23T07:05:00Z</dcterms:created>
  <dcterms:modified xsi:type="dcterms:W3CDTF">2022-09-23T11:36:00Z</dcterms:modified>
  <cp:category>Conference document</cp:category>
</cp:coreProperties>
</file>