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62AC6" w:rsidTr="001226EC">
        <w:trPr>
          <w:cantSplit/>
        </w:trPr>
        <w:tc>
          <w:tcPr>
            <w:tcW w:w="6771" w:type="dxa"/>
          </w:tcPr>
          <w:p w:rsidR="005651C9" w:rsidRPr="00C62AC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62AC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C62AC6">
              <w:rPr>
                <w:rFonts w:ascii="Verdana" w:hAnsi="Verdana"/>
                <w:b/>
                <w:bCs/>
                <w:szCs w:val="22"/>
              </w:rPr>
              <w:t>15)</w:t>
            </w:r>
            <w:r w:rsidRPr="00C62AC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C62AC6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C62AC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62AC6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62AC6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C62AC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62AC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C62AC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62AC6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C62AC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C62AC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62AC6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C62AC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62AC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C62AC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62AC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C62AC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C62AC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Add.9)</w:t>
            </w:r>
            <w:r w:rsidR="005651C9" w:rsidRPr="00C62A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C62AC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62AC6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C62AC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C62AC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62AC6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C62AC6" w:rsidTr="001226EC">
        <w:trPr>
          <w:cantSplit/>
        </w:trPr>
        <w:tc>
          <w:tcPr>
            <w:tcW w:w="6771" w:type="dxa"/>
          </w:tcPr>
          <w:p w:rsidR="000F33D8" w:rsidRPr="00C62AC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C62AC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62AC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62AC6" w:rsidTr="009546EA">
        <w:trPr>
          <w:cantSplit/>
        </w:trPr>
        <w:tc>
          <w:tcPr>
            <w:tcW w:w="10031" w:type="dxa"/>
            <w:gridSpan w:val="2"/>
          </w:tcPr>
          <w:p w:rsidR="000F33D8" w:rsidRPr="00C62AC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62AC6">
        <w:trPr>
          <w:cantSplit/>
        </w:trPr>
        <w:tc>
          <w:tcPr>
            <w:tcW w:w="10031" w:type="dxa"/>
            <w:gridSpan w:val="2"/>
          </w:tcPr>
          <w:p w:rsidR="000F33D8" w:rsidRPr="00C62AC6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C62AC6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C62AC6">
        <w:trPr>
          <w:cantSplit/>
        </w:trPr>
        <w:tc>
          <w:tcPr>
            <w:tcW w:w="10031" w:type="dxa"/>
            <w:gridSpan w:val="2"/>
          </w:tcPr>
          <w:p w:rsidR="000F33D8" w:rsidRPr="00C62AC6" w:rsidRDefault="00C62AC6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62AC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62AC6">
        <w:trPr>
          <w:cantSplit/>
        </w:trPr>
        <w:tc>
          <w:tcPr>
            <w:tcW w:w="10031" w:type="dxa"/>
            <w:gridSpan w:val="2"/>
          </w:tcPr>
          <w:p w:rsidR="000F33D8" w:rsidRPr="00C62AC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62AC6">
        <w:trPr>
          <w:cantSplit/>
        </w:trPr>
        <w:tc>
          <w:tcPr>
            <w:tcW w:w="10031" w:type="dxa"/>
            <w:gridSpan w:val="2"/>
          </w:tcPr>
          <w:p w:rsidR="000F33D8" w:rsidRPr="00C62AC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62AC6">
              <w:rPr>
                <w:lang w:val="ru-RU"/>
              </w:rPr>
              <w:t>Пункт 1.9.1 повестки дня</w:t>
            </w:r>
          </w:p>
        </w:tc>
      </w:tr>
    </w:tbl>
    <w:bookmarkEnd w:id="7"/>
    <w:p w:rsidR="00CA74EE" w:rsidRPr="00C62AC6" w:rsidRDefault="001D5AFA" w:rsidP="006C0C01">
      <w:pPr>
        <w:pStyle w:val="Normalaftertitle"/>
      </w:pPr>
      <w:r w:rsidRPr="00C62AC6">
        <w:t>1.9</w:t>
      </w:r>
      <w:r w:rsidRPr="00C62AC6">
        <w:tab/>
        <w:t xml:space="preserve">рассмотреть в соответствии с Резолюцией </w:t>
      </w:r>
      <w:r w:rsidRPr="00C62AC6">
        <w:rPr>
          <w:b/>
          <w:bCs/>
        </w:rPr>
        <w:t>758 (ВКР-12)</w:t>
      </w:r>
      <w:r w:rsidRPr="00C62AC6">
        <w:t>:</w:t>
      </w:r>
    </w:p>
    <w:p w:rsidR="00CA74EE" w:rsidRPr="00C62AC6" w:rsidRDefault="001D5AFA" w:rsidP="006C0C01">
      <w:r w:rsidRPr="00C62AC6">
        <w:t>1.9.1</w:t>
      </w:r>
      <w:r w:rsidRPr="00C62AC6">
        <w:tab/>
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</w:r>
    </w:p>
    <w:p w:rsidR="0003535B" w:rsidRPr="00C62AC6" w:rsidRDefault="0003535B" w:rsidP="00A61057"/>
    <w:p w:rsidR="009B5CC2" w:rsidRPr="00C62AC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62AC6">
        <w:br w:type="page"/>
      </w:r>
    </w:p>
    <w:p w:rsidR="0032288F" w:rsidRPr="009705AE" w:rsidRDefault="001D5AFA">
      <w:pPr>
        <w:pStyle w:val="Proposal"/>
      </w:pPr>
      <w:r w:rsidRPr="006C0C01">
        <w:rPr>
          <w:u w:val="single"/>
          <w:lang w:val="en-GB"/>
        </w:rPr>
        <w:lastRenderedPageBreak/>
        <w:t>NOC</w:t>
      </w:r>
      <w:r w:rsidRPr="009705AE">
        <w:tab/>
      </w:r>
      <w:r w:rsidRPr="006C0C01">
        <w:rPr>
          <w:lang w:val="en-GB"/>
        </w:rPr>
        <w:t>AFCP</w:t>
      </w:r>
      <w:r w:rsidRPr="009705AE">
        <w:t>/28</w:t>
      </w:r>
      <w:r w:rsidRPr="006C0C01">
        <w:rPr>
          <w:lang w:val="en-GB"/>
        </w:rPr>
        <w:t>A</w:t>
      </w:r>
      <w:r w:rsidRPr="009705AE">
        <w:t>9</w:t>
      </w:r>
      <w:r w:rsidRPr="006C0C01">
        <w:rPr>
          <w:lang w:val="en-GB"/>
        </w:rPr>
        <w:t>A</w:t>
      </w:r>
      <w:r w:rsidRPr="009705AE">
        <w:t>1/1</w:t>
      </w:r>
    </w:p>
    <w:p w:rsidR="0032288F" w:rsidRPr="009705AE" w:rsidRDefault="001D5AFA" w:rsidP="00532338">
      <w:pPr>
        <w:pStyle w:val="Title1"/>
      </w:pPr>
      <w:r>
        <w:t>РЕГЛАМЕНТ</w:t>
      </w:r>
      <w:r w:rsidRPr="009705AE">
        <w:t xml:space="preserve"> </w:t>
      </w:r>
      <w:r>
        <w:t>РАДИОСВЯЗИ</w:t>
      </w:r>
    </w:p>
    <w:p w:rsidR="0032288F" w:rsidRPr="009705AE" w:rsidRDefault="001D5AFA" w:rsidP="009705AE">
      <w:pPr>
        <w:pStyle w:val="Reasons"/>
      </w:pPr>
      <w:proofErr w:type="gramStart"/>
      <w:r w:rsidRPr="00C62AC6">
        <w:rPr>
          <w:b/>
        </w:rPr>
        <w:t>Основания</w:t>
      </w:r>
      <w:r w:rsidRPr="009705AE">
        <w:rPr>
          <w:bCs/>
        </w:rPr>
        <w:t>:</w:t>
      </w:r>
      <w:r w:rsidRPr="009705AE">
        <w:tab/>
      </w:r>
      <w:proofErr w:type="gramEnd"/>
      <w:r w:rsidR="009705AE">
        <w:t>Распределение</w:t>
      </w:r>
      <w:r w:rsidR="009705AE" w:rsidRPr="009705AE">
        <w:t xml:space="preserve"> </w:t>
      </w:r>
      <w:r w:rsidR="009705AE">
        <w:t>ФСС</w:t>
      </w:r>
      <w:r w:rsidR="009705AE" w:rsidRPr="009705AE">
        <w:t xml:space="preserve"> </w:t>
      </w:r>
      <w:r w:rsidR="009705AE">
        <w:t>полос</w:t>
      </w:r>
      <w:r w:rsidR="006C0C01" w:rsidRPr="009705AE">
        <w:t xml:space="preserve"> 7150−</w:t>
      </w:r>
      <w:r w:rsidRPr="009705AE">
        <w:t xml:space="preserve">7250 </w:t>
      </w:r>
      <w:r>
        <w:t>МГц</w:t>
      </w:r>
      <w:r w:rsidRPr="009705AE">
        <w:t xml:space="preserve"> (</w:t>
      </w:r>
      <w:r w:rsidR="006C0C01">
        <w:t>космос</w:t>
      </w:r>
      <w:r w:rsidR="006C0C01" w:rsidRPr="009705AE">
        <w:t>-</w:t>
      </w:r>
      <w:r w:rsidR="006C0C01">
        <w:t>Земля</w:t>
      </w:r>
      <w:r w:rsidRPr="009705AE">
        <w:t xml:space="preserve">) </w:t>
      </w:r>
      <w:r w:rsidR="006C0C01">
        <w:t>и</w:t>
      </w:r>
      <w:r w:rsidRPr="009705AE">
        <w:t xml:space="preserve"> 8400−8500</w:t>
      </w:r>
      <w:r w:rsidRPr="006C0C01">
        <w:rPr>
          <w:lang w:val="en-GB"/>
        </w:rPr>
        <w:t> </w:t>
      </w:r>
      <w:r>
        <w:t>МГц</w:t>
      </w:r>
      <w:r w:rsidRPr="009705AE">
        <w:t xml:space="preserve"> (</w:t>
      </w:r>
      <w:r w:rsidR="009705AE">
        <w:t>Земля-космос</w:t>
      </w:r>
      <w:r w:rsidRPr="009705AE">
        <w:t xml:space="preserve">) </w:t>
      </w:r>
      <w:r w:rsidR="009705AE">
        <w:t>создаст дополнительные ограничения для работы наземных служб</w:t>
      </w:r>
      <w:r w:rsidRPr="009705AE">
        <w:t xml:space="preserve"> (</w:t>
      </w:r>
      <w:r w:rsidR="009705AE">
        <w:t>ФС</w:t>
      </w:r>
      <w:r w:rsidRPr="009705AE">
        <w:t>)</w:t>
      </w:r>
      <w:r w:rsidR="009705AE">
        <w:t>, в особенности в полосе</w:t>
      </w:r>
      <w:r w:rsidRPr="009705AE">
        <w:t xml:space="preserve"> 8400−8500 </w:t>
      </w:r>
      <w:r>
        <w:t>МГц</w:t>
      </w:r>
      <w:r w:rsidRPr="009705AE">
        <w:t xml:space="preserve"> (</w:t>
      </w:r>
      <w:r w:rsidR="006C0C01">
        <w:t>Земля</w:t>
      </w:r>
      <w:r w:rsidR="006C0C01" w:rsidRPr="009705AE">
        <w:t>-</w:t>
      </w:r>
      <w:r w:rsidR="006C0C01">
        <w:t>космос</w:t>
      </w:r>
      <w:r w:rsidRPr="009705AE">
        <w:t>).</w:t>
      </w:r>
    </w:p>
    <w:p w:rsidR="0032288F" w:rsidRPr="006C0C01" w:rsidRDefault="001D5AFA">
      <w:pPr>
        <w:pStyle w:val="Proposal"/>
        <w:rPr>
          <w:lang w:val="en-GB"/>
        </w:rPr>
      </w:pPr>
      <w:r w:rsidRPr="006C0C01">
        <w:rPr>
          <w:lang w:val="en-GB"/>
        </w:rPr>
        <w:t>SUP</w:t>
      </w:r>
      <w:r w:rsidRPr="006C0C01">
        <w:rPr>
          <w:lang w:val="en-GB"/>
        </w:rPr>
        <w:tab/>
        <w:t>AFCP/28A9A1/2</w:t>
      </w:r>
    </w:p>
    <w:p w:rsidR="004C49A2" w:rsidRPr="006C0C01" w:rsidRDefault="001D5AFA" w:rsidP="002C1FD2">
      <w:pPr>
        <w:pStyle w:val="ResNo"/>
        <w:rPr>
          <w:lang w:val="en-GB"/>
        </w:rPr>
      </w:pPr>
      <w:r w:rsidRPr="00C62AC6">
        <w:t>РЕЗОЛЮЦИЯ</w:t>
      </w:r>
      <w:r w:rsidRPr="006C0C01">
        <w:rPr>
          <w:lang w:val="en-GB"/>
        </w:rPr>
        <w:t xml:space="preserve"> </w:t>
      </w:r>
      <w:r w:rsidRPr="006C0C01">
        <w:rPr>
          <w:rStyle w:val="href"/>
          <w:lang w:val="en-GB"/>
        </w:rPr>
        <w:t>758</w:t>
      </w:r>
      <w:r w:rsidRPr="006C0C01">
        <w:rPr>
          <w:lang w:val="en-GB"/>
        </w:rPr>
        <w:t xml:space="preserve"> (</w:t>
      </w:r>
      <w:r w:rsidRPr="00C62AC6">
        <w:t>ВКР</w:t>
      </w:r>
      <w:r w:rsidRPr="006C0C01">
        <w:rPr>
          <w:lang w:val="en-GB"/>
        </w:rPr>
        <w:t>-12)</w:t>
      </w:r>
    </w:p>
    <w:p w:rsidR="006A7E21" w:rsidRPr="00C62AC6" w:rsidRDefault="001D5AFA" w:rsidP="002C1FD2">
      <w:pPr>
        <w:pStyle w:val="Restitle"/>
      </w:pPr>
      <w:bookmarkStart w:id="8" w:name="_Toc329089750"/>
      <w:bookmarkEnd w:id="8"/>
      <w:r w:rsidRPr="00C62AC6">
        <w:t>Распределение фиксированной спутниковой службе и морской подвижной спутниковой службе в диапазоне 7/8 ГГц</w:t>
      </w:r>
    </w:p>
    <w:p w:rsidR="00C62AC6" w:rsidRPr="009705AE" w:rsidRDefault="001D5AFA" w:rsidP="00532338">
      <w:pPr>
        <w:pStyle w:val="Reasons"/>
      </w:pPr>
      <w:proofErr w:type="gramStart"/>
      <w:r w:rsidRPr="00C62AC6">
        <w:rPr>
          <w:b/>
        </w:rPr>
        <w:t>Основания</w:t>
      </w:r>
      <w:r w:rsidRPr="009705AE">
        <w:rPr>
          <w:bCs/>
        </w:rPr>
        <w:t>:</w:t>
      </w:r>
      <w:r w:rsidRPr="009705AE">
        <w:tab/>
      </w:r>
      <w:proofErr w:type="gramEnd"/>
      <w:r w:rsidR="009705AE">
        <w:t>Если</w:t>
      </w:r>
      <w:r w:rsidR="009705AE" w:rsidRPr="009705AE">
        <w:t xml:space="preserve"> </w:t>
      </w:r>
      <w:r w:rsidR="009705AE">
        <w:t>Конференция</w:t>
      </w:r>
      <w:r w:rsidR="009705AE" w:rsidRPr="009705AE">
        <w:t xml:space="preserve"> </w:t>
      </w:r>
      <w:r w:rsidR="00532338">
        <w:t>согласится с</w:t>
      </w:r>
      <w:r w:rsidR="009705AE" w:rsidRPr="009705AE">
        <w:t xml:space="preserve"> </w:t>
      </w:r>
      <w:r w:rsidR="00532338">
        <w:t>изложенным</w:t>
      </w:r>
      <w:r w:rsidR="009705AE" w:rsidRPr="009705AE">
        <w:t xml:space="preserve"> </w:t>
      </w:r>
      <w:r w:rsidR="009705AE">
        <w:t>выше</w:t>
      </w:r>
      <w:r w:rsidR="009705AE" w:rsidRPr="009705AE">
        <w:t xml:space="preserve"> </w:t>
      </w:r>
      <w:r w:rsidR="009705AE">
        <w:t>предложение</w:t>
      </w:r>
      <w:r w:rsidR="00532338">
        <w:t>м</w:t>
      </w:r>
      <w:r w:rsidR="009705AE" w:rsidRPr="009705AE">
        <w:t xml:space="preserve">, </w:t>
      </w:r>
      <w:r w:rsidR="009705AE">
        <w:t>необходимость</w:t>
      </w:r>
      <w:r w:rsidR="009705AE" w:rsidRPr="009705AE">
        <w:t xml:space="preserve"> </w:t>
      </w:r>
      <w:r w:rsidR="009705AE">
        <w:t>в</w:t>
      </w:r>
      <w:r w:rsidR="009705AE" w:rsidRPr="009705AE">
        <w:t xml:space="preserve"> </w:t>
      </w:r>
      <w:r w:rsidR="009705AE">
        <w:t>Резолюции </w:t>
      </w:r>
      <w:r w:rsidR="00C62AC6" w:rsidRPr="009705AE">
        <w:rPr>
          <w:bCs/>
        </w:rPr>
        <w:t>758</w:t>
      </w:r>
      <w:r w:rsidR="00C62AC6" w:rsidRPr="009705AE">
        <w:t xml:space="preserve"> </w:t>
      </w:r>
      <w:r w:rsidR="009705AE">
        <w:t>может отпасть</w:t>
      </w:r>
      <w:r w:rsidR="00C62AC6" w:rsidRPr="009705AE">
        <w:t>.</w:t>
      </w:r>
    </w:p>
    <w:p w:rsidR="0032288F" w:rsidRPr="00C62AC6" w:rsidRDefault="00C62AC6" w:rsidP="001D5AFA">
      <w:pPr>
        <w:pStyle w:val="Reasons"/>
        <w:spacing w:before="720"/>
        <w:jc w:val="center"/>
      </w:pPr>
      <w:bookmarkStart w:id="9" w:name="_GoBack"/>
      <w:bookmarkEnd w:id="9"/>
      <w:r>
        <w:t>______________</w:t>
      </w:r>
    </w:p>
    <w:sectPr w:rsidR="0032288F" w:rsidRPr="00C62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36E3E" w:rsidRDefault="00567276">
    <w:pPr>
      <w:ind w:right="360"/>
      <w:rPr>
        <w:lang w:val="en-GB"/>
      </w:rPr>
    </w:pPr>
    <w:r>
      <w:fldChar w:fldCharType="begin"/>
    </w:r>
    <w:r w:rsidRPr="00736E3E">
      <w:rPr>
        <w:lang w:val="en-GB"/>
      </w:rPr>
      <w:instrText xml:space="preserve"> FILENAME \p  \* MERGEFORMAT </w:instrText>
    </w:r>
    <w:r>
      <w:fldChar w:fldCharType="separate"/>
    </w:r>
    <w:r w:rsidR="00736E3E" w:rsidRPr="00736E3E">
      <w:rPr>
        <w:noProof/>
        <w:lang w:val="en-GB"/>
      </w:rPr>
      <w:t>P:\RUS\ITU-R\CONF-R\CMR15\000\028ADD09ADD01R.docx</w:t>
    </w:r>
    <w:r>
      <w:fldChar w:fldCharType="end"/>
    </w:r>
    <w:r w:rsidRPr="00736E3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6E3E">
      <w:rPr>
        <w:noProof/>
      </w:rPr>
      <w:t>22.09.15</w:t>
    </w:r>
    <w:r>
      <w:fldChar w:fldCharType="end"/>
    </w:r>
    <w:r w:rsidRPr="00736E3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6E3E">
      <w:rPr>
        <w:noProof/>
      </w:rPr>
      <w:t>22.09.15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FA" w:rsidRPr="006C0C01" w:rsidRDefault="001D5AFA" w:rsidP="001D5AFA">
    <w:pPr>
      <w:pStyle w:val="Footer"/>
    </w:pPr>
    <w:r>
      <w:fldChar w:fldCharType="begin"/>
    </w:r>
    <w:r w:rsidRPr="006C0C01">
      <w:instrText xml:space="preserve"> FILENAME \p  \* MERGEFORMAT </w:instrText>
    </w:r>
    <w:r>
      <w:fldChar w:fldCharType="separate"/>
    </w:r>
    <w:r w:rsidR="00736E3E">
      <w:t>P:\RUS\ITU-R\CONF-R\CMR15\000\028ADD09ADD01R.docx</w:t>
    </w:r>
    <w:r>
      <w:fldChar w:fldCharType="end"/>
    </w:r>
    <w:r w:rsidRPr="006C0C01">
      <w:t xml:space="preserve"> (387026)</w:t>
    </w:r>
    <w:r w:rsidRPr="006C0C01">
      <w:tab/>
    </w:r>
    <w:r>
      <w:fldChar w:fldCharType="begin"/>
    </w:r>
    <w:r>
      <w:instrText xml:space="preserve"> SAVEDATE \@ DD.MM.YY </w:instrText>
    </w:r>
    <w:r>
      <w:fldChar w:fldCharType="separate"/>
    </w:r>
    <w:r w:rsidR="00736E3E">
      <w:t>22.09.15</w:t>
    </w:r>
    <w:r>
      <w:fldChar w:fldCharType="end"/>
    </w:r>
    <w:r w:rsidRPr="006C0C01">
      <w:tab/>
    </w:r>
    <w:r>
      <w:fldChar w:fldCharType="begin"/>
    </w:r>
    <w:r>
      <w:instrText xml:space="preserve"> PRINTDATE \@ DD.MM.YY </w:instrText>
    </w:r>
    <w:r>
      <w:fldChar w:fldCharType="separate"/>
    </w:r>
    <w:r w:rsidR="00736E3E">
      <w:t>22.09.15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C0C01" w:rsidRDefault="00567276" w:rsidP="00DE2EBA">
    <w:pPr>
      <w:pStyle w:val="Footer"/>
    </w:pPr>
    <w:r>
      <w:fldChar w:fldCharType="begin"/>
    </w:r>
    <w:r w:rsidRPr="006C0C01">
      <w:instrText xml:space="preserve"> FILENAME \p  \* MERGEFORMAT </w:instrText>
    </w:r>
    <w:r>
      <w:fldChar w:fldCharType="separate"/>
    </w:r>
    <w:r w:rsidR="00736E3E">
      <w:t>P:\RUS\ITU-R\CONF-R\CMR15\000\028ADD09ADD01R.docx</w:t>
    </w:r>
    <w:r>
      <w:fldChar w:fldCharType="end"/>
    </w:r>
    <w:r w:rsidR="001D5AFA" w:rsidRPr="006C0C01">
      <w:t xml:space="preserve"> (387026)</w:t>
    </w:r>
    <w:r w:rsidRPr="006C0C01">
      <w:tab/>
    </w:r>
    <w:r>
      <w:fldChar w:fldCharType="begin"/>
    </w:r>
    <w:r>
      <w:instrText xml:space="preserve"> SAVEDATE \@ DD.MM.YY </w:instrText>
    </w:r>
    <w:r>
      <w:fldChar w:fldCharType="separate"/>
    </w:r>
    <w:r w:rsidR="00736E3E">
      <w:t>22.09.15</w:t>
    </w:r>
    <w:r>
      <w:fldChar w:fldCharType="end"/>
    </w:r>
    <w:r w:rsidRPr="006C0C01">
      <w:tab/>
    </w:r>
    <w:r>
      <w:fldChar w:fldCharType="begin"/>
    </w:r>
    <w:r>
      <w:instrText xml:space="preserve"> PRINTDATE \@ DD.MM.YY </w:instrText>
    </w:r>
    <w:r>
      <w:fldChar w:fldCharType="separate"/>
    </w:r>
    <w:r w:rsidR="00736E3E">
      <w:t>22.09.15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FA" w:rsidRDefault="001D5A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36E3E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28(Add.9</w:t>
    </w:r>
    <w:proofErr w:type="gramStart"/>
    <w:r w:rsidR="00F761D2">
      <w:t>)(</w:t>
    </w:r>
    <w:proofErr w:type="gramEnd"/>
    <w:r w:rsidR="00F761D2">
      <w:t>Add.1)-</w:t>
    </w:r>
    <w:r w:rsidR="00113D0B" w:rsidRPr="00113D0B"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FA" w:rsidRDefault="001D5A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5AFA"/>
    <w:rsid w:val="001E5FB4"/>
    <w:rsid w:val="00202CA0"/>
    <w:rsid w:val="00230582"/>
    <w:rsid w:val="002449AA"/>
    <w:rsid w:val="00245A1F"/>
    <w:rsid w:val="00290C74"/>
    <w:rsid w:val="002A2D3F"/>
    <w:rsid w:val="00300F84"/>
    <w:rsid w:val="0032288F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32338"/>
    <w:rsid w:val="00540D1E"/>
    <w:rsid w:val="005651C9"/>
    <w:rsid w:val="00567276"/>
    <w:rsid w:val="005755E2"/>
    <w:rsid w:val="00581737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C0C01"/>
    <w:rsid w:val="00736E3E"/>
    <w:rsid w:val="00763F4F"/>
    <w:rsid w:val="00775720"/>
    <w:rsid w:val="007917AE"/>
    <w:rsid w:val="00791E33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705AE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62AC6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F640E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4B12E97-6F10-4548-BF90-840B9BF1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B488D-FDC4-4448-AC49-8CA64EFE155A}">
  <ds:schemaRefs>
    <ds:schemaRef ds:uri="http://schemas.microsoft.com/office/infopath/2007/PartnerControls"/>
    <ds:schemaRef ds:uri="http://purl.org/dc/elements/1.1/"/>
    <ds:schemaRef ds:uri="996b2e75-67fd-4955-a3b0-5ab9934cb50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990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R15-WRC15-C-0028!A9-A1!MSW-R</vt:lpstr>
    </vt:vector>
  </TitlesOfParts>
  <Manager>General Secretariat - Pool</Manager>
  <Company>International Telecommunication Union (ITU)</Company>
  <LinksUpToDate>false</LinksUpToDate>
  <CharactersWithSpaces>1105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4</cp:revision>
  <cp:lastPrinted>2015-09-22T15:09:00Z</cp:lastPrinted>
  <dcterms:created xsi:type="dcterms:W3CDTF">2015-09-22T14:40:00Z</dcterms:created>
  <dcterms:modified xsi:type="dcterms:W3CDTF">2015-09-22T15:09:00Z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