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2F8AB4" w:rsidR="00194F24" w:rsidRDefault="00194F24"/>
    <w:p w14:paraId="173CF200" w14:textId="4B6F8152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1.</w:t>
      </w:r>
      <w:r>
        <w:rPr>
          <w:bCs/>
          <w:szCs w:val="24"/>
        </w:rPr>
        <w:tab/>
      </w:r>
      <w:r w:rsidR="00B7428A" w:rsidRPr="007B1E6D">
        <w:rPr>
          <w:rFonts w:eastAsiaTheme="minorEastAsia" w:cs="Calibri" w:hint="eastAsia"/>
          <w:szCs w:val="24"/>
          <w:lang w:eastAsia="zh-CN"/>
        </w:rPr>
        <w:t>会议开幕和开幕致辞</w:t>
      </w:r>
    </w:p>
    <w:p w14:paraId="181CA86B" w14:textId="173ACC57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2.</w:t>
      </w:r>
      <w:r w:rsidRPr="00171B1B">
        <w:rPr>
          <w:bCs/>
          <w:szCs w:val="24"/>
        </w:rPr>
        <w:tab/>
      </w:r>
      <w:r w:rsidR="00B7428A" w:rsidRPr="007B1E6D">
        <w:rPr>
          <w:rFonts w:eastAsiaTheme="minorEastAsia" w:cs="Calibri" w:hint="eastAsia"/>
          <w:szCs w:val="24"/>
          <w:lang w:eastAsia="zh-CN"/>
        </w:rPr>
        <w:t>批准议程</w:t>
      </w:r>
    </w:p>
    <w:p w14:paraId="1E75D01D" w14:textId="519B3119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3.</w:t>
      </w:r>
      <w:r w:rsidRPr="00171B1B">
        <w:rPr>
          <w:bCs/>
          <w:szCs w:val="24"/>
        </w:rPr>
        <w:tab/>
      </w:r>
      <w:r w:rsidR="00B7428A" w:rsidRPr="007B1E6D">
        <w:rPr>
          <w:rFonts w:eastAsiaTheme="minorEastAsia" w:cs="Calibri" w:hint="eastAsia"/>
          <w:szCs w:val="24"/>
          <w:lang w:eastAsia="zh-CN"/>
        </w:rPr>
        <w:t>介绍收到的文稿并开展讨论</w:t>
      </w:r>
    </w:p>
    <w:p w14:paraId="3ED25D30" w14:textId="1DCFA945" w:rsidR="00171B1B" w:rsidRPr="00171B1B" w:rsidRDefault="00171B1B" w:rsidP="00171B1B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1134" w:hanging="567"/>
        <w:contextualSpacing w:val="0"/>
        <w:textAlignment w:val="auto"/>
        <w:rPr>
          <w:bCs/>
          <w:szCs w:val="24"/>
        </w:rPr>
      </w:pPr>
      <w:r w:rsidRPr="00171B1B">
        <w:rPr>
          <w:bCs/>
          <w:szCs w:val="24"/>
        </w:rPr>
        <w:t>4.</w:t>
      </w:r>
      <w:r>
        <w:rPr>
          <w:bCs/>
          <w:szCs w:val="24"/>
        </w:rPr>
        <w:tab/>
      </w:r>
      <w:r w:rsidR="00B7428A" w:rsidRPr="007B1E6D">
        <w:rPr>
          <w:rFonts w:eastAsiaTheme="minorEastAsia" w:cs="Calibri" w:hint="eastAsia"/>
          <w:szCs w:val="24"/>
          <w:lang w:eastAsia="zh-CN"/>
        </w:rPr>
        <w:t>其它事宜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DE87E93" w14:textId="77777777" w:rsidR="00B7428A" w:rsidRPr="0085753F" w:rsidRDefault="00B7428A" w:rsidP="00B7428A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bookmarkStart w:id="0" w:name="Proposal"/>
            <w:bookmarkEnd w:id="0"/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BB7EDA6" wp14:editId="7A24B3E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1E9A">
              <w:rPr>
                <w:rFonts w:ascii="Microsoft JhengHei" w:eastAsia="Microsoft JhengHei" w:hAnsi="Microsoft JhengHei" w:cs="Microsoft JhengHei" w:hint="eastAsia"/>
                <w:b/>
                <w:bCs/>
                <w:sz w:val="32"/>
                <w:szCs w:val="32"/>
              </w:rPr>
              <w:t>电信发展顾问组战略与运作规划工作组</w:t>
            </w:r>
          </w:p>
          <w:p w14:paraId="49124C96" w14:textId="0B4CC897" w:rsidR="00194F24" w:rsidRPr="00F45B51" w:rsidRDefault="00B7428A" w:rsidP="00B7428A">
            <w:pPr>
              <w:ind w:right="142"/>
              <w:rPr>
                <w:sz w:val="26"/>
                <w:szCs w:val="26"/>
              </w:rPr>
            </w:pPr>
            <w:r w:rsidRPr="00C53C52">
              <w:rPr>
                <w:b/>
                <w:bCs/>
                <w:sz w:val="26"/>
                <w:szCs w:val="26"/>
              </w:rPr>
              <w:t>2020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年</w:t>
            </w:r>
            <w:r>
              <w:rPr>
                <w:b/>
                <w:bCs/>
                <w:sz w:val="26"/>
                <w:szCs w:val="26"/>
              </w:rPr>
              <w:t>10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月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C53C52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日</w:t>
            </w:r>
            <w:r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Pr="007C7CE6">
              <w:rPr>
                <w:rFonts w:ascii="MS Gothic" w:eastAsia="MS Gothic" w:hAnsi="MS Gothic" w:cs="MS Gothic" w:hint="eastAsia"/>
                <w:b/>
                <w:bCs/>
                <w:sz w:val="26"/>
                <w:szCs w:val="26"/>
              </w:rPr>
              <w:t>虚</w:t>
            </w:r>
            <w:r w:rsidRPr="007C7CE6">
              <w:rPr>
                <w:rFonts w:ascii="Microsoft JhengHei" w:eastAsia="Microsoft JhengHei" w:hAnsi="Microsoft JhengHei" w:cs="Microsoft JhengHei" w:hint="eastAsia"/>
                <w:b/>
                <w:bCs/>
                <w:sz w:val="26"/>
                <w:szCs w:val="26"/>
              </w:rPr>
              <w:t>拟会议</w:t>
            </w:r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37EAC093" w:rsidR="006D0FFA" w:rsidRPr="000E0704" w:rsidRDefault="00C53C52" w:rsidP="00F35673">
            <w:pPr>
              <w:rPr>
                <w:b/>
                <w:bCs/>
                <w:szCs w:val="24"/>
              </w:rPr>
            </w:pPr>
            <w:r w:rsidRPr="00C53C52">
              <w:rPr>
                <w:rFonts w:ascii="MS Gothic" w:eastAsia="MS Gothic" w:hAnsi="MS Gothic" w:cs="MS Gothic" w:hint="eastAsia"/>
                <w:b/>
                <w:bCs/>
                <w:szCs w:val="24"/>
              </w:rPr>
              <w:t>文件</w:t>
            </w:r>
            <w:r>
              <w:rPr>
                <w:rFonts w:ascii="MS Gothic" w:eastAsia="MS Gothic" w:hAnsi="MS Gothic" w:cs="MS Gothic" w:hint="eastAsia"/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B7428A">
              <w:rPr>
                <w:b/>
                <w:bCs/>
                <w:szCs w:val="24"/>
              </w:rPr>
              <w:t>SOP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B7428A">
              <w:rPr>
                <w:b/>
                <w:bCs/>
                <w:szCs w:val="24"/>
              </w:rPr>
              <w:t>7</w:t>
            </w:r>
            <w:r w:rsidR="00171B1B">
              <w:rPr>
                <w:b/>
                <w:bCs/>
                <w:szCs w:val="24"/>
              </w:rPr>
              <w:t>-C</w:t>
            </w:r>
          </w:p>
        </w:tc>
      </w:tr>
      <w:tr w:rsidR="006D0FFA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0F753AF8" w:rsidR="006D0FFA" w:rsidRPr="000E0704" w:rsidRDefault="00171B1B" w:rsidP="00F35673">
            <w:pPr>
              <w:spacing w:before="0"/>
              <w:rPr>
                <w:b/>
                <w:bCs/>
                <w:szCs w:val="24"/>
              </w:rPr>
            </w:pPr>
            <w:r w:rsidRPr="00171B1B">
              <w:rPr>
                <w:b/>
                <w:bCs/>
                <w:szCs w:val="24"/>
              </w:rPr>
              <w:t>2020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年</w:t>
            </w:r>
            <w:r w:rsidR="00B7428A">
              <w:rPr>
                <w:b/>
                <w:bCs/>
                <w:szCs w:val="24"/>
              </w:rPr>
              <w:t>9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月</w:t>
            </w:r>
            <w:r w:rsidR="00B7428A">
              <w:rPr>
                <w:b/>
                <w:bCs/>
                <w:szCs w:val="24"/>
              </w:rPr>
              <w:t>8</w:t>
            </w:r>
            <w:r w:rsidRPr="00171B1B">
              <w:rPr>
                <w:rFonts w:ascii="MS Gothic" w:eastAsia="MS Gothic" w:hAnsi="MS Gothic" w:cs="MS Gothic" w:hint="eastAsia"/>
                <w:b/>
                <w:bCs/>
                <w:szCs w:val="24"/>
              </w:rPr>
              <w:t>日</w:t>
            </w:r>
          </w:p>
        </w:tc>
      </w:tr>
      <w:tr w:rsidR="00F35673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997358" w:rsidRDefault="00F35673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25B4E95" w:rsidR="00F35673" w:rsidRPr="000E0704" w:rsidRDefault="00171B1B" w:rsidP="00AA0B5B">
            <w:pPr>
              <w:spacing w:before="0" w:after="120"/>
              <w:rPr>
                <w:b/>
                <w:bCs/>
                <w:szCs w:val="24"/>
              </w:rPr>
            </w:pPr>
            <w:r w:rsidRPr="00752244">
              <w:rPr>
                <w:rFonts w:asciiTheme="minorEastAsia" w:hAnsiTheme="minorEastAsia" w:cstheme="minorHAnsi" w:hint="eastAsia"/>
                <w:b/>
                <w:szCs w:val="24"/>
                <w:lang w:eastAsia="zh-CN"/>
              </w:rPr>
              <w:t>原文</w:t>
            </w:r>
            <w:r w:rsidRPr="00752244">
              <w:rPr>
                <w:rFonts w:asciiTheme="minorEastAsia" w:hAnsiTheme="minorEastAsia" w:cstheme="minorHAnsi"/>
                <w:b/>
                <w:szCs w:val="24"/>
                <w:lang w:eastAsia="zh-CN"/>
              </w:rPr>
              <w:t>：</w:t>
            </w:r>
            <w:bookmarkStart w:id="1" w:name="Original"/>
            <w:bookmarkEnd w:id="1"/>
            <w:r w:rsidRPr="00752244">
              <w:rPr>
                <w:rFonts w:asciiTheme="minorEastAsia" w:hAnsiTheme="minorEastAsia" w:cs="Calibri" w:hint="eastAsia"/>
                <w:b/>
                <w:szCs w:val="24"/>
                <w:lang w:eastAsia="zh-CN"/>
              </w:rPr>
              <w:t>英文</w:t>
            </w:r>
          </w:p>
        </w:tc>
      </w:tr>
      <w:tr w:rsidR="00AA0B5B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28A7021D" w:rsidR="00AA0B5B" w:rsidRPr="00194F24" w:rsidRDefault="00C53C52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 w:rsidRPr="00C53C52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来源：</w:t>
            </w:r>
          </w:p>
        </w:tc>
        <w:tc>
          <w:tcPr>
            <w:tcW w:w="8612" w:type="dxa"/>
            <w:gridSpan w:val="2"/>
          </w:tcPr>
          <w:p w14:paraId="0F88DEF6" w14:textId="7326F77C" w:rsidR="00AA0B5B" w:rsidRPr="008905BB" w:rsidRDefault="00171B1B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171B1B">
              <w:rPr>
                <w:rFonts w:ascii="Microsoft JhengHei" w:eastAsia="Microsoft JhengHei" w:hAnsi="Microsoft JhengHei" w:cs="Microsoft JhengHei" w:hint="eastAsia"/>
                <w:bCs/>
                <w:szCs w:val="24"/>
                <w:lang w:val="en-US"/>
              </w:rPr>
              <w:t>电信发展局主任</w:t>
            </w:r>
          </w:p>
        </w:tc>
      </w:tr>
      <w:tr w:rsidR="00AA0B5B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FC56169" w:rsidR="00AA0B5B" w:rsidRDefault="00C53C52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 w:rsidRPr="00C53C52">
              <w:rPr>
                <w:rFonts w:ascii="Microsoft JhengHei" w:eastAsia="Microsoft JhengHei" w:hAnsi="Microsoft JhengHei" w:cs="Microsoft JhengHei" w:hint="eastAsia"/>
                <w:b/>
                <w:bCs/>
                <w:szCs w:val="24"/>
                <w:lang w:val="en-US"/>
              </w:rPr>
              <w:t>标题：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65B2BF54" w:rsidR="00AA0B5B" w:rsidRPr="008905BB" w:rsidRDefault="00171B1B" w:rsidP="00194F24">
            <w:pPr>
              <w:spacing w:before="80" w:after="80"/>
              <w:jc w:val="both"/>
              <w:rPr>
                <w:bCs/>
                <w:lang w:val="en-US"/>
              </w:rPr>
            </w:pPr>
            <w:r w:rsidRPr="00171B1B">
              <w:rPr>
                <w:rFonts w:ascii="Microsoft JhengHei" w:eastAsia="Microsoft JhengHei" w:hAnsi="Microsoft JhengHei" w:cs="Microsoft JhengHei" w:hint="eastAsia"/>
                <w:bCs/>
                <w:lang w:val="en-US"/>
              </w:rPr>
              <w:t>议程草案</w:t>
            </w:r>
          </w:p>
        </w:tc>
      </w:tr>
    </w:tbl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" w:name="_GoBack"/>
      <w:bookmarkEnd w:id="2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171B1B" w:rsidRPr="00E60A94" w14:paraId="3DF19A45" w14:textId="77777777" w:rsidTr="00171B1B">
      <w:tc>
        <w:tcPr>
          <w:tcW w:w="1418" w:type="dxa"/>
          <w:tcBorders>
            <w:top w:val="single" w:sz="4" w:space="0" w:color="000000" w:themeColor="text1"/>
          </w:tcBorders>
        </w:tcPr>
        <w:p w14:paraId="51993896" w14:textId="77777777" w:rsidR="00171B1B" w:rsidRPr="00BA0009" w:rsidRDefault="00171B1B" w:rsidP="00171B1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3" w:name="Email"/>
          <w:bookmarkEnd w:id="3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7E1CB0AC" w14:textId="77777777" w:rsidR="00171B1B" w:rsidRPr="00CB110F" w:rsidRDefault="00171B1B" w:rsidP="00171B1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7B00450F" w14:textId="7080012E" w:rsidR="00171B1B" w:rsidRPr="00F43841" w:rsidRDefault="00171B1B" w:rsidP="00171B1B">
          <w:pPr>
            <w:pStyle w:val="FirstFooter"/>
            <w:rPr>
              <w:sz w:val="18"/>
              <w:szCs w:val="18"/>
              <w:lang w:val="en-US"/>
            </w:rPr>
          </w:pP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电信发展局主任多琳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·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伯格丹</w:t>
          </w:r>
          <w:r w:rsidRPr="00E160E4">
            <w:rPr>
              <w:rFonts w:asciiTheme="minorEastAsia" w:hAnsiTheme="minorEastAsia"/>
              <w:sz w:val="18"/>
              <w:szCs w:val="18"/>
              <w:lang w:val="en-US" w:eastAsia="zh-CN"/>
            </w:rPr>
            <w:t>-</w:t>
          </w:r>
          <w:r w:rsidRPr="00E160E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马丁女士</w:t>
          </w:r>
        </w:p>
      </w:tc>
    </w:tr>
    <w:tr w:rsidR="00171B1B" w:rsidRPr="00CB110F" w14:paraId="6F84555F" w14:textId="77777777" w:rsidTr="00171B1B">
      <w:tc>
        <w:tcPr>
          <w:tcW w:w="1418" w:type="dxa"/>
        </w:tcPr>
        <w:p w14:paraId="78B82D05" w14:textId="77777777" w:rsidR="00171B1B" w:rsidRPr="00CB110F" w:rsidRDefault="00171B1B" w:rsidP="00171B1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4CA3FE7E" w14:textId="77777777" w:rsidR="00171B1B" w:rsidRPr="00CB110F" w:rsidRDefault="00171B1B" w:rsidP="00171B1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70E3CE6F" w14:textId="79BA3326" w:rsidR="00171B1B" w:rsidRPr="007F502E" w:rsidRDefault="00171B1B" w:rsidP="00171B1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160E4">
            <w:rPr>
              <w:sz w:val="18"/>
              <w:szCs w:val="18"/>
              <w:lang w:val="en-US"/>
            </w:rPr>
            <w:t>+41 22 730 5533</w:t>
          </w:r>
        </w:p>
      </w:tc>
    </w:tr>
    <w:tr w:rsidR="00171B1B" w:rsidRPr="00CB110F" w14:paraId="7BC17FDA" w14:textId="77777777" w:rsidTr="00171B1B">
      <w:tc>
        <w:tcPr>
          <w:tcW w:w="1418" w:type="dxa"/>
        </w:tcPr>
        <w:p w14:paraId="42CC22CF" w14:textId="77777777" w:rsidR="00171B1B" w:rsidRPr="00CB110F" w:rsidRDefault="00171B1B" w:rsidP="00171B1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C603E6F" w14:textId="77777777" w:rsidR="00171B1B" w:rsidRPr="00CB110F" w:rsidRDefault="00171B1B" w:rsidP="00171B1B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5D769523" w14:textId="7749394E" w:rsidR="00171B1B" w:rsidRPr="00F43841" w:rsidRDefault="00B7428A" w:rsidP="00171B1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71B1B" w:rsidRPr="00E160E4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03C3F5D9" w14:textId="78BF1CC0" w:rsidR="00721657" w:rsidRPr="003047DE" w:rsidRDefault="00B7428A" w:rsidP="00B7428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0C1E9A">
        <w:rPr>
          <w:rStyle w:val="Hyperlink"/>
          <w:sz w:val="18"/>
          <w:szCs w:val="18"/>
        </w:rPr>
        <w:t>TDAG-WG-SOP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1B1B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553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7CE6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7428A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C5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76D6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53C52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71B1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TDAG/Pages/TDAG_WG_SO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4B0C-D2EB-41EB-8F49-F4A39BE6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21</cp:revision>
  <cp:lastPrinted>2014-11-04T09:22:00Z</cp:lastPrinted>
  <dcterms:created xsi:type="dcterms:W3CDTF">2020-03-16T11:43:00Z</dcterms:created>
  <dcterms:modified xsi:type="dcterms:W3CDTF">2020-09-08T10:08:00Z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