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F3" w:rsidRDefault="00BD62C7" w:rsidP="00732160">
      <w:pPr>
        <w:spacing w:before="240"/>
        <w:ind w:right="331"/>
        <w:jc w:val="right"/>
        <w:rPr>
          <w:rFonts w:ascii="Times New Roman" w:hAnsi="Times New Roman"/>
          <w:b/>
          <w:bCs/>
          <w:sz w:val="24"/>
        </w:rPr>
      </w:pPr>
      <w:r w:rsidRPr="00494ADE">
        <w:rPr>
          <w:rFonts w:ascii="Times New Roman" w:hAnsi="Times New Roman"/>
          <w:b/>
          <w:bCs/>
          <w:sz w:val="24"/>
        </w:rPr>
        <w:t>ANNEX</w:t>
      </w:r>
      <w:r w:rsidR="00B71FB1" w:rsidRPr="00494ADE">
        <w:rPr>
          <w:rFonts w:ascii="Times New Roman" w:hAnsi="Times New Roman"/>
          <w:b/>
          <w:bCs/>
          <w:sz w:val="24"/>
        </w:rPr>
        <w:t xml:space="preserve"> </w:t>
      </w:r>
      <w:r w:rsidR="00732160">
        <w:rPr>
          <w:rFonts w:ascii="Times New Roman" w:hAnsi="Times New Roman"/>
          <w:b/>
          <w:bCs/>
          <w:sz w:val="24"/>
        </w:rPr>
        <w:t>3</w:t>
      </w:r>
    </w:p>
    <w:p w:rsidR="00494ADE" w:rsidRPr="00494ADE" w:rsidRDefault="00494ADE" w:rsidP="0016141C">
      <w:pPr>
        <w:spacing w:before="240"/>
        <w:ind w:right="331"/>
        <w:jc w:val="right"/>
        <w:rPr>
          <w:rFonts w:ascii="Times New Roman" w:hAnsi="Times New Roman"/>
          <w:b/>
          <w:bCs/>
          <w:sz w:val="24"/>
        </w:rPr>
      </w:pPr>
    </w:p>
    <w:tbl>
      <w:tblPr>
        <w:tblW w:w="5000" w:type="pct"/>
        <w:tblLayout w:type="fixed"/>
        <w:tblCellMar>
          <w:left w:w="28" w:type="dxa"/>
          <w:right w:w="28" w:type="dxa"/>
        </w:tblCellMar>
        <w:tblLook w:val="0000"/>
      </w:tblPr>
      <w:tblGrid>
        <w:gridCol w:w="1919"/>
        <w:gridCol w:w="6569"/>
        <w:gridCol w:w="2349"/>
      </w:tblGrid>
      <w:tr w:rsidR="00D30AF3" w:rsidRPr="004566B2" w:rsidTr="008226B1">
        <w:tc>
          <w:tcPr>
            <w:tcW w:w="885" w:type="pct"/>
            <w:vAlign w:val="center"/>
          </w:tcPr>
          <w:p w:rsidR="00D30AF3" w:rsidRPr="004566B2" w:rsidRDefault="00B7638A" w:rsidP="00DD020F">
            <w:pPr>
              <w:jc w:val="center"/>
              <w:rPr>
                <w:rFonts w:ascii="Trebuchet MS" w:hAnsi="Trebuchet MS"/>
                <w:b/>
                <w:bCs/>
                <w:sz w:val="28"/>
              </w:rPr>
            </w:pPr>
            <w:r>
              <w:rPr>
                <w:noProof/>
                <w:lang w:eastAsia="en-US"/>
              </w:rPr>
              <w:drawing>
                <wp:inline distT="0" distB="0" distL="0" distR="0">
                  <wp:extent cx="828675" cy="933450"/>
                  <wp:effectExtent l="19050" t="0" r="9525" b="0"/>
                  <wp:docPr id="1" name="Image 1" descr="itu-logo-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no-text"/>
                          <pic:cNvPicPr>
                            <a:picLocks noChangeAspect="1" noChangeArrowheads="1"/>
                          </pic:cNvPicPr>
                        </pic:nvPicPr>
                        <pic:blipFill>
                          <a:blip r:embed="rId7" cstate="print"/>
                          <a:srcRect/>
                          <a:stretch>
                            <a:fillRect/>
                          </a:stretch>
                        </pic:blipFill>
                        <pic:spPr bwMode="auto">
                          <a:xfrm>
                            <a:off x="0" y="0"/>
                            <a:ext cx="828675" cy="933450"/>
                          </a:xfrm>
                          <a:prstGeom prst="rect">
                            <a:avLst/>
                          </a:prstGeom>
                          <a:noFill/>
                          <a:ln w="9525">
                            <a:noFill/>
                            <a:miter lim="800000"/>
                            <a:headEnd/>
                            <a:tailEnd/>
                          </a:ln>
                        </pic:spPr>
                      </pic:pic>
                    </a:graphicData>
                  </a:graphic>
                </wp:inline>
              </w:drawing>
            </w:r>
          </w:p>
        </w:tc>
        <w:tc>
          <w:tcPr>
            <w:tcW w:w="3031" w:type="pct"/>
            <w:vAlign w:val="center"/>
          </w:tcPr>
          <w:p w:rsidR="00494ADE" w:rsidRDefault="00494ADE" w:rsidP="00494ADE">
            <w:pPr>
              <w:tabs>
                <w:tab w:val="left" w:pos="4111"/>
              </w:tabs>
              <w:ind w:left="57"/>
              <w:jc w:val="center"/>
              <w:rPr>
                <w:b/>
                <w:bCs/>
                <w:color w:val="000000"/>
                <w:sz w:val="28"/>
                <w:szCs w:val="28"/>
                <w:lang w:val="en-GB"/>
              </w:rPr>
            </w:pPr>
          </w:p>
          <w:p w:rsidR="00732160" w:rsidRDefault="00732160" w:rsidP="00732160">
            <w:pPr>
              <w:tabs>
                <w:tab w:val="left" w:pos="4111"/>
              </w:tabs>
              <w:ind w:left="57"/>
              <w:jc w:val="center"/>
              <w:rPr>
                <w:rFonts w:ascii="Times New Roman" w:hAnsi="Times New Roman"/>
                <w:b/>
                <w:bCs/>
                <w:color w:val="000000"/>
                <w:sz w:val="28"/>
                <w:szCs w:val="28"/>
              </w:rPr>
            </w:pPr>
            <w:r>
              <w:rPr>
                <w:rFonts w:ascii="Times New Roman" w:hAnsi="Times New Roman"/>
                <w:b/>
                <w:bCs/>
                <w:color w:val="000000"/>
                <w:sz w:val="28"/>
                <w:szCs w:val="28"/>
              </w:rPr>
              <w:t>Arab Regional Development Forum on</w:t>
            </w:r>
          </w:p>
          <w:p w:rsidR="00732160" w:rsidRDefault="00732160" w:rsidP="00732160">
            <w:pPr>
              <w:tabs>
                <w:tab w:val="left" w:pos="4111"/>
              </w:tabs>
              <w:ind w:left="57"/>
              <w:jc w:val="center"/>
              <w:rPr>
                <w:rFonts w:ascii="Times New Roman" w:hAnsi="Times New Roman"/>
                <w:b/>
                <w:bCs/>
                <w:color w:val="000000"/>
                <w:sz w:val="28"/>
                <w:szCs w:val="28"/>
              </w:rPr>
            </w:pPr>
            <w:r>
              <w:rPr>
                <w:rFonts w:ascii="Times New Roman" w:hAnsi="Times New Roman"/>
                <w:b/>
                <w:bCs/>
                <w:sz w:val="28"/>
                <w:szCs w:val="28"/>
              </w:rPr>
              <w:t>Broadband</w:t>
            </w:r>
            <w:r>
              <w:rPr>
                <w:rFonts w:ascii="Times New Roman" w:hAnsi="Times New Roman"/>
                <w:b/>
                <w:bCs/>
                <w:color w:val="000000"/>
                <w:sz w:val="28"/>
                <w:szCs w:val="28"/>
              </w:rPr>
              <w:t xml:space="preserve"> in the Arab Region: Challenges and Opportunities</w:t>
            </w:r>
          </w:p>
          <w:p w:rsidR="00494ADE" w:rsidRPr="008226B1" w:rsidRDefault="003B1B3E" w:rsidP="008226B1">
            <w:pPr>
              <w:tabs>
                <w:tab w:val="left" w:pos="4111"/>
              </w:tabs>
              <w:ind w:left="57" w:right="-108"/>
              <w:jc w:val="center"/>
              <w:rPr>
                <w:rFonts w:ascii="Times New Roman" w:hAnsi="Times New Roman"/>
                <w:b/>
                <w:bCs/>
                <w:i/>
                <w:iCs/>
                <w:color w:val="000000"/>
                <w:sz w:val="24"/>
                <w:lang w:val="en-GB"/>
              </w:rPr>
            </w:pPr>
            <w:r>
              <w:rPr>
                <w:rFonts w:ascii="Times New Roman" w:hAnsi="Times New Roman"/>
                <w:b/>
                <w:bCs/>
                <w:i/>
                <w:iCs/>
                <w:color w:val="000000"/>
                <w:sz w:val="24"/>
                <w:lang w:val="en-GB"/>
              </w:rPr>
              <w:t xml:space="preserve"> </w:t>
            </w:r>
          </w:p>
          <w:p w:rsidR="00494ADE" w:rsidRPr="00494ADE" w:rsidRDefault="002E2883" w:rsidP="003B1B3E">
            <w:pPr>
              <w:tabs>
                <w:tab w:val="left" w:pos="4111"/>
              </w:tabs>
              <w:ind w:left="57" w:right="-108"/>
              <w:jc w:val="center"/>
              <w:rPr>
                <w:rFonts w:ascii="Times New Roman" w:hAnsi="Times New Roman"/>
                <w:i/>
                <w:iCs/>
                <w:color w:val="000000"/>
                <w:sz w:val="24"/>
                <w:lang w:val="en-GB"/>
              </w:rPr>
            </w:pPr>
            <w:proofErr w:type="spellStart"/>
            <w:r>
              <w:rPr>
                <w:rFonts w:ascii="Times New Roman" w:hAnsi="Times New Roman"/>
                <w:i/>
                <w:iCs/>
                <w:color w:val="000000"/>
                <w:sz w:val="24"/>
                <w:lang w:val="en-GB"/>
              </w:rPr>
              <w:t>Hammamet</w:t>
            </w:r>
            <w:proofErr w:type="spellEnd"/>
            <w:r w:rsidR="003B1B3E">
              <w:rPr>
                <w:rFonts w:ascii="Times New Roman" w:hAnsi="Times New Roman"/>
                <w:i/>
                <w:iCs/>
                <w:color w:val="000000"/>
                <w:sz w:val="24"/>
                <w:lang w:val="en-GB"/>
              </w:rPr>
              <w:t>-Tunisia</w:t>
            </w:r>
            <w:r w:rsidR="00494ADE" w:rsidRPr="00494ADE">
              <w:rPr>
                <w:rFonts w:ascii="Times New Roman" w:hAnsi="Times New Roman"/>
                <w:i/>
                <w:iCs/>
                <w:color w:val="000000"/>
                <w:sz w:val="24"/>
                <w:lang w:val="en-GB"/>
              </w:rPr>
              <w:t xml:space="preserve">, </w:t>
            </w:r>
            <w:r w:rsidR="003B1B3E">
              <w:rPr>
                <w:rFonts w:ascii="Times New Roman" w:hAnsi="Times New Roman"/>
                <w:i/>
                <w:iCs/>
                <w:color w:val="000000"/>
                <w:sz w:val="24"/>
                <w:lang w:val="en-GB"/>
              </w:rPr>
              <w:t>17 September 2012</w:t>
            </w:r>
          </w:p>
          <w:p w:rsidR="00D30AF3" w:rsidRPr="00636A9E" w:rsidRDefault="00D30AF3" w:rsidP="00636A9E">
            <w:pPr>
              <w:spacing w:before="120"/>
              <w:rPr>
                <w:rFonts w:ascii="Trebuchet MS" w:hAnsi="Trebuchet MS"/>
                <w:sz w:val="16"/>
                <w:szCs w:val="16"/>
              </w:rPr>
            </w:pPr>
          </w:p>
        </w:tc>
        <w:tc>
          <w:tcPr>
            <w:tcW w:w="1084" w:type="pct"/>
            <w:tcBorders>
              <w:left w:val="nil"/>
            </w:tcBorders>
            <w:vAlign w:val="center"/>
          </w:tcPr>
          <w:p w:rsidR="00D30AF3" w:rsidRPr="004566B2" w:rsidRDefault="00B7638A" w:rsidP="005758E7">
            <w:pPr>
              <w:tabs>
                <w:tab w:val="left" w:pos="1157"/>
              </w:tabs>
              <w:jc w:val="center"/>
              <w:rPr>
                <w:rFonts w:ascii="Trebuchet MS" w:hAnsi="Trebuchet MS"/>
                <w:sz w:val="28"/>
                <w:szCs w:val="28"/>
              </w:rPr>
            </w:pPr>
            <w:r>
              <w:rPr>
                <w:rFonts w:ascii="Trebuchet MS" w:hAnsi="Trebuchet MS"/>
                <w:noProof/>
                <w:sz w:val="28"/>
                <w:szCs w:val="28"/>
                <w:lang w:eastAsia="en-US"/>
              </w:rPr>
              <w:drawing>
                <wp:inline distT="0" distB="0" distL="0" distR="0">
                  <wp:extent cx="1362075" cy="209550"/>
                  <wp:effectExtent l="19050" t="0" r="9525" b="0"/>
                  <wp:docPr id="2" name="Image 2" descr="logoMi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nCom"/>
                          <pic:cNvPicPr>
                            <a:picLocks noChangeAspect="1" noChangeArrowheads="1"/>
                          </pic:cNvPicPr>
                        </pic:nvPicPr>
                        <pic:blipFill>
                          <a:blip r:embed="rId8" cstate="print"/>
                          <a:srcRect/>
                          <a:stretch>
                            <a:fillRect/>
                          </a:stretch>
                        </pic:blipFill>
                        <pic:spPr bwMode="auto">
                          <a:xfrm>
                            <a:off x="0" y="0"/>
                            <a:ext cx="1362075" cy="209550"/>
                          </a:xfrm>
                          <a:prstGeom prst="rect">
                            <a:avLst/>
                          </a:prstGeom>
                          <a:noFill/>
                          <a:ln w="9525">
                            <a:noFill/>
                            <a:miter lim="800000"/>
                            <a:headEnd/>
                            <a:tailEnd/>
                          </a:ln>
                        </pic:spPr>
                      </pic:pic>
                    </a:graphicData>
                  </a:graphic>
                </wp:inline>
              </w:drawing>
            </w:r>
          </w:p>
        </w:tc>
      </w:tr>
    </w:tbl>
    <w:p w:rsidR="0016141C" w:rsidRPr="004566B2" w:rsidRDefault="0016141C" w:rsidP="0016141C">
      <w:pPr>
        <w:spacing w:line="240" w:lineRule="exact"/>
        <w:ind w:right="-226"/>
        <w:jc w:val="center"/>
        <w:rPr>
          <w:b/>
          <w:bCs/>
          <w:caps/>
          <w:sz w:val="28"/>
          <w:szCs w:val="28"/>
        </w:rPr>
      </w:pPr>
    </w:p>
    <w:p w:rsidR="0016141C" w:rsidRPr="00CD4E51" w:rsidRDefault="00CD4E51" w:rsidP="00CD4E51">
      <w:pPr>
        <w:spacing w:before="120" w:after="120" w:line="240" w:lineRule="exact"/>
        <w:ind w:right="-227"/>
        <w:jc w:val="center"/>
        <w:rPr>
          <w:i/>
          <w:iCs/>
          <w:caps/>
          <w:sz w:val="28"/>
          <w:szCs w:val="28"/>
        </w:rPr>
      </w:pPr>
      <w:r w:rsidRPr="00CD4E51">
        <w:rPr>
          <w:i/>
          <w:iCs/>
          <w:caps/>
          <w:sz w:val="28"/>
          <w:szCs w:val="28"/>
        </w:rPr>
        <w:t>PRACTICAL Information</w:t>
      </w:r>
    </w:p>
    <w:p w:rsidR="008F5F67" w:rsidRPr="00636A9E" w:rsidRDefault="008F5F67" w:rsidP="0016141C">
      <w:pPr>
        <w:spacing w:line="240" w:lineRule="exact"/>
        <w:ind w:right="-226"/>
        <w:jc w:val="center"/>
        <w:rPr>
          <w:b/>
          <w:bCs/>
          <w:i/>
          <w:iCs/>
          <w:caps/>
          <w:sz w:val="16"/>
          <w:szCs w:val="16"/>
        </w:rPr>
      </w:pPr>
    </w:p>
    <w:p w:rsidR="0016141C" w:rsidRPr="00CD4E51" w:rsidRDefault="0016141C" w:rsidP="00CD4E51">
      <w:pPr>
        <w:overflowPunct w:val="0"/>
        <w:autoSpaceDE w:val="0"/>
        <w:autoSpaceDN w:val="0"/>
        <w:adjustRightInd w:val="0"/>
        <w:spacing w:after="120" w:line="240" w:lineRule="exact"/>
        <w:ind w:left="770" w:right="771"/>
        <w:jc w:val="lowKashida"/>
        <w:textAlignment w:val="baseline"/>
        <w:rPr>
          <w:b/>
          <w:bCs/>
          <w:i/>
          <w:iCs/>
          <w:caps/>
          <w:szCs w:val="22"/>
        </w:rPr>
      </w:pPr>
      <w:r w:rsidRPr="00CD4E51">
        <w:rPr>
          <w:b/>
          <w:bCs/>
          <w:i/>
          <w:iCs/>
          <w:caps/>
          <w:szCs w:val="22"/>
        </w:rPr>
        <w:t xml:space="preserve">Venue of the </w:t>
      </w:r>
      <w:r w:rsidR="00CD4E51" w:rsidRPr="00CD4E51">
        <w:rPr>
          <w:b/>
          <w:bCs/>
          <w:i/>
          <w:iCs/>
          <w:caps/>
          <w:szCs w:val="22"/>
        </w:rPr>
        <w:t>forum</w:t>
      </w:r>
    </w:p>
    <w:p w:rsidR="0016141C" w:rsidRPr="004566B2" w:rsidRDefault="0016141C" w:rsidP="008226B1">
      <w:pPr>
        <w:spacing w:before="120"/>
        <w:ind w:left="770" w:right="771"/>
        <w:jc w:val="lowKashida"/>
        <w:rPr>
          <w:bCs/>
          <w:szCs w:val="22"/>
        </w:rPr>
      </w:pPr>
      <w:r w:rsidRPr="004566B2">
        <w:rPr>
          <w:bCs/>
          <w:szCs w:val="22"/>
        </w:rPr>
        <w:t xml:space="preserve">The </w:t>
      </w:r>
      <w:r w:rsidR="00CD4E51">
        <w:rPr>
          <w:bCs/>
          <w:szCs w:val="22"/>
        </w:rPr>
        <w:t>Forum</w:t>
      </w:r>
      <w:r w:rsidR="00F0562F">
        <w:rPr>
          <w:bCs/>
          <w:szCs w:val="22"/>
        </w:rPr>
        <w:t xml:space="preserve"> will be held in </w:t>
      </w:r>
      <w:proofErr w:type="spellStart"/>
      <w:r w:rsidR="008226B1">
        <w:rPr>
          <w:bCs/>
          <w:szCs w:val="22"/>
        </w:rPr>
        <w:t>Yasmine</w:t>
      </w:r>
      <w:proofErr w:type="spellEnd"/>
      <w:r w:rsidR="008226B1">
        <w:rPr>
          <w:bCs/>
          <w:szCs w:val="22"/>
        </w:rPr>
        <w:t xml:space="preserve"> </w:t>
      </w:r>
      <w:proofErr w:type="spellStart"/>
      <w:r w:rsidR="008226B1">
        <w:rPr>
          <w:bCs/>
          <w:szCs w:val="22"/>
        </w:rPr>
        <w:t>Hammamet</w:t>
      </w:r>
      <w:proofErr w:type="spellEnd"/>
      <w:r w:rsidR="008226B1">
        <w:rPr>
          <w:bCs/>
          <w:szCs w:val="22"/>
        </w:rPr>
        <w:t xml:space="preserve"> (60 km south Tunis) - </w:t>
      </w:r>
      <w:r w:rsidR="00522BF0" w:rsidRPr="008226B1">
        <w:rPr>
          <w:bCs/>
          <w:szCs w:val="22"/>
        </w:rPr>
        <w:t>Tunisia</w:t>
      </w:r>
      <w:r w:rsidR="00F0562F">
        <w:rPr>
          <w:bCs/>
          <w:szCs w:val="22"/>
        </w:rPr>
        <w:t xml:space="preserve"> </w:t>
      </w:r>
      <w:r w:rsidRPr="004566B2">
        <w:rPr>
          <w:bCs/>
          <w:szCs w:val="22"/>
        </w:rPr>
        <w:t xml:space="preserve">at the following address: </w:t>
      </w:r>
    </w:p>
    <w:p w:rsidR="0016141C" w:rsidRDefault="0016141C" w:rsidP="00EB08FC">
      <w:pPr>
        <w:ind w:left="770" w:right="771"/>
        <w:jc w:val="lowKashida"/>
        <w:rPr>
          <w:bCs/>
          <w:szCs w:val="22"/>
        </w:rPr>
      </w:pPr>
    </w:p>
    <w:p w:rsidR="00575968" w:rsidRPr="008226B1" w:rsidRDefault="002C7944" w:rsidP="00C71911">
      <w:pPr>
        <w:ind w:left="770" w:right="771"/>
        <w:jc w:val="lowKashida"/>
        <w:rPr>
          <w:b/>
          <w:i/>
          <w:iCs/>
          <w:szCs w:val="22"/>
          <w:lang w:val="es-ES_tradnl"/>
        </w:rPr>
      </w:pPr>
      <w:hyperlink r:id="rId9" w:history="1"/>
      <w:r w:rsidR="00F0562F" w:rsidRPr="00C71911">
        <w:rPr>
          <w:bCs/>
          <w:i/>
          <w:iCs/>
          <w:szCs w:val="22"/>
          <w:lang w:val="es-ES_tradnl"/>
        </w:rPr>
        <w:t xml:space="preserve"> </w:t>
      </w:r>
      <w:proofErr w:type="spellStart"/>
      <w:r w:rsidR="00567862" w:rsidRPr="008226B1">
        <w:rPr>
          <w:b/>
          <w:i/>
          <w:iCs/>
          <w:szCs w:val="22"/>
          <w:lang w:val="es-ES_tradnl"/>
        </w:rPr>
        <w:t>Diar</w:t>
      </w:r>
      <w:proofErr w:type="spellEnd"/>
      <w:r w:rsidR="00567862" w:rsidRPr="008226B1">
        <w:rPr>
          <w:b/>
          <w:i/>
          <w:iCs/>
          <w:szCs w:val="22"/>
          <w:lang w:val="es-ES_tradnl"/>
        </w:rPr>
        <w:t xml:space="preserve"> El Medina</w:t>
      </w:r>
      <w:r w:rsidR="001C15F3" w:rsidRPr="008226B1">
        <w:rPr>
          <w:b/>
          <w:i/>
          <w:iCs/>
          <w:szCs w:val="22"/>
          <w:lang w:val="es-ES_tradnl"/>
        </w:rPr>
        <w:t xml:space="preserve"> </w:t>
      </w:r>
      <w:r w:rsidR="008226B1" w:rsidRPr="008226B1">
        <w:rPr>
          <w:b/>
          <w:i/>
          <w:iCs/>
          <w:szCs w:val="22"/>
          <w:lang w:val="es-ES_tradnl"/>
        </w:rPr>
        <w:t xml:space="preserve"> </w:t>
      </w:r>
      <w:r w:rsidR="00522BF0" w:rsidRPr="008226B1">
        <w:rPr>
          <w:b/>
          <w:i/>
          <w:iCs/>
          <w:szCs w:val="22"/>
          <w:lang w:val="es-ES_tradnl"/>
        </w:rPr>
        <w:t>–</w:t>
      </w:r>
      <w:r w:rsidR="008226B1">
        <w:rPr>
          <w:b/>
          <w:i/>
          <w:iCs/>
          <w:szCs w:val="22"/>
          <w:lang w:val="es-ES_tradnl"/>
        </w:rPr>
        <w:t xml:space="preserve"> </w:t>
      </w:r>
      <w:r w:rsidR="00522BF0" w:rsidRPr="008226B1">
        <w:rPr>
          <w:b/>
          <w:i/>
          <w:iCs/>
          <w:szCs w:val="22"/>
          <w:lang w:val="es-ES_tradnl"/>
        </w:rPr>
        <w:t xml:space="preserve"> </w:t>
      </w:r>
      <w:proofErr w:type="spellStart"/>
      <w:r w:rsidR="00522BF0" w:rsidRPr="008226B1">
        <w:rPr>
          <w:b/>
          <w:i/>
          <w:iCs/>
          <w:szCs w:val="22"/>
          <w:lang w:val="es-ES_tradnl"/>
        </w:rPr>
        <w:t>Yasmine</w:t>
      </w:r>
      <w:proofErr w:type="spellEnd"/>
      <w:r w:rsidR="00522BF0" w:rsidRPr="008226B1">
        <w:rPr>
          <w:b/>
          <w:i/>
          <w:iCs/>
          <w:szCs w:val="22"/>
          <w:lang w:val="es-ES_tradnl"/>
        </w:rPr>
        <w:t xml:space="preserve"> </w:t>
      </w:r>
      <w:proofErr w:type="spellStart"/>
      <w:r w:rsidR="00522BF0" w:rsidRPr="008226B1">
        <w:rPr>
          <w:b/>
          <w:i/>
          <w:iCs/>
          <w:szCs w:val="22"/>
          <w:lang w:val="es-ES_tradnl"/>
        </w:rPr>
        <w:t>Hammamet</w:t>
      </w:r>
      <w:proofErr w:type="spellEnd"/>
      <w:r w:rsidR="00522BF0" w:rsidRPr="008226B1">
        <w:rPr>
          <w:b/>
          <w:i/>
          <w:iCs/>
          <w:szCs w:val="22"/>
          <w:lang w:val="es-ES_tradnl"/>
        </w:rPr>
        <w:t xml:space="preserve"> – </w:t>
      </w:r>
      <w:proofErr w:type="spellStart"/>
      <w:r w:rsidR="00522BF0" w:rsidRPr="008226B1">
        <w:rPr>
          <w:b/>
          <w:i/>
          <w:iCs/>
          <w:szCs w:val="22"/>
          <w:lang w:val="es-ES_tradnl"/>
        </w:rPr>
        <w:t>Tunisia</w:t>
      </w:r>
      <w:proofErr w:type="spellEnd"/>
      <w:r w:rsidR="00522BF0" w:rsidRPr="008226B1">
        <w:rPr>
          <w:b/>
          <w:i/>
          <w:iCs/>
          <w:szCs w:val="22"/>
          <w:lang w:val="es-ES_tradnl"/>
        </w:rPr>
        <w:t xml:space="preserve"> </w:t>
      </w:r>
    </w:p>
    <w:p w:rsidR="004B050D" w:rsidRPr="004566B2" w:rsidRDefault="004B050D" w:rsidP="00EB08FC">
      <w:pPr>
        <w:ind w:left="770" w:right="771"/>
        <w:jc w:val="lowKashida"/>
        <w:rPr>
          <w:bCs/>
          <w:szCs w:val="22"/>
          <w:rtl/>
        </w:rPr>
      </w:pPr>
    </w:p>
    <w:p w:rsidR="0016141C" w:rsidRPr="004566B2" w:rsidRDefault="0016141C" w:rsidP="00EB08FC">
      <w:pPr>
        <w:pStyle w:val="Heading1"/>
        <w:overflowPunct w:val="0"/>
        <w:autoSpaceDE w:val="0"/>
        <w:autoSpaceDN w:val="0"/>
        <w:adjustRightInd w:val="0"/>
        <w:spacing w:before="0" w:after="120" w:line="240" w:lineRule="exact"/>
        <w:ind w:left="770" w:right="771"/>
        <w:jc w:val="lowKashida"/>
        <w:textAlignment w:val="baseline"/>
        <w:rPr>
          <w:rFonts w:ascii="Arial Bold" w:hAnsi="Arial Bold" w:cs="Arial Bold" w:hint="eastAsia"/>
          <w:i/>
          <w:iCs/>
          <w:caps/>
          <w:sz w:val="22"/>
          <w:szCs w:val="22"/>
        </w:rPr>
      </w:pPr>
      <w:r w:rsidRPr="004566B2">
        <w:rPr>
          <w:rFonts w:ascii="Arial Bold" w:hAnsi="Arial Bold" w:cs="Arial Bold"/>
          <w:i/>
          <w:iCs/>
          <w:caps/>
          <w:sz w:val="22"/>
          <w:szCs w:val="22"/>
        </w:rPr>
        <w:t>REGISTRATION AND Working Hours</w:t>
      </w:r>
    </w:p>
    <w:p w:rsidR="0016141C" w:rsidRPr="004566B2" w:rsidRDefault="0016141C" w:rsidP="00E04504">
      <w:pPr>
        <w:spacing w:line="240" w:lineRule="exact"/>
        <w:ind w:left="770" w:right="771"/>
        <w:jc w:val="lowKashida"/>
        <w:rPr>
          <w:szCs w:val="22"/>
        </w:rPr>
      </w:pPr>
      <w:r w:rsidRPr="004566B2">
        <w:rPr>
          <w:szCs w:val="22"/>
        </w:rPr>
        <w:t xml:space="preserve">The registration of the participants and distribution of documents will take place in the </w:t>
      </w:r>
      <w:r w:rsidR="00EB08FC" w:rsidRPr="004566B2">
        <w:rPr>
          <w:szCs w:val="22"/>
        </w:rPr>
        <w:t xml:space="preserve">meeting’s venue on </w:t>
      </w:r>
      <w:r w:rsidR="00F0562F">
        <w:rPr>
          <w:szCs w:val="22"/>
        </w:rPr>
        <w:t>17 September 2012</w:t>
      </w:r>
      <w:r w:rsidRPr="004566B2">
        <w:rPr>
          <w:szCs w:val="22"/>
        </w:rPr>
        <w:t>, at 0</w:t>
      </w:r>
      <w:r w:rsidR="00166BE9">
        <w:rPr>
          <w:szCs w:val="22"/>
        </w:rPr>
        <w:t>8</w:t>
      </w:r>
      <w:r w:rsidRPr="004566B2">
        <w:rPr>
          <w:szCs w:val="22"/>
        </w:rPr>
        <w:t>h</w:t>
      </w:r>
      <w:r w:rsidR="00166BE9">
        <w:rPr>
          <w:szCs w:val="22"/>
        </w:rPr>
        <w:t>3</w:t>
      </w:r>
      <w:r w:rsidRPr="004566B2">
        <w:rPr>
          <w:szCs w:val="22"/>
        </w:rPr>
        <w:t>0 am. The opening session will start at 09h</w:t>
      </w:r>
      <w:r w:rsidR="00E04504">
        <w:rPr>
          <w:szCs w:val="22"/>
        </w:rPr>
        <w:t>0</w:t>
      </w:r>
      <w:r w:rsidRPr="004566B2">
        <w:rPr>
          <w:szCs w:val="22"/>
        </w:rPr>
        <w:t xml:space="preserve">0 am. </w:t>
      </w:r>
    </w:p>
    <w:p w:rsidR="0016141C" w:rsidRPr="004566B2" w:rsidRDefault="0016141C" w:rsidP="00EB08FC">
      <w:pPr>
        <w:spacing w:line="300" w:lineRule="exact"/>
        <w:ind w:left="770" w:right="771"/>
        <w:jc w:val="lowKashida"/>
        <w:rPr>
          <w:szCs w:val="22"/>
        </w:rPr>
      </w:pPr>
    </w:p>
    <w:p w:rsidR="0016141C" w:rsidRPr="004566B2" w:rsidRDefault="0016141C" w:rsidP="00EB08FC">
      <w:pPr>
        <w:pStyle w:val="Heading1"/>
        <w:overflowPunct w:val="0"/>
        <w:autoSpaceDE w:val="0"/>
        <w:autoSpaceDN w:val="0"/>
        <w:adjustRightInd w:val="0"/>
        <w:spacing w:before="0" w:after="120" w:line="240" w:lineRule="exact"/>
        <w:ind w:left="770" w:right="771"/>
        <w:jc w:val="lowKashida"/>
        <w:textAlignment w:val="baseline"/>
        <w:rPr>
          <w:rFonts w:ascii="Arial Bold" w:hAnsi="Arial Bold" w:cs="Arial Bold" w:hint="eastAsia"/>
          <w:i/>
          <w:iCs/>
          <w:caps/>
          <w:sz w:val="22"/>
          <w:szCs w:val="22"/>
        </w:rPr>
      </w:pPr>
      <w:r w:rsidRPr="004566B2">
        <w:rPr>
          <w:rFonts w:ascii="Arial Bold" w:hAnsi="Arial Bold" w:cs="Arial Bold"/>
          <w:i/>
          <w:iCs/>
          <w:caps/>
          <w:sz w:val="22"/>
          <w:szCs w:val="22"/>
        </w:rPr>
        <w:t>proposed ACCOMODATION</w:t>
      </w:r>
    </w:p>
    <w:p w:rsidR="008713AE" w:rsidRDefault="0016141C" w:rsidP="008226B1">
      <w:pPr>
        <w:tabs>
          <w:tab w:val="num" w:pos="851"/>
          <w:tab w:val="left" w:pos="2560"/>
        </w:tabs>
        <w:ind w:left="770" w:right="771"/>
        <w:jc w:val="lowKashida"/>
        <w:rPr>
          <w:szCs w:val="22"/>
        </w:rPr>
      </w:pPr>
      <w:r w:rsidRPr="004566B2">
        <w:rPr>
          <w:szCs w:val="22"/>
        </w:rPr>
        <w:t xml:space="preserve">Kindly be advised that it is recommended for participants to reserve their hotel accommodations via </w:t>
      </w:r>
      <w:r w:rsidR="00C33585">
        <w:rPr>
          <w:szCs w:val="22"/>
        </w:rPr>
        <w:t xml:space="preserve">e-mail, </w:t>
      </w:r>
      <w:r w:rsidRPr="004566B2">
        <w:rPr>
          <w:szCs w:val="22"/>
        </w:rPr>
        <w:t xml:space="preserve">telephone or fax, by sending the Hotel Reservation Form directly to the hotels, indicating their arrival schedules, </w:t>
      </w:r>
      <w:r w:rsidR="008226B1" w:rsidRPr="008226B1">
        <w:rPr>
          <w:szCs w:val="22"/>
        </w:rPr>
        <w:t xml:space="preserve">before </w:t>
      </w:r>
      <w:r w:rsidR="008226B1" w:rsidRPr="008226B1">
        <w:rPr>
          <w:b/>
          <w:bCs/>
          <w:szCs w:val="22"/>
          <w:u w:val="single"/>
        </w:rPr>
        <w:t>20/8/2012</w:t>
      </w:r>
      <w:r w:rsidR="008226B1" w:rsidRPr="008226B1">
        <w:rPr>
          <w:szCs w:val="22"/>
        </w:rPr>
        <w:t xml:space="preserve"> </w:t>
      </w:r>
      <w:r w:rsidRPr="004566B2">
        <w:rPr>
          <w:szCs w:val="22"/>
        </w:rPr>
        <w:t xml:space="preserve">with copy </w:t>
      </w:r>
      <w:r w:rsidR="00E41C24">
        <w:rPr>
          <w:szCs w:val="22"/>
        </w:rPr>
        <w:t>to</w:t>
      </w:r>
      <w:r w:rsidR="00804BF8">
        <w:rPr>
          <w:szCs w:val="22"/>
        </w:rPr>
        <w:t>:</w:t>
      </w:r>
    </w:p>
    <w:p w:rsidR="008226B1" w:rsidRDefault="008226B1" w:rsidP="00CC2A19">
      <w:pPr>
        <w:tabs>
          <w:tab w:val="num" w:pos="851"/>
          <w:tab w:val="left" w:pos="2560"/>
        </w:tabs>
        <w:ind w:left="770" w:right="771"/>
        <w:jc w:val="lowKashida"/>
        <w:rPr>
          <w:b/>
          <w:bCs/>
          <w:szCs w:val="22"/>
        </w:rPr>
      </w:pPr>
    </w:p>
    <w:p w:rsidR="00CC2A19" w:rsidRPr="008226B1" w:rsidRDefault="00847A4F" w:rsidP="00CC2A19">
      <w:pPr>
        <w:tabs>
          <w:tab w:val="num" w:pos="851"/>
          <w:tab w:val="left" w:pos="2560"/>
        </w:tabs>
        <w:ind w:left="770" w:right="771"/>
        <w:jc w:val="lowKashida"/>
        <w:rPr>
          <w:b/>
          <w:bCs/>
          <w:szCs w:val="22"/>
        </w:rPr>
      </w:pPr>
      <w:r w:rsidRPr="008226B1">
        <w:rPr>
          <w:b/>
          <w:bCs/>
          <w:szCs w:val="22"/>
        </w:rPr>
        <w:t xml:space="preserve">Mr. </w:t>
      </w:r>
      <w:proofErr w:type="spellStart"/>
      <w:r w:rsidR="003E3E72" w:rsidRPr="008226B1">
        <w:rPr>
          <w:b/>
          <w:bCs/>
          <w:szCs w:val="22"/>
        </w:rPr>
        <w:t>Riadh</w:t>
      </w:r>
      <w:proofErr w:type="spellEnd"/>
      <w:r w:rsidR="003E3E72" w:rsidRPr="008226B1">
        <w:rPr>
          <w:b/>
          <w:bCs/>
          <w:szCs w:val="22"/>
        </w:rPr>
        <w:t xml:space="preserve"> Ben </w:t>
      </w:r>
      <w:proofErr w:type="spellStart"/>
      <w:r w:rsidR="003E3E72" w:rsidRPr="008226B1">
        <w:rPr>
          <w:b/>
          <w:bCs/>
          <w:szCs w:val="22"/>
        </w:rPr>
        <w:t>Amara</w:t>
      </w:r>
      <w:proofErr w:type="spellEnd"/>
    </w:p>
    <w:p w:rsidR="00804BF8" w:rsidRPr="008226B1" w:rsidRDefault="008713AE" w:rsidP="00CC2A19">
      <w:pPr>
        <w:tabs>
          <w:tab w:val="num" w:pos="851"/>
          <w:tab w:val="left" w:pos="2560"/>
        </w:tabs>
        <w:ind w:left="770" w:right="771"/>
        <w:jc w:val="lowKashida"/>
        <w:rPr>
          <w:szCs w:val="22"/>
        </w:rPr>
      </w:pPr>
      <w:r w:rsidRPr="008226B1">
        <w:rPr>
          <w:szCs w:val="22"/>
        </w:rPr>
        <w:t>CIFODECOM (</w:t>
      </w:r>
      <w:r w:rsidR="00F0562F" w:rsidRPr="008226B1">
        <w:rPr>
          <w:szCs w:val="22"/>
        </w:rPr>
        <w:t>Ministry</w:t>
      </w:r>
      <w:r w:rsidRPr="008226B1">
        <w:rPr>
          <w:szCs w:val="22"/>
        </w:rPr>
        <w:t xml:space="preserve"> of Information and Communication Technologies),</w:t>
      </w:r>
    </w:p>
    <w:p w:rsidR="00804BF8" w:rsidRPr="00661297" w:rsidRDefault="008226B1" w:rsidP="00661297">
      <w:pPr>
        <w:tabs>
          <w:tab w:val="num" w:pos="851"/>
          <w:tab w:val="left" w:pos="2560"/>
        </w:tabs>
        <w:ind w:left="770" w:right="771"/>
        <w:jc w:val="lowKashida"/>
        <w:rPr>
          <w:szCs w:val="22"/>
          <w:lang w:val="fr-CH"/>
        </w:rPr>
      </w:pPr>
      <w:r w:rsidRPr="00661297">
        <w:rPr>
          <w:szCs w:val="22"/>
          <w:lang w:val="fr-CH"/>
        </w:rPr>
        <w:t>Tel</w:t>
      </w:r>
      <w:r w:rsidR="003E3E72" w:rsidRPr="00661297">
        <w:rPr>
          <w:szCs w:val="22"/>
          <w:lang w:val="fr-CH"/>
        </w:rPr>
        <w:t>: +216 71 857 804, Mobile: +216 98 236 406</w:t>
      </w:r>
      <w:r w:rsidRPr="00661297">
        <w:rPr>
          <w:szCs w:val="22"/>
          <w:lang w:val="fr-CH"/>
        </w:rPr>
        <w:t>,</w:t>
      </w:r>
      <w:r w:rsidR="003E3E72" w:rsidRPr="00661297">
        <w:rPr>
          <w:szCs w:val="22"/>
          <w:lang w:val="fr-CH"/>
        </w:rPr>
        <w:t xml:space="preserve"> </w:t>
      </w:r>
      <w:r w:rsidR="00661297">
        <w:rPr>
          <w:szCs w:val="22"/>
          <w:lang w:val="fr-CH"/>
        </w:rPr>
        <w:t>Fax</w:t>
      </w:r>
      <w:r w:rsidR="0016141C" w:rsidRPr="00661297">
        <w:rPr>
          <w:szCs w:val="22"/>
          <w:lang w:val="fr-CH"/>
        </w:rPr>
        <w:t xml:space="preserve">: </w:t>
      </w:r>
      <w:r w:rsidR="00847A4F" w:rsidRPr="00661297">
        <w:rPr>
          <w:szCs w:val="22"/>
          <w:lang w:val="fr-CH"/>
        </w:rPr>
        <w:t>+</w:t>
      </w:r>
      <w:r w:rsidR="00865B5E" w:rsidRPr="00661297">
        <w:rPr>
          <w:szCs w:val="22"/>
          <w:lang w:val="fr-CH"/>
        </w:rPr>
        <w:t>216 71</w:t>
      </w:r>
      <w:r w:rsidR="003E3E72" w:rsidRPr="00661297">
        <w:rPr>
          <w:szCs w:val="22"/>
          <w:lang w:val="fr-CH"/>
        </w:rPr>
        <w:t> 857 803</w:t>
      </w:r>
      <w:r w:rsidR="0098751A" w:rsidRPr="00661297">
        <w:rPr>
          <w:szCs w:val="22"/>
          <w:lang w:val="fr-CH"/>
        </w:rPr>
        <w:t>,</w:t>
      </w:r>
    </w:p>
    <w:p w:rsidR="0016141C" w:rsidRPr="008226B1" w:rsidRDefault="0098751A" w:rsidP="008226B1">
      <w:pPr>
        <w:tabs>
          <w:tab w:val="num" w:pos="851"/>
          <w:tab w:val="left" w:pos="2560"/>
        </w:tabs>
        <w:ind w:left="770" w:right="771"/>
        <w:jc w:val="lowKashida"/>
        <w:rPr>
          <w:szCs w:val="22"/>
          <w:rtl/>
        </w:rPr>
      </w:pPr>
      <w:r w:rsidRPr="00661297">
        <w:rPr>
          <w:szCs w:val="22"/>
          <w:lang w:val="fr-CH"/>
        </w:rPr>
        <w:t xml:space="preserve">E-mail: </w:t>
      </w:r>
      <w:r w:rsidR="003E3E72" w:rsidRPr="00661297">
        <w:rPr>
          <w:szCs w:val="22"/>
          <w:lang w:val="fr-CH"/>
        </w:rPr>
        <w:t>riadh.benamara@cifodecom.</w:t>
      </w:r>
      <w:r w:rsidR="006576D8" w:rsidRPr="00661297">
        <w:rPr>
          <w:szCs w:val="22"/>
          <w:lang w:val="fr-CH"/>
        </w:rPr>
        <w:t>com.</w:t>
      </w:r>
      <w:r w:rsidR="003E3E72" w:rsidRPr="00661297">
        <w:rPr>
          <w:szCs w:val="22"/>
          <w:lang w:val="fr-CH"/>
        </w:rPr>
        <w:t>tn</w:t>
      </w:r>
    </w:p>
    <w:p w:rsidR="0016141C" w:rsidRPr="00661297" w:rsidRDefault="0016141C" w:rsidP="0016141C">
      <w:pPr>
        <w:pStyle w:val="BodyText"/>
        <w:ind w:left="770" w:right="771"/>
        <w:jc w:val="lowKashida"/>
        <w:rPr>
          <w:szCs w:val="22"/>
          <w:lang w:val="fr-CH"/>
        </w:rPr>
      </w:pPr>
    </w:p>
    <w:p w:rsidR="0016141C" w:rsidRDefault="0016141C" w:rsidP="00CE7ADF">
      <w:pPr>
        <w:pStyle w:val="Heading2"/>
        <w:spacing w:before="120"/>
        <w:ind w:left="771" w:right="771"/>
        <w:rPr>
          <w:sz w:val="22"/>
          <w:szCs w:val="22"/>
          <w:u w:val="single"/>
        </w:rPr>
      </w:pPr>
      <w:r w:rsidRPr="008226B1">
        <w:rPr>
          <w:sz w:val="22"/>
          <w:szCs w:val="22"/>
          <w:u w:val="single"/>
        </w:rPr>
        <w:t>LIST OF PROPOSED HOTELS</w:t>
      </w:r>
      <w:r w:rsidR="00802C52">
        <w:rPr>
          <w:sz w:val="22"/>
          <w:szCs w:val="22"/>
          <w:u w:val="single"/>
        </w:rPr>
        <w:t xml:space="preserve"> </w:t>
      </w:r>
    </w:p>
    <w:p w:rsidR="00C42631" w:rsidRDefault="00C42631" w:rsidP="00C42631"/>
    <w:p w:rsidR="00C42631" w:rsidRPr="00636A9E" w:rsidRDefault="00567862" w:rsidP="00567862">
      <w:pPr>
        <w:ind w:left="709"/>
        <w:rPr>
          <w:b/>
          <w:bCs/>
          <w:lang w:val="es-ES_tradnl"/>
        </w:rPr>
      </w:pPr>
      <w:proofErr w:type="spellStart"/>
      <w:r w:rsidRPr="00636A9E">
        <w:rPr>
          <w:b/>
          <w:bCs/>
          <w:lang w:val="es-ES_tradnl"/>
        </w:rPr>
        <w:t>Diar</w:t>
      </w:r>
      <w:proofErr w:type="spellEnd"/>
      <w:r w:rsidRPr="00636A9E">
        <w:rPr>
          <w:b/>
          <w:bCs/>
          <w:lang w:val="es-ES_tradnl"/>
        </w:rPr>
        <w:t xml:space="preserve"> El Medina</w:t>
      </w:r>
      <w:r w:rsidR="00C42631" w:rsidRPr="00636A9E">
        <w:rPr>
          <w:b/>
          <w:bCs/>
          <w:lang w:val="es-ES_tradnl"/>
        </w:rPr>
        <w:t xml:space="preserve"> – </w:t>
      </w:r>
      <w:proofErr w:type="spellStart"/>
      <w:r w:rsidR="00C42631" w:rsidRPr="00636A9E">
        <w:rPr>
          <w:b/>
          <w:bCs/>
          <w:lang w:val="es-ES_tradnl"/>
        </w:rPr>
        <w:t>Yasmine</w:t>
      </w:r>
      <w:proofErr w:type="spellEnd"/>
      <w:r w:rsidR="00C42631" w:rsidRPr="00636A9E">
        <w:rPr>
          <w:b/>
          <w:bCs/>
          <w:lang w:val="es-ES_tradnl"/>
        </w:rPr>
        <w:t xml:space="preserve"> </w:t>
      </w:r>
      <w:proofErr w:type="spellStart"/>
      <w:r w:rsidR="00C42631" w:rsidRPr="00636A9E">
        <w:rPr>
          <w:b/>
          <w:bCs/>
          <w:lang w:val="es-ES_tradnl"/>
        </w:rPr>
        <w:t>Hammamet</w:t>
      </w:r>
      <w:proofErr w:type="spellEnd"/>
      <w:r w:rsidR="00C42631" w:rsidRPr="00636A9E">
        <w:rPr>
          <w:b/>
          <w:bCs/>
          <w:lang w:val="es-ES_tradnl"/>
        </w:rPr>
        <w:t xml:space="preserve"> – </w:t>
      </w:r>
      <w:proofErr w:type="spellStart"/>
      <w:r w:rsidR="00C42631" w:rsidRPr="00636A9E">
        <w:rPr>
          <w:b/>
          <w:bCs/>
          <w:lang w:val="es-ES_tradnl"/>
        </w:rPr>
        <w:t>Tunisia</w:t>
      </w:r>
      <w:proofErr w:type="spellEnd"/>
      <w:r w:rsidR="00C42631" w:rsidRPr="00636A9E">
        <w:rPr>
          <w:b/>
          <w:bCs/>
          <w:lang w:val="es-ES_tradnl"/>
        </w:rPr>
        <w:t xml:space="preserve"> </w:t>
      </w:r>
      <w:r w:rsidR="00C71911" w:rsidRPr="00636A9E">
        <w:rPr>
          <w:b/>
          <w:bCs/>
          <w:lang w:val="es-ES_tradnl"/>
        </w:rPr>
        <w:t>(</w:t>
      </w:r>
      <w:proofErr w:type="spellStart"/>
      <w:r w:rsidR="00C71911" w:rsidRPr="00636A9E">
        <w:rPr>
          <w:b/>
          <w:bCs/>
          <w:lang w:val="es-ES_tradnl"/>
        </w:rPr>
        <w:t>Forum</w:t>
      </w:r>
      <w:proofErr w:type="spellEnd"/>
      <w:r w:rsidR="00C71911" w:rsidRPr="00636A9E">
        <w:rPr>
          <w:b/>
          <w:bCs/>
          <w:lang w:val="es-ES_tradnl"/>
        </w:rPr>
        <w:t xml:space="preserve"> </w:t>
      </w:r>
      <w:proofErr w:type="spellStart"/>
      <w:r w:rsidR="00C71911" w:rsidRPr="00636A9E">
        <w:rPr>
          <w:b/>
          <w:bCs/>
          <w:lang w:val="es-ES_tradnl"/>
        </w:rPr>
        <w:t>venue</w:t>
      </w:r>
      <w:proofErr w:type="spellEnd"/>
      <w:r w:rsidR="00C71911" w:rsidRPr="00636A9E">
        <w:rPr>
          <w:b/>
          <w:bCs/>
          <w:lang w:val="es-ES_tradnl"/>
        </w:rPr>
        <w:t>)</w:t>
      </w:r>
    </w:p>
    <w:p w:rsidR="00C42631" w:rsidRPr="008226B1" w:rsidRDefault="00220BAD" w:rsidP="00C42631">
      <w:pPr>
        <w:ind w:left="709"/>
      </w:pPr>
      <w:r>
        <w:t>Tel</w:t>
      </w:r>
      <w:r w:rsidR="00C42631" w:rsidRPr="008226B1">
        <w:t>:</w:t>
      </w:r>
      <w:r>
        <w:t xml:space="preserve"> +216 72 241 000 – Fax</w:t>
      </w:r>
      <w:r w:rsidR="00C42631" w:rsidRPr="008226B1">
        <w:t>: +216 72 240 553 – e</w:t>
      </w:r>
      <w:r w:rsidR="00916942">
        <w:t>-</w:t>
      </w:r>
      <w:r>
        <w:t>mail</w:t>
      </w:r>
      <w:r w:rsidR="00C42631" w:rsidRPr="008226B1">
        <w:t>: reservation@medina.com.tn</w:t>
      </w:r>
    </w:p>
    <w:p w:rsidR="00DC2B66" w:rsidRPr="00636A9E" w:rsidRDefault="00C42631" w:rsidP="00DC2B66">
      <w:pPr>
        <w:ind w:left="709"/>
      </w:pPr>
      <w:r w:rsidRPr="00636A9E">
        <w:t>www.medina.com.tn</w:t>
      </w:r>
    </w:p>
    <w:p w:rsidR="00F5578D" w:rsidRPr="00636A9E" w:rsidRDefault="00DC2B66" w:rsidP="00916942">
      <w:pPr>
        <w:ind w:left="709"/>
      </w:pPr>
      <w:r w:rsidRPr="00636A9E">
        <w:t>55 TND BB</w:t>
      </w:r>
      <w:r w:rsidR="00F5578D" w:rsidRPr="00636A9E">
        <w:t xml:space="preserve"> </w:t>
      </w:r>
      <w:r w:rsidR="00C71911" w:rsidRPr="00636A9E">
        <w:t>(= 35 US</w:t>
      </w:r>
      <w:r w:rsidR="00916942">
        <w:t>$</w:t>
      </w:r>
      <w:r w:rsidR="00C71911" w:rsidRPr="00636A9E">
        <w:t xml:space="preserve">) </w:t>
      </w:r>
      <w:r w:rsidR="00F5578D" w:rsidRPr="00636A9E">
        <w:t>- 60 TND half board</w:t>
      </w:r>
    </w:p>
    <w:p w:rsidR="00DC2B66" w:rsidRPr="00636A9E" w:rsidRDefault="00DC2B66" w:rsidP="00F5578D">
      <w:pPr>
        <w:ind w:left="709"/>
      </w:pPr>
      <w:r w:rsidRPr="00636A9E">
        <w:t>+ supplement single 17 TND</w:t>
      </w:r>
    </w:p>
    <w:p w:rsidR="00EA57EA" w:rsidRDefault="00EA57EA" w:rsidP="00C42631">
      <w:pPr>
        <w:ind w:left="709"/>
        <w:rPr>
          <w:b/>
          <w:bCs/>
          <w:highlight w:val="cyan"/>
        </w:rPr>
      </w:pPr>
    </w:p>
    <w:p w:rsidR="00C42631" w:rsidRPr="008226B1" w:rsidRDefault="00C42631" w:rsidP="00636A9E">
      <w:pPr>
        <w:ind w:left="709" w:right="-109"/>
      </w:pPr>
      <w:r w:rsidRPr="00636A9E">
        <w:rPr>
          <w:b/>
          <w:bCs/>
        </w:rPr>
        <w:t xml:space="preserve">Hotel </w:t>
      </w:r>
      <w:proofErr w:type="spellStart"/>
      <w:r w:rsidRPr="00636A9E">
        <w:rPr>
          <w:b/>
          <w:bCs/>
        </w:rPr>
        <w:t>Mehari</w:t>
      </w:r>
      <w:proofErr w:type="spellEnd"/>
      <w:r w:rsidRPr="00636A9E">
        <w:rPr>
          <w:b/>
          <w:bCs/>
        </w:rPr>
        <w:t xml:space="preserve"> Golden </w:t>
      </w:r>
      <w:proofErr w:type="spellStart"/>
      <w:r w:rsidRPr="00636A9E">
        <w:rPr>
          <w:b/>
          <w:bCs/>
        </w:rPr>
        <w:t>Yasmine</w:t>
      </w:r>
      <w:proofErr w:type="spellEnd"/>
      <w:r w:rsidRPr="00636A9E">
        <w:rPr>
          <w:b/>
          <w:bCs/>
        </w:rPr>
        <w:t xml:space="preserve"> (5</w:t>
      </w:r>
      <w:r w:rsidRPr="00636A9E">
        <w:rPr>
          <w:b/>
          <w:bCs/>
        </w:rPr>
        <w:sym w:font="Wingdings 2" w:char="F0E9"/>
      </w:r>
      <w:r w:rsidRPr="00636A9E">
        <w:rPr>
          <w:b/>
          <w:bCs/>
        </w:rPr>
        <w:t>)</w:t>
      </w:r>
      <w:r w:rsidR="008226B1" w:rsidRPr="00636A9E">
        <w:rPr>
          <w:b/>
          <w:bCs/>
        </w:rPr>
        <w:t xml:space="preserve"> </w:t>
      </w:r>
      <w:r w:rsidRPr="00636A9E">
        <w:rPr>
          <w:b/>
          <w:bCs/>
        </w:rPr>
        <w:t xml:space="preserve">– </w:t>
      </w:r>
      <w:proofErr w:type="spellStart"/>
      <w:r w:rsidRPr="00636A9E">
        <w:rPr>
          <w:b/>
          <w:bCs/>
        </w:rPr>
        <w:t>Yasmine</w:t>
      </w:r>
      <w:proofErr w:type="spellEnd"/>
      <w:r w:rsidRPr="00636A9E">
        <w:rPr>
          <w:b/>
          <w:bCs/>
        </w:rPr>
        <w:t xml:space="preserve"> </w:t>
      </w:r>
      <w:proofErr w:type="spellStart"/>
      <w:r w:rsidRPr="00636A9E">
        <w:rPr>
          <w:b/>
          <w:bCs/>
        </w:rPr>
        <w:t>Hammamet</w:t>
      </w:r>
      <w:proofErr w:type="spellEnd"/>
      <w:r w:rsidRPr="00636A9E">
        <w:rPr>
          <w:b/>
          <w:bCs/>
        </w:rPr>
        <w:t xml:space="preserve"> – Tunisia</w:t>
      </w:r>
      <w:r w:rsidR="001C15F3" w:rsidRPr="008226B1">
        <w:t xml:space="preserve"> (</w:t>
      </w:r>
      <w:r w:rsidRPr="008226B1">
        <w:t xml:space="preserve">200 m to </w:t>
      </w:r>
      <w:r w:rsidR="008226B1" w:rsidRPr="008226B1">
        <w:t xml:space="preserve">Medina </w:t>
      </w:r>
      <w:proofErr w:type="spellStart"/>
      <w:r w:rsidR="008226B1" w:rsidRPr="008226B1">
        <w:t>Mediterranea</w:t>
      </w:r>
      <w:proofErr w:type="spellEnd"/>
      <w:r w:rsidRPr="008226B1">
        <w:t>)</w:t>
      </w:r>
    </w:p>
    <w:p w:rsidR="00C42631" w:rsidRPr="008226B1" w:rsidRDefault="00220BAD" w:rsidP="00C42631">
      <w:pPr>
        <w:ind w:left="709"/>
      </w:pPr>
      <w:r>
        <w:t>Tel</w:t>
      </w:r>
      <w:r w:rsidR="00C42631" w:rsidRPr="008226B1">
        <w:t>:</w:t>
      </w:r>
      <w:r>
        <w:t xml:space="preserve"> +216 72 241 900 – Fax</w:t>
      </w:r>
      <w:r w:rsidR="00C42631" w:rsidRPr="008226B1">
        <w:t>: +216 72 241 290 –</w:t>
      </w:r>
      <w:r w:rsidR="00916942">
        <w:t xml:space="preserve"> </w:t>
      </w:r>
      <w:r w:rsidR="00C42631" w:rsidRPr="008226B1">
        <w:t>e</w:t>
      </w:r>
      <w:r w:rsidR="00916942">
        <w:t>-</w:t>
      </w:r>
      <w:r>
        <w:t>mail</w:t>
      </w:r>
      <w:r w:rsidR="00C42631" w:rsidRPr="008226B1">
        <w:t>: mehari.hammamet@goldenyasmin.com</w:t>
      </w:r>
    </w:p>
    <w:p w:rsidR="00B8729D" w:rsidRPr="00636A9E" w:rsidRDefault="00B8729D" w:rsidP="00C42631">
      <w:pPr>
        <w:ind w:left="709"/>
      </w:pPr>
      <w:r w:rsidRPr="00636A9E">
        <w:t>www.goldenyasmin.com/mehari-hammamet/fr/</w:t>
      </w:r>
    </w:p>
    <w:p w:rsidR="00B30C77" w:rsidRPr="00636A9E" w:rsidRDefault="00B30C77" w:rsidP="00C42631">
      <w:pPr>
        <w:ind w:left="709"/>
      </w:pPr>
      <w:r w:rsidRPr="00636A9E">
        <w:t xml:space="preserve">80 TND BB – 90 TND half board </w:t>
      </w:r>
    </w:p>
    <w:p w:rsidR="00B30C77" w:rsidRPr="00636A9E" w:rsidRDefault="00F5578D" w:rsidP="00C42631">
      <w:pPr>
        <w:ind w:left="709"/>
      </w:pPr>
      <w:r w:rsidRPr="00636A9E">
        <w:t xml:space="preserve">+ </w:t>
      </w:r>
      <w:r w:rsidR="00B30C77" w:rsidRPr="00636A9E">
        <w:t xml:space="preserve">Supplement single 20 TND </w:t>
      </w:r>
    </w:p>
    <w:p w:rsidR="00DC2B66" w:rsidRDefault="00DC2B66" w:rsidP="00C42631">
      <w:pPr>
        <w:ind w:left="709"/>
        <w:rPr>
          <w:b/>
          <w:bCs/>
        </w:rPr>
      </w:pPr>
    </w:p>
    <w:p w:rsidR="00DC2B66" w:rsidRPr="00636A9E" w:rsidRDefault="00DC2B66" w:rsidP="00DC2B66">
      <w:pPr>
        <w:pStyle w:val="Heading3"/>
        <w:shd w:val="clear" w:color="auto" w:fill="FFFFFF"/>
        <w:ind w:left="709"/>
        <w:rPr>
          <w:rFonts w:ascii="Arial" w:hAnsi="Arial" w:cs="Arial"/>
          <w:b/>
          <w:bCs/>
          <w:sz w:val="22"/>
          <w:szCs w:val="22"/>
          <w:lang w:val="en-US"/>
        </w:rPr>
      </w:pPr>
      <w:r w:rsidRPr="00636A9E">
        <w:rPr>
          <w:rStyle w:val="Emphasis"/>
          <w:rFonts w:ascii="Arial" w:hAnsi="Arial" w:cs="Arial"/>
          <w:b/>
          <w:bCs/>
          <w:i w:val="0"/>
          <w:iCs w:val="0"/>
          <w:sz w:val="22"/>
          <w:szCs w:val="22"/>
        </w:rPr>
        <w:t>Eden Yasmine Hotel</w:t>
      </w:r>
      <w:r w:rsidRPr="00636A9E">
        <w:rPr>
          <w:rStyle w:val="Emphasis"/>
          <w:rFonts w:ascii="Arial" w:hAnsi="Arial" w:cs="Arial"/>
          <w:b/>
          <w:bCs/>
          <w:i w:val="0"/>
          <w:iCs w:val="0"/>
          <w:sz w:val="22"/>
          <w:szCs w:val="22"/>
          <w:lang w:val="en-US"/>
        </w:rPr>
        <w:t xml:space="preserve"> </w:t>
      </w:r>
      <w:r w:rsidR="00002A55" w:rsidRPr="00636A9E">
        <w:rPr>
          <w:rStyle w:val="Emphasis"/>
          <w:rFonts w:ascii="Arial" w:hAnsi="Arial" w:cs="Arial"/>
          <w:b/>
          <w:bCs/>
          <w:i w:val="0"/>
          <w:iCs w:val="0"/>
          <w:sz w:val="22"/>
          <w:szCs w:val="22"/>
          <w:lang w:val="en-US"/>
        </w:rPr>
        <w:t xml:space="preserve">&amp; SPA </w:t>
      </w:r>
      <w:r w:rsidRPr="00636A9E">
        <w:rPr>
          <w:rStyle w:val="Emphasis"/>
          <w:rFonts w:ascii="Arial" w:hAnsi="Arial" w:cs="Arial"/>
          <w:b/>
          <w:bCs/>
          <w:i w:val="0"/>
          <w:iCs w:val="0"/>
          <w:sz w:val="22"/>
          <w:szCs w:val="22"/>
          <w:lang w:val="en-US"/>
        </w:rPr>
        <w:t>(4</w:t>
      </w:r>
      <w:r w:rsidRPr="00636A9E">
        <w:rPr>
          <w:rStyle w:val="Emphasis"/>
          <w:rFonts w:ascii="Arial" w:hAnsi="Arial" w:cs="Arial"/>
          <w:b/>
          <w:bCs/>
          <w:i w:val="0"/>
          <w:iCs w:val="0"/>
          <w:sz w:val="22"/>
          <w:szCs w:val="22"/>
          <w:lang w:val="fr-FR"/>
        </w:rPr>
        <w:sym w:font="Wingdings 2" w:char="F0E9"/>
      </w:r>
      <w:r w:rsidRPr="00636A9E">
        <w:rPr>
          <w:rStyle w:val="Emphasis"/>
          <w:rFonts w:ascii="Arial" w:hAnsi="Arial" w:cs="Arial"/>
          <w:b/>
          <w:bCs/>
          <w:i w:val="0"/>
          <w:iCs w:val="0"/>
          <w:sz w:val="22"/>
          <w:szCs w:val="22"/>
          <w:lang w:val="en-US"/>
        </w:rPr>
        <w:t xml:space="preserve">) – </w:t>
      </w:r>
      <w:proofErr w:type="spellStart"/>
      <w:r w:rsidRPr="00636A9E">
        <w:rPr>
          <w:rStyle w:val="Emphasis"/>
          <w:rFonts w:ascii="Arial" w:hAnsi="Arial" w:cs="Arial"/>
          <w:b/>
          <w:bCs/>
          <w:i w:val="0"/>
          <w:iCs w:val="0"/>
          <w:sz w:val="22"/>
          <w:szCs w:val="22"/>
          <w:lang w:val="en-US"/>
        </w:rPr>
        <w:t>Yasmine</w:t>
      </w:r>
      <w:proofErr w:type="spellEnd"/>
      <w:r w:rsidRPr="00636A9E">
        <w:rPr>
          <w:rStyle w:val="Emphasis"/>
          <w:rFonts w:ascii="Arial" w:hAnsi="Arial" w:cs="Arial"/>
          <w:b/>
          <w:bCs/>
          <w:i w:val="0"/>
          <w:iCs w:val="0"/>
          <w:sz w:val="22"/>
          <w:szCs w:val="22"/>
          <w:lang w:val="en-US"/>
        </w:rPr>
        <w:t xml:space="preserve"> </w:t>
      </w:r>
      <w:proofErr w:type="spellStart"/>
      <w:r w:rsidRPr="00636A9E">
        <w:rPr>
          <w:rStyle w:val="Emphasis"/>
          <w:rFonts w:ascii="Arial" w:hAnsi="Arial" w:cs="Arial"/>
          <w:b/>
          <w:bCs/>
          <w:i w:val="0"/>
          <w:iCs w:val="0"/>
          <w:sz w:val="22"/>
          <w:szCs w:val="22"/>
          <w:lang w:val="en-US"/>
        </w:rPr>
        <w:t>Hammamet</w:t>
      </w:r>
      <w:proofErr w:type="spellEnd"/>
      <w:r w:rsidRPr="00636A9E">
        <w:rPr>
          <w:rStyle w:val="Emphasis"/>
          <w:rFonts w:ascii="Arial" w:hAnsi="Arial" w:cs="Arial"/>
          <w:b/>
          <w:bCs/>
          <w:i w:val="0"/>
          <w:iCs w:val="0"/>
          <w:sz w:val="22"/>
          <w:szCs w:val="22"/>
          <w:lang w:val="en-US"/>
        </w:rPr>
        <w:t xml:space="preserve"> – Tunisia </w:t>
      </w:r>
    </w:p>
    <w:p w:rsidR="00B8729D" w:rsidRPr="008226B1" w:rsidRDefault="00220BAD" w:rsidP="00220BAD">
      <w:pPr>
        <w:ind w:left="709"/>
      </w:pPr>
      <w:r>
        <w:t>Tel</w:t>
      </w:r>
      <w:r w:rsidR="00002A55" w:rsidRPr="008226B1">
        <w:t>: +216 72 247 030 – Fax</w:t>
      </w:r>
      <w:r>
        <w:t>:</w:t>
      </w:r>
      <w:r w:rsidR="00002A55" w:rsidRPr="008226B1">
        <w:t xml:space="preserve"> +216 72 241 009 – e</w:t>
      </w:r>
      <w:r w:rsidR="00916942">
        <w:t>-</w:t>
      </w:r>
      <w:r w:rsidR="00002A55" w:rsidRPr="008226B1">
        <w:t>mail: reservation@hoteledenyasmine.com</w:t>
      </w:r>
    </w:p>
    <w:p w:rsidR="00002A55" w:rsidRPr="00636A9E" w:rsidRDefault="00002A55" w:rsidP="00C42631">
      <w:pPr>
        <w:ind w:left="709"/>
      </w:pPr>
      <w:r w:rsidRPr="00636A9E">
        <w:t>www.hoteledenyasmine.com</w:t>
      </w:r>
    </w:p>
    <w:p w:rsidR="00F5578D" w:rsidRPr="00636A9E" w:rsidRDefault="00002A55" w:rsidP="00F5578D">
      <w:pPr>
        <w:ind w:left="709"/>
      </w:pPr>
      <w:r w:rsidRPr="00636A9E">
        <w:t xml:space="preserve">60 TND BB </w:t>
      </w:r>
      <w:r w:rsidR="00F5578D" w:rsidRPr="00636A9E">
        <w:t>- 75 TND half board</w:t>
      </w:r>
    </w:p>
    <w:p w:rsidR="00002A55" w:rsidRPr="00636A9E" w:rsidRDefault="00002A55" w:rsidP="00F5578D">
      <w:pPr>
        <w:ind w:left="709"/>
      </w:pPr>
      <w:r w:rsidRPr="00636A9E">
        <w:t xml:space="preserve">+ </w:t>
      </w:r>
      <w:r w:rsidR="00F5578D" w:rsidRPr="00636A9E">
        <w:t>S</w:t>
      </w:r>
      <w:r w:rsidRPr="00636A9E">
        <w:t xml:space="preserve">upplement single 15 TND </w:t>
      </w:r>
    </w:p>
    <w:p w:rsidR="00FF0D67" w:rsidRPr="00791FFA" w:rsidRDefault="00FF0D67" w:rsidP="00673C92">
      <w:pPr>
        <w:ind w:left="770" w:right="771"/>
        <w:jc w:val="lowKashida"/>
        <w:rPr>
          <w:rFonts w:cs="Arial"/>
          <w:b/>
          <w:bCs/>
          <w:szCs w:val="22"/>
        </w:rPr>
      </w:pPr>
    </w:p>
    <w:p w:rsidR="0009518B" w:rsidRPr="00B44E76" w:rsidRDefault="0009518B" w:rsidP="00B8729D">
      <w:pPr>
        <w:ind w:left="770" w:right="-226"/>
      </w:pPr>
      <w:r w:rsidRPr="006D6DD4">
        <w:t xml:space="preserve">As </w:t>
      </w:r>
      <w:r w:rsidR="00141847">
        <w:t>September</w:t>
      </w:r>
      <w:r w:rsidRPr="006D6DD4">
        <w:t xml:space="preserve"> will be a busy period, most hotels are booked and it might be difficult to secure a hotel accommodation. Hence, please ensure that your hotel accommodation is booked and confirmed at the earliest.</w:t>
      </w:r>
    </w:p>
    <w:p w:rsidR="0009518B" w:rsidRPr="004566B2" w:rsidRDefault="0009518B" w:rsidP="00C26AF7">
      <w:pPr>
        <w:ind w:left="770" w:right="771"/>
        <w:jc w:val="lowKashida"/>
        <w:rPr>
          <w:szCs w:val="22"/>
        </w:rPr>
      </w:pPr>
    </w:p>
    <w:p w:rsidR="0016141C" w:rsidRPr="00FF6C08" w:rsidRDefault="0016141C" w:rsidP="00E04504">
      <w:pPr>
        <w:tabs>
          <w:tab w:val="left" w:pos="720"/>
          <w:tab w:val="left" w:pos="810"/>
        </w:tabs>
        <w:overflowPunct w:val="0"/>
        <w:autoSpaceDE w:val="0"/>
        <w:autoSpaceDN w:val="0"/>
        <w:adjustRightInd w:val="0"/>
        <w:spacing w:after="120" w:line="240" w:lineRule="exact"/>
        <w:ind w:left="763" w:right="-432"/>
        <w:jc w:val="lowKashida"/>
        <w:textAlignment w:val="baseline"/>
        <w:rPr>
          <w:rFonts w:ascii="Arial Bold" w:hAnsi="Arial Bold" w:hint="eastAsia"/>
          <w:b/>
          <w:bCs/>
          <w:i/>
          <w:iCs/>
          <w:caps/>
          <w:szCs w:val="22"/>
        </w:rPr>
      </w:pPr>
      <w:r w:rsidRPr="004566B2">
        <w:rPr>
          <w:b/>
          <w:bCs/>
          <w:i/>
          <w:iCs/>
          <w:szCs w:val="22"/>
        </w:rPr>
        <w:lastRenderedPageBreak/>
        <w:t xml:space="preserve">VISA </w:t>
      </w:r>
      <w:r w:rsidR="0009518B" w:rsidRPr="00FF6C08">
        <w:rPr>
          <w:rFonts w:ascii="Arial Bold" w:hAnsi="Arial Bold"/>
          <w:b/>
          <w:bCs/>
          <w:i/>
          <w:iCs/>
          <w:caps/>
          <w:szCs w:val="22"/>
        </w:rPr>
        <w:t>Formalities</w:t>
      </w:r>
    </w:p>
    <w:p w:rsidR="0016141C" w:rsidRPr="004566B2" w:rsidRDefault="0016141C" w:rsidP="00E04504">
      <w:pPr>
        <w:tabs>
          <w:tab w:val="left" w:pos="720"/>
          <w:tab w:val="left" w:pos="810"/>
        </w:tabs>
        <w:ind w:left="770" w:right="771"/>
        <w:jc w:val="lowKashida"/>
        <w:rPr>
          <w:b/>
          <w:bCs/>
          <w:szCs w:val="22"/>
        </w:rPr>
      </w:pPr>
    </w:p>
    <w:p w:rsidR="0016141C" w:rsidRPr="00C26AF7" w:rsidRDefault="0009518B" w:rsidP="00E04504">
      <w:pPr>
        <w:tabs>
          <w:tab w:val="left" w:pos="720"/>
          <w:tab w:val="left" w:pos="810"/>
        </w:tabs>
        <w:ind w:left="770" w:right="771"/>
        <w:jc w:val="both"/>
        <w:rPr>
          <w:rFonts w:cs="Arial"/>
          <w:szCs w:val="22"/>
        </w:rPr>
      </w:pPr>
      <w:r w:rsidRPr="00C26AF7">
        <w:rPr>
          <w:rFonts w:cs="Arial"/>
        </w:rPr>
        <w:t xml:space="preserve">A valid passport is required to enter </w:t>
      </w:r>
      <w:r w:rsidR="00493135">
        <w:rPr>
          <w:rFonts w:cs="Arial"/>
        </w:rPr>
        <w:t>Tunisia</w:t>
      </w:r>
      <w:r w:rsidRPr="00C26AF7">
        <w:rPr>
          <w:rFonts w:cs="Arial"/>
        </w:rPr>
        <w:t xml:space="preserve">. Visas can be issued from any Consulate or Embassy of </w:t>
      </w:r>
      <w:r w:rsidR="00493135">
        <w:rPr>
          <w:rFonts w:cs="Arial"/>
        </w:rPr>
        <w:t>Tunisia</w:t>
      </w:r>
      <w:r w:rsidRPr="00C26AF7">
        <w:rPr>
          <w:rFonts w:cs="Arial"/>
        </w:rPr>
        <w:t xml:space="preserve"> in your country of origin</w:t>
      </w:r>
      <w:r w:rsidR="00B3688F">
        <w:rPr>
          <w:rFonts w:cs="Arial"/>
          <w:szCs w:val="22"/>
        </w:rPr>
        <w:t>.</w:t>
      </w:r>
      <w:r w:rsidR="00B8729D">
        <w:rPr>
          <w:rFonts w:cs="Arial"/>
          <w:szCs w:val="22"/>
        </w:rPr>
        <w:t xml:space="preserve"> </w:t>
      </w:r>
    </w:p>
    <w:p w:rsidR="0016141C" w:rsidRDefault="0016141C" w:rsidP="00E04504">
      <w:pPr>
        <w:tabs>
          <w:tab w:val="left" w:pos="720"/>
          <w:tab w:val="left" w:pos="810"/>
        </w:tabs>
        <w:spacing w:after="120" w:line="240" w:lineRule="exact"/>
        <w:ind w:left="763" w:right="778"/>
        <w:rPr>
          <w:rFonts w:cs="Arial"/>
          <w:b/>
          <w:bCs/>
          <w:szCs w:val="22"/>
        </w:rPr>
      </w:pPr>
    </w:p>
    <w:p w:rsidR="00E04504" w:rsidRPr="00E04504" w:rsidRDefault="00E04504" w:rsidP="00E04504">
      <w:pPr>
        <w:pStyle w:val="Heading7"/>
        <w:keepNext/>
        <w:tabs>
          <w:tab w:val="right" w:pos="540"/>
          <w:tab w:val="left" w:pos="720"/>
          <w:tab w:val="left" w:pos="810"/>
        </w:tabs>
        <w:bidi w:val="0"/>
        <w:spacing w:before="0" w:after="120" w:line="240" w:lineRule="exact"/>
        <w:ind w:left="763" w:right="778"/>
        <w:rPr>
          <w:rFonts w:ascii="Arial Bold" w:eastAsia="SimSun" w:hAnsi="Arial Bold"/>
          <w:b/>
          <w:bCs/>
          <w:i/>
          <w:iCs/>
          <w:caps/>
          <w:sz w:val="22"/>
          <w:szCs w:val="22"/>
          <w:lang w:eastAsia="zh-CN" w:bidi="ar-SA"/>
        </w:rPr>
      </w:pPr>
      <w:r w:rsidRPr="00E04504">
        <w:rPr>
          <w:rFonts w:ascii="Arial Bold" w:eastAsia="SimSun" w:hAnsi="Arial Bold"/>
          <w:b/>
          <w:bCs/>
          <w:i/>
          <w:iCs/>
          <w:caps/>
          <w:sz w:val="22"/>
          <w:szCs w:val="22"/>
          <w:lang w:eastAsia="zh-CN" w:bidi="ar-SA"/>
        </w:rPr>
        <w:t>Details of Arrival and Transport:</w:t>
      </w:r>
    </w:p>
    <w:p w:rsidR="00E04504" w:rsidRPr="00E04504" w:rsidRDefault="00E04504" w:rsidP="00E04504">
      <w:pPr>
        <w:tabs>
          <w:tab w:val="num" w:pos="0"/>
          <w:tab w:val="right" w:pos="540"/>
          <w:tab w:val="left" w:pos="720"/>
          <w:tab w:val="left" w:pos="810"/>
        </w:tabs>
        <w:spacing w:after="120" w:line="240" w:lineRule="exact"/>
        <w:ind w:left="763" w:right="778"/>
        <w:rPr>
          <w:rFonts w:ascii="Arial Bold" w:hAnsi="Arial Bold"/>
          <w:b/>
          <w:bCs/>
          <w:i/>
          <w:iCs/>
          <w:caps/>
          <w:szCs w:val="22"/>
        </w:rPr>
      </w:pPr>
    </w:p>
    <w:p w:rsidR="00E04504" w:rsidRPr="00E04504" w:rsidRDefault="00E04504" w:rsidP="00E5742C">
      <w:pPr>
        <w:tabs>
          <w:tab w:val="num" w:pos="851"/>
          <w:tab w:val="left" w:pos="2560"/>
        </w:tabs>
        <w:ind w:left="770" w:right="771"/>
        <w:jc w:val="lowKashida"/>
        <w:rPr>
          <w:rFonts w:cs="Arial"/>
        </w:rPr>
      </w:pPr>
      <w:r w:rsidRPr="00E04504">
        <w:rPr>
          <w:rFonts w:cs="Arial"/>
        </w:rPr>
        <w:t xml:space="preserve">In order to secure reception at the airport and transportation to hotels and later on to and from the </w:t>
      </w:r>
      <w:r w:rsidR="00E5742C">
        <w:rPr>
          <w:rFonts w:cs="Arial"/>
        </w:rPr>
        <w:t>Forum</w:t>
      </w:r>
      <w:r w:rsidRPr="00E04504">
        <w:rPr>
          <w:rFonts w:cs="Arial"/>
        </w:rPr>
        <w:t xml:space="preserve"> venue, delegates are requested to provide their flight details and their choice of hotel accommodation, at least two weeks before the </w:t>
      </w:r>
      <w:r w:rsidR="00E5742C">
        <w:rPr>
          <w:rFonts w:cs="Arial"/>
        </w:rPr>
        <w:t>Forum</w:t>
      </w:r>
      <w:r w:rsidRPr="00E04504">
        <w:rPr>
          <w:rFonts w:cs="Arial"/>
        </w:rPr>
        <w:t xml:space="preserve"> to the Coordinator,</w:t>
      </w:r>
      <w:r w:rsidR="00E5742C">
        <w:rPr>
          <w:rFonts w:cs="Arial"/>
        </w:rPr>
        <w:t xml:space="preserve"> </w:t>
      </w:r>
      <w:r w:rsidR="00E5742C" w:rsidRPr="008226B1">
        <w:rPr>
          <w:b/>
          <w:bCs/>
          <w:szCs w:val="22"/>
        </w:rPr>
        <w:t xml:space="preserve">Mr. </w:t>
      </w:r>
      <w:proofErr w:type="spellStart"/>
      <w:r w:rsidR="00E5742C" w:rsidRPr="008226B1">
        <w:rPr>
          <w:b/>
          <w:bCs/>
          <w:szCs w:val="22"/>
        </w:rPr>
        <w:t>Riadh</w:t>
      </w:r>
      <w:proofErr w:type="spellEnd"/>
      <w:r w:rsidR="00E5742C" w:rsidRPr="008226B1">
        <w:rPr>
          <w:b/>
          <w:bCs/>
          <w:szCs w:val="22"/>
        </w:rPr>
        <w:t xml:space="preserve"> Ben </w:t>
      </w:r>
      <w:proofErr w:type="spellStart"/>
      <w:r w:rsidR="00E5742C" w:rsidRPr="008226B1">
        <w:rPr>
          <w:b/>
          <w:bCs/>
          <w:szCs w:val="22"/>
        </w:rPr>
        <w:t>Amara</w:t>
      </w:r>
      <w:proofErr w:type="spellEnd"/>
      <w:r w:rsidR="00E5742C">
        <w:rPr>
          <w:b/>
          <w:bCs/>
          <w:szCs w:val="22"/>
        </w:rPr>
        <w:t xml:space="preserve"> </w:t>
      </w:r>
      <w:r w:rsidR="00E5742C" w:rsidRPr="00E5742C">
        <w:rPr>
          <w:szCs w:val="22"/>
        </w:rPr>
        <w:t>(Tel: +216 71 857 804, Mobile: +216 98 236 406, Fax: +216 71 857 803</w:t>
      </w:r>
      <w:r w:rsidR="00E5742C">
        <w:rPr>
          <w:szCs w:val="22"/>
        </w:rPr>
        <w:t xml:space="preserve">, </w:t>
      </w:r>
      <w:r w:rsidR="00E5742C" w:rsidRPr="00E5742C">
        <w:rPr>
          <w:szCs w:val="22"/>
        </w:rPr>
        <w:t xml:space="preserve">E-mail: </w:t>
      </w:r>
      <w:hyperlink r:id="rId10" w:history="1">
        <w:r w:rsidR="00E5742C" w:rsidRPr="00F63715">
          <w:rPr>
            <w:rStyle w:val="Hyperlink"/>
            <w:szCs w:val="22"/>
          </w:rPr>
          <w:t>riadh.benamara@cifodecom.com.tn</w:t>
        </w:r>
      </w:hyperlink>
      <w:r w:rsidR="00E5742C">
        <w:rPr>
          <w:szCs w:val="22"/>
        </w:rPr>
        <w:t xml:space="preserve">) </w:t>
      </w:r>
      <w:r w:rsidRPr="00E04504">
        <w:rPr>
          <w:rFonts w:cs="Arial"/>
        </w:rPr>
        <w:t>with copy to ITU Arab Regional Office, Fax: +202 35 37 18 88.</w:t>
      </w:r>
    </w:p>
    <w:p w:rsidR="00E04504" w:rsidRPr="00E04504" w:rsidRDefault="00E04504" w:rsidP="00E04504">
      <w:pPr>
        <w:tabs>
          <w:tab w:val="num" w:pos="0"/>
          <w:tab w:val="right" w:pos="540"/>
          <w:tab w:val="left" w:pos="720"/>
          <w:tab w:val="left" w:pos="810"/>
        </w:tabs>
        <w:ind w:left="770" w:right="771"/>
        <w:jc w:val="both"/>
        <w:rPr>
          <w:rFonts w:cs="Arial"/>
        </w:rPr>
      </w:pPr>
    </w:p>
    <w:p w:rsidR="00E04504" w:rsidRPr="00E04504" w:rsidRDefault="00E04504" w:rsidP="00E04504">
      <w:pPr>
        <w:tabs>
          <w:tab w:val="num" w:pos="0"/>
          <w:tab w:val="right" w:pos="540"/>
          <w:tab w:val="left" w:pos="720"/>
          <w:tab w:val="left" w:pos="810"/>
        </w:tabs>
        <w:ind w:left="770" w:right="771"/>
        <w:jc w:val="both"/>
        <w:rPr>
          <w:rFonts w:cs="Arial"/>
        </w:rPr>
      </w:pPr>
      <w:r>
        <w:rPr>
          <w:rFonts w:cs="Arial"/>
        </w:rPr>
        <w:t xml:space="preserve">The Ministry </w:t>
      </w:r>
      <w:r w:rsidRPr="00E04504">
        <w:rPr>
          <w:rFonts w:cs="Arial"/>
        </w:rPr>
        <w:t xml:space="preserve">will provide transportation from Airport to the hotels above-mentioned only and from the hotels to the </w:t>
      </w:r>
      <w:r>
        <w:rPr>
          <w:rFonts w:cs="Arial"/>
        </w:rPr>
        <w:t>Forum</w:t>
      </w:r>
      <w:r w:rsidRPr="00E04504">
        <w:rPr>
          <w:rFonts w:cs="Arial"/>
        </w:rPr>
        <w:t>'s venue and vice versa.</w:t>
      </w:r>
    </w:p>
    <w:p w:rsidR="00E04504" w:rsidRDefault="00E04504" w:rsidP="00E04504">
      <w:pPr>
        <w:tabs>
          <w:tab w:val="left" w:pos="720"/>
          <w:tab w:val="left" w:pos="810"/>
        </w:tabs>
        <w:ind w:left="770" w:right="771"/>
        <w:jc w:val="lowKashida"/>
        <w:rPr>
          <w:rFonts w:cs="Arial"/>
          <w:b/>
          <w:bCs/>
          <w:szCs w:val="22"/>
        </w:rPr>
      </w:pPr>
    </w:p>
    <w:p w:rsidR="00E04504" w:rsidRDefault="00E04504" w:rsidP="00E04504">
      <w:pPr>
        <w:tabs>
          <w:tab w:val="left" w:pos="720"/>
          <w:tab w:val="left" w:pos="810"/>
        </w:tabs>
        <w:ind w:left="770" w:right="771"/>
        <w:jc w:val="lowKashida"/>
        <w:rPr>
          <w:rFonts w:cs="Arial"/>
          <w:b/>
          <w:bCs/>
          <w:szCs w:val="22"/>
        </w:rPr>
      </w:pPr>
    </w:p>
    <w:p w:rsidR="0016141C" w:rsidRPr="004566B2" w:rsidRDefault="0016141C" w:rsidP="00E04504">
      <w:pPr>
        <w:tabs>
          <w:tab w:val="left" w:pos="720"/>
          <w:tab w:val="left" w:pos="810"/>
        </w:tabs>
        <w:overflowPunct w:val="0"/>
        <w:autoSpaceDE w:val="0"/>
        <w:autoSpaceDN w:val="0"/>
        <w:adjustRightInd w:val="0"/>
        <w:spacing w:after="120" w:line="240" w:lineRule="exact"/>
        <w:ind w:left="770" w:right="-426"/>
        <w:jc w:val="lowKashida"/>
        <w:textAlignment w:val="baseline"/>
        <w:rPr>
          <w:b/>
          <w:bCs/>
          <w:i/>
          <w:iCs/>
          <w:szCs w:val="22"/>
        </w:rPr>
      </w:pPr>
      <w:r w:rsidRPr="004566B2">
        <w:rPr>
          <w:b/>
          <w:bCs/>
          <w:i/>
          <w:iCs/>
          <w:szCs w:val="22"/>
        </w:rPr>
        <w:t>OTHERS</w:t>
      </w:r>
    </w:p>
    <w:p w:rsidR="0016141C" w:rsidRPr="004566B2" w:rsidRDefault="0016141C" w:rsidP="0016141C">
      <w:pPr>
        <w:ind w:left="770" w:right="771"/>
        <w:jc w:val="lowKashida"/>
        <w:rPr>
          <w:b/>
          <w:bCs/>
          <w:szCs w:val="22"/>
        </w:rPr>
      </w:pPr>
    </w:p>
    <w:p w:rsidR="0016141C" w:rsidRPr="008226B1" w:rsidRDefault="0016141C" w:rsidP="00493135">
      <w:pPr>
        <w:numPr>
          <w:ilvl w:val="0"/>
          <w:numId w:val="39"/>
        </w:numPr>
        <w:tabs>
          <w:tab w:val="clear" w:pos="360"/>
          <w:tab w:val="num" w:pos="1210"/>
        </w:tabs>
        <w:ind w:left="1210" w:right="771"/>
        <w:jc w:val="lowKashida"/>
        <w:rPr>
          <w:rFonts w:cs="Arial"/>
          <w:szCs w:val="22"/>
        </w:rPr>
      </w:pPr>
      <w:r w:rsidRPr="008226B1">
        <w:rPr>
          <w:rFonts w:cs="Arial"/>
          <w:szCs w:val="22"/>
        </w:rPr>
        <w:t xml:space="preserve">Local time: GMT </w:t>
      </w:r>
      <w:proofErr w:type="gramStart"/>
      <w:r w:rsidRPr="008226B1">
        <w:rPr>
          <w:rFonts w:cs="Arial"/>
          <w:szCs w:val="22"/>
        </w:rPr>
        <w:t>+</w:t>
      </w:r>
      <w:r w:rsidR="0009518B" w:rsidRPr="008226B1">
        <w:rPr>
          <w:rFonts w:cs="Arial"/>
          <w:szCs w:val="22"/>
        </w:rPr>
        <w:t xml:space="preserve"> </w:t>
      </w:r>
      <w:r w:rsidR="00493135" w:rsidRPr="008226B1">
        <w:rPr>
          <w:rFonts w:cs="Arial"/>
          <w:szCs w:val="22"/>
        </w:rPr>
        <w:t xml:space="preserve"> </w:t>
      </w:r>
      <w:r w:rsidR="00B8729D" w:rsidRPr="008226B1">
        <w:rPr>
          <w:rFonts w:cs="Arial"/>
          <w:szCs w:val="22"/>
        </w:rPr>
        <w:t>1</w:t>
      </w:r>
      <w:proofErr w:type="gramEnd"/>
      <w:r w:rsidRPr="008226B1">
        <w:rPr>
          <w:rFonts w:cs="Arial"/>
          <w:szCs w:val="22"/>
        </w:rPr>
        <w:t>.</w:t>
      </w:r>
    </w:p>
    <w:p w:rsidR="0016141C" w:rsidRPr="008226B1" w:rsidRDefault="0016141C" w:rsidP="005758E7">
      <w:pPr>
        <w:numPr>
          <w:ilvl w:val="0"/>
          <w:numId w:val="39"/>
        </w:numPr>
        <w:tabs>
          <w:tab w:val="clear" w:pos="360"/>
          <w:tab w:val="num" w:pos="1210"/>
        </w:tabs>
        <w:ind w:left="1210" w:right="771"/>
        <w:jc w:val="lowKashida"/>
        <w:rPr>
          <w:rFonts w:cs="Arial"/>
          <w:szCs w:val="22"/>
        </w:rPr>
      </w:pPr>
      <w:r w:rsidRPr="008226B1">
        <w:rPr>
          <w:rFonts w:cs="Arial"/>
          <w:szCs w:val="22"/>
        </w:rPr>
        <w:t xml:space="preserve">Climate: </w:t>
      </w:r>
      <w:r w:rsidR="00493135" w:rsidRPr="008226B1">
        <w:rPr>
          <w:rFonts w:cs="Arial"/>
          <w:szCs w:val="22"/>
        </w:rPr>
        <w:t xml:space="preserve"> </w:t>
      </w:r>
      <w:r w:rsidR="005758E7" w:rsidRPr="008226B1">
        <w:rPr>
          <w:rFonts w:cs="Arial"/>
          <w:szCs w:val="22"/>
        </w:rPr>
        <w:t>25-30</w:t>
      </w:r>
      <w:r w:rsidRPr="008226B1">
        <w:rPr>
          <w:rFonts w:cs="Arial"/>
          <w:szCs w:val="22"/>
        </w:rPr>
        <w:t xml:space="preserve"> </w:t>
      </w:r>
      <w:r w:rsidRPr="008226B1">
        <w:rPr>
          <w:rFonts w:cs="Arial"/>
          <w:szCs w:val="22"/>
          <w:rtl/>
        </w:rPr>
        <w:t>ْ</w:t>
      </w:r>
      <w:r w:rsidRPr="008226B1">
        <w:rPr>
          <w:rFonts w:cs="Arial"/>
          <w:szCs w:val="22"/>
        </w:rPr>
        <w:t xml:space="preserve"> C</w:t>
      </w:r>
    </w:p>
    <w:p w:rsidR="0016141C" w:rsidRPr="00C26AF7" w:rsidRDefault="0016141C" w:rsidP="009C3F07">
      <w:pPr>
        <w:numPr>
          <w:ilvl w:val="0"/>
          <w:numId w:val="39"/>
        </w:numPr>
        <w:tabs>
          <w:tab w:val="clear" w:pos="360"/>
          <w:tab w:val="num" w:pos="1210"/>
        </w:tabs>
        <w:ind w:left="1210" w:right="771"/>
        <w:jc w:val="lowKashida"/>
        <w:rPr>
          <w:rFonts w:cs="Arial"/>
          <w:szCs w:val="22"/>
        </w:rPr>
      </w:pPr>
      <w:r w:rsidRPr="00C26AF7">
        <w:rPr>
          <w:rFonts w:cs="Arial"/>
          <w:szCs w:val="22"/>
        </w:rPr>
        <w:t>Electrical current: 220 AC</w:t>
      </w:r>
      <w:r w:rsidR="008226B1">
        <w:rPr>
          <w:rFonts w:cs="Arial"/>
          <w:szCs w:val="22"/>
        </w:rPr>
        <w:t>.</w:t>
      </w:r>
    </w:p>
    <w:p w:rsidR="0009518B" w:rsidRPr="008226B1" w:rsidRDefault="0009518B" w:rsidP="008226B1">
      <w:pPr>
        <w:numPr>
          <w:ilvl w:val="0"/>
          <w:numId w:val="39"/>
        </w:numPr>
        <w:tabs>
          <w:tab w:val="clear" w:pos="360"/>
          <w:tab w:val="num" w:pos="1210"/>
        </w:tabs>
        <w:ind w:left="1210" w:right="771"/>
        <w:jc w:val="lowKashida"/>
        <w:rPr>
          <w:rFonts w:cs="Arial"/>
          <w:szCs w:val="22"/>
        </w:rPr>
      </w:pPr>
      <w:r w:rsidRPr="00C26AF7">
        <w:rPr>
          <w:rFonts w:cs="Arial"/>
        </w:rPr>
        <w:t xml:space="preserve">The official currency is the </w:t>
      </w:r>
      <w:r w:rsidR="00493135">
        <w:rPr>
          <w:rFonts w:cs="Arial"/>
          <w:b/>
          <w:bCs/>
        </w:rPr>
        <w:t>Tunisian Dinar</w:t>
      </w:r>
      <w:r w:rsidR="008226B1">
        <w:rPr>
          <w:rFonts w:cs="Arial"/>
          <w:b/>
          <w:bCs/>
        </w:rPr>
        <w:t xml:space="preserve"> (TND)</w:t>
      </w:r>
      <w:r w:rsidRPr="008226B1">
        <w:rPr>
          <w:rFonts w:cs="Arial"/>
        </w:rPr>
        <w:t xml:space="preserve">. </w:t>
      </w:r>
      <w:r w:rsidR="00493135" w:rsidRPr="008226B1">
        <w:rPr>
          <w:rFonts w:cs="Arial"/>
          <w:b/>
          <w:bCs/>
        </w:rPr>
        <w:t xml:space="preserve">1 US$ =  </w:t>
      </w:r>
      <w:r w:rsidR="00B8729D" w:rsidRPr="008226B1">
        <w:rPr>
          <w:rFonts w:cs="Arial"/>
          <w:b/>
          <w:bCs/>
        </w:rPr>
        <w:t>1.6</w:t>
      </w:r>
      <w:r w:rsidR="005758E7" w:rsidRPr="008226B1">
        <w:rPr>
          <w:rFonts w:cs="Arial"/>
          <w:b/>
          <w:bCs/>
        </w:rPr>
        <w:t>10</w:t>
      </w:r>
      <w:r w:rsidR="00B8729D" w:rsidRPr="008226B1">
        <w:rPr>
          <w:rFonts w:cs="Arial"/>
          <w:b/>
          <w:bCs/>
        </w:rPr>
        <w:t xml:space="preserve"> TND</w:t>
      </w:r>
      <w:r w:rsidRPr="008226B1">
        <w:rPr>
          <w:rFonts w:cs="Arial"/>
          <w:b/>
          <w:bCs/>
        </w:rPr>
        <w:t xml:space="preserve"> (approx.)</w:t>
      </w:r>
    </w:p>
    <w:p w:rsidR="008226B1" w:rsidRDefault="008226B1" w:rsidP="00B8729D">
      <w:pPr>
        <w:ind w:left="1210" w:right="-508"/>
        <w:jc w:val="both"/>
        <w:rPr>
          <w:rFonts w:cs="Arial"/>
        </w:rPr>
      </w:pPr>
    </w:p>
    <w:p w:rsidR="0009518B" w:rsidRPr="008226B1" w:rsidRDefault="0009518B" w:rsidP="00B8729D">
      <w:pPr>
        <w:ind w:left="1210" w:right="-508"/>
        <w:jc w:val="both"/>
        <w:rPr>
          <w:rFonts w:cs="Arial"/>
        </w:rPr>
      </w:pPr>
      <w:r w:rsidRPr="008226B1">
        <w:rPr>
          <w:rFonts w:cs="Arial"/>
        </w:rPr>
        <w:t xml:space="preserve">Banks are opened from </w:t>
      </w:r>
      <w:r w:rsidR="008226B1" w:rsidRPr="008226B1">
        <w:rPr>
          <w:rFonts w:cs="Arial"/>
        </w:rPr>
        <w:t>Monday</w:t>
      </w:r>
      <w:r w:rsidRPr="008226B1">
        <w:rPr>
          <w:rFonts w:cs="Arial"/>
        </w:rPr>
        <w:t xml:space="preserve"> till </w:t>
      </w:r>
      <w:r w:rsidR="008226B1" w:rsidRPr="008226B1">
        <w:rPr>
          <w:rFonts w:cs="Arial"/>
        </w:rPr>
        <w:t>Friday</w:t>
      </w:r>
      <w:r w:rsidRPr="008226B1">
        <w:rPr>
          <w:rFonts w:cs="Arial"/>
        </w:rPr>
        <w:t xml:space="preserve">, from </w:t>
      </w:r>
      <w:r w:rsidR="00B8729D" w:rsidRPr="008226B1">
        <w:rPr>
          <w:rFonts w:cs="Arial"/>
        </w:rPr>
        <w:t>8.</w:t>
      </w:r>
      <w:r w:rsidRPr="008226B1">
        <w:rPr>
          <w:rFonts w:cs="Arial"/>
        </w:rPr>
        <w:t>00 to 1</w:t>
      </w:r>
      <w:r w:rsidR="00B8729D" w:rsidRPr="008226B1">
        <w:rPr>
          <w:rFonts w:cs="Arial"/>
        </w:rPr>
        <w:t>7</w:t>
      </w:r>
      <w:r w:rsidRPr="008226B1">
        <w:rPr>
          <w:rFonts w:cs="Arial"/>
        </w:rPr>
        <w:t>.00.</w:t>
      </w:r>
    </w:p>
    <w:p w:rsidR="0009518B" w:rsidRPr="00C26AF7" w:rsidRDefault="0009518B" w:rsidP="00865B5E">
      <w:pPr>
        <w:pStyle w:val="BodyTextIndent"/>
        <w:spacing w:after="0"/>
        <w:ind w:left="1210" w:right="1211"/>
        <w:rPr>
          <w:rFonts w:cs="Arial"/>
        </w:rPr>
      </w:pPr>
      <w:r w:rsidRPr="008226B1">
        <w:rPr>
          <w:rFonts w:cs="Arial"/>
        </w:rPr>
        <w:t xml:space="preserve">Visa, American Express, Access/MasterCard, </w:t>
      </w:r>
      <w:r w:rsidR="00865B5E" w:rsidRPr="008226B1">
        <w:rPr>
          <w:rFonts w:cs="Arial"/>
        </w:rPr>
        <w:t xml:space="preserve">and </w:t>
      </w:r>
      <w:r w:rsidRPr="008226B1">
        <w:rPr>
          <w:rFonts w:cs="Arial"/>
        </w:rPr>
        <w:t>Diners Club cards can also be used.</w:t>
      </w:r>
    </w:p>
    <w:p w:rsidR="00B71FB1" w:rsidRPr="00E04504" w:rsidRDefault="00B71FB1" w:rsidP="0009518B">
      <w:pPr>
        <w:ind w:left="1320" w:right="771"/>
        <w:jc w:val="lowKashida"/>
        <w:rPr>
          <w:rFonts w:ascii="Arial Bold" w:hAnsi="Arial Bold"/>
          <w:b/>
          <w:bCs/>
          <w:i/>
          <w:iCs/>
          <w:caps/>
          <w:szCs w:val="22"/>
        </w:rPr>
      </w:pPr>
    </w:p>
    <w:sectPr w:rsidR="00B71FB1" w:rsidRPr="00E04504" w:rsidSect="00A019FB">
      <w:headerReference w:type="default" r:id="rId11"/>
      <w:type w:val="continuous"/>
      <w:pgSz w:w="11901" w:h="16840" w:code="9"/>
      <w:pgMar w:top="360" w:right="560" w:bottom="360" w:left="560" w:header="284" w:footer="284"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2B" w:rsidRDefault="00A1612B">
      <w:r>
        <w:separator/>
      </w:r>
    </w:p>
  </w:endnote>
  <w:endnote w:type="continuationSeparator" w:id="0">
    <w:p w:rsidR="00A1612B" w:rsidRDefault="00A1612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oronto">
    <w:altName w:val="Times New Roman"/>
    <w:charset w:val="00"/>
    <w:family w:val="auto"/>
    <w:pitch w:val="variable"/>
    <w:sig w:usb0="00000087" w:usb1="090F0000" w:usb2="00000010" w:usb3="00000000" w:csb0="001E009B"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Arial Bold">
    <w:altName w:val="Times New Roman"/>
    <w:panose1 w:val="020B0704020202020204"/>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2B" w:rsidRDefault="00A1612B">
      <w:r>
        <w:separator/>
      </w:r>
    </w:p>
  </w:footnote>
  <w:footnote w:type="continuationSeparator" w:id="0">
    <w:p w:rsidR="00A1612B" w:rsidRDefault="00A16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47" w:rsidRPr="00591F14" w:rsidRDefault="00141847" w:rsidP="00CA5257">
    <w:pPr>
      <w:pStyle w:val="Header"/>
      <w:jc w:val="center"/>
      <w:rPr>
        <w:sz w:val="21"/>
        <w:szCs w:val="21"/>
      </w:rPr>
    </w:pPr>
    <w:r w:rsidRPr="00591F14">
      <w:rPr>
        <w:sz w:val="21"/>
        <w:szCs w:val="21"/>
      </w:rPr>
      <w:t xml:space="preserve">- </w:t>
    </w:r>
    <w:r w:rsidR="002C7944" w:rsidRPr="00591F14">
      <w:rPr>
        <w:rStyle w:val="PageNumber"/>
        <w:sz w:val="21"/>
        <w:szCs w:val="21"/>
      </w:rPr>
      <w:fldChar w:fldCharType="begin"/>
    </w:r>
    <w:r w:rsidRPr="00591F14">
      <w:rPr>
        <w:rStyle w:val="PageNumber"/>
        <w:sz w:val="21"/>
        <w:szCs w:val="21"/>
      </w:rPr>
      <w:instrText xml:space="preserve"> PAGE </w:instrText>
    </w:r>
    <w:r w:rsidR="002C7944" w:rsidRPr="00591F14">
      <w:rPr>
        <w:rStyle w:val="PageNumber"/>
        <w:sz w:val="21"/>
        <w:szCs w:val="21"/>
      </w:rPr>
      <w:fldChar w:fldCharType="separate"/>
    </w:r>
    <w:r w:rsidR="00E5742C">
      <w:rPr>
        <w:rStyle w:val="PageNumber"/>
        <w:noProof/>
        <w:sz w:val="21"/>
        <w:szCs w:val="21"/>
      </w:rPr>
      <w:t>2</w:t>
    </w:r>
    <w:r w:rsidR="002C7944" w:rsidRPr="00591F14">
      <w:rPr>
        <w:rStyle w:val="PageNumber"/>
        <w:sz w:val="21"/>
        <w:szCs w:val="21"/>
      </w:rPr>
      <w:fldChar w:fldCharType="end"/>
    </w:r>
    <w:r w:rsidRPr="00591F14">
      <w:rPr>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CDB"/>
    <w:multiLevelType w:val="hybridMultilevel"/>
    <w:tmpl w:val="45B25396"/>
    <w:lvl w:ilvl="0" w:tplc="C41E537E">
      <w:start w:val="1"/>
      <w:numFmt w:val="bullet"/>
      <w:lvlText w:val="-"/>
      <w:lvlJc w:val="left"/>
      <w:pPr>
        <w:tabs>
          <w:tab w:val="num" w:pos="780"/>
        </w:tabs>
        <w:ind w:left="780" w:hanging="360"/>
      </w:pPr>
      <w:rPr>
        <w:rFonts w:ascii="Trebuchet MS" w:hAnsi="Trebuchet MS" w:hint="default"/>
      </w:rPr>
    </w:lvl>
    <w:lvl w:ilvl="1" w:tplc="04090003" w:tentative="1">
      <w:start w:val="1"/>
      <w:numFmt w:val="bullet"/>
      <w:lvlText w:val=""/>
      <w:lvlJc w:val="left"/>
      <w:pPr>
        <w:tabs>
          <w:tab w:val="num" w:pos="900"/>
        </w:tabs>
        <w:ind w:left="900" w:hanging="420"/>
      </w:pPr>
      <w:rPr>
        <w:rFonts w:ascii="Wingdings" w:hAnsi="Wingdings" w:hint="default"/>
      </w:rPr>
    </w:lvl>
    <w:lvl w:ilvl="2" w:tplc="04090005"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3" w:tentative="1">
      <w:start w:val="1"/>
      <w:numFmt w:val="bullet"/>
      <w:lvlText w:val=""/>
      <w:lvlJc w:val="left"/>
      <w:pPr>
        <w:tabs>
          <w:tab w:val="num" w:pos="2160"/>
        </w:tabs>
        <w:ind w:left="2160" w:hanging="420"/>
      </w:pPr>
      <w:rPr>
        <w:rFonts w:ascii="Wingdings" w:hAnsi="Wingdings" w:hint="default"/>
      </w:rPr>
    </w:lvl>
    <w:lvl w:ilvl="5" w:tplc="04090005"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3" w:tentative="1">
      <w:start w:val="1"/>
      <w:numFmt w:val="bullet"/>
      <w:lvlText w:val=""/>
      <w:lvlJc w:val="left"/>
      <w:pPr>
        <w:tabs>
          <w:tab w:val="num" w:pos="3420"/>
        </w:tabs>
        <w:ind w:left="3420" w:hanging="420"/>
      </w:pPr>
      <w:rPr>
        <w:rFonts w:ascii="Wingdings" w:hAnsi="Wingdings" w:hint="default"/>
      </w:rPr>
    </w:lvl>
    <w:lvl w:ilvl="8" w:tplc="04090005" w:tentative="1">
      <w:start w:val="1"/>
      <w:numFmt w:val="bullet"/>
      <w:lvlText w:val=""/>
      <w:lvlJc w:val="left"/>
      <w:pPr>
        <w:tabs>
          <w:tab w:val="num" w:pos="3840"/>
        </w:tabs>
        <w:ind w:left="3840" w:hanging="420"/>
      </w:pPr>
      <w:rPr>
        <w:rFonts w:ascii="Wingdings" w:hAnsi="Wingdings" w:hint="default"/>
      </w:rPr>
    </w:lvl>
  </w:abstractNum>
  <w:abstractNum w:abstractNumId="1">
    <w:nsid w:val="0B0335B5"/>
    <w:multiLevelType w:val="hybridMultilevel"/>
    <w:tmpl w:val="385446CC"/>
    <w:lvl w:ilvl="0" w:tplc="04090001">
      <w:start w:val="1"/>
      <w:numFmt w:val="bullet"/>
      <w:lvlText w:val=""/>
      <w:lvlJc w:val="left"/>
      <w:pPr>
        <w:tabs>
          <w:tab w:val="num" w:pos="834"/>
        </w:tabs>
        <w:ind w:left="834" w:hanging="400"/>
      </w:pPr>
      <w:rPr>
        <w:rFonts w:ascii="Wingdings" w:hAnsi="Wingdings" w:hint="default"/>
      </w:rPr>
    </w:lvl>
    <w:lvl w:ilvl="1" w:tplc="04090003" w:tentative="1">
      <w:start w:val="1"/>
      <w:numFmt w:val="bullet"/>
      <w:lvlText w:val=""/>
      <w:lvlJc w:val="left"/>
      <w:pPr>
        <w:tabs>
          <w:tab w:val="num" w:pos="1234"/>
        </w:tabs>
        <w:ind w:left="1234" w:hanging="400"/>
      </w:pPr>
      <w:rPr>
        <w:rFonts w:ascii="Wingdings" w:hAnsi="Wingdings" w:hint="default"/>
      </w:rPr>
    </w:lvl>
    <w:lvl w:ilvl="2" w:tplc="04090005" w:tentative="1">
      <w:start w:val="1"/>
      <w:numFmt w:val="bullet"/>
      <w:lvlText w:val=""/>
      <w:lvlJc w:val="left"/>
      <w:pPr>
        <w:tabs>
          <w:tab w:val="num" w:pos="1634"/>
        </w:tabs>
        <w:ind w:left="1634" w:hanging="400"/>
      </w:pPr>
      <w:rPr>
        <w:rFonts w:ascii="Wingdings" w:hAnsi="Wingdings" w:hint="default"/>
      </w:rPr>
    </w:lvl>
    <w:lvl w:ilvl="3" w:tplc="04090001" w:tentative="1">
      <w:start w:val="1"/>
      <w:numFmt w:val="bullet"/>
      <w:lvlText w:val=""/>
      <w:lvlJc w:val="left"/>
      <w:pPr>
        <w:tabs>
          <w:tab w:val="num" w:pos="2034"/>
        </w:tabs>
        <w:ind w:left="2034" w:hanging="400"/>
      </w:pPr>
      <w:rPr>
        <w:rFonts w:ascii="Wingdings" w:hAnsi="Wingdings" w:hint="default"/>
      </w:rPr>
    </w:lvl>
    <w:lvl w:ilvl="4" w:tplc="04090003" w:tentative="1">
      <w:start w:val="1"/>
      <w:numFmt w:val="bullet"/>
      <w:lvlText w:val=""/>
      <w:lvlJc w:val="left"/>
      <w:pPr>
        <w:tabs>
          <w:tab w:val="num" w:pos="2434"/>
        </w:tabs>
        <w:ind w:left="2434" w:hanging="400"/>
      </w:pPr>
      <w:rPr>
        <w:rFonts w:ascii="Wingdings" w:hAnsi="Wingdings" w:hint="default"/>
      </w:rPr>
    </w:lvl>
    <w:lvl w:ilvl="5" w:tplc="04090005" w:tentative="1">
      <w:start w:val="1"/>
      <w:numFmt w:val="bullet"/>
      <w:lvlText w:val=""/>
      <w:lvlJc w:val="left"/>
      <w:pPr>
        <w:tabs>
          <w:tab w:val="num" w:pos="2834"/>
        </w:tabs>
        <w:ind w:left="2834" w:hanging="400"/>
      </w:pPr>
      <w:rPr>
        <w:rFonts w:ascii="Wingdings" w:hAnsi="Wingdings" w:hint="default"/>
      </w:rPr>
    </w:lvl>
    <w:lvl w:ilvl="6" w:tplc="04090001" w:tentative="1">
      <w:start w:val="1"/>
      <w:numFmt w:val="bullet"/>
      <w:lvlText w:val=""/>
      <w:lvlJc w:val="left"/>
      <w:pPr>
        <w:tabs>
          <w:tab w:val="num" w:pos="3234"/>
        </w:tabs>
        <w:ind w:left="3234" w:hanging="400"/>
      </w:pPr>
      <w:rPr>
        <w:rFonts w:ascii="Wingdings" w:hAnsi="Wingdings" w:hint="default"/>
      </w:rPr>
    </w:lvl>
    <w:lvl w:ilvl="7" w:tplc="04090003" w:tentative="1">
      <w:start w:val="1"/>
      <w:numFmt w:val="bullet"/>
      <w:lvlText w:val=""/>
      <w:lvlJc w:val="left"/>
      <w:pPr>
        <w:tabs>
          <w:tab w:val="num" w:pos="3634"/>
        </w:tabs>
        <w:ind w:left="3634" w:hanging="400"/>
      </w:pPr>
      <w:rPr>
        <w:rFonts w:ascii="Wingdings" w:hAnsi="Wingdings" w:hint="default"/>
      </w:rPr>
    </w:lvl>
    <w:lvl w:ilvl="8" w:tplc="04090005" w:tentative="1">
      <w:start w:val="1"/>
      <w:numFmt w:val="bullet"/>
      <w:lvlText w:val=""/>
      <w:lvlJc w:val="left"/>
      <w:pPr>
        <w:tabs>
          <w:tab w:val="num" w:pos="4034"/>
        </w:tabs>
        <w:ind w:left="4034" w:hanging="400"/>
      </w:pPr>
      <w:rPr>
        <w:rFonts w:ascii="Wingdings" w:hAnsi="Wingdings" w:hint="default"/>
      </w:rPr>
    </w:lvl>
  </w:abstractNum>
  <w:abstractNum w:abstractNumId="2">
    <w:nsid w:val="11A34CC5"/>
    <w:multiLevelType w:val="hybridMultilevel"/>
    <w:tmpl w:val="79ECB118"/>
    <w:lvl w:ilvl="0" w:tplc="F90E5AB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21A28"/>
    <w:multiLevelType w:val="hybridMultilevel"/>
    <w:tmpl w:val="DB5E4E7A"/>
    <w:lvl w:ilvl="0" w:tplc="9B1042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C163E"/>
    <w:multiLevelType w:val="hybridMultilevel"/>
    <w:tmpl w:val="EAB6D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4D128A"/>
    <w:multiLevelType w:val="hybridMultilevel"/>
    <w:tmpl w:val="F842C08E"/>
    <w:lvl w:ilvl="0" w:tplc="9D0A03AC">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9E7A26"/>
    <w:multiLevelType w:val="hybridMultilevel"/>
    <w:tmpl w:val="D334F4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7083A08"/>
    <w:multiLevelType w:val="hybridMultilevel"/>
    <w:tmpl w:val="F312AD2E"/>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8">
    <w:nsid w:val="1EE31F1A"/>
    <w:multiLevelType w:val="hybridMultilevel"/>
    <w:tmpl w:val="AE3A5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F653F1"/>
    <w:multiLevelType w:val="hybridMultilevel"/>
    <w:tmpl w:val="3E165ABE"/>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0">
    <w:nsid w:val="24312637"/>
    <w:multiLevelType w:val="hybridMultilevel"/>
    <w:tmpl w:val="8402B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87D73E0"/>
    <w:multiLevelType w:val="hybridMultilevel"/>
    <w:tmpl w:val="5C884B2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9D5D20"/>
    <w:multiLevelType w:val="hybridMultilevel"/>
    <w:tmpl w:val="CE02BF02"/>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3">
    <w:nsid w:val="34FE34EE"/>
    <w:multiLevelType w:val="hybridMultilevel"/>
    <w:tmpl w:val="720474F4"/>
    <w:lvl w:ilvl="0" w:tplc="8E6E9E9C">
      <w:start w:val="5"/>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4">
    <w:nsid w:val="355F3960"/>
    <w:multiLevelType w:val="multilevel"/>
    <w:tmpl w:val="9500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825EDA"/>
    <w:multiLevelType w:val="hybridMultilevel"/>
    <w:tmpl w:val="11A2E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CC1643"/>
    <w:multiLevelType w:val="hybridMultilevel"/>
    <w:tmpl w:val="0E7C1166"/>
    <w:lvl w:ilvl="0" w:tplc="A22E50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297F57"/>
    <w:multiLevelType w:val="hybridMultilevel"/>
    <w:tmpl w:val="E83AB75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B73F51"/>
    <w:multiLevelType w:val="hybridMultilevel"/>
    <w:tmpl w:val="75F0D792"/>
    <w:lvl w:ilvl="0" w:tplc="219A760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F92110B"/>
    <w:multiLevelType w:val="hybridMultilevel"/>
    <w:tmpl w:val="0AC456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130015F"/>
    <w:multiLevelType w:val="hybridMultilevel"/>
    <w:tmpl w:val="8970FF4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484E1CDE"/>
    <w:multiLevelType w:val="hybridMultilevel"/>
    <w:tmpl w:val="3BBE4A50"/>
    <w:lvl w:ilvl="0" w:tplc="741009D0">
      <w:start w:val="1"/>
      <w:numFmt w:val="bullet"/>
      <w:lvlText w:val=""/>
      <w:lvlJc w:val="left"/>
      <w:pPr>
        <w:tabs>
          <w:tab w:val="num" w:pos="720"/>
        </w:tabs>
        <w:ind w:left="720" w:hanging="360"/>
      </w:pPr>
      <w:rPr>
        <w:rFonts w:ascii="Symbol" w:hAnsi="Symbol" w:hint="default"/>
      </w:rPr>
    </w:lvl>
    <w:lvl w:ilvl="1" w:tplc="D37A91F8" w:tentative="1">
      <w:start w:val="1"/>
      <w:numFmt w:val="bullet"/>
      <w:lvlText w:val="o"/>
      <w:lvlJc w:val="left"/>
      <w:pPr>
        <w:tabs>
          <w:tab w:val="num" w:pos="1440"/>
        </w:tabs>
        <w:ind w:left="1440" w:hanging="360"/>
      </w:pPr>
      <w:rPr>
        <w:rFonts w:ascii="Courier New" w:hAnsi="Courier New" w:cs="Courier New" w:hint="default"/>
      </w:rPr>
    </w:lvl>
    <w:lvl w:ilvl="2" w:tplc="7F427BD4" w:tentative="1">
      <w:start w:val="1"/>
      <w:numFmt w:val="bullet"/>
      <w:lvlText w:val=""/>
      <w:lvlJc w:val="left"/>
      <w:pPr>
        <w:tabs>
          <w:tab w:val="num" w:pos="2160"/>
        </w:tabs>
        <w:ind w:left="2160" w:hanging="360"/>
      </w:pPr>
      <w:rPr>
        <w:rFonts w:ascii="Wingdings" w:hAnsi="Wingdings" w:hint="default"/>
      </w:rPr>
    </w:lvl>
    <w:lvl w:ilvl="3" w:tplc="FA40F4F2" w:tentative="1">
      <w:start w:val="1"/>
      <w:numFmt w:val="bullet"/>
      <w:lvlText w:val=""/>
      <w:lvlJc w:val="left"/>
      <w:pPr>
        <w:tabs>
          <w:tab w:val="num" w:pos="2880"/>
        </w:tabs>
        <w:ind w:left="2880" w:hanging="360"/>
      </w:pPr>
      <w:rPr>
        <w:rFonts w:ascii="Symbol" w:hAnsi="Symbol" w:hint="default"/>
      </w:rPr>
    </w:lvl>
    <w:lvl w:ilvl="4" w:tplc="80163422" w:tentative="1">
      <w:start w:val="1"/>
      <w:numFmt w:val="bullet"/>
      <w:lvlText w:val="o"/>
      <w:lvlJc w:val="left"/>
      <w:pPr>
        <w:tabs>
          <w:tab w:val="num" w:pos="3600"/>
        </w:tabs>
        <w:ind w:left="3600" w:hanging="360"/>
      </w:pPr>
      <w:rPr>
        <w:rFonts w:ascii="Courier New" w:hAnsi="Courier New" w:cs="Courier New" w:hint="default"/>
      </w:rPr>
    </w:lvl>
    <w:lvl w:ilvl="5" w:tplc="713A16C0" w:tentative="1">
      <w:start w:val="1"/>
      <w:numFmt w:val="bullet"/>
      <w:lvlText w:val=""/>
      <w:lvlJc w:val="left"/>
      <w:pPr>
        <w:tabs>
          <w:tab w:val="num" w:pos="4320"/>
        </w:tabs>
        <w:ind w:left="4320" w:hanging="360"/>
      </w:pPr>
      <w:rPr>
        <w:rFonts w:ascii="Wingdings" w:hAnsi="Wingdings" w:hint="default"/>
      </w:rPr>
    </w:lvl>
    <w:lvl w:ilvl="6" w:tplc="13C01E4E" w:tentative="1">
      <w:start w:val="1"/>
      <w:numFmt w:val="bullet"/>
      <w:lvlText w:val=""/>
      <w:lvlJc w:val="left"/>
      <w:pPr>
        <w:tabs>
          <w:tab w:val="num" w:pos="5040"/>
        </w:tabs>
        <w:ind w:left="5040" w:hanging="360"/>
      </w:pPr>
      <w:rPr>
        <w:rFonts w:ascii="Symbol" w:hAnsi="Symbol" w:hint="default"/>
      </w:rPr>
    </w:lvl>
    <w:lvl w:ilvl="7" w:tplc="DDC4366C" w:tentative="1">
      <w:start w:val="1"/>
      <w:numFmt w:val="bullet"/>
      <w:lvlText w:val="o"/>
      <w:lvlJc w:val="left"/>
      <w:pPr>
        <w:tabs>
          <w:tab w:val="num" w:pos="5760"/>
        </w:tabs>
        <w:ind w:left="5760" w:hanging="360"/>
      </w:pPr>
      <w:rPr>
        <w:rFonts w:ascii="Courier New" w:hAnsi="Courier New" w:cs="Courier New" w:hint="default"/>
      </w:rPr>
    </w:lvl>
    <w:lvl w:ilvl="8" w:tplc="3CB8AD92" w:tentative="1">
      <w:start w:val="1"/>
      <w:numFmt w:val="bullet"/>
      <w:lvlText w:val=""/>
      <w:lvlJc w:val="left"/>
      <w:pPr>
        <w:tabs>
          <w:tab w:val="num" w:pos="6480"/>
        </w:tabs>
        <w:ind w:left="6480" w:hanging="360"/>
      </w:pPr>
      <w:rPr>
        <w:rFonts w:ascii="Wingdings" w:hAnsi="Wingdings" w:hint="default"/>
      </w:rPr>
    </w:lvl>
  </w:abstractNum>
  <w:abstractNum w:abstractNumId="22">
    <w:nsid w:val="489F3C1F"/>
    <w:multiLevelType w:val="hybridMultilevel"/>
    <w:tmpl w:val="46E06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0A4E17"/>
    <w:multiLevelType w:val="hybridMultilevel"/>
    <w:tmpl w:val="1BAE3E6C"/>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4">
    <w:nsid w:val="5364698C"/>
    <w:multiLevelType w:val="hybridMultilevel"/>
    <w:tmpl w:val="E56CE11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54B73891"/>
    <w:multiLevelType w:val="hybridMultilevel"/>
    <w:tmpl w:val="4C305C1E"/>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5893920"/>
    <w:multiLevelType w:val="hybridMultilevel"/>
    <w:tmpl w:val="79F63CD0"/>
    <w:lvl w:ilvl="0" w:tplc="1A5A416C">
      <w:start w:val="1"/>
      <w:numFmt w:val="bullet"/>
      <w:lvlText w:val=""/>
      <w:lvlJc w:val="left"/>
      <w:pPr>
        <w:tabs>
          <w:tab w:val="num" w:pos="828"/>
        </w:tabs>
        <w:ind w:left="828" w:hanging="360"/>
      </w:pPr>
      <w:rPr>
        <w:rFonts w:ascii="Symbol" w:hAnsi="Symbol" w:hint="default"/>
        <w:color w:val="auto"/>
      </w:rPr>
    </w:lvl>
    <w:lvl w:ilvl="1" w:tplc="08090019" w:tentative="1">
      <w:start w:val="1"/>
      <w:numFmt w:val="bullet"/>
      <w:lvlText w:val="o"/>
      <w:lvlJc w:val="left"/>
      <w:pPr>
        <w:tabs>
          <w:tab w:val="num" w:pos="1474"/>
        </w:tabs>
        <w:ind w:left="1474" w:hanging="360"/>
      </w:pPr>
      <w:rPr>
        <w:rFonts w:ascii="Courier New" w:hAnsi="Courier New" w:cs="Courier New" w:hint="default"/>
      </w:rPr>
    </w:lvl>
    <w:lvl w:ilvl="2" w:tplc="0809001B" w:tentative="1">
      <w:start w:val="1"/>
      <w:numFmt w:val="bullet"/>
      <w:lvlText w:val=""/>
      <w:lvlJc w:val="left"/>
      <w:pPr>
        <w:tabs>
          <w:tab w:val="num" w:pos="2194"/>
        </w:tabs>
        <w:ind w:left="2194" w:hanging="360"/>
      </w:pPr>
      <w:rPr>
        <w:rFonts w:ascii="Wingdings" w:hAnsi="Wingdings" w:hint="default"/>
      </w:rPr>
    </w:lvl>
    <w:lvl w:ilvl="3" w:tplc="0809000F" w:tentative="1">
      <w:start w:val="1"/>
      <w:numFmt w:val="bullet"/>
      <w:lvlText w:val=""/>
      <w:lvlJc w:val="left"/>
      <w:pPr>
        <w:tabs>
          <w:tab w:val="num" w:pos="2914"/>
        </w:tabs>
        <w:ind w:left="2914" w:hanging="360"/>
      </w:pPr>
      <w:rPr>
        <w:rFonts w:ascii="Symbol" w:hAnsi="Symbol" w:hint="default"/>
      </w:rPr>
    </w:lvl>
    <w:lvl w:ilvl="4" w:tplc="08090019" w:tentative="1">
      <w:start w:val="1"/>
      <w:numFmt w:val="bullet"/>
      <w:lvlText w:val="o"/>
      <w:lvlJc w:val="left"/>
      <w:pPr>
        <w:tabs>
          <w:tab w:val="num" w:pos="3634"/>
        </w:tabs>
        <w:ind w:left="3634" w:hanging="360"/>
      </w:pPr>
      <w:rPr>
        <w:rFonts w:ascii="Courier New" w:hAnsi="Courier New" w:cs="Courier New" w:hint="default"/>
      </w:rPr>
    </w:lvl>
    <w:lvl w:ilvl="5" w:tplc="0809001B" w:tentative="1">
      <w:start w:val="1"/>
      <w:numFmt w:val="bullet"/>
      <w:lvlText w:val=""/>
      <w:lvlJc w:val="left"/>
      <w:pPr>
        <w:tabs>
          <w:tab w:val="num" w:pos="4354"/>
        </w:tabs>
        <w:ind w:left="4354" w:hanging="360"/>
      </w:pPr>
      <w:rPr>
        <w:rFonts w:ascii="Wingdings" w:hAnsi="Wingdings" w:hint="default"/>
      </w:rPr>
    </w:lvl>
    <w:lvl w:ilvl="6" w:tplc="0809000F" w:tentative="1">
      <w:start w:val="1"/>
      <w:numFmt w:val="bullet"/>
      <w:lvlText w:val=""/>
      <w:lvlJc w:val="left"/>
      <w:pPr>
        <w:tabs>
          <w:tab w:val="num" w:pos="5074"/>
        </w:tabs>
        <w:ind w:left="5074" w:hanging="360"/>
      </w:pPr>
      <w:rPr>
        <w:rFonts w:ascii="Symbol" w:hAnsi="Symbol" w:hint="default"/>
      </w:rPr>
    </w:lvl>
    <w:lvl w:ilvl="7" w:tplc="08090019" w:tentative="1">
      <w:start w:val="1"/>
      <w:numFmt w:val="bullet"/>
      <w:lvlText w:val="o"/>
      <w:lvlJc w:val="left"/>
      <w:pPr>
        <w:tabs>
          <w:tab w:val="num" w:pos="5794"/>
        </w:tabs>
        <w:ind w:left="5794" w:hanging="360"/>
      </w:pPr>
      <w:rPr>
        <w:rFonts w:ascii="Courier New" w:hAnsi="Courier New" w:cs="Courier New" w:hint="default"/>
      </w:rPr>
    </w:lvl>
    <w:lvl w:ilvl="8" w:tplc="0809001B" w:tentative="1">
      <w:start w:val="1"/>
      <w:numFmt w:val="bullet"/>
      <w:lvlText w:val=""/>
      <w:lvlJc w:val="left"/>
      <w:pPr>
        <w:tabs>
          <w:tab w:val="num" w:pos="6514"/>
        </w:tabs>
        <w:ind w:left="6514" w:hanging="360"/>
      </w:pPr>
      <w:rPr>
        <w:rFonts w:ascii="Wingdings" w:hAnsi="Wingdings" w:hint="default"/>
      </w:rPr>
    </w:lvl>
  </w:abstractNum>
  <w:abstractNum w:abstractNumId="27">
    <w:nsid w:val="57A0651F"/>
    <w:multiLevelType w:val="hybridMultilevel"/>
    <w:tmpl w:val="9C3C482A"/>
    <w:lvl w:ilvl="0" w:tplc="FB30E670">
      <w:start w:val="1"/>
      <w:numFmt w:val="bullet"/>
      <w:lvlText w:val="-"/>
      <w:lvlJc w:val="left"/>
      <w:pPr>
        <w:tabs>
          <w:tab w:val="num" w:pos="720"/>
        </w:tabs>
        <w:ind w:left="720" w:hanging="360"/>
      </w:pPr>
      <w:rPr>
        <w:rFonts w:ascii="Trebuchet MS" w:hAnsi="Trebuchet M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58AC148F"/>
    <w:multiLevelType w:val="multilevel"/>
    <w:tmpl w:val="79ECB118"/>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E290898"/>
    <w:multiLevelType w:val="hybridMultilevel"/>
    <w:tmpl w:val="B2D659A0"/>
    <w:lvl w:ilvl="0" w:tplc="DDE89684">
      <w:start w:val="1"/>
      <w:numFmt w:val="bullet"/>
      <w:lvlText w:val=""/>
      <w:lvlJc w:val="left"/>
      <w:pPr>
        <w:tabs>
          <w:tab w:val="num" w:pos="828"/>
        </w:tabs>
        <w:ind w:left="828" w:hanging="360"/>
      </w:pPr>
      <w:rPr>
        <w:rFonts w:ascii="Symbol" w:hAnsi="Symbol" w:hint="default"/>
        <w:color w:val="auto"/>
      </w:rPr>
    </w:lvl>
    <w:lvl w:ilvl="1" w:tplc="DA489FC0" w:tentative="1">
      <w:start w:val="1"/>
      <w:numFmt w:val="bullet"/>
      <w:lvlText w:val="o"/>
      <w:lvlJc w:val="left"/>
      <w:pPr>
        <w:tabs>
          <w:tab w:val="num" w:pos="1474"/>
        </w:tabs>
        <w:ind w:left="1474" w:hanging="360"/>
      </w:pPr>
      <w:rPr>
        <w:rFonts w:ascii="Courier New" w:hAnsi="Courier New" w:cs="Courier New" w:hint="default"/>
      </w:rPr>
    </w:lvl>
    <w:lvl w:ilvl="2" w:tplc="F2449E0A" w:tentative="1">
      <w:start w:val="1"/>
      <w:numFmt w:val="bullet"/>
      <w:lvlText w:val=""/>
      <w:lvlJc w:val="left"/>
      <w:pPr>
        <w:tabs>
          <w:tab w:val="num" w:pos="2194"/>
        </w:tabs>
        <w:ind w:left="2194" w:hanging="360"/>
      </w:pPr>
      <w:rPr>
        <w:rFonts w:ascii="Wingdings" w:hAnsi="Wingdings" w:hint="default"/>
      </w:rPr>
    </w:lvl>
    <w:lvl w:ilvl="3" w:tplc="967ED242" w:tentative="1">
      <w:start w:val="1"/>
      <w:numFmt w:val="bullet"/>
      <w:lvlText w:val=""/>
      <w:lvlJc w:val="left"/>
      <w:pPr>
        <w:tabs>
          <w:tab w:val="num" w:pos="2914"/>
        </w:tabs>
        <w:ind w:left="2914" w:hanging="360"/>
      </w:pPr>
      <w:rPr>
        <w:rFonts w:ascii="Symbol" w:hAnsi="Symbol" w:hint="default"/>
      </w:rPr>
    </w:lvl>
    <w:lvl w:ilvl="4" w:tplc="E5BA9B52" w:tentative="1">
      <w:start w:val="1"/>
      <w:numFmt w:val="bullet"/>
      <w:lvlText w:val="o"/>
      <w:lvlJc w:val="left"/>
      <w:pPr>
        <w:tabs>
          <w:tab w:val="num" w:pos="3634"/>
        </w:tabs>
        <w:ind w:left="3634" w:hanging="360"/>
      </w:pPr>
      <w:rPr>
        <w:rFonts w:ascii="Courier New" w:hAnsi="Courier New" w:cs="Courier New" w:hint="default"/>
      </w:rPr>
    </w:lvl>
    <w:lvl w:ilvl="5" w:tplc="470C23D0" w:tentative="1">
      <w:start w:val="1"/>
      <w:numFmt w:val="bullet"/>
      <w:lvlText w:val=""/>
      <w:lvlJc w:val="left"/>
      <w:pPr>
        <w:tabs>
          <w:tab w:val="num" w:pos="4354"/>
        </w:tabs>
        <w:ind w:left="4354" w:hanging="360"/>
      </w:pPr>
      <w:rPr>
        <w:rFonts w:ascii="Wingdings" w:hAnsi="Wingdings" w:hint="default"/>
      </w:rPr>
    </w:lvl>
    <w:lvl w:ilvl="6" w:tplc="3476FD9C" w:tentative="1">
      <w:start w:val="1"/>
      <w:numFmt w:val="bullet"/>
      <w:lvlText w:val=""/>
      <w:lvlJc w:val="left"/>
      <w:pPr>
        <w:tabs>
          <w:tab w:val="num" w:pos="5074"/>
        </w:tabs>
        <w:ind w:left="5074" w:hanging="360"/>
      </w:pPr>
      <w:rPr>
        <w:rFonts w:ascii="Symbol" w:hAnsi="Symbol" w:hint="default"/>
      </w:rPr>
    </w:lvl>
    <w:lvl w:ilvl="7" w:tplc="F98AA558" w:tentative="1">
      <w:start w:val="1"/>
      <w:numFmt w:val="bullet"/>
      <w:lvlText w:val="o"/>
      <w:lvlJc w:val="left"/>
      <w:pPr>
        <w:tabs>
          <w:tab w:val="num" w:pos="5794"/>
        </w:tabs>
        <w:ind w:left="5794" w:hanging="360"/>
      </w:pPr>
      <w:rPr>
        <w:rFonts w:ascii="Courier New" w:hAnsi="Courier New" w:cs="Courier New" w:hint="default"/>
      </w:rPr>
    </w:lvl>
    <w:lvl w:ilvl="8" w:tplc="CD0E0688" w:tentative="1">
      <w:start w:val="1"/>
      <w:numFmt w:val="bullet"/>
      <w:lvlText w:val=""/>
      <w:lvlJc w:val="left"/>
      <w:pPr>
        <w:tabs>
          <w:tab w:val="num" w:pos="6514"/>
        </w:tabs>
        <w:ind w:left="6514" w:hanging="360"/>
      </w:pPr>
      <w:rPr>
        <w:rFonts w:ascii="Wingdings" w:hAnsi="Wingdings" w:hint="default"/>
      </w:rPr>
    </w:lvl>
  </w:abstractNum>
  <w:abstractNum w:abstractNumId="30">
    <w:nsid w:val="64420678"/>
    <w:multiLevelType w:val="singleLevel"/>
    <w:tmpl w:val="91060728"/>
    <w:lvl w:ilvl="0">
      <w:start w:val="4"/>
      <w:numFmt w:val="decimal"/>
      <w:lvlText w:val="%1. "/>
      <w:legacy w:legacy="1" w:legacySpace="0" w:legacyIndent="283"/>
      <w:lvlJc w:val="left"/>
      <w:pPr>
        <w:ind w:left="433" w:hanging="283"/>
      </w:pPr>
      <w:rPr>
        <w:rFonts w:ascii="Futura Lt BT" w:hAnsi="Futura Lt BT" w:hint="default"/>
        <w:b/>
        <w:i w:val="0"/>
        <w:sz w:val="16"/>
      </w:rPr>
    </w:lvl>
  </w:abstractNum>
  <w:abstractNum w:abstractNumId="31">
    <w:nsid w:val="6525066F"/>
    <w:multiLevelType w:val="singleLevel"/>
    <w:tmpl w:val="DAF8F0B8"/>
    <w:lvl w:ilvl="0">
      <w:start w:val="4"/>
      <w:numFmt w:val="upperLetter"/>
      <w:lvlText w:val="%1."/>
      <w:legacy w:legacy="1" w:legacySpace="0" w:legacyIndent="283"/>
      <w:lvlJc w:val="left"/>
      <w:pPr>
        <w:ind w:left="-426" w:right="-426" w:hanging="283"/>
      </w:pPr>
    </w:lvl>
  </w:abstractNum>
  <w:abstractNum w:abstractNumId="32">
    <w:nsid w:val="678C24B0"/>
    <w:multiLevelType w:val="hybridMultilevel"/>
    <w:tmpl w:val="7F148196"/>
    <w:lvl w:ilvl="0" w:tplc="D7960FBC">
      <w:start w:val="1"/>
      <w:numFmt w:val="bullet"/>
      <w:lvlText w:val=""/>
      <w:lvlJc w:val="left"/>
      <w:pPr>
        <w:tabs>
          <w:tab w:val="num" w:pos="720"/>
        </w:tabs>
        <w:ind w:left="720" w:hanging="360"/>
      </w:pPr>
      <w:rPr>
        <w:rFonts w:ascii="Symbol" w:hAnsi="Symbol" w:hint="default"/>
      </w:rPr>
    </w:lvl>
    <w:lvl w:ilvl="1" w:tplc="2074751E" w:tentative="1">
      <w:start w:val="1"/>
      <w:numFmt w:val="bullet"/>
      <w:lvlText w:val="o"/>
      <w:lvlJc w:val="left"/>
      <w:pPr>
        <w:tabs>
          <w:tab w:val="num" w:pos="1440"/>
        </w:tabs>
        <w:ind w:left="1440" w:hanging="360"/>
      </w:pPr>
      <w:rPr>
        <w:rFonts w:ascii="Courier New" w:hAnsi="Courier New" w:cs="Courier New" w:hint="default"/>
      </w:rPr>
    </w:lvl>
    <w:lvl w:ilvl="2" w:tplc="8AE02C72" w:tentative="1">
      <w:start w:val="1"/>
      <w:numFmt w:val="bullet"/>
      <w:lvlText w:val=""/>
      <w:lvlJc w:val="left"/>
      <w:pPr>
        <w:tabs>
          <w:tab w:val="num" w:pos="2160"/>
        </w:tabs>
        <w:ind w:left="2160" w:hanging="360"/>
      </w:pPr>
      <w:rPr>
        <w:rFonts w:ascii="Wingdings" w:hAnsi="Wingdings" w:hint="default"/>
      </w:rPr>
    </w:lvl>
    <w:lvl w:ilvl="3" w:tplc="9F367328" w:tentative="1">
      <w:start w:val="1"/>
      <w:numFmt w:val="bullet"/>
      <w:lvlText w:val=""/>
      <w:lvlJc w:val="left"/>
      <w:pPr>
        <w:tabs>
          <w:tab w:val="num" w:pos="2880"/>
        </w:tabs>
        <w:ind w:left="2880" w:hanging="360"/>
      </w:pPr>
      <w:rPr>
        <w:rFonts w:ascii="Symbol" w:hAnsi="Symbol" w:hint="default"/>
      </w:rPr>
    </w:lvl>
    <w:lvl w:ilvl="4" w:tplc="50181BF4" w:tentative="1">
      <w:start w:val="1"/>
      <w:numFmt w:val="bullet"/>
      <w:lvlText w:val="o"/>
      <w:lvlJc w:val="left"/>
      <w:pPr>
        <w:tabs>
          <w:tab w:val="num" w:pos="3600"/>
        </w:tabs>
        <w:ind w:left="3600" w:hanging="360"/>
      </w:pPr>
      <w:rPr>
        <w:rFonts w:ascii="Courier New" w:hAnsi="Courier New" w:cs="Courier New" w:hint="default"/>
      </w:rPr>
    </w:lvl>
    <w:lvl w:ilvl="5" w:tplc="A91664DA" w:tentative="1">
      <w:start w:val="1"/>
      <w:numFmt w:val="bullet"/>
      <w:lvlText w:val=""/>
      <w:lvlJc w:val="left"/>
      <w:pPr>
        <w:tabs>
          <w:tab w:val="num" w:pos="4320"/>
        </w:tabs>
        <w:ind w:left="4320" w:hanging="360"/>
      </w:pPr>
      <w:rPr>
        <w:rFonts w:ascii="Wingdings" w:hAnsi="Wingdings" w:hint="default"/>
      </w:rPr>
    </w:lvl>
    <w:lvl w:ilvl="6" w:tplc="6C7C5F5A" w:tentative="1">
      <w:start w:val="1"/>
      <w:numFmt w:val="bullet"/>
      <w:lvlText w:val=""/>
      <w:lvlJc w:val="left"/>
      <w:pPr>
        <w:tabs>
          <w:tab w:val="num" w:pos="5040"/>
        </w:tabs>
        <w:ind w:left="5040" w:hanging="360"/>
      </w:pPr>
      <w:rPr>
        <w:rFonts w:ascii="Symbol" w:hAnsi="Symbol" w:hint="default"/>
      </w:rPr>
    </w:lvl>
    <w:lvl w:ilvl="7" w:tplc="5824F164" w:tentative="1">
      <w:start w:val="1"/>
      <w:numFmt w:val="bullet"/>
      <w:lvlText w:val="o"/>
      <w:lvlJc w:val="left"/>
      <w:pPr>
        <w:tabs>
          <w:tab w:val="num" w:pos="5760"/>
        </w:tabs>
        <w:ind w:left="5760" w:hanging="360"/>
      </w:pPr>
      <w:rPr>
        <w:rFonts w:ascii="Courier New" w:hAnsi="Courier New" w:cs="Courier New" w:hint="default"/>
      </w:rPr>
    </w:lvl>
    <w:lvl w:ilvl="8" w:tplc="0D888676" w:tentative="1">
      <w:start w:val="1"/>
      <w:numFmt w:val="bullet"/>
      <w:lvlText w:val=""/>
      <w:lvlJc w:val="left"/>
      <w:pPr>
        <w:tabs>
          <w:tab w:val="num" w:pos="6480"/>
        </w:tabs>
        <w:ind w:left="6480" w:hanging="360"/>
      </w:pPr>
      <w:rPr>
        <w:rFonts w:ascii="Wingdings" w:hAnsi="Wingdings" w:hint="default"/>
      </w:rPr>
    </w:lvl>
  </w:abstractNum>
  <w:abstractNum w:abstractNumId="33">
    <w:nsid w:val="69D00E89"/>
    <w:multiLevelType w:val="hybridMultilevel"/>
    <w:tmpl w:val="9AD45986"/>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4">
    <w:nsid w:val="6A9F1B9D"/>
    <w:multiLevelType w:val="hybridMultilevel"/>
    <w:tmpl w:val="3F5AEEDC"/>
    <w:lvl w:ilvl="0" w:tplc="04090001">
      <w:start w:val="4"/>
      <w:numFmt w:val="decimal"/>
      <w:lvlText w:val="%1"/>
      <w:lvlJc w:val="left"/>
      <w:pPr>
        <w:tabs>
          <w:tab w:val="num" w:pos="720"/>
        </w:tabs>
        <w:ind w:left="720" w:hanging="72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5">
    <w:nsid w:val="6D1F1497"/>
    <w:multiLevelType w:val="multilevel"/>
    <w:tmpl w:val="8620EAAE"/>
    <w:lvl w:ilvl="0">
      <w:start w:val="1"/>
      <w:numFmt w:val="bullet"/>
      <w:lvlText w:val="-"/>
      <w:lvlJc w:val="left"/>
      <w:pPr>
        <w:tabs>
          <w:tab w:val="num" w:pos="1130"/>
        </w:tabs>
        <w:ind w:left="1130" w:hanging="360"/>
      </w:pPr>
      <w:rPr>
        <w:rFonts w:ascii="Courier New" w:hAnsi="Courier New" w:hint="default"/>
      </w:rPr>
    </w:lvl>
    <w:lvl w:ilvl="1">
      <w:start w:val="1"/>
      <w:numFmt w:val="bullet"/>
      <w:lvlText w:val="o"/>
      <w:lvlJc w:val="left"/>
      <w:pPr>
        <w:tabs>
          <w:tab w:val="num" w:pos="1130"/>
        </w:tabs>
        <w:ind w:left="1130" w:hanging="360"/>
      </w:pPr>
      <w:rPr>
        <w:rFonts w:ascii="Courier New" w:hAnsi="Courier New" w:cs="Courier New" w:hint="default"/>
      </w:rPr>
    </w:lvl>
    <w:lvl w:ilvl="2">
      <w:start w:val="1"/>
      <w:numFmt w:val="bullet"/>
      <w:lvlText w:val=""/>
      <w:lvlJc w:val="left"/>
      <w:pPr>
        <w:tabs>
          <w:tab w:val="num" w:pos="1850"/>
        </w:tabs>
        <w:ind w:left="1850" w:hanging="360"/>
      </w:pPr>
      <w:rPr>
        <w:rFonts w:ascii="Wingdings" w:hAnsi="Wingdings" w:hint="default"/>
      </w:rPr>
    </w:lvl>
    <w:lvl w:ilvl="3">
      <w:start w:val="1"/>
      <w:numFmt w:val="bullet"/>
      <w:lvlText w:val=""/>
      <w:lvlJc w:val="left"/>
      <w:pPr>
        <w:tabs>
          <w:tab w:val="num" w:pos="2570"/>
        </w:tabs>
        <w:ind w:left="2570" w:hanging="360"/>
      </w:pPr>
      <w:rPr>
        <w:rFonts w:ascii="Symbol" w:hAnsi="Symbol" w:hint="default"/>
      </w:rPr>
    </w:lvl>
    <w:lvl w:ilvl="4">
      <w:start w:val="1"/>
      <w:numFmt w:val="bullet"/>
      <w:lvlText w:val="o"/>
      <w:lvlJc w:val="left"/>
      <w:pPr>
        <w:tabs>
          <w:tab w:val="num" w:pos="3290"/>
        </w:tabs>
        <w:ind w:left="3290" w:hanging="360"/>
      </w:pPr>
      <w:rPr>
        <w:rFonts w:ascii="Courier New" w:hAnsi="Courier New" w:cs="Courier New" w:hint="default"/>
      </w:rPr>
    </w:lvl>
    <w:lvl w:ilvl="5">
      <w:start w:val="1"/>
      <w:numFmt w:val="bullet"/>
      <w:lvlText w:val=""/>
      <w:lvlJc w:val="left"/>
      <w:pPr>
        <w:tabs>
          <w:tab w:val="num" w:pos="4010"/>
        </w:tabs>
        <w:ind w:left="4010" w:hanging="360"/>
      </w:pPr>
      <w:rPr>
        <w:rFonts w:ascii="Wingdings" w:hAnsi="Wingdings" w:hint="default"/>
      </w:rPr>
    </w:lvl>
    <w:lvl w:ilvl="6">
      <w:start w:val="1"/>
      <w:numFmt w:val="bullet"/>
      <w:lvlText w:val=""/>
      <w:lvlJc w:val="left"/>
      <w:pPr>
        <w:tabs>
          <w:tab w:val="num" w:pos="4730"/>
        </w:tabs>
        <w:ind w:left="4730" w:hanging="360"/>
      </w:pPr>
      <w:rPr>
        <w:rFonts w:ascii="Symbol" w:hAnsi="Symbol" w:hint="default"/>
      </w:rPr>
    </w:lvl>
    <w:lvl w:ilvl="7">
      <w:start w:val="1"/>
      <w:numFmt w:val="bullet"/>
      <w:lvlText w:val="o"/>
      <w:lvlJc w:val="left"/>
      <w:pPr>
        <w:tabs>
          <w:tab w:val="num" w:pos="5450"/>
        </w:tabs>
        <w:ind w:left="5450" w:hanging="360"/>
      </w:pPr>
      <w:rPr>
        <w:rFonts w:ascii="Courier New" w:hAnsi="Courier New" w:cs="Courier New" w:hint="default"/>
      </w:rPr>
    </w:lvl>
    <w:lvl w:ilvl="8">
      <w:start w:val="1"/>
      <w:numFmt w:val="bullet"/>
      <w:lvlText w:val=""/>
      <w:lvlJc w:val="left"/>
      <w:pPr>
        <w:tabs>
          <w:tab w:val="num" w:pos="6170"/>
        </w:tabs>
        <w:ind w:left="6170" w:hanging="360"/>
      </w:pPr>
      <w:rPr>
        <w:rFonts w:ascii="Wingdings" w:hAnsi="Wingdings" w:hint="default"/>
      </w:rPr>
    </w:lvl>
  </w:abstractNum>
  <w:abstractNum w:abstractNumId="36">
    <w:nsid w:val="746A6585"/>
    <w:multiLevelType w:val="hybridMultilevel"/>
    <w:tmpl w:val="7EBA250A"/>
    <w:lvl w:ilvl="0" w:tplc="56F2DDEE">
      <w:start w:val="4"/>
      <w:numFmt w:val="bullet"/>
      <w:lvlText w:val="-"/>
      <w:lvlJc w:val="left"/>
      <w:pPr>
        <w:tabs>
          <w:tab w:val="num" w:pos="720"/>
        </w:tabs>
        <w:ind w:left="720" w:hanging="360"/>
      </w:pPr>
      <w:rPr>
        <w:rFonts w:ascii="Times New Roman" w:eastAsia="Times New Roman" w:hAnsi="Times New Roman" w:cs="Times New Roman" w:hint="default"/>
      </w:rPr>
    </w:lvl>
    <w:lvl w:ilvl="1" w:tplc="9BEE9220" w:tentative="1">
      <w:start w:val="1"/>
      <w:numFmt w:val="bullet"/>
      <w:lvlText w:val="o"/>
      <w:lvlJc w:val="left"/>
      <w:pPr>
        <w:tabs>
          <w:tab w:val="num" w:pos="1440"/>
        </w:tabs>
        <w:ind w:left="1440" w:hanging="360"/>
      </w:pPr>
      <w:rPr>
        <w:rFonts w:ascii="Courier New" w:hAnsi="Courier New" w:cs="Courier New" w:hint="default"/>
      </w:rPr>
    </w:lvl>
    <w:lvl w:ilvl="2" w:tplc="3F92105C" w:tentative="1">
      <w:start w:val="1"/>
      <w:numFmt w:val="bullet"/>
      <w:lvlText w:val=""/>
      <w:lvlJc w:val="left"/>
      <w:pPr>
        <w:tabs>
          <w:tab w:val="num" w:pos="2160"/>
        </w:tabs>
        <w:ind w:left="2160" w:hanging="360"/>
      </w:pPr>
      <w:rPr>
        <w:rFonts w:ascii="Wingdings" w:hAnsi="Wingdings" w:hint="default"/>
      </w:rPr>
    </w:lvl>
    <w:lvl w:ilvl="3" w:tplc="1EC60930" w:tentative="1">
      <w:start w:val="1"/>
      <w:numFmt w:val="bullet"/>
      <w:lvlText w:val=""/>
      <w:lvlJc w:val="left"/>
      <w:pPr>
        <w:tabs>
          <w:tab w:val="num" w:pos="2880"/>
        </w:tabs>
        <w:ind w:left="2880" w:hanging="360"/>
      </w:pPr>
      <w:rPr>
        <w:rFonts w:ascii="Symbol" w:hAnsi="Symbol" w:hint="default"/>
      </w:rPr>
    </w:lvl>
    <w:lvl w:ilvl="4" w:tplc="FB36F304" w:tentative="1">
      <w:start w:val="1"/>
      <w:numFmt w:val="bullet"/>
      <w:lvlText w:val="o"/>
      <w:lvlJc w:val="left"/>
      <w:pPr>
        <w:tabs>
          <w:tab w:val="num" w:pos="3600"/>
        </w:tabs>
        <w:ind w:left="3600" w:hanging="360"/>
      </w:pPr>
      <w:rPr>
        <w:rFonts w:ascii="Courier New" w:hAnsi="Courier New" w:cs="Courier New" w:hint="default"/>
      </w:rPr>
    </w:lvl>
    <w:lvl w:ilvl="5" w:tplc="7A94E346" w:tentative="1">
      <w:start w:val="1"/>
      <w:numFmt w:val="bullet"/>
      <w:lvlText w:val=""/>
      <w:lvlJc w:val="left"/>
      <w:pPr>
        <w:tabs>
          <w:tab w:val="num" w:pos="4320"/>
        </w:tabs>
        <w:ind w:left="4320" w:hanging="360"/>
      </w:pPr>
      <w:rPr>
        <w:rFonts w:ascii="Wingdings" w:hAnsi="Wingdings" w:hint="default"/>
      </w:rPr>
    </w:lvl>
    <w:lvl w:ilvl="6" w:tplc="97BED0CC" w:tentative="1">
      <w:start w:val="1"/>
      <w:numFmt w:val="bullet"/>
      <w:lvlText w:val=""/>
      <w:lvlJc w:val="left"/>
      <w:pPr>
        <w:tabs>
          <w:tab w:val="num" w:pos="5040"/>
        </w:tabs>
        <w:ind w:left="5040" w:hanging="360"/>
      </w:pPr>
      <w:rPr>
        <w:rFonts w:ascii="Symbol" w:hAnsi="Symbol" w:hint="default"/>
      </w:rPr>
    </w:lvl>
    <w:lvl w:ilvl="7" w:tplc="B4FE044A" w:tentative="1">
      <w:start w:val="1"/>
      <w:numFmt w:val="bullet"/>
      <w:lvlText w:val="o"/>
      <w:lvlJc w:val="left"/>
      <w:pPr>
        <w:tabs>
          <w:tab w:val="num" w:pos="5760"/>
        </w:tabs>
        <w:ind w:left="5760" w:hanging="360"/>
      </w:pPr>
      <w:rPr>
        <w:rFonts w:ascii="Courier New" w:hAnsi="Courier New" w:cs="Courier New" w:hint="default"/>
      </w:rPr>
    </w:lvl>
    <w:lvl w:ilvl="8" w:tplc="D79881BC" w:tentative="1">
      <w:start w:val="1"/>
      <w:numFmt w:val="bullet"/>
      <w:lvlText w:val=""/>
      <w:lvlJc w:val="left"/>
      <w:pPr>
        <w:tabs>
          <w:tab w:val="num" w:pos="6480"/>
        </w:tabs>
        <w:ind w:left="6480" w:hanging="360"/>
      </w:pPr>
      <w:rPr>
        <w:rFonts w:ascii="Wingdings" w:hAnsi="Wingdings" w:hint="default"/>
      </w:rPr>
    </w:lvl>
  </w:abstractNum>
  <w:abstractNum w:abstractNumId="37">
    <w:nsid w:val="7B775A31"/>
    <w:multiLevelType w:val="hybridMultilevel"/>
    <w:tmpl w:val="8620EAAE"/>
    <w:lvl w:ilvl="0" w:tplc="CCEC1BF2">
      <w:start w:val="1"/>
      <w:numFmt w:val="bullet"/>
      <w:lvlText w:val="-"/>
      <w:lvlJc w:val="left"/>
      <w:pPr>
        <w:tabs>
          <w:tab w:val="num" w:pos="1130"/>
        </w:tabs>
        <w:ind w:left="1130" w:hanging="360"/>
      </w:pPr>
      <w:rPr>
        <w:rFonts w:ascii="Courier New" w:hAnsi="Courier New" w:hint="default"/>
      </w:rPr>
    </w:lvl>
    <w:lvl w:ilvl="1" w:tplc="04090003">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38">
    <w:nsid w:val="7C8A7DFE"/>
    <w:multiLevelType w:val="hybridMultilevel"/>
    <w:tmpl w:val="1A9ACD08"/>
    <w:lvl w:ilvl="0" w:tplc="DB7231F4">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7D1012E8"/>
    <w:multiLevelType w:val="hybridMultilevel"/>
    <w:tmpl w:val="2826A254"/>
    <w:lvl w:ilvl="0" w:tplc="F928F78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EF37961"/>
    <w:multiLevelType w:val="hybridMultilevel"/>
    <w:tmpl w:val="7D163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39"/>
  </w:num>
  <w:num w:numId="4">
    <w:abstractNumId w:val="40"/>
  </w:num>
  <w:num w:numId="5">
    <w:abstractNumId w:val="27"/>
  </w:num>
  <w:num w:numId="6">
    <w:abstractNumId w:val="0"/>
  </w:num>
  <w:num w:numId="7">
    <w:abstractNumId w:val="1"/>
  </w:num>
  <w:num w:numId="8">
    <w:abstractNumId w:val="30"/>
  </w:num>
  <w:num w:numId="9">
    <w:abstractNumId w:val="13"/>
  </w:num>
  <w:num w:numId="10">
    <w:abstractNumId w:val="36"/>
  </w:num>
  <w:num w:numId="11">
    <w:abstractNumId w:val="29"/>
  </w:num>
  <w:num w:numId="12">
    <w:abstractNumId w:val="26"/>
  </w:num>
  <w:num w:numId="13">
    <w:abstractNumId w:val="12"/>
  </w:num>
  <w:num w:numId="14">
    <w:abstractNumId w:val="7"/>
  </w:num>
  <w:num w:numId="15">
    <w:abstractNumId w:val="9"/>
  </w:num>
  <w:num w:numId="16">
    <w:abstractNumId w:val="3"/>
  </w:num>
  <w:num w:numId="17">
    <w:abstractNumId w:val="38"/>
  </w:num>
  <w:num w:numId="18">
    <w:abstractNumId w:val="24"/>
  </w:num>
  <w:num w:numId="19">
    <w:abstractNumId w:val="22"/>
  </w:num>
  <w:num w:numId="20">
    <w:abstractNumId w:val="21"/>
  </w:num>
  <w:num w:numId="21">
    <w:abstractNumId w:val="2"/>
  </w:num>
  <w:num w:numId="22">
    <w:abstractNumId w:val="14"/>
  </w:num>
  <w:num w:numId="23">
    <w:abstractNumId w:val="25"/>
  </w:num>
  <w:num w:numId="24">
    <w:abstractNumId w:val="37"/>
  </w:num>
  <w:num w:numId="25">
    <w:abstractNumId w:val="35"/>
  </w:num>
  <w:num w:numId="26">
    <w:abstractNumId w:val="11"/>
  </w:num>
  <w:num w:numId="27">
    <w:abstractNumId w:val="16"/>
  </w:num>
  <w:num w:numId="28">
    <w:abstractNumId w:val="28"/>
  </w:num>
  <w:num w:numId="29">
    <w:abstractNumId w:val="34"/>
  </w:num>
  <w:num w:numId="30">
    <w:abstractNumId w:val="17"/>
  </w:num>
  <w:num w:numId="31">
    <w:abstractNumId w:val="8"/>
  </w:num>
  <w:num w:numId="32">
    <w:abstractNumId w:val="23"/>
  </w:num>
  <w:num w:numId="33">
    <w:abstractNumId w:val="19"/>
  </w:num>
  <w:num w:numId="34">
    <w:abstractNumId w:val="6"/>
  </w:num>
  <w:num w:numId="35">
    <w:abstractNumId w:val="10"/>
  </w:num>
  <w:num w:numId="36">
    <w:abstractNumId w:val="15"/>
  </w:num>
  <w:num w:numId="37">
    <w:abstractNumId w:val="18"/>
  </w:num>
  <w:num w:numId="38">
    <w:abstractNumId w:val="20"/>
  </w:num>
  <w:num w:numId="39">
    <w:abstractNumId w:val="33"/>
  </w:num>
  <w:num w:numId="40">
    <w:abstractNumId w:val="31"/>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useFELayout/>
  </w:compat>
  <w:rsids>
    <w:rsidRoot w:val="004B0AE2"/>
    <w:rsid w:val="0000010B"/>
    <w:rsid w:val="00002A55"/>
    <w:rsid w:val="0000511F"/>
    <w:rsid w:val="00011EB4"/>
    <w:rsid w:val="00013A25"/>
    <w:rsid w:val="00020D6F"/>
    <w:rsid w:val="000270A4"/>
    <w:rsid w:val="00036A4D"/>
    <w:rsid w:val="00040F92"/>
    <w:rsid w:val="0004564B"/>
    <w:rsid w:val="00047F21"/>
    <w:rsid w:val="00051060"/>
    <w:rsid w:val="00052616"/>
    <w:rsid w:val="00065FAD"/>
    <w:rsid w:val="00070573"/>
    <w:rsid w:val="00071697"/>
    <w:rsid w:val="000716DE"/>
    <w:rsid w:val="00075725"/>
    <w:rsid w:val="00081E72"/>
    <w:rsid w:val="00086565"/>
    <w:rsid w:val="00093E06"/>
    <w:rsid w:val="00094666"/>
    <w:rsid w:val="0009518B"/>
    <w:rsid w:val="00096353"/>
    <w:rsid w:val="000A14F7"/>
    <w:rsid w:val="000A3DB6"/>
    <w:rsid w:val="000A5071"/>
    <w:rsid w:val="000B131A"/>
    <w:rsid w:val="000B1ECF"/>
    <w:rsid w:val="000B1F91"/>
    <w:rsid w:val="000B7F57"/>
    <w:rsid w:val="000C178D"/>
    <w:rsid w:val="000C17D6"/>
    <w:rsid w:val="000D2E7F"/>
    <w:rsid w:val="000D5351"/>
    <w:rsid w:val="000D67EA"/>
    <w:rsid w:val="000E5394"/>
    <w:rsid w:val="000E7B8E"/>
    <w:rsid w:val="000F2C97"/>
    <w:rsid w:val="00105EED"/>
    <w:rsid w:val="00105F2C"/>
    <w:rsid w:val="00111481"/>
    <w:rsid w:val="0011409A"/>
    <w:rsid w:val="001146CA"/>
    <w:rsid w:val="00114B37"/>
    <w:rsid w:val="00135EF7"/>
    <w:rsid w:val="00141847"/>
    <w:rsid w:val="00142E81"/>
    <w:rsid w:val="001431F5"/>
    <w:rsid w:val="0015596F"/>
    <w:rsid w:val="00156332"/>
    <w:rsid w:val="0016141C"/>
    <w:rsid w:val="00161DB6"/>
    <w:rsid w:val="00163BD6"/>
    <w:rsid w:val="001664B3"/>
    <w:rsid w:val="00166BE9"/>
    <w:rsid w:val="00172FC1"/>
    <w:rsid w:val="00173513"/>
    <w:rsid w:val="00176C5A"/>
    <w:rsid w:val="00181326"/>
    <w:rsid w:val="00181A84"/>
    <w:rsid w:val="00190978"/>
    <w:rsid w:val="00192856"/>
    <w:rsid w:val="001A6A68"/>
    <w:rsid w:val="001A79A1"/>
    <w:rsid w:val="001B0F5B"/>
    <w:rsid w:val="001B32A9"/>
    <w:rsid w:val="001B6455"/>
    <w:rsid w:val="001B7837"/>
    <w:rsid w:val="001C0365"/>
    <w:rsid w:val="001C1263"/>
    <w:rsid w:val="001C15F3"/>
    <w:rsid w:val="001C41CD"/>
    <w:rsid w:val="001D6789"/>
    <w:rsid w:val="001E0D30"/>
    <w:rsid w:val="001E2079"/>
    <w:rsid w:val="001E2955"/>
    <w:rsid w:val="001F4119"/>
    <w:rsid w:val="002015D5"/>
    <w:rsid w:val="00202E7B"/>
    <w:rsid w:val="00207123"/>
    <w:rsid w:val="002205DD"/>
    <w:rsid w:val="0022073E"/>
    <w:rsid w:val="00220BAD"/>
    <w:rsid w:val="002217E2"/>
    <w:rsid w:val="002373DD"/>
    <w:rsid w:val="00241105"/>
    <w:rsid w:val="002415AA"/>
    <w:rsid w:val="00244D13"/>
    <w:rsid w:val="002467D1"/>
    <w:rsid w:val="0025129A"/>
    <w:rsid w:val="00265762"/>
    <w:rsid w:val="002700EE"/>
    <w:rsid w:val="002748F8"/>
    <w:rsid w:val="0028557F"/>
    <w:rsid w:val="002936B0"/>
    <w:rsid w:val="00296EE6"/>
    <w:rsid w:val="002A04BA"/>
    <w:rsid w:val="002A1A23"/>
    <w:rsid w:val="002A63C8"/>
    <w:rsid w:val="002B1F61"/>
    <w:rsid w:val="002B2D97"/>
    <w:rsid w:val="002B5219"/>
    <w:rsid w:val="002B5CC4"/>
    <w:rsid w:val="002B6906"/>
    <w:rsid w:val="002C7944"/>
    <w:rsid w:val="002D0A3B"/>
    <w:rsid w:val="002D6990"/>
    <w:rsid w:val="002E2883"/>
    <w:rsid w:val="002E3B74"/>
    <w:rsid w:val="002E75FE"/>
    <w:rsid w:val="002F2926"/>
    <w:rsid w:val="002F2A13"/>
    <w:rsid w:val="003079CC"/>
    <w:rsid w:val="00311210"/>
    <w:rsid w:val="00315B2F"/>
    <w:rsid w:val="00317354"/>
    <w:rsid w:val="00320AD4"/>
    <w:rsid w:val="00321768"/>
    <w:rsid w:val="0032560F"/>
    <w:rsid w:val="00325C13"/>
    <w:rsid w:val="003402C8"/>
    <w:rsid w:val="00343BCC"/>
    <w:rsid w:val="00343CA5"/>
    <w:rsid w:val="0034464F"/>
    <w:rsid w:val="0034712D"/>
    <w:rsid w:val="003567F1"/>
    <w:rsid w:val="00361D34"/>
    <w:rsid w:val="00362C50"/>
    <w:rsid w:val="0036494C"/>
    <w:rsid w:val="003649F3"/>
    <w:rsid w:val="00366BBF"/>
    <w:rsid w:val="003819D4"/>
    <w:rsid w:val="003827D2"/>
    <w:rsid w:val="00385A22"/>
    <w:rsid w:val="00386432"/>
    <w:rsid w:val="00396B8C"/>
    <w:rsid w:val="003A1952"/>
    <w:rsid w:val="003A35E7"/>
    <w:rsid w:val="003A3F06"/>
    <w:rsid w:val="003A500D"/>
    <w:rsid w:val="003A631D"/>
    <w:rsid w:val="003B1B3E"/>
    <w:rsid w:val="003B2272"/>
    <w:rsid w:val="003B6320"/>
    <w:rsid w:val="003C0237"/>
    <w:rsid w:val="003C1080"/>
    <w:rsid w:val="003C1712"/>
    <w:rsid w:val="003C2022"/>
    <w:rsid w:val="003C227E"/>
    <w:rsid w:val="003C69E4"/>
    <w:rsid w:val="003D0B29"/>
    <w:rsid w:val="003D72C3"/>
    <w:rsid w:val="003E2CB5"/>
    <w:rsid w:val="003E3E72"/>
    <w:rsid w:val="003E6ABC"/>
    <w:rsid w:val="003E722C"/>
    <w:rsid w:val="003E7DB0"/>
    <w:rsid w:val="003F0F11"/>
    <w:rsid w:val="003F6383"/>
    <w:rsid w:val="003F708E"/>
    <w:rsid w:val="004014AC"/>
    <w:rsid w:val="004030E3"/>
    <w:rsid w:val="00415FF2"/>
    <w:rsid w:val="004216CC"/>
    <w:rsid w:val="00421B03"/>
    <w:rsid w:val="0042322A"/>
    <w:rsid w:val="004312BD"/>
    <w:rsid w:val="00434E3D"/>
    <w:rsid w:val="004355BE"/>
    <w:rsid w:val="0044035A"/>
    <w:rsid w:val="00441CFA"/>
    <w:rsid w:val="00442561"/>
    <w:rsid w:val="00450CC5"/>
    <w:rsid w:val="00452028"/>
    <w:rsid w:val="0045380C"/>
    <w:rsid w:val="004566B2"/>
    <w:rsid w:val="00464565"/>
    <w:rsid w:val="004700BC"/>
    <w:rsid w:val="00471323"/>
    <w:rsid w:val="00474C5D"/>
    <w:rsid w:val="0047577B"/>
    <w:rsid w:val="00481C63"/>
    <w:rsid w:val="00491EA1"/>
    <w:rsid w:val="00493135"/>
    <w:rsid w:val="004933CB"/>
    <w:rsid w:val="00494ADE"/>
    <w:rsid w:val="00494DBB"/>
    <w:rsid w:val="00496450"/>
    <w:rsid w:val="00497B4D"/>
    <w:rsid w:val="004A13E9"/>
    <w:rsid w:val="004A213D"/>
    <w:rsid w:val="004A4EB1"/>
    <w:rsid w:val="004B050D"/>
    <w:rsid w:val="004B0AE2"/>
    <w:rsid w:val="004B1AA8"/>
    <w:rsid w:val="004B1B5C"/>
    <w:rsid w:val="004B1EB1"/>
    <w:rsid w:val="004B3428"/>
    <w:rsid w:val="004B3F11"/>
    <w:rsid w:val="004D123F"/>
    <w:rsid w:val="004D6B8A"/>
    <w:rsid w:val="004E1DA1"/>
    <w:rsid w:val="004E327F"/>
    <w:rsid w:val="004E3953"/>
    <w:rsid w:val="004F5DC9"/>
    <w:rsid w:val="004F7BAC"/>
    <w:rsid w:val="00502401"/>
    <w:rsid w:val="00503476"/>
    <w:rsid w:val="0050425F"/>
    <w:rsid w:val="00504B28"/>
    <w:rsid w:val="00506A30"/>
    <w:rsid w:val="00511DB9"/>
    <w:rsid w:val="00513F54"/>
    <w:rsid w:val="00522BF0"/>
    <w:rsid w:val="00530DD2"/>
    <w:rsid w:val="005330BA"/>
    <w:rsid w:val="00550242"/>
    <w:rsid w:val="00554A07"/>
    <w:rsid w:val="005562A5"/>
    <w:rsid w:val="0055693F"/>
    <w:rsid w:val="00561DF9"/>
    <w:rsid w:val="00567862"/>
    <w:rsid w:val="005720FF"/>
    <w:rsid w:val="005727E3"/>
    <w:rsid w:val="005758E7"/>
    <w:rsid w:val="00575968"/>
    <w:rsid w:val="0057653D"/>
    <w:rsid w:val="0057798E"/>
    <w:rsid w:val="00577B45"/>
    <w:rsid w:val="005818CE"/>
    <w:rsid w:val="005831E2"/>
    <w:rsid w:val="00583A75"/>
    <w:rsid w:val="00591941"/>
    <w:rsid w:val="00591F14"/>
    <w:rsid w:val="005953AA"/>
    <w:rsid w:val="005A0274"/>
    <w:rsid w:val="005B6AD2"/>
    <w:rsid w:val="005C6AA8"/>
    <w:rsid w:val="005C73A5"/>
    <w:rsid w:val="005C7E2C"/>
    <w:rsid w:val="005D091A"/>
    <w:rsid w:val="005D0D89"/>
    <w:rsid w:val="005D5041"/>
    <w:rsid w:val="005E2734"/>
    <w:rsid w:val="005E33AC"/>
    <w:rsid w:val="005F0606"/>
    <w:rsid w:val="005F0722"/>
    <w:rsid w:val="005F1854"/>
    <w:rsid w:val="005F2796"/>
    <w:rsid w:val="006051BC"/>
    <w:rsid w:val="00614C22"/>
    <w:rsid w:val="00615426"/>
    <w:rsid w:val="00615D74"/>
    <w:rsid w:val="00631DED"/>
    <w:rsid w:val="00636A9E"/>
    <w:rsid w:val="00644EF9"/>
    <w:rsid w:val="00645229"/>
    <w:rsid w:val="00652E07"/>
    <w:rsid w:val="0065710E"/>
    <w:rsid w:val="006576D8"/>
    <w:rsid w:val="00661297"/>
    <w:rsid w:val="00662CE5"/>
    <w:rsid w:val="006648BB"/>
    <w:rsid w:val="0066560C"/>
    <w:rsid w:val="00671AEB"/>
    <w:rsid w:val="00672E87"/>
    <w:rsid w:val="00673C92"/>
    <w:rsid w:val="00675583"/>
    <w:rsid w:val="006863AE"/>
    <w:rsid w:val="0069448A"/>
    <w:rsid w:val="006A2C3D"/>
    <w:rsid w:val="006A2F0C"/>
    <w:rsid w:val="006A3969"/>
    <w:rsid w:val="006A4C8B"/>
    <w:rsid w:val="006A76B6"/>
    <w:rsid w:val="006A7DD6"/>
    <w:rsid w:val="006B1634"/>
    <w:rsid w:val="006B462E"/>
    <w:rsid w:val="006C3D49"/>
    <w:rsid w:val="006C471B"/>
    <w:rsid w:val="006C7F99"/>
    <w:rsid w:val="006D16EA"/>
    <w:rsid w:val="006E0355"/>
    <w:rsid w:val="006F73E8"/>
    <w:rsid w:val="00700472"/>
    <w:rsid w:val="00701027"/>
    <w:rsid w:val="007047B5"/>
    <w:rsid w:val="00706233"/>
    <w:rsid w:val="00707158"/>
    <w:rsid w:val="00707172"/>
    <w:rsid w:val="00710C58"/>
    <w:rsid w:val="00711A77"/>
    <w:rsid w:val="007129F1"/>
    <w:rsid w:val="00723B3C"/>
    <w:rsid w:val="00725146"/>
    <w:rsid w:val="00732160"/>
    <w:rsid w:val="00743C73"/>
    <w:rsid w:val="00744E87"/>
    <w:rsid w:val="00745BA7"/>
    <w:rsid w:val="00762210"/>
    <w:rsid w:val="00762749"/>
    <w:rsid w:val="00765AE3"/>
    <w:rsid w:val="00775A12"/>
    <w:rsid w:val="00776678"/>
    <w:rsid w:val="007826F3"/>
    <w:rsid w:val="00783205"/>
    <w:rsid w:val="007915A9"/>
    <w:rsid w:val="00791FFA"/>
    <w:rsid w:val="00796A44"/>
    <w:rsid w:val="00797A3B"/>
    <w:rsid w:val="007A2878"/>
    <w:rsid w:val="007A336B"/>
    <w:rsid w:val="007A6632"/>
    <w:rsid w:val="007A6E2D"/>
    <w:rsid w:val="007B53D8"/>
    <w:rsid w:val="007C08F8"/>
    <w:rsid w:val="007C32C4"/>
    <w:rsid w:val="007C3E0D"/>
    <w:rsid w:val="007D1ABD"/>
    <w:rsid w:val="007D2876"/>
    <w:rsid w:val="007D67FE"/>
    <w:rsid w:val="007E1F53"/>
    <w:rsid w:val="007E33CE"/>
    <w:rsid w:val="007E6878"/>
    <w:rsid w:val="007E6AA1"/>
    <w:rsid w:val="007F5B51"/>
    <w:rsid w:val="007F78E8"/>
    <w:rsid w:val="00802C52"/>
    <w:rsid w:val="00804BF8"/>
    <w:rsid w:val="00806A50"/>
    <w:rsid w:val="008074A9"/>
    <w:rsid w:val="00812C3F"/>
    <w:rsid w:val="008157F6"/>
    <w:rsid w:val="00816768"/>
    <w:rsid w:val="00816B0E"/>
    <w:rsid w:val="00820E30"/>
    <w:rsid w:val="008226B1"/>
    <w:rsid w:val="008259A6"/>
    <w:rsid w:val="00826021"/>
    <w:rsid w:val="008316EE"/>
    <w:rsid w:val="00836A09"/>
    <w:rsid w:val="00841CC8"/>
    <w:rsid w:val="00842BB6"/>
    <w:rsid w:val="00847A4F"/>
    <w:rsid w:val="00847CD5"/>
    <w:rsid w:val="00852561"/>
    <w:rsid w:val="00855CC2"/>
    <w:rsid w:val="00857381"/>
    <w:rsid w:val="00860353"/>
    <w:rsid w:val="008609EF"/>
    <w:rsid w:val="00865B5E"/>
    <w:rsid w:val="00865F7A"/>
    <w:rsid w:val="00866980"/>
    <w:rsid w:val="008712AD"/>
    <w:rsid w:val="008713AE"/>
    <w:rsid w:val="008827EC"/>
    <w:rsid w:val="00886726"/>
    <w:rsid w:val="0089058B"/>
    <w:rsid w:val="00890A91"/>
    <w:rsid w:val="00891E10"/>
    <w:rsid w:val="008A2830"/>
    <w:rsid w:val="008A2A26"/>
    <w:rsid w:val="008A2A38"/>
    <w:rsid w:val="008A5FD8"/>
    <w:rsid w:val="008A6F56"/>
    <w:rsid w:val="008A730E"/>
    <w:rsid w:val="008B1732"/>
    <w:rsid w:val="008B1D00"/>
    <w:rsid w:val="008B24B0"/>
    <w:rsid w:val="008B486B"/>
    <w:rsid w:val="008C7B3B"/>
    <w:rsid w:val="008D243B"/>
    <w:rsid w:val="008D392A"/>
    <w:rsid w:val="008D463C"/>
    <w:rsid w:val="008D55A3"/>
    <w:rsid w:val="008D5991"/>
    <w:rsid w:val="008E25B9"/>
    <w:rsid w:val="008E6B3B"/>
    <w:rsid w:val="008E77D6"/>
    <w:rsid w:val="008F179B"/>
    <w:rsid w:val="008F184D"/>
    <w:rsid w:val="008F5F67"/>
    <w:rsid w:val="009005FF"/>
    <w:rsid w:val="0090281D"/>
    <w:rsid w:val="00913095"/>
    <w:rsid w:val="009149A7"/>
    <w:rsid w:val="009151DA"/>
    <w:rsid w:val="00916942"/>
    <w:rsid w:val="00923907"/>
    <w:rsid w:val="00923B72"/>
    <w:rsid w:val="00932217"/>
    <w:rsid w:val="00933213"/>
    <w:rsid w:val="009425B4"/>
    <w:rsid w:val="0095129B"/>
    <w:rsid w:val="00954870"/>
    <w:rsid w:val="00955FA9"/>
    <w:rsid w:val="009561D5"/>
    <w:rsid w:val="009603F6"/>
    <w:rsid w:val="00965789"/>
    <w:rsid w:val="009745A4"/>
    <w:rsid w:val="00977381"/>
    <w:rsid w:val="00980C80"/>
    <w:rsid w:val="00981EC1"/>
    <w:rsid w:val="0098751A"/>
    <w:rsid w:val="00987F81"/>
    <w:rsid w:val="009941F6"/>
    <w:rsid w:val="00994B14"/>
    <w:rsid w:val="009978BD"/>
    <w:rsid w:val="009A0C96"/>
    <w:rsid w:val="009A59A0"/>
    <w:rsid w:val="009A5EB1"/>
    <w:rsid w:val="009A694B"/>
    <w:rsid w:val="009A7F86"/>
    <w:rsid w:val="009B6BCA"/>
    <w:rsid w:val="009B6C90"/>
    <w:rsid w:val="009B7243"/>
    <w:rsid w:val="009C1607"/>
    <w:rsid w:val="009C3F07"/>
    <w:rsid w:val="009C492B"/>
    <w:rsid w:val="009D12F0"/>
    <w:rsid w:val="009D2849"/>
    <w:rsid w:val="009D4652"/>
    <w:rsid w:val="009D5AF7"/>
    <w:rsid w:val="009D71F6"/>
    <w:rsid w:val="009E1B9B"/>
    <w:rsid w:val="009E2C9E"/>
    <w:rsid w:val="009E30FB"/>
    <w:rsid w:val="009E3B82"/>
    <w:rsid w:val="009F036B"/>
    <w:rsid w:val="009F1702"/>
    <w:rsid w:val="009F21EE"/>
    <w:rsid w:val="009F3155"/>
    <w:rsid w:val="009F6474"/>
    <w:rsid w:val="009F7E70"/>
    <w:rsid w:val="00A007A9"/>
    <w:rsid w:val="00A00B67"/>
    <w:rsid w:val="00A019FB"/>
    <w:rsid w:val="00A07A95"/>
    <w:rsid w:val="00A1138B"/>
    <w:rsid w:val="00A153F7"/>
    <w:rsid w:val="00A1612B"/>
    <w:rsid w:val="00A27937"/>
    <w:rsid w:val="00A347A3"/>
    <w:rsid w:val="00A37145"/>
    <w:rsid w:val="00A434DA"/>
    <w:rsid w:val="00A47F4E"/>
    <w:rsid w:val="00A523CD"/>
    <w:rsid w:val="00A541FA"/>
    <w:rsid w:val="00A55809"/>
    <w:rsid w:val="00A55DB0"/>
    <w:rsid w:val="00A563D4"/>
    <w:rsid w:val="00A667CC"/>
    <w:rsid w:val="00A70CB6"/>
    <w:rsid w:val="00A71E24"/>
    <w:rsid w:val="00A7616D"/>
    <w:rsid w:val="00A80703"/>
    <w:rsid w:val="00A90E59"/>
    <w:rsid w:val="00A90EF0"/>
    <w:rsid w:val="00A936D8"/>
    <w:rsid w:val="00AA00C0"/>
    <w:rsid w:val="00AA09A2"/>
    <w:rsid w:val="00AA31AE"/>
    <w:rsid w:val="00AA3BE1"/>
    <w:rsid w:val="00AA41C4"/>
    <w:rsid w:val="00AA4B89"/>
    <w:rsid w:val="00AA5271"/>
    <w:rsid w:val="00AA5706"/>
    <w:rsid w:val="00AA7EA2"/>
    <w:rsid w:val="00AC0CB3"/>
    <w:rsid w:val="00AD090A"/>
    <w:rsid w:val="00AD14A6"/>
    <w:rsid w:val="00AD16FF"/>
    <w:rsid w:val="00AD3538"/>
    <w:rsid w:val="00AD4355"/>
    <w:rsid w:val="00AD5414"/>
    <w:rsid w:val="00AD699E"/>
    <w:rsid w:val="00AE142B"/>
    <w:rsid w:val="00AE18BA"/>
    <w:rsid w:val="00AE24AE"/>
    <w:rsid w:val="00AE5F8C"/>
    <w:rsid w:val="00AF3AA3"/>
    <w:rsid w:val="00B01E92"/>
    <w:rsid w:val="00B0433B"/>
    <w:rsid w:val="00B1272F"/>
    <w:rsid w:val="00B16FE6"/>
    <w:rsid w:val="00B21C89"/>
    <w:rsid w:val="00B30C77"/>
    <w:rsid w:val="00B3582A"/>
    <w:rsid w:val="00B364AC"/>
    <w:rsid w:val="00B3688F"/>
    <w:rsid w:val="00B421C7"/>
    <w:rsid w:val="00B436FF"/>
    <w:rsid w:val="00B5204D"/>
    <w:rsid w:val="00B5414D"/>
    <w:rsid w:val="00B57FE2"/>
    <w:rsid w:val="00B60AA6"/>
    <w:rsid w:val="00B71FB1"/>
    <w:rsid w:val="00B73453"/>
    <w:rsid w:val="00B7638A"/>
    <w:rsid w:val="00B77288"/>
    <w:rsid w:val="00B8729D"/>
    <w:rsid w:val="00B9519F"/>
    <w:rsid w:val="00BA30A4"/>
    <w:rsid w:val="00BA372D"/>
    <w:rsid w:val="00BA5293"/>
    <w:rsid w:val="00BB036B"/>
    <w:rsid w:val="00BB1EBE"/>
    <w:rsid w:val="00BB2FAD"/>
    <w:rsid w:val="00BC20FF"/>
    <w:rsid w:val="00BC2443"/>
    <w:rsid w:val="00BC56AE"/>
    <w:rsid w:val="00BC7ABA"/>
    <w:rsid w:val="00BC7ACD"/>
    <w:rsid w:val="00BD62C7"/>
    <w:rsid w:val="00BE19DD"/>
    <w:rsid w:val="00BE2C63"/>
    <w:rsid w:val="00BE4659"/>
    <w:rsid w:val="00BF096A"/>
    <w:rsid w:val="00BF2F5A"/>
    <w:rsid w:val="00BF4A99"/>
    <w:rsid w:val="00C00BFB"/>
    <w:rsid w:val="00C0330D"/>
    <w:rsid w:val="00C04880"/>
    <w:rsid w:val="00C05BAC"/>
    <w:rsid w:val="00C12E82"/>
    <w:rsid w:val="00C15AC7"/>
    <w:rsid w:val="00C1629D"/>
    <w:rsid w:val="00C169D2"/>
    <w:rsid w:val="00C17B70"/>
    <w:rsid w:val="00C21550"/>
    <w:rsid w:val="00C25F7A"/>
    <w:rsid w:val="00C26AF7"/>
    <w:rsid w:val="00C271F5"/>
    <w:rsid w:val="00C31A71"/>
    <w:rsid w:val="00C324AD"/>
    <w:rsid w:val="00C33585"/>
    <w:rsid w:val="00C34533"/>
    <w:rsid w:val="00C36670"/>
    <w:rsid w:val="00C375A2"/>
    <w:rsid w:val="00C42631"/>
    <w:rsid w:val="00C466FE"/>
    <w:rsid w:val="00C475B7"/>
    <w:rsid w:val="00C52AB2"/>
    <w:rsid w:val="00C57DE8"/>
    <w:rsid w:val="00C60613"/>
    <w:rsid w:val="00C625FA"/>
    <w:rsid w:val="00C666BA"/>
    <w:rsid w:val="00C708EE"/>
    <w:rsid w:val="00C711F4"/>
    <w:rsid w:val="00C71911"/>
    <w:rsid w:val="00C73498"/>
    <w:rsid w:val="00C73906"/>
    <w:rsid w:val="00C81A6D"/>
    <w:rsid w:val="00C8326A"/>
    <w:rsid w:val="00C86191"/>
    <w:rsid w:val="00C875DB"/>
    <w:rsid w:val="00C9099F"/>
    <w:rsid w:val="00C967D1"/>
    <w:rsid w:val="00C9715D"/>
    <w:rsid w:val="00CA5257"/>
    <w:rsid w:val="00CA6F5C"/>
    <w:rsid w:val="00CB25C0"/>
    <w:rsid w:val="00CB6F2A"/>
    <w:rsid w:val="00CC0927"/>
    <w:rsid w:val="00CC1A94"/>
    <w:rsid w:val="00CC2A19"/>
    <w:rsid w:val="00CC72DF"/>
    <w:rsid w:val="00CD1029"/>
    <w:rsid w:val="00CD4346"/>
    <w:rsid w:val="00CD4E51"/>
    <w:rsid w:val="00CE7ADF"/>
    <w:rsid w:val="00CF0034"/>
    <w:rsid w:val="00CF1282"/>
    <w:rsid w:val="00CF2D9B"/>
    <w:rsid w:val="00CF3B57"/>
    <w:rsid w:val="00CF4D31"/>
    <w:rsid w:val="00CF67CF"/>
    <w:rsid w:val="00D0134D"/>
    <w:rsid w:val="00D0334C"/>
    <w:rsid w:val="00D04AF8"/>
    <w:rsid w:val="00D05202"/>
    <w:rsid w:val="00D11781"/>
    <w:rsid w:val="00D22AEB"/>
    <w:rsid w:val="00D25ED9"/>
    <w:rsid w:val="00D26096"/>
    <w:rsid w:val="00D274FD"/>
    <w:rsid w:val="00D30AF3"/>
    <w:rsid w:val="00D3314C"/>
    <w:rsid w:val="00D412A6"/>
    <w:rsid w:val="00D43FAE"/>
    <w:rsid w:val="00D44AB5"/>
    <w:rsid w:val="00D50420"/>
    <w:rsid w:val="00D50493"/>
    <w:rsid w:val="00D520F5"/>
    <w:rsid w:val="00D56637"/>
    <w:rsid w:val="00D57B2A"/>
    <w:rsid w:val="00D64A1B"/>
    <w:rsid w:val="00D66B2B"/>
    <w:rsid w:val="00D67FAE"/>
    <w:rsid w:val="00D76287"/>
    <w:rsid w:val="00D762B2"/>
    <w:rsid w:val="00D8589A"/>
    <w:rsid w:val="00D914D8"/>
    <w:rsid w:val="00D9190C"/>
    <w:rsid w:val="00D93290"/>
    <w:rsid w:val="00DA0C7C"/>
    <w:rsid w:val="00DA1747"/>
    <w:rsid w:val="00DA21A9"/>
    <w:rsid w:val="00DA5B80"/>
    <w:rsid w:val="00DA671E"/>
    <w:rsid w:val="00DA6E15"/>
    <w:rsid w:val="00DB0E60"/>
    <w:rsid w:val="00DB1D56"/>
    <w:rsid w:val="00DB5794"/>
    <w:rsid w:val="00DC2B66"/>
    <w:rsid w:val="00DC5230"/>
    <w:rsid w:val="00DC5DAA"/>
    <w:rsid w:val="00DC7542"/>
    <w:rsid w:val="00DC7C74"/>
    <w:rsid w:val="00DD020F"/>
    <w:rsid w:val="00DD02E3"/>
    <w:rsid w:val="00DD2F90"/>
    <w:rsid w:val="00DD518D"/>
    <w:rsid w:val="00DD542F"/>
    <w:rsid w:val="00DE0EC0"/>
    <w:rsid w:val="00DE25EB"/>
    <w:rsid w:val="00DE28C4"/>
    <w:rsid w:val="00DE6E45"/>
    <w:rsid w:val="00DF055B"/>
    <w:rsid w:val="00E023F8"/>
    <w:rsid w:val="00E04504"/>
    <w:rsid w:val="00E0674B"/>
    <w:rsid w:val="00E10678"/>
    <w:rsid w:val="00E12B48"/>
    <w:rsid w:val="00E12FAA"/>
    <w:rsid w:val="00E14212"/>
    <w:rsid w:val="00E24A23"/>
    <w:rsid w:val="00E36479"/>
    <w:rsid w:val="00E366B2"/>
    <w:rsid w:val="00E40C61"/>
    <w:rsid w:val="00E41542"/>
    <w:rsid w:val="00E41C24"/>
    <w:rsid w:val="00E41FC4"/>
    <w:rsid w:val="00E42045"/>
    <w:rsid w:val="00E43D1B"/>
    <w:rsid w:val="00E504A9"/>
    <w:rsid w:val="00E51283"/>
    <w:rsid w:val="00E515F7"/>
    <w:rsid w:val="00E53ABF"/>
    <w:rsid w:val="00E554D2"/>
    <w:rsid w:val="00E56449"/>
    <w:rsid w:val="00E5742C"/>
    <w:rsid w:val="00E61C84"/>
    <w:rsid w:val="00E70CB9"/>
    <w:rsid w:val="00E72A05"/>
    <w:rsid w:val="00E74D57"/>
    <w:rsid w:val="00E75B29"/>
    <w:rsid w:val="00E76755"/>
    <w:rsid w:val="00E803B1"/>
    <w:rsid w:val="00E809E9"/>
    <w:rsid w:val="00E84DEF"/>
    <w:rsid w:val="00E9758F"/>
    <w:rsid w:val="00EA0B01"/>
    <w:rsid w:val="00EA0C25"/>
    <w:rsid w:val="00EA57EA"/>
    <w:rsid w:val="00EB08FC"/>
    <w:rsid w:val="00EB1329"/>
    <w:rsid w:val="00EB59A1"/>
    <w:rsid w:val="00EC1990"/>
    <w:rsid w:val="00EC2B41"/>
    <w:rsid w:val="00EC3900"/>
    <w:rsid w:val="00ED2F0B"/>
    <w:rsid w:val="00ED51CB"/>
    <w:rsid w:val="00EE17B9"/>
    <w:rsid w:val="00EE240B"/>
    <w:rsid w:val="00EE246E"/>
    <w:rsid w:val="00EE40D0"/>
    <w:rsid w:val="00EE6003"/>
    <w:rsid w:val="00EF0FD5"/>
    <w:rsid w:val="00EF52F5"/>
    <w:rsid w:val="00EF6C4C"/>
    <w:rsid w:val="00EF773D"/>
    <w:rsid w:val="00F02AB6"/>
    <w:rsid w:val="00F0562F"/>
    <w:rsid w:val="00F112B7"/>
    <w:rsid w:val="00F11B80"/>
    <w:rsid w:val="00F16CBC"/>
    <w:rsid w:val="00F3190E"/>
    <w:rsid w:val="00F3258D"/>
    <w:rsid w:val="00F37FA2"/>
    <w:rsid w:val="00F402E8"/>
    <w:rsid w:val="00F46BFF"/>
    <w:rsid w:val="00F52A58"/>
    <w:rsid w:val="00F5578D"/>
    <w:rsid w:val="00F72D6E"/>
    <w:rsid w:val="00F74D84"/>
    <w:rsid w:val="00F74F38"/>
    <w:rsid w:val="00F761B8"/>
    <w:rsid w:val="00F84D04"/>
    <w:rsid w:val="00F90087"/>
    <w:rsid w:val="00F901A6"/>
    <w:rsid w:val="00F90B69"/>
    <w:rsid w:val="00F91073"/>
    <w:rsid w:val="00F92341"/>
    <w:rsid w:val="00F94DD1"/>
    <w:rsid w:val="00F975F2"/>
    <w:rsid w:val="00FA0AF4"/>
    <w:rsid w:val="00FA1BBD"/>
    <w:rsid w:val="00FA226E"/>
    <w:rsid w:val="00FA5261"/>
    <w:rsid w:val="00FA6211"/>
    <w:rsid w:val="00FA7B48"/>
    <w:rsid w:val="00FB03F6"/>
    <w:rsid w:val="00FB56E8"/>
    <w:rsid w:val="00FC400A"/>
    <w:rsid w:val="00FC4C5D"/>
    <w:rsid w:val="00FC6172"/>
    <w:rsid w:val="00FC65F7"/>
    <w:rsid w:val="00FD0E6A"/>
    <w:rsid w:val="00FD1001"/>
    <w:rsid w:val="00FD39F7"/>
    <w:rsid w:val="00FD6170"/>
    <w:rsid w:val="00FD665F"/>
    <w:rsid w:val="00FD6ADF"/>
    <w:rsid w:val="00FE45A4"/>
    <w:rsid w:val="00FE4B02"/>
    <w:rsid w:val="00FF073C"/>
    <w:rsid w:val="00FF0D67"/>
    <w:rsid w:val="00FF1A22"/>
    <w:rsid w:val="00FF2637"/>
    <w:rsid w:val="00FF3087"/>
    <w:rsid w:val="00FF4D76"/>
    <w:rsid w:val="00FF6C08"/>
    <w:rsid w:val="00FF70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D9B"/>
    <w:rPr>
      <w:rFonts w:ascii="Arial" w:hAnsi="Arial"/>
      <w:sz w:val="22"/>
      <w:szCs w:val="24"/>
      <w:lang w:val="en-US" w:eastAsia="zh-CN"/>
    </w:rPr>
  </w:style>
  <w:style w:type="paragraph" w:styleId="Heading1">
    <w:name w:val="heading 1"/>
    <w:basedOn w:val="Normal"/>
    <w:next w:val="Normal"/>
    <w:qFormat/>
    <w:rsid w:val="003F708E"/>
    <w:pPr>
      <w:keepNext/>
      <w:spacing w:before="240" w:after="60"/>
      <w:outlineLvl w:val="0"/>
    </w:pPr>
    <w:rPr>
      <w:rFonts w:cs="Arial"/>
      <w:b/>
      <w:bCs/>
      <w:kern w:val="32"/>
      <w:sz w:val="32"/>
      <w:szCs w:val="32"/>
    </w:rPr>
  </w:style>
  <w:style w:type="paragraph" w:styleId="Heading2">
    <w:name w:val="heading 2"/>
    <w:basedOn w:val="Normal"/>
    <w:next w:val="Normal"/>
    <w:qFormat/>
    <w:rsid w:val="00D64A1B"/>
    <w:pPr>
      <w:keepNext/>
      <w:spacing w:before="240" w:after="60"/>
      <w:outlineLvl w:val="1"/>
    </w:pPr>
    <w:rPr>
      <w:rFonts w:cs="Arial"/>
      <w:b/>
      <w:bCs/>
      <w:i/>
      <w:iCs/>
      <w:sz w:val="28"/>
      <w:szCs w:val="28"/>
    </w:rPr>
  </w:style>
  <w:style w:type="paragraph" w:styleId="Heading3">
    <w:name w:val="heading 3"/>
    <w:basedOn w:val="Normal"/>
    <w:next w:val="Normal"/>
    <w:qFormat/>
    <w:rsid w:val="00816B0E"/>
    <w:pPr>
      <w:keepNext/>
      <w:outlineLvl w:val="2"/>
    </w:pPr>
    <w:rPr>
      <w:rFonts w:ascii="Times New Roman" w:eastAsia="Times New Roman" w:hAnsi="Times New Roman"/>
      <w:sz w:val="28"/>
      <w:szCs w:val="20"/>
      <w:lang w:val="ru-RU" w:eastAsia="en-US"/>
    </w:rPr>
  </w:style>
  <w:style w:type="paragraph" w:styleId="Heading5">
    <w:name w:val="heading 5"/>
    <w:basedOn w:val="Normal"/>
    <w:next w:val="Normal"/>
    <w:qFormat/>
    <w:rsid w:val="003F708E"/>
    <w:pPr>
      <w:spacing w:before="240" w:after="60"/>
      <w:outlineLvl w:val="4"/>
    </w:pPr>
    <w:rPr>
      <w:b/>
      <w:bCs/>
      <w:i/>
      <w:iCs/>
      <w:sz w:val="26"/>
      <w:szCs w:val="26"/>
    </w:rPr>
  </w:style>
  <w:style w:type="paragraph" w:styleId="Heading7">
    <w:name w:val="heading 7"/>
    <w:basedOn w:val="Normal"/>
    <w:next w:val="Normal"/>
    <w:link w:val="Heading7Char"/>
    <w:qFormat/>
    <w:rsid w:val="00E04504"/>
    <w:pPr>
      <w:bidi/>
      <w:spacing w:before="240" w:after="60"/>
      <w:outlineLvl w:val="6"/>
    </w:pPr>
    <w:rPr>
      <w:rFonts w:ascii="Times New Roman" w:eastAsia="Times New Roman" w:hAnsi="Times New Roman"/>
      <w:sz w:val="24"/>
      <w:lang w:eastAsia="en-US"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73D"/>
    <w:pPr>
      <w:tabs>
        <w:tab w:val="center" w:pos="4703"/>
        <w:tab w:val="right" w:pos="9406"/>
      </w:tabs>
    </w:pPr>
  </w:style>
  <w:style w:type="paragraph" w:styleId="Footer">
    <w:name w:val="footer"/>
    <w:basedOn w:val="Normal"/>
    <w:rsid w:val="00EF773D"/>
    <w:pPr>
      <w:tabs>
        <w:tab w:val="center" w:pos="4703"/>
        <w:tab w:val="right" w:pos="9406"/>
      </w:tabs>
    </w:pPr>
  </w:style>
  <w:style w:type="paragraph" w:customStyle="1" w:styleId="LetterHead">
    <w:name w:val="LetterHead"/>
    <w:basedOn w:val="Normal"/>
    <w:rsid w:val="00081E72"/>
    <w:pPr>
      <w:pageBreakBefore/>
      <w:tabs>
        <w:tab w:val="right" w:pos="8647"/>
      </w:tabs>
      <w:spacing w:before="660"/>
    </w:pPr>
    <w:rPr>
      <w:rFonts w:ascii="Futura Lt BT" w:eastAsia="Times New Roman" w:hAnsi="Futura Lt BT"/>
      <w:spacing w:val="25"/>
      <w:sz w:val="44"/>
      <w:szCs w:val="20"/>
      <w:lang w:eastAsia="en-US" w:bidi="he-IL"/>
    </w:rPr>
  </w:style>
  <w:style w:type="paragraph" w:customStyle="1" w:styleId="Bureau">
    <w:name w:val="Bureau"/>
    <w:basedOn w:val="Normal"/>
    <w:rsid w:val="00081E72"/>
    <w:pPr>
      <w:tabs>
        <w:tab w:val="right" w:pos="8732"/>
      </w:tabs>
      <w:spacing w:before="120"/>
    </w:pPr>
    <w:rPr>
      <w:rFonts w:ascii="Futura Lt BT" w:eastAsia="Times New Roman" w:hAnsi="Futura Lt BT"/>
      <w:i/>
      <w:sz w:val="28"/>
      <w:szCs w:val="20"/>
      <w:lang w:eastAsia="en-US" w:bidi="he-IL"/>
    </w:rPr>
  </w:style>
  <w:style w:type="paragraph" w:customStyle="1" w:styleId="Logo">
    <w:name w:val="Logo"/>
    <w:basedOn w:val="Normal"/>
    <w:rsid w:val="00081E72"/>
    <w:pPr>
      <w:spacing w:before="100"/>
      <w:jc w:val="right"/>
    </w:pPr>
    <w:rPr>
      <w:rFonts w:ascii="Futura Lt BT" w:eastAsia="Times New Roman" w:hAnsi="Futura Lt BT"/>
      <w:color w:val="FFFFFF"/>
      <w:sz w:val="20"/>
      <w:szCs w:val="20"/>
      <w:lang w:eastAsia="en-US" w:bidi="he-IL"/>
    </w:rPr>
  </w:style>
  <w:style w:type="paragraph" w:customStyle="1" w:styleId="ITURef">
    <w:name w:val="ITURef"/>
    <w:basedOn w:val="Normal"/>
    <w:rsid w:val="00081E72"/>
    <w:pPr>
      <w:tabs>
        <w:tab w:val="left" w:pos="7711"/>
        <w:tab w:val="left" w:pos="8448"/>
        <w:tab w:val="right" w:pos="10603"/>
      </w:tabs>
    </w:pPr>
    <w:rPr>
      <w:rFonts w:ascii="Futura Lt BT" w:eastAsia="Times New Roman" w:hAnsi="Futura Lt BT"/>
      <w:b/>
      <w:sz w:val="20"/>
      <w:szCs w:val="20"/>
      <w:lang w:eastAsia="en-US" w:bidi="he-IL"/>
    </w:rPr>
  </w:style>
  <w:style w:type="paragraph" w:customStyle="1" w:styleId="Item">
    <w:name w:val="Item"/>
    <w:basedOn w:val="Normal"/>
    <w:rsid w:val="00081E72"/>
    <w:rPr>
      <w:rFonts w:ascii="Futura Lt BT" w:eastAsia="Times New Roman" w:hAnsi="Futura Lt BT"/>
      <w:b/>
      <w:szCs w:val="20"/>
      <w:lang w:eastAsia="en-US" w:bidi="he-IL"/>
    </w:rPr>
  </w:style>
  <w:style w:type="paragraph" w:customStyle="1" w:styleId="FromRef">
    <w:name w:val="FromRef"/>
    <w:basedOn w:val="Item"/>
    <w:rsid w:val="00081E72"/>
    <w:pPr>
      <w:spacing w:before="30"/>
    </w:pPr>
    <w:rPr>
      <w:rFonts w:ascii="Arial" w:hAnsi="Arial"/>
      <w:b w:val="0"/>
      <w:sz w:val="20"/>
    </w:rPr>
  </w:style>
  <w:style w:type="paragraph" w:customStyle="1" w:styleId="Object">
    <w:name w:val="Object"/>
    <w:basedOn w:val="Item"/>
    <w:rsid w:val="00081E72"/>
    <w:pPr>
      <w:spacing w:before="270"/>
    </w:pPr>
    <w:rPr>
      <w:rFonts w:ascii="Arial" w:hAnsi="Arial"/>
      <w:b w:val="0"/>
      <w:sz w:val="20"/>
    </w:rPr>
  </w:style>
  <w:style w:type="paragraph" w:customStyle="1" w:styleId="Message">
    <w:name w:val="Message"/>
    <w:rsid w:val="00081E72"/>
    <w:pPr>
      <w:spacing w:before="240" w:line="300" w:lineRule="exact"/>
      <w:ind w:left="794" w:right="794"/>
    </w:pPr>
    <w:rPr>
      <w:rFonts w:ascii="Arial" w:eastAsia="Times New Roman" w:hAnsi="Arial"/>
      <w:sz w:val="22"/>
      <w:lang w:val="en-US" w:eastAsia="en-US" w:bidi="he-IL"/>
    </w:rPr>
  </w:style>
  <w:style w:type="paragraph" w:customStyle="1" w:styleId="Compliment">
    <w:name w:val="Compliment"/>
    <w:basedOn w:val="Message"/>
    <w:rsid w:val="00081E72"/>
    <w:pPr>
      <w:spacing w:before="480"/>
    </w:pPr>
  </w:style>
  <w:style w:type="character" w:styleId="Hyperlink">
    <w:name w:val="Hyperlink"/>
    <w:basedOn w:val="DefaultParagraphFont"/>
    <w:rsid w:val="00081E72"/>
    <w:rPr>
      <w:color w:val="0000FF"/>
      <w:u w:val="single"/>
    </w:rPr>
  </w:style>
  <w:style w:type="character" w:styleId="Strong">
    <w:name w:val="Strong"/>
    <w:basedOn w:val="DefaultParagraphFont"/>
    <w:qFormat/>
    <w:rsid w:val="005C7E2C"/>
    <w:rPr>
      <w:b/>
      <w:bCs/>
    </w:rPr>
  </w:style>
  <w:style w:type="paragraph" w:styleId="BodyText2">
    <w:name w:val="Body Text 2"/>
    <w:basedOn w:val="Normal"/>
    <w:rsid w:val="005C7E2C"/>
    <w:pPr>
      <w:tabs>
        <w:tab w:val="left" w:pos="794"/>
        <w:tab w:val="left" w:pos="1191"/>
        <w:tab w:val="left" w:pos="1418"/>
        <w:tab w:val="left" w:pos="1588"/>
        <w:tab w:val="left" w:pos="1702"/>
        <w:tab w:val="left" w:pos="1985"/>
        <w:tab w:val="left" w:pos="2160"/>
      </w:tabs>
      <w:spacing w:before="120"/>
      <w:ind w:right="92"/>
    </w:pPr>
    <w:rPr>
      <w:rFonts w:ascii="Times New Roman" w:eastAsia="Times New Roman" w:hAnsi="Times New Roman"/>
      <w:sz w:val="24"/>
      <w:szCs w:val="20"/>
      <w:lang w:val="en-GB" w:eastAsia="en-US"/>
    </w:rPr>
  </w:style>
  <w:style w:type="paragraph" w:styleId="Index1">
    <w:name w:val="index 1"/>
    <w:basedOn w:val="Normal"/>
    <w:next w:val="Normal"/>
    <w:semiHidden/>
    <w:rsid w:val="00E70CB9"/>
    <w:pPr>
      <w:tabs>
        <w:tab w:val="left" w:pos="794"/>
        <w:tab w:val="left" w:pos="1191"/>
        <w:tab w:val="left" w:pos="1588"/>
        <w:tab w:val="left" w:pos="1985"/>
      </w:tabs>
      <w:spacing w:before="120"/>
    </w:pPr>
    <w:rPr>
      <w:rFonts w:ascii="Times New Roman" w:eastAsia="Times New Roman" w:hAnsi="Times New Roman"/>
      <w:sz w:val="24"/>
      <w:szCs w:val="20"/>
      <w:lang w:val="en-GB" w:eastAsia="en-US"/>
    </w:rPr>
  </w:style>
  <w:style w:type="paragraph" w:customStyle="1" w:styleId="toc0">
    <w:name w:val="toc 0"/>
    <w:basedOn w:val="Normal"/>
    <w:next w:val="TOC1"/>
    <w:rsid w:val="00E70CB9"/>
    <w:pPr>
      <w:tabs>
        <w:tab w:val="right" w:pos="9781"/>
      </w:tabs>
      <w:spacing w:before="120"/>
    </w:pPr>
    <w:rPr>
      <w:rFonts w:ascii="Times New Roman" w:eastAsia="Times New Roman" w:hAnsi="Times New Roman"/>
      <w:b/>
      <w:sz w:val="24"/>
      <w:szCs w:val="20"/>
      <w:lang w:val="en-GB" w:eastAsia="en-US"/>
    </w:rPr>
  </w:style>
  <w:style w:type="paragraph" w:styleId="NormalWeb">
    <w:name w:val="Normal (Web)"/>
    <w:aliases w:val="Normal (Web) Char2,Normal (Web) Char1 Char,Normal (Web) Char Char Char,Normal (Web) Char Char1,Normal (Web) Char,Normal (Web) Char1,Normal (Web) Char Char,Normal (Web) Char1 Char Char1,Normal (Web) Char Char Char Char1"/>
    <w:basedOn w:val="Normal"/>
    <w:link w:val="NormalWebChar3"/>
    <w:rsid w:val="00E70CB9"/>
    <w:pPr>
      <w:spacing w:before="100" w:beforeAutospacing="1" w:after="100" w:afterAutospacing="1"/>
    </w:pPr>
    <w:rPr>
      <w:rFonts w:ascii="Arial Unicode MS" w:eastAsia="Arial Unicode MS" w:hAnsi="Arial Unicode MS" w:cs="Arial Unicode MS"/>
      <w:color w:val="000000"/>
      <w:sz w:val="24"/>
      <w:lang w:val="en-GB" w:eastAsia="en-US"/>
    </w:rPr>
  </w:style>
  <w:style w:type="paragraph" w:styleId="TOC1">
    <w:name w:val="toc 1"/>
    <w:basedOn w:val="Normal"/>
    <w:next w:val="Normal"/>
    <w:autoRedefine/>
    <w:semiHidden/>
    <w:rsid w:val="00E70CB9"/>
  </w:style>
  <w:style w:type="paragraph" w:customStyle="1" w:styleId="FigureLegend">
    <w:name w:val="Figure_Legend"/>
    <w:basedOn w:val="Normal"/>
    <w:rsid w:val="00E70CB9"/>
    <w:pPr>
      <w:keepNext/>
      <w:keepLines/>
      <w:spacing w:before="20" w:after="20"/>
    </w:pPr>
    <w:rPr>
      <w:rFonts w:ascii="Times New Roman" w:eastAsia="Times New Roman" w:hAnsi="Times New Roman"/>
      <w:sz w:val="18"/>
      <w:szCs w:val="20"/>
      <w:lang w:val="en-GB" w:eastAsia="en-US"/>
    </w:rPr>
  </w:style>
  <w:style w:type="paragraph" w:customStyle="1" w:styleId="ASN1">
    <w:name w:val="ASN.1"/>
    <w:basedOn w:val="Normal"/>
    <w:rsid w:val="00E70CB9"/>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w:eastAsia="Times New Roman" w:hAnsi="Times New Roman"/>
      <w:b/>
      <w:noProof/>
      <w:sz w:val="20"/>
      <w:szCs w:val="20"/>
      <w:lang w:val="en-GB" w:eastAsia="en-US"/>
    </w:rPr>
  </w:style>
  <w:style w:type="paragraph" w:customStyle="1" w:styleId="ITUintr">
    <w:name w:val="ITU_intr"/>
    <w:basedOn w:val="Normal"/>
    <w:next w:val="Normal"/>
    <w:rsid w:val="00E70CB9"/>
    <w:pPr>
      <w:tabs>
        <w:tab w:val="left" w:pos="737"/>
        <w:tab w:val="left" w:pos="1134"/>
      </w:tabs>
      <w:spacing w:before="567" w:after="57"/>
    </w:pPr>
    <w:rPr>
      <w:rFonts w:ascii="Times New Roman" w:eastAsia="Times New Roman" w:hAnsi="Times New Roman"/>
      <w:sz w:val="20"/>
      <w:szCs w:val="20"/>
      <w:lang w:val="en-GB" w:eastAsia="en-US"/>
    </w:rPr>
  </w:style>
  <w:style w:type="table" w:styleId="TableGrid">
    <w:name w:val="Table Grid"/>
    <w:basedOn w:val="TableNormal"/>
    <w:rsid w:val="008D55A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90E59"/>
    <w:pPr>
      <w:spacing w:after="120"/>
    </w:pPr>
  </w:style>
  <w:style w:type="paragraph" w:styleId="BodyText3">
    <w:name w:val="Body Text 3"/>
    <w:basedOn w:val="Normal"/>
    <w:rsid w:val="00954870"/>
    <w:pPr>
      <w:spacing w:after="120"/>
    </w:pPr>
    <w:rPr>
      <w:sz w:val="16"/>
      <w:szCs w:val="16"/>
    </w:rPr>
  </w:style>
  <w:style w:type="paragraph" w:styleId="Caption">
    <w:name w:val="caption"/>
    <w:basedOn w:val="Normal"/>
    <w:next w:val="Normal"/>
    <w:qFormat/>
    <w:rsid w:val="00954870"/>
    <w:pPr>
      <w:tabs>
        <w:tab w:val="left" w:pos="360"/>
      </w:tabs>
    </w:pPr>
    <w:rPr>
      <w:rFonts w:ascii="Toronto" w:eastAsia="Times New Roman" w:hAnsi="Toronto"/>
      <w:b/>
      <w:bCs/>
      <w:i/>
      <w:iCs/>
      <w:strike/>
      <w:sz w:val="28"/>
      <w:szCs w:val="28"/>
      <w:u w:val="single"/>
      <w:lang w:val="en-GB" w:eastAsia="en-US"/>
    </w:rPr>
  </w:style>
  <w:style w:type="character" w:styleId="PageNumber">
    <w:name w:val="page number"/>
    <w:basedOn w:val="DefaultParagraphFont"/>
    <w:rsid w:val="00CA5257"/>
  </w:style>
  <w:style w:type="paragraph" w:styleId="BalloonText">
    <w:name w:val="Balloon Text"/>
    <w:basedOn w:val="Normal"/>
    <w:semiHidden/>
    <w:rsid w:val="009F1702"/>
    <w:rPr>
      <w:rFonts w:ascii="Tahoma" w:hAnsi="Tahoma" w:cs="Tahoma"/>
      <w:sz w:val="16"/>
      <w:szCs w:val="16"/>
    </w:rPr>
  </w:style>
  <w:style w:type="paragraph" w:styleId="BodyTextIndent">
    <w:name w:val="Body Text Indent"/>
    <w:basedOn w:val="Normal"/>
    <w:rsid w:val="003F708E"/>
    <w:pPr>
      <w:spacing w:after="120"/>
      <w:ind w:left="283"/>
    </w:pPr>
  </w:style>
  <w:style w:type="table" w:styleId="TableProfessional">
    <w:name w:val="Table Professional"/>
    <w:basedOn w:val="TableNormal"/>
    <w:rsid w:val="00AD14A6"/>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Headingb">
    <w:name w:val="Heading_b"/>
    <w:basedOn w:val="Normal"/>
    <w:next w:val="Normal"/>
    <w:rsid w:val="00AD14A6"/>
    <w:pPr>
      <w:keepNext/>
      <w:tabs>
        <w:tab w:val="left" w:pos="794"/>
        <w:tab w:val="left" w:pos="1191"/>
        <w:tab w:val="left" w:pos="1588"/>
        <w:tab w:val="left" w:pos="1985"/>
      </w:tabs>
      <w:overflowPunct w:val="0"/>
      <w:autoSpaceDE w:val="0"/>
      <w:autoSpaceDN w:val="0"/>
      <w:adjustRightInd w:val="0"/>
      <w:spacing w:before="160"/>
      <w:textAlignment w:val="baseline"/>
    </w:pPr>
    <w:rPr>
      <w:rFonts w:ascii="Times" w:eastAsia="Times New Roman" w:hAnsi="Times"/>
      <w:b/>
      <w:sz w:val="24"/>
      <w:szCs w:val="20"/>
      <w:lang w:val="en-GB" w:eastAsia="en-US"/>
    </w:rPr>
  </w:style>
  <w:style w:type="paragraph" w:customStyle="1" w:styleId="Address">
    <w:name w:val="Address"/>
    <w:basedOn w:val="Normal"/>
    <w:rsid w:val="00AD14A6"/>
    <w:pPr>
      <w:widowControl w:val="0"/>
      <w:tabs>
        <w:tab w:val="left" w:pos="4820"/>
        <w:tab w:val="left" w:pos="5529"/>
      </w:tabs>
      <w:autoSpaceDE w:val="0"/>
      <w:autoSpaceDN w:val="0"/>
      <w:adjustRightInd w:val="0"/>
      <w:spacing w:before="120"/>
      <w:ind w:left="794"/>
    </w:pPr>
    <w:rPr>
      <w:rFonts w:eastAsia="Times New Roman" w:cs="Arial"/>
      <w:sz w:val="24"/>
      <w:lang w:eastAsia="en-US"/>
    </w:rPr>
  </w:style>
  <w:style w:type="character" w:styleId="CommentReference">
    <w:name w:val="annotation reference"/>
    <w:basedOn w:val="DefaultParagraphFont"/>
    <w:rsid w:val="00AD3538"/>
  </w:style>
  <w:style w:type="paragraph" w:styleId="CommentText">
    <w:name w:val="annotation text"/>
    <w:basedOn w:val="Normal"/>
    <w:semiHidden/>
    <w:rsid w:val="00AD3538"/>
    <w:rPr>
      <w:rFonts w:ascii="Times New Roman" w:hAnsi="Times New Roman"/>
      <w:color w:val="000000"/>
      <w:sz w:val="20"/>
      <w:szCs w:val="20"/>
    </w:rPr>
  </w:style>
  <w:style w:type="character" w:customStyle="1" w:styleId="NormalWebChar3">
    <w:name w:val="Normal (Web) Char3"/>
    <w:aliases w:val="Normal (Web) Char2 Char,Normal (Web) Char1 Char Char,Normal (Web) Char Char Char Char,Normal (Web) Char Char1 Char,Normal (Web) Char Char2,Normal (Web) Char1 Char1,Normal (Web) Char Char Char1,Normal (Web) Char1 Char Char1 Char"/>
    <w:basedOn w:val="DefaultParagraphFont"/>
    <w:link w:val="NormalWeb"/>
    <w:rsid w:val="003649F3"/>
    <w:rPr>
      <w:rFonts w:ascii="Arial Unicode MS" w:eastAsia="Arial Unicode MS" w:hAnsi="Arial Unicode MS" w:cs="Arial Unicode MS"/>
      <w:color w:val="000000"/>
      <w:sz w:val="24"/>
      <w:szCs w:val="24"/>
      <w:lang w:val="en-GB" w:eastAsia="en-US" w:bidi="ar-SA"/>
    </w:rPr>
  </w:style>
  <w:style w:type="paragraph" w:customStyle="1" w:styleId="CharChar">
    <w:name w:val="Char Char"/>
    <w:basedOn w:val="Normal"/>
    <w:rsid w:val="004355BE"/>
    <w:pPr>
      <w:spacing w:after="160" w:line="240" w:lineRule="exact"/>
    </w:pPr>
    <w:rPr>
      <w:rFonts w:ascii="Verdana" w:eastAsia="Times New Roman" w:hAnsi="Verdana"/>
      <w:sz w:val="20"/>
      <w:szCs w:val="20"/>
      <w:lang w:eastAsia="en-US"/>
    </w:rPr>
  </w:style>
  <w:style w:type="paragraph" w:customStyle="1" w:styleId="Char">
    <w:name w:val="Char"/>
    <w:basedOn w:val="Normal"/>
    <w:rsid w:val="00B71FB1"/>
    <w:pPr>
      <w:spacing w:after="160" w:line="240" w:lineRule="exact"/>
    </w:pPr>
    <w:rPr>
      <w:rFonts w:ascii="Verdana" w:eastAsia="Times New Roman" w:hAnsi="Verdana"/>
      <w:sz w:val="20"/>
      <w:szCs w:val="20"/>
      <w:lang w:eastAsia="en-US"/>
    </w:rPr>
  </w:style>
  <w:style w:type="paragraph" w:customStyle="1" w:styleId="TableHead">
    <w:name w:val="Table_Head"/>
    <w:basedOn w:val="Normal"/>
    <w:rsid w:val="00B71FB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b/>
      <w:szCs w:val="20"/>
      <w:lang w:val="en-GB" w:eastAsia="en-US"/>
    </w:rPr>
  </w:style>
  <w:style w:type="paragraph" w:customStyle="1" w:styleId="CharCharCharCharChar">
    <w:name w:val="Char Char Char Char Char"/>
    <w:basedOn w:val="Normal"/>
    <w:rsid w:val="0098751A"/>
    <w:pPr>
      <w:spacing w:after="160" w:line="240" w:lineRule="exact"/>
    </w:pPr>
    <w:rPr>
      <w:rFonts w:ascii="Verdana" w:eastAsia="Times New Roman" w:hAnsi="Verdana"/>
      <w:sz w:val="20"/>
      <w:szCs w:val="20"/>
      <w:lang w:eastAsia="en-US"/>
    </w:rPr>
  </w:style>
  <w:style w:type="paragraph" w:customStyle="1" w:styleId="Char0">
    <w:name w:val="Char"/>
    <w:basedOn w:val="Normal"/>
    <w:rsid w:val="00FD0E6A"/>
    <w:pPr>
      <w:spacing w:after="160" w:line="240" w:lineRule="exact"/>
    </w:pPr>
    <w:rPr>
      <w:rFonts w:ascii="Verdana" w:eastAsia="Times New Roman" w:hAnsi="Verdana"/>
      <w:sz w:val="20"/>
      <w:szCs w:val="20"/>
      <w:lang w:eastAsia="en-US"/>
    </w:rPr>
  </w:style>
  <w:style w:type="character" w:styleId="Emphasis">
    <w:name w:val="Emphasis"/>
    <w:basedOn w:val="DefaultParagraphFont"/>
    <w:uiPriority w:val="20"/>
    <w:qFormat/>
    <w:rsid w:val="00DC2B66"/>
    <w:rPr>
      <w:i/>
      <w:iCs/>
    </w:rPr>
  </w:style>
  <w:style w:type="character" w:customStyle="1" w:styleId="Heading7Char">
    <w:name w:val="Heading 7 Char"/>
    <w:basedOn w:val="DefaultParagraphFont"/>
    <w:link w:val="Heading7"/>
    <w:rsid w:val="00E04504"/>
    <w:rPr>
      <w:rFonts w:eastAsia="Times New Roman"/>
      <w:sz w:val="24"/>
      <w:szCs w:val="24"/>
      <w:lang w:val="en-US" w:eastAsia="en-US" w:bidi="ar-SY"/>
    </w:rPr>
  </w:style>
</w:styles>
</file>

<file path=word/webSettings.xml><?xml version="1.0" encoding="utf-8"?>
<w:webSettings xmlns:r="http://schemas.openxmlformats.org/officeDocument/2006/relationships" xmlns:w="http://schemas.openxmlformats.org/wordprocessingml/2006/main">
  <w:divs>
    <w:div w:id="25066971">
      <w:bodyDiv w:val="1"/>
      <w:marLeft w:val="0"/>
      <w:marRight w:val="0"/>
      <w:marTop w:val="0"/>
      <w:marBottom w:val="0"/>
      <w:divBdr>
        <w:top w:val="none" w:sz="0" w:space="0" w:color="auto"/>
        <w:left w:val="none" w:sz="0" w:space="0" w:color="auto"/>
        <w:bottom w:val="none" w:sz="0" w:space="0" w:color="auto"/>
        <w:right w:val="none" w:sz="0" w:space="0" w:color="auto"/>
      </w:divBdr>
      <w:divsChild>
        <w:div w:id="1647393025">
          <w:marLeft w:val="0"/>
          <w:marRight w:val="0"/>
          <w:marTop w:val="0"/>
          <w:marBottom w:val="0"/>
          <w:divBdr>
            <w:top w:val="none" w:sz="0" w:space="0" w:color="auto"/>
            <w:left w:val="none" w:sz="0" w:space="0" w:color="auto"/>
            <w:bottom w:val="none" w:sz="0" w:space="0" w:color="auto"/>
            <w:right w:val="none" w:sz="0" w:space="0" w:color="auto"/>
          </w:divBdr>
        </w:div>
      </w:divsChild>
    </w:div>
    <w:div w:id="218791304">
      <w:bodyDiv w:val="1"/>
      <w:marLeft w:val="0"/>
      <w:marRight w:val="0"/>
      <w:marTop w:val="0"/>
      <w:marBottom w:val="0"/>
      <w:divBdr>
        <w:top w:val="none" w:sz="0" w:space="0" w:color="auto"/>
        <w:left w:val="none" w:sz="0" w:space="0" w:color="auto"/>
        <w:bottom w:val="none" w:sz="0" w:space="0" w:color="auto"/>
        <w:right w:val="none" w:sz="0" w:space="0" w:color="auto"/>
      </w:divBdr>
      <w:divsChild>
        <w:div w:id="991176210">
          <w:marLeft w:val="0"/>
          <w:marRight w:val="0"/>
          <w:marTop w:val="0"/>
          <w:marBottom w:val="0"/>
          <w:divBdr>
            <w:top w:val="none" w:sz="0" w:space="0" w:color="auto"/>
            <w:left w:val="none" w:sz="0" w:space="0" w:color="auto"/>
            <w:bottom w:val="none" w:sz="0" w:space="0" w:color="auto"/>
            <w:right w:val="none" w:sz="0" w:space="0" w:color="auto"/>
          </w:divBdr>
        </w:div>
      </w:divsChild>
    </w:div>
    <w:div w:id="482548472">
      <w:bodyDiv w:val="1"/>
      <w:marLeft w:val="0"/>
      <w:marRight w:val="0"/>
      <w:marTop w:val="0"/>
      <w:marBottom w:val="0"/>
      <w:divBdr>
        <w:top w:val="none" w:sz="0" w:space="0" w:color="auto"/>
        <w:left w:val="none" w:sz="0" w:space="0" w:color="auto"/>
        <w:bottom w:val="none" w:sz="0" w:space="0" w:color="auto"/>
        <w:right w:val="none" w:sz="0" w:space="0" w:color="auto"/>
      </w:divBdr>
    </w:div>
    <w:div w:id="70892062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50">
          <w:marLeft w:val="0"/>
          <w:marRight w:val="0"/>
          <w:marTop w:val="0"/>
          <w:marBottom w:val="0"/>
          <w:divBdr>
            <w:top w:val="none" w:sz="0" w:space="0" w:color="auto"/>
            <w:left w:val="none" w:sz="0" w:space="0" w:color="auto"/>
            <w:bottom w:val="none" w:sz="0" w:space="0" w:color="auto"/>
            <w:right w:val="none" w:sz="0" w:space="0" w:color="auto"/>
          </w:divBdr>
        </w:div>
      </w:divsChild>
    </w:div>
    <w:div w:id="1270965443">
      <w:bodyDiv w:val="1"/>
      <w:marLeft w:val="0"/>
      <w:marRight w:val="0"/>
      <w:marTop w:val="0"/>
      <w:marBottom w:val="0"/>
      <w:divBdr>
        <w:top w:val="none" w:sz="0" w:space="0" w:color="auto"/>
        <w:left w:val="none" w:sz="0" w:space="0" w:color="auto"/>
        <w:bottom w:val="none" w:sz="0" w:space="0" w:color="auto"/>
        <w:right w:val="none" w:sz="0" w:space="0" w:color="auto"/>
      </w:divBdr>
    </w:div>
    <w:div w:id="1798404191">
      <w:bodyDiv w:val="1"/>
      <w:marLeft w:val="0"/>
      <w:marRight w:val="0"/>
      <w:marTop w:val="0"/>
      <w:marBottom w:val="0"/>
      <w:divBdr>
        <w:top w:val="none" w:sz="0" w:space="0" w:color="auto"/>
        <w:left w:val="none" w:sz="0" w:space="0" w:color="auto"/>
        <w:bottom w:val="none" w:sz="0" w:space="0" w:color="auto"/>
        <w:right w:val="none" w:sz="0" w:space="0" w:color="auto"/>
      </w:divBdr>
    </w:div>
    <w:div w:id="18326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iadh.benamara@cifodecom.com.tn" TargetMode="External"/><Relationship Id="rId4" Type="http://schemas.openxmlformats.org/officeDocument/2006/relationships/webSettings" Target="webSettings.xml"/><Relationship Id="rId9" Type="http://schemas.openxmlformats.org/officeDocument/2006/relationships/hyperlink" Target="http://cairo.conradmeeting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489</Words>
  <Characters>2726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ITU Regional Forum on IP Communications</vt:lpstr>
      <vt:lpstr>ITU Regional Forum on IP Communications</vt:lpstr>
    </vt:vector>
  </TitlesOfParts>
  <Company>ITU</Company>
  <LinksUpToDate>false</LinksUpToDate>
  <CharactersWithSpaces>3209</CharactersWithSpaces>
  <SharedDoc>false</SharedDoc>
  <HLinks>
    <vt:vector size="6" baseType="variant">
      <vt:variant>
        <vt:i4>4849743</vt:i4>
      </vt:variant>
      <vt:variant>
        <vt:i4>0</vt:i4>
      </vt:variant>
      <vt:variant>
        <vt:i4>0</vt:i4>
      </vt:variant>
      <vt:variant>
        <vt:i4>5</vt:i4>
      </vt:variant>
      <vt:variant>
        <vt:lpwstr>http://cairo.conradmeetings.com/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Regional Forum on IP Communications</dc:title>
  <dc:subject>ITU Regional Forum on IP Communications</dc:subject>
  <dc:creator>BDT/POL/CYB</dc:creator>
  <cp:keywords/>
  <dc:description/>
  <cp:lastModifiedBy>myriam</cp:lastModifiedBy>
  <cp:revision>17</cp:revision>
  <cp:lastPrinted>2009-07-05T19:33:00Z</cp:lastPrinted>
  <dcterms:created xsi:type="dcterms:W3CDTF">2012-07-31T09:38:00Z</dcterms:created>
  <dcterms:modified xsi:type="dcterms:W3CDTF">2012-08-02T11:14:00Z</dcterms:modified>
</cp:coreProperties>
</file>