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49" w:rsidRPr="009C6655" w:rsidRDefault="00013E49" w:rsidP="00F83EB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2086-0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13E49" w:rsidRPr="009C6655" w:rsidRDefault="00013E49" w:rsidP="00F83EB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2086-0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15/09</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49" w:rsidRPr="005F01A2" w:rsidRDefault="00013E49" w:rsidP="00F83EB7">
                            <w:pPr>
                              <w:spacing w:line="168" w:lineRule="auto"/>
                              <w:ind w:right="-126"/>
                              <w:jc w:val="right"/>
                              <w:rPr>
                                <w:rFonts w:ascii="Tahoma" w:hAnsi="Tahoma"/>
                                <w:b/>
                                <w:bCs/>
                                <w:color w:val="000068"/>
                                <w:sz w:val="40"/>
                                <w:szCs w:val="72"/>
                                <w:rtl/>
                                <w:lang w:bidi="ar-EG"/>
                              </w:rPr>
                            </w:pPr>
                            <w:r w:rsidRPr="00F83EB7">
                              <w:rPr>
                                <w:rFonts w:ascii="Tahoma" w:hAnsi="Tahoma" w:hint="cs"/>
                                <w:b/>
                                <w:bCs/>
                                <w:color w:val="000068"/>
                                <w:sz w:val="40"/>
                                <w:szCs w:val="72"/>
                                <w:rtl/>
                                <w:lang w:bidi="ar-EG"/>
                              </w:rPr>
                              <w:t xml:space="preserve">سيناريوهات نشر الأنظمة من نقطة </w:t>
                            </w:r>
                            <w:r w:rsidRPr="00F83EB7">
                              <w:rPr>
                                <w:rFonts w:ascii="Tahoma" w:hAnsi="Tahoma"/>
                                <w:b/>
                                <w:bCs/>
                                <w:color w:val="000068"/>
                                <w:sz w:val="40"/>
                                <w:szCs w:val="72"/>
                                <w:rtl/>
                                <w:lang w:bidi="ar-EG"/>
                              </w:rPr>
                              <w:br/>
                            </w:r>
                            <w:r w:rsidRPr="00F83EB7">
                              <w:rPr>
                                <w:rFonts w:ascii="Tahoma" w:hAnsi="Tahoma" w:hint="cs"/>
                                <w:b/>
                                <w:bCs/>
                                <w:color w:val="000068"/>
                                <w:sz w:val="40"/>
                                <w:szCs w:val="72"/>
                                <w:rtl/>
                                <w:lang w:bidi="ar-EG"/>
                              </w:rPr>
                              <w:t>إلى نقطة في الخدمة الثابتة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13E49" w:rsidRPr="005F01A2" w:rsidRDefault="00013E49" w:rsidP="00F83EB7">
                      <w:pPr>
                        <w:spacing w:line="168" w:lineRule="auto"/>
                        <w:ind w:right="-126"/>
                        <w:jc w:val="right"/>
                        <w:rPr>
                          <w:rFonts w:ascii="Tahoma" w:hAnsi="Tahoma"/>
                          <w:b/>
                          <w:bCs/>
                          <w:color w:val="000068"/>
                          <w:sz w:val="40"/>
                          <w:szCs w:val="72"/>
                          <w:rtl/>
                          <w:lang w:bidi="ar-EG"/>
                        </w:rPr>
                      </w:pPr>
                      <w:r w:rsidRPr="00F83EB7">
                        <w:rPr>
                          <w:rFonts w:ascii="Tahoma" w:hAnsi="Tahoma" w:hint="cs"/>
                          <w:b/>
                          <w:bCs/>
                          <w:color w:val="000068"/>
                          <w:sz w:val="40"/>
                          <w:szCs w:val="72"/>
                          <w:rtl/>
                          <w:lang w:bidi="ar-EG"/>
                        </w:rPr>
                        <w:t xml:space="preserve">سيناريوهات نشر الأنظمة من نقطة </w:t>
                      </w:r>
                      <w:r w:rsidRPr="00F83EB7">
                        <w:rPr>
                          <w:rFonts w:ascii="Tahoma" w:hAnsi="Tahoma"/>
                          <w:b/>
                          <w:bCs/>
                          <w:color w:val="000068"/>
                          <w:sz w:val="40"/>
                          <w:szCs w:val="72"/>
                          <w:rtl/>
                          <w:lang w:bidi="ar-EG"/>
                        </w:rPr>
                        <w:br/>
                      </w:r>
                      <w:r w:rsidRPr="00F83EB7">
                        <w:rPr>
                          <w:rFonts w:ascii="Tahoma" w:hAnsi="Tahoma" w:hint="cs"/>
                          <w:b/>
                          <w:bCs/>
                          <w:color w:val="000068"/>
                          <w:sz w:val="40"/>
                          <w:szCs w:val="72"/>
                          <w:rtl/>
                          <w:lang w:bidi="ar-EG"/>
                        </w:rPr>
                        <w:t>إلى نقطة في الخدمة الثابتة</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49" w:rsidRPr="005F01A2" w:rsidRDefault="00013E49" w:rsidP="00F83EB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013E49" w:rsidRPr="005F01A2" w:rsidRDefault="00013E49" w:rsidP="00F83EB7">
                            <w:pPr>
                              <w:spacing w:line="168" w:lineRule="auto"/>
                              <w:ind w:right="-126"/>
                              <w:jc w:val="right"/>
                              <w:rPr>
                                <w:rFonts w:ascii="Tahoma" w:hAnsi="Tahoma"/>
                                <w:b/>
                                <w:bCs/>
                                <w:color w:val="000068"/>
                                <w:sz w:val="36"/>
                                <w:szCs w:val="56"/>
                                <w:rtl/>
                              </w:rPr>
                            </w:pPr>
                            <w:r w:rsidRPr="00F83EB7">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13E49" w:rsidRPr="005F01A2" w:rsidRDefault="00013E49" w:rsidP="00F83EB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013E49" w:rsidRPr="005F01A2" w:rsidRDefault="00013E49" w:rsidP="00F83EB7">
                      <w:pPr>
                        <w:spacing w:line="168" w:lineRule="auto"/>
                        <w:ind w:right="-126"/>
                        <w:jc w:val="right"/>
                        <w:rPr>
                          <w:rFonts w:ascii="Tahoma" w:hAnsi="Tahoma"/>
                          <w:b/>
                          <w:bCs/>
                          <w:color w:val="000068"/>
                          <w:sz w:val="36"/>
                          <w:szCs w:val="56"/>
                          <w:rtl/>
                        </w:rPr>
                      </w:pPr>
                      <w:r w:rsidRPr="00F83EB7">
                        <w:rPr>
                          <w:rFonts w:ascii="Tahoma" w:hAnsi="Tahoma" w:hint="cs"/>
                          <w:b/>
                          <w:bCs/>
                          <w:color w:val="000068"/>
                          <w:sz w:val="36"/>
                          <w:szCs w:val="56"/>
                          <w:rtl/>
                          <w:lang w:bidi="ar-EG"/>
                        </w:rPr>
                        <w:t>الخدمة الثابتة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420150">
        <w:rPr>
          <w:rFonts w:hint="cs"/>
          <w:sz w:val="20"/>
          <w:szCs w:val="26"/>
          <w:rtl/>
          <w:lang w:val="ru-RU"/>
        </w:rPr>
        <w:t xml:space="preserve">يرد وصف للسياسة التي يتبعها قطاع الاتصالات الراديوية فيما يتعلق </w:t>
      </w:r>
      <w:bookmarkStart w:id="0" w:name="_GoBack"/>
      <w:bookmarkEnd w:id="0"/>
      <w:r w:rsidRPr="00420150">
        <w:rPr>
          <w:rFonts w:hint="cs"/>
          <w:sz w:val="20"/>
          <w:szCs w:val="26"/>
          <w:rtl/>
          <w:lang w:val="ru-RU"/>
        </w:rPr>
        <w:t>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420150">
        <w:rPr>
          <w:rFonts w:hint="cs"/>
          <w:sz w:val="20"/>
          <w:szCs w:val="26"/>
          <w:rtl/>
        </w:rPr>
        <w:t xml:space="preserve"> </w:t>
      </w:r>
      <w:r w:rsidRPr="00420150">
        <w:rPr>
          <w:sz w:val="20"/>
          <w:szCs w:val="26"/>
          <w:lang w:bidi="ar-EG"/>
        </w:rPr>
        <w:t>(ITU</w:t>
      </w:r>
      <w:r w:rsidRPr="00420150">
        <w:rPr>
          <w:sz w:val="20"/>
          <w:szCs w:val="26"/>
          <w:lang w:bidi="ar-EG"/>
        </w:rPr>
        <w:noBreakHyphen/>
        <w:t>T/ITU</w:t>
      </w:r>
      <w:r w:rsidRPr="00420150">
        <w:rPr>
          <w:sz w:val="20"/>
          <w:szCs w:val="26"/>
          <w:lang w:bidi="ar-EG"/>
        </w:rPr>
        <w:noBreakHyphen/>
        <w:t>R/ISO/IEC)</w:t>
      </w:r>
      <w:r w:rsidRPr="00420150">
        <w:rPr>
          <w:rFonts w:hint="cs"/>
          <w:sz w:val="20"/>
          <w:szCs w:val="26"/>
          <w:rtl/>
          <w:lang w:bidi="ar-EG"/>
        </w:rPr>
        <w:t xml:space="preserve"> والمشار إليها في الملحق</w:t>
      </w:r>
      <w:r w:rsidRPr="00420150">
        <w:rPr>
          <w:rFonts w:hint="eastAsia"/>
          <w:sz w:val="20"/>
          <w:szCs w:val="26"/>
          <w:rtl/>
          <w:lang w:bidi="ar-EG"/>
        </w:rPr>
        <w:t> </w:t>
      </w:r>
      <w:r w:rsidRPr="00420150">
        <w:rPr>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B11722">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B11722">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F7685">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008F7685" w:rsidRPr="008F7685">
                <w:rPr>
                  <w:rStyle w:val="Hyperlink"/>
                  <w:sz w:val="18"/>
                  <w:szCs w:val="24"/>
                  <w:lang w:val="en-GB"/>
                </w:rPr>
                <w:t>http://www.itu.int/publ/R-REC/en</w:t>
              </w:r>
            </w:hyperlink>
            <w:r w:rsidRPr="009C6655">
              <w:rPr>
                <w:rFonts w:hint="cs"/>
                <w:sz w:val="18"/>
                <w:szCs w:val="24"/>
                <w:rtl/>
              </w:rPr>
              <w:t>)</w:t>
            </w:r>
          </w:p>
        </w:tc>
      </w:tr>
      <w:tr w:rsidR="00AC1496" w:rsidRPr="00440F51" w:rsidTr="00B11722">
        <w:trPr>
          <w:jc w:val="center"/>
        </w:trPr>
        <w:tc>
          <w:tcPr>
            <w:tcW w:w="1480" w:type="dxa"/>
            <w:tcBorders>
              <w:left w:val="single" w:sz="12" w:space="0" w:color="000080"/>
            </w:tcBorders>
          </w:tcPr>
          <w:p w:rsidR="00AC1496" w:rsidRPr="008113E9" w:rsidRDefault="00AC1496" w:rsidP="00B11722">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B11722">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B11722">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B11722">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B11722">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B11722">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B11722">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B11722">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B11722">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B11722">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AC187A">
        <w:trPr>
          <w:jc w:val="center"/>
        </w:trPr>
        <w:tc>
          <w:tcPr>
            <w:tcW w:w="9394" w:type="dxa"/>
            <w:gridSpan w:val="2"/>
            <w:tcBorders>
              <w:top w:val="nil"/>
              <w:left w:val="single" w:sz="12" w:space="0" w:color="000080"/>
              <w:bottom w:val="nil"/>
              <w:right w:val="single" w:sz="12" w:space="0" w:color="000080"/>
            </w:tcBorders>
            <w:shd w:val="clear" w:color="auto" w:fill="F2F2F2"/>
          </w:tcPr>
          <w:p w:rsidR="00AC1496" w:rsidRPr="00AC187A" w:rsidRDefault="00AC1496" w:rsidP="00B11722">
            <w:pPr>
              <w:tabs>
                <w:tab w:val="left" w:pos="1471"/>
              </w:tabs>
              <w:spacing w:before="20" w:after="40" w:line="240" w:lineRule="exact"/>
              <w:rPr>
                <w:b/>
                <w:bCs/>
                <w:color w:val="000080"/>
                <w:sz w:val="20"/>
                <w:szCs w:val="26"/>
              </w:rPr>
            </w:pPr>
            <w:r w:rsidRPr="00AC187A">
              <w:rPr>
                <w:b/>
                <w:bCs/>
                <w:color w:val="000080"/>
                <w:sz w:val="20"/>
                <w:szCs w:val="26"/>
              </w:rPr>
              <w:t>F</w:t>
            </w:r>
            <w:r w:rsidRPr="00AC187A">
              <w:rPr>
                <w:rFonts w:hint="cs"/>
                <w:b/>
                <w:bCs/>
                <w:color w:val="000080"/>
                <w:sz w:val="20"/>
                <w:szCs w:val="26"/>
                <w:rtl/>
              </w:rPr>
              <w:tab/>
              <w:t>الخدمة الثابتة</w:t>
            </w:r>
          </w:p>
        </w:tc>
      </w:tr>
      <w:tr w:rsidR="00AC1496" w:rsidRPr="00440F51" w:rsidTr="00AC187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AC187A" w:rsidRDefault="00AC1496" w:rsidP="00B11722">
            <w:pPr>
              <w:tabs>
                <w:tab w:val="left" w:pos="1471"/>
              </w:tabs>
              <w:spacing w:before="20" w:after="40" w:line="240" w:lineRule="exact"/>
              <w:rPr>
                <w:sz w:val="20"/>
                <w:szCs w:val="26"/>
                <w:lang w:val="ru-RU"/>
              </w:rPr>
            </w:pPr>
            <w:r w:rsidRPr="00AC187A">
              <w:rPr>
                <w:b/>
                <w:bCs/>
                <w:sz w:val="20"/>
                <w:szCs w:val="26"/>
              </w:rPr>
              <w:t>M</w:t>
            </w:r>
            <w:r w:rsidRPr="00AC187A">
              <w:rPr>
                <w:rFonts w:hint="cs"/>
                <w:sz w:val="20"/>
                <w:szCs w:val="26"/>
                <w:rtl/>
              </w:rPr>
              <w:tab/>
              <w:t>الخدمة المتنقلة وخدمة الاستدلال الراديوي وخدمة الهواة والخدمات الساتلية ذات الصلة</w:t>
            </w:r>
          </w:p>
        </w:tc>
      </w:tr>
      <w:tr w:rsidR="00AC1496" w:rsidRPr="00440F51" w:rsidTr="00B11722">
        <w:trPr>
          <w:jc w:val="center"/>
        </w:trPr>
        <w:tc>
          <w:tcPr>
            <w:tcW w:w="9394" w:type="dxa"/>
            <w:gridSpan w:val="2"/>
            <w:tcBorders>
              <w:top w:val="nil"/>
              <w:left w:val="single" w:sz="12" w:space="0" w:color="000080"/>
              <w:right w:val="single" w:sz="12" w:space="0" w:color="000080"/>
            </w:tcBorders>
          </w:tcPr>
          <w:p w:rsidR="00AC1496" w:rsidRPr="008113E9" w:rsidRDefault="00AC1496" w:rsidP="00B11722">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B11722">
        <w:trPr>
          <w:jc w:val="center"/>
        </w:trPr>
        <w:tc>
          <w:tcPr>
            <w:tcW w:w="9394" w:type="dxa"/>
            <w:gridSpan w:val="2"/>
            <w:tcBorders>
              <w:left w:val="single" w:sz="12" w:space="0" w:color="000080"/>
              <w:right w:val="single" w:sz="12" w:space="0" w:color="000080"/>
            </w:tcBorders>
          </w:tcPr>
          <w:p w:rsidR="00AC1496" w:rsidRPr="008113E9" w:rsidRDefault="00AC1496" w:rsidP="00B11722">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B11722">
        <w:trPr>
          <w:jc w:val="center"/>
        </w:trPr>
        <w:tc>
          <w:tcPr>
            <w:tcW w:w="9394" w:type="dxa"/>
            <w:gridSpan w:val="2"/>
            <w:tcBorders>
              <w:left w:val="single" w:sz="12" w:space="0" w:color="000080"/>
              <w:right w:val="single" w:sz="12" w:space="0" w:color="000080"/>
            </w:tcBorders>
          </w:tcPr>
          <w:p w:rsidR="00AC1496" w:rsidRPr="008113E9" w:rsidRDefault="00AC1496" w:rsidP="00B11722">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5B324C">
              <w:rPr>
                <w:rFonts w:hint="cs"/>
                <w:sz w:val="20"/>
                <w:szCs w:val="26"/>
                <w:rtl/>
                <w:lang w:val="ru-RU" w:bidi="ar-EG"/>
              </w:rPr>
              <w:t>ُ</w:t>
            </w:r>
            <w:r w:rsidRPr="008113E9">
              <w:rPr>
                <w:rFonts w:hint="cs"/>
                <w:sz w:val="20"/>
                <w:szCs w:val="26"/>
                <w:rtl/>
                <w:lang w:val="ru-RU"/>
              </w:rPr>
              <w:t>عد</w:t>
            </w:r>
          </w:p>
        </w:tc>
      </w:tr>
      <w:tr w:rsidR="00AC1496" w:rsidRPr="00440F51" w:rsidTr="00B11722">
        <w:trPr>
          <w:jc w:val="center"/>
        </w:trPr>
        <w:tc>
          <w:tcPr>
            <w:tcW w:w="9394" w:type="dxa"/>
            <w:gridSpan w:val="2"/>
            <w:tcBorders>
              <w:left w:val="single" w:sz="12" w:space="0" w:color="000080"/>
              <w:right w:val="single" w:sz="12" w:space="0" w:color="000080"/>
            </w:tcBorders>
          </w:tcPr>
          <w:p w:rsidR="00AC1496" w:rsidRPr="00C71576" w:rsidRDefault="00AC1496" w:rsidP="00B11722">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B11722">
        <w:trPr>
          <w:jc w:val="center"/>
        </w:trPr>
        <w:tc>
          <w:tcPr>
            <w:tcW w:w="9394" w:type="dxa"/>
            <w:gridSpan w:val="2"/>
            <w:tcBorders>
              <w:left w:val="single" w:sz="12" w:space="0" w:color="000080"/>
              <w:right w:val="single" w:sz="12" w:space="0" w:color="000080"/>
            </w:tcBorders>
          </w:tcPr>
          <w:p w:rsidR="00AC1496" w:rsidRPr="008113E9" w:rsidRDefault="00AC1496" w:rsidP="00B11722">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B11722">
        <w:trPr>
          <w:jc w:val="center"/>
        </w:trPr>
        <w:tc>
          <w:tcPr>
            <w:tcW w:w="9394" w:type="dxa"/>
            <w:gridSpan w:val="2"/>
            <w:tcBorders>
              <w:left w:val="single" w:sz="12" w:space="0" w:color="000080"/>
              <w:right w:val="single" w:sz="12" w:space="0" w:color="000080"/>
            </w:tcBorders>
          </w:tcPr>
          <w:p w:rsidR="00AC1496" w:rsidRPr="008113E9" w:rsidRDefault="00AC1496" w:rsidP="00B11722">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B11722">
        <w:trPr>
          <w:jc w:val="center"/>
        </w:trPr>
        <w:tc>
          <w:tcPr>
            <w:tcW w:w="9394" w:type="dxa"/>
            <w:gridSpan w:val="2"/>
            <w:tcBorders>
              <w:left w:val="single" w:sz="12" w:space="0" w:color="000080"/>
              <w:right w:val="single" w:sz="12" w:space="0" w:color="000080"/>
            </w:tcBorders>
          </w:tcPr>
          <w:p w:rsidR="00AC1496" w:rsidRPr="008113E9" w:rsidRDefault="00AC1496" w:rsidP="00B11722">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B11722">
        <w:trPr>
          <w:jc w:val="center"/>
        </w:trPr>
        <w:tc>
          <w:tcPr>
            <w:tcW w:w="9394" w:type="dxa"/>
            <w:gridSpan w:val="2"/>
            <w:tcBorders>
              <w:left w:val="single" w:sz="12" w:space="0" w:color="000080"/>
              <w:right w:val="single" w:sz="12" w:space="0" w:color="000080"/>
            </w:tcBorders>
          </w:tcPr>
          <w:p w:rsidR="00AC1496" w:rsidRPr="008C733D" w:rsidRDefault="00AC1496" w:rsidP="00B11722">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B11722">
        <w:trPr>
          <w:jc w:val="center"/>
        </w:trPr>
        <w:tc>
          <w:tcPr>
            <w:tcW w:w="9394" w:type="dxa"/>
            <w:gridSpan w:val="2"/>
            <w:tcBorders>
              <w:left w:val="single" w:sz="12" w:space="0" w:color="000080"/>
              <w:right w:val="single" w:sz="12" w:space="0" w:color="000080"/>
            </w:tcBorders>
          </w:tcPr>
          <w:p w:rsidR="00AC1496" w:rsidRPr="008C733D" w:rsidRDefault="00AC1496" w:rsidP="00B11722">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B11722">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B11722">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B11722">
        <w:trPr>
          <w:trHeight w:val="720"/>
          <w:jc w:val="center"/>
        </w:trPr>
        <w:tc>
          <w:tcPr>
            <w:tcW w:w="9379" w:type="dxa"/>
          </w:tcPr>
          <w:p w:rsidR="00AC1496" w:rsidRPr="008113E9" w:rsidRDefault="00AC1496" w:rsidP="00B11722">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4753C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497CB3">
        <w:rPr>
          <w:sz w:val="20"/>
          <w:szCs w:val="26"/>
        </w:rPr>
        <w:t>201</w:t>
      </w:r>
      <w:r w:rsidR="004753C6">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4753C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w:t>
      </w:r>
      <w:r w:rsidRPr="00497CB3">
        <w:rPr>
          <w:sz w:val="21"/>
          <w:szCs w:val="20"/>
        </w:rPr>
        <w:t>1</w:t>
      </w:r>
      <w:r w:rsidR="004753C6">
        <w:rPr>
          <w:sz w:val="21"/>
          <w:szCs w:val="20"/>
        </w:rPr>
        <w:t>7</w:t>
      </w:r>
    </w:p>
    <w:p w:rsidR="00AC1496" w:rsidRPr="000B4D6E" w:rsidRDefault="00AC1496" w:rsidP="000B4D6E">
      <w:pPr>
        <w:rPr>
          <w:sz w:val="20"/>
          <w:szCs w:val="26"/>
          <w:rtl/>
          <w:lang w:bidi="ar-EG"/>
        </w:rPr>
      </w:pPr>
      <w:r w:rsidRPr="000B4D6E">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0B4D6E" w:rsidRPr="000B4D6E">
        <w:rPr>
          <w:spacing w:val="10"/>
          <w:sz w:val="20"/>
          <w:szCs w:val="26"/>
          <w:lang w:val="ru-RU"/>
        </w:rPr>
        <w:br/>
      </w:r>
      <w:r w:rsidRPr="000B4D6E">
        <w:rPr>
          <w:rFonts w:hint="cs"/>
          <w:sz w:val="20"/>
          <w:szCs w:val="26"/>
          <w:rtl/>
          <w:lang w:val="ru-RU"/>
        </w:rPr>
        <w:t xml:space="preserve">الاتحاد الدولي للاتصالات </w:t>
      </w:r>
      <w:r w:rsidRPr="000B4D6E">
        <w:rPr>
          <w:sz w:val="20"/>
          <w:szCs w:val="26"/>
        </w:rPr>
        <w:t>(ITU)</w:t>
      </w:r>
      <w:r w:rsidRPr="000B4D6E">
        <w:rPr>
          <w:rFonts w:hint="cs"/>
          <w:sz w:val="20"/>
          <w:szCs w:val="26"/>
          <w:rtl/>
          <w:lang w:bidi="ar-EG"/>
        </w:rPr>
        <w:t>.</w:t>
      </w:r>
    </w:p>
    <w:p w:rsidR="005E066B" w:rsidRDefault="005E066B" w:rsidP="002144CB">
      <w:pPr>
        <w:rPr>
          <w:sz w:val="21"/>
          <w:szCs w:val="28"/>
          <w:rtl/>
          <w:lang w:bidi="ar-EG"/>
        </w:rPr>
        <w:sectPr w:rsidR="005E066B" w:rsidSect="000B4D6E">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9230F4" w:rsidRDefault="00AC1496" w:rsidP="00BD4C43">
      <w:pPr>
        <w:pStyle w:val="RecNo"/>
        <w:rPr>
          <w:highlight w:val="yellow"/>
        </w:rPr>
      </w:pPr>
      <w:r w:rsidRPr="00F6727C">
        <w:rPr>
          <w:rtl/>
        </w:rPr>
        <w:lastRenderedPageBreak/>
        <w:t>التوصيـة</w:t>
      </w:r>
      <w:r w:rsidRPr="00F6727C">
        <w:rPr>
          <w:rFonts w:hint="cs"/>
          <w:rtl/>
        </w:rPr>
        <w:t xml:space="preserve"> </w:t>
      </w:r>
      <w:r w:rsidRPr="00F6727C">
        <w:rPr>
          <w:rtl/>
        </w:rPr>
        <w:t xml:space="preserve"> </w:t>
      </w:r>
      <w:r w:rsidRPr="00F6727C">
        <w:rPr>
          <w:rStyle w:val="href"/>
        </w:rPr>
        <w:t>ITU-R</w:t>
      </w:r>
      <w:r w:rsidR="00BE2805">
        <w:rPr>
          <w:rStyle w:val="href"/>
        </w:rPr>
        <w:t xml:space="preserve"> </w:t>
      </w:r>
      <w:r w:rsidRPr="00F6727C">
        <w:rPr>
          <w:rStyle w:val="href"/>
        </w:rPr>
        <w:t xml:space="preserve"> </w:t>
      </w:r>
      <w:r w:rsidR="00F6727C" w:rsidRPr="00F6727C">
        <w:rPr>
          <w:rStyle w:val="href"/>
        </w:rPr>
        <w:t>F</w:t>
      </w:r>
      <w:r w:rsidR="009230F4" w:rsidRPr="00F6727C">
        <w:rPr>
          <w:rStyle w:val="href"/>
        </w:rPr>
        <w:t>.</w:t>
      </w:r>
      <w:r w:rsidR="00F6727C" w:rsidRPr="00F6727C">
        <w:rPr>
          <w:rStyle w:val="href"/>
        </w:rPr>
        <w:t>2086</w:t>
      </w:r>
      <w:r w:rsidR="009230F4" w:rsidRPr="00F6727C">
        <w:rPr>
          <w:rStyle w:val="href"/>
        </w:rPr>
        <w:t>-</w:t>
      </w:r>
      <w:r w:rsidR="00BD4C43">
        <w:rPr>
          <w:rStyle w:val="href"/>
        </w:rPr>
        <w:t>0</w:t>
      </w:r>
    </w:p>
    <w:p w:rsidR="00843DD0" w:rsidRDefault="00F6727C" w:rsidP="00843DD0">
      <w:pPr>
        <w:pStyle w:val="Rectitle"/>
        <w:rPr>
          <w:rFonts w:eastAsia="SimSun"/>
          <w:highlight w:val="yellow"/>
          <w:lang w:val="fr-FR" w:eastAsia="zh-CN"/>
        </w:rPr>
      </w:pPr>
      <w:r w:rsidRPr="00A67ABC">
        <w:rPr>
          <w:rFonts w:hint="cs"/>
          <w:rtl/>
        </w:rPr>
        <w:t xml:space="preserve">سيناريوهات نشر الأنظمة من نقطة </w:t>
      </w:r>
      <w:r>
        <w:rPr>
          <w:rFonts w:hint="cs"/>
          <w:rtl/>
        </w:rPr>
        <w:t>إلى</w:t>
      </w:r>
      <w:r w:rsidRPr="00A67ABC">
        <w:rPr>
          <w:rFonts w:hint="cs"/>
          <w:rtl/>
        </w:rPr>
        <w:t xml:space="preserve"> نقطة في الخدمة الثابتة</w:t>
      </w:r>
    </w:p>
    <w:p w:rsidR="00843DD0" w:rsidRPr="00843DD0" w:rsidRDefault="00843DD0" w:rsidP="00F6727C">
      <w:pPr>
        <w:pStyle w:val="Questionref"/>
        <w:rPr>
          <w:highlight w:val="yellow"/>
          <w:rtl/>
          <w:lang w:val="fr-FR" w:eastAsia="zh-CN" w:bidi="ar-EG"/>
        </w:rPr>
      </w:pPr>
      <w:r w:rsidRPr="00F6727C">
        <w:rPr>
          <w:rFonts w:hint="cs"/>
          <w:rtl/>
          <w:lang w:val="fr-FR" w:eastAsia="zh-CN" w:bidi="ar-EG"/>
        </w:rPr>
        <w:t>(المسألة</w:t>
      </w:r>
      <w:r w:rsidR="00F6727C" w:rsidRPr="00F6727C">
        <w:rPr>
          <w:rFonts w:hint="cs"/>
          <w:rtl/>
          <w:lang w:val="fr-FR" w:eastAsia="zh-CN" w:bidi="ar-EG"/>
        </w:rPr>
        <w:t xml:space="preserve"> </w:t>
      </w:r>
      <w:r w:rsidR="00F6727C" w:rsidRPr="00F6727C">
        <w:rPr>
          <w:lang w:eastAsia="zh-CN" w:bidi="ar-EG"/>
        </w:rPr>
        <w:t>ITU-R 252/5</w:t>
      </w:r>
      <w:r w:rsidRPr="00F6727C">
        <w:rPr>
          <w:rFonts w:hint="cs"/>
          <w:rtl/>
          <w:lang w:val="fr-FR" w:eastAsia="zh-CN" w:bidi="ar-EG"/>
        </w:rPr>
        <w:t>)</w:t>
      </w:r>
    </w:p>
    <w:p w:rsidR="00AC1496" w:rsidRPr="006E3D0D" w:rsidRDefault="00AC1496" w:rsidP="00F6727C">
      <w:pPr>
        <w:pStyle w:val="Date"/>
        <w:rPr>
          <w:rtl/>
        </w:rPr>
      </w:pPr>
      <w:r w:rsidRPr="00F6727C">
        <w:rPr>
          <w:rFonts w:eastAsia="SimSun"/>
        </w:rPr>
        <w:t>(2015</w:t>
      </w:r>
      <w:r w:rsidRPr="00464EF8">
        <w:rPr>
          <w:rFonts w:eastAsia="SimSun"/>
        </w:rPr>
        <w:t>)</w:t>
      </w:r>
    </w:p>
    <w:p w:rsidR="00843DD0" w:rsidRPr="00561D5C" w:rsidRDefault="00843DD0" w:rsidP="00843DD0">
      <w:pPr>
        <w:pStyle w:val="Headingsum"/>
        <w:rPr>
          <w:rtl/>
        </w:rPr>
      </w:pPr>
      <w:r w:rsidRPr="00561D5C">
        <w:rPr>
          <w:rFonts w:hint="cs"/>
          <w:rtl/>
        </w:rPr>
        <w:t>مجال التطبيق</w:t>
      </w:r>
    </w:p>
    <w:p w:rsidR="00843DD0" w:rsidRPr="00464EF8" w:rsidRDefault="00E15BC4" w:rsidP="00843DD0">
      <w:pPr>
        <w:pStyle w:val="Summary"/>
        <w:rPr>
          <w:rFonts w:eastAsia="SimSun"/>
          <w:rtl/>
          <w:lang w:eastAsia="zh-CN"/>
        </w:rPr>
      </w:pPr>
      <w:r w:rsidRPr="00617916">
        <w:rPr>
          <w:rFonts w:hint="cs"/>
          <w:spacing w:val="-6"/>
          <w:rtl/>
        </w:rPr>
        <w:t xml:space="preserve">تتضمن هذه التوصية معلومات عن سيناريوهات النشر والإحصاءات ذات الصلة من أجل الأنظمة اللاسلكية الثابتة من نقطة </w:t>
      </w:r>
      <w:r>
        <w:rPr>
          <w:rFonts w:hint="cs"/>
          <w:spacing w:val="-6"/>
          <w:rtl/>
        </w:rPr>
        <w:t>إلى</w:t>
      </w:r>
      <w:r w:rsidRPr="00617916">
        <w:rPr>
          <w:rFonts w:hint="cs"/>
          <w:spacing w:val="-6"/>
          <w:rtl/>
        </w:rPr>
        <w:t xml:space="preserve"> نقطة في</w:t>
      </w:r>
      <w:r>
        <w:rPr>
          <w:rFonts w:hint="eastAsia"/>
          <w:spacing w:val="-6"/>
          <w:rtl/>
        </w:rPr>
        <w:t> </w:t>
      </w:r>
      <w:r w:rsidRPr="00617916">
        <w:rPr>
          <w:rFonts w:hint="cs"/>
          <w:spacing w:val="-6"/>
          <w:rtl/>
        </w:rPr>
        <w:t>الخدمة الثابتة العاملة في مدى التردد</w:t>
      </w:r>
      <w:r>
        <w:rPr>
          <w:rFonts w:hint="eastAsia"/>
          <w:spacing w:val="-6"/>
          <w:rtl/>
        </w:rPr>
        <w:t> </w:t>
      </w:r>
      <w:r w:rsidRPr="00617916">
        <w:rPr>
          <w:spacing w:val="-6"/>
          <w:lang w:val="fr-CH"/>
        </w:rPr>
        <w:t>GH</w:t>
      </w:r>
      <w:r w:rsidRPr="00617916">
        <w:rPr>
          <w:spacing w:val="-6"/>
        </w:rPr>
        <w:t>z</w:t>
      </w:r>
      <w:r>
        <w:rPr>
          <w:spacing w:val="-6"/>
        </w:rPr>
        <w:t> </w:t>
      </w:r>
      <w:r w:rsidRPr="00617916">
        <w:rPr>
          <w:spacing w:val="-6"/>
        </w:rPr>
        <w:t>86-1,4</w:t>
      </w:r>
      <w:r w:rsidRPr="00617916">
        <w:rPr>
          <w:rFonts w:hint="cs"/>
          <w:spacing w:val="-6"/>
          <w:rtl/>
        </w:rPr>
        <w:t>. ويمكن استعمال هذه المعلومات في دراسات ال</w:t>
      </w:r>
      <w:r>
        <w:rPr>
          <w:rFonts w:hint="cs"/>
          <w:spacing w:val="-6"/>
          <w:rtl/>
        </w:rPr>
        <w:t>تشارُك</w:t>
      </w:r>
      <w:r w:rsidRPr="00617916">
        <w:rPr>
          <w:rFonts w:hint="cs"/>
          <w:spacing w:val="-6"/>
          <w:rtl/>
        </w:rPr>
        <w:t xml:space="preserve"> والتداخل بين هذه الأنظمة في</w:t>
      </w:r>
      <w:r>
        <w:rPr>
          <w:rFonts w:hint="eastAsia"/>
          <w:spacing w:val="-6"/>
          <w:rtl/>
        </w:rPr>
        <w:t> </w:t>
      </w:r>
      <w:r w:rsidRPr="00617916">
        <w:rPr>
          <w:rFonts w:hint="cs"/>
          <w:spacing w:val="-6"/>
          <w:rtl/>
        </w:rPr>
        <w:t>الخدمة الثابتة والأنظمة في الخدمات الأخرى. وهذه التوصية معدة للاستعمال بالاقتران مع التوصية</w:t>
      </w:r>
      <w:r>
        <w:rPr>
          <w:rFonts w:hint="eastAsia"/>
          <w:spacing w:val="-6"/>
          <w:rtl/>
        </w:rPr>
        <w:t> </w:t>
      </w:r>
      <w:r w:rsidRPr="00617916">
        <w:rPr>
          <w:spacing w:val="-6"/>
        </w:rPr>
        <w:t>ITU-R</w:t>
      </w:r>
      <w:r>
        <w:rPr>
          <w:spacing w:val="-6"/>
        </w:rPr>
        <w:t> </w:t>
      </w:r>
      <w:r w:rsidRPr="00617916">
        <w:rPr>
          <w:spacing w:val="-6"/>
        </w:rPr>
        <w:t>F.758</w:t>
      </w:r>
      <w:r w:rsidRPr="00617916">
        <w:rPr>
          <w:rFonts w:hint="cs"/>
          <w:spacing w:val="-6"/>
          <w:rtl/>
        </w:rPr>
        <w:t>.</w:t>
      </w:r>
    </w:p>
    <w:p w:rsidR="00AC1496" w:rsidRPr="00561D5C" w:rsidRDefault="009230F4" w:rsidP="00843DD0">
      <w:pPr>
        <w:pStyle w:val="Headingb"/>
        <w:rPr>
          <w:rFonts w:eastAsia="SimSun"/>
          <w:rtl/>
        </w:rPr>
      </w:pPr>
      <w:r w:rsidRPr="00561D5C">
        <w:rPr>
          <w:rFonts w:eastAsia="SimSun" w:hint="cs"/>
          <w:rtl/>
        </w:rPr>
        <w:t>مصطلحات أساسية</w:t>
      </w:r>
    </w:p>
    <w:p w:rsidR="00AC1496" w:rsidRPr="00464EF8" w:rsidRDefault="00E15BC4"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5579D0">
        <w:rPr>
          <w:rFonts w:hint="cs"/>
          <w:spacing w:val="-6"/>
          <w:rtl/>
          <w:lang w:bidi="ar"/>
        </w:rPr>
        <w:t xml:space="preserve">نشر، من نقطة </w:t>
      </w:r>
      <w:r>
        <w:rPr>
          <w:rFonts w:hint="cs"/>
          <w:spacing w:val="-6"/>
          <w:rtl/>
          <w:lang w:bidi="ar"/>
        </w:rPr>
        <w:t>إلى</w:t>
      </w:r>
      <w:r w:rsidRPr="005579D0">
        <w:rPr>
          <w:rFonts w:hint="cs"/>
          <w:spacing w:val="-6"/>
          <w:rtl/>
          <w:lang w:bidi="ar"/>
        </w:rPr>
        <w:t xml:space="preserve"> نقطة،</w:t>
      </w:r>
      <w:r w:rsidRPr="00CF4CB1">
        <w:rPr>
          <w:rFonts w:hint="cs"/>
          <w:spacing w:val="-6"/>
          <w:rtl/>
          <w:lang w:bidi="ar"/>
        </w:rPr>
        <w:t xml:space="preserve"> </w:t>
      </w:r>
      <w:r>
        <w:rPr>
          <w:rFonts w:hint="cs"/>
          <w:spacing w:val="-6"/>
          <w:rtl/>
          <w:lang w:bidi="ar"/>
        </w:rPr>
        <w:t>تشارُك</w:t>
      </w:r>
      <w:r w:rsidRPr="005579D0">
        <w:rPr>
          <w:rFonts w:hint="cs"/>
          <w:spacing w:val="-6"/>
          <w:rtl/>
          <w:lang w:bidi="ar"/>
        </w:rPr>
        <w:t>، زاوية الارتفاع، طول الوصلة، ارتفاع الهوائي</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Pr="00464EF8" w:rsidRDefault="00AC1496" w:rsidP="00843DD0">
      <w:pPr>
        <w:pStyle w:val="Call"/>
        <w:rPr>
          <w:rFonts w:eastAsia="SimSun"/>
          <w:rtl/>
        </w:rPr>
      </w:pPr>
      <w:r w:rsidRPr="00464EF8">
        <w:rPr>
          <w:rFonts w:eastAsia="SimSun" w:hint="cs"/>
          <w:rtl/>
        </w:rPr>
        <w:t>إذ تضع في اعتبارها</w:t>
      </w:r>
    </w:p>
    <w:p w:rsidR="00AC1496" w:rsidRPr="00464EF8" w:rsidRDefault="00AC1496" w:rsidP="0081292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00E15BC4">
        <w:rPr>
          <w:rFonts w:hint="cs"/>
          <w:spacing w:val="-6"/>
          <w:rtl/>
          <w:lang w:bidi="ar"/>
        </w:rPr>
        <w:t>أن</w:t>
      </w:r>
      <w:r w:rsidR="00E15BC4" w:rsidRPr="005579D0">
        <w:rPr>
          <w:rFonts w:hint="cs"/>
          <w:spacing w:val="-6"/>
          <w:rtl/>
          <w:lang w:bidi="ar"/>
        </w:rPr>
        <w:t xml:space="preserve"> </w:t>
      </w:r>
      <w:r w:rsidR="00E15BC4">
        <w:rPr>
          <w:rFonts w:hint="cs"/>
          <w:spacing w:val="-6"/>
          <w:rtl/>
          <w:lang w:bidi="ar"/>
        </w:rPr>
        <w:t>الضرورة كثيراً</w:t>
      </w:r>
      <w:r w:rsidR="00E15BC4" w:rsidRPr="005579D0">
        <w:rPr>
          <w:rFonts w:hint="cs"/>
          <w:spacing w:val="-6"/>
          <w:rtl/>
          <w:lang w:bidi="ar"/>
        </w:rPr>
        <w:t xml:space="preserve"> ما</w:t>
      </w:r>
      <w:r w:rsidR="00E15BC4">
        <w:rPr>
          <w:rFonts w:hint="cs"/>
          <w:spacing w:val="-6"/>
          <w:rtl/>
          <w:lang w:bidi="ar"/>
        </w:rPr>
        <w:t xml:space="preserve"> تدعو</w:t>
      </w:r>
      <w:r w:rsidR="00E15BC4" w:rsidRPr="005579D0">
        <w:rPr>
          <w:rFonts w:hint="cs"/>
          <w:spacing w:val="-6"/>
          <w:rtl/>
          <w:lang w:bidi="ar"/>
        </w:rPr>
        <w:t xml:space="preserve"> لدراسة ال</w:t>
      </w:r>
      <w:r w:rsidR="00E15BC4">
        <w:rPr>
          <w:rFonts w:hint="cs"/>
          <w:spacing w:val="-6"/>
          <w:rtl/>
          <w:lang w:bidi="ar"/>
        </w:rPr>
        <w:t>تشارك</w:t>
      </w:r>
      <w:r w:rsidR="00E15BC4" w:rsidRPr="005579D0">
        <w:rPr>
          <w:rFonts w:hint="cs"/>
          <w:spacing w:val="-6"/>
          <w:rtl/>
          <w:lang w:bidi="ar"/>
        </w:rPr>
        <w:t xml:space="preserve"> بين</w:t>
      </w:r>
      <w:r w:rsidR="00E15BC4" w:rsidRPr="0098483E">
        <w:rPr>
          <w:rFonts w:hint="cs"/>
          <w:spacing w:val="-6"/>
          <w:rtl/>
          <w:lang w:bidi="ar"/>
        </w:rPr>
        <w:t xml:space="preserve"> </w:t>
      </w:r>
      <w:r w:rsidR="00E15BC4" w:rsidRPr="005579D0">
        <w:rPr>
          <w:rFonts w:hint="cs"/>
          <w:spacing w:val="-6"/>
          <w:rtl/>
          <w:lang w:bidi="ar"/>
        </w:rPr>
        <w:t>الأنظمة</w:t>
      </w:r>
      <w:r w:rsidR="00E15BC4">
        <w:rPr>
          <w:rFonts w:hint="cs"/>
          <w:spacing w:val="-6"/>
          <w:rtl/>
          <w:lang w:bidi="ar"/>
        </w:rPr>
        <w:t xml:space="preserve"> من</w:t>
      </w:r>
      <w:r w:rsidR="00E15BC4" w:rsidRPr="005579D0">
        <w:rPr>
          <w:rFonts w:hint="cs"/>
          <w:spacing w:val="-6"/>
          <w:rtl/>
          <w:lang w:bidi="ar"/>
        </w:rPr>
        <w:t xml:space="preserve"> نقطة </w:t>
      </w:r>
      <w:r w:rsidR="00E15BC4">
        <w:rPr>
          <w:rFonts w:hint="cs"/>
          <w:spacing w:val="-6"/>
          <w:rtl/>
          <w:lang w:bidi="ar"/>
        </w:rPr>
        <w:t>إلى</w:t>
      </w:r>
      <w:r w:rsidR="00E15BC4" w:rsidRPr="005579D0">
        <w:rPr>
          <w:rFonts w:hint="cs"/>
          <w:spacing w:val="-6"/>
          <w:rtl/>
          <w:lang w:bidi="ar"/>
        </w:rPr>
        <w:t xml:space="preserve"> نقطة </w:t>
      </w:r>
      <w:r w:rsidR="00591B12">
        <w:rPr>
          <w:spacing w:val="-6"/>
          <w:lang w:bidi="ar"/>
        </w:rPr>
        <w:t>(</w:t>
      </w:r>
      <w:r w:rsidR="0081292B">
        <w:rPr>
          <w:spacing w:val="-6"/>
        </w:rPr>
        <w:t>P</w:t>
      </w:r>
      <w:r w:rsidR="00E15BC4" w:rsidRPr="005579D0">
        <w:rPr>
          <w:rFonts w:hint="cs"/>
          <w:spacing w:val="-6"/>
        </w:rPr>
        <w:t>-P</w:t>
      </w:r>
      <w:r w:rsidR="00591B12">
        <w:rPr>
          <w:spacing w:val="-6"/>
          <w:lang w:bidi="ar"/>
        </w:rPr>
        <w:t>)</w:t>
      </w:r>
      <w:r w:rsidR="00E15BC4" w:rsidRPr="005579D0">
        <w:rPr>
          <w:rFonts w:hint="cs"/>
          <w:spacing w:val="-6"/>
          <w:rtl/>
          <w:lang w:bidi="ar"/>
        </w:rPr>
        <w:t xml:space="preserve"> في الخدمة الثابتة </w:t>
      </w:r>
      <w:r w:rsidR="00591B12">
        <w:rPr>
          <w:spacing w:val="-6"/>
          <w:lang w:bidi="ar"/>
        </w:rPr>
        <w:t>(</w:t>
      </w:r>
      <w:r w:rsidR="00E15BC4" w:rsidRPr="005579D0">
        <w:rPr>
          <w:rFonts w:hint="cs"/>
          <w:spacing w:val="-6"/>
        </w:rPr>
        <w:t>FS</w:t>
      </w:r>
      <w:r w:rsidR="00591B12">
        <w:rPr>
          <w:spacing w:val="-6"/>
          <w:lang w:bidi="ar"/>
        </w:rPr>
        <w:t>)</w:t>
      </w:r>
      <w:r w:rsidR="00E15BC4" w:rsidRPr="005579D0">
        <w:rPr>
          <w:rFonts w:hint="cs"/>
          <w:spacing w:val="-6"/>
          <w:rtl/>
          <w:lang w:bidi="ar"/>
        </w:rPr>
        <w:t xml:space="preserve"> و</w:t>
      </w:r>
      <w:r w:rsidR="00E15BC4">
        <w:rPr>
          <w:rFonts w:hint="cs"/>
          <w:spacing w:val="-6"/>
          <w:rtl/>
          <w:lang w:bidi="ar"/>
        </w:rPr>
        <w:t xml:space="preserve">بين </w:t>
      </w:r>
      <w:r w:rsidR="00E15BC4" w:rsidRPr="005579D0">
        <w:rPr>
          <w:rFonts w:hint="cs"/>
          <w:spacing w:val="-6"/>
          <w:rtl/>
          <w:lang w:bidi="ar"/>
        </w:rPr>
        <w:t xml:space="preserve">أنظمة في خدمات أخرى في </w:t>
      </w:r>
      <w:r w:rsidR="00E15BC4">
        <w:rPr>
          <w:rFonts w:hint="cs"/>
          <w:spacing w:val="-6"/>
          <w:rtl/>
          <w:lang w:bidi="ar"/>
        </w:rPr>
        <w:t>النطاقات الترددية</w:t>
      </w:r>
      <w:r w:rsidR="00E15BC4" w:rsidRPr="005579D0">
        <w:rPr>
          <w:rFonts w:hint="cs"/>
          <w:spacing w:val="-6"/>
          <w:rtl/>
          <w:lang w:bidi="ar"/>
        </w:rPr>
        <w:t xml:space="preserve"> التي </w:t>
      </w:r>
      <w:r w:rsidR="00E15BC4">
        <w:rPr>
          <w:rFonts w:hint="cs"/>
          <w:spacing w:val="-6"/>
          <w:rtl/>
          <w:lang w:bidi="ar"/>
        </w:rPr>
        <w:t>توزَّع ع</w:t>
      </w:r>
      <w:r w:rsidR="00E15BC4" w:rsidRPr="005579D0">
        <w:rPr>
          <w:rFonts w:hint="cs"/>
          <w:spacing w:val="-6"/>
          <w:rtl/>
          <w:lang w:bidi="ar"/>
        </w:rPr>
        <w:t>لى كل</w:t>
      </w:r>
      <w:r w:rsidR="00E15BC4">
        <w:rPr>
          <w:rFonts w:hint="cs"/>
          <w:spacing w:val="-6"/>
          <w:rtl/>
          <w:lang w:bidi="ar"/>
        </w:rPr>
        <w:t>تا الخدم</w:t>
      </w:r>
      <w:r w:rsidR="00E15BC4" w:rsidRPr="005579D0">
        <w:rPr>
          <w:rFonts w:hint="cs"/>
          <w:spacing w:val="-6"/>
          <w:rtl/>
          <w:lang w:bidi="ar"/>
        </w:rPr>
        <w:t>ت</w:t>
      </w:r>
      <w:r w:rsidR="00E15BC4">
        <w:rPr>
          <w:rFonts w:hint="cs"/>
          <w:spacing w:val="-6"/>
          <w:rtl/>
          <w:lang w:bidi="ar"/>
        </w:rPr>
        <w:t>ين</w:t>
      </w:r>
      <w:r w:rsidR="00E15BC4" w:rsidRPr="005579D0">
        <w:rPr>
          <w:rFonts w:hint="cs"/>
          <w:spacing w:val="-6"/>
          <w:rtl/>
          <w:lang w:bidi="ar"/>
        </w:rPr>
        <w:t xml:space="preserve"> </w:t>
      </w:r>
      <w:r w:rsidR="00E15BC4">
        <w:rPr>
          <w:rFonts w:hint="cs"/>
          <w:spacing w:val="-6"/>
          <w:rtl/>
          <w:lang w:bidi="ar"/>
        </w:rPr>
        <w:t>ب</w:t>
      </w:r>
      <w:r w:rsidR="00E15BC4" w:rsidRPr="005579D0">
        <w:rPr>
          <w:rFonts w:hint="cs"/>
          <w:spacing w:val="-6"/>
          <w:rtl/>
          <w:lang w:bidi="ar"/>
        </w:rPr>
        <w:t>حقوق متساوية</w:t>
      </w:r>
      <w:r w:rsidRPr="00464EF8">
        <w:rPr>
          <w:rFonts w:eastAsia="SimSun" w:hint="cs"/>
          <w:rtl/>
          <w:lang w:eastAsia="zh-CN"/>
        </w:rPr>
        <w:t>؛</w:t>
      </w:r>
    </w:p>
    <w:p w:rsidR="00AC1496" w:rsidRPr="00464EF8"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00E15BC4" w:rsidRPr="005579D0">
        <w:rPr>
          <w:rFonts w:hint="cs"/>
          <w:spacing w:val="-6"/>
          <w:rtl/>
          <w:lang w:bidi="ar"/>
        </w:rPr>
        <w:t>أن</w:t>
      </w:r>
      <w:r w:rsidR="00E15BC4">
        <w:rPr>
          <w:rFonts w:hint="cs"/>
          <w:spacing w:val="-6"/>
          <w:rtl/>
          <w:lang w:bidi="ar"/>
        </w:rPr>
        <w:t xml:space="preserve"> الحاجة تدعو</w:t>
      </w:r>
      <w:r w:rsidR="00E15BC4" w:rsidRPr="0098483E">
        <w:rPr>
          <w:rFonts w:hint="cs"/>
          <w:spacing w:val="-6"/>
          <w:rtl/>
          <w:lang w:bidi="ar"/>
        </w:rPr>
        <w:t xml:space="preserve"> </w:t>
      </w:r>
      <w:r w:rsidR="00E15BC4" w:rsidRPr="005579D0">
        <w:rPr>
          <w:rFonts w:hint="cs"/>
          <w:spacing w:val="-6"/>
          <w:rtl/>
          <w:lang w:bidi="ar"/>
        </w:rPr>
        <w:t>أيضا</w:t>
      </w:r>
      <w:r w:rsidR="00E15BC4">
        <w:rPr>
          <w:rFonts w:hint="cs"/>
          <w:spacing w:val="-6"/>
          <w:rtl/>
          <w:lang w:bidi="ar"/>
        </w:rPr>
        <w:t>ً لاحتساب</w:t>
      </w:r>
      <w:r w:rsidR="00E15BC4" w:rsidRPr="005579D0">
        <w:rPr>
          <w:rFonts w:hint="cs"/>
          <w:spacing w:val="-6"/>
          <w:rtl/>
          <w:lang w:bidi="ar"/>
        </w:rPr>
        <w:t xml:space="preserve"> </w:t>
      </w:r>
      <w:r w:rsidR="00E15BC4">
        <w:rPr>
          <w:rFonts w:hint="cs"/>
          <w:spacing w:val="-6"/>
          <w:rtl/>
          <w:lang w:bidi="ar"/>
        </w:rPr>
        <w:t>التداخل</w:t>
      </w:r>
      <w:r w:rsidR="00E15BC4" w:rsidRPr="005579D0">
        <w:rPr>
          <w:rFonts w:hint="cs"/>
          <w:spacing w:val="-6"/>
          <w:rtl/>
          <w:lang w:bidi="ar"/>
        </w:rPr>
        <w:t xml:space="preserve"> من الأنظمة الأخرى في الخدمات التي تعمل في النطاق</w:t>
      </w:r>
      <w:r w:rsidR="00E15BC4" w:rsidRPr="0098483E">
        <w:rPr>
          <w:rFonts w:hint="cs"/>
          <w:spacing w:val="-6"/>
          <w:rtl/>
          <w:lang w:bidi="ar"/>
        </w:rPr>
        <w:t xml:space="preserve"> </w:t>
      </w:r>
      <w:r w:rsidR="00E15BC4" w:rsidRPr="005579D0">
        <w:rPr>
          <w:rFonts w:hint="cs"/>
          <w:spacing w:val="-6"/>
          <w:rtl/>
          <w:lang w:bidi="ar"/>
        </w:rPr>
        <w:t>نفس</w:t>
      </w:r>
      <w:r w:rsidR="00E15BC4">
        <w:rPr>
          <w:rFonts w:hint="cs"/>
          <w:spacing w:val="-6"/>
          <w:rtl/>
          <w:lang w:bidi="ar"/>
        </w:rPr>
        <w:t>ه</w:t>
      </w:r>
      <w:r w:rsidR="00E15BC4" w:rsidRPr="005579D0">
        <w:rPr>
          <w:rFonts w:hint="cs"/>
          <w:spacing w:val="-6"/>
          <w:rtl/>
          <w:lang w:bidi="ar"/>
        </w:rPr>
        <w:t xml:space="preserve"> على أساس غير </w:t>
      </w:r>
      <w:r w:rsidR="00E15BC4">
        <w:rPr>
          <w:rFonts w:hint="cs"/>
          <w:spacing w:val="-6"/>
          <w:rtl/>
          <w:lang w:bidi="ar"/>
        </w:rPr>
        <w:t>أولي</w:t>
      </w:r>
      <w:r w:rsidR="00E15BC4" w:rsidRPr="005579D0">
        <w:rPr>
          <w:rFonts w:hint="cs"/>
          <w:spacing w:val="-6"/>
          <w:rtl/>
          <w:lang w:bidi="ar"/>
        </w:rPr>
        <w:t xml:space="preserve">، </w:t>
      </w:r>
      <w:r w:rsidR="00E15BC4">
        <w:rPr>
          <w:rFonts w:hint="cs"/>
          <w:spacing w:val="-6"/>
          <w:rtl/>
          <w:lang w:bidi="ar"/>
        </w:rPr>
        <w:t>والإرسالات</w:t>
      </w:r>
      <w:r w:rsidR="00E15BC4" w:rsidRPr="005579D0">
        <w:rPr>
          <w:rFonts w:hint="cs"/>
          <w:spacing w:val="-6"/>
          <w:rtl/>
          <w:lang w:bidi="ar"/>
        </w:rPr>
        <w:t xml:space="preserve"> غير </w:t>
      </w:r>
      <w:r w:rsidR="00E15BC4">
        <w:rPr>
          <w:rFonts w:hint="cs"/>
          <w:spacing w:val="-6"/>
          <w:rtl/>
          <w:lang w:bidi="ar"/>
        </w:rPr>
        <w:t>المطلوبة</w:t>
      </w:r>
      <w:r w:rsidR="00E15BC4" w:rsidRPr="005579D0">
        <w:rPr>
          <w:rFonts w:hint="cs"/>
          <w:spacing w:val="-6"/>
          <w:rtl/>
          <w:lang w:bidi="ar"/>
        </w:rPr>
        <w:t xml:space="preserve"> من الأنظمة الأخرى في الخدمات التي تعمل خارج </w:t>
      </w:r>
      <w:r w:rsidR="00E15BC4">
        <w:rPr>
          <w:rFonts w:hint="cs"/>
          <w:spacing w:val="-6"/>
          <w:rtl/>
          <w:lang w:bidi="ar"/>
        </w:rPr>
        <w:t>ال</w:t>
      </w:r>
      <w:r w:rsidR="00E15BC4" w:rsidRPr="005579D0">
        <w:rPr>
          <w:rFonts w:hint="cs"/>
          <w:spacing w:val="-6"/>
          <w:rtl/>
          <w:lang w:bidi="ar"/>
        </w:rPr>
        <w:t xml:space="preserve">نطاق الموزع للخدمة الثابتة، </w:t>
      </w:r>
      <w:r w:rsidR="00E15BC4">
        <w:rPr>
          <w:rFonts w:hint="cs"/>
          <w:spacing w:val="-6"/>
          <w:rtl/>
          <w:lang w:bidi="ar"/>
        </w:rPr>
        <w:t>والإرسالات</w:t>
      </w:r>
      <w:r w:rsidR="00E15BC4" w:rsidRPr="005579D0">
        <w:rPr>
          <w:rFonts w:hint="cs"/>
          <w:spacing w:val="-6"/>
          <w:rtl/>
          <w:lang w:bidi="ar"/>
        </w:rPr>
        <w:t xml:space="preserve"> من مصادر </w:t>
      </w:r>
      <w:r w:rsidR="00E15BC4">
        <w:rPr>
          <w:rFonts w:hint="cs"/>
          <w:spacing w:val="-6"/>
          <w:rtl/>
          <w:lang w:bidi="ar"/>
        </w:rPr>
        <w:t>غير</w:t>
      </w:r>
      <w:r w:rsidR="00E15BC4" w:rsidRPr="005579D0">
        <w:rPr>
          <w:rFonts w:hint="cs"/>
          <w:spacing w:val="-6"/>
          <w:rtl/>
          <w:lang w:bidi="ar"/>
        </w:rPr>
        <w:t xml:space="preserve"> </w:t>
      </w:r>
      <w:r w:rsidR="00E15BC4">
        <w:rPr>
          <w:rFonts w:hint="cs"/>
          <w:spacing w:val="-6"/>
          <w:rtl/>
          <w:lang w:bidi="ar"/>
        </w:rPr>
        <w:t>ال</w:t>
      </w:r>
      <w:r w:rsidR="00E15BC4" w:rsidRPr="005579D0">
        <w:rPr>
          <w:rFonts w:hint="cs"/>
          <w:spacing w:val="-6"/>
          <w:rtl/>
          <w:lang w:bidi="ar"/>
        </w:rPr>
        <w:t>خدمات الراديو</w:t>
      </w:r>
      <w:r w:rsidR="00E15BC4">
        <w:rPr>
          <w:rFonts w:hint="cs"/>
          <w:spacing w:val="-6"/>
          <w:rtl/>
          <w:lang w:bidi="ar"/>
        </w:rPr>
        <w:t>ية</w:t>
      </w:r>
      <w:r w:rsidRPr="00464EF8">
        <w:rPr>
          <w:rFonts w:eastAsia="SimSun" w:hint="cs"/>
          <w:rtl/>
          <w:lang w:eastAsia="zh-CN"/>
        </w:rPr>
        <w:t>؛</w:t>
      </w:r>
    </w:p>
    <w:p w:rsidR="00AC1496" w:rsidRDefault="00AC1496" w:rsidP="00CA6DBE">
      <w:pPr>
        <w:overflowPunct/>
        <w:autoSpaceDE/>
        <w:autoSpaceDN/>
        <w:adjustRightInd/>
        <w:textAlignment w:val="auto"/>
        <w:rPr>
          <w:rFonts w:eastAsia="SimSun"/>
          <w:rtl/>
          <w:lang w:eastAsia="zh-CN"/>
        </w:rPr>
      </w:pPr>
      <w:r w:rsidRPr="00464EF8">
        <w:rPr>
          <w:rFonts w:eastAsia="SimSun" w:hint="cs"/>
          <w:i/>
          <w:iCs/>
          <w:rtl/>
          <w:lang w:eastAsia="zh-CN"/>
        </w:rPr>
        <w:t>ج)</w:t>
      </w:r>
      <w:r w:rsidRPr="00464EF8">
        <w:rPr>
          <w:rFonts w:eastAsia="SimSun" w:hint="cs"/>
          <w:rtl/>
          <w:lang w:eastAsia="zh-CN"/>
        </w:rPr>
        <w:tab/>
      </w:r>
      <w:r w:rsidR="00E15BC4" w:rsidRPr="005579D0">
        <w:rPr>
          <w:rFonts w:hint="cs"/>
          <w:spacing w:val="-6"/>
          <w:rtl/>
          <w:lang w:bidi="ar"/>
        </w:rPr>
        <w:t xml:space="preserve">أن </w:t>
      </w:r>
      <w:r w:rsidR="00E15BC4">
        <w:rPr>
          <w:rFonts w:hint="cs"/>
          <w:spacing w:val="-6"/>
          <w:rtl/>
          <w:lang w:bidi="ar"/>
        </w:rPr>
        <w:t>الحاجة تدعو</w:t>
      </w:r>
      <w:r w:rsidR="00E15BC4" w:rsidRPr="0098483E">
        <w:rPr>
          <w:rFonts w:hint="cs"/>
          <w:spacing w:val="-6"/>
          <w:rtl/>
          <w:lang w:bidi="ar"/>
        </w:rPr>
        <w:t xml:space="preserve"> </w:t>
      </w:r>
      <w:r w:rsidR="00E15BC4">
        <w:rPr>
          <w:rFonts w:hint="cs"/>
          <w:spacing w:val="-6"/>
          <w:rtl/>
          <w:lang w:bidi="ar"/>
        </w:rPr>
        <w:t xml:space="preserve">لفهم </w:t>
      </w:r>
      <w:r w:rsidR="00E15BC4" w:rsidRPr="005579D0">
        <w:rPr>
          <w:rFonts w:hint="cs"/>
          <w:spacing w:val="-6"/>
          <w:rtl/>
          <w:lang w:bidi="ar"/>
        </w:rPr>
        <w:t xml:space="preserve">سيناريوهات نشر </w:t>
      </w:r>
      <w:r w:rsidR="00E15BC4">
        <w:rPr>
          <w:rFonts w:hint="cs"/>
          <w:spacing w:val="-6"/>
          <w:rtl/>
          <w:lang w:bidi="ar"/>
        </w:rPr>
        <w:t>ال</w:t>
      </w:r>
      <w:r w:rsidR="00E15BC4" w:rsidRPr="005579D0">
        <w:rPr>
          <w:rFonts w:hint="cs"/>
          <w:spacing w:val="-6"/>
          <w:rtl/>
          <w:lang w:bidi="ar"/>
        </w:rPr>
        <w:t xml:space="preserve">أنظمة في كل خدمة من أجل إنشاء نماذج </w:t>
      </w:r>
      <w:r w:rsidR="00E15BC4">
        <w:rPr>
          <w:rFonts w:hint="cs"/>
          <w:spacing w:val="-6"/>
          <w:rtl/>
          <w:lang w:bidi="ar"/>
        </w:rPr>
        <w:t>تشارُك تخضع للدراسة</w:t>
      </w:r>
      <w:r w:rsidRPr="00464EF8">
        <w:rPr>
          <w:rFonts w:eastAsia="SimSun" w:hint="eastAsia"/>
          <w:rtl/>
          <w:lang w:eastAsia="zh-CN"/>
        </w:rPr>
        <w:t>؛</w:t>
      </w:r>
    </w:p>
    <w:p w:rsidR="00E15BC4" w:rsidRDefault="00E15BC4" w:rsidP="007B2F15">
      <w:pPr>
        <w:rPr>
          <w:rtl/>
        </w:rPr>
      </w:pPr>
      <w:r>
        <w:rPr>
          <w:rFonts w:hint="cs"/>
          <w:i/>
          <w:iCs/>
          <w:rtl/>
        </w:rPr>
        <w:t>د )</w:t>
      </w:r>
      <w:r>
        <w:rPr>
          <w:rFonts w:hint="cs"/>
          <w:rtl/>
        </w:rPr>
        <w:tab/>
      </w:r>
      <w:r w:rsidRPr="005579D0">
        <w:rPr>
          <w:rFonts w:hint="cs"/>
          <w:spacing w:val="-6"/>
          <w:rtl/>
          <w:lang w:bidi="ar"/>
        </w:rPr>
        <w:t>أن توف</w:t>
      </w:r>
      <w:r>
        <w:rPr>
          <w:rFonts w:hint="cs"/>
          <w:spacing w:val="-6"/>
          <w:rtl/>
          <w:lang w:bidi="ar"/>
        </w:rPr>
        <w:t>ُ</w:t>
      </w:r>
      <w:r w:rsidRPr="005579D0">
        <w:rPr>
          <w:rFonts w:hint="cs"/>
          <w:spacing w:val="-6"/>
          <w:rtl/>
          <w:lang w:bidi="ar"/>
        </w:rPr>
        <w:t>ر معلومات أساسية عن</w:t>
      </w:r>
      <w:r w:rsidRPr="00974A58">
        <w:rPr>
          <w:rFonts w:hint="cs"/>
          <w:spacing w:val="-6"/>
          <w:rtl/>
          <w:lang w:bidi="ar"/>
        </w:rPr>
        <w:t xml:space="preserve"> </w:t>
      </w:r>
      <w:r>
        <w:rPr>
          <w:rFonts w:hint="cs"/>
          <w:spacing w:val="-6"/>
          <w:rtl/>
          <w:lang w:bidi="ar"/>
        </w:rPr>
        <w:t>ال</w:t>
      </w:r>
      <w:r w:rsidRPr="005579D0">
        <w:rPr>
          <w:rFonts w:hint="cs"/>
          <w:spacing w:val="-6"/>
          <w:rtl/>
          <w:lang w:bidi="ar"/>
        </w:rPr>
        <w:t>نشر</w:t>
      </w:r>
      <w:r>
        <w:rPr>
          <w:rFonts w:hint="cs"/>
          <w:rtl/>
        </w:rPr>
        <w:t xml:space="preserve"> </w:t>
      </w:r>
      <w:r>
        <w:rPr>
          <w:rFonts w:hint="cs"/>
          <w:spacing w:val="-6"/>
          <w:rtl/>
          <w:lang w:bidi="ar"/>
        </w:rPr>
        <w:t>من</w:t>
      </w:r>
      <w:r w:rsidRPr="005579D0">
        <w:rPr>
          <w:rFonts w:hint="cs"/>
          <w:spacing w:val="-6"/>
          <w:rtl/>
          <w:lang w:bidi="ar"/>
        </w:rPr>
        <w:t xml:space="preserve"> نقطة </w:t>
      </w:r>
      <w:r>
        <w:rPr>
          <w:rFonts w:hint="cs"/>
          <w:spacing w:val="-6"/>
          <w:rtl/>
          <w:lang w:bidi="ar"/>
        </w:rPr>
        <w:t>إلى</w:t>
      </w:r>
      <w:r w:rsidRPr="005579D0">
        <w:rPr>
          <w:rFonts w:hint="cs"/>
          <w:spacing w:val="-6"/>
          <w:rtl/>
          <w:lang w:bidi="ar"/>
        </w:rPr>
        <w:t xml:space="preserve"> نقطة في الخدمة الثابتة </w:t>
      </w:r>
      <w:r>
        <w:rPr>
          <w:rFonts w:hint="cs"/>
          <w:spacing w:val="-6"/>
          <w:rtl/>
          <w:lang w:bidi="ar"/>
        </w:rPr>
        <w:t>يعود بالفائدة على</w:t>
      </w:r>
      <w:r w:rsidRPr="00974A58">
        <w:rPr>
          <w:rFonts w:hint="cs"/>
          <w:spacing w:val="-6"/>
          <w:rtl/>
          <w:lang w:bidi="ar"/>
        </w:rPr>
        <w:t xml:space="preserve"> </w:t>
      </w:r>
      <w:r w:rsidRPr="005579D0">
        <w:rPr>
          <w:rFonts w:hint="cs"/>
          <w:spacing w:val="-6"/>
          <w:rtl/>
          <w:lang w:bidi="ar"/>
        </w:rPr>
        <w:t>دراسات ال</w:t>
      </w:r>
      <w:r>
        <w:rPr>
          <w:rFonts w:hint="cs"/>
          <w:spacing w:val="-6"/>
          <w:rtl/>
          <w:lang w:bidi="ar"/>
        </w:rPr>
        <w:t>تشارك</w:t>
      </w:r>
      <w:r w:rsidRPr="005579D0">
        <w:rPr>
          <w:rFonts w:hint="cs"/>
          <w:spacing w:val="-6"/>
          <w:rtl/>
          <w:lang w:bidi="ar"/>
        </w:rPr>
        <w:t xml:space="preserve"> وال</w:t>
      </w:r>
      <w:r>
        <w:rPr>
          <w:rFonts w:hint="cs"/>
          <w:spacing w:val="-6"/>
          <w:rtl/>
          <w:lang w:bidi="ar"/>
        </w:rPr>
        <w:t>تداخل</w:t>
      </w:r>
      <w:r w:rsidRPr="005579D0">
        <w:rPr>
          <w:rFonts w:hint="cs"/>
          <w:spacing w:val="-6"/>
          <w:rtl/>
          <w:lang w:bidi="ar"/>
        </w:rPr>
        <w:t xml:space="preserve"> في</w:t>
      </w:r>
      <w:r w:rsidR="007B2F15">
        <w:rPr>
          <w:rFonts w:hint="eastAsia"/>
          <w:spacing w:val="-6"/>
          <w:rtl/>
          <w:lang w:bidi="ar"/>
        </w:rPr>
        <w:t> </w:t>
      </w:r>
      <w:r w:rsidRPr="005579D0">
        <w:rPr>
          <w:rFonts w:hint="cs"/>
          <w:spacing w:val="-6"/>
          <w:rtl/>
          <w:lang w:bidi="ar"/>
        </w:rPr>
        <w:t>الخدمة الثابتة وغيرها من الخدمات،</w:t>
      </w:r>
    </w:p>
    <w:p w:rsidR="00E15BC4" w:rsidRPr="000C3551" w:rsidRDefault="00E15BC4" w:rsidP="00E15BC4">
      <w:pPr>
        <w:pStyle w:val="Call"/>
        <w:rPr>
          <w:lang w:val="en-GB"/>
        </w:rPr>
      </w:pPr>
      <w:r>
        <w:rPr>
          <w:rFonts w:hint="cs"/>
          <w:rtl/>
        </w:rPr>
        <w:t>وإذ تلاحظ</w:t>
      </w:r>
    </w:p>
    <w:p w:rsidR="00E15BC4" w:rsidRPr="000C3551" w:rsidRDefault="007B2F15" w:rsidP="00730C70">
      <w:pPr>
        <w:rPr>
          <w:rtl/>
        </w:rPr>
      </w:pPr>
      <w:r>
        <w:rPr>
          <w:rFonts w:hint="cs"/>
          <w:i/>
          <w:iCs/>
          <w:rtl/>
        </w:rPr>
        <w:t xml:space="preserve"> </w:t>
      </w:r>
      <w:r w:rsidR="00E15BC4">
        <w:rPr>
          <w:rFonts w:hint="cs"/>
          <w:i/>
          <w:iCs/>
          <w:rtl/>
        </w:rPr>
        <w:t>أ )</w:t>
      </w:r>
      <w:r w:rsidR="00E15BC4" w:rsidRPr="000C3551">
        <w:rPr>
          <w:b/>
          <w:bCs/>
          <w:rtl/>
        </w:rPr>
        <w:tab/>
      </w:r>
      <w:r w:rsidR="00E15BC4">
        <w:rPr>
          <w:rFonts w:hint="cs"/>
          <w:rtl/>
        </w:rPr>
        <w:t>أن</w:t>
      </w:r>
      <w:r w:rsidR="00E15BC4" w:rsidRPr="00E14B9F">
        <w:rPr>
          <w:rFonts w:hint="cs"/>
          <w:rtl/>
        </w:rPr>
        <w:t xml:space="preserve"> التوصية </w:t>
      </w:r>
      <w:r w:rsidR="00E15BC4" w:rsidRPr="00E14B9F">
        <w:t>ITU-R F.758</w:t>
      </w:r>
      <w:r w:rsidR="00E15BC4">
        <w:rPr>
          <w:rFonts w:hint="cs"/>
          <w:rtl/>
        </w:rPr>
        <w:t xml:space="preserve"> تقدم معلومات عن</w:t>
      </w:r>
      <w:r w:rsidR="00E15BC4" w:rsidRPr="000C3551">
        <w:rPr>
          <w:rFonts w:hint="cs"/>
          <w:rtl/>
        </w:rPr>
        <w:t xml:space="preserve"> </w:t>
      </w:r>
      <w:r w:rsidR="00E15BC4" w:rsidRPr="000C3551">
        <w:rPr>
          <w:rtl/>
        </w:rPr>
        <w:t xml:space="preserve">معايير </w:t>
      </w:r>
      <w:r w:rsidR="00E15BC4" w:rsidRPr="000C3551">
        <w:rPr>
          <w:rFonts w:hint="cs"/>
          <w:rtl/>
        </w:rPr>
        <w:t>ا</w:t>
      </w:r>
      <w:r w:rsidR="00E15BC4" w:rsidRPr="000C3551">
        <w:rPr>
          <w:rtl/>
        </w:rPr>
        <w:t xml:space="preserve">لتشارك </w:t>
      </w:r>
      <w:r w:rsidR="00E15BC4" w:rsidRPr="000C3551">
        <w:rPr>
          <w:rFonts w:hint="cs"/>
          <w:rtl/>
        </w:rPr>
        <w:t xml:space="preserve">وتقييم ظروف التداخل </w:t>
      </w:r>
      <w:r w:rsidR="00E15BC4" w:rsidRPr="000C3551">
        <w:rPr>
          <w:rtl/>
        </w:rPr>
        <w:t>بين الخدمة الثابتة و</w:t>
      </w:r>
      <w:r w:rsidR="00E15BC4" w:rsidRPr="000C3551">
        <w:rPr>
          <w:rFonts w:hint="cs"/>
          <w:rtl/>
        </w:rPr>
        <w:t xml:space="preserve">بين </w:t>
      </w:r>
      <w:r w:rsidR="00E15BC4" w:rsidRPr="000C3551">
        <w:rPr>
          <w:rtl/>
        </w:rPr>
        <w:t>خدمات أخرى</w:t>
      </w:r>
      <w:r w:rsidR="00E15BC4" w:rsidRPr="000C3551">
        <w:rPr>
          <w:rFonts w:hint="cs"/>
          <w:rtl/>
        </w:rPr>
        <w:t xml:space="preserve"> ومصادر تداخل أخرى</w:t>
      </w:r>
      <w:r w:rsidR="00E15BC4" w:rsidRPr="000C3551">
        <w:rPr>
          <w:rtl/>
        </w:rPr>
        <w:t>؛</w:t>
      </w:r>
    </w:p>
    <w:p w:rsidR="00E15BC4" w:rsidRDefault="00E15BC4" w:rsidP="00E15BC4">
      <w:pPr>
        <w:rPr>
          <w:rtl/>
        </w:rPr>
      </w:pPr>
      <w:r>
        <w:rPr>
          <w:rFonts w:hint="cs"/>
          <w:i/>
          <w:iCs/>
          <w:rtl/>
        </w:rPr>
        <w:t>ب)</w:t>
      </w:r>
      <w:r w:rsidRPr="000C3551">
        <w:rPr>
          <w:b/>
          <w:bCs/>
          <w:rtl/>
        </w:rPr>
        <w:tab/>
      </w:r>
      <w:r w:rsidRPr="00420150">
        <w:rPr>
          <w:rFonts w:hint="cs"/>
          <w:spacing w:val="-2"/>
          <w:rtl/>
        </w:rPr>
        <w:t xml:space="preserve">أن التوصية </w:t>
      </w:r>
      <w:r w:rsidRPr="00420150">
        <w:rPr>
          <w:spacing w:val="-2"/>
        </w:rPr>
        <w:t>ITU-R F.758</w:t>
      </w:r>
      <w:r w:rsidRPr="00420150">
        <w:rPr>
          <w:rFonts w:hint="cs"/>
          <w:spacing w:val="-2"/>
          <w:rtl/>
        </w:rPr>
        <w:t xml:space="preserve"> تقدم أيضاً توجيهات بشأن ا</w:t>
      </w:r>
      <w:r w:rsidRPr="00420150">
        <w:rPr>
          <w:spacing w:val="-2"/>
          <w:rtl/>
        </w:rPr>
        <w:t xml:space="preserve">لخصائص التقنية ومعلمات </w:t>
      </w:r>
      <w:r w:rsidRPr="00420150">
        <w:rPr>
          <w:rFonts w:hint="cs"/>
          <w:spacing w:val="-2"/>
          <w:rtl/>
        </w:rPr>
        <w:t>النظام النمطية</w:t>
      </w:r>
      <w:r w:rsidRPr="00420150">
        <w:rPr>
          <w:spacing w:val="-2"/>
          <w:rtl/>
        </w:rPr>
        <w:t xml:space="preserve"> </w:t>
      </w:r>
      <w:r w:rsidRPr="00420150">
        <w:rPr>
          <w:rFonts w:hint="cs"/>
          <w:spacing w:val="-2"/>
          <w:rtl/>
        </w:rPr>
        <w:t xml:space="preserve">بالنسبة </w:t>
      </w:r>
      <w:r w:rsidRPr="00420150">
        <w:rPr>
          <w:spacing w:val="-2"/>
          <w:rtl/>
        </w:rPr>
        <w:t>لأنظمة الخدمة</w:t>
      </w:r>
      <w:r w:rsidRPr="00420150">
        <w:rPr>
          <w:spacing w:val="-4"/>
          <w:rtl/>
        </w:rPr>
        <w:t xml:space="preserve"> </w:t>
      </w:r>
      <w:r w:rsidRPr="00420150">
        <w:rPr>
          <w:rFonts w:hint="cs"/>
          <w:spacing w:val="-4"/>
          <w:rtl/>
        </w:rPr>
        <w:t xml:space="preserve">اللاسلكية </w:t>
      </w:r>
      <w:r w:rsidRPr="00420150">
        <w:rPr>
          <w:spacing w:val="-4"/>
          <w:rtl/>
        </w:rPr>
        <w:t xml:space="preserve">الثابتة </w:t>
      </w:r>
      <w:r w:rsidRPr="00420150">
        <w:rPr>
          <w:rFonts w:hint="cs"/>
          <w:spacing w:val="-4"/>
          <w:rtl/>
        </w:rPr>
        <w:t>الرقمية و</w:t>
      </w:r>
      <w:r w:rsidRPr="00420150">
        <w:rPr>
          <w:spacing w:val="-4"/>
          <w:rtl/>
        </w:rPr>
        <w:t xml:space="preserve">التي يجب أن تؤخذ </w:t>
      </w:r>
      <w:r w:rsidRPr="00420150">
        <w:rPr>
          <w:rFonts w:hint="cs"/>
          <w:spacing w:val="-4"/>
          <w:rtl/>
        </w:rPr>
        <w:t xml:space="preserve">في </w:t>
      </w:r>
      <w:r w:rsidRPr="00420150">
        <w:rPr>
          <w:spacing w:val="-4"/>
          <w:rtl/>
        </w:rPr>
        <w:t xml:space="preserve">الحسبان عند </w:t>
      </w:r>
      <w:r w:rsidRPr="00420150">
        <w:rPr>
          <w:rFonts w:hint="cs"/>
          <w:spacing w:val="-4"/>
          <w:rtl/>
        </w:rPr>
        <w:t>وضع</w:t>
      </w:r>
      <w:r w:rsidRPr="00420150">
        <w:rPr>
          <w:spacing w:val="-4"/>
          <w:rtl/>
        </w:rPr>
        <w:t xml:space="preserve"> معايير </w:t>
      </w:r>
      <w:r w:rsidRPr="00420150">
        <w:rPr>
          <w:rFonts w:hint="cs"/>
          <w:spacing w:val="-4"/>
          <w:rtl/>
        </w:rPr>
        <w:t>ا</w:t>
      </w:r>
      <w:r w:rsidRPr="00420150">
        <w:rPr>
          <w:spacing w:val="-4"/>
          <w:rtl/>
        </w:rPr>
        <w:t xml:space="preserve">لتشارك </w:t>
      </w:r>
      <w:r w:rsidRPr="00420150">
        <w:rPr>
          <w:rFonts w:hint="cs"/>
          <w:spacing w:val="-4"/>
          <w:rtl/>
        </w:rPr>
        <w:t xml:space="preserve">والتوافق </w:t>
      </w:r>
      <w:r w:rsidRPr="00420150">
        <w:rPr>
          <w:spacing w:val="-4"/>
          <w:rtl/>
        </w:rPr>
        <w:t xml:space="preserve">مع </w:t>
      </w:r>
      <w:r w:rsidRPr="00420150">
        <w:rPr>
          <w:rFonts w:hint="cs"/>
          <w:spacing w:val="-4"/>
          <w:rtl/>
        </w:rPr>
        <w:t>غيرها من ال</w:t>
      </w:r>
      <w:r w:rsidRPr="00420150">
        <w:rPr>
          <w:spacing w:val="-4"/>
          <w:rtl/>
        </w:rPr>
        <w:t>خدمات</w:t>
      </w:r>
      <w:r w:rsidRPr="00420150">
        <w:rPr>
          <w:rFonts w:hint="cs"/>
          <w:spacing w:val="-4"/>
          <w:rtl/>
        </w:rPr>
        <w:t xml:space="preserve"> والتطبيقات الراديوية</w:t>
      </w:r>
      <w:r w:rsidRPr="00420150">
        <w:rPr>
          <w:spacing w:val="-4"/>
          <w:rtl/>
        </w:rPr>
        <w:t>؛</w:t>
      </w:r>
    </w:p>
    <w:p w:rsidR="00E15BC4" w:rsidRPr="0081292B" w:rsidRDefault="00E15BC4" w:rsidP="00E15BC4">
      <w:pPr>
        <w:rPr>
          <w:rtl/>
          <w:lang w:bidi="ar-EG"/>
        </w:rPr>
      </w:pPr>
      <w:r w:rsidRPr="0081292B">
        <w:rPr>
          <w:rFonts w:hint="cs"/>
          <w:i/>
          <w:iCs/>
          <w:rtl/>
          <w:lang w:bidi="ar"/>
        </w:rPr>
        <w:t>ج)</w:t>
      </w:r>
      <w:r w:rsidRPr="0081292B">
        <w:rPr>
          <w:rFonts w:hint="cs"/>
          <w:rtl/>
          <w:lang w:bidi="ar"/>
        </w:rPr>
        <w:tab/>
      </w:r>
      <w:r w:rsidRPr="0081292B">
        <w:rPr>
          <w:rFonts w:hint="cs"/>
          <w:spacing w:val="4"/>
          <w:rtl/>
          <w:lang w:bidi="ar"/>
        </w:rPr>
        <w:t xml:space="preserve">أن التوصيتين </w:t>
      </w:r>
      <w:r w:rsidRPr="0081292B">
        <w:rPr>
          <w:rFonts w:hint="cs"/>
          <w:spacing w:val="4"/>
        </w:rPr>
        <w:t>ITU-R F.699</w:t>
      </w:r>
      <w:r w:rsidRPr="0081292B">
        <w:rPr>
          <w:rFonts w:hint="cs"/>
          <w:spacing w:val="4"/>
          <w:rtl/>
          <w:lang w:bidi="ar"/>
        </w:rPr>
        <w:t xml:space="preserve"> و</w:t>
      </w:r>
      <w:r w:rsidRPr="0081292B">
        <w:rPr>
          <w:rFonts w:hint="cs"/>
          <w:spacing w:val="4"/>
        </w:rPr>
        <w:t>ITU-R F.1245</w:t>
      </w:r>
      <w:r w:rsidRPr="0081292B">
        <w:rPr>
          <w:rFonts w:hint="cs"/>
          <w:spacing w:val="4"/>
          <w:rtl/>
        </w:rPr>
        <w:t xml:space="preserve"> تقدمان مخططات إشعاع مرجعية</w:t>
      </w:r>
      <w:r w:rsidRPr="0081292B">
        <w:rPr>
          <w:rFonts w:hint="cs"/>
          <w:spacing w:val="4"/>
          <w:rtl/>
          <w:lang w:bidi="ar"/>
        </w:rPr>
        <w:t xml:space="preserve"> لهوائي النشر</w:t>
      </w:r>
      <w:r w:rsidRPr="0081292B">
        <w:rPr>
          <w:rFonts w:hint="cs"/>
          <w:spacing w:val="4"/>
          <w:rtl/>
        </w:rPr>
        <w:t xml:space="preserve"> </w:t>
      </w:r>
      <w:r w:rsidRPr="0081292B">
        <w:rPr>
          <w:rFonts w:hint="cs"/>
          <w:spacing w:val="4"/>
          <w:rtl/>
          <w:lang w:bidi="ar"/>
        </w:rPr>
        <w:t>من نقطة إلى نقطة</w:t>
      </w:r>
      <w:r w:rsidRPr="0081292B">
        <w:rPr>
          <w:rFonts w:hint="cs"/>
          <w:rtl/>
          <w:lang w:bidi="ar"/>
        </w:rPr>
        <w:t xml:space="preserve"> في الخدمة الثابتة من أجل ذروة الفص الجانب</w:t>
      </w:r>
      <w:r w:rsidR="004370CA" w:rsidRPr="0081292B">
        <w:rPr>
          <w:rFonts w:hint="cs"/>
          <w:rtl/>
          <w:lang w:bidi="ar"/>
        </w:rPr>
        <w:t>‍</w:t>
      </w:r>
      <w:r w:rsidRPr="0081292B">
        <w:rPr>
          <w:rFonts w:hint="cs"/>
          <w:rtl/>
          <w:lang w:bidi="ar"/>
        </w:rPr>
        <w:t xml:space="preserve">ي ومتوسط </w:t>
      </w:r>
      <w:r w:rsidRPr="0081292B">
        <w:rPr>
          <w:rFonts w:ascii="Traditional Arabic" w:hAnsi="Traditional Arabic" w:hint="cs"/>
          <w:rtl/>
          <w:lang w:bidi="ar"/>
        </w:rPr>
        <w:t>الفص</w:t>
      </w:r>
      <w:r w:rsidRPr="0081292B">
        <w:rPr>
          <w:rFonts w:hint="cs"/>
          <w:rtl/>
          <w:lang w:bidi="ar"/>
        </w:rPr>
        <w:t xml:space="preserve"> </w:t>
      </w:r>
      <w:r w:rsidRPr="0081292B">
        <w:rPr>
          <w:rFonts w:ascii="Traditional Arabic" w:hAnsi="Traditional Arabic" w:hint="cs"/>
          <w:rtl/>
          <w:lang w:bidi="ar"/>
        </w:rPr>
        <w:t>الجانب</w:t>
      </w:r>
      <w:r w:rsidR="004370CA" w:rsidRPr="0081292B">
        <w:rPr>
          <w:rFonts w:ascii="Traditional Arabic" w:hAnsi="Traditional Arabic" w:hint="cs"/>
          <w:rtl/>
          <w:lang w:bidi="ar"/>
        </w:rPr>
        <w:t>‍</w:t>
      </w:r>
      <w:r w:rsidRPr="0081292B">
        <w:rPr>
          <w:rFonts w:ascii="Traditional Arabic" w:hAnsi="Traditional Arabic" w:hint="cs"/>
          <w:rtl/>
          <w:lang w:bidi="ar"/>
        </w:rPr>
        <w:t>ي،</w:t>
      </w:r>
      <w:r w:rsidRPr="0081292B">
        <w:rPr>
          <w:rFonts w:hint="cs"/>
          <w:rtl/>
          <w:lang w:bidi="ar"/>
        </w:rPr>
        <w:t xml:space="preserve"> </w:t>
      </w:r>
      <w:r w:rsidRPr="0081292B">
        <w:rPr>
          <w:rFonts w:ascii="Traditional Arabic" w:hAnsi="Traditional Arabic" w:hint="cs"/>
          <w:rtl/>
          <w:lang w:bidi="ar"/>
        </w:rPr>
        <w:t>على</w:t>
      </w:r>
      <w:r w:rsidRPr="0081292B">
        <w:rPr>
          <w:rFonts w:hint="cs"/>
          <w:rtl/>
          <w:lang w:bidi="ar"/>
        </w:rPr>
        <w:t xml:space="preserve"> </w:t>
      </w:r>
      <w:r w:rsidRPr="0081292B">
        <w:rPr>
          <w:rFonts w:ascii="Traditional Arabic" w:hAnsi="Traditional Arabic" w:hint="cs"/>
          <w:rtl/>
          <w:lang w:bidi="ar"/>
        </w:rPr>
        <w:t>التوالي،</w:t>
      </w:r>
    </w:p>
    <w:p w:rsidR="00E15BC4" w:rsidRDefault="00E15BC4" w:rsidP="00E15BC4">
      <w:pPr>
        <w:pStyle w:val="Call"/>
        <w:rPr>
          <w:rtl/>
          <w:lang w:val="en-GB" w:bidi="ar-SA"/>
        </w:rPr>
      </w:pPr>
      <w:r>
        <w:rPr>
          <w:rFonts w:hint="cs"/>
          <w:rtl/>
        </w:rPr>
        <w:t>توصي</w:t>
      </w:r>
    </w:p>
    <w:p w:rsidR="00E15BC4" w:rsidRPr="00464EF8" w:rsidRDefault="00E15BC4" w:rsidP="0063738A">
      <w:pPr>
        <w:overflowPunct/>
        <w:autoSpaceDE/>
        <w:autoSpaceDN/>
        <w:adjustRightInd/>
        <w:textAlignment w:val="auto"/>
        <w:rPr>
          <w:rFonts w:eastAsia="SimSun"/>
          <w:rtl/>
          <w:lang w:eastAsia="zh-CN"/>
        </w:rPr>
      </w:pPr>
      <w:r w:rsidRPr="005579D0">
        <w:rPr>
          <w:rFonts w:ascii="Traditional Arabic" w:hAnsi="Traditional Arabic" w:hint="cs"/>
          <w:spacing w:val="-6"/>
          <w:rtl/>
          <w:lang w:bidi="ar"/>
        </w:rPr>
        <w:t>عند</w:t>
      </w:r>
      <w:r>
        <w:rPr>
          <w:rFonts w:ascii="Traditional Arabic" w:hAnsi="Traditional Arabic" w:hint="cs"/>
          <w:spacing w:val="-6"/>
          <w:rtl/>
          <w:lang w:bidi="ar"/>
        </w:rPr>
        <w:t xml:space="preserve"> عدم تيسر</w:t>
      </w:r>
      <w:r w:rsidRPr="005579D0">
        <w:rPr>
          <w:rFonts w:hint="cs"/>
          <w:spacing w:val="-6"/>
          <w:rtl/>
          <w:lang w:bidi="ar"/>
        </w:rPr>
        <w:t xml:space="preserve"> </w:t>
      </w:r>
      <w:r w:rsidRPr="005579D0">
        <w:rPr>
          <w:rFonts w:ascii="Traditional Arabic" w:hAnsi="Traditional Arabic" w:hint="cs"/>
          <w:spacing w:val="-6"/>
          <w:rtl/>
          <w:lang w:bidi="ar"/>
        </w:rPr>
        <w:t>معلومات</w:t>
      </w:r>
      <w:r w:rsidRPr="005579D0">
        <w:rPr>
          <w:rFonts w:hint="cs"/>
          <w:spacing w:val="-6"/>
          <w:rtl/>
          <w:lang w:bidi="ar"/>
        </w:rPr>
        <w:t xml:space="preserve"> </w:t>
      </w:r>
      <w:r>
        <w:rPr>
          <w:rFonts w:ascii="Traditional Arabic" w:hAnsi="Traditional Arabic" w:hint="cs"/>
          <w:spacing w:val="-6"/>
          <w:rtl/>
          <w:lang w:bidi="ar"/>
        </w:rPr>
        <w:t>أدق</w:t>
      </w:r>
      <w:r w:rsidRPr="005579D0">
        <w:rPr>
          <w:rFonts w:ascii="Traditional Arabic" w:hAnsi="Traditional Arabic" w:hint="cs"/>
          <w:spacing w:val="-6"/>
          <w:rtl/>
          <w:lang w:bidi="ar"/>
        </w:rPr>
        <w:t>،</w:t>
      </w:r>
      <w:r w:rsidRPr="00930D8F">
        <w:rPr>
          <w:rFonts w:ascii="Traditional Arabic" w:hAnsi="Traditional Arabic" w:hint="cs"/>
          <w:spacing w:val="-6"/>
          <w:rtl/>
          <w:lang w:bidi="ar"/>
        </w:rPr>
        <w:t xml:space="preserve"> </w:t>
      </w:r>
      <w:r>
        <w:rPr>
          <w:rFonts w:ascii="Traditional Arabic" w:hAnsi="Traditional Arabic" w:hint="cs"/>
          <w:spacing w:val="-6"/>
          <w:rtl/>
          <w:lang w:bidi="ar"/>
        </w:rPr>
        <w:t>ب</w:t>
      </w:r>
      <w:r w:rsidRPr="005579D0">
        <w:rPr>
          <w:rFonts w:ascii="Traditional Arabic" w:hAnsi="Traditional Arabic" w:hint="cs"/>
          <w:spacing w:val="-6"/>
          <w:rtl/>
          <w:lang w:bidi="ar"/>
        </w:rPr>
        <w:t>استخدام</w:t>
      </w:r>
      <w:r w:rsidRPr="005579D0">
        <w:rPr>
          <w:rFonts w:hint="cs"/>
          <w:spacing w:val="-6"/>
          <w:rtl/>
          <w:lang w:bidi="ar"/>
        </w:rPr>
        <w:t xml:space="preserve"> </w:t>
      </w:r>
      <w:r w:rsidRPr="005579D0">
        <w:rPr>
          <w:rFonts w:ascii="Traditional Arabic" w:hAnsi="Traditional Arabic" w:hint="cs"/>
          <w:spacing w:val="-6"/>
          <w:rtl/>
          <w:lang w:bidi="ar"/>
        </w:rPr>
        <w:t>المعلومات</w:t>
      </w:r>
      <w:r w:rsidRPr="005579D0">
        <w:rPr>
          <w:rFonts w:hint="cs"/>
          <w:spacing w:val="-6"/>
          <w:rtl/>
          <w:lang w:bidi="ar"/>
        </w:rPr>
        <w:t xml:space="preserve"> </w:t>
      </w:r>
      <w:r w:rsidRPr="005579D0">
        <w:rPr>
          <w:rFonts w:ascii="Traditional Arabic" w:hAnsi="Traditional Arabic" w:hint="cs"/>
          <w:spacing w:val="-6"/>
          <w:rtl/>
          <w:lang w:bidi="ar"/>
        </w:rPr>
        <w:t>الواردة</w:t>
      </w:r>
      <w:r w:rsidRPr="005579D0">
        <w:rPr>
          <w:rFonts w:hint="cs"/>
          <w:spacing w:val="-6"/>
          <w:rtl/>
          <w:lang w:bidi="ar"/>
        </w:rPr>
        <w:t xml:space="preserve"> </w:t>
      </w:r>
      <w:r w:rsidRPr="005579D0">
        <w:rPr>
          <w:rFonts w:ascii="Traditional Arabic" w:hAnsi="Traditional Arabic" w:hint="cs"/>
          <w:spacing w:val="-6"/>
          <w:rtl/>
          <w:lang w:bidi="ar"/>
        </w:rPr>
        <w:t>في</w:t>
      </w:r>
      <w:r w:rsidRPr="005579D0">
        <w:rPr>
          <w:rFonts w:hint="cs"/>
          <w:spacing w:val="-6"/>
          <w:rtl/>
          <w:lang w:bidi="ar"/>
        </w:rPr>
        <w:t xml:space="preserve"> </w:t>
      </w:r>
      <w:r w:rsidRPr="005579D0">
        <w:rPr>
          <w:rFonts w:ascii="Traditional Arabic" w:hAnsi="Traditional Arabic" w:hint="cs"/>
          <w:spacing w:val="-6"/>
          <w:rtl/>
          <w:lang w:bidi="ar"/>
        </w:rPr>
        <w:t>الملحق</w:t>
      </w:r>
      <w:r w:rsidRPr="005579D0">
        <w:rPr>
          <w:rFonts w:hint="cs"/>
          <w:spacing w:val="-6"/>
          <w:rtl/>
          <w:lang w:bidi="ar"/>
        </w:rPr>
        <w:t xml:space="preserve"> </w:t>
      </w:r>
      <w:r w:rsidR="00D250D5">
        <w:rPr>
          <w:spacing w:val="-6"/>
          <w:lang w:bidi="ar"/>
        </w:rPr>
        <w:t>1</w:t>
      </w:r>
      <w:r>
        <w:rPr>
          <w:rFonts w:hint="cs"/>
          <w:spacing w:val="-6"/>
          <w:rtl/>
          <w:lang w:bidi="ar"/>
        </w:rPr>
        <w:t xml:space="preserve"> ل</w:t>
      </w:r>
      <w:r w:rsidRPr="00930D8F">
        <w:rPr>
          <w:spacing w:val="-6"/>
          <w:rtl/>
          <w:lang w:bidi="ar"/>
        </w:rPr>
        <w:t xml:space="preserve">سيناريوهات </w:t>
      </w:r>
      <w:r>
        <w:rPr>
          <w:rFonts w:hint="cs"/>
          <w:spacing w:val="-6"/>
          <w:rtl/>
          <w:lang w:bidi="ar"/>
        </w:rPr>
        <w:t>ال</w:t>
      </w:r>
      <w:r w:rsidRPr="00930D8F">
        <w:rPr>
          <w:spacing w:val="-6"/>
          <w:rtl/>
          <w:lang w:bidi="ar"/>
        </w:rPr>
        <w:t xml:space="preserve">نشر من نقطة </w:t>
      </w:r>
      <w:r>
        <w:rPr>
          <w:spacing w:val="-6"/>
          <w:rtl/>
          <w:lang w:bidi="ar"/>
        </w:rPr>
        <w:t>إلى</w:t>
      </w:r>
      <w:r w:rsidRPr="00930D8F">
        <w:rPr>
          <w:spacing w:val="-6"/>
          <w:rtl/>
          <w:lang w:bidi="ar"/>
        </w:rPr>
        <w:t xml:space="preserve"> نقطة في الخدمة الثابتة</w:t>
      </w:r>
      <w:r>
        <w:rPr>
          <w:rFonts w:hint="cs"/>
          <w:spacing w:val="-6"/>
          <w:rtl/>
          <w:lang w:bidi="ar"/>
        </w:rPr>
        <w:t xml:space="preserve"> </w:t>
      </w:r>
      <w:r>
        <w:rPr>
          <w:rFonts w:ascii="Traditional Arabic" w:hAnsi="Traditional Arabic" w:hint="cs"/>
          <w:spacing w:val="-6"/>
          <w:rtl/>
          <w:lang w:bidi="ar"/>
        </w:rPr>
        <w:t>بالاقتران</w:t>
      </w:r>
      <w:r w:rsidRPr="005579D0">
        <w:rPr>
          <w:rFonts w:hint="cs"/>
          <w:spacing w:val="-6"/>
          <w:rtl/>
          <w:lang w:bidi="ar"/>
        </w:rPr>
        <w:t xml:space="preserve"> مع البيانات الإحصائية</w:t>
      </w:r>
      <w:r>
        <w:rPr>
          <w:rFonts w:hint="cs"/>
          <w:spacing w:val="-6"/>
          <w:rtl/>
          <w:lang w:bidi="ar"/>
        </w:rPr>
        <w:t xml:space="preserve"> الواردة</w:t>
      </w:r>
      <w:r w:rsidRPr="005579D0">
        <w:rPr>
          <w:rFonts w:hint="cs"/>
          <w:spacing w:val="-6"/>
          <w:rtl/>
          <w:lang w:bidi="ar"/>
        </w:rPr>
        <w:t xml:space="preserve"> في الملحق </w:t>
      </w:r>
      <w:r w:rsidR="00D250D5">
        <w:rPr>
          <w:spacing w:val="-6"/>
          <w:lang w:bidi="ar"/>
        </w:rPr>
        <w:t>2</w:t>
      </w:r>
      <w:r w:rsidRPr="005579D0">
        <w:rPr>
          <w:rFonts w:hint="cs"/>
          <w:spacing w:val="-6"/>
          <w:rtl/>
          <w:lang w:bidi="ar"/>
        </w:rPr>
        <w:t xml:space="preserve"> والتي يمكن استخدامها عند دراسة </w:t>
      </w:r>
      <w:r>
        <w:rPr>
          <w:rFonts w:hint="cs"/>
          <w:spacing w:val="-6"/>
          <w:rtl/>
          <w:lang w:bidi="ar"/>
        </w:rPr>
        <w:t>التشارك</w:t>
      </w:r>
      <w:r w:rsidRPr="005579D0">
        <w:rPr>
          <w:rFonts w:hint="cs"/>
          <w:spacing w:val="-6"/>
          <w:rtl/>
          <w:lang w:bidi="ar"/>
        </w:rPr>
        <w:t xml:space="preserve"> أو التداخل بين الأنظمة من نقطة </w:t>
      </w:r>
      <w:r>
        <w:rPr>
          <w:rFonts w:hint="cs"/>
          <w:spacing w:val="-6"/>
          <w:rtl/>
          <w:lang w:bidi="ar"/>
        </w:rPr>
        <w:t>إلى</w:t>
      </w:r>
      <w:r w:rsidRPr="005579D0">
        <w:rPr>
          <w:rFonts w:hint="cs"/>
          <w:spacing w:val="-6"/>
          <w:rtl/>
          <w:lang w:bidi="ar"/>
        </w:rPr>
        <w:t xml:space="preserve"> نقطة </w:t>
      </w:r>
      <w:r w:rsidRPr="00930D8F">
        <w:rPr>
          <w:spacing w:val="-6"/>
          <w:rtl/>
          <w:lang w:bidi="ar"/>
        </w:rPr>
        <w:t>في الخدمة الثابتة</w:t>
      </w:r>
      <w:r w:rsidRPr="005579D0">
        <w:rPr>
          <w:rFonts w:hint="cs"/>
          <w:spacing w:val="-6"/>
          <w:rtl/>
          <w:lang w:bidi="ar"/>
        </w:rPr>
        <w:t xml:space="preserve"> و</w:t>
      </w:r>
      <w:r>
        <w:rPr>
          <w:rFonts w:hint="cs"/>
          <w:spacing w:val="-6"/>
          <w:rtl/>
          <w:lang w:bidi="ar-EG"/>
        </w:rPr>
        <w:t xml:space="preserve">بين </w:t>
      </w:r>
      <w:r w:rsidRPr="005579D0">
        <w:rPr>
          <w:rFonts w:hint="cs"/>
          <w:spacing w:val="-6"/>
          <w:rtl/>
          <w:lang w:bidi="ar"/>
        </w:rPr>
        <w:t>غيرها من الأنظمة</w:t>
      </w:r>
      <w:r>
        <w:rPr>
          <w:rFonts w:hint="cs"/>
          <w:spacing w:val="-6"/>
          <w:rtl/>
          <w:lang w:bidi="ar"/>
        </w:rPr>
        <w:t>/</w:t>
      </w:r>
      <w:r w:rsidRPr="005579D0">
        <w:rPr>
          <w:rFonts w:hint="cs"/>
          <w:spacing w:val="-6"/>
          <w:rtl/>
          <w:lang w:bidi="ar"/>
        </w:rPr>
        <w:t xml:space="preserve">التطبيقات في </w:t>
      </w:r>
      <w:r w:rsidRPr="00930D8F">
        <w:rPr>
          <w:spacing w:val="-6"/>
          <w:rtl/>
          <w:lang w:bidi="ar"/>
        </w:rPr>
        <w:t>الخدمة الثابتة</w:t>
      </w:r>
      <w:r w:rsidRPr="005579D0">
        <w:rPr>
          <w:rFonts w:hint="cs"/>
          <w:spacing w:val="-6"/>
          <w:rtl/>
          <w:lang w:bidi="ar"/>
        </w:rPr>
        <w:t xml:space="preserve"> و</w:t>
      </w:r>
      <w:r>
        <w:rPr>
          <w:rFonts w:hint="cs"/>
          <w:spacing w:val="-6"/>
          <w:rtl/>
          <w:lang w:bidi="ar"/>
        </w:rPr>
        <w:t xml:space="preserve">في </w:t>
      </w:r>
      <w:r w:rsidRPr="005579D0">
        <w:rPr>
          <w:rFonts w:hint="cs"/>
          <w:spacing w:val="-6"/>
          <w:rtl/>
          <w:lang w:bidi="ar"/>
        </w:rPr>
        <w:t>غيرها من الخدمات</w:t>
      </w:r>
      <w:r w:rsidR="0063738A">
        <w:rPr>
          <w:rFonts w:hint="cs"/>
          <w:spacing w:val="-6"/>
          <w:rtl/>
          <w:lang w:bidi="ar"/>
        </w:rPr>
        <w:t>.</w:t>
      </w:r>
    </w:p>
    <w:p w:rsidR="00AC1496" w:rsidRPr="00561D5C" w:rsidRDefault="00AC1496" w:rsidP="00E15BC4">
      <w:pPr>
        <w:pStyle w:val="AnnexNotitle"/>
        <w:rPr>
          <w:rtl/>
        </w:rPr>
      </w:pPr>
      <w:r w:rsidRPr="00561D5C">
        <w:rPr>
          <w:rFonts w:hint="cs"/>
          <w:rtl/>
        </w:rPr>
        <w:lastRenderedPageBreak/>
        <w:t xml:space="preserve">الملحق </w:t>
      </w:r>
      <w:r w:rsidRPr="00561D5C">
        <w:t>1</w:t>
      </w:r>
      <w:r w:rsidRPr="00561D5C">
        <w:rPr>
          <w:highlight w:val="red"/>
          <w:rtl/>
        </w:rPr>
        <w:br/>
      </w:r>
      <w:r w:rsidRPr="00561D5C">
        <w:rPr>
          <w:highlight w:val="red"/>
          <w:rtl/>
        </w:rPr>
        <w:br/>
      </w:r>
      <w:r w:rsidR="00E15BC4" w:rsidRPr="00561D5C">
        <w:rPr>
          <w:rFonts w:hint="cs"/>
          <w:rtl/>
        </w:rPr>
        <w:t>سيناريوهات نشر الأنظمة من نقطة إلى نقطة في الخدمة الثابتة</w:t>
      </w:r>
    </w:p>
    <w:p w:rsidR="0024157D" w:rsidRPr="00561D5C" w:rsidRDefault="0024157D" w:rsidP="0024157D">
      <w:pPr>
        <w:pStyle w:val="Heading1"/>
        <w:spacing w:before="240"/>
        <w:rPr>
          <w:rtl/>
        </w:rPr>
      </w:pPr>
      <w:r w:rsidRPr="00561D5C">
        <w:t>1</w:t>
      </w:r>
      <w:r w:rsidRPr="00561D5C">
        <w:tab/>
      </w:r>
      <w:r w:rsidRPr="00561D5C">
        <w:rPr>
          <w:rFonts w:hint="cs"/>
          <w:rtl/>
        </w:rPr>
        <w:t>مقدمة</w:t>
      </w:r>
    </w:p>
    <w:p w:rsidR="0024157D" w:rsidRPr="00930D8F" w:rsidRDefault="0024157D" w:rsidP="0063738A">
      <w:pPr>
        <w:rPr>
          <w:spacing w:val="-2"/>
          <w:rtl/>
          <w:lang w:val="en-GB" w:bidi="ar"/>
        </w:rPr>
      </w:pPr>
      <w:r>
        <w:rPr>
          <w:rFonts w:hint="cs"/>
          <w:spacing w:val="-2"/>
          <w:rtl/>
          <w:lang w:val="en-GB" w:bidi="ar"/>
        </w:rPr>
        <w:t>مبدئياً وبغياب</w:t>
      </w:r>
      <w:r w:rsidRPr="00930D8F">
        <w:rPr>
          <w:rFonts w:ascii="Traditional Arabic" w:hAnsi="Traditional Arabic" w:hint="cs"/>
          <w:spacing w:val="-6"/>
          <w:rtl/>
          <w:lang w:bidi="ar"/>
        </w:rPr>
        <w:t xml:space="preserve"> </w:t>
      </w:r>
      <w:r w:rsidRPr="005579D0">
        <w:rPr>
          <w:rFonts w:ascii="Traditional Arabic" w:hAnsi="Traditional Arabic" w:hint="cs"/>
          <w:spacing w:val="-6"/>
          <w:rtl/>
          <w:lang w:bidi="ar"/>
        </w:rPr>
        <w:t>معلومات</w:t>
      </w:r>
      <w:r w:rsidRPr="005579D0">
        <w:rPr>
          <w:rFonts w:hint="cs"/>
          <w:spacing w:val="-6"/>
          <w:rtl/>
          <w:lang w:bidi="ar"/>
        </w:rPr>
        <w:t xml:space="preserve"> </w:t>
      </w:r>
      <w:r>
        <w:rPr>
          <w:rFonts w:ascii="Traditional Arabic" w:hAnsi="Traditional Arabic" w:hint="cs"/>
          <w:spacing w:val="-6"/>
          <w:rtl/>
          <w:lang w:bidi="ar"/>
        </w:rPr>
        <w:t xml:space="preserve">أدق، </w:t>
      </w:r>
      <w:r>
        <w:rPr>
          <w:rFonts w:hint="cs"/>
          <w:spacing w:val="-2"/>
          <w:rtl/>
          <w:lang w:val="en-GB" w:bidi="ar"/>
        </w:rPr>
        <w:t xml:space="preserve">يوصى باستخدام </w:t>
      </w:r>
      <w:r w:rsidRPr="005579D0">
        <w:rPr>
          <w:rFonts w:hint="cs"/>
          <w:spacing w:val="-6"/>
          <w:rtl/>
          <w:lang w:bidi="ar"/>
        </w:rPr>
        <w:t xml:space="preserve">المعلمات والافتراضات </w:t>
      </w:r>
      <w:r>
        <w:rPr>
          <w:rFonts w:hint="cs"/>
          <w:spacing w:val="-6"/>
          <w:rtl/>
          <w:lang w:bidi="ar"/>
        </w:rPr>
        <w:t>الواردة ضمن</w:t>
      </w:r>
      <w:r w:rsidRPr="005579D0">
        <w:rPr>
          <w:rFonts w:hint="cs"/>
          <w:spacing w:val="-6"/>
          <w:rtl/>
          <w:lang w:bidi="ar"/>
        </w:rPr>
        <w:t xml:space="preserve"> هذه التوصية في الدراسات التقنية </w:t>
      </w:r>
      <w:r>
        <w:rPr>
          <w:rFonts w:hint="cs"/>
          <w:spacing w:val="-6"/>
          <w:rtl/>
          <w:lang w:bidi="ar"/>
        </w:rPr>
        <w:t>للتشارك</w:t>
      </w:r>
      <w:r w:rsidRPr="005579D0">
        <w:rPr>
          <w:rFonts w:hint="cs"/>
          <w:spacing w:val="-6"/>
          <w:rtl/>
          <w:lang w:bidi="ar"/>
        </w:rPr>
        <w:t xml:space="preserve"> أو </w:t>
      </w:r>
      <w:r>
        <w:rPr>
          <w:rFonts w:hint="cs"/>
          <w:spacing w:val="-6"/>
          <w:rtl/>
          <w:lang w:bidi="ar"/>
        </w:rPr>
        <w:t>التداخل التي</w:t>
      </w:r>
      <w:r w:rsidRPr="005579D0">
        <w:rPr>
          <w:rFonts w:hint="cs"/>
          <w:spacing w:val="-6"/>
          <w:rtl/>
          <w:lang w:bidi="ar"/>
        </w:rPr>
        <w:t xml:space="preserve"> تنطوي </w:t>
      </w:r>
      <w:r>
        <w:rPr>
          <w:rFonts w:hint="cs"/>
          <w:spacing w:val="-6"/>
          <w:rtl/>
        </w:rPr>
        <w:t xml:space="preserve">على </w:t>
      </w:r>
      <w:r w:rsidRPr="00930D8F">
        <w:rPr>
          <w:spacing w:val="-6"/>
          <w:rtl/>
          <w:lang w:bidi="ar"/>
        </w:rPr>
        <w:t>نشر</w:t>
      </w:r>
      <w:r w:rsidRPr="005579D0">
        <w:rPr>
          <w:rFonts w:hint="cs"/>
          <w:spacing w:val="-6"/>
          <w:rtl/>
          <w:lang w:bidi="ar"/>
        </w:rPr>
        <w:t xml:space="preserve"> أنظمة</w:t>
      </w:r>
      <w:r w:rsidRPr="00200B41">
        <w:rPr>
          <w:rFonts w:hint="cs"/>
          <w:spacing w:val="-6"/>
          <w:rtl/>
          <w:lang w:bidi="ar"/>
        </w:rPr>
        <w:t xml:space="preserve"> </w:t>
      </w:r>
      <w:r w:rsidRPr="005579D0">
        <w:rPr>
          <w:rFonts w:hint="cs"/>
          <w:spacing w:val="-6"/>
          <w:rtl/>
          <w:lang w:bidi="ar"/>
        </w:rPr>
        <w:t xml:space="preserve">من نقطة </w:t>
      </w:r>
      <w:r>
        <w:rPr>
          <w:rFonts w:hint="cs"/>
          <w:spacing w:val="-6"/>
          <w:rtl/>
          <w:lang w:bidi="ar"/>
        </w:rPr>
        <w:t>إلى</w:t>
      </w:r>
      <w:r w:rsidRPr="005579D0">
        <w:rPr>
          <w:rFonts w:hint="cs"/>
          <w:spacing w:val="-6"/>
          <w:rtl/>
          <w:lang w:bidi="ar"/>
        </w:rPr>
        <w:t xml:space="preserve"> نقطة </w:t>
      </w:r>
      <w:r w:rsidRPr="00930D8F">
        <w:rPr>
          <w:spacing w:val="-6"/>
          <w:rtl/>
          <w:lang w:bidi="ar"/>
        </w:rPr>
        <w:t>في الخدمة الثابتة</w:t>
      </w:r>
      <w:r w:rsidRPr="00200B41">
        <w:rPr>
          <w:rFonts w:hint="cs"/>
          <w:spacing w:val="-6"/>
          <w:rtl/>
          <w:lang w:bidi="ar"/>
        </w:rPr>
        <w:t xml:space="preserve"> </w:t>
      </w:r>
      <w:r w:rsidRPr="005579D0">
        <w:rPr>
          <w:rFonts w:hint="cs"/>
          <w:spacing w:val="-6"/>
          <w:rtl/>
          <w:lang w:bidi="ar"/>
        </w:rPr>
        <w:t xml:space="preserve">في نطاقات </w:t>
      </w:r>
      <w:r>
        <w:rPr>
          <w:rFonts w:hint="cs"/>
          <w:spacing w:val="-6"/>
          <w:rtl/>
          <w:lang w:bidi="ar"/>
        </w:rPr>
        <w:t>تزيد</w:t>
      </w:r>
      <w:r w:rsidRPr="005579D0">
        <w:rPr>
          <w:rFonts w:hint="cs"/>
          <w:spacing w:val="-6"/>
          <w:rtl/>
          <w:lang w:bidi="ar"/>
        </w:rPr>
        <w:t xml:space="preserve"> </w:t>
      </w:r>
      <w:r>
        <w:rPr>
          <w:rFonts w:hint="cs"/>
          <w:spacing w:val="-6"/>
          <w:rtl/>
          <w:lang w:bidi="ar"/>
        </w:rPr>
        <w:t>ع</w:t>
      </w:r>
      <w:r w:rsidRPr="005579D0">
        <w:rPr>
          <w:rFonts w:hint="cs"/>
          <w:spacing w:val="-6"/>
          <w:rtl/>
          <w:lang w:bidi="ar"/>
        </w:rPr>
        <w:t xml:space="preserve">ما يقرب من </w:t>
      </w:r>
      <w:r w:rsidR="00E13D36">
        <w:rPr>
          <w:spacing w:val="-6"/>
          <w:lang w:bidi="ar"/>
        </w:rPr>
        <w:t>1</w:t>
      </w:r>
      <w:r w:rsidRPr="005579D0">
        <w:rPr>
          <w:rFonts w:hint="cs"/>
          <w:spacing w:val="-6"/>
          <w:rtl/>
          <w:lang w:bidi="ar"/>
        </w:rPr>
        <w:t xml:space="preserve"> </w:t>
      </w:r>
      <w:r>
        <w:rPr>
          <w:rFonts w:hint="cs"/>
          <w:spacing w:val="-6"/>
          <w:lang w:bidi="ar"/>
        </w:rPr>
        <w:t>GHz</w:t>
      </w:r>
      <w:r w:rsidRPr="00EE4BDF">
        <w:rPr>
          <w:rStyle w:val="FootnoteReference"/>
          <w:spacing w:val="-2"/>
          <w:rtl/>
          <w:lang w:bidi="ar"/>
        </w:rPr>
        <w:footnoteReference w:id="2"/>
      </w:r>
      <w:r w:rsidR="0063738A">
        <w:rPr>
          <w:rFonts w:hint="cs"/>
          <w:spacing w:val="-6"/>
          <w:rtl/>
          <w:lang w:bidi="ar"/>
        </w:rPr>
        <w:t>.</w:t>
      </w:r>
    </w:p>
    <w:p w:rsidR="0024157D" w:rsidRDefault="0024157D" w:rsidP="0024157D">
      <w:pPr>
        <w:rPr>
          <w:rtl/>
        </w:rPr>
      </w:pPr>
      <w:r>
        <w:rPr>
          <w:rFonts w:hint="cs"/>
          <w:spacing w:val="-6"/>
          <w:rtl/>
          <w:lang w:bidi="ar"/>
        </w:rPr>
        <w:t>وللتبسيط</w:t>
      </w:r>
      <w:r w:rsidRPr="005579D0">
        <w:rPr>
          <w:rFonts w:hint="cs"/>
          <w:spacing w:val="-6"/>
          <w:rtl/>
          <w:lang w:bidi="ar"/>
        </w:rPr>
        <w:t xml:space="preserve">، </w:t>
      </w:r>
      <w:r>
        <w:rPr>
          <w:rFonts w:hint="cs"/>
          <w:spacing w:val="-6"/>
          <w:rtl/>
          <w:lang w:bidi="ar"/>
        </w:rPr>
        <w:t>تُعرض</w:t>
      </w:r>
      <w:r w:rsidRPr="005579D0">
        <w:rPr>
          <w:rFonts w:hint="cs"/>
          <w:spacing w:val="-6"/>
          <w:rtl/>
          <w:lang w:bidi="ar"/>
        </w:rPr>
        <w:t xml:space="preserve"> افتراضات </w:t>
      </w:r>
      <w:r>
        <w:rPr>
          <w:rFonts w:hint="cs"/>
          <w:spacing w:val="-6"/>
          <w:rtl/>
          <w:lang w:bidi="ar"/>
        </w:rPr>
        <w:t>النطاقات الترددية</w:t>
      </w:r>
      <w:r w:rsidRPr="005579D0">
        <w:rPr>
          <w:rFonts w:hint="cs"/>
          <w:spacing w:val="-6"/>
          <w:rtl/>
          <w:lang w:bidi="ar"/>
        </w:rPr>
        <w:t xml:space="preserve"> في هذه التوصية </w:t>
      </w:r>
      <w:r>
        <w:rPr>
          <w:rFonts w:hint="cs"/>
          <w:spacing w:val="-6"/>
          <w:rtl/>
          <w:lang w:bidi="ar"/>
        </w:rPr>
        <w:t>لمديات ترددية</w:t>
      </w:r>
      <w:r w:rsidRPr="005579D0">
        <w:rPr>
          <w:rFonts w:hint="cs"/>
          <w:spacing w:val="-6"/>
          <w:rtl/>
          <w:lang w:bidi="ar"/>
        </w:rPr>
        <w:t xml:space="preserve"> واسعة في بعض الحالات.</w:t>
      </w:r>
      <w:r>
        <w:rPr>
          <w:rFonts w:hint="cs"/>
          <w:spacing w:val="-6"/>
          <w:rtl/>
          <w:lang w:bidi="ar"/>
        </w:rPr>
        <w:t xml:space="preserve"> وهو عرض يرد لداعي التبسيط،</w:t>
      </w:r>
      <w:r w:rsidRPr="007C243F">
        <w:rPr>
          <w:rFonts w:hint="cs"/>
          <w:spacing w:val="-6"/>
          <w:rtl/>
          <w:lang w:bidi="ar"/>
        </w:rPr>
        <w:t xml:space="preserve"> </w:t>
      </w:r>
      <w:r>
        <w:rPr>
          <w:rFonts w:hint="cs"/>
          <w:spacing w:val="-6"/>
          <w:rtl/>
          <w:lang w:bidi="ar"/>
        </w:rPr>
        <w:t>ولا ي</w:t>
      </w:r>
      <w:r w:rsidRPr="005579D0">
        <w:rPr>
          <w:rFonts w:hint="cs"/>
          <w:spacing w:val="-6"/>
          <w:rtl/>
          <w:lang w:bidi="ar"/>
        </w:rPr>
        <w:t>عبر</w:t>
      </w:r>
      <w:r>
        <w:rPr>
          <w:rFonts w:hint="cs"/>
          <w:spacing w:val="-6"/>
          <w:rtl/>
          <w:lang w:bidi="ar"/>
        </w:rPr>
        <w:t xml:space="preserve"> ضمناً</w:t>
      </w:r>
      <w:r w:rsidRPr="005579D0">
        <w:rPr>
          <w:rFonts w:hint="cs"/>
          <w:spacing w:val="-6"/>
          <w:rtl/>
          <w:lang w:bidi="ar"/>
        </w:rPr>
        <w:t xml:space="preserve"> عن أي قضايا </w:t>
      </w:r>
      <w:r>
        <w:rPr>
          <w:rFonts w:hint="cs"/>
          <w:spacing w:val="-6"/>
          <w:rtl/>
          <w:lang w:bidi="ar"/>
        </w:rPr>
        <w:t>تتعلق بالتوزيع</w:t>
      </w:r>
      <w:r w:rsidRPr="005579D0">
        <w:rPr>
          <w:rFonts w:hint="cs"/>
          <w:spacing w:val="-6"/>
          <w:rtl/>
          <w:lang w:bidi="ar"/>
        </w:rPr>
        <w:t>.</w:t>
      </w:r>
    </w:p>
    <w:p w:rsidR="0024157D" w:rsidRPr="00561D5C" w:rsidRDefault="0024157D" w:rsidP="0024157D">
      <w:pPr>
        <w:pStyle w:val="Heading1"/>
        <w:spacing w:before="240"/>
        <w:rPr>
          <w:rtl/>
        </w:rPr>
      </w:pPr>
      <w:r w:rsidRPr="00561D5C">
        <w:t>2</w:t>
      </w:r>
      <w:r w:rsidRPr="00561D5C">
        <w:tab/>
      </w:r>
      <w:r w:rsidRPr="00561D5C">
        <w:rPr>
          <w:rFonts w:hint="cs"/>
          <w:rtl/>
        </w:rPr>
        <w:t>سيناريوهات نشر الأنظمة من نقطة إلى نقطة في الخدمة الثابتة</w:t>
      </w:r>
    </w:p>
    <w:p w:rsidR="0024157D" w:rsidRPr="00730C70" w:rsidRDefault="0024157D" w:rsidP="00DE2A03">
      <w:pPr>
        <w:rPr>
          <w:rtl/>
        </w:rPr>
      </w:pPr>
      <w:r w:rsidRPr="00730C70">
        <w:rPr>
          <w:rFonts w:hint="cs"/>
          <w:rtl/>
        </w:rPr>
        <w:t xml:space="preserve">سيختلف على نطاق واسع نوع التطبيق الذي يستخدم نظام </w:t>
      </w:r>
      <w:r w:rsidRPr="006F5EB2">
        <w:rPr>
          <w:rFonts w:hint="cs"/>
          <w:rtl/>
        </w:rPr>
        <w:t>النقطة</w:t>
      </w:r>
      <w:r w:rsidRPr="007C243F">
        <w:rPr>
          <w:rFonts w:hint="cs"/>
          <w:rtl/>
        </w:rPr>
        <w:t xml:space="preserve"> </w:t>
      </w:r>
      <w:r>
        <w:rPr>
          <w:rFonts w:hint="cs"/>
          <w:rtl/>
        </w:rPr>
        <w:t>إلى</w:t>
      </w:r>
      <w:r w:rsidRPr="007C243F">
        <w:rPr>
          <w:rFonts w:hint="cs"/>
          <w:rtl/>
        </w:rPr>
        <w:t xml:space="preserve"> نقطة في الخدمة الثابتة</w:t>
      </w:r>
      <w:r w:rsidRPr="00730C70">
        <w:rPr>
          <w:rFonts w:hint="cs"/>
          <w:rtl/>
        </w:rPr>
        <w:t xml:space="preserve">، وبالتالي ستختلف الطريقة </w:t>
      </w:r>
      <w:r w:rsidR="00730C70">
        <w:rPr>
          <w:rFonts w:hint="cs"/>
          <w:rtl/>
        </w:rPr>
        <w:t xml:space="preserve">التي </w:t>
      </w:r>
      <w:r w:rsidRPr="00730C70">
        <w:rPr>
          <w:rFonts w:hint="cs"/>
          <w:rtl/>
        </w:rPr>
        <w:t>يُنشر فيها النظام، حسب المدى الترددي والبيئة الجغرافية في كل إدارة.</w:t>
      </w:r>
    </w:p>
    <w:p w:rsidR="0024157D" w:rsidRDefault="0024157D" w:rsidP="00730C70">
      <w:pPr>
        <w:pStyle w:val="enumlev1"/>
        <w:rPr>
          <w:rtl/>
        </w:rPr>
      </w:pPr>
      <w:r>
        <w:rPr>
          <w:rFonts w:hint="cs"/>
          <w:rtl/>
        </w:rPr>
        <w:t>-</w:t>
      </w:r>
      <w:r>
        <w:rPr>
          <w:rFonts w:hint="cs"/>
          <w:rtl/>
        </w:rPr>
        <w:tab/>
      </w:r>
      <w:r w:rsidRPr="00EA3EFF">
        <w:rPr>
          <w:rFonts w:hint="cs"/>
          <w:rtl/>
        </w:rPr>
        <w:t xml:space="preserve">إن نطاقات الموجات المكروية </w:t>
      </w:r>
      <w:r w:rsidRPr="00EA3EFF">
        <w:rPr>
          <w:rFonts w:hint="cs"/>
          <w:rtl/>
          <w:lang w:bidi="ar-SY"/>
        </w:rPr>
        <w:t>الدنيا التي تقل</w:t>
      </w:r>
      <w:r w:rsidRPr="00EA3EFF">
        <w:rPr>
          <w:rFonts w:hint="cs"/>
          <w:rtl/>
        </w:rPr>
        <w:t xml:space="preserve"> عن </w:t>
      </w:r>
      <w:r w:rsidR="00AE6FCF" w:rsidRPr="00EA3EFF">
        <w:t>11</w:t>
      </w:r>
      <w:r w:rsidRPr="00EA3EFF">
        <w:rPr>
          <w:rFonts w:hint="cs"/>
          <w:rtl/>
        </w:rPr>
        <w:t xml:space="preserve"> </w:t>
      </w:r>
      <w:r w:rsidRPr="00EA3EFF">
        <w:rPr>
          <w:rFonts w:hint="cs"/>
        </w:rPr>
        <w:t>GHz</w:t>
      </w:r>
      <w:r w:rsidRPr="00EA3EFF">
        <w:rPr>
          <w:rFonts w:hint="cs"/>
          <w:rtl/>
        </w:rPr>
        <w:t xml:space="preserve"> تقريباً تسمح بقفزات طويلة، ولكنها تقدم عروض قناة تصل إلى </w:t>
      </w:r>
      <w:r w:rsidR="00C97E87" w:rsidRPr="00EA3EFF">
        <w:rPr>
          <w:spacing w:val="-4"/>
        </w:rPr>
        <w:t>28</w:t>
      </w:r>
      <w:r w:rsidRPr="00EA3EFF">
        <w:rPr>
          <w:rFonts w:asciiTheme="majorBidi" w:hAnsiTheme="majorBidi" w:cstheme="majorBidi"/>
          <w:spacing w:val="-4"/>
          <w:szCs w:val="22"/>
          <w:rtl/>
        </w:rPr>
        <w:t>/</w:t>
      </w:r>
      <w:r w:rsidR="00C97E87" w:rsidRPr="00EA3EFF">
        <w:rPr>
          <w:spacing w:val="-4"/>
        </w:rPr>
        <w:t>40</w:t>
      </w:r>
      <w:r w:rsidRPr="00EA3EFF">
        <w:rPr>
          <w:rFonts w:hint="cs"/>
          <w:spacing w:val="-4"/>
          <w:rtl/>
        </w:rPr>
        <w:t xml:space="preserve"> </w:t>
      </w:r>
      <w:r w:rsidRPr="00EA3EFF">
        <w:rPr>
          <w:rFonts w:hint="cs"/>
          <w:spacing w:val="-4"/>
        </w:rPr>
        <w:t>MHz</w:t>
      </w:r>
      <w:r w:rsidRPr="00EA3EFF">
        <w:rPr>
          <w:rFonts w:hint="cs"/>
          <w:spacing w:val="-4"/>
          <w:rtl/>
        </w:rPr>
        <w:t xml:space="preserve"> وربما مثلي عرض القناة من خلال تجميع قناة مزدوجة. وهذه الخصائص تناسب تماماً الطرق الطويلة بين المدن بشكل خاص (على طول الطرق السريعة والسكك الحديدية وممرات نقل الطاقة الكهربائية </w:t>
      </w:r>
      <w:r w:rsidR="00730C70" w:rsidRPr="00EA3EFF">
        <w:rPr>
          <w:rFonts w:hint="cs"/>
          <w:spacing w:val="-4"/>
          <w:rtl/>
        </w:rPr>
        <w:t>وحقوق</w:t>
      </w:r>
      <w:r w:rsidRPr="00EA3EFF">
        <w:rPr>
          <w:rFonts w:hint="cs"/>
          <w:spacing w:val="-4"/>
          <w:rtl/>
        </w:rPr>
        <w:t xml:space="preserve"> الارتفاق الأخرى، على سبيل المثال). ويمكن استخدام </w:t>
      </w:r>
      <w:r w:rsidRPr="00EA3EFF">
        <w:rPr>
          <w:spacing w:val="-4"/>
          <w:rtl/>
        </w:rPr>
        <w:t xml:space="preserve">الأنظمة </w:t>
      </w:r>
      <w:r w:rsidRPr="00EA3EFF">
        <w:rPr>
          <w:rFonts w:hint="cs"/>
          <w:spacing w:val="-4"/>
          <w:rtl/>
        </w:rPr>
        <w:t>في هذه النطاقات كبديل أو رديف للألياف البصرية، في التضاريس الوعرة حيث يصعب نشر الألياف البصرية أو في حالة يُرغب فيها بكمون منخفض. ولا يشيع نشر الوصلات في هذه النطاقات (أو تقل كثافتها) في المراكز الحضرية، والعدد الإجمالي للوصلات في هذه النطاقات يقل عنه في ترددات أعلى. وتجدر الإشارة إلى أن الوصلات الراديوية في هذه النطاقات يرجح نشرها في تشكيلة نجمية تتلاقى في محطة خدمة ثابتة تقع في المراكز الحضرية.</w:t>
      </w:r>
    </w:p>
    <w:p w:rsidR="0024157D" w:rsidRDefault="0024157D" w:rsidP="00B24167">
      <w:pPr>
        <w:pStyle w:val="enumlev1"/>
        <w:rPr>
          <w:rtl/>
        </w:rPr>
      </w:pPr>
      <w:r>
        <w:rPr>
          <w:rFonts w:hint="cs"/>
          <w:rtl/>
        </w:rPr>
        <w:t>-</w:t>
      </w:r>
      <w:r>
        <w:rPr>
          <w:rFonts w:hint="cs"/>
          <w:rtl/>
        </w:rPr>
        <w:tab/>
      </w:r>
      <w:r w:rsidRPr="0011375E">
        <w:rPr>
          <w:rFonts w:hint="cs"/>
          <w:spacing w:val="4"/>
          <w:rtl/>
        </w:rPr>
        <w:t xml:space="preserve">أما نطاقات الموجات المكروية المتوسطة ضمن المدى </w:t>
      </w:r>
      <w:r w:rsidR="00B24167" w:rsidRPr="0011375E">
        <w:rPr>
          <w:spacing w:val="4"/>
        </w:rPr>
        <w:t>23</w:t>
      </w:r>
      <w:r w:rsidR="00B24167" w:rsidRPr="0011375E">
        <w:rPr>
          <w:spacing w:val="4"/>
        </w:rPr>
        <w:noBreakHyphen/>
        <w:t>11</w:t>
      </w:r>
      <w:r w:rsidRPr="0011375E">
        <w:rPr>
          <w:rFonts w:hint="cs"/>
          <w:spacing w:val="4"/>
          <w:rtl/>
        </w:rPr>
        <w:t xml:space="preserve"> </w:t>
      </w:r>
      <w:r w:rsidRPr="0011375E">
        <w:rPr>
          <w:rFonts w:hint="cs"/>
          <w:spacing w:val="4"/>
        </w:rPr>
        <w:t>GHz</w:t>
      </w:r>
      <w:r w:rsidRPr="0011375E">
        <w:rPr>
          <w:rFonts w:hint="cs"/>
          <w:spacing w:val="4"/>
          <w:rtl/>
        </w:rPr>
        <w:t xml:space="preserve"> تقريباً فهي تظل تسمح بقفزات طويلة نسبياً، وتقدم</w:t>
      </w:r>
      <w:r w:rsidRPr="005579D0">
        <w:rPr>
          <w:rFonts w:hint="cs"/>
          <w:rtl/>
        </w:rPr>
        <w:t xml:space="preserve"> قنوات أوسع مقارنة مع ال</w:t>
      </w:r>
      <w:r>
        <w:rPr>
          <w:rFonts w:hint="cs"/>
          <w:rtl/>
        </w:rPr>
        <w:t>نطاقات</w:t>
      </w:r>
      <w:r w:rsidRPr="005579D0">
        <w:rPr>
          <w:rFonts w:hint="cs"/>
          <w:rtl/>
        </w:rPr>
        <w:t xml:space="preserve"> </w:t>
      </w:r>
      <w:r>
        <w:rPr>
          <w:rFonts w:hint="cs"/>
          <w:rtl/>
        </w:rPr>
        <w:t>الأدنى</w:t>
      </w:r>
      <w:r w:rsidRPr="005579D0">
        <w:rPr>
          <w:rFonts w:hint="cs"/>
          <w:rtl/>
        </w:rPr>
        <w:t>.</w:t>
      </w:r>
      <w:r w:rsidRPr="00C93E0D">
        <w:rPr>
          <w:rFonts w:hint="cs"/>
          <w:rtl/>
        </w:rPr>
        <w:t xml:space="preserve"> </w:t>
      </w:r>
      <w:r>
        <w:rPr>
          <w:rFonts w:hint="cs"/>
          <w:rtl/>
        </w:rPr>
        <w:t>وكثيراً</w:t>
      </w:r>
      <w:r w:rsidRPr="005579D0">
        <w:rPr>
          <w:rFonts w:hint="cs"/>
          <w:rtl/>
        </w:rPr>
        <w:t xml:space="preserve"> ما تستخدم هذه ال</w:t>
      </w:r>
      <w:r>
        <w:rPr>
          <w:rFonts w:hint="cs"/>
          <w:rtl/>
        </w:rPr>
        <w:t>نطاقات</w:t>
      </w:r>
      <w:r w:rsidRPr="005579D0">
        <w:rPr>
          <w:rFonts w:hint="cs"/>
          <w:rtl/>
        </w:rPr>
        <w:t xml:space="preserve"> </w:t>
      </w:r>
      <w:r>
        <w:rPr>
          <w:rFonts w:hint="cs"/>
          <w:rtl/>
        </w:rPr>
        <w:t xml:space="preserve">كوصلة وسيطة </w:t>
      </w:r>
      <w:r w:rsidRPr="005579D0">
        <w:rPr>
          <w:rFonts w:hint="cs"/>
          <w:rtl/>
        </w:rPr>
        <w:t xml:space="preserve">لبنية تحتية </w:t>
      </w:r>
      <w:r>
        <w:rPr>
          <w:rFonts w:hint="cs"/>
          <w:rtl/>
        </w:rPr>
        <w:t>متنقل</w:t>
      </w:r>
      <w:r w:rsidRPr="005579D0">
        <w:rPr>
          <w:rFonts w:hint="cs"/>
          <w:rtl/>
        </w:rPr>
        <w:t>ة داخل المناطق الحضرية وشبه الحضرية،</w:t>
      </w:r>
      <w:r w:rsidRPr="00C93E0D">
        <w:rPr>
          <w:rFonts w:hint="cs"/>
          <w:rtl/>
        </w:rPr>
        <w:t xml:space="preserve"> </w:t>
      </w:r>
      <w:r>
        <w:rPr>
          <w:rFonts w:hint="cs"/>
          <w:rtl/>
        </w:rPr>
        <w:t>وكثيراً</w:t>
      </w:r>
      <w:r w:rsidRPr="005579D0">
        <w:rPr>
          <w:rFonts w:hint="cs"/>
          <w:rtl/>
        </w:rPr>
        <w:t xml:space="preserve"> ما تستخدم </w:t>
      </w:r>
      <w:r>
        <w:rPr>
          <w:rFonts w:hint="cs"/>
          <w:rtl/>
        </w:rPr>
        <w:t>تشكيلات حلقية</w:t>
      </w:r>
      <w:r w:rsidRPr="005579D0">
        <w:rPr>
          <w:rFonts w:hint="cs"/>
          <w:rtl/>
        </w:rPr>
        <w:t xml:space="preserve"> أو نجم</w:t>
      </w:r>
      <w:r>
        <w:rPr>
          <w:rFonts w:hint="cs"/>
          <w:rtl/>
        </w:rPr>
        <w:t>ية</w:t>
      </w:r>
      <w:r w:rsidRPr="005579D0">
        <w:rPr>
          <w:rFonts w:hint="cs"/>
          <w:rtl/>
        </w:rPr>
        <w:t>.</w:t>
      </w:r>
      <w:r w:rsidRPr="00C93E0D">
        <w:rPr>
          <w:rFonts w:hint="cs"/>
          <w:rtl/>
        </w:rPr>
        <w:t xml:space="preserve"> </w:t>
      </w:r>
      <w:r>
        <w:rPr>
          <w:rFonts w:hint="cs"/>
          <w:rtl/>
        </w:rPr>
        <w:t>ويمكن أن يعلو جداً</w:t>
      </w:r>
      <w:r w:rsidRPr="00C93E0D">
        <w:rPr>
          <w:rFonts w:hint="cs"/>
          <w:rtl/>
        </w:rPr>
        <w:t xml:space="preserve"> </w:t>
      </w:r>
      <w:r w:rsidRPr="005579D0">
        <w:rPr>
          <w:rFonts w:hint="cs"/>
          <w:rtl/>
        </w:rPr>
        <w:t>عدد ال</w:t>
      </w:r>
      <w:r>
        <w:rPr>
          <w:rFonts w:hint="cs"/>
          <w:rtl/>
        </w:rPr>
        <w:t>وصلات</w:t>
      </w:r>
      <w:r w:rsidRPr="005579D0">
        <w:rPr>
          <w:rFonts w:hint="cs"/>
          <w:rtl/>
        </w:rPr>
        <w:t xml:space="preserve"> وكذلك كثا</w:t>
      </w:r>
      <w:r>
        <w:rPr>
          <w:rFonts w:hint="cs"/>
          <w:rtl/>
        </w:rPr>
        <w:t>فة النشر في هذه النطاقات</w:t>
      </w:r>
      <w:r w:rsidRPr="005579D0">
        <w:rPr>
          <w:rFonts w:hint="cs"/>
          <w:rtl/>
        </w:rPr>
        <w:t>.</w:t>
      </w:r>
    </w:p>
    <w:p w:rsidR="0024157D" w:rsidRPr="00C93E0D" w:rsidRDefault="0024157D" w:rsidP="00797E90">
      <w:pPr>
        <w:pStyle w:val="enumlev1"/>
        <w:rPr>
          <w:rtl/>
          <w:lang w:val="en-GB"/>
        </w:rPr>
      </w:pPr>
      <w:r>
        <w:rPr>
          <w:rFonts w:hint="cs"/>
          <w:rtl/>
        </w:rPr>
        <w:t>-</w:t>
      </w:r>
      <w:r>
        <w:rPr>
          <w:rFonts w:hint="cs"/>
          <w:rtl/>
        </w:rPr>
        <w:tab/>
        <w:t>أما</w:t>
      </w:r>
      <w:r w:rsidRPr="004C3BF6">
        <w:rPr>
          <w:rFonts w:hint="cs"/>
          <w:rtl/>
        </w:rPr>
        <w:t xml:space="preserve"> </w:t>
      </w:r>
      <w:r>
        <w:rPr>
          <w:rFonts w:hint="cs"/>
          <w:rtl/>
        </w:rPr>
        <w:t>نطاقات</w:t>
      </w:r>
      <w:r w:rsidRPr="005579D0">
        <w:rPr>
          <w:rFonts w:hint="cs"/>
          <w:rtl/>
        </w:rPr>
        <w:t xml:space="preserve"> </w:t>
      </w:r>
      <w:r>
        <w:rPr>
          <w:rFonts w:hint="cs"/>
          <w:rtl/>
        </w:rPr>
        <w:t>الموجات</w:t>
      </w:r>
      <w:r w:rsidRPr="005579D0">
        <w:rPr>
          <w:rFonts w:hint="cs"/>
          <w:rtl/>
        </w:rPr>
        <w:t xml:space="preserve"> </w:t>
      </w:r>
      <w:r>
        <w:rPr>
          <w:rFonts w:hint="cs"/>
          <w:rtl/>
        </w:rPr>
        <w:t>المكروية</w:t>
      </w:r>
      <w:r w:rsidRPr="00C93E0D">
        <w:rPr>
          <w:rFonts w:hint="cs"/>
          <w:rtl/>
        </w:rPr>
        <w:t xml:space="preserve"> </w:t>
      </w:r>
      <w:r>
        <w:rPr>
          <w:rFonts w:hint="cs"/>
          <w:rtl/>
        </w:rPr>
        <w:t>ال</w:t>
      </w:r>
      <w:r w:rsidRPr="005579D0">
        <w:rPr>
          <w:rFonts w:hint="cs"/>
          <w:rtl/>
        </w:rPr>
        <w:t>عالية</w:t>
      </w:r>
      <w:r w:rsidRPr="00000404">
        <w:rPr>
          <w:rFonts w:hint="cs"/>
          <w:rtl/>
        </w:rPr>
        <w:t xml:space="preserve"> </w:t>
      </w:r>
      <w:r>
        <w:rPr>
          <w:rFonts w:hint="cs"/>
          <w:rtl/>
        </w:rPr>
        <w:t xml:space="preserve">ضمن المدى ما </w:t>
      </w:r>
      <w:r w:rsidRPr="005579D0">
        <w:rPr>
          <w:rFonts w:hint="cs"/>
          <w:rtl/>
        </w:rPr>
        <w:t xml:space="preserve">فوق </w:t>
      </w:r>
      <w:r w:rsidR="001D787C">
        <w:t>23</w:t>
      </w:r>
      <w:r w:rsidRPr="005579D0">
        <w:rPr>
          <w:rFonts w:hint="cs"/>
          <w:rtl/>
        </w:rPr>
        <w:t xml:space="preserve"> </w:t>
      </w:r>
      <w:r>
        <w:rPr>
          <w:rFonts w:hint="cs"/>
        </w:rPr>
        <w:t>GHz</w:t>
      </w:r>
      <w:r w:rsidRPr="005579D0">
        <w:rPr>
          <w:rFonts w:hint="cs"/>
          <w:rtl/>
        </w:rPr>
        <w:t xml:space="preserve"> </w:t>
      </w:r>
      <w:r>
        <w:rPr>
          <w:rFonts w:hint="cs"/>
          <w:rtl/>
        </w:rPr>
        <w:t>وما دون</w:t>
      </w:r>
      <w:r w:rsidRPr="005579D0">
        <w:rPr>
          <w:rFonts w:hint="cs"/>
          <w:rtl/>
        </w:rPr>
        <w:t xml:space="preserve"> </w:t>
      </w:r>
      <w:r w:rsidR="001D787C">
        <w:t>30</w:t>
      </w:r>
      <w:r w:rsidRPr="005579D0">
        <w:rPr>
          <w:rFonts w:hint="cs"/>
          <w:rtl/>
        </w:rPr>
        <w:t xml:space="preserve"> </w:t>
      </w:r>
      <w:r>
        <w:rPr>
          <w:rFonts w:hint="cs"/>
        </w:rPr>
        <w:t>GHz</w:t>
      </w:r>
      <w:r>
        <w:rPr>
          <w:rFonts w:hint="cs"/>
          <w:rtl/>
        </w:rPr>
        <w:t xml:space="preserve"> تقريباً</w:t>
      </w:r>
      <w:r w:rsidRPr="005579D0">
        <w:rPr>
          <w:rFonts w:hint="cs"/>
          <w:rtl/>
        </w:rPr>
        <w:t>،</w:t>
      </w:r>
      <w:r w:rsidRPr="00000404">
        <w:rPr>
          <w:rFonts w:hint="cs"/>
          <w:rtl/>
        </w:rPr>
        <w:t xml:space="preserve"> </w:t>
      </w:r>
      <w:r>
        <w:rPr>
          <w:rFonts w:hint="cs"/>
          <w:rtl/>
        </w:rPr>
        <w:t>فهي مناسبة ل</w:t>
      </w:r>
      <w:r w:rsidRPr="005579D0">
        <w:rPr>
          <w:rFonts w:hint="cs"/>
          <w:rtl/>
        </w:rPr>
        <w:t xml:space="preserve">لقفزات </w:t>
      </w:r>
      <w:r>
        <w:rPr>
          <w:rFonts w:hint="cs"/>
          <w:rtl/>
        </w:rPr>
        <w:t>ال</w:t>
      </w:r>
      <w:r w:rsidRPr="005579D0">
        <w:rPr>
          <w:rFonts w:hint="cs"/>
          <w:rtl/>
        </w:rPr>
        <w:t>قصيرة ولكن</w:t>
      </w:r>
      <w:r>
        <w:rPr>
          <w:rFonts w:hint="cs"/>
          <w:rtl/>
        </w:rPr>
        <w:t>ها</w:t>
      </w:r>
      <w:r w:rsidRPr="005579D0">
        <w:rPr>
          <w:rFonts w:hint="cs"/>
          <w:rtl/>
        </w:rPr>
        <w:t xml:space="preserve"> يمكن أن </w:t>
      </w:r>
      <w:r>
        <w:rPr>
          <w:rFonts w:hint="cs"/>
          <w:rtl/>
        </w:rPr>
        <w:t>تقدم</w:t>
      </w:r>
      <w:r w:rsidRPr="005579D0">
        <w:rPr>
          <w:rFonts w:hint="cs"/>
          <w:rtl/>
        </w:rPr>
        <w:t xml:space="preserve"> عر</w:t>
      </w:r>
      <w:r>
        <w:rPr>
          <w:rFonts w:hint="cs"/>
          <w:rtl/>
        </w:rPr>
        <w:t>و</w:t>
      </w:r>
      <w:r w:rsidRPr="005579D0">
        <w:rPr>
          <w:rFonts w:hint="cs"/>
          <w:rtl/>
        </w:rPr>
        <w:t xml:space="preserve">ض نطاق </w:t>
      </w:r>
      <w:r>
        <w:rPr>
          <w:rFonts w:hint="cs"/>
          <w:rtl/>
        </w:rPr>
        <w:t>واسعة</w:t>
      </w:r>
      <w:r w:rsidRPr="005579D0">
        <w:rPr>
          <w:rFonts w:hint="cs"/>
          <w:rtl/>
        </w:rPr>
        <w:t>.</w:t>
      </w:r>
      <w:r w:rsidRPr="00000404">
        <w:rPr>
          <w:rFonts w:hint="cs"/>
          <w:rtl/>
        </w:rPr>
        <w:t xml:space="preserve"> </w:t>
      </w:r>
      <w:r>
        <w:rPr>
          <w:rFonts w:hint="cs"/>
          <w:rtl/>
        </w:rPr>
        <w:t>و</w:t>
      </w:r>
      <w:r w:rsidRPr="005579D0">
        <w:rPr>
          <w:rFonts w:hint="cs"/>
          <w:rtl/>
        </w:rPr>
        <w:t>هذه ال</w:t>
      </w:r>
      <w:r>
        <w:rPr>
          <w:rFonts w:hint="cs"/>
          <w:rtl/>
        </w:rPr>
        <w:t>نطاقات</w:t>
      </w:r>
      <w:r w:rsidRPr="005579D0">
        <w:rPr>
          <w:rFonts w:hint="cs"/>
          <w:rtl/>
        </w:rPr>
        <w:t xml:space="preserve"> هي الأكثر </w:t>
      </w:r>
      <w:r>
        <w:rPr>
          <w:rFonts w:hint="cs"/>
          <w:rtl/>
        </w:rPr>
        <w:t>رواجاً</w:t>
      </w:r>
      <w:r w:rsidRPr="005579D0">
        <w:rPr>
          <w:rFonts w:hint="cs"/>
          <w:rtl/>
        </w:rPr>
        <w:t xml:space="preserve"> في المناطق الحضرية كبديل </w:t>
      </w:r>
      <w:r w:rsidRPr="00D90335">
        <w:rPr>
          <w:rFonts w:hint="cs"/>
          <w:spacing w:val="4"/>
          <w:rtl/>
        </w:rPr>
        <w:t>للألياف البصرية، للتوصيل بين الجامعات أو لتقديم وصلة وسيطة لمواقع الخلايا، خاصة الخلايا الصغيرة. وعموماً، لن</w:t>
      </w:r>
      <w:r>
        <w:rPr>
          <w:rFonts w:hint="cs"/>
          <w:rtl/>
        </w:rPr>
        <w:t xml:space="preserve"> </w:t>
      </w:r>
      <w:r w:rsidRPr="005579D0">
        <w:rPr>
          <w:rFonts w:hint="cs"/>
          <w:rtl/>
        </w:rPr>
        <w:t xml:space="preserve">تمتد </w:t>
      </w:r>
      <w:r w:rsidRPr="001244B0">
        <w:rPr>
          <w:rtl/>
        </w:rPr>
        <w:t xml:space="preserve">الأنظمة </w:t>
      </w:r>
      <w:r>
        <w:rPr>
          <w:rFonts w:hint="cs"/>
          <w:rtl/>
        </w:rPr>
        <w:t>إلا</w:t>
      </w:r>
      <w:r w:rsidRPr="005579D0">
        <w:rPr>
          <w:rFonts w:hint="cs"/>
          <w:rtl/>
        </w:rPr>
        <w:t xml:space="preserve"> </w:t>
      </w:r>
      <w:r>
        <w:rPr>
          <w:rFonts w:hint="cs"/>
          <w:rtl/>
        </w:rPr>
        <w:t>لقفزة أو قفزتين.</w:t>
      </w:r>
      <w:r w:rsidRPr="001244B0">
        <w:rPr>
          <w:rFonts w:hint="cs"/>
          <w:rtl/>
        </w:rPr>
        <w:t xml:space="preserve"> </w:t>
      </w:r>
      <w:r>
        <w:rPr>
          <w:rFonts w:hint="cs"/>
          <w:rtl/>
        </w:rPr>
        <w:t>ويمكن أن يعلو جداً</w:t>
      </w:r>
      <w:r w:rsidRPr="00C93E0D">
        <w:rPr>
          <w:rFonts w:hint="cs"/>
          <w:rtl/>
        </w:rPr>
        <w:t xml:space="preserve"> </w:t>
      </w:r>
      <w:r w:rsidRPr="005579D0">
        <w:rPr>
          <w:rFonts w:hint="cs"/>
          <w:rtl/>
        </w:rPr>
        <w:t>عدد ال</w:t>
      </w:r>
      <w:r>
        <w:rPr>
          <w:rFonts w:hint="cs"/>
          <w:rtl/>
        </w:rPr>
        <w:t>وصلات</w:t>
      </w:r>
      <w:r w:rsidRPr="005579D0">
        <w:rPr>
          <w:rFonts w:hint="cs"/>
          <w:rtl/>
        </w:rPr>
        <w:t xml:space="preserve"> وكذلك كثا</w:t>
      </w:r>
      <w:r>
        <w:rPr>
          <w:rFonts w:hint="cs"/>
          <w:rtl/>
        </w:rPr>
        <w:t>فة النشر في هذه النطاقات</w:t>
      </w:r>
      <w:r w:rsidRPr="001244B0">
        <w:rPr>
          <w:rFonts w:hint="cs"/>
          <w:rtl/>
        </w:rPr>
        <w:t xml:space="preserve"> </w:t>
      </w:r>
      <w:r w:rsidRPr="005579D0">
        <w:rPr>
          <w:rFonts w:hint="cs"/>
          <w:rtl/>
        </w:rPr>
        <w:t>في</w:t>
      </w:r>
      <w:r w:rsidR="00797E90">
        <w:rPr>
          <w:rFonts w:hint="eastAsia"/>
          <w:rtl/>
        </w:rPr>
        <w:t> </w:t>
      </w:r>
      <w:r w:rsidRPr="005579D0">
        <w:rPr>
          <w:rFonts w:hint="cs"/>
          <w:rtl/>
        </w:rPr>
        <w:t xml:space="preserve">المناطق الحضرية الكثيفة </w:t>
      </w:r>
      <w:r>
        <w:rPr>
          <w:rFonts w:hint="cs"/>
          <w:rtl/>
        </w:rPr>
        <w:t>و</w:t>
      </w:r>
      <w:r w:rsidRPr="005579D0">
        <w:rPr>
          <w:rFonts w:hint="cs"/>
          <w:rtl/>
        </w:rPr>
        <w:t>يتزايد استخدام هذه ال</w:t>
      </w:r>
      <w:r>
        <w:rPr>
          <w:rFonts w:hint="cs"/>
          <w:rtl/>
        </w:rPr>
        <w:t>نطاقات</w:t>
      </w:r>
      <w:r w:rsidRPr="005579D0">
        <w:rPr>
          <w:rFonts w:hint="cs"/>
          <w:rtl/>
        </w:rPr>
        <w:t xml:space="preserve"> بسرعة.</w:t>
      </w:r>
    </w:p>
    <w:p w:rsidR="0024157D" w:rsidRDefault="0024157D" w:rsidP="008B7377">
      <w:pPr>
        <w:pStyle w:val="enumlev1"/>
        <w:rPr>
          <w:rtl/>
        </w:rPr>
      </w:pPr>
      <w:r>
        <w:rPr>
          <w:rFonts w:hint="cs"/>
          <w:rtl/>
        </w:rPr>
        <w:t>-</w:t>
      </w:r>
      <w:r>
        <w:rPr>
          <w:rFonts w:hint="cs"/>
          <w:rtl/>
        </w:rPr>
        <w:tab/>
        <w:t>ونطاقات</w:t>
      </w:r>
      <w:r w:rsidRPr="005579D0">
        <w:rPr>
          <w:rFonts w:hint="cs"/>
          <w:rtl/>
        </w:rPr>
        <w:t xml:space="preserve"> </w:t>
      </w:r>
      <w:r>
        <w:rPr>
          <w:rFonts w:hint="cs"/>
          <w:rtl/>
        </w:rPr>
        <w:t>الموجات الميلليمترية</w:t>
      </w:r>
      <w:r w:rsidRPr="005579D0">
        <w:rPr>
          <w:rFonts w:hint="cs"/>
          <w:rtl/>
        </w:rPr>
        <w:t xml:space="preserve"> في </w:t>
      </w:r>
      <w:r>
        <w:rPr>
          <w:rFonts w:hint="cs"/>
          <w:rtl/>
        </w:rPr>
        <w:t>ال</w:t>
      </w:r>
      <w:r w:rsidRPr="005579D0">
        <w:rPr>
          <w:rFonts w:hint="cs"/>
          <w:rtl/>
        </w:rPr>
        <w:t xml:space="preserve">ترددات فوق </w:t>
      </w:r>
      <w:r w:rsidR="00797E90">
        <w:t>30</w:t>
      </w:r>
      <w:r w:rsidRPr="005579D0">
        <w:rPr>
          <w:rFonts w:hint="cs"/>
          <w:rtl/>
        </w:rPr>
        <w:t xml:space="preserve"> </w:t>
      </w:r>
      <w:r>
        <w:rPr>
          <w:rFonts w:hint="cs"/>
        </w:rPr>
        <w:t>GHz</w:t>
      </w:r>
      <w:r w:rsidRPr="005579D0">
        <w:rPr>
          <w:rFonts w:hint="cs"/>
          <w:rtl/>
        </w:rPr>
        <w:t xml:space="preserve"> </w:t>
      </w:r>
      <w:r>
        <w:rPr>
          <w:rFonts w:hint="cs"/>
          <w:rtl/>
        </w:rPr>
        <w:t>مناسبة ل</w:t>
      </w:r>
      <w:r w:rsidRPr="005579D0">
        <w:rPr>
          <w:rFonts w:hint="cs"/>
          <w:rtl/>
        </w:rPr>
        <w:t xml:space="preserve">لقفزات </w:t>
      </w:r>
      <w:r>
        <w:rPr>
          <w:rFonts w:hint="cs"/>
          <w:rtl/>
        </w:rPr>
        <w:t>ال</w:t>
      </w:r>
      <w:r w:rsidRPr="005579D0">
        <w:rPr>
          <w:rFonts w:hint="cs"/>
          <w:rtl/>
        </w:rPr>
        <w:t>قصيرة و</w:t>
      </w:r>
      <w:r>
        <w:rPr>
          <w:rFonts w:hint="cs"/>
          <w:rtl/>
        </w:rPr>
        <w:t xml:space="preserve">هي </w:t>
      </w:r>
      <w:r w:rsidRPr="005579D0">
        <w:rPr>
          <w:rFonts w:hint="cs"/>
          <w:rtl/>
        </w:rPr>
        <w:t xml:space="preserve">جذابة </w:t>
      </w:r>
      <w:r>
        <w:rPr>
          <w:rFonts w:hint="cs"/>
          <w:rtl/>
        </w:rPr>
        <w:t xml:space="preserve">بفضل </w:t>
      </w:r>
      <w:r w:rsidRPr="005579D0">
        <w:rPr>
          <w:rFonts w:hint="cs"/>
          <w:rtl/>
        </w:rPr>
        <w:t>أدائها العالي (عر</w:t>
      </w:r>
      <w:r>
        <w:rPr>
          <w:rFonts w:hint="cs"/>
          <w:rtl/>
        </w:rPr>
        <w:t>و</w:t>
      </w:r>
      <w:r w:rsidRPr="005579D0">
        <w:rPr>
          <w:rFonts w:hint="cs"/>
          <w:rtl/>
        </w:rPr>
        <w:t xml:space="preserve">ض النطاق </w:t>
      </w:r>
      <w:r>
        <w:rPr>
          <w:rFonts w:hint="cs"/>
          <w:rtl/>
        </w:rPr>
        <w:t>الواسعة</w:t>
      </w:r>
      <w:r w:rsidRPr="005579D0">
        <w:rPr>
          <w:rFonts w:hint="cs"/>
          <w:rtl/>
        </w:rPr>
        <w:t xml:space="preserve"> جدا</w:t>
      </w:r>
      <w:r w:rsidR="00730C70">
        <w:rPr>
          <w:rFonts w:hint="cs"/>
          <w:rtl/>
        </w:rPr>
        <w:t>ً</w:t>
      </w:r>
      <w:r w:rsidRPr="005579D0">
        <w:rPr>
          <w:rFonts w:hint="cs"/>
          <w:rtl/>
        </w:rPr>
        <w:t xml:space="preserve"> </w:t>
      </w:r>
      <w:r>
        <w:rPr>
          <w:rFonts w:hint="cs"/>
          <w:rtl/>
        </w:rPr>
        <w:t>و</w:t>
      </w:r>
      <w:r w:rsidRPr="005579D0">
        <w:rPr>
          <w:rFonts w:hint="cs"/>
          <w:rtl/>
        </w:rPr>
        <w:t>معدلات البيانات</w:t>
      </w:r>
      <w:r>
        <w:rPr>
          <w:rFonts w:hint="cs"/>
          <w:rtl/>
        </w:rPr>
        <w:t xml:space="preserve"> المرتفعة</w:t>
      </w:r>
      <w:r w:rsidRPr="005579D0">
        <w:rPr>
          <w:rFonts w:hint="cs"/>
          <w:rtl/>
        </w:rPr>
        <w:t>).</w:t>
      </w:r>
      <w:r w:rsidRPr="006A3A5C">
        <w:rPr>
          <w:rFonts w:hint="cs"/>
          <w:rtl/>
        </w:rPr>
        <w:t xml:space="preserve"> </w:t>
      </w:r>
      <w:r>
        <w:rPr>
          <w:rFonts w:hint="cs"/>
          <w:rtl/>
        </w:rPr>
        <w:t>و</w:t>
      </w:r>
      <w:r w:rsidRPr="005579D0">
        <w:rPr>
          <w:rFonts w:hint="cs"/>
          <w:rtl/>
        </w:rPr>
        <w:t>خصائص ا</w:t>
      </w:r>
      <w:r>
        <w:rPr>
          <w:rFonts w:hint="cs"/>
          <w:rtl/>
        </w:rPr>
        <w:t>لا</w:t>
      </w:r>
      <w:r w:rsidRPr="005579D0">
        <w:rPr>
          <w:rFonts w:hint="cs"/>
          <w:rtl/>
        </w:rPr>
        <w:t xml:space="preserve">نتشار واتجاهية </w:t>
      </w:r>
      <w:r>
        <w:rPr>
          <w:rFonts w:hint="cs"/>
          <w:rtl/>
        </w:rPr>
        <w:t>ال</w:t>
      </w:r>
      <w:r w:rsidRPr="005579D0">
        <w:rPr>
          <w:rFonts w:hint="cs"/>
          <w:rtl/>
        </w:rPr>
        <w:t>هوائي</w:t>
      </w:r>
      <w:r w:rsidRPr="006A3A5C">
        <w:rPr>
          <w:rFonts w:hint="cs"/>
          <w:rtl/>
        </w:rPr>
        <w:t xml:space="preserve"> </w:t>
      </w:r>
      <w:r w:rsidRPr="005579D0">
        <w:rPr>
          <w:rFonts w:hint="cs"/>
          <w:rtl/>
        </w:rPr>
        <w:t xml:space="preserve">مناسبة </w:t>
      </w:r>
      <w:r>
        <w:rPr>
          <w:rFonts w:hint="cs"/>
          <w:rtl/>
        </w:rPr>
        <w:t xml:space="preserve">على نحو </w:t>
      </w:r>
      <w:r w:rsidRPr="005579D0">
        <w:rPr>
          <w:rFonts w:hint="cs"/>
          <w:rtl/>
        </w:rPr>
        <w:t xml:space="preserve">مثالي </w:t>
      </w:r>
      <w:r w:rsidRPr="00B95A8A">
        <w:rPr>
          <w:rFonts w:hint="cs"/>
          <w:spacing w:val="4"/>
          <w:rtl/>
        </w:rPr>
        <w:t>لمعمارية عالية الكثافة لوصلات قصيرة المدى من نقطة إلى نقطة بمستوى عال من إعادة استخدام الترددات. وتستطيع</w:t>
      </w:r>
      <w:r>
        <w:rPr>
          <w:rFonts w:hint="cs"/>
          <w:rtl/>
        </w:rPr>
        <w:t xml:space="preserve"> </w:t>
      </w:r>
      <w:r w:rsidRPr="005579D0">
        <w:rPr>
          <w:rFonts w:hint="cs"/>
          <w:rtl/>
        </w:rPr>
        <w:t>وصلات</w:t>
      </w:r>
      <w:r w:rsidRPr="00704703">
        <w:rPr>
          <w:rFonts w:hint="cs"/>
          <w:rtl/>
        </w:rPr>
        <w:t xml:space="preserve"> </w:t>
      </w:r>
      <w:r>
        <w:rPr>
          <w:rFonts w:hint="cs"/>
          <w:rtl/>
        </w:rPr>
        <w:t>الموجات الميلليمترية في</w:t>
      </w:r>
      <w:r w:rsidRPr="005579D0">
        <w:rPr>
          <w:rFonts w:hint="cs"/>
          <w:rtl/>
        </w:rPr>
        <w:t xml:space="preserve"> الخدمة الثابتة</w:t>
      </w:r>
      <w:r>
        <w:rPr>
          <w:rFonts w:hint="cs"/>
          <w:rtl/>
        </w:rPr>
        <w:t xml:space="preserve"> أن تقدم سعة متعددة الغيغابتات على غرار </w:t>
      </w:r>
      <w:r w:rsidRPr="005579D0">
        <w:rPr>
          <w:rFonts w:hint="cs"/>
          <w:rtl/>
        </w:rPr>
        <w:t>الألياف</w:t>
      </w:r>
      <w:r>
        <w:rPr>
          <w:rFonts w:hint="cs"/>
          <w:rtl/>
        </w:rPr>
        <w:t xml:space="preserve"> البصرية.</w:t>
      </w:r>
      <w:r w:rsidRPr="00704703">
        <w:rPr>
          <w:rFonts w:hint="cs"/>
          <w:rtl/>
        </w:rPr>
        <w:t xml:space="preserve"> </w:t>
      </w:r>
      <w:r>
        <w:rPr>
          <w:rFonts w:hint="cs"/>
          <w:rtl/>
        </w:rPr>
        <w:t>و</w:t>
      </w:r>
      <w:r w:rsidRPr="005579D0">
        <w:rPr>
          <w:rFonts w:hint="cs"/>
          <w:rtl/>
        </w:rPr>
        <w:t>يمكن نشر بعض ال</w:t>
      </w:r>
      <w:r>
        <w:rPr>
          <w:rFonts w:hint="cs"/>
          <w:rtl/>
        </w:rPr>
        <w:t>وصلات</w:t>
      </w:r>
      <w:r w:rsidRPr="005579D0">
        <w:rPr>
          <w:rFonts w:hint="cs"/>
          <w:rtl/>
        </w:rPr>
        <w:t xml:space="preserve"> بطريقة غير منسقة.</w:t>
      </w:r>
      <w:r w:rsidRPr="00704703">
        <w:rPr>
          <w:rFonts w:hint="cs"/>
          <w:rtl/>
        </w:rPr>
        <w:t xml:space="preserve"> </w:t>
      </w:r>
      <w:r w:rsidRPr="005579D0">
        <w:rPr>
          <w:rFonts w:hint="cs"/>
          <w:rtl/>
        </w:rPr>
        <w:t>وتشمل التطبيقات المحتملة</w:t>
      </w:r>
      <w:r w:rsidRPr="00704703">
        <w:rPr>
          <w:rFonts w:hint="cs"/>
          <w:rtl/>
        </w:rPr>
        <w:t xml:space="preserve"> </w:t>
      </w:r>
      <w:r>
        <w:rPr>
          <w:rFonts w:hint="cs"/>
          <w:rtl/>
        </w:rPr>
        <w:t>ل</w:t>
      </w:r>
      <w:r w:rsidRPr="005579D0">
        <w:rPr>
          <w:rFonts w:hint="cs"/>
          <w:rtl/>
        </w:rPr>
        <w:t>وصلات</w:t>
      </w:r>
      <w:r w:rsidRPr="00704703">
        <w:rPr>
          <w:rFonts w:hint="cs"/>
          <w:rtl/>
        </w:rPr>
        <w:t xml:space="preserve"> </w:t>
      </w:r>
      <w:r>
        <w:rPr>
          <w:rFonts w:hint="cs"/>
          <w:rtl/>
        </w:rPr>
        <w:t>الموجات الميلليمترية في</w:t>
      </w:r>
      <w:r w:rsidRPr="005579D0">
        <w:rPr>
          <w:rFonts w:hint="cs"/>
          <w:rtl/>
        </w:rPr>
        <w:t xml:space="preserve"> الخدمة </w:t>
      </w:r>
      <w:r w:rsidRPr="008B7377">
        <w:rPr>
          <w:rFonts w:hint="cs"/>
          <w:spacing w:val="6"/>
          <w:rtl/>
        </w:rPr>
        <w:lastRenderedPageBreak/>
        <w:t xml:space="preserve">الثابتة النقل: للشبكات اللاسلكية المحلية </w:t>
      </w:r>
      <w:r w:rsidR="008B7377" w:rsidRPr="008B7377">
        <w:rPr>
          <w:spacing w:val="6"/>
        </w:rPr>
        <w:t>(</w:t>
      </w:r>
      <w:r w:rsidRPr="008B7377">
        <w:rPr>
          <w:spacing w:val="6"/>
          <w:lang w:val="en-GB"/>
        </w:rPr>
        <w:t>WLAN</w:t>
      </w:r>
      <w:r w:rsidR="008B7377" w:rsidRPr="008B7377">
        <w:rPr>
          <w:spacing w:val="6"/>
        </w:rPr>
        <w:t>)</w:t>
      </w:r>
      <w:r w:rsidRPr="008B7377">
        <w:rPr>
          <w:rFonts w:hint="cs"/>
          <w:spacing w:val="6"/>
          <w:rtl/>
        </w:rPr>
        <w:t xml:space="preserve">، ولشبكات المناطق الشخصية اللاسلكية </w:t>
      </w:r>
      <w:r w:rsidR="008B7377" w:rsidRPr="008B7377">
        <w:rPr>
          <w:spacing w:val="6"/>
        </w:rPr>
        <w:t>(</w:t>
      </w:r>
      <w:r w:rsidRPr="008B7377">
        <w:rPr>
          <w:rFonts w:hint="cs"/>
          <w:spacing w:val="6"/>
        </w:rPr>
        <w:t>WPAN</w:t>
      </w:r>
      <w:r w:rsidR="008B7377" w:rsidRPr="008B7377">
        <w:rPr>
          <w:spacing w:val="6"/>
        </w:rPr>
        <w:t>)</w:t>
      </w:r>
      <w:r w:rsidRPr="008B7377">
        <w:rPr>
          <w:rFonts w:hint="cs"/>
          <w:spacing w:val="6"/>
          <w:rtl/>
        </w:rPr>
        <w:t>، وللنطاق</w:t>
      </w:r>
      <w:r w:rsidRPr="005579D0">
        <w:rPr>
          <w:rFonts w:hint="cs"/>
          <w:rtl/>
        </w:rPr>
        <w:t xml:space="preserve"> العريض</w:t>
      </w:r>
      <w:r w:rsidRPr="008B6D7D">
        <w:rPr>
          <w:rFonts w:hint="cs"/>
          <w:rtl/>
        </w:rPr>
        <w:t xml:space="preserve"> </w:t>
      </w:r>
      <w:r>
        <w:rPr>
          <w:rFonts w:hint="cs"/>
          <w:rtl/>
        </w:rPr>
        <w:t>المتنقل</w:t>
      </w:r>
      <w:r w:rsidRPr="005579D0">
        <w:rPr>
          <w:rFonts w:hint="cs"/>
          <w:rtl/>
        </w:rPr>
        <w:t xml:space="preserve"> (أي </w:t>
      </w:r>
      <w:r>
        <w:rPr>
          <w:rFonts w:hint="cs"/>
          <w:rtl/>
        </w:rPr>
        <w:t>الوصلة الوسيطة</w:t>
      </w:r>
      <w:r w:rsidRPr="005579D0">
        <w:rPr>
          <w:rFonts w:hint="cs"/>
          <w:rtl/>
        </w:rPr>
        <w:t xml:space="preserve">)، </w:t>
      </w:r>
      <w:r>
        <w:rPr>
          <w:rFonts w:hint="cs"/>
          <w:rtl/>
        </w:rPr>
        <w:t>ول</w:t>
      </w:r>
      <w:r w:rsidRPr="005579D0">
        <w:rPr>
          <w:rFonts w:hint="cs"/>
          <w:rtl/>
        </w:rPr>
        <w:t>خدمات</w:t>
      </w:r>
      <w:r>
        <w:rPr>
          <w:rFonts w:hint="cs"/>
          <w:rtl/>
        </w:rPr>
        <w:t xml:space="preserve"> التجوال</w:t>
      </w:r>
      <w:r w:rsidRPr="008B6D7D">
        <w:rPr>
          <w:rFonts w:hint="cs"/>
          <w:rtl/>
        </w:rPr>
        <w:t xml:space="preserve"> </w:t>
      </w:r>
      <w:r w:rsidRPr="005579D0">
        <w:rPr>
          <w:rFonts w:hint="cs"/>
          <w:rtl/>
        </w:rPr>
        <w:t xml:space="preserve">متعددة الوسائط </w:t>
      </w:r>
      <w:r>
        <w:rPr>
          <w:rFonts w:hint="cs"/>
          <w:rtl/>
        </w:rPr>
        <w:t>عالية الاستبانة</w:t>
      </w:r>
      <w:r w:rsidRPr="005579D0">
        <w:rPr>
          <w:rFonts w:hint="cs"/>
          <w:rtl/>
        </w:rPr>
        <w:t>، و</w:t>
      </w:r>
      <w:r>
        <w:rPr>
          <w:rFonts w:hint="cs"/>
          <w:rtl/>
        </w:rPr>
        <w:t>ل</w:t>
      </w:r>
      <w:r w:rsidRPr="005579D0">
        <w:rPr>
          <w:rFonts w:hint="cs"/>
          <w:rtl/>
        </w:rPr>
        <w:t xml:space="preserve">أنظمة التوزيع </w:t>
      </w:r>
      <w:r>
        <w:rPr>
          <w:rFonts w:hint="cs"/>
          <w:rtl/>
        </w:rPr>
        <w:t>ال</w:t>
      </w:r>
      <w:r w:rsidRPr="005579D0">
        <w:rPr>
          <w:rFonts w:hint="cs"/>
          <w:rtl/>
        </w:rPr>
        <w:t>فيديو</w:t>
      </w:r>
      <w:r>
        <w:rPr>
          <w:rFonts w:hint="cs"/>
          <w:rtl/>
        </w:rPr>
        <w:t>ي</w:t>
      </w:r>
      <w:r w:rsidRPr="005579D0">
        <w:rPr>
          <w:rFonts w:hint="cs"/>
          <w:rtl/>
        </w:rPr>
        <w:t xml:space="preserve"> </w:t>
      </w:r>
      <w:r>
        <w:rPr>
          <w:rFonts w:hint="cs"/>
          <w:rtl/>
        </w:rPr>
        <w:t>ال</w:t>
      </w:r>
      <w:r w:rsidRPr="005579D0">
        <w:rPr>
          <w:rFonts w:hint="cs"/>
          <w:rtl/>
        </w:rPr>
        <w:t>لاسلكية.</w:t>
      </w:r>
      <w:r w:rsidRPr="008B6D7D">
        <w:rPr>
          <w:rFonts w:hint="cs"/>
          <w:rtl/>
        </w:rPr>
        <w:t xml:space="preserve"> </w:t>
      </w:r>
      <w:r>
        <w:rPr>
          <w:rFonts w:hint="cs"/>
          <w:rtl/>
        </w:rPr>
        <w:t>وتُ</w:t>
      </w:r>
      <w:r w:rsidRPr="005579D0">
        <w:rPr>
          <w:rFonts w:hint="cs"/>
          <w:rtl/>
        </w:rPr>
        <w:t>توقع</w:t>
      </w:r>
      <w:r>
        <w:rPr>
          <w:rFonts w:hint="cs"/>
          <w:rtl/>
        </w:rPr>
        <w:t xml:space="preserve"> زيادة</w:t>
      </w:r>
      <w:r w:rsidRPr="005579D0">
        <w:rPr>
          <w:rFonts w:hint="cs"/>
          <w:rtl/>
        </w:rPr>
        <w:t xml:space="preserve"> استخدام هذه ال</w:t>
      </w:r>
      <w:r>
        <w:rPr>
          <w:rFonts w:hint="cs"/>
          <w:rtl/>
        </w:rPr>
        <w:t>نطاقات</w:t>
      </w:r>
      <w:r w:rsidRPr="005579D0">
        <w:rPr>
          <w:rFonts w:hint="cs"/>
          <w:rtl/>
        </w:rPr>
        <w:t xml:space="preserve"> </w:t>
      </w:r>
      <w:r>
        <w:rPr>
          <w:rFonts w:hint="cs"/>
          <w:rtl/>
        </w:rPr>
        <w:t>إذ</w:t>
      </w:r>
      <w:r w:rsidRPr="005579D0">
        <w:rPr>
          <w:rFonts w:hint="cs"/>
          <w:rtl/>
        </w:rPr>
        <w:t xml:space="preserve"> </w:t>
      </w:r>
      <w:r>
        <w:rPr>
          <w:rFonts w:hint="cs"/>
          <w:rtl/>
        </w:rPr>
        <w:t>ت</w:t>
      </w:r>
      <w:r w:rsidRPr="005579D0">
        <w:rPr>
          <w:rFonts w:hint="cs"/>
          <w:rtl/>
        </w:rPr>
        <w:t xml:space="preserve">تطور التقنيات </w:t>
      </w:r>
      <w:r>
        <w:rPr>
          <w:rFonts w:hint="cs"/>
          <w:rtl/>
        </w:rPr>
        <w:t>وتنضج</w:t>
      </w:r>
      <w:r w:rsidRPr="005579D0">
        <w:rPr>
          <w:rFonts w:hint="cs"/>
          <w:rtl/>
        </w:rPr>
        <w:t>.</w:t>
      </w:r>
    </w:p>
    <w:p w:rsidR="0024157D" w:rsidRPr="008105DC" w:rsidRDefault="0024157D" w:rsidP="00EA3EFF">
      <w:pPr>
        <w:spacing w:line="187" w:lineRule="auto"/>
        <w:rPr>
          <w:spacing w:val="-6"/>
          <w:rtl/>
        </w:rPr>
      </w:pPr>
      <w:r w:rsidRPr="008105DC">
        <w:rPr>
          <w:rFonts w:hint="cs"/>
          <w:spacing w:val="-6"/>
          <w:rtl/>
        </w:rPr>
        <w:t>وتشكل هذه الأوصاف تعميمات واسعة وهناك إبهام وتداخل كبير عملياً بين هذه الفئات العامة للمديات الترددية وما يقابلها من التطبيقات.</w:t>
      </w:r>
    </w:p>
    <w:p w:rsidR="0024157D" w:rsidRDefault="0024157D" w:rsidP="00EA3EFF">
      <w:pPr>
        <w:spacing w:line="187" w:lineRule="auto"/>
        <w:rPr>
          <w:rtl/>
          <w:lang w:bidi="ar"/>
        </w:rPr>
      </w:pPr>
      <w:r w:rsidRPr="003D43E2">
        <w:rPr>
          <w:rFonts w:hint="cs"/>
          <w:spacing w:val="6"/>
          <w:rtl/>
          <w:lang w:bidi="ar"/>
        </w:rPr>
        <w:t xml:space="preserve">وتجدر الإشارة إلى أن هذه التوصية لا تواصل بحث تطبيقات الخدمة الثابتة بالموجات الميلليمترية في عدة نطاقات أخرى. </w:t>
      </w:r>
      <w:r w:rsidRPr="00DA4827">
        <w:rPr>
          <w:rFonts w:hint="cs"/>
          <w:spacing w:val="-6"/>
          <w:rtl/>
          <w:lang w:bidi="ar"/>
        </w:rPr>
        <w:t xml:space="preserve">وهي تشمل، على وجه الخصوص، نطاقات الخدمة الثابتة </w:t>
      </w:r>
      <w:r w:rsidR="003B5882" w:rsidRPr="00DA4827">
        <w:rPr>
          <w:spacing w:val="-6"/>
          <w:lang w:bidi="ar"/>
        </w:rPr>
        <w:t>94</w:t>
      </w:r>
      <w:r w:rsidR="003B5882" w:rsidRPr="00DA4827">
        <w:rPr>
          <w:spacing w:val="-6"/>
          <w:lang w:bidi="ar"/>
        </w:rPr>
        <w:noBreakHyphen/>
        <w:t>92</w:t>
      </w:r>
      <w:r w:rsidRPr="00DA4827">
        <w:rPr>
          <w:rFonts w:hint="cs"/>
          <w:spacing w:val="-6"/>
          <w:rtl/>
          <w:lang w:bidi="ar"/>
        </w:rPr>
        <w:t xml:space="preserve"> </w:t>
      </w:r>
      <w:r w:rsidRPr="00DA4827">
        <w:rPr>
          <w:rFonts w:hint="cs"/>
          <w:spacing w:val="-6"/>
          <w:lang w:bidi="ar"/>
        </w:rPr>
        <w:t>GHz</w:t>
      </w:r>
      <w:r w:rsidRPr="00DA4827">
        <w:rPr>
          <w:rFonts w:hint="cs"/>
          <w:spacing w:val="-6"/>
          <w:rtl/>
          <w:lang w:bidi="ar"/>
        </w:rPr>
        <w:t xml:space="preserve"> فما فوق. لذا فإن ما يرد ذكره في هذه التوصية مما "فوق </w:t>
      </w:r>
      <w:r w:rsidR="00DA4827" w:rsidRPr="00DA4827">
        <w:rPr>
          <w:rFonts w:hint="cs"/>
          <w:spacing w:val="-6"/>
          <w:lang w:bidi="ar"/>
        </w:rPr>
        <w:t>GHz</w:t>
      </w:r>
      <w:r w:rsidR="00DA4827" w:rsidRPr="00DA4827">
        <w:rPr>
          <w:spacing w:val="-6"/>
          <w:lang w:bidi="ar"/>
        </w:rPr>
        <w:t> 23</w:t>
      </w:r>
      <w:r>
        <w:rPr>
          <w:rFonts w:hint="cs"/>
          <w:rtl/>
          <w:lang w:bidi="ar"/>
        </w:rPr>
        <w:t>" لا</w:t>
      </w:r>
      <w:r w:rsidR="00DA4827">
        <w:rPr>
          <w:rFonts w:hint="eastAsia"/>
          <w:rtl/>
          <w:lang w:bidi="ar"/>
        </w:rPr>
        <w:t> </w:t>
      </w:r>
      <w:r>
        <w:rPr>
          <w:rFonts w:hint="cs"/>
          <w:rtl/>
          <w:lang w:bidi="ar"/>
        </w:rPr>
        <w:t>ي</w:t>
      </w:r>
      <w:r w:rsidRPr="005579D0">
        <w:rPr>
          <w:rFonts w:hint="cs"/>
          <w:rtl/>
          <w:lang w:bidi="ar"/>
        </w:rPr>
        <w:t xml:space="preserve">شمل هذه </w:t>
      </w:r>
      <w:r>
        <w:rPr>
          <w:rFonts w:hint="cs"/>
          <w:rtl/>
          <w:lang w:bidi="ar"/>
        </w:rPr>
        <w:t>النطاقات الترددية</w:t>
      </w:r>
      <w:r w:rsidRPr="00BD6501">
        <w:rPr>
          <w:rFonts w:hint="cs"/>
          <w:rtl/>
          <w:lang w:bidi="ar"/>
        </w:rPr>
        <w:t xml:space="preserve"> </w:t>
      </w:r>
      <w:r>
        <w:rPr>
          <w:rFonts w:hint="cs"/>
          <w:rtl/>
          <w:lang w:bidi="ar"/>
        </w:rPr>
        <w:t>ال</w:t>
      </w:r>
      <w:r w:rsidRPr="005579D0">
        <w:rPr>
          <w:rFonts w:hint="cs"/>
          <w:rtl/>
          <w:lang w:bidi="ar"/>
        </w:rPr>
        <w:t>أعلى</w:t>
      </w:r>
      <w:r w:rsidRPr="00BD6501">
        <w:rPr>
          <w:rFonts w:hint="cs"/>
          <w:rtl/>
          <w:lang w:bidi="ar"/>
        </w:rPr>
        <w:t xml:space="preserve"> </w:t>
      </w:r>
      <w:r>
        <w:rPr>
          <w:rFonts w:hint="cs"/>
          <w:rtl/>
          <w:lang w:bidi="ar"/>
        </w:rPr>
        <w:t>بالموجات الميلليمترية</w:t>
      </w:r>
      <w:r w:rsidRPr="005579D0">
        <w:rPr>
          <w:rFonts w:hint="cs"/>
          <w:rtl/>
          <w:lang w:bidi="ar"/>
        </w:rPr>
        <w:t xml:space="preserve"> </w:t>
      </w:r>
      <w:r>
        <w:rPr>
          <w:rFonts w:hint="cs"/>
          <w:rtl/>
          <w:lang w:bidi="ar"/>
        </w:rPr>
        <w:t>في توزيعات</w:t>
      </w:r>
      <w:r w:rsidRPr="005579D0">
        <w:rPr>
          <w:rFonts w:hint="cs"/>
          <w:rtl/>
          <w:lang w:bidi="ar"/>
        </w:rPr>
        <w:t xml:space="preserve"> الخدمة الثابتة.</w:t>
      </w:r>
    </w:p>
    <w:p w:rsidR="0024157D" w:rsidRPr="00561D5C" w:rsidRDefault="0024157D" w:rsidP="00EA3EFF">
      <w:pPr>
        <w:pStyle w:val="Heading1"/>
        <w:spacing w:before="240" w:line="187" w:lineRule="auto"/>
        <w:rPr>
          <w:rtl/>
        </w:rPr>
      </w:pPr>
      <w:r w:rsidRPr="00561D5C">
        <w:t>3</w:t>
      </w:r>
      <w:r w:rsidRPr="00561D5C">
        <w:tab/>
      </w:r>
      <w:r w:rsidRPr="00561D5C">
        <w:rPr>
          <w:rFonts w:hint="cs"/>
          <w:rtl/>
        </w:rPr>
        <w:t>معلمات الخدمة الثابتة من نقطة إلى نقطة للاستخدام في الدراسات التقنية</w:t>
      </w:r>
    </w:p>
    <w:p w:rsidR="0024157D" w:rsidRDefault="0024157D" w:rsidP="00EA3EFF">
      <w:pPr>
        <w:pStyle w:val="Heading2"/>
        <w:spacing w:line="187" w:lineRule="auto"/>
        <w:rPr>
          <w:rtl/>
        </w:rPr>
      </w:pPr>
      <w:r>
        <w:t>1.3</w:t>
      </w:r>
      <w:r>
        <w:tab/>
      </w:r>
      <w:r w:rsidRPr="00D859B4">
        <w:rPr>
          <w:rFonts w:hint="cs"/>
          <w:spacing w:val="-6"/>
          <w:rtl/>
          <w:lang w:bidi="ar"/>
        </w:rPr>
        <w:t>معايير ال</w:t>
      </w:r>
      <w:r>
        <w:rPr>
          <w:rFonts w:hint="cs"/>
          <w:spacing w:val="-6"/>
          <w:rtl/>
          <w:lang w:bidi="ar"/>
        </w:rPr>
        <w:t>تداخل</w:t>
      </w:r>
    </w:p>
    <w:p w:rsidR="0024157D" w:rsidRDefault="0024157D" w:rsidP="00EA3EFF">
      <w:pPr>
        <w:spacing w:line="187" w:lineRule="auto"/>
        <w:rPr>
          <w:rtl/>
        </w:rPr>
      </w:pPr>
      <w:r>
        <w:rPr>
          <w:rFonts w:hint="cs"/>
          <w:spacing w:val="-6"/>
          <w:rtl/>
          <w:lang w:bidi="ar"/>
        </w:rPr>
        <w:t xml:space="preserve">يرجى </w:t>
      </w:r>
      <w:r w:rsidRPr="00D859B4">
        <w:rPr>
          <w:rFonts w:hint="cs"/>
          <w:spacing w:val="-6"/>
          <w:rtl/>
          <w:lang w:bidi="ar"/>
        </w:rPr>
        <w:t xml:space="preserve">الرجوع </w:t>
      </w:r>
      <w:r>
        <w:rPr>
          <w:rFonts w:hint="cs"/>
          <w:spacing w:val="-6"/>
          <w:rtl/>
          <w:lang w:bidi="ar"/>
        </w:rPr>
        <w:t>إلى</w:t>
      </w:r>
      <w:r w:rsidRPr="00D859B4">
        <w:rPr>
          <w:rFonts w:hint="cs"/>
          <w:spacing w:val="-6"/>
          <w:rtl/>
          <w:lang w:bidi="ar"/>
        </w:rPr>
        <w:t xml:space="preserve"> التوصية </w:t>
      </w:r>
      <w:r w:rsidRPr="00D859B4">
        <w:rPr>
          <w:rFonts w:hint="cs"/>
          <w:spacing w:val="-6"/>
        </w:rPr>
        <w:t>ITU-R F.758</w:t>
      </w:r>
      <w:r w:rsidRPr="00D859B4">
        <w:rPr>
          <w:rFonts w:hint="cs"/>
          <w:spacing w:val="-6"/>
          <w:rtl/>
          <w:lang w:bidi="ar"/>
        </w:rPr>
        <w:t xml:space="preserve"> </w:t>
      </w:r>
      <w:r>
        <w:rPr>
          <w:rFonts w:hint="cs"/>
          <w:spacing w:val="-6"/>
          <w:rtl/>
          <w:lang w:bidi="ar"/>
        </w:rPr>
        <w:t>للاطلاع</w:t>
      </w:r>
      <w:r w:rsidRPr="00D859B4">
        <w:rPr>
          <w:rFonts w:hint="cs"/>
          <w:spacing w:val="-6"/>
          <w:rtl/>
          <w:lang w:bidi="ar"/>
        </w:rPr>
        <w:t xml:space="preserve"> على </w:t>
      </w:r>
      <w:r w:rsidR="00730C70">
        <w:rPr>
          <w:rFonts w:hint="cs"/>
          <w:spacing w:val="-6"/>
          <w:rtl/>
          <w:lang w:bidi="ar"/>
        </w:rPr>
        <w:t>ال</w:t>
      </w:r>
      <w:r w:rsidRPr="00D859B4">
        <w:rPr>
          <w:rFonts w:hint="cs"/>
          <w:spacing w:val="-6"/>
          <w:rtl/>
          <w:lang w:bidi="ar"/>
        </w:rPr>
        <w:t>معلومات والتوجيه</w:t>
      </w:r>
      <w:r>
        <w:rPr>
          <w:rFonts w:hint="cs"/>
          <w:spacing w:val="-6"/>
          <w:rtl/>
          <w:lang w:bidi="ar"/>
        </w:rPr>
        <w:t>ات</w:t>
      </w:r>
      <w:r w:rsidRPr="00D859B4">
        <w:rPr>
          <w:rFonts w:hint="cs"/>
          <w:spacing w:val="-6"/>
          <w:rtl/>
          <w:lang w:bidi="ar"/>
        </w:rPr>
        <w:t xml:space="preserve"> العامة بشأن معايير ال</w:t>
      </w:r>
      <w:r>
        <w:rPr>
          <w:rFonts w:hint="cs"/>
          <w:spacing w:val="-6"/>
          <w:rtl/>
          <w:lang w:bidi="ar"/>
        </w:rPr>
        <w:t>تداخل</w:t>
      </w:r>
      <w:r w:rsidRPr="00D859B4">
        <w:rPr>
          <w:rFonts w:hint="cs"/>
          <w:spacing w:val="-6"/>
          <w:rtl/>
          <w:lang w:bidi="ar"/>
        </w:rPr>
        <w:t xml:space="preserve"> للدراسات التقنية.</w:t>
      </w:r>
    </w:p>
    <w:p w:rsidR="0024157D" w:rsidRPr="00561D5C" w:rsidRDefault="0024157D" w:rsidP="00EA3EFF">
      <w:pPr>
        <w:pStyle w:val="Heading2"/>
        <w:spacing w:line="187" w:lineRule="auto"/>
        <w:rPr>
          <w:rtl/>
        </w:rPr>
      </w:pPr>
      <w:r w:rsidRPr="00561D5C">
        <w:t>2.3</w:t>
      </w:r>
      <w:r w:rsidRPr="00561D5C">
        <w:tab/>
      </w:r>
      <w:r w:rsidRPr="00561D5C">
        <w:rPr>
          <w:rFonts w:hint="cs"/>
          <w:rtl/>
        </w:rPr>
        <w:t>معلمات معدات الخدمة الثابتة من نقطة إلى نقطة</w:t>
      </w:r>
    </w:p>
    <w:p w:rsidR="0024157D" w:rsidRPr="0046613D" w:rsidRDefault="0024157D" w:rsidP="00EA3EFF">
      <w:pPr>
        <w:spacing w:line="187" w:lineRule="auto"/>
        <w:rPr>
          <w:rtl/>
          <w:lang w:val="en-GB"/>
        </w:rPr>
      </w:pPr>
      <w:bookmarkStart w:id="1" w:name="lt_pId128"/>
      <w:r>
        <w:rPr>
          <w:rFonts w:hint="cs"/>
          <w:rtl/>
          <w:lang w:val="en-GB"/>
        </w:rPr>
        <w:t>يشكل</w:t>
      </w:r>
      <w:r w:rsidRPr="00AD683A">
        <w:rPr>
          <w:rFonts w:hint="cs"/>
          <w:spacing w:val="-6"/>
          <w:rtl/>
          <w:lang w:bidi="ar"/>
        </w:rPr>
        <w:t xml:space="preserve"> </w:t>
      </w:r>
      <w:r w:rsidRPr="00D859B4">
        <w:rPr>
          <w:rFonts w:hint="cs"/>
          <w:spacing w:val="-6"/>
          <w:rtl/>
          <w:lang w:bidi="ar"/>
        </w:rPr>
        <w:t xml:space="preserve">الملحق </w:t>
      </w:r>
      <w:r w:rsidR="00463165">
        <w:rPr>
          <w:spacing w:val="-6"/>
          <w:lang w:bidi="ar"/>
        </w:rPr>
        <w:t>2</w:t>
      </w:r>
      <w:r>
        <w:rPr>
          <w:rFonts w:hint="cs"/>
          <w:spacing w:val="-6"/>
          <w:rtl/>
          <w:lang w:bidi="ar"/>
        </w:rPr>
        <w:t xml:space="preserve"> ب</w:t>
      </w:r>
      <w:r w:rsidRPr="00D859B4">
        <w:rPr>
          <w:rFonts w:hint="cs"/>
          <w:spacing w:val="-6"/>
          <w:rtl/>
          <w:lang w:bidi="ar"/>
        </w:rPr>
        <w:t xml:space="preserve">التوصية </w:t>
      </w:r>
      <w:r w:rsidRPr="00D859B4">
        <w:rPr>
          <w:rFonts w:hint="cs"/>
          <w:spacing w:val="-6"/>
        </w:rPr>
        <w:t>ITU-R F.758</w:t>
      </w:r>
      <w:r>
        <w:rPr>
          <w:rFonts w:hint="cs"/>
          <w:spacing w:val="-6"/>
          <w:rtl/>
        </w:rPr>
        <w:t xml:space="preserve"> </w:t>
      </w:r>
      <w:r w:rsidRPr="00D859B4">
        <w:rPr>
          <w:rFonts w:hint="cs"/>
          <w:spacing w:val="-6"/>
          <w:rtl/>
          <w:lang w:bidi="ar"/>
        </w:rPr>
        <w:t xml:space="preserve">المرجعية الأساسية </w:t>
      </w:r>
      <w:r>
        <w:rPr>
          <w:rFonts w:hint="cs"/>
          <w:spacing w:val="-6"/>
          <w:rtl/>
          <w:lang w:bidi="ar"/>
        </w:rPr>
        <w:t>ل</w:t>
      </w:r>
      <w:r w:rsidRPr="00D859B4">
        <w:rPr>
          <w:rFonts w:hint="cs"/>
          <w:spacing w:val="-6"/>
          <w:rtl/>
          <w:lang w:bidi="ar"/>
        </w:rPr>
        <w:t xml:space="preserve">لافتراضات بشأن معلمات معدات </w:t>
      </w:r>
      <w:r>
        <w:rPr>
          <w:rFonts w:hint="cs"/>
          <w:spacing w:val="-6"/>
          <w:rtl/>
          <w:lang w:bidi="ar"/>
        </w:rPr>
        <w:t>ال</w:t>
      </w:r>
      <w:r>
        <w:rPr>
          <w:rFonts w:hint="cs"/>
          <w:spacing w:val="-6"/>
          <w:rtl/>
        </w:rPr>
        <w:t>خدمة الثابتة.</w:t>
      </w:r>
      <w:r w:rsidRPr="00AD683A">
        <w:rPr>
          <w:rFonts w:hint="cs"/>
          <w:spacing w:val="-6"/>
          <w:rtl/>
          <w:lang w:bidi="ar"/>
        </w:rPr>
        <w:t xml:space="preserve"> </w:t>
      </w:r>
      <w:r w:rsidRPr="00D859B4">
        <w:rPr>
          <w:rFonts w:hint="cs"/>
          <w:spacing w:val="-6"/>
          <w:rtl/>
          <w:lang w:bidi="ar"/>
        </w:rPr>
        <w:t xml:space="preserve">إذا </w:t>
      </w:r>
      <w:r>
        <w:rPr>
          <w:rFonts w:hint="cs"/>
          <w:spacing w:val="-6"/>
          <w:rtl/>
          <w:lang w:bidi="ar"/>
        </w:rPr>
        <w:t>لم تتوفر أي</w:t>
      </w:r>
      <w:r w:rsidRPr="00D859B4">
        <w:rPr>
          <w:rFonts w:hint="cs"/>
          <w:spacing w:val="-6"/>
          <w:rtl/>
          <w:lang w:bidi="ar"/>
        </w:rPr>
        <w:t xml:space="preserve"> معلومات عن </w:t>
      </w:r>
      <w:r>
        <w:rPr>
          <w:rFonts w:hint="cs"/>
          <w:spacing w:val="-6"/>
          <w:rtl/>
          <w:lang w:bidi="ar"/>
        </w:rPr>
        <w:t>ال</w:t>
      </w:r>
      <w:r w:rsidRPr="00D859B4">
        <w:rPr>
          <w:rFonts w:hint="cs"/>
          <w:spacing w:val="-6"/>
          <w:rtl/>
          <w:lang w:bidi="ar"/>
        </w:rPr>
        <w:t>مدى التردد</w:t>
      </w:r>
      <w:r>
        <w:rPr>
          <w:rFonts w:hint="cs"/>
          <w:spacing w:val="-6"/>
          <w:rtl/>
          <w:lang w:bidi="ar"/>
        </w:rPr>
        <w:t>ي</w:t>
      </w:r>
      <w:r w:rsidRPr="00D859B4">
        <w:rPr>
          <w:rFonts w:hint="cs"/>
          <w:spacing w:val="-6"/>
          <w:rtl/>
          <w:lang w:bidi="ar"/>
        </w:rPr>
        <w:t xml:space="preserve"> </w:t>
      </w:r>
      <w:r>
        <w:rPr>
          <w:rFonts w:hint="cs"/>
          <w:spacing w:val="-6"/>
          <w:rtl/>
          <w:lang w:bidi="ar"/>
        </w:rPr>
        <w:t>الذي يستدعي الاهتمام</w:t>
      </w:r>
      <w:r w:rsidRPr="00D859B4">
        <w:rPr>
          <w:rFonts w:hint="cs"/>
          <w:spacing w:val="-6"/>
          <w:rtl/>
          <w:lang w:bidi="ar"/>
        </w:rPr>
        <w:t xml:space="preserve">، </w:t>
      </w:r>
      <w:r>
        <w:rPr>
          <w:rFonts w:hint="cs"/>
          <w:spacing w:val="-6"/>
          <w:rtl/>
          <w:lang w:bidi="ar"/>
        </w:rPr>
        <w:t>ترد</w:t>
      </w:r>
      <w:r w:rsidRPr="00D859B4">
        <w:rPr>
          <w:rFonts w:hint="cs"/>
          <w:spacing w:val="-6"/>
          <w:rtl/>
          <w:lang w:bidi="ar"/>
        </w:rPr>
        <w:t xml:space="preserve"> معلومات إضافية في</w:t>
      </w:r>
      <w:r w:rsidRPr="00AD683A">
        <w:rPr>
          <w:rFonts w:hint="cs"/>
          <w:spacing w:val="-6"/>
          <w:rtl/>
          <w:lang w:bidi="ar"/>
        </w:rPr>
        <w:t xml:space="preserve"> </w:t>
      </w:r>
      <w:r>
        <w:rPr>
          <w:rFonts w:hint="cs"/>
          <w:spacing w:val="-6"/>
          <w:rtl/>
          <w:lang w:bidi="ar"/>
        </w:rPr>
        <w:t xml:space="preserve">الملحق </w:t>
      </w:r>
      <w:r w:rsidR="00463165">
        <w:rPr>
          <w:spacing w:val="-6"/>
          <w:lang w:bidi="ar"/>
        </w:rPr>
        <w:t>3</w:t>
      </w:r>
      <w:r w:rsidRPr="00D859B4">
        <w:rPr>
          <w:rFonts w:hint="cs"/>
          <w:spacing w:val="-6"/>
          <w:rtl/>
          <w:lang w:bidi="ar"/>
        </w:rPr>
        <w:t xml:space="preserve"> </w:t>
      </w:r>
      <w:r>
        <w:rPr>
          <w:rFonts w:hint="cs"/>
          <w:spacing w:val="-6"/>
          <w:rtl/>
          <w:lang w:bidi="ar"/>
        </w:rPr>
        <w:t>ب</w:t>
      </w:r>
      <w:r w:rsidRPr="00D859B4">
        <w:rPr>
          <w:rFonts w:hint="cs"/>
          <w:spacing w:val="-6"/>
          <w:rtl/>
          <w:lang w:bidi="ar"/>
        </w:rPr>
        <w:t xml:space="preserve">التوصية </w:t>
      </w:r>
      <w:r w:rsidRPr="00D859B4">
        <w:rPr>
          <w:rFonts w:hint="cs"/>
          <w:spacing w:val="-6"/>
        </w:rPr>
        <w:t>ITU-R F.758</w:t>
      </w:r>
      <w:r>
        <w:rPr>
          <w:rFonts w:hint="cs"/>
          <w:spacing w:val="-6"/>
          <w:rtl/>
          <w:lang w:bidi="ar"/>
        </w:rPr>
        <w:t>.</w:t>
      </w:r>
    </w:p>
    <w:bookmarkEnd w:id="1"/>
    <w:p w:rsidR="0024157D" w:rsidRDefault="0024157D" w:rsidP="00EA3EFF">
      <w:pPr>
        <w:spacing w:line="187" w:lineRule="auto"/>
        <w:rPr>
          <w:spacing w:val="-6"/>
          <w:rtl/>
          <w:lang w:bidi="ar"/>
        </w:rPr>
      </w:pPr>
      <w:r>
        <w:rPr>
          <w:rFonts w:hint="cs"/>
          <w:spacing w:val="-6"/>
          <w:rtl/>
          <w:lang w:bidi="ar"/>
        </w:rPr>
        <w:t>و</w:t>
      </w:r>
      <w:r w:rsidRPr="00D859B4">
        <w:rPr>
          <w:rFonts w:hint="cs"/>
          <w:spacing w:val="-6"/>
          <w:rtl/>
          <w:lang w:bidi="ar"/>
        </w:rPr>
        <w:t xml:space="preserve">في الحالات التي لا </w:t>
      </w:r>
      <w:r>
        <w:rPr>
          <w:rFonts w:hint="cs"/>
          <w:spacing w:val="-6"/>
          <w:rtl/>
          <w:lang w:bidi="ar"/>
        </w:rPr>
        <w:t xml:space="preserve">تتوفر </w:t>
      </w:r>
      <w:r w:rsidRPr="00D859B4">
        <w:rPr>
          <w:rFonts w:hint="cs"/>
          <w:spacing w:val="-6"/>
          <w:rtl/>
          <w:lang w:bidi="ar"/>
        </w:rPr>
        <w:t xml:space="preserve">فيها </w:t>
      </w:r>
      <w:r>
        <w:rPr>
          <w:rFonts w:hint="cs"/>
          <w:spacing w:val="-6"/>
          <w:rtl/>
          <w:lang w:bidi="ar"/>
        </w:rPr>
        <w:t>المعلومات ذات الصلة في أي من هذين المل</w:t>
      </w:r>
      <w:r w:rsidRPr="00D859B4">
        <w:rPr>
          <w:rFonts w:hint="cs"/>
          <w:spacing w:val="-6"/>
          <w:rtl/>
          <w:lang w:bidi="ar"/>
        </w:rPr>
        <w:t>حق</w:t>
      </w:r>
      <w:r>
        <w:rPr>
          <w:rFonts w:hint="cs"/>
          <w:spacing w:val="-6"/>
          <w:rtl/>
          <w:lang w:bidi="ar"/>
        </w:rPr>
        <w:t>ين، وفي حال</w:t>
      </w:r>
      <w:r w:rsidRPr="00D859B4">
        <w:rPr>
          <w:rFonts w:hint="cs"/>
          <w:spacing w:val="-6"/>
          <w:rtl/>
          <w:lang w:bidi="ar"/>
        </w:rPr>
        <w:t xml:space="preserve"> </w:t>
      </w:r>
      <w:r>
        <w:rPr>
          <w:rFonts w:hint="cs"/>
          <w:spacing w:val="-6"/>
          <w:rtl/>
          <w:lang w:bidi="ar"/>
        </w:rPr>
        <w:t>الرغبة</w:t>
      </w:r>
      <w:r w:rsidRPr="00D859B4">
        <w:rPr>
          <w:rFonts w:hint="cs"/>
          <w:spacing w:val="-6"/>
          <w:rtl/>
          <w:lang w:bidi="ar"/>
        </w:rPr>
        <w:t xml:space="preserve"> </w:t>
      </w:r>
      <w:r>
        <w:rPr>
          <w:rFonts w:hint="cs"/>
          <w:spacing w:val="-6"/>
          <w:rtl/>
          <w:lang w:bidi="ar"/>
        </w:rPr>
        <w:t>ب</w:t>
      </w:r>
      <w:r w:rsidRPr="00D859B4">
        <w:rPr>
          <w:rFonts w:hint="cs"/>
          <w:spacing w:val="-6"/>
          <w:rtl/>
          <w:lang w:bidi="ar"/>
        </w:rPr>
        <w:t xml:space="preserve">تحليل الأنظمة </w:t>
      </w:r>
      <w:r>
        <w:rPr>
          <w:rFonts w:hint="cs"/>
          <w:spacing w:val="-6"/>
          <w:rtl/>
          <w:lang w:bidi="ar"/>
        </w:rPr>
        <w:t>التماثلية</w:t>
      </w:r>
      <w:r w:rsidRPr="00D859B4">
        <w:rPr>
          <w:rFonts w:hint="cs"/>
          <w:spacing w:val="-6"/>
          <w:rtl/>
          <w:lang w:bidi="ar"/>
        </w:rPr>
        <w:t xml:space="preserve">، </w:t>
      </w:r>
      <w:r>
        <w:rPr>
          <w:rFonts w:hint="cs"/>
          <w:spacing w:val="-6"/>
          <w:rtl/>
          <w:lang w:bidi="ar"/>
        </w:rPr>
        <w:t>يرد</w:t>
      </w:r>
      <w:r w:rsidRPr="00AD683A">
        <w:rPr>
          <w:rFonts w:hint="cs"/>
          <w:spacing w:val="-6"/>
          <w:rtl/>
          <w:lang w:bidi="ar"/>
        </w:rPr>
        <w:t xml:space="preserve"> </w:t>
      </w:r>
      <w:r w:rsidRPr="00D859B4">
        <w:rPr>
          <w:rFonts w:hint="cs"/>
          <w:spacing w:val="-6"/>
          <w:rtl/>
          <w:lang w:bidi="ar"/>
        </w:rPr>
        <w:t>في</w:t>
      </w:r>
      <w:r w:rsidR="00313624">
        <w:rPr>
          <w:rFonts w:hint="eastAsia"/>
          <w:spacing w:val="-6"/>
          <w:rtl/>
          <w:lang w:bidi="ar"/>
        </w:rPr>
        <w:t> </w:t>
      </w:r>
      <w:r w:rsidRPr="00D859B4">
        <w:rPr>
          <w:rFonts w:hint="cs"/>
          <w:spacing w:val="-6"/>
          <w:rtl/>
          <w:lang w:bidi="ar"/>
        </w:rPr>
        <w:t>التقرير</w:t>
      </w:r>
      <w:r w:rsidR="00313624">
        <w:rPr>
          <w:rFonts w:hint="eastAsia"/>
          <w:spacing w:val="-6"/>
          <w:rtl/>
          <w:lang w:bidi="ar"/>
        </w:rPr>
        <w:t> </w:t>
      </w:r>
      <w:r w:rsidRPr="00D859B4">
        <w:rPr>
          <w:rFonts w:hint="cs"/>
          <w:spacing w:val="-6"/>
        </w:rPr>
        <w:t>ITU</w:t>
      </w:r>
      <w:r w:rsidR="00313624">
        <w:rPr>
          <w:spacing w:val="-6"/>
        </w:rPr>
        <w:noBreakHyphen/>
      </w:r>
      <w:r w:rsidRPr="00D859B4">
        <w:rPr>
          <w:rFonts w:hint="cs"/>
          <w:spacing w:val="-6"/>
        </w:rPr>
        <w:t>R F.2108</w:t>
      </w:r>
      <w:r>
        <w:rPr>
          <w:rFonts w:hint="cs"/>
          <w:spacing w:val="-6"/>
          <w:rtl/>
          <w:lang w:bidi="ar"/>
        </w:rPr>
        <w:t xml:space="preserve"> أرشيف إضافي عن</w:t>
      </w:r>
      <w:r w:rsidRPr="00AD683A">
        <w:rPr>
          <w:rFonts w:hint="cs"/>
          <w:spacing w:val="-6"/>
          <w:rtl/>
          <w:lang w:bidi="ar"/>
        </w:rPr>
        <w:t xml:space="preserve"> </w:t>
      </w:r>
      <w:r w:rsidRPr="00D859B4">
        <w:rPr>
          <w:rFonts w:hint="cs"/>
          <w:spacing w:val="-6"/>
          <w:rtl/>
          <w:lang w:bidi="ar"/>
        </w:rPr>
        <w:t>معلومات المعدات</w:t>
      </w:r>
      <w:r>
        <w:rPr>
          <w:rFonts w:hint="cs"/>
          <w:spacing w:val="-6"/>
          <w:rtl/>
          <w:lang w:bidi="ar"/>
        </w:rPr>
        <w:t>، وإن كان يُحتمل أن</w:t>
      </w:r>
      <w:r w:rsidRPr="00AD683A">
        <w:rPr>
          <w:rFonts w:hint="cs"/>
          <w:spacing w:val="-6"/>
          <w:rtl/>
          <w:lang w:bidi="ar"/>
        </w:rPr>
        <w:t xml:space="preserve"> </w:t>
      </w:r>
      <w:r w:rsidRPr="00D859B4">
        <w:rPr>
          <w:rFonts w:hint="cs"/>
          <w:spacing w:val="-6"/>
          <w:rtl/>
          <w:lang w:bidi="ar"/>
        </w:rPr>
        <w:t xml:space="preserve">الزمن قد </w:t>
      </w:r>
      <w:r>
        <w:rPr>
          <w:rFonts w:hint="cs"/>
          <w:spacing w:val="-6"/>
          <w:rtl/>
          <w:lang w:bidi="ar"/>
        </w:rPr>
        <w:t>تجاوزه</w:t>
      </w:r>
      <w:r w:rsidRPr="00D859B4">
        <w:rPr>
          <w:rFonts w:hint="cs"/>
          <w:spacing w:val="-6"/>
          <w:rtl/>
          <w:lang w:bidi="ar"/>
        </w:rPr>
        <w:t>.</w:t>
      </w:r>
    </w:p>
    <w:p w:rsidR="0024157D" w:rsidRPr="00561D5C" w:rsidRDefault="0024157D" w:rsidP="00EA3EFF">
      <w:pPr>
        <w:pStyle w:val="Heading2"/>
        <w:spacing w:line="187" w:lineRule="auto"/>
        <w:rPr>
          <w:rtl/>
        </w:rPr>
      </w:pPr>
      <w:r w:rsidRPr="00561D5C">
        <w:t>3.3</w:t>
      </w:r>
      <w:r w:rsidRPr="00561D5C">
        <w:tab/>
      </w:r>
      <w:r w:rsidRPr="00561D5C">
        <w:rPr>
          <w:rFonts w:hint="cs"/>
          <w:rtl/>
        </w:rPr>
        <w:t>مخططات إشعاع الهوائي المرجعي</w:t>
      </w:r>
    </w:p>
    <w:p w:rsidR="0024157D" w:rsidRPr="00AD683A" w:rsidRDefault="0024157D" w:rsidP="00EA3EFF">
      <w:pPr>
        <w:spacing w:line="187" w:lineRule="auto"/>
        <w:rPr>
          <w:rtl/>
          <w:lang w:val="en-GB"/>
        </w:rPr>
      </w:pPr>
      <w:r>
        <w:rPr>
          <w:rFonts w:hint="cs"/>
          <w:spacing w:val="-6"/>
          <w:rtl/>
          <w:lang w:bidi="ar"/>
        </w:rPr>
        <w:t xml:space="preserve">إن </w:t>
      </w:r>
      <w:r w:rsidRPr="00D859B4">
        <w:rPr>
          <w:rFonts w:hint="cs"/>
          <w:spacing w:val="-6"/>
          <w:rtl/>
          <w:lang w:bidi="ar"/>
        </w:rPr>
        <w:t xml:space="preserve">الاختيار المناسب </w:t>
      </w:r>
      <w:r>
        <w:rPr>
          <w:rFonts w:hint="cs"/>
          <w:spacing w:val="-6"/>
          <w:rtl/>
          <w:lang w:bidi="ar"/>
        </w:rPr>
        <w:t>لمخطط إشعاع</w:t>
      </w:r>
      <w:r w:rsidRPr="00D859B4">
        <w:rPr>
          <w:rFonts w:hint="cs"/>
          <w:spacing w:val="-6"/>
          <w:rtl/>
          <w:lang w:bidi="ar"/>
        </w:rPr>
        <w:t xml:space="preserve"> الهوائي المرجعي </w:t>
      </w:r>
      <w:r>
        <w:rPr>
          <w:rFonts w:hint="cs"/>
          <w:spacing w:val="-6"/>
          <w:rtl/>
          <w:lang w:bidi="ar"/>
        </w:rPr>
        <w:t xml:space="preserve">اللازم </w:t>
      </w:r>
      <w:r w:rsidRPr="00D859B4">
        <w:rPr>
          <w:rFonts w:hint="cs"/>
          <w:spacing w:val="-6"/>
          <w:rtl/>
          <w:lang w:bidi="ar"/>
        </w:rPr>
        <w:t xml:space="preserve">لتحليلات </w:t>
      </w:r>
      <w:r>
        <w:rPr>
          <w:rFonts w:hint="cs"/>
          <w:spacing w:val="-6"/>
          <w:rtl/>
          <w:lang w:bidi="ar"/>
        </w:rPr>
        <w:t xml:space="preserve">تتضمن </w:t>
      </w:r>
      <w:r w:rsidRPr="00D859B4">
        <w:rPr>
          <w:rFonts w:hint="cs"/>
          <w:spacing w:val="-6"/>
          <w:rtl/>
          <w:lang w:bidi="ar"/>
        </w:rPr>
        <w:t xml:space="preserve">أنظمة </w:t>
      </w:r>
      <w:r>
        <w:rPr>
          <w:rFonts w:hint="cs"/>
          <w:spacing w:val="-6"/>
          <w:rtl/>
        </w:rPr>
        <w:t>خدمة ثابتة</w:t>
      </w:r>
      <w:r w:rsidRPr="00D859B4">
        <w:rPr>
          <w:rFonts w:hint="cs"/>
          <w:spacing w:val="-6"/>
          <w:rtl/>
          <w:lang w:bidi="ar"/>
        </w:rPr>
        <w:t xml:space="preserve"> من نقطة </w:t>
      </w:r>
      <w:r>
        <w:rPr>
          <w:rFonts w:hint="cs"/>
          <w:spacing w:val="-6"/>
          <w:rtl/>
          <w:lang w:bidi="ar"/>
        </w:rPr>
        <w:t>إلى</w:t>
      </w:r>
      <w:r w:rsidRPr="00D859B4">
        <w:rPr>
          <w:rFonts w:hint="cs"/>
          <w:spacing w:val="-6"/>
          <w:rtl/>
          <w:lang w:bidi="ar"/>
        </w:rPr>
        <w:t xml:space="preserve"> نقطة </w:t>
      </w:r>
      <w:r>
        <w:rPr>
          <w:rFonts w:hint="cs"/>
          <w:spacing w:val="-6"/>
          <w:rtl/>
          <w:lang w:bidi="ar"/>
        </w:rPr>
        <w:t>سي</w:t>
      </w:r>
      <w:r w:rsidRPr="00D859B4">
        <w:rPr>
          <w:rFonts w:hint="cs"/>
          <w:spacing w:val="-6"/>
          <w:rtl/>
          <w:lang w:bidi="ar"/>
        </w:rPr>
        <w:t xml:space="preserve">عتمد على </w:t>
      </w:r>
      <w:r>
        <w:rPr>
          <w:rFonts w:hint="cs"/>
          <w:spacing w:val="-6"/>
          <w:rtl/>
          <w:lang w:bidi="ar"/>
        </w:rPr>
        <w:t>ال</w:t>
      </w:r>
      <w:r w:rsidRPr="00D859B4">
        <w:rPr>
          <w:rFonts w:hint="cs"/>
          <w:spacing w:val="-6"/>
          <w:rtl/>
          <w:lang w:bidi="ar"/>
        </w:rPr>
        <w:t xml:space="preserve">سيناريو </w:t>
      </w:r>
      <w:r>
        <w:rPr>
          <w:rFonts w:hint="cs"/>
          <w:spacing w:val="-6"/>
          <w:rtl/>
          <w:lang w:bidi="ar"/>
        </w:rPr>
        <w:t xml:space="preserve">الذي </w:t>
      </w:r>
      <w:r w:rsidRPr="00D859B4">
        <w:rPr>
          <w:rFonts w:hint="cs"/>
          <w:spacing w:val="-6"/>
          <w:rtl/>
          <w:lang w:bidi="ar"/>
        </w:rPr>
        <w:t>تجري دراسته:</w:t>
      </w:r>
    </w:p>
    <w:p w:rsidR="0024157D" w:rsidRDefault="0024157D" w:rsidP="00EA3EFF">
      <w:pPr>
        <w:pStyle w:val="enumlev1"/>
        <w:spacing w:line="187" w:lineRule="auto"/>
        <w:rPr>
          <w:rtl/>
        </w:rPr>
      </w:pPr>
      <w:r>
        <w:rPr>
          <w:rFonts w:hint="cs"/>
          <w:rtl/>
        </w:rPr>
        <w:t>-</w:t>
      </w:r>
      <w:r>
        <w:rPr>
          <w:rFonts w:hint="cs"/>
          <w:rtl/>
        </w:rPr>
        <w:tab/>
      </w:r>
      <w:r w:rsidRPr="00D859B4">
        <w:rPr>
          <w:rFonts w:hint="cs"/>
          <w:rtl/>
        </w:rPr>
        <w:t xml:space="preserve">في الحالات التي يوجد فيها مصدر </w:t>
      </w:r>
      <w:r>
        <w:rPr>
          <w:rFonts w:hint="cs"/>
          <w:rtl/>
        </w:rPr>
        <w:t>تداخل</w:t>
      </w:r>
      <w:r w:rsidRPr="00BC33BF">
        <w:rPr>
          <w:rFonts w:hint="cs"/>
          <w:rtl/>
        </w:rPr>
        <w:t xml:space="preserve"> </w:t>
      </w:r>
      <w:r w:rsidRPr="00D859B4">
        <w:rPr>
          <w:rFonts w:hint="cs"/>
          <w:rtl/>
        </w:rPr>
        <w:t>واحد</w:t>
      </w:r>
      <w:r>
        <w:rPr>
          <w:rFonts w:hint="cs"/>
          <w:rtl/>
        </w:rPr>
        <w:t xml:space="preserve"> </w:t>
      </w:r>
      <w:r w:rsidRPr="00D859B4">
        <w:rPr>
          <w:rFonts w:hint="cs"/>
          <w:rtl/>
        </w:rPr>
        <w:t xml:space="preserve">(أو عدد </w:t>
      </w:r>
      <w:r>
        <w:rPr>
          <w:rFonts w:hint="cs"/>
          <w:rtl/>
        </w:rPr>
        <w:t>محدود من مصادر التداخل)</w:t>
      </w:r>
      <w:r w:rsidRPr="00D859B4">
        <w:rPr>
          <w:rFonts w:hint="cs"/>
          <w:rtl/>
        </w:rPr>
        <w:t xml:space="preserve"> و</w:t>
      </w:r>
      <w:r>
        <w:rPr>
          <w:rFonts w:hint="cs"/>
          <w:rtl/>
        </w:rPr>
        <w:t>توزع هندسي</w:t>
      </w:r>
      <w:r w:rsidRPr="00D859B4">
        <w:rPr>
          <w:rFonts w:hint="cs"/>
          <w:rtl/>
        </w:rPr>
        <w:t xml:space="preserve"> </w:t>
      </w:r>
      <w:r>
        <w:rPr>
          <w:rFonts w:hint="cs"/>
          <w:rtl/>
        </w:rPr>
        <w:t>ساكن</w:t>
      </w:r>
      <w:r w:rsidRPr="00D859B4">
        <w:rPr>
          <w:rFonts w:hint="cs"/>
          <w:rtl/>
        </w:rPr>
        <w:t xml:space="preserve">، </w:t>
      </w:r>
      <w:r>
        <w:rPr>
          <w:rFonts w:hint="cs"/>
          <w:rtl/>
        </w:rPr>
        <w:t>يوصى</w:t>
      </w:r>
      <w:r w:rsidRPr="00D859B4">
        <w:rPr>
          <w:rFonts w:hint="cs"/>
          <w:rtl/>
        </w:rPr>
        <w:t xml:space="preserve"> </w:t>
      </w:r>
      <w:r>
        <w:rPr>
          <w:rFonts w:hint="cs"/>
          <w:rtl/>
        </w:rPr>
        <w:t>ب</w:t>
      </w:r>
      <w:r w:rsidRPr="00D859B4">
        <w:rPr>
          <w:rFonts w:hint="cs"/>
          <w:rtl/>
        </w:rPr>
        <w:t xml:space="preserve">استخدام </w:t>
      </w:r>
      <w:r>
        <w:rPr>
          <w:rFonts w:hint="cs"/>
          <w:rtl/>
        </w:rPr>
        <w:t xml:space="preserve">مخطط إشعاع </w:t>
      </w:r>
      <w:r w:rsidRPr="005579D0">
        <w:rPr>
          <w:rFonts w:hint="cs"/>
          <w:rtl/>
        </w:rPr>
        <w:t>ذروة الفص الجانب</w:t>
      </w:r>
      <w:r w:rsidR="004370CA">
        <w:rPr>
          <w:rFonts w:hint="cs"/>
          <w:rtl/>
        </w:rPr>
        <w:t>‍</w:t>
      </w:r>
      <w:r w:rsidRPr="005579D0">
        <w:rPr>
          <w:rFonts w:hint="cs"/>
          <w:rtl/>
        </w:rPr>
        <w:t xml:space="preserve">ي </w:t>
      </w:r>
      <w:r>
        <w:rPr>
          <w:rFonts w:hint="cs"/>
          <w:rtl/>
        </w:rPr>
        <w:t>كالذي يرد شرحه</w:t>
      </w:r>
      <w:r w:rsidRPr="00D859B4">
        <w:rPr>
          <w:rFonts w:hint="cs"/>
          <w:rtl/>
        </w:rPr>
        <w:t xml:space="preserve"> في التوصية </w:t>
      </w:r>
      <w:r w:rsidRPr="00D859B4">
        <w:rPr>
          <w:rFonts w:hint="cs"/>
        </w:rPr>
        <w:t>ITU-R F.699</w:t>
      </w:r>
      <w:r>
        <w:rPr>
          <w:rFonts w:hint="cs"/>
          <w:rtl/>
        </w:rPr>
        <w:t>؛</w:t>
      </w:r>
    </w:p>
    <w:p w:rsidR="0024157D" w:rsidRPr="00BC33BF" w:rsidRDefault="0024157D" w:rsidP="00EA3EFF">
      <w:pPr>
        <w:pStyle w:val="enumlev1"/>
        <w:spacing w:line="187" w:lineRule="auto"/>
        <w:rPr>
          <w:rtl/>
          <w:lang w:val="en-GB"/>
        </w:rPr>
      </w:pPr>
      <w:r>
        <w:rPr>
          <w:rFonts w:hint="cs"/>
          <w:rtl/>
        </w:rPr>
        <w:t>-</w:t>
      </w:r>
      <w:r>
        <w:rPr>
          <w:rFonts w:hint="cs"/>
          <w:rtl/>
        </w:rPr>
        <w:tab/>
      </w:r>
      <w:r>
        <w:rPr>
          <w:rFonts w:hint="cs"/>
          <w:rtl/>
          <w:lang w:val="en-GB"/>
        </w:rPr>
        <w:t>وفي</w:t>
      </w:r>
      <w:r w:rsidRPr="00D24BB2">
        <w:rPr>
          <w:rFonts w:hint="cs"/>
          <w:rtl/>
        </w:rPr>
        <w:t xml:space="preserve"> </w:t>
      </w:r>
      <w:r>
        <w:rPr>
          <w:rFonts w:hint="cs"/>
          <w:rtl/>
        </w:rPr>
        <w:t>ال</w:t>
      </w:r>
      <w:r w:rsidRPr="00D859B4">
        <w:rPr>
          <w:rFonts w:hint="cs"/>
          <w:rtl/>
        </w:rPr>
        <w:t>تحليلات</w:t>
      </w:r>
      <w:r w:rsidRPr="00D24BB2">
        <w:rPr>
          <w:rFonts w:hint="cs"/>
          <w:rtl/>
        </w:rPr>
        <w:t xml:space="preserve"> </w:t>
      </w:r>
      <w:r>
        <w:rPr>
          <w:rFonts w:hint="cs"/>
          <w:rtl/>
        </w:rPr>
        <w:t>ا</w:t>
      </w:r>
      <w:r w:rsidRPr="00D859B4">
        <w:rPr>
          <w:rFonts w:hint="cs"/>
          <w:rtl/>
        </w:rPr>
        <w:t xml:space="preserve">لإحصائية </w:t>
      </w:r>
      <w:r>
        <w:rPr>
          <w:rFonts w:hint="cs"/>
          <w:rtl/>
        </w:rPr>
        <w:t>والمتغيرة مع الزمن</w:t>
      </w:r>
      <w:r w:rsidRPr="00D859B4">
        <w:rPr>
          <w:rFonts w:hint="cs"/>
          <w:rtl/>
        </w:rPr>
        <w:t xml:space="preserve"> وكذلك الحالات التي يوجد فيها تجميع </w:t>
      </w:r>
      <w:r>
        <w:rPr>
          <w:rFonts w:hint="cs"/>
          <w:rtl/>
        </w:rPr>
        <w:t>ل</w:t>
      </w:r>
      <w:r w:rsidRPr="00D859B4">
        <w:rPr>
          <w:rFonts w:hint="cs"/>
          <w:rtl/>
        </w:rPr>
        <w:t>ل</w:t>
      </w:r>
      <w:r>
        <w:rPr>
          <w:rFonts w:hint="cs"/>
          <w:rtl/>
        </w:rPr>
        <w:t>تداخل</w:t>
      </w:r>
      <w:r w:rsidRPr="00D859B4">
        <w:rPr>
          <w:rFonts w:hint="cs"/>
          <w:rtl/>
        </w:rPr>
        <w:t xml:space="preserve"> من عدد كبير من المصادر فضلا</w:t>
      </w:r>
      <w:r>
        <w:rPr>
          <w:rFonts w:hint="cs"/>
          <w:rtl/>
        </w:rPr>
        <w:t>ً</w:t>
      </w:r>
      <w:r w:rsidRPr="00D859B4">
        <w:rPr>
          <w:rFonts w:hint="cs"/>
          <w:rtl/>
        </w:rPr>
        <w:t xml:space="preserve"> عن التحليلات الإحصائية المكانية، </w:t>
      </w:r>
      <w:r>
        <w:rPr>
          <w:rFonts w:hint="cs"/>
          <w:rtl/>
        </w:rPr>
        <w:t>ي</w:t>
      </w:r>
      <w:r w:rsidRPr="00D859B4">
        <w:rPr>
          <w:rFonts w:hint="cs"/>
          <w:rtl/>
        </w:rPr>
        <w:t xml:space="preserve">ميل استخدام </w:t>
      </w:r>
      <w:r>
        <w:rPr>
          <w:rFonts w:hint="cs"/>
          <w:rtl/>
        </w:rPr>
        <w:t xml:space="preserve">مخطط إشعاع </w:t>
      </w:r>
      <w:r w:rsidRPr="005579D0">
        <w:rPr>
          <w:rFonts w:hint="cs"/>
          <w:rtl/>
        </w:rPr>
        <w:t>ذروة الفص الجانب</w:t>
      </w:r>
      <w:r w:rsidR="004370CA">
        <w:rPr>
          <w:rFonts w:hint="cs"/>
          <w:rtl/>
        </w:rPr>
        <w:t>‍</w:t>
      </w:r>
      <w:r w:rsidRPr="005579D0">
        <w:rPr>
          <w:rFonts w:hint="cs"/>
          <w:rtl/>
        </w:rPr>
        <w:t>ي</w:t>
      </w:r>
      <w:r>
        <w:rPr>
          <w:rFonts w:hint="cs"/>
          <w:rtl/>
        </w:rPr>
        <w:t xml:space="preserve"> إلى</w:t>
      </w:r>
      <w:r w:rsidRPr="00D859B4">
        <w:rPr>
          <w:rFonts w:hint="cs"/>
          <w:rtl/>
        </w:rPr>
        <w:t xml:space="preserve"> المبالغة في تقدير مستوى ال</w:t>
      </w:r>
      <w:r>
        <w:rPr>
          <w:rFonts w:hint="cs"/>
          <w:rtl/>
        </w:rPr>
        <w:t>تداخل</w:t>
      </w:r>
      <w:r w:rsidRPr="00D859B4">
        <w:rPr>
          <w:rFonts w:hint="cs"/>
          <w:rtl/>
        </w:rPr>
        <w:t xml:space="preserve">. </w:t>
      </w:r>
      <w:r>
        <w:rPr>
          <w:rFonts w:hint="cs"/>
          <w:rtl/>
        </w:rPr>
        <w:t>و</w:t>
      </w:r>
      <w:r w:rsidRPr="00D859B4">
        <w:rPr>
          <w:rFonts w:hint="cs"/>
          <w:rtl/>
        </w:rPr>
        <w:t>في هذه الحالات،</w:t>
      </w:r>
      <w:r w:rsidRPr="00D24BB2">
        <w:rPr>
          <w:rFonts w:hint="cs"/>
          <w:rtl/>
        </w:rPr>
        <w:t xml:space="preserve"> </w:t>
      </w:r>
      <w:r>
        <w:rPr>
          <w:rFonts w:hint="cs"/>
          <w:rtl/>
        </w:rPr>
        <w:t>يوصى</w:t>
      </w:r>
      <w:r w:rsidRPr="00D859B4">
        <w:rPr>
          <w:rFonts w:hint="cs"/>
          <w:rtl/>
        </w:rPr>
        <w:t xml:space="preserve"> بدلا</w:t>
      </w:r>
      <w:r>
        <w:rPr>
          <w:rFonts w:hint="cs"/>
          <w:rtl/>
        </w:rPr>
        <w:t>ً</w:t>
      </w:r>
      <w:r w:rsidRPr="00D859B4">
        <w:rPr>
          <w:rFonts w:hint="cs"/>
          <w:rtl/>
        </w:rPr>
        <w:t xml:space="preserve"> من ذلك </w:t>
      </w:r>
      <w:r>
        <w:rPr>
          <w:rFonts w:hint="cs"/>
          <w:rtl/>
        </w:rPr>
        <w:t>ب</w:t>
      </w:r>
      <w:r w:rsidRPr="00D859B4">
        <w:rPr>
          <w:rFonts w:hint="cs"/>
          <w:rtl/>
        </w:rPr>
        <w:t>استخدام</w:t>
      </w:r>
      <w:r>
        <w:rPr>
          <w:rFonts w:hint="cs"/>
          <w:rtl/>
        </w:rPr>
        <w:t xml:space="preserve"> مخطط إشعاع </w:t>
      </w:r>
      <w:r w:rsidRPr="005579D0">
        <w:rPr>
          <w:rFonts w:hint="cs"/>
          <w:rtl/>
        </w:rPr>
        <w:t xml:space="preserve">متوسط </w:t>
      </w:r>
      <w:r w:rsidRPr="005579D0">
        <w:rPr>
          <w:rFonts w:ascii="Traditional Arabic" w:hAnsi="Traditional Arabic" w:hint="cs"/>
          <w:rtl/>
        </w:rPr>
        <w:t>الفص</w:t>
      </w:r>
      <w:r w:rsidRPr="005579D0">
        <w:rPr>
          <w:rFonts w:hint="cs"/>
          <w:rtl/>
        </w:rPr>
        <w:t xml:space="preserve"> </w:t>
      </w:r>
      <w:r w:rsidRPr="005579D0">
        <w:rPr>
          <w:rFonts w:ascii="Traditional Arabic" w:hAnsi="Traditional Arabic" w:hint="cs"/>
          <w:rtl/>
        </w:rPr>
        <w:t>الجانب</w:t>
      </w:r>
      <w:r w:rsidR="004370CA">
        <w:rPr>
          <w:rFonts w:ascii="Traditional Arabic" w:hAnsi="Traditional Arabic" w:hint="cs"/>
          <w:rtl/>
        </w:rPr>
        <w:t>‍</w:t>
      </w:r>
      <w:r w:rsidRPr="005579D0">
        <w:rPr>
          <w:rFonts w:ascii="Traditional Arabic" w:hAnsi="Traditional Arabic" w:hint="cs"/>
          <w:rtl/>
        </w:rPr>
        <w:t>ي</w:t>
      </w:r>
      <w:r w:rsidRPr="00D24BB2">
        <w:rPr>
          <w:rFonts w:hint="cs"/>
          <w:rtl/>
        </w:rPr>
        <w:t xml:space="preserve"> </w:t>
      </w:r>
      <w:r>
        <w:rPr>
          <w:rFonts w:hint="cs"/>
          <w:rtl/>
        </w:rPr>
        <w:t>كالذي يرد شرحه</w:t>
      </w:r>
      <w:r w:rsidRPr="00D859B4">
        <w:rPr>
          <w:rFonts w:hint="cs"/>
          <w:rtl/>
        </w:rPr>
        <w:t xml:space="preserve"> في</w:t>
      </w:r>
      <w:r w:rsidR="00E01413">
        <w:rPr>
          <w:rFonts w:hint="eastAsia"/>
          <w:rtl/>
        </w:rPr>
        <w:t> </w:t>
      </w:r>
      <w:r w:rsidRPr="00D859B4">
        <w:rPr>
          <w:rFonts w:hint="cs"/>
          <w:rtl/>
        </w:rPr>
        <w:t>التوصية</w:t>
      </w:r>
      <w:r>
        <w:rPr>
          <w:rFonts w:hint="cs"/>
          <w:rtl/>
        </w:rPr>
        <w:t xml:space="preserve"> </w:t>
      </w:r>
      <w:r w:rsidRPr="00D859B4">
        <w:rPr>
          <w:rFonts w:hint="cs"/>
        </w:rPr>
        <w:t>ITU-R F.1245</w:t>
      </w:r>
      <w:r w:rsidRPr="00D859B4">
        <w:rPr>
          <w:rFonts w:hint="cs"/>
          <w:rtl/>
        </w:rPr>
        <w:t>.</w:t>
      </w:r>
    </w:p>
    <w:p w:rsidR="0024157D" w:rsidRPr="00561D5C" w:rsidRDefault="0024157D" w:rsidP="00EA3EFF">
      <w:pPr>
        <w:pStyle w:val="Heading2"/>
        <w:spacing w:line="187" w:lineRule="auto"/>
        <w:rPr>
          <w:rtl/>
        </w:rPr>
      </w:pPr>
      <w:r w:rsidRPr="00561D5C">
        <w:t>4.3</w:t>
      </w:r>
      <w:r w:rsidRPr="00561D5C">
        <w:tab/>
      </w:r>
      <w:r w:rsidRPr="00561D5C">
        <w:rPr>
          <w:rFonts w:hint="cs"/>
          <w:rtl/>
        </w:rPr>
        <w:t>نماذج الانتشار</w:t>
      </w:r>
    </w:p>
    <w:p w:rsidR="0024157D" w:rsidRDefault="0024157D" w:rsidP="00EA3EFF">
      <w:pPr>
        <w:spacing w:line="187" w:lineRule="auto"/>
        <w:rPr>
          <w:spacing w:val="-6"/>
          <w:rtl/>
          <w:lang w:bidi="ar"/>
        </w:rPr>
      </w:pPr>
      <w:r w:rsidRPr="00D859B4">
        <w:rPr>
          <w:rFonts w:hint="cs"/>
          <w:spacing w:val="-6"/>
          <w:rtl/>
          <w:lang w:bidi="ar"/>
        </w:rPr>
        <w:t>ينبغي</w:t>
      </w:r>
      <w:r>
        <w:rPr>
          <w:rFonts w:hint="cs"/>
          <w:spacing w:val="-6"/>
          <w:rtl/>
          <w:lang w:bidi="ar"/>
        </w:rPr>
        <w:t xml:space="preserve"> استخدام التوصية (التوصيات)</w:t>
      </w:r>
      <w:r w:rsidRPr="00D859B4">
        <w:rPr>
          <w:rFonts w:hint="cs"/>
          <w:spacing w:val="-6"/>
          <w:rtl/>
          <w:lang w:bidi="ar"/>
        </w:rPr>
        <w:t xml:space="preserve"> المناسبة</w:t>
      </w:r>
      <w:r>
        <w:rPr>
          <w:rFonts w:hint="cs"/>
          <w:spacing w:val="-6"/>
          <w:rtl/>
          <w:lang w:bidi="ar"/>
        </w:rPr>
        <w:t xml:space="preserve"> من السلسلة </w:t>
      </w:r>
      <w:r w:rsidRPr="00D859B4">
        <w:rPr>
          <w:rFonts w:hint="cs"/>
          <w:spacing w:val="-6"/>
        </w:rPr>
        <w:t>P</w:t>
      </w:r>
      <w:r>
        <w:rPr>
          <w:rFonts w:hint="cs"/>
          <w:spacing w:val="-6"/>
          <w:rtl/>
        </w:rPr>
        <w:t xml:space="preserve"> </w:t>
      </w:r>
      <w:r>
        <w:rPr>
          <w:rFonts w:hint="cs"/>
          <w:spacing w:val="-6"/>
          <w:rtl/>
          <w:lang w:bidi="ar"/>
        </w:rPr>
        <w:t>ل</w:t>
      </w:r>
      <w:r w:rsidRPr="00D859B4">
        <w:rPr>
          <w:rFonts w:hint="cs"/>
          <w:spacing w:val="-6"/>
          <w:rtl/>
          <w:lang w:bidi="ar"/>
        </w:rPr>
        <w:t>تحليل</w:t>
      </w:r>
      <w:r w:rsidRPr="00D24BB2">
        <w:rPr>
          <w:rFonts w:hint="cs"/>
          <w:spacing w:val="-6"/>
          <w:rtl/>
          <w:lang w:bidi="ar"/>
        </w:rPr>
        <w:t xml:space="preserve"> </w:t>
      </w:r>
      <w:r w:rsidRPr="00D859B4">
        <w:rPr>
          <w:rFonts w:hint="cs"/>
          <w:spacing w:val="-6"/>
          <w:rtl/>
          <w:lang w:bidi="ar"/>
        </w:rPr>
        <w:t>ال</w:t>
      </w:r>
      <w:r>
        <w:rPr>
          <w:rFonts w:hint="cs"/>
          <w:spacing w:val="-6"/>
          <w:rtl/>
          <w:lang w:bidi="ar"/>
        </w:rPr>
        <w:t>تداخل</w:t>
      </w:r>
      <w:r w:rsidRPr="00D859B4">
        <w:rPr>
          <w:rFonts w:hint="cs"/>
          <w:spacing w:val="-6"/>
          <w:rtl/>
          <w:lang w:bidi="ar"/>
        </w:rPr>
        <w:t>.</w:t>
      </w:r>
    </w:p>
    <w:p w:rsidR="0024157D" w:rsidRPr="00561D5C" w:rsidRDefault="0024157D" w:rsidP="00EA3EFF">
      <w:pPr>
        <w:pStyle w:val="Heading2"/>
        <w:spacing w:line="187" w:lineRule="auto"/>
        <w:rPr>
          <w:rtl/>
        </w:rPr>
      </w:pPr>
      <w:r w:rsidRPr="00561D5C">
        <w:t>5.3</w:t>
      </w:r>
      <w:r w:rsidRPr="00561D5C">
        <w:tab/>
      </w:r>
      <w:r w:rsidRPr="00561D5C">
        <w:rPr>
          <w:rFonts w:hint="cs"/>
          <w:rtl/>
        </w:rPr>
        <w:t>المعلمات ذات الصلة بالنشر</w:t>
      </w:r>
    </w:p>
    <w:p w:rsidR="0024157D" w:rsidRDefault="00576411" w:rsidP="00EA3EFF">
      <w:pPr>
        <w:spacing w:line="187" w:lineRule="auto"/>
        <w:rPr>
          <w:spacing w:val="-6"/>
          <w:rtl/>
          <w:lang w:bidi="ar"/>
        </w:rPr>
      </w:pPr>
      <w:r>
        <w:rPr>
          <w:rFonts w:hint="cs"/>
          <w:spacing w:val="-6"/>
          <w:rtl/>
          <w:lang w:bidi="ar"/>
        </w:rPr>
        <w:t xml:space="preserve">في </w:t>
      </w:r>
      <w:r w:rsidR="0024157D" w:rsidRPr="00576411">
        <w:rPr>
          <w:rFonts w:hint="cs"/>
          <w:spacing w:val="-6"/>
          <w:rtl/>
          <w:lang w:bidi="ar"/>
        </w:rPr>
        <w:t>هذا الملحق</w:t>
      </w:r>
      <w:r w:rsidR="0024157D">
        <w:rPr>
          <w:rFonts w:hint="cs"/>
          <w:spacing w:val="-6"/>
          <w:rtl/>
          <w:lang w:bidi="ar"/>
        </w:rPr>
        <w:t>، يرد بحث</w:t>
      </w:r>
      <w:r w:rsidR="0024157D" w:rsidRPr="00D859B4">
        <w:rPr>
          <w:rFonts w:hint="cs"/>
          <w:spacing w:val="-6"/>
          <w:rtl/>
          <w:lang w:bidi="ar"/>
        </w:rPr>
        <w:t xml:space="preserve"> المعلمات التالية ذات الصلة </w:t>
      </w:r>
      <w:r w:rsidR="0024157D">
        <w:rPr>
          <w:rFonts w:hint="cs"/>
          <w:spacing w:val="-6"/>
          <w:rtl/>
          <w:lang w:bidi="ar"/>
        </w:rPr>
        <w:t>بال</w:t>
      </w:r>
      <w:r w:rsidR="0024157D" w:rsidRPr="00D859B4">
        <w:rPr>
          <w:rFonts w:hint="cs"/>
          <w:spacing w:val="-6"/>
          <w:rtl/>
          <w:lang w:bidi="ar"/>
        </w:rPr>
        <w:t xml:space="preserve">نشر باعتبارها عناصر </w:t>
      </w:r>
      <w:r w:rsidR="0024157D">
        <w:rPr>
          <w:rFonts w:hint="cs"/>
          <w:spacing w:val="-6"/>
          <w:rtl/>
          <w:lang w:bidi="ar"/>
        </w:rPr>
        <w:t>نمطية</w:t>
      </w:r>
      <w:r w:rsidR="0024157D" w:rsidRPr="00D859B4">
        <w:rPr>
          <w:rFonts w:hint="cs"/>
          <w:spacing w:val="-6"/>
          <w:rtl/>
          <w:lang w:bidi="ar"/>
        </w:rPr>
        <w:t xml:space="preserve"> لاستخدامها في دراسات ال</w:t>
      </w:r>
      <w:r w:rsidR="0024157D">
        <w:rPr>
          <w:rFonts w:hint="cs"/>
          <w:spacing w:val="-6"/>
          <w:rtl/>
          <w:lang w:bidi="ar"/>
        </w:rPr>
        <w:t>تشارك</w:t>
      </w:r>
      <w:r w:rsidR="0024157D" w:rsidRPr="00D859B4">
        <w:rPr>
          <w:rFonts w:hint="cs"/>
          <w:spacing w:val="-6"/>
          <w:rtl/>
          <w:lang w:bidi="ar"/>
        </w:rPr>
        <w:t xml:space="preserve"> وال</w:t>
      </w:r>
      <w:r w:rsidR="0024157D">
        <w:rPr>
          <w:rFonts w:hint="cs"/>
          <w:spacing w:val="-6"/>
          <w:rtl/>
          <w:lang w:bidi="ar"/>
        </w:rPr>
        <w:t>تداخل التي تتضمن نشر أنظمة</w:t>
      </w:r>
      <w:r w:rsidR="0024157D" w:rsidRPr="00B17C2A">
        <w:rPr>
          <w:rFonts w:hint="cs"/>
          <w:spacing w:val="-6"/>
          <w:rtl/>
          <w:lang w:bidi="ar-EG"/>
        </w:rPr>
        <w:t xml:space="preserve"> </w:t>
      </w:r>
      <w:r w:rsidR="0024157D" w:rsidRPr="00617916">
        <w:rPr>
          <w:rFonts w:hint="cs"/>
          <w:spacing w:val="-6"/>
          <w:rtl/>
          <w:lang w:bidi="ar-EG"/>
        </w:rPr>
        <w:t xml:space="preserve">من نقطة </w:t>
      </w:r>
      <w:r w:rsidR="0024157D">
        <w:rPr>
          <w:rFonts w:hint="cs"/>
          <w:spacing w:val="-6"/>
          <w:rtl/>
          <w:lang w:bidi="ar-EG"/>
        </w:rPr>
        <w:t>إلى</w:t>
      </w:r>
      <w:r w:rsidR="0024157D" w:rsidRPr="00617916">
        <w:rPr>
          <w:rFonts w:hint="cs"/>
          <w:spacing w:val="-6"/>
          <w:rtl/>
          <w:lang w:bidi="ar-EG"/>
        </w:rPr>
        <w:t xml:space="preserve"> نقطة</w:t>
      </w:r>
      <w:r w:rsidR="0024157D">
        <w:rPr>
          <w:rFonts w:hint="cs"/>
          <w:spacing w:val="-6"/>
          <w:rtl/>
          <w:lang w:bidi="ar"/>
        </w:rPr>
        <w:t xml:space="preserve"> </w:t>
      </w:r>
      <w:r w:rsidR="0024157D" w:rsidRPr="00D859B4">
        <w:rPr>
          <w:rFonts w:hint="cs"/>
          <w:spacing w:val="-6"/>
          <w:rtl/>
          <w:lang w:bidi="ar"/>
        </w:rPr>
        <w:t>في الخدمة الثابتة:</w:t>
      </w:r>
    </w:p>
    <w:p w:rsidR="0024157D" w:rsidRDefault="0024157D" w:rsidP="00EA3EFF">
      <w:pPr>
        <w:pStyle w:val="enumlev1"/>
        <w:spacing w:line="187" w:lineRule="auto"/>
        <w:rPr>
          <w:rtl/>
        </w:rPr>
      </w:pPr>
      <w:r>
        <w:rPr>
          <w:rFonts w:hint="cs"/>
          <w:rtl/>
        </w:rPr>
        <w:t>-</w:t>
      </w:r>
      <w:r>
        <w:rPr>
          <w:rFonts w:hint="cs"/>
          <w:rtl/>
        </w:rPr>
        <w:tab/>
      </w:r>
      <w:r w:rsidRPr="00D859B4">
        <w:rPr>
          <w:rFonts w:hint="cs"/>
          <w:rtl/>
        </w:rPr>
        <w:t xml:space="preserve">أطوال </w:t>
      </w:r>
      <w:r>
        <w:rPr>
          <w:rFonts w:hint="cs"/>
          <w:rtl/>
        </w:rPr>
        <w:t>الوصلة</w:t>
      </w:r>
      <w:r w:rsidRPr="00D859B4">
        <w:rPr>
          <w:rFonts w:hint="cs"/>
          <w:rtl/>
        </w:rPr>
        <w:t>؛</w:t>
      </w:r>
    </w:p>
    <w:p w:rsidR="0024157D" w:rsidRDefault="0024157D" w:rsidP="00EA3EFF">
      <w:pPr>
        <w:pStyle w:val="enumlev1"/>
        <w:spacing w:line="187" w:lineRule="auto"/>
        <w:rPr>
          <w:rtl/>
        </w:rPr>
      </w:pPr>
      <w:r>
        <w:rPr>
          <w:rFonts w:hint="cs"/>
          <w:rtl/>
        </w:rPr>
        <w:t>-</w:t>
      </w:r>
      <w:r>
        <w:rPr>
          <w:rFonts w:hint="cs"/>
          <w:rtl/>
        </w:rPr>
        <w:tab/>
      </w:r>
      <w:r w:rsidRPr="00D859B4">
        <w:rPr>
          <w:rFonts w:hint="cs"/>
          <w:rtl/>
        </w:rPr>
        <w:t>زوايا</w:t>
      </w:r>
      <w:r w:rsidRPr="00B17C2A">
        <w:rPr>
          <w:rFonts w:hint="cs"/>
          <w:rtl/>
        </w:rPr>
        <w:t xml:space="preserve"> </w:t>
      </w:r>
      <w:r w:rsidRPr="00D859B4">
        <w:rPr>
          <w:rFonts w:hint="cs"/>
          <w:rtl/>
        </w:rPr>
        <w:t>ارتفاع الهوائي</w:t>
      </w:r>
      <w:r>
        <w:rPr>
          <w:rFonts w:hint="cs"/>
          <w:rtl/>
        </w:rPr>
        <w:t>؛</w:t>
      </w:r>
    </w:p>
    <w:p w:rsidR="0024157D" w:rsidRDefault="0024157D" w:rsidP="00EA3EFF">
      <w:pPr>
        <w:pStyle w:val="enumlev1"/>
        <w:spacing w:line="187" w:lineRule="auto"/>
        <w:rPr>
          <w:rtl/>
        </w:rPr>
      </w:pPr>
      <w:r>
        <w:rPr>
          <w:rFonts w:hint="cs"/>
          <w:rtl/>
        </w:rPr>
        <w:t>-</w:t>
      </w:r>
      <w:r>
        <w:rPr>
          <w:rFonts w:hint="cs"/>
          <w:rtl/>
        </w:rPr>
        <w:tab/>
      </w:r>
      <w:r w:rsidRPr="00D859B4">
        <w:rPr>
          <w:rFonts w:hint="cs"/>
          <w:rtl/>
        </w:rPr>
        <w:t>ارتفاع</w:t>
      </w:r>
      <w:r>
        <w:rPr>
          <w:rFonts w:hint="cs"/>
          <w:rtl/>
        </w:rPr>
        <w:t>ات</w:t>
      </w:r>
      <w:r w:rsidRPr="00D859B4">
        <w:rPr>
          <w:rFonts w:hint="cs"/>
          <w:rtl/>
        </w:rPr>
        <w:t xml:space="preserve"> الهوائي فوق مستوى الأرض.</w:t>
      </w:r>
    </w:p>
    <w:p w:rsidR="0024157D" w:rsidRDefault="0024157D" w:rsidP="004601FF">
      <w:pPr>
        <w:rPr>
          <w:spacing w:val="-6"/>
          <w:rtl/>
          <w:lang w:bidi="ar"/>
        </w:rPr>
      </w:pPr>
      <w:r w:rsidRPr="00D859B4">
        <w:rPr>
          <w:rFonts w:hint="cs"/>
          <w:spacing w:val="-6"/>
          <w:rtl/>
          <w:lang w:bidi="ar"/>
        </w:rPr>
        <w:lastRenderedPageBreak/>
        <w:t>وتتلخص</w:t>
      </w:r>
      <w:r w:rsidRPr="00B17C2A">
        <w:rPr>
          <w:rFonts w:hint="cs"/>
          <w:spacing w:val="-6"/>
          <w:rtl/>
          <w:lang w:bidi="ar"/>
        </w:rPr>
        <w:t xml:space="preserve"> </w:t>
      </w:r>
      <w:r w:rsidRPr="00D859B4">
        <w:rPr>
          <w:rFonts w:hint="cs"/>
          <w:spacing w:val="-6"/>
          <w:rtl/>
          <w:lang w:bidi="ar"/>
        </w:rPr>
        <w:t xml:space="preserve">في الملحق </w:t>
      </w:r>
      <w:r w:rsidR="004601FF">
        <w:rPr>
          <w:spacing w:val="-6"/>
          <w:lang w:bidi="ar"/>
        </w:rPr>
        <w:t>2</w:t>
      </w:r>
      <w:r>
        <w:rPr>
          <w:rFonts w:hint="cs"/>
          <w:spacing w:val="-6"/>
          <w:rtl/>
          <w:lang w:bidi="ar"/>
        </w:rPr>
        <w:t xml:space="preserve"> </w:t>
      </w:r>
      <w:r w:rsidRPr="00D859B4">
        <w:rPr>
          <w:rFonts w:hint="cs"/>
          <w:spacing w:val="-6"/>
          <w:rtl/>
          <w:lang w:bidi="ar"/>
        </w:rPr>
        <w:t>البيانات الإحصائية التي قدمتها بعض الإدارات</w:t>
      </w:r>
      <w:r>
        <w:rPr>
          <w:rFonts w:hint="cs"/>
          <w:spacing w:val="-6"/>
          <w:rtl/>
          <w:lang w:bidi="ar"/>
        </w:rPr>
        <w:t xml:space="preserve"> بشأن هذه المعلمات.</w:t>
      </w:r>
    </w:p>
    <w:p w:rsidR="0024157D" w:rsidRPr="00B17C2A" w:rsidRDefault="0024157D" w:rsidP="00576411">
      <w:pPr>
        <w:rPr>
          <w:spacing w:val="-6"/>
          <w:rtl/>
          <w:lang w:val="en-GB" w:bidi="ar"/>
        </w:rPr>
      </w:pPr>
      <w:bookmarkStart w:id="2" w:name="lt_pId151"/>
      <w:r>
        <w:rPr>
          <w:rFonts w:hint="cs"/>
          <w:spacing w:val="-6"/>
          <w:rtl/>
          <w:lang w:bidi="ar"/>
        </w:rPr>
        <w:t>و</w:t>
      </w:r>
      <w:r w:rsidRPr="00D859B4">
        <w:rPr>
          <w:rFonts w:hint="cs"/>
          <w:spacing w:val="-6"/>
          <w:rtl/>
          <w:lang w:bidi="ar"/>
        </w:rPr>
        <w:t>عند إجراء دراسات ال</w:t>
      </w:r>
      <w:r>
        <w:rPr>
          <w:rFonts w:hint="cs"/>
          <w:spacing w:val="-6"/>
          <w:rtl/>
          <w:lang w:bidi="ar"/>
        </w:rPr>
        <w:t>تشارك</w:t>
      </w:r>
      <w:r w:rsidRPr="00D859B4">
        <w:rPr>
          <w:rFonts w:hint="cs"/>
          <w:spacing w:val="-6"/>
          <w:rtl/>
          <w:lang w:bidi="ar"/>
        </w:rPr>
        <w:t xml:space="preserve"> مع أنظمة</w:t>
      </w:r>
      <w:r>
        <w:rPr>
          <w:rFonts w:hint="cs"/>
          <w:spacing w:val="-6"/>
          <w:rtl/>
          <w:lang w:bidi="ar"/>
        </w:rPr>
        <w:t xml:space="preserve"> منشورة</w:t>
      </w:r>
      <w:r w:rsidRPr="00D859B4">
        <w:rPr>
          <w:rFonts w:hint="cs"/>
          <w:spacing w:val="-6"/>
          <w:rtl/>
          <w:lang w:bidi="ar"/>
        </w:rPr>
        <w:t xml:space="preserve"> </w:t>
      </w:r>
      <w:r w:rsidRPr="00617916">
        <w:rPr>
          <w:rFonts w:hint="cs"/>
          <w:spacing w:val="-6"/>
          <w:rtl/>
          <w:lang w:bidi="ar-EG"/>
        </w:rPr>
        <w:t xml:space="preserve">من نقطة </w:t>
      </w:r>
      <w:r>
        <w:rPr>
          <w:rFonts w:hint="cs"/>
          <w:spacing w:val="-6"/>
          <w:rtl/>
          <w:lang w:bidi="ar-EG"/>
        </w:rPr>
        <w:t>إلى</w:t>
      </w:r>
      <w:r w:rsidRPr="00617916">
        <w:rPr>
          <w:rFonts w:hint="cs"/>
          <w:spacing w:val="-6"/>
          <w:rtl/>
          <w:lang w:bidi="ar-EG"/>
        </w:rPr>
        <w:t xml:space="preserve"> نقطة</w:t>
      </w:r>
      <w:r>
        <w:rPr>
          <w:rFonts w:hint="cs"/>
          <w:spacing w:val="-6"/>
          <w:rtl/>
          <w:lang w:bidi="ar"/>
        </w:rPr>
        <w:t xml:space="preserve"> </w:t>
      </w:r>
      <w:r w:rsidRPr="00D859B4">
        <w:rPr>
          <w:rFonts w:hint="cs"/>
          <w:spacing w:val="-6"/>
          <w:rtl/>
          <w:lang w:bidi="ar"/>
        </w:rPr>
        <w:t xml:space="preserve">في الخدمة الثابتة </w:t>
      </w:r>
      <w:r>
        <w:rPr>
          <w:rFonts w:hint="cs"/>
          <w:spacing w:val="-6"/>
          <w:rtl/>
          <w:lang w:bidi="ar"/>
        </w:rPr>
        <w:t>و</w:t>
      </w:r>
      <w:r w:rsidRPr="00D859B4">
        <w:rPr>
          <w:rFonts w:hint="cs"/>
          <w:spacing w:val="-6"/>
          <w:rtl/>
          <w:lang w:bidi="ar"/>
        </w:rPr>
        <w:t>عاملة في نطاق تردد</w:t>
      </w:r>
      <w:r>
        <w:rPr>
          <w:rFonts w:hint="cs"/>
          <w:spacing w:val="-6"/>
          <w:rtl/>
          <w:lang w:bidi="ar"/>
        </w:rPr>
        <w:t>ي معين</w:t>
      </w:r>
      <w:r w:rsidRPr="00D859B4">
        <w:rPr>
          <w:rFonts w:hint="cs"/>
          <w:spacing w:val="-6"/>
          <w:rtl/>
          <w:lang w:bidi="ar"/>
        </w:rPr>
        <w:t>،</w:t>
      </w:r>
      <w:r>
        <w:rPr>
          <w:rFonts w:hint="cs"/>
          <w:spacing w:val="-6"/>
          <w:rtl/>
          <w:lang w:bidi="ar"/>
        </w:rPr>
        <w:t xml:space="preserve"> يمكن للتوجيهات الواردة </w:t>
      </w:r>
      <w:r w:rsidRPr="005E1981">
        <w:rPr>
          <w:rFonts w:hint="cs"/>
          <w:rtl/>
          <w:lang w:bidi="ar"/>
        </w:rPr>
        <w:t xml:space="preserve">في الجداول من </w:t>
      </w:r>
      <w:r w:rsidR="004601FF" w:rsidRPr="005E1981">
        <w:rPr>
          <w:rFonts w:hint="cs"/>
        </w:rPr>
        <w:t>1-</w:t>
      </w:r>
      <w:r w:rsidRPr="005E1981">
        <w:rPr>
          <w:rFonts w:hint="cs"/>
        </w:rPr>
        <w:t>A1</w:t>
      </w:r>
      <w:r w:rsidRPr="005E1981">
        <w:rPr>
          <w:rFonts w:hint="cs"/>
          <w:rtl/>
          <w:lang w:bidi="ar"/>
        </w:rPr>
        <w:t xml:space="preserve"> إلى </w:t>
      </w:r>
      <w:r w:rsidR="004601FF" w:rsidRPr="005E1981">
        <w:rPr>
          <w:lang w:bidi="ar"/>
        </w:rPr>
        <w:t>4</w:t>
      </w:r>
      <w:r w:rsidR="004601FF" w:rsidRPr="005E1981">
        <w:rPr>
          <w:rFonts w:hint="cs"/>
        </w:rPr>
        <w:t>-</w:t>
      </w:r>
      <w:r w:rsidRPr="005E1981">
        <w:rPr>
          <w:rFonts w:hint="cs"/>
        </w:rPr>
        <w:t>A1</w:t>
      </w:r>
      <w:r w:rsidRPr="005E1981">
        <w:rPr>
          <w:rFonts w:hint="cs"/>
          <w:rtl/>
        </w:rPr>
        <w:t xml:space="preserve"> أن تعود بالفائدة، وهي</w:t>
      </w:r>
      <w:r w:rsidRPr="005E1981">
        <w:rPr>
          <w:rFonts w:hint="cs"/>
          <w:rtl/>
          <w:lang w:bidi="ar"/>
        </w:rPr>
        <w:t xml:space="preserve"> تظهر العلاقات بين البيانات الإحصائية للمعلمات ذات الصلة بالنشر في الملحق </w:t>
      </w:r>
      <w:r w:rsidR="005E1981" w:rsidRPr="005E1981">
        <w:rPr>
          <w:lang w:bidi="ar"/>
        </w:rPr>
        <w:t>2</w:t>
      </w:r>
      <w:r w:rsidRPr="00D859B4">
        <w:rPr>
          <w:rFonts w:hint="cs"/>
          <w:spacing w:val="-6"/>
          <w:rtl/>
          <w:lang w:bidi="ar"/>
        </w:rPr>
        <w:t xml:space="preserve"> و</w:t>
      </w:r>
      <w:r>
        <w:rPr>
          <w:rFonts w:hint="cs"/>
          <w:spacing w:val="-6"/>
          <w:rtl/>
          <w:lang w:bidi="ar"/>
        </w:rPr>
        <w:t>النطاقات الترددية</w:t>
      </w:r>
      <w:r w:rsidRPr="00D859B4">
        <w:rPr>
          <w:rFonts w:hint="cs"/>
          <w:spacing w:val="-6"/>
          <w:rtl/>
          <w:lang w:bidi="ar"/>
        </w:rPr>
        <w:t xml:space="preserve"> المقابلة المحددة في التوصية </w:t>
      </w:r>
      <w:r w:rsidRPr="00D859B4">
        <w:rPr>
          <w:rFonts w:hint="cs"/>
          <w:spacing w:val="-6"/>
        </w:rPr>
        <w:t>ITU-R F.758</w:t>
      </w:r>
      <w:r w:rsidRPr="00D859B4">
        <w:rPr>
          <w:rFonts w:hint="cs"/>
          <w:spacing w:val="-6"/>
          <w:rtl/>
          <w:lang w:bidi="ar"/>
        </w:rPr>
        <w:t>.</w:t>
      </w:r>
    </w:p>
    <w:bookmarkEnd w:id="2"/>
    <w:p w:rsidR="0024157D" w:rsidRDefault="0024157D" w:rsidP="004601FF">
      <w:pPr>
        <w:rPr>
          <w:spacing w:val="-6"/>
          <w:rtl/>
          <w:lang w:bidi="ar"/>
        </w:rPr>
      </w:pPr>
      <w:r>
        <w:rPr>
          <w:rFonts w:hint="cs"/>
          <w:spacing w:val="-6"/>
          <w:rtl/>
          <w:lang w:bidi="ar"/>
        </w:rPr>
        <w:t>وبالنسبة إلى النطاقات الترددية</w:t>
      </w:r>
      <w:r w:rsidRPr="00D859B4">
        <w:rPr>
          <w:rFonts w:hint="cs"/>
          <w:spacing w:val="-6"/>
          <w:rtl/>
          <w:lang w:bidi="ar"/>
        </w:rPr>
        <w:t xml:space="preserve"> غير المدرجة في العمود </w:t>
      </w:r>
      <w:r>
        <w:rPr>
          <w:rFonts w:hint="cs"/>
          <w:spacing w:val="-6"/>
          <w:rtl/>
          <w:lang w:bidi="ar"/>
        </w:rPr>
        <w:t>الأيمن</w:t>
      </w:r>
      <w:r w:rsidRPr="00D859B4">
        <w:rPr>
          <w:rFonts w:hint="cs"/>
          <w:spacing w:val="-6"/>
          <w:rtl/>
          <w:lang w:bidi="ar"/>
        </w:rPr>
        <w:t xml:space="preserve"> </w:t>
      </w:r>
      <w:r>
        <w:rPr>
          <w:rFonts w:hint="cs"/>
          <w:spacing w:val="-6"/>
          <w:rtl/>
          <w:lang w:bidi="ar"/>
        </w:rPr>
        <w:t>ل</w:t>
      </w:r>
      <w:r w:rsidRPr="00D859B4">
        <w:rPr>
          <w:rFonts w:hint="cs"/>
          <w:spacing w:val="-6"/>
          <w:rtl/>
          <w:lang w:bidi="ar"/>
        </w:rPr>
        <w:t>أي من الجداول، ي</w:t>
      </w:r>
      <w:r>
        <w:rPr>
          <w:rFonts w:hint="cs"/>
          <w:spacing w:val="-6"/>
          <w:rtl/>
          <w:lang w:bidi="ar"/>
        </w:rPr>
        <w:t>ُ</w:t>
      </w:r>
      <w:r w:rsidRPr="00D859B4">
        <w:rPr>
          <w:rFonts w:hint="cs"/>
          <w:spacing w:val="-6"/>
          <w:rtl/>
          <w:lang w:bidi="ar"/>
        </w:rPr>
        <w:t xml:space="preserve">قترح استخدام البيانات الإحصائية المتوفرة في </w:t>
      </w:r>
      <w:r>
        <w:rPr>
          <w:rFonts w:hint="cs"/>
          <w:spacing w:val="-6"/>
          <w:rtl/>
          <w:lang w:bidi="ar"/>
        </w:rPr>
        <w:t>النطاق القريب</w:t>
      </w:r>
      <w:r w:rsidRPr="00D859B4">
        <w:rPr>
          <w:rFonts w:hint="cs"/>
          <w:spacing w:val="-6"/>
          <w:rtl/>
          <w:lang w:bidi="ar"/>
        </w:rPr>
        <w:t>.</w:t>
      </w:r>
    </w:p>
    <w:p w:rsidR="0024157D" w:rsidRPr="00561D5C" w:rsidRDefault="0024157D" w:rsidP="00A92DC7">
      <w:pPr>
        <w:pStyle w:val="TableNo"/>
        <w:rPr>
          <w:rtl/>
        </w:rPr>
      </w:pPr>
      <w:r w:rsidRPr="00561D5C">
        <w:rPr>
          <w:rFonts w:hint="cs"/>
          <w:rtl/>
        </w:rPr>
        <w:t xml:space="preserve">الجدول </w:t>
      </w:r>
      <w:r w:rsidRPr="00561D5C">
        <w:t>1-A1</w:t>
      </w:r>
    </w:p>
    <w:p w:rsidR="0024157D" w:rsidRPr="00561D5C" w:rsidRDefault="0024157D" w:rsidP="00985F13">
      <w:pPr>
        <w:pStyle w:val="Tabletitle"/>
        <w:rPr>
          <w:rtl/>
        </w:rPr>
      </w:pPr>
      <w:r w:rsidRPr="00561D5C">
        <w:rPr>
          <w:rFonts w:hint="cs"/>
          <w:rtl/>
        </w:rPr>
        <w:t>البيانات الإحصائية للمعلمات ذات الصلة بالنشر المقابلة للنطاقات الترددية المحددة</w:t>
      </w:r>
      <w:r w:rsidR="00985F13" w:rsidRPr="00561D5C">
        <w:rPr>
          <w:rtl/>
        </w:rPr>
        <w:br/>
      </w:r>
      <w:r w:rsidRPr="00561D5C">
        <w:rPr>
          <w:rFonts w:hint="cs"/>
          <w:rtl/>
        </w:rPr>
        <w:t xml:space="preserve">في التوصية </w:t>
      </w:r>
      <w:r w:rsidRPr="00561D5C">
        <w:rPr>
          <w:rFonts w:hint="cs"/>
        </w:rPr>
        <w:t>ITU-R F.758</w:t>
      </w:r>
      <w:r w:rsidRPr="00561D5C">
        <w:rPr>
          <w:rFonts w:hint="cs"/>
          <w:rtl/>
        </w:rPr>
        <w:t xml:space="preserve"> من أجل النطاق ما دون </w:t>
      </w:r>
      <w:r w:rsidR="00A92DC7" w:rsidRPr="00561D5C">
        <w:t>6</w:t>
      </w:r>
      <w:r w:rsidRPr="00561D5C">
        <w:rPr>
          <w:rFonts w:hint="cs"/>
          <w:rtl/>
        </w:rPr>
        <w:t xml:space="preserve"> </w:t>
      </w:r>
      <w:r w:rsidRPr="00561D5C">
        <w:rPr>
          <w:rFonts w:hint="cs"/>
        </w:rPr>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828"/>
        <w:gridCol w:w="3550"/>
      </w:tblGrid>
      <w:tr w:rsidR="0024157D" w:rsidRPr="00E259C4" w:rsidTr="00B11722">
        <w:trPr>
          <w:jc w:val="center"/>
        </w:trPr>
        <w:tc>
          <w:tcPr>
            <w:tcW w:w="3261" w:type="dxa"/>
          </w:tcPr>
          <w:p w:rsidR="0024157D" w:rsidRPr="00E259C4" w:rsidRDefault="0024157D" w:rsidP="00765CD5">
            <w:pPr>
              <w:pStyle w:val="Tablehead"/>
              <w:rPr>
                <w:lang w:val="en-GB" w:eastAsia="ja-JP"/>
              </w:rPr>
            </w:pPr>
            <w:r w:rsidRPr="00E259C4">
              <w:rPr>
                <w:rFonts w:hint="cs"/>
                <w:spacing w:val="-6"/>
                <w:rtl/>
                <w:lang w:bidi="ar"/>
              </w:rPr>
              <w:t>شريحة النطاق الترددي المحددة</w:t>
            </w:r>
            <w:r w:rsidR="00B82D9B">
              <w:rPr>
                <w:spacing w:val="-6"/>
                <w:rtl/>
                <w:lang w:bidi="ar"/>
              </w:rPr>
              <w:br/>
            </w:r>
            <w:r w:rsidRPr="00E259C4">
              <w:rPr>
                <w:rFonts w:hint="cs"/>
                <w:spacing w:val="-6"/>
                <w:rtl/>
                <w:lang w:bidi="ar"/>
              </w:rPr>
              <w:t>في</w:t>
            </w:r>
            <w:r w:rsidRPr="00E259C4">
              <w:rPr>
                <w:rFonts w:hint="cs"/>
                <w:rtl/>
                <w:lang w:val="en-GB" w:eastAsia="ja-JP"/>
              </w:rPr>
              <w:t xml:space="preserve"> التوصية</w:t>
            </w:r>
            <w:r w:rsidR="00B82D9B">
              <w:rPr>
                <w:rFonts w:hint="cs"/>
                <w:rtl/>
                <w:lang w:val="en-GB" w:eastAsia="ja-JP"/>
              </w:rPr>
              <w:t xml:space="preserve"> </w:t>
            </w:r>
            <w:bookmarkStart w:id="3" w:name="lt_pId156"/>
            <w:r w:rsidRPr="00E259C4">
              <w:rPr>
                <w:lang w:val="en-GB" w:eastAsia="ja-JP"/>
              </w:rPr>
              <w:t>ITU</w:t>
            </w:r>
            <w:r w:rsidRPr="00E259C4">
              <w:rPr>
                <w:lang w:val="en-GB" w:eastAsia="ja-JP"/>
              </w:rPr>
              <w:noBreakHyphen/>
              <w:t>R</w:t>
            </w:r>
            <w:r w:rsidRPr="00E259C4">
              <w:rPr>
                <w:rFonts w:hint="eastAsia"/>
                <w:lang w:val="en-GB" w:eastAsia="ja-JP"/>
              </w:rPr>
              <w:t> </w:t>
            </w:r>
            <w:r w:rsidR="00B82D9B">
              <w:rPr>
                <w:lang w:val="en-GB" w:eastAsia="ja-JP"/>
              </w:rPr>
              <w:t>F.758</w:t>
            </w:r>
            <w:r w:rsidR="00765CD5">
              <w:rPr>
                <w:lang w:val="en-GB" w:eastAsia="ja-JP"/>
              </w:rPr>
              <w:br/>
            </w:r>
            <w:r w:rsidRPr="00576411">
              <w:rPr>
                <w:b w:val="0"/>
                <w:bCs w:val="0"/>
                <w:lang w:val="en-GB" w:eastAsia="ja-JP"/>
              </w:rPr>
              <w:t>(GHz)</w:t>
            </w:r>
            <w:bookmarkEnd w:id="3"/>
          </w:p>
        </w:tc>
        <w:tc>
          <w:tcPr>
            <w:tcW w:w="6378" w:type="dxa"/>
            <w:gridSpan w:val="2"/>
          </w:tcPr>
          <w:p w:rsidR="0024157D" w:rsidRPr="00E259C4" w:rsidRDefault="0024157D" w:rsidP="00765CD5">
            <w:pPr>
              <w:pStyle w:val="Tablehead"/>
              <w:rPr>
                <w:lang w:val="en-GB" w:eastAsia="ja-JP"/>
              </w:rPr>
            </w:pPr>
            <w:r w:rsidRPr="00E259C4">
              <w:rPr>
                <w:rFonts w:hint="cs"/>
                <w:spacing w:val="-6"/>
                <w:rtl/>
                <w:lang w:bidi="ar"/>
              </w:rPr>
              <w:t>البيانات الإحصائية للمعلمات ذات الصلة بالنشر للاستخدام</w:t>
            </w:r>
            <w:r w:rsidR="00E259C4">
              <w:rPr>
                <w:spacing w:val="-6"/>
                <w:rtl/>
                <w:lang w:bidi="ar"/>
              </w:rPr>
              <w:br/>
            </w:r>
            <w:r w:rsidRPr="00E259C4">
              <w:rPr>
                <w:rFonts w:hint="cs"/>
                <w:spacing w:val="-6"/>
                <w:rtl/>
                <w:lang w:bidi="ar"/>
              </w:rPr>
              <w:t>في النطاقات الترددية في العمود الأيمن</w:t>
            </w:r>
          </w:p>
        </w:tc>
      </w:tr>
      <w:tr w:rsidR="0024157D" w:rsidRPr="00E259C4" w:rsidTr="00B11722">
        <w:trPr>
          <w:jc w:val="center"/>
        </w:trPr>
        <w:tc>
          <w:tcPr>
            <w:tcW w:w="3261" w:type="dxa"/>
            <w:vAlign w:val="center"/>
          </w:tcPr>
          <w:p w:rsidR="0024157D" w:rsidRPr="00E259C4" w:rsidRDefault="00C25D5C" w:rsidP="00160B5A">
            <w:pPr>
              <w:pStyle w:val="Tabletext"/>
              <w:spacing w:after="40" w:line="240" w:lineRule="exact"/>
              <w:jc w:val="center"/>
              <w:rPr>
                <w:lang w:val="en-GB" w:eastAsia="ja-JP"/>
              </w:rPr>
            </w:pPr>
            <w:r w:rsidRPr="00E259C4">
              <w:rPr>
                <w:lang w:val="en-GB"/>
              </w:rPr>
              <w:t>1</w:t>
            </w:r>
            <w:r>
              <w:rPr>
                <w:lang w:val="en-GB"/>
              </w:rPr>
              <w:t>,</w:t>
            </w:r>
            <w:r w:rsidRPr="00E259C4">
              <w:rPr>
                <w:lang w:val="en-GB"/>
              </w:rPr>
              <w:t>530-</w:t>
            </w:r>
            <w:r w:rsidR="0024157D" w:rsidRPr="00E259C4">
              <w:rPr>
                <w:lang w:val="en-GB"/>
              </w:rPr>
              <w:t>1</w:t>
            </w:r>
            <w:r>
              <w:rPr>
                <w:lang w:val="en-GB"/>
              </w:rPr>
              <w:t>,</w:t>
            </w:r>
            <w:r w:rsidR="0024157D" w:rsidRPr="00E259C4">
              <w:rPr>
                <w:lang w:val="en-GB"/>
              </w:rPr>
              <w:t>350</w:t>
            </w:r>
          </w:p>
        </w:tc>
        <w:tc>
          <w:tcPr>
            <w:tcW w:w="2828" w:type="dxa"/>
            <w:vMerge w:val="restart"/>
            <w:vAlign w:val="center"/>
          </w:tcPr>
          <w:p w:rsidR="0024157D" w:rsidRPr="00E259C4" w:rsidRDefault="0024157D" w:rsidP="00007CAE">
            <w:pPr>
              <w:pStyle w:val="Tabletext"/>
              <w:spacing w:after="40" w:line="240" w:lineRule="exact"/>
              <w:jc w:val="center"/>
              <w:rPr>
                <w:b/>
                <w:lang w:val="en-GB" w:eastAsia="ja-JP"/>
              </w:rPr>
            </w:pPr>
            <w:bookmarkStart w:id="4" w:name="lt_pId160"/>
            <w:r w:rsidRPr="00E259C4">
              <w:rPr>
                <w:rFonts w:hint="cs"/>
                <w:rtl/>
                <w:lang w:val="en-GB" w:eastAsia="ja-JP"/>
              </w:rPr>
              <w:t xml:space="preserve">الجداول </w:t>
            </w:r>
            <w:r w:rsidR="00B35786" w:rsidRPr="00E259C4">
              <w:rPr>
                <w:lang w:val="en-GB" w:eastAsia="ja-JP"/>
              </w:rPr>
              <w:t>1A-</w:t>
            </w:r>
            <w:r w:rsidRPr="00E259C4">
              <w:rPr>
                <w:lang w:val="en-GB" w:eastAsia="ja-JP"/>
              </w:rPr>
              <w:t>A2</w:t>
            </w:r>
            <w:r w:rsidRPr="00E259C4">
              <w:rPr>
                <w:rFonts w:hint="cs"/>
                <w:rtl/>
                <w:lang w:val="en-GB" w:eastAsia="ja-JP"/>
              </w:rPr>
              <w:t xml:space="preserve"> و</w:t>
            </w:r>
            <w:r w:rsidR="00B35786" w:rsidRPr="00E259C4">
              <w:rPr>
                <w:lang w:val="en-GB" w:eastAsia="ja-JP"/>
              </w:rPr>
              <w:t>1B-</w:t>
            </w:r>
            <w:r w:rsidRPr="00E259C4">
              <w:rPr>
                <w:lang w:val="en-GB" w:eastAsia="ja-JP"/>
              </w:rPr>
              <w:t>A2</w:t>
            </w:r>
            <w:r w:rsidRPr="00E259C4">
              <w:rPr>
                <w:rFonts w:hint="cs"/>
                <w:rtl/>
                <w:lang w:val="en-GB" w:eastAsia="ja-JP"/>
              </w:rPr>
              <w:t xml:space="preserve"> و</w:t>
            </w:r>
            <w:r w:rsidR="004A2B53" w:rsidRPr="00E259C4">
              <w:rPr>
                <w:lang w:val="en-GB" w:eastAsia="ja-JP"/>
              </w:rPr>
              <w:t>1C-</w:t>
            </w:r>
            <w:r w:rsidRPr="00E259C4">
              <w:rPr>
                <w:lang w:val="en-GB" w:eastAsia="ja-JP"/>
              </w:rPr>
              <w:t>A2</w:t>
            </w:r>
            <w:r w:rsidRPr="00E259C4">
              <w:rPr>
                <w:rFonts w:hint="cs"/>
                <w:rtl/>
                <w:lang w:val="en-GB" w:eastAsia="ja-JP"/>
              </w:rPr>
              <w:t xml:space="preserve"> في الملحق </w:t>
            </w:r>
            <w:r w:rsidRPr="00E259C4">
              <w:rPr>
                <w:lang w:val="en-GB" w:eastAsia="ja-JP"/>
              </w:rPr>
              <w:t>2</w:t>
            </w:r>
            <w:bookmarkEnd w:id="4"/>
          </w:p>
        </w:tc>
        <w:tc>
          <w:tcPr>
            <w:tcW w:w="3550" w:type="dxa"/>
            <w:vAlign w:val="center"/>
          </w:tcPr>
          <w:p w:rsidR="0024157D" w:rsidRPr="00E259C4" w:rsidRDefault="0024157D" w:rsidP="00160B5A">
            <w:pPr>
              <w:pStyle w:val="Tabletext"/>
              <w:spacing w:after="40" w:line="240" w:lineRule="exact"/>
              <w:jc w:val="center"/>
              <w:rPr>
                <w:bCs/>
                <w:lang w:val="en-GB" w:eastAsia="ja-JP"/>
              </w:rPr>
            </w:pPr>
            <w:bookmarkStart w:id="5" w:name="lt_pId161"/>
            <w:r w:rsidRPr="00E259C4">
              <w:rPr>
                <w:rFonts w:hint="cs"/>
                <w:b/>
                <w:rtl/>
                <w:lang w:val="en-GB" w:eastAsia="ja-JP"/>
              </w:rPr>
              <w:t>النطاق</w:t>
            </w:r>
            <w:r w:rsidR="009E213D" w:rsidRPr="00EC786F">
              <w:rPr>
                <w:rFonts w:hint="cs"/>
                <w:b/>
                <w:rtl/>
                <w:lang w:val="en-GB" w:eastAsia="ja-JP"/>
              </w:rPr>
              <w:t xml:space="preserve"> </w:t>
            </w:r>
            <w:r w:rsidR="009E213D" w:rsidRPr="00E259C4">
              <w:rPr>
                <w:bCs/>
                <w:lang w:val="en-GB" w:eastAsia="ja-JP"/>
              </w:rPr>
              <w:t>GHz</w:t>
            </w:r>
            <w:r w:rsidR="00C43C77">
              <w:rPr>
                <w:bCs/>
                <w:lang w:val="en-GB" w:eastAsia="ja-JP"/>
              </w:rPr>
              <w:t> </w:t>
            </w:r>
            <w:r w:rsidR="009E213D" w:rsidRPr="00E259C4">
              <w:rPr>
                <w:bCs/>
                <w:lang w:val="en-GB" w:eastAsia="ja-JP"/>
              </w:rPr>
              <w:t>1</w:t>
            </w:r>
            <w:r w:rsidR="009E213D">
              <w:rPr>
                <w:bCs/>
                <w:lang w:val="en-GB" w:eastAsia="ja-JP"/>
              </w:rPr>
              <w:t>,</w:t>
            </w:r>
            <w:r w:rsidR="009E213D" w:rsidRPr="00E259C4">
              <w:rPr>
                <w:bCs/>
                <w:lang w:val="en-GB" w:eastAsia="ja-JP"/>
              </w:rPr>
              <w:t>452-1</w:t>
            </w:r>
            <w:r w:rsidR="009E213D">
              <w:rPr>
                <w:bCs/>
                <w:lang w:val="en-GB" w:eastAsia="ja-JP"/>
              </w:rPr>
              <w:t>,</w:t>
            </w:r>
            <w:r w:rsidR="009E213D" w:rsidRPr="00E259C4">
              <w:rPr>
                <w:bCs/>
                <w:lang w:val="en-GB" w:eastAsia="ja-JP"/>
              </w:rPr>
              <w:t>427/1</w:t>
            </w:r>
            <w:r w:rsidR="009E213D">
              <w:rPr>
                <w:bCs/>
                <w:lang w:val="en-GB" w:eastAsia="ja-JP"/>
              </w:rPr>
              <w:t>,</w:t>
            </w:r>
            <w:r w:rsidR="009E213D" w:rsidRPr="00E259C4">
              <w:rPr>
                <w:bCs/>
                <w:lang w:val="en-GB" w:eastAsia="ja-JP"/>
              </w:rPr>
              <w:t>400-</w:t>
            </w:r>
            <w:r w:rsidRPr="00E259C4">
              <w:rPr>
                <w:bCs/>
                <w:lang w:val="en-GB" w:eastAsia="ja-JP"/>
              </w:rPr>
              <w:t>1</w:t>
            </w:r>
            <w:r w:rsidR="009E213D">
              <w:rPr>
                <w:bCs/>
                <w:lang w:val="en-GB" w:eastAsia="ja-JP"/>
              </w:rPr>
              <w:t>,</w:t>
            </w:r>
            <w:r w:rsidRPr="00E259C4">
              <w:rPr>
                <w:bCs/>
                <w:lang w:val="en-GB" w:eastAsia="ja-JP"/>
              </w:rPr>
              <w:t>375</w:t>
            </w:r>
            <w:bookmarkEnd w:id="5"/>
          </w:p>
        </w:tc>
      </w:tr>
      <w:tr w:rsidR="0024157D" w:rsidRPr="00E259C4" w:rsidTr="00B11722">
        <w:trPr>
          <w:jc w:val="center"/>
        </w:trPr>
        <w:tc>
          <w:tcPr>
            <w:tcW w:w="3261" w:type="dxa"/>
            <w:vAlign w:val="center"/>
          </w:tcPr>
          <w:p w:rsidR="0024157D" w:rsidRPr="00E259C4" w:rsidRDefault="00C25D5C" w:rsidP="00160B5A">
            <w:pPr>
              <w:pStyle w:val="Tabletext"/>
              <w:spacing w:after="40" w:line="240" w:lineRule="exact"/>
              <w:jc w:val="center"/>
              <w:rPr>
                <w:lang w:val="en-GB"/>
              </w:rPr>
            </w:pPr>
            <w:r w:rsidRPr="00E259C4">
              <w:rPr>
                <w:lang w:val="en-GB"/>
              </w:rPr>
              <w:t>2</w:t>
            </w:r>
            <w:r>
              <w:rPr>
                <w:lang w:val="en-GB"/>
              </w:rPr>
              <w:t>,</w:t>
            </w:r>
            <w:r w:rsidRPr="00E259C4">
              <w:rPr>
                <w:lang w:val="en-GB"/>
              </w:rPr>
              <w:t>300-</w:t>
            </w:r>
            <w:r w:rsidR="0024157D" w:rsidRPr="00E259C4">
              <w:rPr>
                <w:lang w:val="en-GB"/>
              </w:rPr>
              <w:t>1</w:t>
            </w:r>
            <w:r>
              <w:rPr>
                <w:lang w:val="en-GB"/>
              </w:rPr>
              <w:t>,</w:t>
            </w:r>
            <w:r w:rsidR="0024157D" w:rsidRPr="00E259C4">
              <w:rPr>
                <w:lang w:val="en-GB"/>
              </w:rPr>
              <w:t>900</w:t>
            </w:r>
            <w:r w:rsidRPr="00E259C4">
              <w:rPr>
                <w:lang w:val="en-GB"/>
              </w:rPr>
              <w:t>/2</w:t>
            </w:r>
            <w:r>
              <w:rPr>
                <w:lang w:val="en-GB"/>
              </w:rPr>
              <w:t>,</w:t>
            </w:r>
            <w:r w:rsidRPr="00E259C4">
              <w:rPr>
                <w:lang w:val="en-GB"/>
              </w:rPr>
              <w:t>100-1</w:t>
            </w:r>
            <w:r>
              <w:rPr>
                <w:lang w:val="en-GB"/>
              </w:rPr>
              <w:t>,</w:t>
            </w:r>
            <w:r w:rsidRPr="00E259C4">
              <w:rPr>
                <w:lang w:val="en-GB"/>
              </w:rPr>
              <w:t>700</w:t>
            </w:r>
          </w:p>
        </w:tc>
        <w:tc>
          <w:tcPr>
            <w:tcW w:w="2828" w:type="dxa"/>
            <w:vMerge/>
            <w:vAlign w:val="center"/>
          </w:tcPr>
          <w:p w:rsidR="0024157D" w:rsidRPr="00E259C4" w:rsidRDefault="0024157D" w:rsidP="00160B5A">
            <w:pPr>
              <w:pStyle w:val="Tabletext"/>
              <w:spacing w:after="40" w:line="240" w:lineRule="exact"/>
              <w:jc w:val="center"/>
              <w:rPr>
                <w:lang w:val="en-GB"/>
              </w:rPr>
            </w:pPr>
          </w:p>
        </w:tc>
        <w:tc>
          <w:tcPr>
            <w:tcW w:w="3550" w:type="dxa"/>
            <w:vAlign w:val="center"/>
          </w:tcPr>
          <w:p w:rsidR="0024157D" w:rsidRPr="00E259C4" w:rsidRDefault="0024157D" w:rsidP="00160B5A">
            <w:pPr>
              <w:pStyle w:val="Tabletext"/>
              <w:spacing w:after="40" w:line="240" w:lineRule="exact"/>
              <w:jc w:val="center"/>
              <w:rPr>
                <w:bCs/>
                <w:lang w:val="en-GB" w:eastAsia="ja-JP"/>
              </w:rPr>
            </w:pPr>
            <w:bookmarkStart w:id="6" w:name="lt_pId163"/>
            <w:r w:rsidRPr="00E259C4">
              <w:rPr>
                <w:rFonts w:hint="cs"/>
                <w:b/>
                <w:rtl/>
                <w:lang w:val="en-GB" w:eastAsia="ja-JP"/>
              </w:rPr>
              <w:t>النطاق</w:t>
            </w:r>
            <w:r w:rsidR="00EB038C" w:rsidRPr="00EB038C">
              <w:rPr>
                <w:rFonts w:hint="cs"/>
                <w:b/>
                <w:rtl/>
                <w:lang w:val="en-GB" w:eastAsia="ja-JP"/>
              </w:rPr>
              <w:t xml:space="preserve"> </w:t>
            </w:r>
            <w:r w:rsidR="00EB038C" w:rsidRPr="00E259C4">
              <w:rPr>
                <w:bCs/>
                <w:lang w:val="en-GB" w:eastAsia="ja-JP"/>
              </w:rPr>
              <w:t>GHz</w:t>
            </w:r>
            <w:r w:rsidR="00537733">
              <w:rPr>
                <w:bCs/>
                <w:lang w:val="en-GB" w:eastAsia="ja-JP"/>
              </w:rPr>
              <w:t> </w:t>
            </w:r>
            <w:r w:rsidR="00537733" w:rsidRPr="00E259C4">
              <w:rPr>
                <w:bCs/>
                <w:lang w:val="en-GB" w:eastAsia="ja-JP"/>
              </w:rPr>
              <w:t>2</w:t>
            </w:r>
            <w:r w:rsidR="00537733">
              <w:rPr>
                <w:bCs/>
                <w:lang w:val="en-GB" w:eastAsia="ja-JP"/>
              </w:rPr>
              <w:t>,</w:t>
            </w:r>
            <w:r w:rsidR="00537733" w:rsidRPr="00E259C4">
              <w:rPr>
                <w:bCs/>
                <w:lang w:val="en-GB" w:eastAsia="ja-JP"/>
              </w:rPr>
              <w:t>285-2</w:t>
            </w:r>
            <w:r w:rsidR="00537733">
              <w:rPr>
                <w:bCs/>
                <w:lang w:val="en-GB" w:eastAsia="ja-JP"/>
              </w:rPr>
              <w:t>,</w:t>
            </w:r>
            <w:r w:rsidR="00537733" w:rsidRPr="00E259C4">
              <w:rPr>
                <w:bCs/>
                <w:lang w:val="en-GB" w:eastAsia="ja-JP"/>
              </w:rPr>
              <w:t>200/</w:t>
            </w:r>
            <w:r w:rsidR="00EB038C" w:rsidRPr="00E259C4">
              <w:rPr>
                <w:bCs/>
                <w:lang w:val="en-GB" w:eastAsia="ja-JP"/>
              </w:rPr>
              <w:t>2</w:t>
            </w:r>
            <w:r w:rsidR="00EB038C">
              <w:rPr>
                <w:bCs/>
                <w:lang w:val="en-GB" w:eastAsia="ja-JP"/>
              </w:rPr>
              <w:t>,</w:t>
            </w:r>
            <w:r w:rsidR="00EB038C" w:rsidRPr="00E259C4">
              <w:rPr>
                <w:bCs/>
                <w:lang w:val="en-GB" w:eastAsia="ja-JP"/>
              </w:rPr>
              <w:t>110-</w:t>
            </w:r>
            <w:r w:rsidRPr="00E259C4">
              <w:rPr>
                <w:bCs/>
                <w:lang w:val="en-GB" w:eastAsia="ja-JP"/>
              </w:rPr>
              <w:t>2</w:t>
            </w:r>
            <w:r w:rsidR="00EB038C">
              <w:rPr>
                <w:bCs/>
                <w:lang w:val="en-GB" w:eastAsia="ja-JP"/>
              </w:rPr>
              <w:t>,</w:t>
            </w:r>
            <w:r w:rsidRPr="00E259C4">
              <w:rPr>
                <w:bCs/>
                <w:lang w:val="en-GB" w:eastAsia="ja-JP"/>
              </w:rPr>
              <w:t>025</w:t>
            </w:r>
            <w:bookmarkEnd w:id="6"/>
          </w:p>
        </w:tc>
      </w:tr>
      <w:tr w:rsidR="0024157D" w:rsidRPr="00E259C4" w:rsidTr="00B11722">
        <w:trPr>
          <w:jc w:val="center"/>
        </w:trPr>
        <w:tc>
          <w:tcPr>
            <w:tcW w:w="3261" w:type="dxa"/>
            <w:vAlign w:val="center"/>
          </w:tcPr>
          <w:p w:rsidR="0024157D" w:rsidRPr="00E259C4" w:rsidRDefault="00923FFD" w:rsidP="00160B5A">
            <w:pPr>
              <w:pStyle w:val="Tabletext"/>
              <w:spacing w:after="40" w:line="240" w:lineRule="exact"/>
              <w:jc w:val="center"/>
              <w:rPr>
                <w:lang w:val="en-GB" w:eastAsia="ja-JP"/>
              </w:rPr>
            </w:pPr>
            <w:r w:rsidRPr="00E259C4">
              <w:rPr>
                <w:lang w:val="en-GB"/>
              </w:rPr>
              <w:t>2</w:t>
            </w:r>
            <w:r>
              <w:rPr>
                <w:lang w:val="en-GB"/>
              </w:rPr>
              <w:t>,</w:t>
            </w:r>
            <w:r w:rsidRPr="00E259C4">
              <w:rPr>
                <w:lang w:val="en-GB"/>
              </w:rPr>
              <w:t>670-</w:t>
            </w:r>
            <w:r w:rsidR="0024157D" w:rsidRPr="00E259C4">
              <w:rPr>
                <w:lang w:val="en-GB"/>
              </w:rPr>
              <w:t>2</w:t>
            </w:r>
            <w:r>
              <w:rPr>
                <w:lang w:val="en-GB"/>
              </w:rPr>
              <w:t>,</w:t>
            </w:r>
            <w:r w:rsidR="0024157D" w:rsidRPr="00E259C4">
              <w:rPr>
                <w:lang w:val="en-GB"/>
              </w:rPr>
              <w:t>290</w:t>
            </w:r>
          </w:p>
        </w:tc>
        <w:tc>
          <w:tcPr>
            <w:tcW w:w="2828" w:type="dxa"/>
            <w:vMerge/>
            <w:vAlign w:val="center"/>
          </w:tcPr>
          <w:p w:rsidR="0024157D" w:rsidRPr="00E259C4" w:rsidRDefault="0024157D" w:rsidP="00160B5A">
            <w:pPr>
              <w:pStyle w:val="Tabletext"/>
              <w:spacing w:after="40" w:line="240" w:lineRule="exact"/>
              <w:jc w:val="center"/>
              <w:rPr>
                <w:lang w:val="en-GB"/>
              </w:rPr>
            </w:pPr>
          </w:p>
        </w:tc>
        <w:tc>
          <w:tcPr>
            <w:tcW w:w="3550" w:type="dxa"/>
            <w:vAlign w:val="center"/>
          </w:tcPr>
          <w:p w:rsidR="0024157D" w:rsidRPr="00E259C4" w:rsidRDefault="0024157D" w:rsidP="00160B5A">
            <w:pPr>
              <w:pStyle w:val="Tabletext"/>
              <w:spacing w:after="40" w:line="240" w:lineRule="exact"/>
              <w:jc w:val="center"/>
              <w:rPr>
                <w:bCs/>
                <w:lang w:val="en-GB" w:eastAsia="ja-JP"/>
              </w:rPr>
            </w:pPr>
            <w:bookmarkStart w:id="7" w:name="lt_pId165"/>
            <w:r w:rsidRPr="00E259C4">
              <w:rPr>
                <w:rFonts w:hint="cs"/>
                <w:b/>
                <w:rtl/>
                <w:lang w:val="en-GB" w:eastAsia="ja-JP"/>
              </w:rPr>
              <w:t>النطاق</w:t>
            </w:r>
            <w:r w:rsidR="008453FB" w:rsidRPr="006452E6">
              <w:rPr>
                <w:rFonts w:hint="cs"/>
                <w:b/>
                <w:rtl/>
                <w:lang w:val="en-GB" w:eastAsia="ja-JP"/>
              </w:rPr>
              <w:t xml:space="preserve"> </w:t>
            </w:r>
            <w:r w:rsidR="008453FB" w:rsidRPr="00E259C4">
              <w:rPr>
                <w:bCs/>
                <w:lang w:val="en-GB" w:eastAsia="ja-JP"/>
              </w:rPr>
              <w:t>GHz</w:t>
            </w:r>
            <w:r w:rsidR="008453FB">
              <w:rPr>
                <w:bCs/>
                <w:lang w:val="en-GB" w:eastAsia="ja-JP"/>
              </w:rPr>
              <w:t> </w:t>
            </w:r>
            <w:r w:rsidR="008453FB" w:rsidRPr="00E259C4">
              <w:rPr>
                <w:bCs/>
                <w:lang w:val="en-GB" w:eastAsia="ja-JP"/>
              </w:rPr>
              <w:t>2</w:t>
            </w:r>
            <w:r w:rsidR="008453FB">
              <w:rPr>
                <w:bCs/>
                <w:lang w:val="en-GB" w:eastAsia="ja-JP"/>
              </w:rPr>
              <w:t>,</w:t>
            </w:r>
            <w:r w:rsidR="008453FB" w:rsidRPr="00E259C4">
              <w:rPr>
                <w:bCs/>
                <w:lang w:val="en-GB" w:eastAsia="ja-JP"/>
              </w:rPr>
              <w:t>285-2</w:t>
            </w:r>
            <w:r w:rsidR="008453FB">
              <w:rPr>
                <w:bCs/>
                <w:lang w:val="en-GB" w:eastAsia="ja-JP"/>
              </w:rPr>
              <w:t>,</w:t>
            </w:r>
            <w:r w:rsidR="008453FB" w:rsidRPr="00E259C4">
              <w:rPr>
                <w:bCs/>
                <w:lang w:val="en-GB" w:eastAsia="ja-JP"/>
              </w:rPr>
              <w:t>200/2</w:t>
            </w:r>
            <w:r w:rsidR="008453FB">
              <w:rPr>
                <w:bCs/>
                <w:lang w:val="en-GB" w:eastAsia="ja-JP"/>
              </w:rPr>
              <w:t>,</w:t>
            </w:r>
            <w:r w:rsidR="008453FB" w:rsidRPr="00E259C4">
              <w:rPr>
                <w:bCs/>
                <w:lang w:val="en-GB" w:eastAsia="ja-JP"/>
              </w:rPr>
              <w:t>110-</w:t>
            </w:r>
            <w:r w:rsidRPr="00E259C4">
              <w:rPr>
                <w:bCs/>
                <w:lang w:val="en-GB" w:eastAsia="ja-JP"/>
              </w:rPr>
              <w:t>2</w:t>
            </w:r>
            <w:r w:rsidR="008453FB">
              <w:rPr>
                <w:bCs/>
                <w:lang w:val="en-GB" w:eastAsia="ja-JP"/>
              </w:rPr>
              <w:t>,</w:t>
            </w:r>
            <w:r w:rsidRPr="00E259C4">
              <w:rPr>
                <w:bCs/>
                <w:lang w:val="en-GB" w:eastAsia="ja-JP"/>
              </w:rPr>
              <w:t>025</w:t>
            </w:r>
            <w:bookmarkEnd w:id="7"/>
          </w:p>
        </w:tc>
      </w:tr>
      <w:tr w:rsidR="0024157D" w:rsidRPr="00E259C4" w:rsidTr="00B11722">
        <w:trPr>
          <w:jc w:val="center"/>
        </w:trPr>
        <w:tc>
          <w:tcPr>
            <w:tcW w:w="3261" w:type="dxa"/>
            <w:vAlign w:val="center"/>
          </w:tcPr>
          <w:p w:rsidR="0024157D" w:rsidRPr="00E259C4" w:rsidRDefault="00923FFD" w:rsidP="00160B5A">
            <w:pPr>
              <w:pStyle w:val="Tabletext"/>
              <w:spacing w:after="40" w:line="240" w:lineRule="exact"/>
              <w:jc w:val="center"/>
              <w:rPr>
                <w:lang w:val="en-GB" w:eastAsia="ja-JP"/>
              </w:rPr>
            </w:pPr>
            <w:r w:rsidRPr="00E259C4">
              <w:rPr>
                <w:lang w:val="en-GB"/>
              </w:rPr>
              <w:t>4</w:t>
            </w:r>
            <w:r>
              <w:rPr>
                <w:lang w:val="en-GB"/>
              </w:rPr>
              <w:t>,</w:t>
            </w:r>
            <w:r w:rsidRPr="00E259C4">
              <w:rPr>
                <w:lang w:val="en-GB"/>
              </w:rPr>
              <w:t>200-</w:t>
            </w:r>
            <w:r w:rsidR="0024157D" w:rsidRPr="00E259C4">
              <w:rPr>
                <w:lang w:val="en-GB"/>
              </w:rPr>
              <w:t>3</w:t>
            </w:r>
            <w:r>
              <w:rPr>
                <w:lang w:val="en-GB"/>
              </w:rPr>
              <w:t>,</w:t>
            </w:r>
            <w:r w:rsidR="0024157D" w:rsidRPr="00E259C4">
              <w:rPr>
                <w:lang w:val="en-GB"/>
              </w:rPr>
              <w:t>600</w:t>
            </w:r>
          </w:p>
        </w:tc>
        <w:tc>
          <w:tcPr>
            <w:tcW w:w="2828" w:type="dxa"/>
            <w:vMerge/>
            <w:vAlign w:val="center"/>
          </w:tcPr>
          <w:p w:rsidR="0024157D" w:rsidRPr="00E259C4" w:rsidRDefault="0024157D" w:rsidP="00160B5A">
            <w:pPr>
              <w:pStyle w:val="Tabletext"/>
              <w:spacing w:after="40" w:line="240" w:lineRule="exact"/>
              <w:jc w:val="center"/>
              <w:rPr>
                <w:lang w:val="en-GB"/>
              </w:rPr>
            </w:pPr>
          </w:p>
        </w:tc>
        <w:tc>
          <w:tcPr>
            <w:tcW w:w="3550" w:type="dxa"/>
            <w:vAlign w:val="center"/>
          </w:tcPr>
          <w:p w:rsidR="0024157D" w:rsidRPr="00E259C4" w:rsidRDefault="0024157D" w:rsidP="00160B5A">
            <w:pPr>
              <w:pStyle w:val="Tabletext"/>
              <w:spacing w:after="40" w:line="240" w:lineRule="exact"/>
              <w:jc w:val="center"/>
              <w:rPr>
                <w:bCs/>
                <w:lang w:val="en-GB" w:eastAsia="ja-JP"/>
              </w:rPr>
            </w:pPr>
            <w:bookmarkStart w:id="8" w:name="lt_pId167"/>
            <w:r w:rsidRPr="00E259C4">
              <w:rPr>
                <w:rFonts w:hint="cs"/>
                <w:b/>
                <w:rtl/>
                <w:lang w:val="en-GB" w:eastAsia="ja-JP"/>
              </w:rPr>
              <w:t>النطاق</w:t>
            </w:r>
            <w:r w:rsidR="000037A7" w:rsidRPr="000037A7">
              <w:rPr>
                <w:rFonts w:hint="cs"/>
                <w:b/>
                <w:rtl/>
                <w:lang w:val="en-GB" w:eastAsia="ja-JP"/>
              </w:rPr>
              <w:t xml:space="preserve"> </w:t>
            </w:r>
            <w:r w:rsidR="000037A7" w:rsidRPr="00E259C4">
              <w:rPr>
                <w:bCs/>
                <w:lang w:val="en-GB" w:eastAsia="ja-JP"/>
              </w:rPr>
              <w:t>GHz</w:t>
            </w:r>
            <w:r w:rsidR="000037A7">
              <w:rPr>
                <w:bCs/>
                <w:lang w:val="en-GB" w:eastAsia="ja-JP"/>
              </w:rPr>
              <w:t> </w:t>
            </w:r>
            <w:r w:rsidR="000037A7" w:rsidRPr="00E259C4">
              <w:rPr>
                <w:bCs/>
                <w:lang w:val="en-GB" w:eastAsia="ja-JP"/>
              </w:rPr>
              <w:t>4</w:t>
            </w:r>
            <w:r w:rsidR="000037A7">
              <w:rPr>
                <w:bCs/>
                <w:lang w:val="en-GB" w:eastAsia="ja-JP"/>
              </w:rPr>
              <w:t>,</w:t>
            </w:r>
            <w:r w:rsidR="000037A7" w:rsidRPr="00E259C4">
              <w:rPr>
                <w:bCs/>
                <w:lang w:val="en-GB" w:eastAsia="ja-JP"/>
              </w:rPr>
              <w:t>2-</w:t>
            </w:r>
            <w:r w:rsidRPr="00E259C4">
              <w:rPr>
                <w:bCs/>
                <w:lang w:val="en-GB" w:eastAsia="ja-JP"/>
              </w:rPr>
              <w:t>3</w:t>
            </w:r>
            <w:r w:rsidR="000037A7">
              <w:rPr>
                <w:bCs/>
                <w:lang w:val="en-GB" w:eastAsia="ja-JP"/>
              </w:rPr>
              <w:t>,</w:t>
            </w:r>
            <w:r w:rsidRPr="00E259C4">
              <w:rPr>
                <w:bCs/>
                <w:lang w:val="en-GB" w:eastAsia="ja-JP"/>
              </w:rPr>
              <w:t>7</w:t>
            </w:r>
            <w:bookmarkEnd w:id="8"/>
          </w:p>
        </w:tc>
      </w:tr>
      <w:tr w:rsidR="0024157D" w:rsidRPr="00E259C4" w:rsidTr="00B11722">
        <w:trPr>
          <w:jc w:val="center"/>
        </w:trPr>
        <w:tc>
          <w:tcPr>
            <w:tcW w:w="3261" w:type="dxa"/>
            <w:tcBorders>
              <w:bottom w:val="single" w:sz="4" w:space="0" w:color="auto"/>
            </w:tcBorders>
            <w:vAlign w:val="center"/>
          </w:tcPr>
          <w:p w:rsidR="0024157D" w:rsidRPr="00E259C4" w:rsidRDefault="008F5892" w:rsidP="00160B5A">
            <w:pPr>
              <w:pStyle w:val="Tabletext"/>
              <w:spacing w:after="40" w:line="240" w:lineRule="exact"/>
              <w:jc w:val="center"/>
              <w:rPr>
                <w:lang w:val="en-GB" w:eastAsia="ja-JP"/>
              </w:rPr>
            </w:pPr>
            <w:r w:rsidRPr="00E259C4">
              <w:rPr>
                <w:lang w:val="en-GB"/>
              </w:rPr>
              <w:t>5</w:t>
            </w:r>
            <w:r>
              <w:rPr>
                <w:lang w:val="en-GB"/>
              </w:rPr>
              <w:t>,</w:t>
            </w:r>
            <w:r w:rsidRPr="00E259C4">
              <w:rPr>
                <w:lang w:val="en-GB"/>
              </w:rPr>
              <w:t>000-</w:t>
            </w:r>
            <w:r w:rsidR="0024157D" w:rsidRPr="00E259C4">
              <w:rPr>
                <w:lang w:val="en-GB"/>
              </w:rPr>
              <w:t>4</w:t>
            </w:r>
            <w:r>
              <w:rPr>
                <w:lang w:val="en-GB"/>
              </w:rPr>
              <w:t>,</w:t>
            </w:r>
            <w:r w:rsidR="0024157D" w:rsidRPr="00E259C4">
              <w:rPr>
                <w:lang w:val="en-GB"/>
              </w:rPr>
              <w:t>400</w:t>
            </w:r>
          </w:p>
        </w:tc>
        <w:tc>
          <w:tcPr>
            <w:tcW w:w="2828" w:type="dxa"/>
            <w:vMerge/>
            <w:tcBorders>
              <w:bottom w:val="single" w:sz="4" w:space="0" w:color="auto"/>
            </w:tcBorders>
            <w:vAlign w:val="center"/>
          </w:tcPr>
          <w:p w:rsidR="0024157D" w:rsidRPr="00E259C4" w:rsidRDefault="0024157D" w:rsidP="00160B5A">
            <w:pPr>
              <w:pStyle w:val="Tabletext"/>
              <w:spacing w:after="40" w:line="240" w:lineRule="exact"/>
              <w:jc w:val="center"/>
              <w:rPr>
                <w:lang w:val="en-GB"/>
              </w:rPr>
            </w:pPr>
          </w:p>
        </w:tc>
        <w:tc>
          <w:tcPr>
            <w:tcW w:w="3550" w:type="dxa"/>
            <w:tcBorders>
              <w:bottom w:val="single" w:sz="4" w:space="0" w:color="auto"/>
            </w:tcBorders>
            <w:vAlign w:val="center"/>
          </w:tcPr>
          <w:p w:rsidR="0024157D" w:rsidRPr="00E259C4" w:rsidRDefault="0024157D" w:rsidP="00160B5A">
            <w:pPr>
              <w:pStyle w:val="Tabletext"/>
              <w:spacing w:after="40" w:line="240" w:lineRule="exact"/>
              <w:jc w:val="center"/>
              <w:rPr>
                <w:bCs/>
                <w:lang w:val="en-GB" w:eastAsia="ja-JP"/>
              </w:rPr>
            </w:pPr>
            <w:r w:rsidRPr="00E259C4">
              <w:rPr>
                <w:rFonts w:hint="cs"/>
                <w:b/>
                <w:rtl/>
                <w:lang w:val="en-GB" w:eastAsia="ja-JP"/>
              </w:rPr>
              <w:t>ملاحظة</w:t>
            </w:r>
          </w:p>
        </w:tc>
      </w:tr>
      <w:tr w:rsidR="0024157D" w:rsidRPr="00E259C4" w:rsidTr="00B11722">
        <w:trPr>
          <w:jc w:val="center"/>
        </w:trPr>
        <w:tc>
          <w:tcPr>
            <w:tcW w:w="9639" w:type="dxa"/>
            <w:gridSpan w:val="3"/>
            <w:tcBorders>
              <w:top w:val="single" w:sz="4" w:space="0" w:color="auto"/>
              <w:left w:val="nil"/>
              <w:bottom w:val="nil"/>
              <w:right w:val="nil"/>
            </w:tcBorders>
            <w:vAlign w:val="center"/>
          </w:tcPr>
          <w:p w:rsidR="0024157D" w:rsidRPr="00C218C1" w:rsidRDefault="0024157D" w:rsidP="00973A5F">
            <w:pPr>
              <w:pStyle w:val="TableLegendNote"/>
            </w:pPr>
            <w:r w:rsidRPr="00C218C1">
              <w:rPr>
                <w:rFonts w:hint="cs"/>
                <w:rtl/>
              </w:rPr>
              <w:t>ملاحظة</w:t>
            </w:r>
            <w:r w:rsidRPr="00973A5F">
              <w:rPr>
                <w:rFonts w:hint="cs"/>
                <w:b w:val="0"/>
                <w:bCs w:val="0"/>
                <w:rtl/>
              </w:rPr>
              <w:t xml:space="preserve"> </w:t>
            </w:r>
            <w:r w:rsidR="00E333F5" w:rsidRPr="00973A5F">
              <w:rPr>
                <w:rFonts w:hint="cs"/>
                <w:b w:val="0"/>
                <w:bCs w:val="0"/>
                <w:rtl/>
              </w:rPr>
              <w:t>-</w:t>
            </w:r>
            <w:r w:rsidRPr="00973A5F">
              <w:rPr>
                <w:rFonts w:hint="cs"/>
                <w:b w:val="0"/>
                <w:bCs w:val="0"/>
                <w:rtl/>
              </w:rPr>
              <w:t xml:space="preserve"> لا تتوفر هذه البيانات حالياً.</w:t>
            </w:r>
          </w:p>
        </w:tc>
      </w:tr>
    </w:tbl>
    <w:p w:rsidR="0024157D" w:rsidRPr="000B09A3" w:rsidRDefault="0024157D" w:rsidP="0024157D">
      <w:pPr>
        <w:rPr>
          <w:rtl/>
        </w:rPr>
      </w:pPr>
    </w:p>
    <w:p w:rsidR="0024157D" w:rsidRPr="00561D5C" w:rsidRDefault="0024157D" w:rsidP="007C42C9">
      <w:pPr>
        <w:pStyle w:val="TableNo"/>
        <w:keepNext/>
        <w:keepLines/>
        <w:widowControl w:val="0"/>
        <w:rPr>
          <w:rtl/>
        </w:rPr>
      </w:pPr>
      <w:r w:rsidRPr="00561D5C">
        <w:rPr>
          <w:rFonts w:hint="cs"/>
          <w:rtl/>
        </w:rPr>
        <w:t xml:space="preserve">الجدول </w:t>
      </w:r>
      <w:r w:rsidRPr="00561D5C">
        <w:t>2-A1</w:t>
      </w:r>
    </w:p>
    <w:p w:rsidR="0024157D" w:rsidRPr="00561D5C" w:rsidRDefault="0024157D" w:rsidP="007C42C9">
      <w:pPr>
        <w:pStyle w:val="Tabletitle"/>
        <w:keepNext/>
        <w:keepLines/>
        <w:widowControl w:val="0"/>
        <w:rPr>
          <w:rtl/>
        </w:rPr>
      </w:pPr>
      <w:r w:rsidRPr="00561D5C">
        <w:rPr>
          <w:rFonts w:hint="cs"/>
          <w:rtl/>
        </w:rPr>
        <w:t>البيانات الإحصائية للمعلمات ذات الصلة بالنشر المقابلة للنطاقات الترددية المحددة</w:t>
      </w:r>
      <w:r w:rsidR="00985F13" w:rsidRPr="00561D5C">
        <w:rPr>
          <w:rtl/>
        </w:rPr>
        <w:br/>
      </w:r>
      <w:r w:rsidRPr="00561D5C">
        <w:rPr>
          <w:rFonts w:hint="cs"/>
          <w:rtl/>
        </w:rPr>
        <w:t xml:space="preserve">في التوصية </w:t>
      </w:r>
      <w:r w:rsidRPr="00561D5C">
        <w:rPr>
          <w:rFonts w:hint="cs"/>
        </w:rPr>
        <w:t>ITU-R F.758</w:t>
      </w:r>
      <w:r w:rsidRPr="00561D5C">
        <w:rPr>
          <w:rFonts w:hint="cs"/>
          <w:rtl/>
        </w:rPr>
        <w:t xml:space="preserve"> من أجل النطاق </w:t>
      </w:r>
      <w:r w:rsidR="00985F13" w:rsidRPr="00561D5C">
        <w:t>GHz 10</w:t>
      </w:r>
      <w:r w:rsidRPr="00561D5C">
        <w:t>-</w:t>
      </w:r>
      <w:r w:rsidR="00985F13" w:rsidRPr="00561D5C">
        <w:t>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828"/>
        <w:gridCol w:w="3550"/>
      </w:tblGrid>
      <w:tr w:rsidR="0024157D" w:rsidRPr="00545314" w:rsidTr="00B11722">
        <w:trPr>
          <w:jc w:val="center"/>
        </w:trPr>
        <w:tc>
          <w:tcPr>
            <w:tcW w:w="3261" w:type="dxa"/>
          </w:tcPr>
          <w:p w:rsidR="00576411" w:rsidRPr="00576411" w:rsidRDefault="0024157D" w:rsidP="00765CD5">
            <w:pPr>
              <w:pStyle w:val="Tablehead"/>
              <w:rPr>
                <w:b w:val="0"/>
                <w:bCs w:val="0"/>
                <w:rtl/>
                <w:lang w:val="en-GB" w:eastAsia="ja-JP" w:bidi="ar-EG"/>
              </w:rPr>
            </w:pPr>
            <w:r w:rsidRPr="00D859B4">
              <w:rPr>
                <w:rFonts w:hint="cs"/>
                <w:spacing w:val="-6"/>
                <w:rtl/>
                <w:lang w:bidi="ar"/>
              </w:rPr>
              <w:t>شريحة</w:t>
            </w:r>
            <w:r>
              <w:rPr>
                <w:rFonts w:hint="cs"/>
                <w:spacing w:val="-6"/>
                <w:rtl/>
                <w:lang w:bidi="ar"/>
              </w:rPr>
              <w:t xml:space="preserve"> النطاق الترددي المحددة</w:t>
            </w:r>
            <w:r w:rsidR="003C0D47">
              <w:rPr>
                <w:spacing w:val="-6"/>
                <w:rtl/>
                <w:lang w:bidi="ar"/>
              </w:rPr>
              <w:br/>
            </w:r>
            <w:r>
              <w:rPr>
                <w:rFonts w:hint="cs"/>
                <w:spacing w:val="-6"/>
                <w:rtl/>
                <w:lang w:bidi="ar"/>
              </w:rPr>
              <w:t>في</w:t>
            </w:r>
            <w:r>
              <w:rPr>
                <w:rFonts w:hint="cs"/>
                <w:rtl/>
                <w:lang w:val="en-GB" w:eastAsia="ja-JP"/>
              </w:rPr>
              <w:t xml:space="preserve"> التوصية</w:t>
            </w:r>
            <w:r w:rsidRPr="00545314">
              <w:rPr>
                <w:lang w:val="en-GB" w:eastAsia="ja-JP"/>
              </w:rPr>
              <w:t>ITU</w:t>
            </w:r>
            <w:r>
              <w:rPr>
                <w:lang w:val="en-GB" w:eastAsia="ja-JP"/>
              </w:rPr>
              <w:noBreakHyphen/>
            </w:r>
            <w:r w:rsidRPr="00545314">
              <w:rPr>
                <w:lang w:val="en-GB" w:eastAsia="ja-JP"/>
              </w:rPr>
              <w:t>R</w:t>
            </w:r>
            <w:r>
              <w:rPr>
                <w:rFonts w:hint="eastAsia"/>
                <w:lang w:val="en-GB" w:eastAsia="ja-JP"/>
              </w:rPr>
              <w:t> </w:t>
            </w:r>
            <w:r w:rsidRPr="00545314">
              <w:rPr>
                <w:lang w:val="en-GB" w:eastAsia="ja-JP"/>
              </w:rPr>
              <w:t>F.758</w:t>
            </w:r>
            <w:r w:rsidRPr="003C0D47">
              <w:rPr>
                <w:rFonts w:ascii="Traditional Arabic" w:hAnsi="Traditional Arabic"/>
                <w:sz w:val="26"/>
                <w:lang w:val="en-GB" w:eastAsia="ja-JP"/>
              </w:rPr>
              <w:t xml:space="preserve"> </w:t>
            </w:r>
            <w:r w:rsidR="0063738A">
              <w:rPr>
                <w:rFonts w:ascii="Traditional Arabic" w:hAnsi="Traditional Arabic"/>
                <w:sz w:val="26"/>
                <w:rtl/>
                <w:lang w:val="en-GB" w:eastAsia="ja-JP"/>
              </w:rPr>
              <w:br/>
            </w:r>
            <w:r w:rsidR="00576411" w:rsidRPr="00576411">
              <w:rPr>
                <w:lang w:val="en-GB" w:eastAsia="ja-JP"/>
              </w:rPr>
              <w:t>(GHz)</w:t>
            </w:r>
          </w:p>
        </w:tc>
        <w:tc>
          <w:tcPr>
            <w:tcW w:w="6378" w:type="dxa"/>
            <w:gridSpan w:val="2"/>
          </w:tcPr>
          <w:p w:rsidR="0024157D" w:rsidRPr="00545314" w:rsidRDefault="0024157D" w:rsidP="00765CD5">
            <w:pPr>
              <w:pStyle w:val="Tablehead"/>
              <w:rPr>
                <w:lang w:val="en-GB" w:eastAsia="ja-JP"/>
              </w:rPr>
            </w:pPr>
            <w:r w:rsidRPr="00D859B4">
              <w:rPr>
                <w:rFonts w:hint="cs"/>
                <w:spacing w:val="-6"/>
                <w:rtl/>
                <w:lang w:bidi="ar"/>
              </w:rPr>
              <w:t>البيانات الإحصائية</w:t>
            </w:r>
            <w:r w:rsidRPr="000072AE">
              <w:rPr>
                <w:rFonts w:hint="cs"/>
                <w:spacing w:val="-6"/>
                <w:rtl/>
                <w:lang w:bidi="ar"/>
              </w:rPr>
              <w:t xml:space="preserve"> </w:t>
            </w:r>
            <w:r>
              <w:rPr>
                <w:rFonts w:hint="cs"/>
                <w:spacing w:val="-6"/>
                <w:rtl/>
                <w:lang w:bidi="ar"/>
              </w:rPr>
              <w:t>ل</w:t>
            </w:r>
            <w:r w:rsidRPr="00D859B4">
              <w:rPr>
                <w:rFonts w:hint="cs"/>
                <w:spacing w:val="-6"/>
                <w:rtl/>
                <w:lang w:bidi="ar"/>
              </w:rPr>
              <w:t>لمعلمات ذات الصلة</w:t>
            </w:r>
            <w:r w:rsidRPr="000072AE">
              <w:rPr>
                <w:rFonts w:hint="cs"/>
                <w:spacing w:val="-6"/>
                <w:rtl/>
                <w:lang w:bidi="ar"/>
              </w:rPr>
              <w:t xml:space="preserve"> </w:t>
            </w:r>
            <w:r>
              <w:rPr>
                <w:rFonts w:hint="cs"/>
                <w:spacing w:val="-6"/>
                <w:rtl/>
                <w:lang w:bidi="ar"/>
              </w:rPr>
              <w:t>بال</w:t>
            </w:r>
            <w:r w:rsidRPr="00D859B4">
              <w:rPr>
                <w:rFonts w:hint="cs"/>
                <w:spacing w:val="-6"/>
                <w:rtl/>
                <w:lang w:bidi="ar"/>
              </w:rPr>
              <w:t>نشر للاستخدام</w:t>
            </w:r>
            <w:r w:rsidR="003C0D47">
              <w:rPr>
                <w:spacing w:val="-6"/>
                <w:rtl/>
                <w:lang w:bidi="ar"/>
              </w:rPr>
              <w:br/>
            </w:r>
            <w:r>
              <w:rPr>
                <w:rFonts w:hint="cs"/>
                <w:spacing w:val="-6"/>
                <w:rtl/>
                <w:lang w:bidi="ar"/>
              </w:rPr>
              <w:t>في النطاقات الترددية</w:t>
            </w:r>
            <w:r w:rsidRPr="00D859B4">
              <w:rPr>
                <w:rFonts w:hint="cs"/>
                <w:spacing w:val="-6"/>
                <w:rtl/>
                <w:lang w:bidi="ar"/>
              </w:rPr>
              <w:t xml:space="preserve"> في العمود </w:t>
            </w:r>
            <w:r>
              <w:rPr>
                <w:rFonts w:hint="cs"/>
                <w:spacing w:val="-6"/>
                <w:rtl/>
                <w:lang w:bidi="ar"/>
              </w:rPr>
              <w:t>الأيمن</w:t>
            </w:r>
          </w:p>
        </w:tc>
      </w:tr>
      <w:tr w:rsidR="0024157D" w:rsidRPr="00545314" w:rsidTr="00B11722">
        <w:trPr>
          <w:jc w:val="center"/>
        </w:trPr>
        <w:tc>
          <w:tcPr>
            <w:tcW w:w="3261" w:type="dxa"/>
            <w:vAlign w:val="center"/>
          </w:tcPr>
          <w:p w:rsidR="0024157D" w:rsidRPr="00FC13D6" w:rsidRDefault="0078155B" w:rsidP="00160B5A">
            <w:pPr>
              <w:pStyle w:val="Tabletext"/>
              <w:spacing w:after="40" w:line="240" w:lineRule="exact"/>
              <w:jc w:val="center"/>
              <w:rPr>
                <w:lang w:val="en-GB" w:eastAsia="ja-JP"/>
              </w:rPr>
            </w:pPr>
            <w:r w:rsidRPr="00FC13D6">
              <w:rPr>
                <w:lang w:val="en-GB"/>
              </w:rPr>
              <w:t>6</w:t>
            </w:r>
            <w:r>
              <w:rPr>
                <w:lang w:val="en-GB"/>
              </w:rPr>
              <w:t>,</w:t>
            </w:r>
            <w:r w:rsidRPr="00FC13D6">
              <w:rPr>
                <w:lang w:val="en-GB"/>
              </w:rPr>
              <w:t>425-</w:t>
            </w:r>
            <w:r w:rsidR="0024157D" w:rsidRPr="00FC13D6">
              <w:rPr>
                <w:lang w:val="en-GB"/>
              </w:rPr>
              <w:t>5</w:t>
            </w:r>
            <w:r>
              <w:rPr>
                <w:lang w:val="en-GB"/>
              </w:rPr>
              <w:t>,</w:t>
            </w:r>
            <w:r w:rsidR="0024157D" w:rsidRPr="00FC13D6">
              <w:rPr>
                <w:lang w:val="en-GB"/>
              </w:rPr>
              <w:t>925</w:t>
            </w:r>
          </w:p>
        </w:tc>
        <w:tc>
          <w:tcPr>
            <w:tcW w:w="2828" w:type="dxa"/>
            <w:vMerge w:val="restart"/>
            <w:vAlign w:val="center"/>
          </w:tcPr>
          <w:p w:rsidR="0024157D" w:rsidRPr="00FC13D6" w:rsidRDefault="0024157D" w:rsidP="00007CAE">
            <w:pPr>
              <w:pStyle w:val="Tabletext"/>
              <w:spacing w:after="40" w:line="240" w:lineRule="exact"/>
              <w:jc w:val="center"/>
              <w:rPr>
                <w:lang w:val="en-GB" w:eastAsia="ja-JP"/>
              </w:rPr>
            </w:pPr>
            <w:bookmarkStart w:id="9" w:name="lt_pId179"/>
            <w:r w:rsidRPr="00FC13D6">
              <w:rPr>
                <w:rFonts w:hint="cs"/>
                <w:rtl/>
                <w:lang w:val="en-GB" w:eastAsia="ja-JP"/>
              </w:rPr>
              <w:t xml:space="preserve">الجداول </w:t>
            </w:r>
            <w:r w:rsidR="00B11722" w:rsidRPr="00FC13D6">
              <w:rPr>
                <w:lang w:val="en-GB" w:eastAsia="ja-JP"/>
              </w:rPr>
              <w:t>2A-</w:t>
            </w:r>
            <w:r w:rsidRPr="00FC13D6">
              <w:rPr>
                <w:lang w:val="en-GB" w:eastAsia="ja-JP"/>
              </w:rPr>
              <w:t>A2</w:t>
            </w:r>
            <w:r w:rsidRPr="00FC13D6">
              <w:rPr>
                <w:rFonts w:hint="cs"/>
                <w:rtl/>
                <w:lang w:val="en-GB" w:eastAsia="ja-JP"/>
              </w:rPr>
              <w:t xml:space="preserve"> و</w:t>
            </w:r>
            <w:r w:rsidR="00B11722" w:rsidRPr="00FC13D6">
              <w:rPr>
                <w:lang w:val="en-GB" w:eastAsia="ja-JP"/>
              </w:rPr>
              <w:t>2B-</w:t>
            </w:r>
            <w:r w:rsidRPr="00FC13D6">
              <w:rPr>
                <w:lang w:val="en-GB" w:eastAsia="ja-JP"/>
              </w:rPr>
              <w:t>A2</w:t>
            </w:r>
            <w:r w:rsidRPr="00FC13D6">
              <w:rPr>
                <w:rFonts w:hint="cs"/>
                <w:rtl/>
                <w:lang w:val="en-GB" w:eastAsia="ja-JP"/>
              </w:rPr>
              <w:t xml:space="preserve"> و</w:t>
            </w:r>
            <w:r w:rsidR="00B11722" w:rsidRPr="00FC13D6">
              <w:rPr>
                <w:lang w:val="en-GB" w:eastAsia="ja-JP"/>
              </w:rPr>
              <w:t>2C-</w:t>
            </w:r>
            <w:r w:rsidRPr="00FC13D6">
              <w:rPr>
                <w:lang w:val="en-GB" w:eastAsia="ja-JP"/>
              </w:rPr>
              <w:t>A2</w:t>
            </w:r>
            <w:r w:rsidRPr="00FC13D6">
              <w:rPr>
                <w:rFonts w:hint="cs"/>
                <w:rtl/>
                <w:lang w:val="en-GB" w:eastAsia="ja-JP"/>
              </w:rPr>
              <w:t xml:space="preserve"> في الملحق </w:t>
            </w:r>
            <w:r w:rsidRPr="00FC13D6">
              <w:rPr>
                <w:lang w:val="en-GB" w:eastAsia="ja-JP"/>
              </w:rPr>
              <w:t>2</w:t>
            </w:r>
            <w:bookmarkEnd w:id="9"/>
          </w:p>
        </w:tc>
        <w:tc>
          <w:tcPr>
            <w:tcW w:w="3550" w:type="dxa"/>
            <w:vAlign w:val="center"/>
          </w:tcPr>
          <w:p w:rsidR="0024157D" w:rsidRPr="00FC13D6" w:rsidRDefault="0024157D" w:rsidP="00160B5A">
            <w:pPr>
              <w:pStyle w:val="Tabletext"/>
              <w:spacing w:after="40" w:line="240" w:lineRule="exact"/>
              <w:jc w:val="center"/>
              <w:rPr>
                <w:bCs/>
                <w:lang w:val="en-GB" w:eastAsia="ja-JP"/>
              </w:rPr>
            </w:pPr>
            <w:bookmarkStart w:id="10" w:name="lt_pId181"/>
            <w:r w:rsidRPr="00FC13D6">
              <w:rPr>
                <w:rFonts w:hint="cs"/>
                <w:b/>
                <w:rtl/>
                <w:lang w:val="en-GB" w:eastAsia="ja-JP"/>
              </w:rPr>
              <w:t>النطاق</w:t>
            </w:r>
            <w:r w:rsidRPr="00B2447E">
              <w:rPr>
                <w:rFonts w:hint="cs"/>
                <w:b/>
                <w:rtl/>
                <w:lang w:val="en-GB" w:eastAsia="ja-JP"/>
              </w:rPr>
              <w:t xml:space="preserve"> </w:t>
            </w:r>
            <w:r w:rsidR="00B11722" w:rsidRPr="00FC13D6">
              <w:rPr>
                <w:bCs/>
                <w:lang w:val="en-GB" w:eastAsia="ja-JP"/>
              </w:rPr>
              <w:t>GHz</w:t>
            </w:r>
            <w:r w:rsidR="00B2447E">
              <w:rPr>
                <w:bCs/>
                <w:lang w:val="en-GB" w:eastAsia="ja-JP"/>
              </w:rPr>
              <w:t> </w:t>
            </w:r>
            <w:r w:rsidR="00B2447E" w:rsidRPr="00FC13D6">
              <w:rPr>
                <w:bCs/>
                <w:lang w:val="en-GB" w:eastAsia="ja-JP"/>
              </w:rPr>
              <w:t>6</w:t>
            </w:r>
            <w:r w:rsidR="00B2447E">
              <w:rPr>
                <w:bCs/>
                <w:lang w:val="en-GB" w:eastAsia="ja-JP"/>
              </w:rPr>
              <w:t>,</w:t>
            </w:r>
            <w:r w:rsidR="00B2447E" w:rsidRPr="00FC13D6">
              <w:rPr>
                <w:bCs/>
                <w:lang w:val="en-GB" w:eastAsia="ja-JP"/>
              </w:rPr>
              <w:t>425-</w:t>
            </w:r>
            <w:r w:rsidRPr="00FC13D6">
              <w:rPr>
                <w:bCs/>
                <w:lang w:val="en-GB" w:eastAsia="ja-JP"/>
              </w:rPr>
              <w:t>5</w:t>
            </w:r>
            <w:r w:rsidR="00B2447E">
              <w:rPr>
                <w:bCs/>
                <w:lang w:val="en-GB" w:eastAsia="ja-JP"/>
              </w:rPr>
              <w:t>,</w:t>
            </w:r>
            <w:r w:rsidRPr="00FC13D6">
              <w:rPr>
                <w:bCs/>
                <w:lang w:val="en-GB" w:eastAsia="ja-JP"/>
              </w:rPr>
              <w:t>925</w:t>
            </w:r>
            <w:bookmarkEnd w:id="10"/>
            <w:r w:rsidR="0063738A">
              <w:rPr>
                <w:bCs/>
                <w:rtl/>
                <w:lang w:val="en-GB" w:eastAsia="ja-JP"/>
              </w:rPr>
              <w:br/>
            </w:r>
            <w:bookmarkStart w:id="11" w:name="lt_pId182"/>
            <w:r w:rsidRPr="00FC13D6">
              <w:rPr>
                <w:rFonts w:hint="cs"/>
                <w:b/>
                <w:rtl/>
                <w:lang w:val="en-GB" w:eastAsia="ja-JP"/>
              </w:rPr>
              <w:t>النطاق</w:t>
            </w:r>
            <w:r w:rsidRPr="00B2447E">
              <w:rPr>
                <w:rFonts w:hint="cs"/>
                <w:b/>
                <w:rtl/>
                <w:lang w:val="en-GB" w:eastAsia="ja-JP"/>
              </w:rPr>
              <w:t xml:space="preserve"> </w:t>
            </w:r>
            <w:r w:rsidR="00B2447E" w:rsidRPr="00FC13D6">
              <w:rPr>
                <w:bCs/>
                <w:lang w:val="en-GB" w:eastAsia="ja-JP"/>
              </w:rPr>
              <w:t xml:space="preserve">GHz </w:t>
            </w:r>
            <w:r w:rsidRPr="00FC13D6">
              <w:rPr>
                <w:bCs/>
                <w:lang w:val="en-GB" w:eastAsia="ja-JP"/>
              </w:rPr>
              <w:t>6</w:t>
            </w:r>
            <w:bookmarkEnd w:id="11"/>
          </w:p>
        </w:tc>
      </w:tr>
      <w:tr w:rsidR="0024157D" w:rsidRPr="00545314" w:rsidTr="00B11722">
        <w:trPr>
          <w:jc w:val="center"/>
        </w:trPr>
        <w:tc>
          <w:tcPr>
            <w:tcW w:w="3261" w:type="dxa"/>
            <w:vAlign w:val="center"/>
          </w:tcPr>
          <w:p w:rsidR="0024157D" w:rsidRPr="00FC13D6" w:rsidRDefault="0078155B" w:rsidP="00160B5A">
            <w:pPr>
              <w:pStyle w:val="Tabletext"/>
              <w:spacing w:after="40" w:line="240" w:lineRule="exact"/>
              <w:jc w:val="center"/>
              <w:rPr>
                <w:lang w:val="en-GB"/>
              </w:rPr>
            </w:pPr>
            <w:r w:rsidRPr="00FC13D6">
              <w:rPr>
                <w:lang w:val="en-GB"/>
              </w:rPr>
              <w:t>7</w:t>
            </w:r>
            <w:r>
              <w:rPr>
                <w:lang w:val="en-GB"/>
              </w:rPr>
              <w:t>,</w:t>
            </w:r>
            <w:r w:rsidRPr="00FC13D6">
              <w:rPr>
                <w:lang w:val="en-GB"/>
              </w:rPr>
              <w:t>125-</w:t>
            </w:r>
            <w:r w:rsidR="0024157D" w:rsidRPr="00FC13D6">
              <w:rPr>
                <w:lang w:val="en-GB"/>
              </w:rPr>
              <w:t>6</w:t>
            </w:r>
            <w:r>
              <w:rPr>
                <w:lang w:val="en-GB"/>
              </w:rPr>
              <w:t>,</w:t>
            </w:r>
            <w:r w:rsidR="0024157D" w:rsidRPr="00FC13D6">
              <w:rPr>
                <w:lang w:val="en-GB"/>
              </w:rPr>
              <w:t>425</w:t>
            </w:r>
          </w:p>
        </w:tc>
        <w:tc>
          <w:tcPr>
            <w:tcW w:w="2828" w:type="dxa"/>
            <w:vMerge/>
            <w:vAlign w:val="center"/>
          </w:tcPr>
          <w:p w:rsidR="0024157D" w:rsidRPr="00FC13D6" w:rsidRDefault="0024157D" w:rsidP="00160B5A">
            <w:pPr>
              <w:pStyle w:val="Tabletext"/>
              <w:spacing w:after="40" w:line="240" w:lineRule="exact"/>
              <w:jc w:val="center"/>
              <w:rPr>
                <w:lang w:val="en-GB"/>
              </w:rPr>
            </w:pPr>
          </w:p>
        </w:tc>
        <w:tc>
          <w:tcPr>
            <w:tcW w:w="3550" w:type="dxa"/>
            <w:vAlign w:val="center"/>
          </w:tcPr>
          <w:p w:rsidR="0024157D" w:rsidRPr="00FC13D6" w:rsidRDefault="0024157D" w:rsidP="00160B5A">
            <w:pPr>
              <w:pStyle w:val="Tabletext"/>
              <w:spacing w:after="40" w:line="240" w:lineRule="exact"/>
              <w:jc w:val="center"/>
              <w:rPr>
                <w:bCs/>
                <w:lang w:val="en-GB" w:eastAsia="ja-JP"/>
              </w:rPr>
            </w:pPr>
            <w:bookmarkStart w:id="12" w:name="lt_pId184"/>
            <w:r w:rsidRPr="00FC13D6">
              <w:rPr>
                <w:rFonts w:hint="cs"/>
                <w:b/>
                <w:rtl/>
                <w:lang w:val="en-GB" w:eastAsia="ja-JP"/>
              </w:rPr>
              <w:t>النطاق</w:t>
            </w:r>
            <w:r w:rsidRPr="006B4739">
              <w:rPr>
                <w:rFonts w:hint="cs"/>
                <w:b/>
                <w:rtl/>
                <w:lang w:val="en-GB" w:eastAsia="ja-JP"/>
              </w:rPr>
              <w:t xml:space="preserve"> </w:t>
            </w:r>
            <w:r w:rsidR="0035064F" w:rsidRPr="00FC13D6">
              <w:rPr>
                <w:bCs/>
                <w:lang w:val="en-GB" w:eastAsia="ja-JP"/>
              </w:rPr>
              <w:t>GHz</w:t>
            </w:r>
            <w:r w:rsidR="0035064F">
              <w:rPr>
                <w:bCs/>
                <w:lang w:val="en-GB" w:eastAsia="ja-JP"/>
              </w:rPr>
              <w:t> </w:t>
            </w:r>
            <w:r w:rsidR="0035064F" w:rsidRPr="00FC13D6">
              <w:rPr>
                <w:bCs/>
                <w:lang w:val="en-GB" w:eastAsia="ja-JP"/>
              </w:rPr>
              <w:t>7</w:t>
            </w:r>
            <w:r w:rsidR="0035064F">
              <w:rPr>
                <w:bCs/>
                <w:lang w:val="en-GB" w:eastAsia="ja-JP"/>
              </w:rPr>
              <w:t>,</w:t>
            </w:r>
            <w:r w:rsidR="0035064F" w:rsidRPr="00FC13D6">
              <w:rPr>
                <w:bCs/>
                <w:lang w:val="en-GB" w:eastAsia="ja-JP"/>
              </w:rPr>
              <w:t>125-</w:t>
            </w:r>
            <w:r w:rsidRPr="00FC13D6">
              <w:rPr>
                <w:bCs/>
                <w:lang w:val="en-GB" w:eastAsia="ja-JP"/>
              </w:rPr>
              <w:t>6</w:t>
            </w:r>
            <w:r w:rsidR="0035064F">
              <w:rPr>
                <w:bCs/>
                <w:lang w:val="en-GB" w:eastAsia="ja-JP"/>
              </w:rPr>
              <w:t>,</w:t>
            </w:r>
            <w:r w:rsidRPr="00FC13D6">
              <w:rPr>
                <w:bCs/>
                <w:lang w:val="en-GB" w:eastAsia="ja-JP"/>
              </w:rPr>
              <w:t>425</w:t>
            </w:r>
            <w:bookmarkEnd w:id="12"/>
            <w:r w:rsidR="0063738A">
              <w:rPr>
                <w:bCs/>
                <w:rtl/>
                <w:lang w:val="en-GB" w:eastAsia="ja-JP"/>
              </w:rPr>
              <w:br/>
            </w:r>
            <w:bookmarkStart w:id="13" w:name="lt_pId185"/>
            <w:r w:rsidRPr="00FC13D6">
              <w:rPr>
                <w:rFonts w:hint="cs"/>
                <w:b/>
                <w:rtl/>
                <w:lang w:val="en-GB" w:eastAsia="ja-JP"/>
              </w:rPr>
              <w:t>النطاق</w:t>
            </w:r>
            <w:r w:rsidRPr="00FC13D6">
              <w:rPr>
                <w:rFonts w:hint="cs"/>
                <w:bCs/>
                <w:rtl/>
                <w:lang w:val="en-GB" w:eastAsia="ja-JP"/>
              </w:rPr>
              <w:t xml:space="preserve"> </w:t>
            </w:r>
            <w:r w:rsidR="0035064F" w:rsidRPr="00FC13D6">
              <w:rPr>
                <w:bCs/>
                <w:lang w:val="en-GB" w:eastAsia="ja-JP"/>
              </w:rPr>
              <w:t xml:space="preserve">GHz </w:t>
            </w:r>
            <w:r w:rsidRPr="00FC13D6">
              <w:rPr>
                <w:bCs/>
                <w:lang w:val="en-GB" w:eastAsia="ja-JP"/>
              </w:rPr>
              <w:t>7</w:t>
            </w:r>
            <w:bookmarkEnd w:id="13"/>
          </w:p>
        </w:tc>
      </w:tr>
      <w:tr w:rsidR="0024157D" w:rsidRPr="00545314" w:rsidTr="00B11722">
        <w:trPr>
          <w:jc w:val="center"/>
        </w:trPr>
        <w:tc>
          <w:tcPr>
            <w:tcW w:w="3261" w:type="dxa"/>
            <w:vAlign w:val="center"/>
          </w:tcPr>
          <w:p w:rsidR="0024157D" w:rsidRPr="00FC13D6" w:rsidRDefault="0078155B" w:rsidP="00160B5A">
            <w:pPr>
              <w:pStyle w:val="Tabletext"/>
              <w:spacing w:after="40" w:line="240" w:lineRule="exact"/>
              <w:jc w:val="center"/>
              <w:rPr>
                <w:rtl/>
                <w:lang w:val="en-GB"/>
              </w:rPr>
            </w:pPr>
            <w:r w:rsidRPr="00FC13D6">
              <w:rPr>
                <w:lang w:val="en-GB"/>
              </w:rPr>
              <w:t>7</w:t>
            </w:r>
            <w:r>
              <w:rPr>
                <w:lang w:val="en-GB"/>
              </w:rPr>
              <w:t>,</w:t>
            </w:r>
            <w:r w:rsidRPr="00FC13D6">
              <w:rPr>
                <w:lang w:val="en-GB"/>
              </w:rPr>
              <w:t>900-</w:t>
            </w:r>
            <w:r w:rsidR="0024157D" w:rsidRPr="00FC13D6">
              <w:rPr>
                <w:lang w:val="en-GB"/>
              </w:rPr>
              <w:t>7</w:t>
            </w:r>
            <w:r>
              <w:rPr>
                <w:lang w:val="en-GB"/>
              </w:rPr>
              <w:t>,</w:t>
            </w:r>
            <w:r w:rsidR="0024157D" w:rsidRPr="00FC13D6">
              <w:rPr>
                <w:lang w:val="en-GB"/>
              </w:rPr>
              <w:t>110</w:t>
            </w:r>
          </w:p>
        </w:tc>
        <w:tc>
          <w:tcPr>
            <w:tcW w:w="2828" w:type="dxa"/>
            <w:vMerge/>
            <w:vAlign w:val="center"/>
          </w:tcPr>
          <w:p w:rsidR="0024157D" w:rsidRPr="00FC13D6" w:rsidRDefault="0024157D" w:rsidP="00160B5A">
            <w:pPr>
              <w:pStyle w:val="Tabletext"/>
              <w:spacing w:after="40" w:line="240" w:lineRule="exact"/>
              <w:jc w:val="center"/>
              <w:rPr>
                <w:lang w:val="en-GB"/>
              </w:rPr>
            </w:pPr>
          </w:p>
        </w:tc>
        <w:tc>
          <w:tcPr>
            <w:tcW w:w="3550" w:type="dxa"/>
            <w:vAlign w:val="center"/>
          </w:tcPr>
          <w:p w:rsidR="0024157D" w:rsidRPr="00FC13D6" w:rsidRDefault="006B4739" w:rsidP="00160B5A">
            <w:pPr>
              <w:pStyle w:val="Tabletext"/>
              <w:spacing w:after="40" w:line="240" w:lineRule="exact"/>
              <w:jc w:val="center"/>
              <w:rPr>
                <w:bCs/>
                <w:lang w:val="de-CH" w:eastAsia="ja-JP"/>
              </w:rPr>
            </w:pPr>
            <w:bookmarkStart w:id="14" w:name="lt_pId187"/>
            <w:r w:rsidRPr="006B4739">
              <w:rPr>
                <w:rFonts w:hint="cs"/>
                <w:b/>
                <w:rtl/>
                <w:lang w:val="de-CH" w:eastAsia="ja-JP"/>
              </w:rPr>
              <w:t>النطاق</w:t>
            </w:r>
            <w:r>
              <w:rPr>
                <w:rFonts w:hint="cs"/>
                <w:b/>
                <w:rtl/>
                <w:lang w:val="de-CH" w:eastAsia="ja-JP"/>
              </w:rPr>
              <w:t xml:space="preserve"> </w:t>
            </w:r>
            <w:r w:rsidRPr="00FC13D6">
              <w:rPr>
                <w:bCs/>
                <w:lang w:val="de-CH" w:eastAsia="ja-JP"/>
              </w:rPr>
              <w:t xml:space="preserve">GHz </w:t>
            </w:r>
            <w:r w:rsidR="0024157D" w:rsidRPr="00FC13D6">
              <w:rPr>
                <w:bCs/>
                <w:lang w:val="de-CH" w:eastAsia="ja-JP"/>
              </w:rPr>
              <w:t>7</w:t>
            </w:r>
            <w:bookmarkEnd w:id="14"/>
            <w:r w:rsidR="0063738A">
              <w:rPr>
                <w:bCs/>
                <w:rtl/>
                <w:lang w:val="de-CH" w:eastAsia="ja-JP"/>
              </w:rPr>
              <w:br/>
            </w:r>
            <w:bookmarkStart w:id="15" w:name="lt_pId188"/>
            <w:r w:rsidR="00256764" w:rsidRPr="006B4739">
              <w:rPr>
                <w:rFonts w:hint="cs"/>
                <w:b/>
                <w:rtl/>
                <w:lang w:val="de-CH" w:eastAsia="ja-JP"/>
              </w:rPr>
              <w:t>النطاق</w:t>
            </w:r>
            <w:r w:rsidR="00256764">
              <w:rPr>
                <w:rFonts w:hint="cs"/>
                <w:b/>
                <w:rtl/>
                <w:lang w:val="de-CH" w:eastAsia="ja-JP"/>
              </w:rPr>
              <w:t xml:space="preserve"> </w:t>
            </w:r>
            <w:r w:rsidR="00256764" w:rsidRPr="00FC13D6">
              <w:rPr>
                <w:bCs/>
                <w:lang w:val="de-CH" w:eastAsia="ja-JP"/>
              </w:rPr>
              <w:t>GHz 7</w:t>
            </w:r>
            <w:r w:rsidR="00256764">
              <w:rPr>
                <w:bCs/>
                <w:lang w:val="de-CH" w:eastAsia="ja-JP"/>
              </w:rPr>
              <w:t>,</w:t>
            </w:r>
            <w:r w:rsidR="00256764" w:rsidRPr="00FC13D6">
              <w:rPr>
                <w:bCs/>
                <w:lang w:val="de-CH" w:eastAsia="ja-JP"/>
              </w:rPr>
              <w:t>725-</w:t>
            </w:r>
            <w:r w:rsidR="0024157D" w:rsidRPr="00FC13D6">
              <w:rPr>
                <w:bCs/>
                <w:lang w:val="de-CH" w:eastAsia="ja-JP"/>
              </w:rPr>
              <w:t>7</w:t>
            </w:r>
            <w:r w:rsidR="00256764">
              <w:rPr>
                <w:bCs/>
                <w:lang w:val="de-CH" w:eastAsia="ja-JP"/>
              </w:rPr>
              <w:t>,</w:t>
            </w:r>
            <w:r w:rsidR="0024157D" w:rsidRPr="00FC13D6">
              <w:rPr>
                <w:bCs/>
                <w:lang w:val="de-CH" w:eastAsia="ja-JP"/>
              </w:rPr>
              <w:t>125</w:t>
            </w:r>
            <w:bookmarkEnd w:id="15"/>
            <w:r w:rsidR="0063738A">
              <w:rPr>
                <w:bCs/>
                <w:rtl/>
                <w:lang w:val="de-CH" w:eastAsia="ja-JP"/>
              </w:rPr>
              <w:br/>
            </w:r>
            <w:bookmarkStart w:id="16" w:name="lt_pId189"/>
            <w:r w:rsidR="00256764" w:rsidRPr="006B4739">
              <w:rPr>
                <w:rFonts w:hint="cs"/>
                <w:b/>
                <w:rtl/>
                <w:lang w:val="de-CH" w:eastAsia="ja-JP"/>
              </w:rPr>
              <w:t>النطاق</w:t>
            </w:r>
            <w:r w:rsidR="00256764">
              <w:rPr>
                <w:rFonts w:hint="cs"/>
                <w:b/>
                <w:rtl/>
                <w:lang w:val="de-CH" w:eastAsia="ja-JP"/>
              </w:rPr>
              <w:t xml:space="preserve"> </w:t>
            </w:r>
            <w:r w:rsidR="00256764" w:rsidRPr="00FC13D6">
              <w:rPr>
                <w:bCs/>
                <w:lang w:val="de-CH" w:eastAsia="ja-JP"/>
              </w:rPr>
              <w:t>GHz 7</w:t>
            </w:r>
            <w:r w:rsidR="00256764">
              <w:rPr>
                <w:bCs/>
                <w:lang w:val="de-CH" w:eastAsia="ja-JP"/>
              </w:rPr>
              <w:t>,</w:t>
            </w:r>
            <w:r w:rsidR="00256764" w:rsidRPr="00FC13D6">
              <w:rPr>
                <w:bCs/>
                <w:lang w:val="de-CH" w:eastAsia="ja-JP"/>
              </w:rPr>
              <w:t>75-</w:t>
            </w:r>
            <w:r w:rsidR="0024157D" w:rsidRPr="00FC13D6">
              <w:rPr>
                <w:bCs/>
                <w:lang w:val="de-CH" w:eastAsia="ja-JP"/>
              </w:rPr>
              <w:t>7</w:t>
            </w:r>
            <w:r w:rsidR="00256764">
              <w:rPr>
                <w:bCs/>
                <w:lang w:val="de-CH" w:eastAsia="ja-JP"/>
              </w:rPr>
              <w:t>,</w:t>
            </w:r>
            <w:r w:rsidR="0024157D" w:rsidRPr="00FC13D6">
              <w:rPr>
                <w:bCs/>
                <w:lang w:val="de-CH" w:eastAsia="ja-JP"/>
              </w:rPr>
              <w:t>425</w:t>
            </w:r>
            <w:bookmarkEnd w:id="16"/>
          </w:p>
        </w:tc>
      </w:tr>
      <w:tr w:rsidR="0024157D" w:rsidRPr="00C461A0" w:rsidTr="00B11722">
        <w:trPr>
          <w:jc w:val="center"/>
        </w:trPr>
        <w:tc>
          <w:tcPr>
            <w:tcW w:w="3261" w:type="dxa"/>
            <w:vAlign w:val="center"/>
          </w:tcPr>
          <w:p w:rsidR="0024157D" w:rsidRPr="00FC13D6" w:rsidRDefault="001E4DF6" w:rsidP="00160B5A">
            <w:pPr>
              <w:pStyle w:val="Tabletext"/>
              <w:spacing w:after="40" w:line="240" w:lineRule="exact"/>
              <w:jc w:val="center"/>
              <w:rPr>
                <w:lang w:val="en-GB"/>
              </w:rPr>
            </w:pPr>
            <w:r w:rsidRPr="00FC13D6">
              <w:rPr>
                <w:lang w:val="en-GB"/>
              </w:rPr>
              <w:t>8</w:t>
            </w:r>
            <w:r>
              <w:rPr>
                <w:lang w:val="en-GB"/>
              </w:rPr>
              <w:t>,</w:t>
            </w:r>
            <w:r w:rsidRPr="00FC13D6">
              <w:rPr>
                <w:lang w:val="en-GB"/>
              </w:rPr>
              <w:t>500-</w:t>
            </w:r>
            <w:r w:rsidR="0024157D" w:rsidRPr="00FC13D6">
              <w:rPr>
                <w:lang w:val="en-GB"/>
              </w:rPr>
              <w:t>7</w:t>
            </w:r>
            <w:r>
              <w:rPr>
                <w:lang w:val="en-GB"/>
              </w:rPr>
              <w:t>,</w:t>
            </w:r>
            <w:r w:rsidR="0024157D" w:rsidRPr="00FC13D6">
              <w:rPr>
                <w:lang w:val="en-GB"/>
              </w:rPr>
              <w:t>725</w:t>
            </w:r>
          </w:p>
        </w:tc>
        <w:tc>
          <w:tcPr>
            <w:tcW w:w="2828" w:type="dxa"/>
            <w:vMerge/>
            <w:vAlign w:val="center"/>
          </w:tcPr>
          <w:p w:rsidR="0024157D" w:rsidRPr="00FC13D6" w:rsidRDefault="0024157D" w:rsidP="00160B5A">
            <w:pPr>
              <w:pStyle w:val="Tabletext"/>
              <w:spacing w:after="40" w:line="240" w:lineRule="exact"/>
              <w:jc w:val="center"/>
              <w:rPr>
                <w:lang w:val="en-GB"/>
              </w:rPr>
            </w:pPr>
          </w:p>
        </w:tc>
        <w:tc>
          <w:tcPr>
            <w:tcW w:w="3550" w:type="dxa"/>
            <w:vAlign w:val="center"/>
          </w:tcPr>
          <w:p w:rsidR="0024157D" w:rsidRPr="00FC13D6" w:rsidRDefault="00256764" w:rsidP="00160B5A">
            <w:pPr>
              <w:pStyle w:val="Tabletext"/>
              <w:spacing w:after="40" w:line="240" w:lineRule="exact"/>
              <w:jc w:val="center"/>
              <w:rPr>
                <w:bCs/>
                <w:lang w:val="de-CH" w:eastAsia="ja-JP"/>
              </w:rPr>
            </w:pPr>
            <w:bookmarkStart w:id="17" w:name="lt_pId191"/>
            <w:r w:rsidRPr="006B4739">
              <w:rPr>
                <w:rFonts w:hint="cs"/>
                <w:b/>
                <w:rtl/>
                <w:lang w:val="de-CH" w:eastAsia="ja-JP"/>
              </w:rPr>
              <w:t>النطاق</w:t>
            </w:r>
            <w:r>
              <w:rPr>
                <w:rFonts w:hint="cs"/>
                <w:b/>
                <w:rtl/>
                <w:lang w:val="de-CH" w:eastAsia="ja-JP"/>
              </w:rPr>
              <w:t xml:space="preserve"> </w:t>
            </w:r>
            <w:r w:rsidR="005D4DA6" w:rsidRPr="00FC13D6">
              <w:rPr>
                <w:bCs/>
                <w:lang w:val="de-CH" w:eastAsia="ja-JP"/>
              </w:rPr>
              <w:t>GHz 8</w:t>
            </w:r>
            <w:r w:rsidR="005D4DA6">
              <w:rPr>
                <w:bCs/>
                <w:lang w:val="de-CH" w:eastAsia="ja-JP"/>
              </w:rPr>
              <w:t>,</w:t>
            </w:r>
            <w:r w:rsidR="005D4DA6" w:rsidRPr="00FC13D6">
              <w:rPr>
                <w:bCs/>
                <w:lang w:val="de-CH" w:eastAsia="ja-JP"/>
              </w:rPr>
              <w:t>275-</w:t>
            </w:r>
            <w:r w:rsidR="0024157D" w:rsidRPr="00FC13D6">
              <w:rPr>
                <w:bCs/>
                <w:lang w:val="de-CH" w:eastAsia="ja-JP"/>
              </w:rPr>
              <w:t>7</w:t>
            </w:r>
            <w:r w:rsidR="005D4DA6">
              <w:rPr>
                <w:bCs/>
                <w:lang w:val="de-CH" w:eastAsia="ja-JP"/>
              </w:rPr>
              <w:t>,</w:t>
            </w:r>
            <w:r w:rsidR="0024157D" w:rsidRPr="00FC13D6">
              <w:rPr>
                <w:bCs/>
                <w:lang w:val="de-CH" w:eastAsia="ja-JP"/>
              </w:rPr>
              <w:t>725</w:t>
            </w:r>
            <w:bookmarkEnd w:id="17"/>
            <w:r w:rsidR="0063738A">
              <w:rPr>
                <w:bCs/>
                <w:rtl/>
                <w:lang w:val="de-CH" w:eastAsia="ja-JP"/>
              </w:rPr>
              <w:br/>
            </w:r>
            <w:bookmarkStart w:id="18" w:name="lt_pId192"/>
            <w:r w:rsidRPr="006B4739">
              <w:rPr>
                <w:rFonts w:hint="cs"/>
                <w:b/>
                <w:rtl/>
                <w:lang w:val="de-CH" w:eastAsia="ja-JP"/>
              </w:rPr>
              <w:t>النطاق</w:t>
            </w:r>
            <w:r>
              <w:rPr>
                <w:rFonts w:hint="cs"/>
                <w:b/>
                <w:rtl/>
                <w:lang w:val="de-CH" w:eastAsia="ja-JP"/>
              </w:rPr>
              <w:t xml:space="preserve"> </w:t>
            </w:r>
            <w:r w:rsidR="005D4DA6" w:rsidRPr="00FC13D6">
              <w:rPr>
                <w:bCs/>
                <w:lang w:val="de-CH" w:eastAsia="ja-JP"/>
              </w:rPr>
              <w:t>GHz 8</w:t>
            </w:r>
            <w:r w:rsidR="005D4DA6">
              <w:rPr>
                <w:bCs/>
                <w:lang w:val="de-CH" w:eastAsia="ja-JP"/>
              </w:rPr>
              <w:t>,</w:t>
            </w:r>
            <w:r w:rsidR="005D4DA6" w:rsidRPr="00FC13D6">
              <w:rPr>
                <w:bCs/>
                <w:lang w:val="de-CH" w:eastAsia="ja-JP"/>
              </w:rPr>
              <w:t>500-</w:t>
            </w:r>
            <w:r w:rsidR="0024157D" w:rsidRPr="00FC13D6">
              <w:rPr>
                <w:bCs/>
                <w:lang w:val="de-CH" w:eastAsia="ja-JP"/>
              </w:rPr>
              <w:t>8</w:t>
            </w:r>
            <w:r w:rsidR="005D4DA6">
              <w:rPr>
                <w:bCs/>
                <w:lang w:val="de-CH" w:eastAsia="ja-JP"/>
              </w:rPr>
              <w:t>,</w:t>
            </w:r>
            <w:r w:rsidR="0024157D" w:rsidRPr="00FC13D6">
              <w:rPr>
                <w:bCs/>
                <w:lang w:val="de-CH" w:eastAsia="ja-JP"/>
              </w:rPr>
              <w:t>025</w:t>
            </w:r>
            <w:bookmarkEnd w:id="18"/>
            <w:r w:rsidR="0063738A">
              <w:rPr>
                <w:bCs/>
                <w:rtl/>
                <w:lang w:val="de-CH" w:eastAsia="ja-JP"/>
              </w:rPr>
              <w:br/>
            </w:r>
            <w:bookmarkStart w:id="19" w:name="lt_pId193"/>
            <w:r w:rsidRPr="006B4739">
              <w:rPr>
                <w:rFonts w:hint="cs"/>
                <w:b/>
                <w:rtl/>
                <w:lang w:val="de-CH" w:eastAsia="ja-JP"/>
              </w:rPr>
              <w:t>النطاق</w:t>
            </w:r>
            <w:r w:rsidR="0071123C" w:rsidRPr="00013E49">
              <w:rPr>
                <w:rFonts w:hint="cs"/>
                <w:rtl/>
              </w:rPr>
              <w:t xml:space="preserve"> </w:t>
            </w:r>
            <w:r w:rsidR="0071123C" w:rsidRPr="00FC13D6">
              <w:rPr>
                <w:bCs/>
                <w:lang w:val="de-CH" w:eastAsia="ja-JP"/>
              </w:rPr>
              <w:t xml:space="preserve">GHz </w:t>
            </w:r>
            <w:r w:rsidR="0024157D" w:rsidRPr="00FC13D6">
              <w:rPr>
                <w:bCs/>
                <w:lang w:val="de-CH" w:eastAsia="ja-JP"/>
              </w:rPr>
              <w:t>8</w:t>
            </w:r>
            <w:bookmarkEnd w:id="19"/>
          </w:p>
        </w:tc>
      </w:tr>
      <w:tr w:rsidR="0024157D" w:rsidTr="00B11722">
        <w:trPr>
          <w:jc w:val="center"/>
        </w:trPr>
        <w:tc>
          <w:tcPr>
            <w:tcW w:w="3261" w:type="dxa"/>
            <w:vAlign w:val="center"/>
          </w:tcPr>
          <w:p w:rsidR="0024157D" w:rsidRPr="00FC13D6" w:rsidRDefault="001E4DF6" w:rsidP="00160B5A">
            <w:pPr>
              <w:pStyle w:val="Tabletext"/>
              <w:spacing w:after="40" w:line="240" w:lineRule="exact"/>
              <w:jc w:val="center"/>
              <w:rPr>
                <w:lang w:val="en-GB"/>
              </w:rPr>
            </w:pPr>
            <w:r w:rsidRPr="00FC13D6">
              <w:rPr>
                <w:lang w:val="en-GB"/>
              </w:rPr>
              <w:t>10</w:t>
            </w:r>
            <w:r>
              <w:rPr>
                <w:lang w:val="en-GB"/>
              </w:rPr>
              <w:t>,</w:t>
            </w:r>
            <w:r w:rsidRPr="00FC13D6">
              <w:rPr>
                <w:lang w:val="en-GB"/>
              </w:rPr>
              <w:t>68-</w:t>
            </w:r>
            <w:r w:rsidR="0024157D" w:rsidRPr="00FC13D6">
              <w:rPr>
                <w:lang w:val="en-GB"/>
              </w:rPr>
              <w:t>10</w:t>
            </w:r>
            <w:r>
              <w:rPr>
                <w:lang w:val="en-GB"/>
              </w:rPr>
              <w:t>,</w:t>
            </w:r>
            <w:r w:rsidR="0024157D" w:rsidRPr="00FC13D6">
              <w:rPr>
                <w:lang w:val="en-GB"/>
              </w:rPr>
              <w:t>5</w:t>
            </w:r>
          </w:p>
        </w:tc>
        <w:tc>
          <w:tcPr>
            <w:tcW w:w="2828" w:type="dxa"/>
            <w:vMerge/>
            <w:vAlign w:val="center"/>
          </w:tcPr>
          <w:p w:rsidR="0024157D" w:rsidRPr="00FC13D6" w:rsidRDefault="0024157D" w:rsidP="00160B5A">
            <w:pPr>
              <w:pStyle w:val="Tabletext"/>
              <w:spacing w:after="40" w:line="240" w:lineRule="exact"/>
              <w:jc w:val="center"/>
              <w:rPr>
                <w:lang w:val="en-GB"/>
              </w:rPr>
            </w:pPr>
          </w:p>
        </w:tc>
        <w:tc>
          <w:tcPr>
            <w:tcW w:w="3550" w:type="dxa"/>
            <w:vAlign w:val="center"/>
          </w:tcPr>
          <w:p w:rsidR="0024157D" w:rsidRPr="00FC13D6" w:rsidRDefault="00256764" w:rsidP="00160B5A">
            <w:pPr>
              <w:pStyle w:val="Tabletext"/>
              <w:spacing w:after="40" w:line="240" w:lineRule="exact"/>
              <w:jc w:val="center"/>
              <w:rPr>
                <w:bCs/>
                <w:lang w:eastAsia="ja-JP"/>
              </w:rPr>
            </w:pPr>
            <w:bookmarkStart w:id="20" w:name="lt_pId195"/>
            <w:r w:rsidRPr="006B4739">
              <w:rPr>
                <w:rFonts w:hint="cs"/>
                <w:b/>
                <w:rtl/>
                <w:lang w:val="de-CH" w:eastAsia="ja-JP"/>
              </w:rPr>
              <w:t>النطاق</w:t>
            </w:r>
            <w:r w:rsidRPr="00013E49">
              <w:rPr>
                <w:rFonts w:hint="cs"/>
                <w:rtl/>
              </w:rPr>
              <w:t xml:space="preserve"> </w:t>
            </w:r>
            <w:r w:rsidR="00D3174B" w:rsidRPr="00FC13D6">
              <w:rPr>
                <w:bCs/>
                <w:lang w:val="en-GB" w:eastAsia="ja-JP"/>
              </w:rPr>
              <w:t xml:space="preserve">GHz </w:t>
            </w:r>
            <w:r w:rsidR="0024157D" w:rsidRPr="00FC13D6">
              <w:rPr>
                <w:bCs/>
                <w:lang w:val="en-GB" w:eastAsia="ja-JP"/>
              </w:rPr>
              <w:t>10</w:t>
            </w:r>
            <w:bookmarkEnd w:id="20"/>
          </w:p>
        </w:tc>
      </w:tr>
    </w:tbl>
    <w:p w:rsidR="0024157D" w:rsidRDefault="0024157D" w:rsidP="0024157D">
      <w:pPr>
        <w:rPr>
          <w:rtl/>
        </w:rPr>
      </w:pPr>
    </w:p>
    <w:p w:rsidR="0024157D" w:rsidRPr="00561D5C" w:rsidRDefault="0024157D" w:rsidP="006F60E1">
      <w:pPr>
        <w:pStyle w:val="TableNo"/>
        <w:keepNext/>
        <w:keepLines/>
        <w:widowControl w:val="0"/>
        <w:rPr>
          <w:rtl/>
        </w:rPr>
      </w:pPr>
      <w:r>
        <w:rPr>
          <w:rFonts w:hint="cs"/>
          <w:rtl/>
        </w:rPr>
        <w:lastRenderedPageBreak/>
        <w:t xml:space="preserve">الجدول </w:t>
      </w:r>
      <w:r>
        <w:t>3-A1</w:t>
      </w:r>
    </w:p>
    <w:p w:rsidR="0024157D" w:rsidRPr="00561D5C" w:rsidRDefault="0024157D" w:rsidP="000972D1">
      <w:pPr>
        <w:pStyle w:val="Tabletitle"/>
        <w:keepNext/>
        <w:keepLines/>
        <w:widowControl w:val="0"/>
        <w:rPr>
          <w:rtl/>
        </w:rPr>
      </w:pPr>
      <w:r w:rsidRPr="006F60E1">
        <w:rPr>
          <w:rFonts w:hint="cs"/>
          <w:rtl/>
        </w:rPr>
        <w:t>البيانات الإحصائية للمعلمات ذات الصلة بالنشر المقابلة للنطاقات الترددية المحددة</w:t>
      </w:r>
      <w:r w:rsidR="000972D1">
        <w:rPr>
          <w:rtl/>
        </w:rPr>
        <w:br/>
      </w:r>
      <w:r w:rsidRPr="006F60E1">
        <w:rPr>
          <w:rFonts w:hint="cs"/>
          <w:rtl/>
        </w:rPr>
        <w:t xml:space="preserve">في التوصية </w:t>
      </w:r>
      <w:r w:rsidRPr="006F60E1">
        <w:rPr>
          <w:rFonts w:hint="cs"/>
        </w:rPr>
        <w:t>ITU-R F.758</w:t>
      </w:r>
      <w:r w:rsidRPr="006F60E1">
        <w:rPr>
          <w:rFonts w:hint="cs"/>
          <w:rtl/>
        </w:rPr>
        <w:t xml:space="preserve"> من أجل النطاق </w:t>
      </w:r>
      <w:r w:rsidR="000972D1" w:rsidRPr="006F60E1">
        <w:t xml:space="preserve">GHz </w:t>
      </w:r>
      <w:r w:rsidR="000972D1">
        <w:t>23-11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2752"/>
        <w:gridCol w:w="3543"/>
      </w:tblGrid>
      <w:tr w:rsidR="0024157D" w:rsidRPr="00545314" w:rsidTr="00B11722">
        <w:trPr>
          <w:jc w:val="center"/>
        </w:trPr>
        <w:tc>
          <w:tcPr>
            <w:tcW w:w="3344" w:type="dxa"/>
          </w:tcPr>
          <w:p w:rsidR="00CF7779" w:rsidRPr="00CF7779" w:rsidRDefault="0024157D" w:rsidP="00007CAE">
            <w:pPr>
              <w:pStyle w:val="Tablehead"/>
              <w:rPr>
                <w:b w:val="0"/>
                <w:bCs w:val="0"/>
                <w:lang w:val="en-GB" w:eastAsia="ja-JP"/>
              </w:rPr>
            </w:pPr>
            <w:r w:rsidRPr="00D859B4">
              <w:rPr>
                <w:rFonts w:hint="cs"/>
                <w:spacing w:val="-6"/>
                <w:rtl/>
                <w:lang w:bidi="ar"/>
              </w:rPr>
              <w:t>شريحة</w:t>
            </w:r>
            <w:r>
              <w:rPr>
                <w:rFonts w:hint="cs"/>
                <w:spacing w:val="-6"/>
                <w:rtl/>
                <w:lang w:bidi="ar"/>
              </w:rPr>
              <w:t xml:space="preserve"> النطاق الترددي المحددة</w:t>
            </w:r>
            <w:r w:rsidR="000949FB">
              <w:rPr>
                <w:spacing w:val="-6"/>
                <w:rtl/>
                <w:lang w:bidi="ar"/>
              </w:rPr>
              <w:br/>
            </w:r>
            <w:r>
              <w:rPr>
                <w:rFonts w:hint="cs"/>
                <w:spacing w:val="-6"/>
                <w:rtl/>
                <w:lang w:bidi="ar"/>
              </w:rPr>
              <w:t>في</w:t>
            </w:r>
            <w:r>
              <w:rPr>
                <w:rFonts w:hint="cs"/>
                <w:rtl/>
                <w:lang w:val="en-GB" w:eastAsia="ja-JP"/>
              </w:rPr>
              <w:t xml:space="preserve"> التوصية</w:t>
            </w:r>
            <w:r w:rsidR="000949FB">
              <w:rPr>
                <w:rFonts w:hint="cs"/>
                <w:rtl/>
                <w:lang w:val="en-GB" w:eastAsia="ja-JP"/>
              </w:rPr>
              <w:t xml:space="preserve"> </w:t>
            </w:r>
            <w:r w:rsidRPr="00545314">
              <w:rPr>
                <w:lang w:val="en-GB" w:eastAsia="ja-JP"/>
              </w:rPr>
              <w:t>ITU</w:t>
            </w:r>
            <w:r>
              <w:rPr>
                <w:lang w:val="en-GB" w:eastAsia="ja-JP"/>
              </w:rPr>
              <w:noBreakHyphen/>
            </w:r>
            <w:r w:rsidRPr="00545314">
              <w:rPr>
                <w:lang w:val="en-GB" w:eastAsia="ja-JP"/>
              </w:rPr>
              <w:t>R</w:t>
            </w:r>
            <w:r>
              <w:rPr>
                <w:rFonts w:hint="eastAsia"/>
                <w:lang w:val="en-GB" w:eastAsia="ja-JP"/>
              </w:rPr>
              <w:t> </w:t>
            </w:r>
            <w:r w:rsidRPr="00545314">
              <w:rPr>
                <w:lang w:val="en-GB" w:eastAsia="ja-JP"/>
              </w:rPr>
              <w:t>F.758</w:t>
            </w:r>
            <w:r w:rsidR="00007CAE">
              <w:rPr>
                <w:lang w:val="en-GB" w:eastAsia="ja-JP"/>
              </w:rPr>
              <w:br/>
            </w:r>
            <w:r w:rsidR="00CF7779" w:rsidRPr="00CF7779">
              <w:rPr>
                <w:b w:val="0"/>
                <w:bCs w:val="0"/>
                <w:lang w:val="en-GB" w:eastAsia="ja-JP"/>
              </w:rPr>
              <w:t>(GHz)</w:t>
            </w:r>
          </w:p>
        </w:tc>
        <w:tc>
          <w:tcPr>
            <w:tcW w:w="6295" w:type="dxa"/>
            <w:gridSpan w:val="2"/>
          </w:tcPr>
          <w:p w:rsidR="0024157D" w:rsidRPr="00545314" w:rsidRDefault="0024157D" w:rsidP="00765CD5">
            <w:pPr>
              <w:pStyle w:val="Tablehead"/>
              <w:rPr>
                <w:lang w:val="en-GB" w:eastAsia="ja-JP"/>
              </w:rPr>
            </w:pPr>
            <w:r w:rsidRPr="00D859B4">
              <w:rPr>
                <w:rFonts w:hint="cs"/>
                <w:spacing w:val="-6"/>
                <w:rtl/>
                <w:lang w:bidi="ar"/>
              </w:rPr>
              <w:t>البيانات الإحصائية</w:t>
            </w:r>
            <w:r w:rsidRPr="000072AE">
              <w:rPr>
                <w:rFonts w:hint="cs"/>
                <w:spacing w:val="-6"/>
                <w:rtl/>
                <w:lang w:bidi="ar"/>
              </w:rPr>
              <w:t xml:space="preserve"> </w:t>
            </w:r>
            <w:r>
              <w:rPr>
                <w:rFonts w:hint="cs"/>
                <w:spacing w:val="-6"/>
                <w:rtl/>
                <w:lang w:bidi="ar"/>
              </w:rPr>
              <w:t>ل</w:t>
            </w:r>
            <w:r w:rsidRPr="00D859B4">
              <w:rPr>
                <w:rFonts w:hint="cs"/>
                <w:spacing w:val="-6"/>
                <w:rtl/>
                <w:lang w:bidi="ar"/>
              </w:rPr>
              <w:t>لمعلمات ذات الصلة</w:t>
            </w:r>
            <w:r w:rsidRPr="000072AE">
              <w:rPr>
                <w:rFonts w:hint="cs"/>
                <w:spacing w:val="-6"/>
                <w:rtl/>
                <w:lang w:bidi="ar"/>
              </w:rPr>
              <w:t xml:space="preserve"> </w:t>
            </w:r>
            <w:r>
              <w:rPr>
                <w:rFonts w:hint="cs"/>
                <w:spacing w:val="-6"/>
                <w:rtl/>
                <w:lang w:bidi="ar"/>
              </w:rPr>
              <w:t>بال</w:t>
            </w:r>
            <w:r w:rsidRPr="00D859B4">
              <w:rPr>
                <w:rFonts w:hint="cs"/>
                <w:spacing w:val="-6"/>
                <w:rtl/>
                <w:lang w:bidi="ar"/>
              </w:rPr>
              <w:t>نشر للاستخدام</w:t>
            </w:r>
            <w:r w:rsidR="00E17729">
              <w:rPr>
                <w:spacing w:val="-6"/>
                <w:rtl/>
                <w:lang w:bidi="ar"/>
              </w:rPr>
              <w:br/>
            </w:r>
            <w:r>
              <w:rPr>
                <w:rFonts w:hint="cs"/>
                <w:spacing w:val="-6"/>
                <w:rtl/>
                <w:lang w:bidi="ar"/>
              </w:rPr>
              <w:t>في النطاقات الترددية</w:t>
            </w:r>
            <w:r w:rsidRPr="00D859B4">
              <w:rPr>
                <w:rFonts w:hint="cs"/>
                <w:spacing w:val="-6"/>
                <w:rtl/>
                <w:lang w:bidi="ar"/>
              </w:rPr>
              <w:t xml:space="preserve"> في العمود </w:t>
            </w:r>
            <w:r>
              <w:rPr>
                <w:rFonts w:hint="cs"/>
                <w:spacing w:val="-6"/>
                <w:rtl/>
                <w:lang w:bidi="ar"/>
              </w:rPr>
              <w:t>الأيمن</w:t>
            </w:r>
          </w:p>
        </w:tc>
      </w:tr>
      <w:tr w:rsidR="0024157D" w:rsidRPr="00545314" w:rsidTr="00B11722">
        <w:trPr>
          <w:jc w:val="center"/>
        </w:trPr>
        <w:tc>
          <w:tcPr>
            <w:tcW w:w="3344" w:type="dxa"/>
            <w:vAlign w:val="center"/>
          </w:tcPr>
          <w:p w:rsidR="0024157D" w:rsidRPr="00E17729" w:rsidRDefault="00E17729" w:rsidP="00160B5A">
            <w:pPr>
              <w:pStyle w:val="Tabletext"/>
              <w:spacing w:after="40" w:line="240" w:lineRule="exact"/>
              <w:jc w:val="center"/>
              <w:rPr>
                <w:lang w:val="en-GB"/>
              </w:rPr>
            </w:pPr>
            <w:r w:rsidRPr="00E17729">
              <w:rPr>
                <w:lang w:val="en-GB"/>
              </w:rPr>
              <w:t>11,7-</w:t>
            </w:r>
            <w:r w:rsidR="0024157D" w:rsidRPr="00E17729">
              <w:rPr>
                <w:lang w:val="en-GB"/>
              </w:rPr>
              <w:t>10</w:t>
            </w:r>
            <w:r w:rsidRPr="00E17729">
              <w:rPr>
                <w:lang w:val="en-GB"/>
              </w:rPr>
              <w:t>,</w:t>
            </w:r>
            <w:r w:rsidR="0024157D" w:rsidRPr="00E17729">
              <w:rPr>
                <w:lang w:val="en-GB"/>
              </w:rPr>
              <w:t>7</w:t>
            </w:r>
          </w:p>
        </w:tc>
        <w:tc>
          <w:tcPr>
            <w:tcW w:w="2752" w:type="dxa"/>
            <w:vAlign w:val="center"/>
          </w:tcPr>
          <w:p w:rsidR="0024157D" w:rsidRPr="000D30C3" w:rsidRDefault="0024157D" w:rsidP="00160B5A">
            <w:pPr>
              <w:pStyle w:val="Tabletext"/>
              <w:spacing w:after="40" w:line="240" w:lineRule="exact"/>
              <w:jc w:val="center"/>
              <w:rPr>
                <w:highlight w:val="yellow"/>
                <w:lang w:val="en-GB" w:eastAsia="ja-JP"/>
              </w:rPr>
            </w:pPr>
          </w:p>
        </w:tc>
        <w:tc>
          <w:tcPr>
            <w:tcW w:w="3543" w:type="dxa"/>
            <w:vAlign w:val="center"/>
          </w:tcPr>
          <w:p w:rsidR="0024157D" w:rsidRPr="00797C0D" w:rsidRDefault="007D5719" w:rsidP="00160B5A">
            <w:pPr>
              <w:pStyle w:val="Tabletext"/>
              <w:spacing w:after="40" w:line="240" w:lineRule="exact"/>
              <w:jc w:val="center"/>
              <w:rPr>
                <w:lang w:val="en-GB" w:eastAsia="ja-JP"/>
              </w:rPr>
            </w:pPr>
            <w:bookmarkStart w:id="21" w:name="lt_pId204"/>
            <w:r w:rsidRPr="00797C0D">
              <w:rPr>
                <w:rFonts w:hint="cs"/>
                <w:b/>
                <w:rtl/>
                <w:lang w:val="en-GB" w:eastAsia="ja-JP"/>
              </w:rPr>
              <w:t>النطاق</w:t>
            </w:r>
            <w:r w:rsidRPr="00797C0D">
              <w:rPr>
                <w:rFonts w:hint="cs"/>
                <w:b/>
                <w:rtl/>
                <w:lang w:val="en-GB" w:eastAsia="ja-JP" w:bidi="ar-EG"/>
              </w:rPr>
              <w:t xml:space="preserve"> </w:t>
            </w:r>
            <w:r w:rsidRPr="00797C0D">
              <w:rPr>
                <w:lang w:val="en-GB" w:eastAsia="ja-JP"/>
              </w:rPr>
              <w:t xml:space="preserve">GHz </w:t>
            </w:r>
            <w:r w:rsidR="0024157D" w:rsidRPr="00797C0D">
              <w:rPr>
                <w:lang w:val="en-GB" w:eastAsia="ja-JP"/>
              </w:rPr>
              <w:t>11</w:t>
            </w:r>
            <w:bookmarkEnd w:id="21"/>
            <w:r w:rsidR="00160B5A">
              <w:rPr>
                <w:rtl/>
                <w:lang w:val="en-GB" w:eastAsia="ja-JP"/>
              </w:rPr>
              <w:br/>
            </w:r>
            <w:bookmarkStart w:id="22" w:name="lt_pId205"/>
            <w:r w:rsidRPr="00797C0D">
              <w:rPr>
                <w:rFonts w:hint="cs"/>
                <w:b/>
                <w:rtl/>
                <w:lang w:val="en-GB" w:eastAsia="ja-JP"/>
              </w:rPr>
              <w:t xml:space="preserve">النطاق </w:t>
            </w:r>
            <w:r w:rsidRPr="00797C0D">
              <w:rPr>
                <w:lang w:val="en-GB" w:eastAsia="ja-JP"/>
              </w:rPr>
              <w:t>GHz 11,7-</w:t>
            </w:r>
            <w:r w:rsidR="0024157D" w:rsidRPr="00797C0D">
              <w:rPr>
                <w:lang w:val="en-GB" w:eastAsia="ja-JP"/>
              </w:rPr>
              <w:t>10</w:t>
            </w:r>
            <w:r w:rsidRPr="00797C0D">
              <w:rPr>
                <w:lang w:val="en-GB" w:eastAsia="ja-JP"/>
              </w:rPr>
              <w:t>,</w:t>
            </w:r>
            <w:r w:rsidR="0024157D" w:rsidRPr="00797C0D">
              <w:rPr>
                <w:lang w:val="en-GB" w:eastAsia="ja-JP"/>
              </w:rPr>
              <w:t>7</w:t>
            </w:r>
            <w:bookmarkEnd w:id="22"/>
          </w:p>
        </w:tc>
      </w:tr>
      <w:tr w:rsidR="0024157D" w:rsidRPr="00545314" w:rsidTr="00B11722">
        <w:trPr>
          <w:jc w:val="center"/>
        </w:trPr>
        <w:tc>
          <w:tcPr>
            <w:tcW w:w="3344" w:type="dxa"/>
            <w:vAlign w:val="center"/>
          </w:tcPr>
          <w:p w:rsidR="0024157D" w:rsidRPr="00E17729" w:rsidRDefault="00E17729" w:rsidP="00160B5A">
            <w:pPr>
              <w:pStyle w:val="Tabletext"/>
              <w:spacing w:after="40" w:line="240" w:lineRule="exact"/>
              <w:jc w:val="center"/>
              <w:rPr>
                <w:lang w:val="en-GB"/>
              </w:rPr>
            </w:pPr>
            <w:r w:rsidRPr="00E17729">
              <w:rPr>
                <w:lang w:val="en-GB"/>
              </w:rPr>
              <w:t>13,25-</w:t>
            </w:r>
            <w:r w:rsidR="0024157D" w:rsidRPr="00E17729">
              <w:rPr>
                <w:lang w:val="en-GB"/>
              </w:rPr>
              <w:t>12</w:t>
            </w:r>
            <w:r w:rsidRPr="00E17729">
              <w:rPr>
                <w:lang w:val="en-GB"/>
              </w:rPr>
              <w:t>,</w:t>
            </w:r>
            <w:r w:rsidR="0024157D" w:rsidRPr="00E17729">
              <w:rPr>
                <w:lang w:val="en-GB"/>
              </w:rPr>
              <w:t>75</w:t>
            </w:r>
          </w:p>
        </w:tc>
        <w:tc>
          <w:tcPr>
            <w:tcW w:w="2752" w:type="dxa"/>
            <w:vMerge w:val="restart"/>
            <w:vAlign w:val="center"/>
          </w:tcPr>
          <w:p w:rsidR="0024157D" w:rsidRPr="000D30C3" w:rsidRDefault="0024157D" w:rsidP="00007CAE">
            <w:pPr>
              <w:pStyle w:val="Tabletext"/>
              <w:spacing w:after="40" w:line="240" w:lineRule="exact"/>
              <w:jc w:val="center"/>
              <w:rPr>
                <w:highlight w:val="yellow"/>
                <w:lang w:val="en-GB" w:eastAsia="ja-JP"/>
              </w:rPr>
            </w:pPr>
            <w:bookmarkStart w:id="23" w:name="lt_pId207"/>
            <w:r w:rsidRPr="00FC13D6">
              <w:rPr>
                <w:rFonts w:hint="cs"/>
                <w:rtl/>
                <w:lang w:val="en-GB" w:eastAsia="ja-JP"/>
              </w:rPr>
              <w:t xml:space="preserve">الجداول </w:t>
            </w:r>
            <w:r w:rsidR="00A41167">
              <w:rPr>
                <w:lang w:val="en-GB" w:eastAsia="ja-JP"/>
              </w:rPr>
              <w:t>3</w:t>
            </w:r>
            <w:r w:rsidR="00A41167" w:rsidRPr="00FC13D6">
              <w:rPr>
                <w:lang w:val="en-GB" w:eastAsia="ja-JP"/>
              </w:rPr>
              <w:t>A-</w:t>
            </w:r>
            <w:r w:rsidRPr="00FC13D6">
              <w:rPr>
                <w:lang w:val="en-GB" w:eastAsia="ja-JP"/>
              </w:rPr>
              <w:t>A2</w:t>
            </w:r>
            <w:r w:rsidRPr="00FC13D6">
              <w:rPr>
                <w:rFonts w:hint="cs"/>
                <w:rtl/>
                <w:lang w:val="en-GB" w:eastAsia="ja-JP"/>
              </w:rPr>
              <w:t xml:space="preserve"> و</w:t>
            </w:r>
            <w:r w:rsidR="00A41167">
              <w:rPr>
                <w:lang w:val="en-GB" w:eastAsia="ja-JP"/>
              </w:rPr>
              <w:t>3</w:t>
            </w:r>
            <w:r w:rsidR="00A41167" w:rsidRPr="00FC13D6">
              <w:rPr>
                <w:lang w:val="en-GB" w:eastAsia="ja-JP"/>
              </w:rPr>
              <w:t>B-</w:t>
            </w:r>
            <w:r w:rsidRPr="00FC13D6">
              <w:rPr>
                <w:lang w:val="en-GB" w:eastAsia="ja-JP"/>
              </w:rPr>
              <w:t>A2</w:t>
            </w:r>
            <w:r w:rsidRPr="00FC13D6">
              <w:rPr>
                <w:rFonts w:hint="cs"/>
                <w:rtl/>
                <w:lang w:val="en-GB" w:eastAsia="ja-JP"/>
              </w:rPr>
              <w:t xml:space="preserve"> و</w:t>
            </w:r>
            <w:r w:rsidR="00A41167">
              <w:rPr>
                <w:lang w:val="en-GB" w:eastAsia="ja-JP"/>
              </w:rPr>
              <w:t>3</w:t>
            </w:r>
            <w:r w:rsidR="00A41167" w:rsidRPr="00FC13D6">
              <w:rPr>
                <w:lang w:val="en-GB" w:eastAsia="ja-JP"/>
              </w:rPr>
              <w:t>C-</w:t>
            </w:r>
            <w:r w:rsidRPr="00FC13D6">
              <w:rPr>
                <w:lang w:val="en-GB" w:eastAsia="ja-JP"/>
              </w:rPr>
              <w:t>A2</w:t>
            </w:r>
            <w:r w:rsidRPr="00FC13D6">
              <w:rPr>
                <w:rFonts w:hint="cs"/>
                <w:rtl/>
                <w:lang w:val="en-GB" w:eastAsia="ja-JP"/>
              </w:rPr>
              <w:t xml:space="preserve"> في الملحق </w:t>
            </w:r>
            <w:r w:rsidRPr="00FC13D6">
              <w:rPr>
                <w:lang w:val="en-GB" w:eastAsia="ja-JP"/>
              </w:rPr>
              <w:t>2</w:t>
            </w:r>
            <w:bookmarkEnd w:id="23"/>
          </w:p>
        </w:tc>
        <w:tc>
          <w:tcPr>
            <w:tcW w:w="3543" w:type="dxa"/>
            <w:vAlign w:val="center"/>
          </w:tcPr>
          <w:p w:rsidR="0024157D" w:rsidRPr="00797C0D" w:rsidRDefault="007D5719" w:rsidP="00160B5A">
            <w:pPr>
              <w:pStyle w:val="Tabletext"/>
              <w:spacing w:after="40" w:line="240" w:lineRule="exact"/>
              <w:jc w:val="center"/>
              <w:rPr>
                <w:lang w:val="en-GB" w:eastAsia="ja-JP"/>
              </w:rPr>
            </w:pPr>
            <w:bookmarkStart w:id="24" w:name="lt_pId208"/>
            <w:r w:rsidRPr="00797C0D">
              <w:rPr>
                <w:rFonts w:hint="cs"/>
                <w:b/>
                <w:rtl/>
                <w:lang w:val="en-GB" w:eastAsia="ja-JP"/>
              </w:rPr>
              <w:t xml:space="preserve">النطاق </w:t>
            </w:r>
            <w:r w:rsidRPr="00797C0D">
              <w:rPr>
                <w:lang w:val="en-GB" w:eastAsia="ja-JP"/>
              </w:rPr>
              <w:t xml:space="preserve">GHz </w:t>
            </w:r>
            <w:r w:rsidR="0024157D" w:rsidRPr="00797C0D">
              <w:rPr>
                <w:lang w:val="en-GB" w:eastAsia="ja-JP"/>
              </w:rPr>
              <w:t>13</w:t>
            </w:r>
            <w:bookmarkEnd w:id="24"/>
          </w:p>
        </w:tc>
      </w:tr>
      <w:tr w:rsidR="0024157D" w:rsidRPr="00545314" w:rsidTr="00B11722">
        <w:trPr>
          <w:jc w:val="center"/>
        </w:trPr>
        <w:tc>
          <w:tcPr>
            <w:tcW w:w="3344" w:type="dxa"/>
            <w:vAlign w:val="center"/>
          </w:tcPr>
          <w:p w:rsidR="0024157D" w:rsidRPr="00E17729" w:rsidRDefault="00E17729" w:rsidP="00160B5A">
            <w:pPr>
              <w:pStyle w:val="Tabletext"/>
              <w:spacing w:after="40" w:line="240" w:lineRule="exact"/>
              <w:jc w:val="center"/>
              <w:rPr>
                <w:lang w:val="en-GB"/>
              </w:rPr>
            </w:pPr>
            <w:r w:rsidRPr="00E17729">
              <w:rPr>
                <w:lang w:val="en-GB"/>
              </w:rPr>
              <w:t>15,35-</w:t>
            </w:r>
            <w:r w:rsidR="0024157D" w:rsidRPr="00E17729">
              <w:rPr>
                <w:lang w:val="en-GB"/>
              </w:rPr>
              <w:t>14</w:t>
            </w:r>
            <w:r w:rsidRPr="00E17729">
              <w:rPr>
                <w:lang w:val="en-GB"/>
              </w:rPr>
              <w:t>,</w:t>
            </w:r>
            <w:r w:rsidR="0024157D" w:rsidRPr="00E17729">
              <w:rPr>
                <w:lang w:val="en-GB"/>
              </w:rPr>
              <w:t>4</w:t>
            </w:r>
          </w:p>
        </w:tc>
        <w:tc>
          <w:tcPr>
            <w:tcW w:w="2752" w:type="dxa"/>
            <w:vMerge/>
            <w:vAlign w:val="center"/>
          </w:tcPr>
          <w:p w:rsidR="0024157D" w:rsidRPr="000D30C3" w:rsidRDefault="0024157D" w:rsidP="00160B5A">
            <w:pPr>
              <w:pStyle w:val="Tabletext"/>
              <w:spacing w:after="40" w:line="240" w:lineRule="exact"/>
              <w:jc w:val="center"/>
              <w:rPr>
                <w:highlight w:val="yellow"/>
                <w:lang w:val="en-GB"/>
              </w:rPr>
            </w:pPr>
          </w:p>
        </w:tc>
        <w:tc>
          <w:tcPr>
            <w:tcW w:w="3543" w:type="dxa"/>
            <w:vAlign w:val="center"/>
          </w:tcPr>
          <w:p w:rsidR="0024157D" w:rsidRPr="00797C0D" w:rsidRDefault="007D5719" w:rsidP="00160B5A">
            <w:pPr>
              <w:pStyle w:val="Tabletext"/>
              <w:spacing w:after="40" w:line="240" w:lineRule="exact"/>
              <w:jc w:val="center"/>
              <w:rPr>
                <w:lang w:val="en-GB" w:eastAsia="ja-JP"/>
              </w:rPr>
            </w:pPr>
            <w:bookmarkStart w:id="25" w:name="lt_pId210"/>
            <w:r w:rsidRPr="00797C0D">
              <w:rPr>
                <w:rFonts w:hint="cs"/>
                <w:b/>
                <w:rtl/>
                <w:lang w:val="de-CH" w:eastAsia="ja-JP"/>
              </w:rPr>
              <w:t xml:space="preserve">النطاق </w:t>
            </w:r>
            <w:r w:rsidRPr="00797C0D">
              <w:rPr>
                <w:lang w:val="de-CH" w:eastAsia="ja-JP"/>
              </w:rPr>
              <w:t>GHz 14,5-</w:t>
            </w:r>
            <w:r w:rsidR="0024157D" w:rsidRPr="00797C0D">
              <w:rPr>
                <w:lang w:val="de-CH" w:eastAsia="ja-JP"/>
              </w:rPr>
              <w:t>14</w:t>
            </w:r>
            <w:r w:rsidRPr="00797C0D">
              <w:rPr>
                <w:lang w:val="de-CH" w:eastAsia="ja-JP"/>
              </w:rPr>
              <w:t>,</w:t>
            </w:r>
            <w:r w:rsidR="0024157D" w:rsidRPr="00797C0D">
              <w:rPr>
                <w:lang w:val="de-CH" w:eastAsia="ja-JP"/>
              </w:rPr>
              <w:t>25</w:t>
            </w:r>
            <w:bookmarkEnd w:id="25"/>
            <w:r w:rsidR="00160B5A">
              <w:rPr>
                <w:rtl/>
                <w:lang w:val="de-CH" w:eastAsia="ja-JP"/>
              </w:rPr>
              <w:br/>
            </w:r>
            <w:bookmarkStart w:id="26" w:name="lt_pId211"/>
            <w:r w:rsidRPr="00797C0D">
              <w:rPr>
                <w:rFonts w:hint="cs"/>
                <w:b/>
                <w:rtl/>
                <w:lang w:val="de-CH" w:eastAsia="ja-JP"/>
              </w:rPr>
              <w:t xml:space="preserve">النطاق </w:t>
            </w:r>
            <w:r w:rsidRPr="00797C0D">
              <w:rPr>
                <w:lang w:val="de-CH" w:eastAsia="ja-JP"/>
              </w:rPr>
              <w:t xml:space="preserve">GHz </w:t>
            </w:r>
            <w:r w:rsidR="0024157D" w:rsidRPr="00797C0D">
              <w:rPr>
                <w:lang w:val="de-CH" w:eastAsia="ja-JP"/>
              </w:rPr>
              <w:t>15</w:t>
            </w:r>
            <w:bookmarkEnd w:id="26"/>
            <w:r w:rsidR="00160B5A">
              <w:rPr>
                <w:rtl/>
                <w:lang w:val="de-CH" w:eastAsia="ja-JP"/>
              </w:rPr>
              <w:br/>
            </w:r>
            <w:bookmarkStart w:id="27" w:name="lt_pId212"/>
            <w:r w:rsidRPr="00797C0D">
              <w:rPr>
                <w:rFonts w:hint="cs"/>
                <w:b/>
                <w:rtl/>
                <w:lang w:val="de-CH" w:eastAsia="ja-JP"/>
              </w:rPr>
              <w:t xml:space="preserve">النطاق </w:t>
            </w:r>
            <w:r w:rsidRPr="00797C0D">
              <w:rPr>
                <w:lang w:val="de-CH" w:eastAsia="ja-JP"/>
              </w:rPr>
              <w:t>GHz 15,23-</w:t>
            </w:r>
            <w:r w:rsidR="0024157D" w:rsidRPr="00797C0D">
              <w:rPr>
                <w:lang w:val="de-CH" w:eastAsia="ja-JP"/>
              </w:rPr>
              <w:t>14</w:t>
            </w:r>
            <w:r w:rsidRPr="00797C0D">
              <w:rPr>
                <w:lang w:val="de-CH" w:eastAsia="ja-JP"/>
              </w:rPr>
              <w:t>,</w:t>
            </w:r>
            <w:r w:rsidR="0024157D" w:rsidRPr="00797C0D">
              <w:rPr>
                <w:lang w:val="de-CH" w:eastAsia="ja-JP"/>
              </w:rPr>
              <w:t>4</w:t>
            </w:r>
            <w:bookmarkEnd w:id="27"/>
            <w:r w:rsidR="00160B5A">
              <w:rPr>
                <w:rtl/>
                <w:lang w:val="de-CH" w:eastAsia="ja-JP"/>
              </w:rPr>
              <w:br/>
            </w:r>
            <w:bookmarkStart w:id="28" w:name="lt_pId213"/>
            <w:r w:rsidRPr="00797C0D">
              <w:rPr>
                <w:rFonts w:hint="cs"/>
                <w:b/>
                <w:rtl/>
                <w:lang w:val="en-GB" w:eastAsia="ja-JP"/>
              </w:rPr>
              <w:t xml:space="preserve">النطاق </w:t>
            </w:r>
            <w:r w:rsidRPr="00797C0D">
              <w:rPr>
                <w:lang w:val="en-GB" w:eastAsia="ja-JP"/>
              </w:rPr>
              <w:t>GHz 15,35-</w:t>
            </w:r>
            <w:r w:rsidR="0024157D" w:rsidRPr="00797C0D">
              <w:rPr>
                <w:lang w:val="en-GB" w:eastAsia="ja-JP"/>
              </w:rPr>
              <w:t>14</w:t>
            </w:r>
            <w:r w:rsidRPr="00797C0D">
              <w:rPr>
                <w:lang w:val="en-GB" w:eastAsia="ja-JP"/>
              </w:rPr>
              <w:t>,</w:t>
            </w:r>
            <w:r w:rsidR="0024157D" w:rsidRPr="00797C0D">
              <w:rPr>
                <w:lang w:val="en-GB" w:eastAsia="ja-JP"/>
              </w:rPr>
              <w:t>5</w:t>
            </w:r>
            <w:bookmarkEnd w:id="28"/>
          </w:p>
        </w:tc>
      </w:tr>
      <w:tr w:rsidR="0024157D" w:rsidRPr="00545314" w:rsidTr="00B11722">
        <w:trPr>
          <w:jc w:val="center"/>
        </w:trPr>
        <w:tc>
          <w:tcPr>
            <w:tcW w:w="3344" w:type="dxa"/>
            <w:vAlign w:val="center"/>
          </w:tcPr>
          <w:p w:rsidR="0024157D" w:rsidRPr="00E17729" w:rsidRDefault="00E17729" w:rsidP="00160B5A">
            <w:pPr>
              <w:pStyle w:val="Tabletext"/>
              <w:spacing w:after="40" w:line="240" w:lineRule="exact"/>
              <w:jc w:val="center"/>
            </w:pPr>
            <w:r w:rsidRPr="00E17729">
              <w:rPr>
                <w:lang w:val="en-GB"/>
              </w:rPr>
              <w:t>19,7-</w:t>
            </w:r>
            <w:r w:rsidR="0024157D" w:rsidRPr="00E17729">
              <w:rPr>
                <w:lang w:val="en-GB"/>
              </w:rPr>
              <w:t>17</w:t>
            </w:r>
            <w:r w:rsidRPr="00E17729">
              <w:rPr>
                <w:lang w:val="en-GB"/>
              </w:rPr>
              <w:t>,</w:t>
            </w:r>
            <w:r w:rsidR="0024157D" w:rsidRPr="00E17729">
              <w:rPr>
                <w:lang w:val="en-GB"/>
              </w:rPr>
              <w:t>7</w:t>
            </w:r>
          </w:p>
        </w:tc>
        <w:tc>
          <w:tcPr>
            <w:tcW w:w="2752" w:type="dxa"/>
            <w:vMerge/>
            <w:vAlign w:val="center"/>
          </w:tcPr>
          <w:p w:rsidR="0024157D" w:rsidRPr="000D30C3" w:rsidRDefault="0024157D" w:rsidP="00160B5A">
            <w:pPr>
              <w:pStyle w:val="Tabletext"/>
              <w:spacing w:after="40" w:line="240" w:lineRule="exact"/>
              <w:jc w:val="center"/>
              <w:rPr>
                <w:highlight w:val="yellow"/>
                <w:lang w:val="en-GB"/>
              </w:rPr>
            </w:pPr>
          </w:p>
        </w:tc>
        <w:tc>
          <w:tcPr>
            <w:tcW w:w="3543" w:type="dxa"/>
            <w:vAlign w:val="center"/>
          </w:tcPr>
          <w:p w:rsidR="0024157D" w:rsidRPr="00797C0D" w:rsidRDefault="007D5719" w:rsidP="00160B5A">
            <w:pPr>
              <w:pStyle w:val="Tabletext"/>
              <w:spacing w:after="40" w:line="240" w:lineRule="exact"/>
              <w:jc w:val="center"/>
              <w:rPr>
                <w:lang w:val="en-GB" w:eastAsia="ja-JP"/>
              </w:rPr>
            </w:pPr>
            <w:bookmarkStart w:id="29" w:name="lt_pId215"/>
            <w:r w:rsidRPr="00797C0D">
              <w:rPr>
                <w:rFonts w:hint="cs"/>
                <w:b/>
                <w:rtl/>
                <w:lang w:val="de-CH" w:eastAsia="ja-JP"/>
              </w:rPr>
              <w:t xml:space="preserve">النطاق </w:t>
            </w:r>
            <w:r w:rsidRPr="00797C0D">
              <w:rPr>
                <w:lang w:val="de-CH" w:eastAsia="ja-JP"/>
              </w:rPr>
              <w:t>GHz 19,7-</w:t>
            </w:r>
            <w:r w:rsidR="0024157D" w:rsidRPr="00797C0D">
              <w:rPr>
                <w:lang w:val="de-CH" w:eastAsia="ja-JP"/>
              </w:rPr>
              <w:t>17</w:t>
            </w:r>
            <w:r w:rsidRPr="00797C0D">
              <w:rPr>
                <w:lang w:val="de-CH" w:eastAsia="ja-JP"/>
              </w:rPr>
              <w:t>,</w:t>
            </w:r>
            <w:r w:rsidR="0024157D" w:rsidRPr="00797C0D">
              <w:rPr>
                <w:lang w:val="de-CH" w:eastAsia="ja-JP"/>
              </w:rPr>
              <w:t>7</w:t>
            </w:r>
            <w:bookmarkEnd w:id="29"/>
            <w:r w:rsidR="00160B5A">
              <w:rPr>
                <w:rtl/>
                <w:lang w:val="de-CH" w:eastAsia="ja-JP"/>
              </w:rPr>
              <w:br/>
            </w:r>
            <w:bookmarkStart w:id="30" w:name="lt_pId216"/>
            <w:r w:rsidRPr="00797C0D">
              <w:rPr>
                <w:rFonts w:hint="cs"/>
                <w:b/>
                <w:rtl/>
                <w:lang w:val="de-CH" w:eastAsia="ja-JP"/>
              </w:rPr>
              <w:t xml:space="preserve">النطاق </w:t>
            </w:r>
            <w:r w:rsidRPr="00797C0D">
              <w:rPr>
                <w:lang w:val="de-CH" w:eastAsia="ja-JP"/>
              </w:rPr>
              <w:t xml:space="preserve">GHz </w:t>
            </w:r>
            <w:r w:rsidR="0024157D" w:rsidRPr="00797C0D">
              <w:rPr>
                <w:lang w:val="de-CH" w:eastAsia="ja-JP"/>
              </w:rPr>
              <w:t>18</w:t>
            </w:r>
            <w:bookmarkEnd w:id="30"/>
            <w:r w:rsidR="00160B5A">
              <w:rPr>
                <w:rtl/>
                <w:lang w:val="de-CH" w:eastAsia="ja-JP"/>
              </w:rPr>
              <w:br/>
            </w:r>
            <w:bookmarkStart w:id="31" w:name="lt_pId217"/>
            <w:r w:rsidRPr="00797C0D">
              <w:rPr>
                <w:rFonts w:hint="cs"/>
                <w:b/>
                <w:rtl/>
                <w:lang w:val="de-CH" w:eastAsia="ja-JP"/>
              </w:rPr>
              <w:t xml:space="preserve">النطاق </w:t>
            </w:r>
            <w:r w:rsidR="00A77BC3" w:rsidRPr="00797C0D">
              <w:rPr>
                <w:lang w:val="de-CH" w:eastAsia="ja-JP"/>
              </w:rPr>
              <w:t xml:space="preserve">GHz </w:t>
            </w:r>
            <w:r w:rsidR="003615B5" w:rsidRPr="00797C0D">
              <w:rPr>
                <w:lang w:val="de-CH" w:eastAsia="ja-JP"/>
              </w:rPr>
              <w:t>19,7-</w:t>
            </w:r>
            <w:r w:rsidR="0024157D" w:rsidRPr="00797C0D">
              <w:rPr>
                <w:lang w:val="de-CH" w:eastAsia="ja-JP"/>
              </w:rPr>
              <w:t>19</w:t>
            </w:r>
            <w:r w:rsidR="003615B5" w:rsidRPr="00797C0D">
              <w:rPr>
                <w:lang w:val="de-CH" w:eastAsia="ja-JP"/>
              </w:rPr>
              <w:t>,</w:t>
            </w:r>
            <w:r w:rsidR="0024157D" w:rsidRPr="00797C0D">
              <w:rPr>
                <w:lang w:val="de-CH" w:eastAsia="ja-JP"/>
              </w:rPr>
              <w:t>3</w:t>
            </w:r>
            <w:bookmarkEnd w:id="31"/>
            <w:r w:rsidR="003615B5" w:rsidRPr="00797C0D">
              <w:rPr>
                <w:lang w:val="de-CH" w:eastAsia="ja-JP"/>
              </w:rPr>
              <w:t>/18,3-17,8</w:t>
            </w:r>
            <w:r w:rsidR="00160B5A">
              <w:rPr>
                <w:rtl/>
                <w:lang w:val="de-CH" w:eastAsia="ja-JP"/>
              </w:rPr>
              <w:br/>
            </w:r>
            <w:bookmarkStart w:id="32" w:name="lt_pId218"/>
            <w:r w:rsidRPr="00797C0D">
              <w:rPr>
                <w:rFonts w:hint="cs"/>
                <w:b/>
                <w:rtl/>
                <w:lang w:val="en-GB" w:eastAsia="ja-JP"/>
              </w:rPr>
              <w:t xml:space="preserve">النطاق </w:t>
            </w:r>
            <w:r w:rsidR="00B64D66" w:rsidRPr="00797C0D">
              <w:rPr>
                <w:lang w:val="en-GB" w:eastAsia="ja-JP"/>
              </w:rPr>
              <w:t>GHz 18,72-</w:t>
            </w:r>
            <w:r w:rsidR="0024157D" w:rsidRPr="00797C0D">
              <w:rPr>
                <w:lang w:val="en-GB" w:eastAsia="ja-JP"/>
              </w:rPr>
              <w:t>17</w:t>
            </w:r>
            <w:r w:rsidR="00B64D66" w:rsidRPr="00797C0D">
              <w:rPr>
                <w:lang w:val="en-GB" w:eastAsia="ja-JP"/>
              </w:rPr>
              <w:t>,</w:t>
            </w:r>
            <w:r w:rsidR="0024157D" w:rsidRPr="00797C0D">
              <w:rPr>
                <w:lang w:val="en-GB" w:eastAsia="ja-JP"/>
              </w:rPr>
              <w:t>82</w:t>
            </w:r>
            <w:bookmarkEnd w:id="32"/>
          </w:p>
        </w:tc>
      </w:tr>
      <w:tr w:rsidR="0024157D" w:rsidRPr="00545314" w:rsidTr="00B11722">
        <w:trPr>
          <w:jc w:val="center"/>
        </w:trPr>
        <w:tc>
          <w:tcPr>
            <w:tcW w:w="3344" w:type="dxa"/>
            <w:vAlign w:val="center"/>
          </w:tcPr>
          <w:p w:rsidR="0024157D" w:rsidRPr="00E17729" w:rsidRDefault="0024157D" w:rsidP="00160B5A">
            <w:pPr>
              <w:pStyle w:val="Tabletext"/>
              <w:spacing w:after="40" w:line="240" w:lineRule="exact"/>
              <w:jc w:val="center"/>
              <w:rPr>
                <w:lang w:val="en-GB"/>
              </w:rPr>
            </w:pPr>
            <w:r w:rsidRPr="00E17729">
              <w:rPr>
                <w:lang w:val="en-GB"/>
              </w:rPr>
              <w:t>23</w:t>
            </w:r>
            <w:r w:rsidR="00E17729" w:rsidRPr="00E17729">
              <w:rPr>
                <w:lang w:val="en-GB"/>
              </w:rPr>
              <w:t>,</w:t>
            </w:r>
            <w:r w:rsidRPr="00E17729">
              <w:rPr>
                <w:lang w:val="en-GB"/>
              </w:rPr>
              <w:t>6</w:t>
            </w:r>
            <w:r w:rsidR="00E17729" w:rsidRPr="00E17729">
              <w:rPr>
                <w:lang w:val="en-GB"/>
              </w:rPr>
              <w:t>-21,2</w:t>
            </w:r>
          </w:p>
        </w:tc>
        <w:tc>
          <w:tcPr>
            <w:tcW w:w="2752" w:type="dxa"/>
            <w:vMerge/>
            <w:vAlign w:val="center"/>
          </w:tcPr>
          <w:p w:rsidR="0024157D" w:rsidRPr="000D30C3" w:rsidRDefault="0024157D" w:rsidP="00160B5A">
            <w:pPr>
              <w:pStyle w:val="Tabletext"/>
              <w:spacing w:after="40" w:line="240" w:lineRule="exact"/>
              <w:jc w:val="center"/>
              <w:rPr>
                <w:highlight w:val="yellow"/>
                <w:lang w:val="en-GB"/>
              </w:rPr>
            </w:pPr>
          </w:p>
        </w:tc>
        <w:tc>
          <w:tcPr>
            <w:tcW w:w="3543" w:type="dxa"/>
            <w:vAlign w:val="center"/>
          </w:tcPr>
          <w:p w:rsidR="0024157D" w:rsidRPr="00797C0D" w:rsidRDefault="007D5719" w:rsidP="00160B5A">
            <w:pPr>
              <w:pStyle w:val="Tabletext"/>
              <w:spacing w:after="40" w:line="240" w:lineRule="exact"/>
              <w:jc w:val="center"/>
              <w:rPr>
                <w:lang w:val="de-CH" w:eastAsia="ja-JP"/>
              </w:rPr>
            </w:pPr>
            <w:bookmarkStart w:id="33" w:name="lt_pId220"/>
            <w:r w:rsidRPr="00797C0D">
              <w:rPr>
                <w:rFonts w:hint="cs"/>
                <w:b/>
                <w:rtl/>
                <w:lang w:val="de-CH" w:eastAsia="ja-JP"/>
              </w:rPr>
              <w:t xml:space="preserve">النطاق </w:t>
            </w:r>
            <w:r w:rsidR="00D269EF" w:rsidRPr="00797C0D">
              <w:rPr>
                <w:lang w:val="de-CH" w:eastAsia="ja-JP"/>
              </w:rPr>
              <w:t xml:space="preserve">GHz </w:t>
            </w:r>
            <w:r w:rsidR="0024157D" w:rsidRPr="00797C0D">
              <w:rPr>
                <w:lang w:val="de-CH" w:eastAsia="ja-JP"/>
              </w:rPr>
              <w:t>23</w:t>
            </w:r>
            <w:bookmarkEnd w:id="33"/>
            <w:r w:rsidR="00160B5A">
              <w:rPr>
                <w:rtl/>
                <w:lang w:val="de-CH" w:eastAsia="ja-JP"/>
              </w:rPr>
              <w:br/>
            </w:r>
            <w:bookmarkStart w:id="34" w:name="lt_pId221"/>
            <w:r w:rsidRPr="00797C0D">
              <w:rPr>
                <w:rFonts w:hint="cs"/>
                <w:b/>
                <w:rtl/>
                <w:lang w:val="de-CH" w:eastAsia="ja-JP"/>
              </w:rPr>
              <w:t xml:space="preserve">النطاق </w:t>
            </w:r>
            <w:r w:rsidR="00D269EF" w:rsidRPr="00797C0D">
              <w:rPr>
                <w:lang w:val="de-CH" w:eastAsia="ja-JP"/>
              </w:rPr>
              <w:t xml:space="preserve">GHz </w:t>
            </w:r>
            <w:r w:rsidR="0024157D" w:rsidRPr="00797C0D">
              <w:rPr>
                <w:lang w:val="de-CH" w:eastAsia="ja-JP"/>
              </w:rPr>
              <w:t>23</w:t>
            </w:r>
            <w:r w:rsidR="00D269EF" w:rsidRPr="00797C0D">
              <w:rPr>
                <w:lang w:val="de-CH" w:eastAsia="ja-JP"/>
              </w:rPr>
              <w:t>,</w:t>
            </w:r>
            <w:r w:rsidR="0024157D" w:rsidRPr="00797C0D">
              <w:rPr>
                <w:lang w:val="de-CH" w:eastAsia="ja-JP"/>
              </w:rPr>
              <w:t>6</w:t>
            </w:r>
            <w:bookmarkEnd w:id="34"/>
            <w:r w:rsidR="00D269EF" w:rsidRPr="00797C0D">
              <w:rPr>
                <w:lang w:val="de-CH" w:eastAsia="ja-JP"/>
              </w:rPr>
              <w:t>-22</w:t>
            </w:r>
            <w:r w:rsidR="00160B5A">
              <w:rPr>
                <w:rtl/>
                <w:lang w:val="de-CH" w:eastAsia="ja-JP"/>
              </w:rPr>
              <w:br/>
            </w:r>
            <w:bookmarkStart w:id="35" w:name="lt_pId222"/>
            <w:r w:rsidRPr="00797C0D">
              <w:rPr>
                <w:rFonts w:hint="cs"/>
                <w:b/>
                <w:rtl/>
                <w:lang w:val="de-CH" w:eastAsia="ja-JP"/>
              </w:rPr>
              <w:t xml:space="preserve">النطاق </w:t>
            </w:r>
            <w:r w:rsidR="00B16063" w:rsidRPr="00797C0D">
              <w:rPr>
                <w:lang w:val="de-CH" w:eastAsia="ja-JP"/>
              </w:rPr>
              <w:t>GHz 23,2-</w:t>
            </w:r>
            <w:r w:rsidR="0024157D" w:rsidRPr="00797C0D">
              <w:rPr>
                <w:lang w:val="de-CH" w:eastAsia="ja-JP"/>
              </w:rPr>
              <w:t>23</w:t>
            </w:r>
            <w:r w:rsidR="00B16063" w:rsidRPr="00797C0D">
              <w:rPr>
                <w:lang w:val="de-CH" w:eastAsia="ja-JP"/>
              </w:rPr>
              <w:t>,</w:t>
            </w:r>
            <w:r w:rsidR="0024157D" w:rsidRPr="00797C0D">
              <w:rPr>
                <w:lang w:val="de-CH" w:eastAsia="ja-JP"/>
              </w:rPr>
              <w:t>0</w:t>
            </w:r>
            <w:bookmarkEnd w:id="35"/>
            <w:r w:rsidR="00B16063" w:rsidRPr="00797C0D">
              <w:rPr>
                <w:lang w:val="de-CH" w:eastAsia="ja-JP"/>
              </w:rPr>
              <w:t>/22,6-22,4</w:t>
            </w:r>
          </w:p>
        </w:tc>
      </w:tr>
    </w:tbl>
    <w:p w:rsidR="0024157D" w:rsidRPr="00561D5C" w:rsidRDefault="0024157D" w:rsidP="00A659D4">
      <w:pPr>
        <w:pStyle w:val="TableNo"/>
        <w:keepNext/>
        <w:keepLines/>
        <w:widowControl w:val="0"/>
        <w:spacing w:before="480"/>
        <w:rPr>
          <w:rtl/>
        </w:rPr>
      </w:pPr>
      <w:r>
        <w:rPr>
          <w:rFonts w:hint="cs"/>
          <w:rtl/>
        </w:rPr>
        <w:t xml:space="preserve">الجدول </w:t>
      </w:r>
      <w:r>
        <w:t>4-A1</w:t>
      </w:r>
    </w:p>
    <w:p w:rsidR="0024157D" w:rsidRPr="00561D5C" w:rsidRDefault="0024157D" w:rsidP="00765501">
      <w:pPr>
        <w:pStyle w:val="Tabletitle"/>
        <w:keepNext/>
        <w:keepLines/>
        <w:widowControl w:val="0"/>
        <w:rPr>
          <w:rtl/>
        </w:rPr>
      </w:pPr>
      <w:r w:rsidRPr="00C84A54">
        <w:rPr>
          <w:rFonts w:hint="cs"/>
          <w:rtl/>
        </w:rPr>
        <w:t>البيانات الإحصائية للمعلمات ذات الصلة بالنشر المقابلة للنطاقات الترددية المحددة</w:t>
      </w:r>
      <w:r w:rsidR="00765501">
        <w:rPr>
          <w:rtl/>
        </w:rPr>
        <w:br/>
      </w:r>
      <w:r w:rsidRPr="00C84A54">
        <w:rPr>
          <w:rFonts w:hint="cs"/>
          <w:rtl/>
        </w:rPr>
        <w:t xml:space="preserve">في التوصية </w:t>
      </w:r>
      <w:r w:rsidRPr="00C84A54">
        <w:rPr>
          <w:rFonts w:hint="cs"/>
        </w:rPr>
        <w:t>ITU-R F.758</w:t>
      </w:r>
      <w:r w:rsidRPr="00C84A54">
        <w:rPr>
          <w:rFonts w:hint="cs"/>
          <w:rtl/>
        </w:rPr>
        <w:t xml:space="preserve"> من أجل النطاق ما فوق</w:t>
      </w:r>
      <w:r w:rsidR="00765501">
        <w:rPr>
          <w:rFonts w:hint="cs"/>
          <w:rtl/>
        </w:rPr>
        <w:t xml:space="preserve"> </w:t>
      </w:r>
      <w:r w:rsidRPr="00C84A54">
        <w:t>GHz</w:t>
      </w:r>
      <w:r w:rsidR="00765501">
        <w:rPr>
          <w:rFonts w:asciiTheme="majorBidi" w:hAnsiTheme="majorBidi" w:cstheme="majorBidi"/>
          <w:szCs w:val="22"/>
        </w:rPr>
        <w:t> </w:t>
      </w:r>
      <w:r w:rsidR="00765501">
        <w:t>23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2739"/>
        <w:gridCol w:w="3543"/>
      </w:tblGrid>
      <w:tr w:rsidR="0024157D" w:rsidRPr="00545314" w:rsidTr="00B11722">
        <w:trPr>
          <w:jc w:val="center"/>
        </w:trPr>
        <w:tc>
          <w:tcPr>
            <w:tcW w:w="3357" w:type="dxa"/>
          </w:tcPr>
          <w:p w:rsidR="0024157D" w:rsidRPr="00545314" w:rsidRDefault="0024157D" w:rsidP="00D6132A">
            <w:pPr>
              <w:pStyle w:val="Tablehead"/>
              <w:rPr>
                <w:lang w:val="en-GB" w:eastAsia="ja-JP"/>
              </w:rPr>
            </w:pPr>
            <w:r w:rsidRPr="00D859B4">
              <w:rPr>
                <w:rFonts w:hint="cs"/>
                <w:spacing w:val="-6"/>
                <w:rtl/>
                <w:lang w:bidi="ar"/>
              </w:rPr>
              <w:t>شريحة</w:t>
            </w:r>
            <w:r>
              <w:rPr>
                <w:rFonts w:hint="cs"/>
                <w:spacing w:val="-6"/>
                <w:rtl/>
                <w:lang w:bidi="ar"/>
              </w:rPr>
              <w:t xml:space="preserve"> النطاق الترددي المحددة</w:t>
            </w:r>
            <w:r w:rsidR="007D6507">
              <w:rPr>
                <w:spacing w:val="-6"/>
                <w:rtl/>
                <w:lang w:bidi="ar"/>
              </w:rPr>
              <w:br/>
            </w:r>
            <w:r>
              <w:rPr>
                <w:rFonts w:hint="cs"/>
                <w:spacing w:val="-6"/>
                <w:rtl/>
                <w:lang w:bidi="ar"/>
              </w:rPr>
              <w:t>في</w:t>
            </w:r>
            <w:r>
              <w:rPr>
                <w:rFonts w:hint="cs"/>
                <w:rtl/>
                <w:lang w:val="en-GB" w:eastAsia="ja-JP"/>
              </w:rPr>
              <w:t xml:space="preserve"> التوصية</w:t>
            </w:r>
            <w:r w:rsidR="007D6507">
              <w:rPr>
                <w:rFonts w:hint="cs"/>
                <w:rtl/>
                <w:lang w:val="en-GB" w:eastAsia="ja-JP"/>
              </w:rPr>
              <w:t xml:space="preserve"> </w:t>
            </w:r>
            <w:r w:rsidRPr="00545314">
              <w:rPr>
                <w:lang w:val="en-GB" w:eastAsia="ja-JP"/>
              </w:rPr>
              <w:t>ITU</w:t>
            </w:r>
            <w:r>
              <w:rPr>
                <w:lang w:val="en-GB" w:eastAsia="ja-JP"/>
              </w:rPr>
              <w:noBreakHyphen/>
            </w:r>
            <w:r w:rsidRPr="00545314">
              <w:rPr>
                <w:lang w:val="en-GB" w:eastAsia="ja-JP"/>
              </w:rPr>
              <w:t>R</w:t>
            </w:r>
            <w:r>
              <w:rPr>
                <w:rFonts w:hint="eastAsia"/>
                <w:lang w:val="en-GB" w:eastAsia="ja-JP"/>
              </w:rPr>
              <w:t> </w:t>
            </w:r>
            <w:r w:rsidRPr="00545314">
              <w:rPr>
                <w:lang w:val="en-GB" w:eastAsia="ja-JP"/>
              </w:rPr>
              <w:t>F.758</w:t>
            </w:r>
            <w:r w:rsidR="00D6132A">
              <w:rPr>
                <w:lang w:val="en-GB" w:eastAsia="ja-JP"/>
              </w:rPr>
              <w:br/>
            </w:r>
            <w:r w:rsidRPr="00545314">
              <w:rPr>
                <w:lang w:val="en-GB" w:eastAsia="ja-JP"/>
              </w:rPr>
              <w:t>(GHz)</w:t>
            </w:r>
          </w:p>
        </w:tc>
        <w:tc>
          <w:tcPr>
            <w:tcW w:w="6282" w:type="dxa"/>
            <w:gridSpan w:val="2"/>
          </w:tcPr>
          <w:p w:rsidR="0024157D" w:rsidRPr="00545314" w:rsidRDefault="0024157D" w:rsidP="00765CD5">
            <w:pPr>
              <w:pStyle w:val="Tablehead"/>
              <w:rPr>
                <w:lang w:val="en-GB" w:eastAsia="ja-JP"/>
              </w:rPr>
            </w:pPr>
            <w:r w:rsidRPr="00D859B4">
              <w:rPr>
                <w:rFonts w:hint="cs"/>
                <w:spacing w:val="-6"/>
                <w:rtl/>
                <w:lang w:bidi="ar"/>
              </w:rPr>
              <w:t>البيانات الإحصائية</w:t>
            </w:r>
            <w:r w:rsidRPr="000072AE">
              <w:rPr>
                <w:rFonts w:hint="cs"/>
                <w:spacing w:val="-6"/>
                <w:rtl/>
                <w:lang w:bidi="ar"/>
              </w:rPr>
              <w:t xml:space="preserve"> </w:t>
            </w:r>
            <w:r>
              <w:rPr>
                <w:rFonts w:hint="cs"/>
                <w:spacing w:val="-6"/>
                <w:rtl/>
                <w:lang w:bidi="ar"/>
              </w:rPr>
              <w:t>ل</w:t>
            </w:r>
            <w:r w:rsidRPr="00D859B4">
              <w:rPr>
                <w:rFonts w:hint="cs"/>
                <w:spacing w:val="-6"/>
                <w:rtl/>
                <w:lang w:bidi="ar"/>
              </w:rPr>
              <w:t>لمعلمات ذات الصلة</w:t>
            </w:r>
            <w:r w:rsidRPr="000072AE">
              <w:rPr>
                <w:rFonts w:hint="cs"/>
                <w:spacing w:val="-6"/>
                <w:rtl/>
                <w:lang w:bidi="ar"/>
              </w:rPr>
              <w:t xml:space="preserve"> </w:t>
            </w:r>
            <w:r>
              <w:rPr>
                <w:rFonts w:hint="cs"/>
                <w:spacing w:val="-6"/>
                <w:rtl/>
                <w:lang w:bidi="ar"/>
              </w:rPr>
              <w:t>بال</w:t>
            </w:r>
            <w:r w:rsidRPr="00D859B4">
              <w:rPr>
                <w:rFonts w:hint="cs"/>
                <w:spacing w:val="-6"/>
                <w:rtl/>
                <w:lang w:bidi="ar"/>
              </w:rPr>
              <w:t>نشر للاستخدام</w:t>
            </w:r>
            <w:r w:rsidR="0098505E">
              <w:rPr>
                <w:spacing w:val="-6"/>
                <w:rtl/>
                <w:lang w:bidi="ar"/>
              </w:rPr>
              <w:br/>
            </w:r>
            <w:r>
              <w:rPr>
                <w:rFonts w:hint="cs"/>
                <w:spacing w:val="-6"/>
                <w:rtl/>
                <w:lang w:bidi="ar"/>
              </w:rPr>
              <w:t>في النطاقات الترددية</w:t>
            </w:r>
            <w:r w:rsidRPr="00D859B4">
              <w:rPr>
                <w:rFonts w:hint="cs"/>
                <w:spacing w:val="-6"/>
                <w:rtl/>
                <w:lang w:bidi="ar"/>
              </w:rPr>
              <w:t xml:space="preserve"> في العمود </w:t>
            </w:r>
            <w:r>
              <w:rPr>
                <w:rFonts w:hint="cs"/>
                <w:spacing w:val="-6"/>
                <w:rtl/>
                <w:lang w:bidi="ar"/>
              </w:rPr>
              <w:t>الأيمن</w:t>
            </w:r>
          </w:p>
        </w:tc>
      </w:tr>
      <w:tr w:rsidR="0024157D" w:rsidRPr="00545314" w:rsidTr="00B11722">
        <w:trPr>
          <w:jc w:val="center"/>
        </w:trPr>
        <w:tc>
          <w:tcPr>
            <w:tcW w:w="3357" w:type="dxa"/>
            <w:vAlign w:val="center"/>
          </w:tcPr>
          <w:p w:rsidR="0024157D" w:rsidRPr="00517534" w:rsidRDefault="00BE38D1" w:rsidP="00160B5A">
            <w:pPr>
              <w:pStyle w:val="Tabletext"/>
              <w:spacing w:after="40" w:line="240" w:lineRule="exact"/>
              <w:jc w:val="center"/>
              <w:rPr>
                <w:lang w:val="en-GB"/>
              </w:rPr>
            </w:pPr>
            <w:r w:rsidRPr="00517534">
              <w:rPr>
                <w:lang w:val="en-GB"/>
              </w:rPr>
              <w:t>29,50-</w:t>
            </w:r>
            <w:r w:rsidR="0024157D" w:rsidRPr="00517534">
              <w:rPr>
                <w:lang w:val="en-GB"/>
              </w:rPr>
              <w:t>24</w:t>
            </w:r>
            <w:r w:rsidRPr="00517534">
              <w:rPr>
                <w:lang w:val="en-GB"/>
              </w:rPr>
              <w:t>,</w:t>
            </w:r>
            <w:r w:rsidR="0024157D" w:rsidRPr="00517534">
              <w:rPr>
                <w:lang w:val="en-GB"/>
              </w:rPr>
              <w:t>25</w:t>
            </w:r>
          </w:p>
        </w:tc>
        <w:tc>
          <w:tcPr>
            <w:tcW w:w="2739" w:type="dxa"/>
            <w:vMerge w:val="restart"/>
            <w:vAlign w:val="center"/>
          </w:tcPr>
          <w:p w:rsidR="0024157D" w:rsidRPr="000D30C3" w:rsidRDefault="0024157D" w:rsidP="00D6132A">
            <w:pPr>
              <w:pStyle w:val="Tabletext"/>
              <w:spacing w:after="40" w:line="240" w:lineRule="exact"/>
              <w:jc w:val="center"/>
              <w:rPr>
                <w:highlight w:val="yellow"/>
                <w:lang w:val="en-GB" w:eastAsia="ja-JP"/>
              </w:rPr>
            </w:pPr>
            <w:bookmarkStart w:id="36" w:name="lt_pId231"/>
            <w:r w:rsidRPr="00FC13D6">
              <w:rPr>
                <w:rFonts w:hint="cs"/>
                <w:rtl/>
                <w:lang w:val="en-GB" w:eastAsia="ja-JP"/>
              </w:rPr>
              <w:t xml:space="preserve">الجداول </w:t>
            </w:r>
            <w:r w:rsidR="001D0B8B">
              <w:rPr>
                <w:lang w:val="en-GB" w:eastAsia="ja-JP"/>
              </w:rPr>
              <w:t>4</w:t>
            </w:r>
            <w:r w:rsidR="001D0B8B" w:rsidRPr="00FC13D6">
              <w:rPr>
                <w:lang w:val="en-GB" w:eastAsia="ja-JP"/>
              </w:rPr>
              <w:t>A-</w:t>
            </w:r>
            <w:r w:rsidRPr="00FC13D6">
              <w:rPr>
                <w:lang w:val="en-GB" w:eastAsia="ja-JP"/>
              </w:rPr>
              <w:t>A2</w:t>
            </w:r>
            <w:r w:rsidRPr="00FC13D6">
              <w:rPr>
                <w:rFonts w:hint="cs"/>
                <w:rtl/>
                <w:lang w:val="en-GB" w:eastAsia="ja-JP"/>
              </w:rPr>
              <w:t xml:space="preserve"> و</w:t>
            </w:r>
            <w:r w:rsidR="001D0B8B">
              <w:rPr>
                <w:lang w:val="en-GB" w:eastAsia="ja-JP"/>
              </w:rPr>
              <w:t>4</w:t>
            </w:r>
            <w:r w:rsidR="001D0B8B" w:rsidRPr="00FC13D6">
              <w:rPr>
                <w:lang w:val="en-GB" w:eastAsia="ja-JP"/>
              </w:rPr>
              <w:t>B-</w:t>
            </w:r>
            <w:r w:rsidRPr="00FC13D6">
              <w:rPr>
                <w:lang w:val="en-GB" w:eastAsia="ja-JP"/>
              </w:rPr>
              <w:t>A2</w:t>
            </w:r>
            <w:r w:rsidRPr="00FC13D6">
              <w:rPr>
                <w:rFonts w:hint="cs"/>
                <w:rtl/>
                <w:lang w:val="en-GB" w:eastAsia="ja-JP"/>
              </w:rPr>
              <w:t xml:space="preserve"> و</w:t>
            </w:r>
            <w:r w:rsidR="001D0B8B">
              <w:rPr>
                <w:lang w:val="en-GB" w:eastAsia="ja-JP"/>
              </w:rPr>
              <w:t>4</w:t>
            </w:r>
            <w:r w:rsidR="001D0B8B" w:rsidRPr="00FC13D6">
              <w:rPr>
                <w:lang w:val="en-GB" w:eastAsia="ja-JP"/>
              </w:rPr>
              <w:t>C-</w:t>
            </w:r>
            <w:r w:rsidRPr="00FC13D6">
              <w:rPr>
                <w:lang w:val="en-GB" w:eastAsia="ja-JP"/>
              </w:rPr>
              <w:t>A2</w:t>
            </w:r>
            <w:r w:rsidRPr="00FC13D6">
              <w:rPr>
                <w:rFonts w:hint="cs"/>
                <w:rtl/>
                <w:lang w:val="en-GB" w:eastAsia="ja-JP"/>
              </w:rPr>
              <w:t xml:space="preserve"> في الملحق </w:t>
            </w:r>
            <w:r w:rsidRPr="00FC13D6">
              <w:rPr>
                <w:lang w:val="en-GB" w:eastAsia="ja-JP"/>
              </w:rPr>
              <w:t>2</w:t>
            </w:r>
            <w:bookmarkEnd w:id="36"/>
          </w:p>
        </w:tc>
        <w:tc>
          <w:tcPr>
            <w:tcW w:w="3543" w:type="dxa"/>
            <w:vAlign w:val="center"/>
          </w:tcPr>
          <w:p w:rsidR="0024157D" w:rsidRPr="00AC5CC3" w:rsidRDefault="006979C9" w:rsidP="00D6132A">
            <w:pPr>
              <w:pStyle w:val="Tabletext"/>
              <w:spacing w:after="40" w:line="240" w:lineRule="exact"/>
              <w:jc w:val="center"/>
              <w:rPr>
                <w:bCs/>
                <w:lang w:val="de-CH" w:eastAsia="ja-JP"/>
              </w:rPr>
            </w:pPr>
            <w:bookmarkStart w:id="37" w:name="lt_pId232"/>
            <w:r w:rsidRPr="00AC5CC3">
              <w:rPr>
                <w:rFonts w:hint="cs"/>
                <w:b/>
                <w:rtl/>
                <w:lang w:val="de-CH" w:eastAsia="ja-JP"/>
              </w:rPr>
              <w:t xml:space="preserve">النطاق </w:t>
            </w:r>
            <w:r w:rsidRPr="00AC5CC3">
              <w:rPr>
                <w:bCs/>
                <w:lang w:val="de-CH" w:eastAsia="ja-JP"/>
              </w:rPr>
              <w:t xml:space="preserve">GHz </w:t>
            </w:r>
            <w:r w:rsidR="0024157D" w:rsidRPr="00AC5CC3">
              <w:rPr>
                <w:bCs/>
                <w:lang w:val="de-CH" w:eastAsia="ja-JP"/>
              </w:rPr>
              <w:t>26</w:t>
            </w:r>
            <w:bookmarkEnd w:id="37"/>
            <w:r w:rsidR="00160B5A">
              <w:rPr>
                <w:bCs/>
                <w:rtl/>
                <w:lang w:val="de-CH" w:eastAsia="ja-JP"/>
              </w:rPr>
              <w:br/>
            </w:r>
            <w:bookmarkStart w:id="38" w:name="lt_pId233"/>
            <w:r w:rsidR="00D6132A">
              <w:rPr>
                <w:rFonts w:hint="cs"/>
                <w:b/>
                <w:rtl/>
                <w:lang w:val="de-CH" w:eastAsia="ja-JP" w:bidi="ar-EG"/>
              </w:rPr>
              <w:t xml:space="preserve">النطاق </w:t>
            </w:r>
            <w:r w:rsidR="00D6132A" w:rsidRPr="00AC5CC3">
              <w:rPr>
                <w:bCs/>
                <w:lang w:val="de-CH" w:eastAsia="ja-JP"/>
              </w:rPr>
              <w:t>/25,431-25,053</w:t>
            </w:r>
            <w:r w:rsidR="00D6132A">
              <w:rPr>
                <w:bCs/>
                <w:rtl/>
                <w:lang w:val="de-CH" w:eastAsia="ja-JP"/>
              </w:rPr>
              <w:br/>
            </w:r>
            <w:r w:rsidRPr="00AC5CC3">
              <w:rPr>
                <w:bCs/>
                <w:lang w:val="de-CH" w:eastAsia="ja-JP"/>
              </w:rPr>
              <w:t xml:space="preserve">GHz </w:t>
            </w:r>
            <w:bookmarkStart w:id="39" w:name="lt_pId234"/>
            <w:bookmarkEnd w:id="38"/>
            <w:r w:rsidRPr="00AC5CC3">
              <w:rPr>
                <w:bCs/>
                <w:lang w:val="de-CH" w:eastAsia="ja-JP"/>
              </w:rPr>
              <w:t>26,439-</w:t>
            </w:r>
            <w:r w:rsidR="0024157D" w:rsidRPr="00AC5CC3">
              <w:rPr>
                <w:bCs/>
                <w:lang w:val="de-CH" w:eastAsia="ja-JP"/>
              </w:rPr>
              <w:t>26</w:t>
            </w:r>
            <w:r w:rsidRPr="00AC5CC3">
              <w:rPr>
                <w:bCs/>
                <w:lang w:val="de-CH" w:eastAsia="ja-JP"/>
              </w:rPr>
              <w:t>,</w:t>
            </w:r>
            <w:r w:rsidR="0024157D" w:rsidRPr="00AC5CC3">
              <w:rPr>
                <w:bCs/>
                <w:lang w:val="de-CH" w:eastAsia="ja-JP"/>
              </w:rPr>
              <w:t>061</w:t>
            </w:r>
            <w:bookmarkEnd w:id="39"/>
            <w:r w:rsidR="00D6132A">
              <w:rPr>
                <w:bCs/>
                <w:rtl/>
                <w:lang w:val="de-CH" w:eastAsia="ja-JP"/>
              </w:rPr>
              <w:br/>
            </w:r>
            <w:bookmarkStart w:id="40" w:name="lt_pId235"/>
            <w:r w:rsidRPr="00AC5CC3">
              <w:rPr>
                <w:rFonts w:hint="cs"/>
                <w:b/>
                <w:rtl/>
                <w:lang w:val="de-CH" w:eastAsia="ja-JP"/>
              </w:rPr>
              <w:t xml:space="preserve">النطاق </w:t>
            </w:r>
            <w:r w:rsidRPr="00AC5CC3">
              <w:rPr>
                <w:bCs/>
                <w:lang w:val="de-CH" w:eastAsia="ja-JP"/>
              </w:rPr>
              <w:t xml:space="preserve">GHz </w:t>
            </w:r>
            <w:r w:rsidR="0024157D" w:rsidRPr="00AC5CC3">
              <w:rPr>
                <w:bCs/>
                <w:lang w:val="de-CH" w:eastAsia="ja-JP"/>
              </w:rPr>
              <w:t>28</w:t>
            </w:r>
            <w:bookmarkEnd w:id="40"/>
          </w:p>
        </w:tc>
      </w:tr>
      <w:tr w:rsidR="0024157D" w:rsidRPr="00545314" w:rsidTr="00B11722">
        <w:trPr>
          <w:jc w:val="center"/>
        </w:trPr>
        <w:tc>
          <w:tcPr>
            <w:tcW w:w="3357" w:type="dxa"/>
            <w:vAlign w:val="center"/>
          </w:tcPr>
          <w:p w:rsidR="0024157D" w:rsidRPr="00517534" w:rsidRDefault="00BE38D1" w:rsidP="00160B5A">
            <w:pPr>
              <w:pStyle w:val="Tabletext"/>
              <w:spacing w:after="40" w:line="240" w:lineRule="exact"/>
              <w:jc w:val="center"/>
              <w:rPr>
                <w:lang w:val="en-GB"/>
              </w:rPr>
            </w:pPr>
            <w:r w:rsidRPr="00517534">
              <w:rPr>
                <w:lang w:val="en-GB"/>
              </w:rPr>
              <w:t>33,4-</w:t>
            </w:r>
            <w:r w:rsidR="0024157D" w:rsidRPr="00517534">
              <w:rPr>
                <w:lang w:val="en-GB"/>
              </w:rPr>
              <w:t>31</w:t>
            </w:r>
            <w:r w:rsidRPr="00517534">
              <w:rPr>
                <w:lang w:val="en-GB"/>
              </w:rPr>
              <w:t>,</w:t>
            </w:r>
            <w:r w:rsidR="0024157D" w:rsidRPr="00517534">
              <w:rPr>
                <w:lang w:val="en-GB"/>
              </w:rPr>
              <w:t>8</w:t>
            </w:r>
          </w:p>
        </w:tc>
        <w:tc>
          <w:tcPr>
            <w:tcW w:w="2739" w:type="dxa"/>
            <w:vMerge/>
            <w:vAlign w:val="center"/>
          </w:tcPr>
          <w:p w:rsidR="0024157D" w:rsidRPr="000D30C3" w:rsidRDefault="0024157D" w:rsidP="00160B5A">
            <w:pPr>
              <w:pStyle w:val="Tabletext"/>
              <w:spacing w:after="40" w:line="240" w:lineRule="exact"/>
              <w:jc w:val="center"/>
              <w:rPr>
                <w:highlight w:val="yellow"/>
                <w:lang w:val="en-GB"/>
              </w:rPr>
            </w:pPr>
          </w:p>
        </w:tc>
        <w:tc>
          <w:tcPr>
            <w:tcW w:w="3543" w:type="dxa"/>
            <w:vAlign w:val="center"/>
          </w:tcPr>
          <w:p w:rsidR="0024157D" w:rsidRPr="00AC5CC3" w:rsidRDefault="006979C9" w:rsidP="00160B5A">
            <w:pPr>
              <w:pStyle w:val="Tabletext"/>
              <w:spacing w:after="40" w:line="240" w:lineRule="exact"/>
              <w:jc w:val="center"/>
              <w:rPr>
                <w:bCs/>
                <w:lang w:val="en-GB" w:eastAsia="ja-JP"/>
              </w:rPr>
            </w:pPr>
            <w:bookmarkStart w:id="41" w:name="lt_pId237"/>
            <w:r w:rsidRPr="00AC5CC3">
              <w:rPr>
                <w:rFonts w:hint="cs"/>
                <w:b/>
                <w:rtl/>
                <w:lang w:val="de-CH" w:eastAsia="ja-JP"/>
              </w:rPr>
              <w:t xml:space="preserve">النطاق </w:t>
            </w:r>
            <w:r w:rsidRPr="00AC5CC3">
              <w:rPr>
                <w:bCs/>
                <w:lang w:val="en-GB" w:eastAsia="ja-JP"/>
              </w:rPr>
              <w:t xml:space="preserve">GHz </w:t>
            </w:r>
            <w:r w:rsidR="0024157D" w:rsidRPr="00AC5CC3">
              <w:rPr>
                <w:bCs/>
                <w:lang w:val="en-GB" w:eastAsia="ja-JP"/>
              </w:rPr>
              <w:t>32</w:t>
            </w:r>
            <w:bookmarkEnd w:id="41"/>
          </w:p>
        </w:tc>
      </w:tr>
      <w:tr w:rsidR="0024157D" w:rsidRPr="00545314" w:rsidTr="00B11722">
        <w:trPr>
          <w:jc w:val="center"/>
        </w:trPr>
        <w:tc>
          <w:tcPr>
            <w:tcW w:w="3357" w:type="dxa"/>
            <w:vAlign w:val="center"/>
          </w:tcPr>
          <w:p w:rsidR="0024157D" w:rsidRPr="00517534" w:rsidRDefault="0024157D" w:rsidP="00160B5A">
            <w:pPr>
              <w:pStyle w:val="Tabletext"/>
              <w:spacing w:after="40" w:line="240" w:lineRule="exact"/>
              <w:jc w:val="center"/>
              <w:rPr>
                <w:lang w:val="en-GB"/>
              </w:rPr>
            </w:pPr>
            <w:r w:rsidRPr="00517534">
              <w:rPr>
                <w:lang w:val="en-GB"/>
              </w:rPr>
              <w:t>40</w:t>
            </w:r>
            <w:r w:rsidR="00BE38D1" w:rsidRPr="00517534">
              <w:rPr>
                <w:lang w:val="en-GB"/>
              </w:rPr>
              <w:t>,</w:t>
            </w:r>
            <w:r w:rsidRPr="00517534">
              <w:rPr>
                <w:lang w:val="en-GB"/>
              </w:rPr>
              <w:t>5</w:t>
            </w:r>
            <w:r w:rsidR="00BE38D1" w:rsidRPr="00517534">
              <w:rPr>
                <w:lang w:val="en-GB"/>
              </w:rPr>
              <w:t>-36,0</w:t>
            </w:r>
          </w:p>
        </w:tc>
        <w:tc>
          <w:tcPr>
            <w:tcW w:w="2739" w:type="dxa"/>
            <w:vMerge/>
            <w:vAlign w:val="center"/>
          </w:tcPr>
          <w:p w:rsidR="0024157D" w:rsidRPr="000D30C3" w:rsidRDefault="0024157D" w:rsidP="00160B5A">
            <w:pPr>
              <w:pStyle w:val="Tabletext"/>
              <w:spacing w:after="40" w:line="240" w:lineRule="exact"/>
              <w:jc w:val="center"/>
              <w:rPr>
                <w:highlight w:val="yellow"/>
                <w:lang w:val="en-GB"/>
              </w:rPr>
            </w:pPr>
          </w:p>
        </w:tc>
        <w:tc>
          <w:tcPr>
            <w:tcW w:w="3543" w:type="dxa"/>
            <w:vAlign w:val="center"/>
          </w:tcPr>
          <w:p w:rsidR="0024157D" w:rsidRPr="00AC5CC3" w:rsidRDefault="006979C9" w:rsidP="00160B5A">
            <w:pPr>
              <w:pStyle w:val="Tabletext"/>
              <w:spacing w:after="40" w:line="240" w:lineRule="exact"/>
              <w:jc w:val="center"/>
              <w:rPr>
                <w:bCs/>
                <w:lang w:val="en-GB" w:eastAsia="ja-JP"/>
              </w:rPr>
            </w:pPr>
            <w:bookmarkStart w:id="42" w:name="lt_pId239"/>
            <w:r w:rsidRPr="00AC5CC3">
              <w:rPr>
                <w:rFonts w:hint="cs"/>
                <w:b/>
                <w:rtl/>
                <w:lang w:val="de-CH" w:eastAsia="ja-JP"/>
              </w:rPr>
              <w:t xml:space="preserve">النطاق </w:t>
            </w:r>
            <w:r w:rsidRPr="00AC5CC3">
              <w:rPr>
                <w:bCs/>
                <w:lang w:val="en-GB" w:eastAsia="ja-JP"/>
              </w:rPr>
              <w:t xml:space="preserve">GHz </w:t>
            </w:r>
            <w:r w:rsidR="0024157D" w:rsidRPr="00AC5CC3">
              <w:rPr>
                <w:bCs/>
                <w:lang w:val="en-GB" w:eastAsia="ja-JP"/>
              </w:rPr>
              <w:t>38</w:t>
            </w:r>
            <w:bookmarkEnd w:id="42"/>
          </w:p>
        </w:tc>
      </w:tr>
      <w:tr w:rsidR="0024157D" w:rsidRPr="00545314" w:rsidTr="00B11722">
        <w:trPr>
          <w:jc w:val="center"/>
        </w:trPr>
        <w:tc>
          <w:tcPr>
            <w:tcW w:w="3357" w:type="dxa"/>
            <w:vAlign w:val="center"/>
          </w:tcPr>
          <w:p w:rsidR="0024157D" w:rsidRPr="00517534" w:rsidRDefault="0024157D" w:rsidP="00160B5A">
            <w:pPr>
              <w:pStyle w:val="Tabletext"/>
              <w:spacing w:after="40" w:line="240" w:lineRule="exact"/>
              <w:jc w:val="center"/>
              <w:rPr>
                <w:lang w:val="en-GB"/>
              </w:rPr>
            </w:pPr>
            <w:r w:rsidRPr="00517534">
              <w:rPr>
                <w:lang w:val="en-GB"/>
              </w:rPr>
              <w:t>52</w:t>
            </w:r>
            <w:r w:rsidR="00BE38D1" w:rsidRPr="00517534">
              <w:rPr>
                <w:lang w:val="en-GB"/>
              </w:rPr>
              <w:t>,</w:t>
            </w:r>
            <w:r w:rsidRPr="00517534">
              <w:rPr>
                <w:lang w:val="en-GB"/>
              </w:rPr>
              <w:t>6</w:t>
            </w:r>
            <w:r w:rsidR="00BE38D1" w:rsidRPr="00517534">
              <w:rPr>
                <w:lang w:val="en-GB"/>
              </w:rPr>
              <w:t>-51,4</w:t>
            </w:r>
          </w:p>
        </w:tc>
        <w:tc>
          <w:tcPr>
            <w:tcW w:w="2739" w:type="dxa"/>
            <w:vMerge/>
            <w:vAlign w:val="center"/>
          </w:tcPr>
          <w:p w:rsidR="0024157D" w:rsidRPr="000D30C3" w:rsidRDefault="0024157D" w:rsidP="00160B5A">
            <w:pPr>
              <w:pStyle w:val="Tabletext"/>
              <w:spacing w:after="40" w:line="240" w:lineRule="exact"/>
              <w:jc w:val="center"/>
              <w:rPr>
                <w:highlight w:val="yellow"/>
                <w:lang w:val="en-GB"/>
              </w:rPr>
            </w:pPr>
          </w:p>
        </w:tc>
        <w:tc>
          <w:tcPr>
            <w:tcW w:w="3543" w:type="dxa"/>
            <w:vAlign w:val="center"/>
          </w:tcPr>
          <w:p w:rsidR="0024157D" w:rsidRPr="00D6132A" w:rsidRDefault="00D6132A" w:rsidP="00160B5A">
            <w:pPr>
              <w:pStyle w:val="Tabletext"/>
              <w:spacing w:after="40" w:line="240" w:lineRule="exact"/>
              <w:jc w:val="center"/>
              <w:rPr>
                <w:b/>
                <w:lang w:val="en-GB" w:eastAsia="ja-JP"/>
              </w:rPr>
            </w:pPr>
            <w:r w:rsidRPr="00D6132A">
              <w:rPr>
                <w:rFonts w:hint="cs"/>
                <w:b/>
                <w:rtl/>
                <w:lang w:val="en-GB" w:eastAsia="ja-JP"/>
              </w:rPr>
              <w:t>ملاحظة</w:t>
            </w:r>
          </w:p>
        </w:tc>
      </w:tr>
      <w:tr w:rsidR="0024157D" w:rsidRPr="00545314" w:rsidTr="00B11722">
        <w:trPr>
          <w:jc w:val="center"/>
        </w:trPr>
        <w:tc>
          <w:tcPr>
            <w:tcW w:w="3357" w:type="dxa"/>
            <w:vAlign w:val="center"/>
          </w:tcPr>
          <w:p w:rsidR="0024157D" w:rsidRPr="00517534" w:rsidRDefault="00BE38D1" w:rsidP="00160B5A">
            <w:pPr>
              <w:pStyle w:val="Tabletext"/>
              <w:spacing w:after="40" w:line="240" w:lineRule="exact"/>
              <w:jc w:val="center"/>
              <w:rPr>
                <w:lang w:val="en-GB"/>
              </w:rPr>
            </w:pPr>
            <w:r w:rsidRPr="00517534">
              <w:rPr>
                <w:lang w:val="en-GB"/>
              </w:rPr>
              <w:t>59,0-</w:t>
            </w:r>
            <w:r w:rsidR="0024157D" w:rsidRPr="00517534">
              <w:rPr>
                <w:lang w:val="en-GB"/>
              </w:rPr>
              <w:t>55</w:t>
            </w:r>
            <w:r w:rsidRPr="00517534">
              <w:rPr>
                <w:lang w:val="en-GB"/>
              </w:rPr>
              <w:t>,</w:t>
            </w:r>
            <w:r w:rsidR="0024157D" w:rsidRPr="00517534">
              <w:rPr>
                <w:lang w:val="en-GB"/>
              </w:rPr>
              <w:t>78</w:t>
            </w:r>
          </w:p>
        </w:tc>
        <w:tc>
          <w:tcPr>
            <w:tcW w:w="2739" w:type="dxa"/>
            <w:vMerge/>
            <w:vAlign w:val="center"/>
          </w:tcPr>
          <w:p w:rsidR="0024157D" w:rsidRPr="000D30C3" w:rsidRDefault="0024157D" w:rsidP="00160B5A">
            <w:pPr>
              <w:pStyle w:val="Tabletext"/>
              <w:spacing w:after="40" w:line="240" w:lineRule="exact"/>
              <w:jc w:val="center"/>
              <w:rPr>
                <w:highlight w:val="yellow"/>
                <w:lang w:val="en-GB"/>
              </w:rPr>
            </w:pPr>
          </w:p>
        </w:tc>
        <w:tc>
          <w:tcPr>
            <w:tcW w:w="3543" w:type="dxa"/>
            <w:vAlign w:val="center"/>
          </w:tcPr>
          <w:p w:rsidR="0024157D" w:rsidRPr="00AC5CC3" w:rsidRDefault="00D6132A" w:rsidP="00160B5A">
            <w:pPr>
              <w:pStyle w:val="Tabletext"/>
              <w:spacing w:after="40" w:line="240" w:lineRule="exact"/>
              <w:jc w:val="center"/>
              <w:rPr>
                <w:bCs/>
                <w:lang w:val="en-GB" w:eastAsia="ja-JP"/>
              </w:rPr>
            </w:pPr>
            <w:r w:rsidRPr="00D6132A">
              <w:rPr>
                <w:rFonts w:hint="cs"/>
                <w:b/>
                <w:rtl/>
                <w:lang w:val="en-GB" w:eastAsia="ja-JP"/>
              </w:rPr>
              <w:t>ملاحظة</w:t>
            </w:r>
          </w:p>
        </w:tc>
      </w:tr>
      <w:tr w:rsidR="0024157D" w:rsidRPr="00545314" w:rsidTr="00B11722">
        <w:trPr>
          <w:jc w:val="center"/>
        </w:trPr>
        <w:tc>
          <w:tcPr>
            <w:tcW w:w="3357" w:type="dxa"/>
            <w:tcBorders>
              <w:bottom w:val="single" w:sz="4" w:space="0" w:color="auto"/>
            </w:tcBorders>
            <w:vAlign w:val="center"/>
          </w:tcPr>
          <w:p w:rsidR="0024157D" w:rsidRPr="00517534" w:rsidRDefault="0024157D" w:rsidP="00160B5A">
            <w:pPr>
              <w:pStyle w:val="Tabletext"/>
              <w:spacing w:after="40" w:line="240" w:lineRule="exact"/>
              <w:jc w:val="center"/>
              <w:rPr>
                <w:lang w:val="en-GB" w:eastAsia="ja-JP"/>
              </w:rPr>
            </w:pPr>
            <w:r w:rsidRPr="00517534">
              <w:rPr>
                <w:lang w:val="en-GB" w:eastAsia="ja-JP"/>
              </w:rPr>
              <w:t>86</w:t>
            </w:r>
            <w:r w:rsidR="00BE38D1" w:rsidRPr="00517534">
              <w:rPr>
                <w:lang w:val="en-GB" w:eastAsia="ja-JP"/>
              </w:rPr>
              <w:t>-81/76-71</w:t>
            </w:r>
          </w:p>
        </w:tc>
        <w:tc>
          <w:tcPr>
            <w:tcW w:w="2739" w:type="dxa"/>
            <w:vMerge/>
            <w:tcBorders>
              <w:bottom w:val="single" w:sz="4" w:space="0" w:color="auto"/>
            </w:tcBorders>
            <w:vAlign w:val="center"/>
          </w:tcPr>
          <w:p w:rsidR="0024157D" w:rsidRPr="000D30C3" w:rsidRDefault="0024157D" w:rsidP="00160B5A">
            <w:pPr>
              <w:pStyle w:val="Tabletext"/>
              <w:spacing w:after="40" w:line="240" w:lineRule="exact"/>
              <w:jc w:val="center"/>
              <w:rPr>
                <w:highlight w:val="yellow"/>
                <w:lang w:val="en-GB"/>
              </w:rPr>
            </w:pPr>
          </w:p>
        </w:tc>
        <w:tc>
          <w:tcPr>
            <w:tcW w:w="3543" w:type="dxa"/>
            <w:tcBorders>
              <w:bottom w:val="single" w:sz="4" w:space="0" w:color="auto"/>
            </w:tcBorders>
            <w:vAlign w:val="center"/>
          </w:tcPr>
          <w:p w:rsidR="0024157D" w:rsidRPr="00AC5CC3" w:rsidRDefault="006979C9" w:rsidP="00160B5A">
            <w:pPr>
              <w:pStyle w:val="Tabletext"/>
              <w:spacing w:after="40" w:line="240" w:lineRule="exact"/>
              <w:jc w:val="center"/>
              <w:rPr>
                <w:bCs/>
                <w:lang w:val="en-GB" w:eastAsia="ja-JP"/>
              </w:rPr>
            </w:pPr>
            <w:bookmarkStart w:id="43" w:name="lt_pId245"/>
            <w:r w:rsidRPr="00AC5CC3">
              <w:rPr>
                <w:rFonts w:hint="cs"/>
                <w:b/>
                <w:rtl/>
                <w:lang w:val="de-CH" w:eastAsia="ja-JP"/>
              </w:rPr>
              <w:t xml:space="preserve">النطاق </w:t>
            </w:r>
            <w:r w:rsidR="0050739C" w:rsidRPr="00AC5CC3">
              <w:rPr>
                <w:bCs/>
                <w:lang w:val="en-GB" w:eastAsia="ja-JP"/>
              </w:rPr>
              <w:t xml:space="preserve">GHz </w:t>
            </w:r>
            <w:r w:rsidR="0024157D" w:rsidRPr="00AC5CC3">
              <w:rPr>
                <w:bCs/>
                <w:lang w:val="en-GB" w:eastAsia="ja-JP"/>
              </w:rPr>
              <w:t>75</w:t>
            </w:r>
            <w:bookmarkEnd w:id="43"/>
            <w:r w:rsidR="00160B5A">
              <w:rPr>
                <w:bCs/>
                <w:rtl/>
                <w:lang w:val="en-GB" w:eastAsia="ja-JP"/>
              </w:rPr>
              <w:br/>
            </w:r>
            <w:bookmarkStart w:id="44" w:name="lt_pId246"/>
            <w:r w:rsidRPr="00AC5CC3">
              <w:rPr>
                <w:rFonts w:hint="cs"/>
                <w:b/>
                <w:rtl/>
                <w:lang w:val="de-CH" w:eastAsia="ja-JP"/>
              </w:rPr>
              <w:t xml:space="preserve">النطاق </w:t>
            </w:r>
            <w:r w:rsidR="0050739C" w:rsidRPr="00AC5CC3">
              <w:rPr>
                <w:bCs/>
                <w:lang w:val="en-GB" w:eastAsia="ja-JP"/>
              </w:rPr>
              <w:t>GHz 86-</w:t>
            </w:r>
            <w:r w:rsidR="0024157D" w:rsidRPr="00AC5CC3">
              <w:rPr>
                <w:bCs/>
                <w:lang w:val="en-GB" w:eastAsia="ja-JP"/>
              </w:rPr>
              <w:t>81</w:t>
            </w:r>
            <w:bookmarkEnd w:id="44"/>
            <w:r w:rsidR="00E820D4" w:rsidRPr="00AC5CC3">
              <w:rPr>
                <w:bCs/>
                <w:lang w:val="en-GB" w:eastAsia="ja-JP"/>
              </w:rPr>
              <w:t>/76-71</w:t>
            </w:r>
          </w:p>
        </w:tc>
      </w:tr>
      <w:tr w:rsidR="0024157D" w:rsidRPr="00545314" w:rsidTr="00B11722">
        <w:trPr>
          <w:jc w:val="center"/>
        </w:trPr>
        <w:tc>
          <w:tcPr>
            <w:tcW w:w="9639" w:type="dxa"/>
            <w:gridSpan w:val="3"/>
            <w:tcBorders>
              <w:top w:val="single" w:sz="4" w:space="0" w:color="auto"/>
              <w:left w:val="nil"/>
              <w:bottom w:val="nil"/>
              <w:right w:val="nil"/>
            </w:tcBorders>
            <w:vAlign w:val="center"/>
          </w:tcPr>
          <w:p w:rsidR="0024157D" w:rsidRPr="00973A5F" w:rsidRDefault="0024157D" w:rsidP="00973A5F">
            <w:pPr>
              <w:pStyle w:val="TableLegendNote"/>
            </w:pPr>
            <w:r w:rsidRPr="00973A5F">
              <w:rPr>
                <w:rFonts w:hint="cs"/>
                <w:rtl/>
              </w:rPr>
              <w:t>ملاحظة</w:t>
            </w:r>
            <w:r w:rsidRPr="00973A5F">
              <w:rPr>
                <w:rFonts w:hint="cs"/>
                <w:b w:val="0"/>
                <w:bCs w:val="0"/>
                <w:rtl/>
              </w:rPr>
              <w:t xml:space="preserve"> </w:t>
            </w:r>
            <w:r w:rsidR="00E333F5" w:rsidRPr="00973A5F">
              <w:rPr>
                <w:rFonts w:hint="cs"/>
                <w:b w:val="0"/>
                <w:bCs w:val="0"/>
                <w:rtl/>
              </w:rPr>
              <w:t>-</w:t>
            </w:r>
            <w:r w:rsidRPr="00973A5F">
              <w:rPr>
                <w:rFonts w:hint="cs"/>
                <w:b w:val="0"/>
                <w:bCs w:val="0"/>
                <w:rtl/>
              </w:rPr>
              <w:t xml:space="preserve"> لا تتوفر هذه البيانات حالياً.</w:t>
            </w:r>
          </w:p>
        </w:tc>
      </w:tr>
    </w:tbl>
    <w:p w:rsidR="0024157D" w:rsidRPr="00561D5C" w:rsidRDefault="0024157D" w:rsidP="00986C4E">
      <w:pPr>
        <w:pStyle w:val="Heading3"/>
        <w:spacing w:before="360"/>
        <w:rPr>
          <w:rtl/>
        </w:rPr>
      </w:pPr>
      <w:r w:rsidRPr="00561D5C">
        <w:t>1.5.3</w:t>
      </w:r>
      <w:r w:rsidRPr="00561D5C">
        <w:tab/>
      </w:r>
      <w:r w:rsidRPr="00561D5C">
        <w:rPr>
          <w:rFonts w:hint="cs"/>
          <w:rtl/>
        </w:rPr>
        <w:t>أطوال الوصلة</w:t>
      </w:r>
    </w:p>
    <w:p w:rsidR="0024157D" w:rsidRDefault="0024157D" w:rsidP="00D3550D">
      <w:pPr>
        <w:rPr>
          <w:spacing w:val="-6"/>
          <w:rtl/>
          <w:lang w:bidi="ar"/>
        </w:rPr>
      </w:pPr>
      <w:r w:rsidRPr="00D859B4">
        <w:rPr>
          <w:rFonts w:hint="cs"/>
          <w:spacing w:val="-6"/>
          <w:rtl/>
          <w:lang w:bidi="ar"/>
        </w:rPr>
        <w:t>يمكن تحديد أطوال</w:t>
      </w:r>
      <w:r w:rsidRPr="00C04958">
        <w:rPr>
          <w:rFonts w:hint="cs"/>
          <w:spacing w:val="-6"/>
          <w:rtl/>
          <w:lang w:bidi="ar"/>
        </w:rPr>
        <w:t xml:space="preserve"> </w:t>
      </w:r>
      <w:r>
        <w:rPr>
          <w:rFonts w:hint="cs"/>
          <w:spacing w:val="-6"/>
          <w:rtl/>
          <w:lang w:bidi="ar"/>
        </w:rPr>
        <w:t>و</w:t>
      </w:r>
      <w:r w:rsidRPr="00D859B4">
        <w:rPr>
          <w:rFonts w:hint="cs"/>
          <w:spacing w:val="-6"/>
          <w:rtl/>
          <w:lang w:bidi="ar"/>
        </w:rPr>
        <w:t>صلة الخدمة الثابتة، ضمن التطبيق الذي يستخدم</w:t>
      </w:r>
      <w:r>
        <w:rPr>
          <w:rFonts w:hint="cs"/>
          <w:spacing w:val="-6"/>
          <w:rtl/>
          <w:lang w:bidi="ar"/>
        </w:rPr>
        <w:t xml:space="preserve"> فيه</w:t>
      </w:r>
      <w:r w:rsidRPr="00D859B4">
        <w:rPr>
          <w:rFonts w:hint="cs"/>
          <w:spacing w:val="-6"/>
          <w:rtl/>
          <w:lang w:bidi="ar"/>
        </w:rPr>
        <w:t xml:space="preserve"> نظام</w:t>
      </w:r>
      <w:r>
        <w:rPr>
          <w:rFonts w:hint="cs"/>
          <w:spacing w:val="-6"/>
          <w:rtl/>
          <w:lang w:bidi="ar"/>
        </w:rPr>
        <w:t xml:space="preserve"> </w:t>
      </w:r>
      <w:r>
        <w:rPr>
          <w:rFonts w:hint="cs"/>
          <w:spacing w:val="-6"/>
          <w:rtl/>
        </w:rPr>
        <w:t>خدمة ثابتة</w:t>
      </w:r>
      <w:r w:rsidRPr="00D859B4">
        <w:rPr>
          <w:rFonts w:hint="cs"/>
          <w:spacing w:val="-6"/>
          <w:rtl/>
          <w:lang w:bidi="ar"/>
        </w:rPr>
        <w:t xml:space="preserve"> من نقطة </w:t>
      </w:r>
      <w:r>
        <w:rPr>
          <w:rFonts w:hint="cs"/>
          <w:spacing w:val="-6"/>
          <w:rtl/>
          <w:lang w:bidi="ar"/>
        </w:rPr>
        <w:t>إلى</w:t>
      </w:r>
      <w:r w:rsidRPr="00D859B4">
        <w:rPr>
          <w:rFonts w:hint="cs"/>
          <w:spacing w:val="-6"/>
          <w:rtl/>
          <w:lang w:bidi="ar"/>
        </w:rPr>
        <w:t xml:space="preserve"> نقطة</w:t>
      </w:r>
      <w:r w:rsidRPr="00C04958">
        <w:rPr>
          <w:rFonts w:hint="cs"/>
          <w:spacing w:val="-6"/>
          <w:rtl/>
          <w:lang w:bidi="ar"/>
        </w:rPr>
        <w:t xml:space="preserve"> </w:t>
      </w:r>
      <w:r>
        <w:rPr>
          <w:rFonts w:hint="cs"/>
          <w:spacing w:val="-6"/>
          <w:rtl/>
          <w:lang w:bidi="ar"/>
        </w:rPr>
        <w:t>ب</w:t>
      </w:r>
      <w:r w:rsidRPr="00D859B4">
        <w:rPr>
          <w:rFonts w:hint="cs"/>
          <w:spacing w:val="-6"/>
          <w:rtl/>
          <w:lang w:bidi="ar"/>
        </w:rPr>
        <w:t>أخذ العوامل التالية بعين الاعتبار (انظر أيضا الف</w:t>
      </w:r>
      <w:r>
        <w:rPr>
          <w:rFonts w:hint="cs"/>
          <w:spacing w:val="-6"/>
          <w:rtl/>
          <w:lang w:bidi="ar"/>
        </w:rPr>
        <w:t xml:space="preserve">قرة </w:t>
      </w:r>
      <w:r w:rsidR="00D3550D">
        <w:rPr>
          <w:spacing w:val="-6"/>
          <w:lang w:bidi="ar"/>
        </w:rPr>
        <w:t>2</w:t>
      </w:r>
      <w:r>
        <w:rPr>
          <w:rFonts w:hint="cs"/>
          <w:spacing w:val="-6"/>
          <w:rtl/>
          <w:lang w:bidi="ar"/>
        </w:rPr>
        <w:t xml:space="preserve"> من هذا الملح</w:t>
      </w:r>
      <w:r w:rsidRPr="00D859B4">
        <w:rPr>
          <w:rFonts w:hint="cs"/>
          <w:spacing w:val="-6"/>
          <w:rtl/>
          <w:lang w:bidi="ar"/>
        </w:rPr>
        <w:t xml:space="preserve">ق: سيناريوهات النشر لأنظمة </w:t>
      </w:r>
      <w:r>
        <w:rPr>
          <w:rFonts w:hint="cs"/>
          <w:spacing w:val="-6"/>
          <w:rtl/>
          <w:lang w:bidi="ar"/>
        </w:rPr>
        <w:t>ال</w:t>
      </w:r>
      <w:r>
        <w:rPr>
          <w:rFonts w:hint="cs"/>
          <w:spacing w:val="-6"/>
          <w:rtl/>
        </w:rPr>
        <w:t>خدمة الثابتة من</w:t>
      </w:r>
      <w:r w:rsidRPr="00D859B4">
        <w:rPr>
          <w:rFonts w:hint="cs"/>
          <w:spacing w:val="-6"/>
          <w:rtl/>
          <w:lang w:bidi="ar"/>
        </w:rPr>
        <w:t xml:space="preserve"> نقطة </w:t>
      </w:r>
      <w:r>
        <w:rPr>
          <w:rFonts w:hint="cs"/>
          <w:spacing w:val="-6"/>
          <w:rtl/>
          <w:lang w:bidi="ar"/>
        </w:rPr>
        <w:t>إلى</w:t>
      </w:r>
      <w:r w:rsidRPr="00D859B4">
        <w:rPr>
          <w:rFonts w:hint="cs"/>
          <w:spacing w:val="-6"/>
          <w:rtl/>
          <w:lang w:bidi="ar"/>
        </w:rPr>
        <w:t xml:space="preserve"> نقطة):</w:t>
      </w:r>
    </w:p>
    <w:p w:rsidR="0024157D" w:rsidRDefault="0024157D" w:rsidP="00D3550D">
      <w:pPr>
        <w:pStyle w:val="enumlev1"/>
        <w:rPr>
          <w:rtl/>
        </w:rPr>
      </w:pPr>
      <w:r>
        <w:rPr>
          <w:rFonts w:hint="cs"/>
          <w:rtl/>
        </w:rPr>
        <w:t>-</w:t>
      </w:r>
      <w:r>
        <w:rPr>
          <w:rFonts w:hint="cs"/>
          <w:rtl/>
        </w:rPr>
        <w:tab/>
      </w:r>
      <w:r w:rsidRPr="00D859B4">
        <w:rPr>
          <w:rFonts w:hint="cs"/>
          <w:rtl/>
        </w:rPr>
        <w:t>أداء</w:t>
      </w:r>
      <w:r>
        <w:rPr>
          <w:rFonts w:hint="cs"/>
          <w:rtl/>
        </w:rPr>
        <w:t xml:space="preserve"> </w:t>
      </w:r>
      <w:r w:rsidRPr="00D859B4">
        <w:rPr>
          <w:rFonts w:hint="cs"/>
          <w:rtl/>
        </w:rPr>
        <w:t xml:space="preserve">(أو </w:t>
      </w:r>
      <w:r>
        <w:rPr>
          <w:rFonts w:hint="cs"/>
          <w:rtl/>
        </w:rPr>
        <w:t>تيسر</w:t>
      </w:r>
      <w:r w:rsidRPr="00D859B4">
        <w:rPr>
          <w:rFonts w:hint="cs"/>
          <w:rtl/>
        </w:rPr>
        <w:t xml:space="preserve">) </w:t>
      </w:r>
      <w:r>
        <w:rPr>
          <w:rFonts w:hint="cs"/>
          <w:rtl/>
        </w:rPr>
        <w:t>ال</w:t>
      </w:r>
      <w:r w:rsidRPr="00D859B4">
        <w:rPr>
          <w:rFonts w:hint="cs"/>
          <w:rtl/>
        </w:rPr>
        <w:t xml:space="preserve">وصلة </w:t>
      </w:r>
      <w:r>
        <w:rPr>
          <w:rFonts w:hint="cs"/>
          <w:rtl/>
        </w:rPr>
        <w:t>ال</w:t>
      </w:r>
      <w:r w:rsidRPr="00D859B4">
        <w:rPr>
          <w:rFonts w:hint="cs"/>
          <w:rtl/>
        </w:rPr>
        <w:t>مطلوب</w:t>
      </w:r>
    </w:p>
    <w:p w:rsidR="0024157D" w:rsidRDefault="0024157D" w:rsidP="00D3550D">
      <w:pPr>
        <w:pStyle w:val="enumlev1"/>
        <w:rPr>
          <w:rtl/>
        </w:rPr>
      </w:pPr>
      <w:r>
        <w:rPr>
          <w:rFonts w:hint="cs"/>
          <w:rtl/>
        </w:rPr>
        <w:t>-</w:t>
      </w:r>
      <w:r>
        <w:rPr>
          <w:rFonts w:hint="cs"/>
          <w:rtl/>
        </w:rPr>
        <w:tab/>
        <w:t>ظرف</w:t>
      </w:r>
      <w:r w:rsidRPr="00D859B4">
        <w:rPr>
          <w:rFonts w:hint="cs"/>
          <w:rtl/>
        </w:rPr>
        <w:t xml:space="preserve"> خط البصر</w:t>
      </w:r>
      <w:r>
        <w:rPr>
          <w:rFonts w:hint="cs"/>
          <w:rtl/>
        </w:rPr>
        <w:t>.</w:t>
      </w:r>
    </w:p>
    <w:p w:rsidR="0024157D" w:rsidRDefault="0024157D" w:rsidP="00930530">
      <w:pPr>
        <w:rPr>
          <w:spacing w:val="-6"/>
          <w:rtl/>
          <w:lang w:bidi="ar"/>
        </w:rPr>
      </w:pPr>
      <w:r>
        <w:rPr>
          <w:rFonts w:hint="cs"/>
          <w:spacing w:val="-6"/>
          <w:rtl/>
          <w:lang w:bidi="ar"/>
        </w:rPr>
        <w:lastRenderedPageBreak/>
        <w:t>و</w:t>
      </w:r>
      <w:r w:rsidRPr="00D859B4">
        <w:rPr>
          <w:rFonts w:hint="cs"/>
          <w:spacing w:val="-6"/>
          <w:rtl/>
          <w:lang w:bidi="ar"/>
        </w:rPr>
        <w:t xml:space="preserve">في حالة </w:t>
      </w:r>
      <w:r>
        <w:rPr>
          <w:rFonts w:hint="cs"/>
          <w:spacing w:val="-6"/>
          <w:rtl/>
          <w:lang w:bidi="ar"/>
        </w:rPr>
        <w:t>الوصلة الوسيطة</w:t>
      </w:r>
      <w:r w:rsidRPr="00D859B4">
        <w:rPr>
          <w:rFonts w:hint="cs"/>
          <w:spacing w:val="-6"/>
          <w:rtl/>
          <w:lang w:bidi="ar"/>
        </w:rPr>
        <w:t xml:space="preserve"> للبنية التحتية ال</w:t>
      </w:r>
      <w:r>
        <w:rPr>
          <w:rFonts w:hint="cs"/>
          <w:spacing w:val="-6"/>
          <w:rtl/>
          <w:lang w:bidi="ar"/>
        </w:rPr>
        <w:t>متنقل</w:t>
      </w:r>
      <w:r w:rsidRPr="00D859B4">
        <w:rPr>
          <w:rFonts w:hint="cs"/>
          <w:spacing w:val="-6"/>
          <w:rtl/>
          <w:lang w:bidi="ar"/>
        </w:rPr>
        <w:t>ة،</w:t>
      </w:r>
      <w:r w:rsidRPr="00C04958">
        <w:rPr>
          <w:rFonts w:hint="cs"/>
          <w:spacing w:val="-6"/>
          <w:rtl/>
          <w:lang w:bidi="ar"/>
        </w:rPr>
        <w:t xml:space="preserve"> </w:t>
      </w:r>
      <w:r>
        <w:rPr>
          <w:rFonts w:hint="cs"/>
          <w:spacing w:val="-6"/>
          <w:rtl/>
          <w:lang w:bidi="ar"/>
        </w:rPr>
        <w:t>تصبح</w:t>
      </w:r>
      <w:r w:rsidRPr="00D859B4">
        <w:rPr>
          <w:rFonts w:hint="cs"/>
          <w:spacing w:val="-6"/>
          <w:rtl/>
          <w:lang w:bidi="ar"/>
        </w:rPr>
        <w:t xml:space="preserve"> المسافة بين محطات </w:t>
      </w:r>
      <w:r>
        <w:rPr>
          <w:rFonts w:hint="cs"/>
          <w:spacing w:val="-6"/>
          <w:rtl/>
          <w:lang w:bidi="ar"/>
        </w:rPr>
        <w:t>القاعدة</w:t>
      </w:r>
      <w:r w:rsidRPr="00D859B4">
        <w:rPr>
          <w:rFonts w:hint="cs"/>
          <w:spacing w:val="-6"/>
          <w:rtl/>
          <w:lang w:bidi="ar"/>
        </w:rPr>
        <w:t xml:space="preserve"> المتنقلة</w:t>
      </w:r>
      <w:r>
        <w:rPr>
          <w:rFonts w:hint="cs"/>
          <w:spacing w:val="-6"/>
          <w:rtl/>
          <w:lang w:bidi="ar"/>
        </w:rPr>
        <w:t>،</w:t>
      </w:r>
      <w:r w:rsidRPr="00D859B4">
        <w:rPr>
          <w:rFonts w:hint="cs"/>
          <w:spacing w:val="-6"/>
          <w:rtl/>
          <w:lang w:bidi="ar"/>
        </w:rPr>
        <w:t xml:space="preserve"> أو بين محطات </w:t>
      </w:r>
      <w:r>
        <w:rPr>
          <w:rFonts w:hint="cs"/>
          <w:spacing w:val="-6"/>
          <w:rtl/>
          <w:lang w:bidi="ar"/>
        </w:rPr>
        <w:t>القاعدة</w:t>
      </w:r>
      <w:r w:rsidRPr="00D859B4">
        <w:rPr>
          <w:rFonts w:hint="cs"/>
          <w:spacing w:val="-6"/>
          <w:rtl/>
          <w:lang w:bidi="ar"/>
        </w:rPr>
        <w:t xml:space="preserve"> المتنقلة وعقدة رفيع</w:t>
      </w:r>
      <w:r>
        <w:rPr>
          <w:rFonts w:hint="cs"/>
          <w:spacing w:val="-6"/>
          <w:rtl/>
          <w:lang w:bidi="ar"/>
        </w:rPr>
        <w:t>ة</w:t>
      </w:r>
      <w:r w:rsidRPr="00D859B4">
        <w:rPr>
          <w:rFonts w:hint="cs"/>
          <w:spacing w:val="-6"/>
          <w:rtl/>
          <w:lang w:bidi="ar"/>
        </w:rPr>
        <w:t xml:space="preserve"> المستوى (محطة الشبكة الأساسية)</w:t>
      </w:r>
      <w:r>
        <w:rPr>
          <w:rFonts w:hint="cs"/>
          <w:spacing w:val="-6"/>
          <w:rtl/>
          <w:lang w:bidi="ar"/>
        </w:rPr>
        <w:t>،</w:t>
      </w:r>
      <w:r w:rsidRPr="00D859B4">
        <w:rPr>
          <w:rFonts w:hint="cs"/>
          <w:spacing w:val="-6"/>
          <w:rtl/>
          <w:lang w:bidi="ar"/>
        </w:rPr>
        <w:t xml:space="preserve"> عاملا أساسيا</w:t>
      </w:r>
      <w:r>
        <w:rPr>
          <w:rFonts w:hint="cs"/>
          <w:spacing w:val="-6"/>
          <w:rtl/>
          <w:lang w:bidi="ar"/>
        </w:rPr>
        <w:t>ً</w:t>
      </w:r>
      <w:r w:rsidRPr="00D859B4">
        <w:rPr>
          <w:rFonts w:hint="cs"/>
          <w:spacing w:val="-6"/>
          <w:rtl/>
          <w:lang w:bidi="ar"/>
        </w:rPr>
        <w:t>.</w:t>
      </w:r>
    </w:p>
    <w:p w:rsidR="0024157D" w:rsidRPr="00561D5C" w:rsidRDefault="0024157D" w:rsidP="0024157D">
      <w:pPr>
        <w:pStyle w:val="Heading3"/>
        <w:rPr>
          <w:rtl/>
        </w:rPr>
      </w:pPr>
      <w:r w:rsidRPr="00561D5C">
        <w:t>2.5.3</w:t>
      </w:r>
      <w:r w:rsidRPr="00561D5C">
        <w:tab/>
      </w:r>
      <w:r w:rsidRPr="00561D5C">
        <w:rPr>
          <w:rFonts w:hint="cs"/>
          <w:rtl/>
        </w:rPr>
        <w:t>اتجاه توجيه الهوائي</w:t>
      </w:r>
    </w:p>
    <w:p w:rsidR="0024157D" w:rsidRPr="006A5B5C" w:rsidRDefault="0024157D" w:rsidP="001B3526">
      <w:pPr>
        <w:rPr>
          <w:rtl/>
          <w:lang w:val="en-GB" w:bidi="ar"/>
        </w:rPr>
      </w:pPr>
      <w:r w:rsidRPr="00D859B4">
        <w:rPr>
          <w:rFonts w:hint="cs"/>
          <w:rtl/>
          <w:lang w:bidi="ar"/>
        </w:rPr>
        <w:t xml:space="preserve">في </w:t>
      </w:r>
      <w:r>
        <w:rPr>
          <w:rFonts w:hint="cs"/>
          <w:rtl/>
          <w:lang w:bidi="ar"/>
        </w:rPr>
        <w:t>نطاقات ترددية</w:t>
      </w:r>
      <w:r w:rsidRPr="00D859B4">
        <w:rPr>
          <w:rFonts w:hint="cs"/>
          <w:rtl/>
          <w:lang w:bidi="ar"/>
        </w:rPr>
        <w:t xml:space="preserve"> معينة </w:t>
      </w:r>
      <w:r>
        <w:rPr>
          <w:rFonts w:hint="cs"/>
          <w:rtl/>
          <w:lang w:bidi="ar"/>
        </w:rPr>
        <w:t>يُتشارك فيها</w:t>
      </w:r>
      <w:r w:rsidRPr="00D859B4">
        <w:rPr>
          <w:rFonts w:hint="cs"/>
          <w:rtl/>
          <w:lang w:bidi="ar"/>
        </w:rPr>
        <w:t xml:space="preserve"> مع الخدمات الفضائية فوق </w:t>
      </w:r>
      <w:r w:rsidR="00116A7D">
        <w:rPr>
          <w:lang w:bidi="ar"/>
        </w:rPr>
        <w:t>1</w:t>
      </w:r>
      <w:r w:rsidRPr="00D859B4">
        <w:rPr>
          <w:rFonts w:hint="cs"/>
          <w:rtl/>
          <w:lang w:bidi="ar"/>
        </w:rPr>
        <w:t xml:space="preserve"> </w:t>
      </w:r>
      <w:r>
        <w:rPr>
          <w:rFonts w:hint="cs"/>
          <w:lang w:bidi="ar"/>
        </w:rPr>
        <w:t>GHz</w:t>
      </w:r>
      <w:r w:rsidRPr="00D859B4">
        <w:rPr>
          <w:rFonts w:hint="cs"/>
          <w:rtl/>
          <w:lang w:bidi="ar"/>
        </w:rPr>
        <w:t>،</w:t>
      </w:r>
      <w:r w:rsidRPr="006A5B5C">
        <w:rPr>
          <w:rFonts w:hint="cs"/>
          <w:rtl/>
          <w:lang w:bidi="ar"/>
        </w:rPr>
        <w:t xml:space="preserve"> </w:t>
      </w:r>
      <w:r>
        <w:rPr>
          <w:rFonts w:hint="cs"/>
          <w:rtl/>
          <w:lang w:bidi="ar"/>
        </w:rPr>
        <w:t xml:space="preserve">ينفصل </w:t>
      </w:r>
      <w:r w:rsidRPr="00D859B4">
        <w:rPr>
          <w:rFonts w:hint="cs"/>
          <w:rtl/>
          <w:lang w:bidi="ar"/>
        </w:rPr>
        <w:t xml:space="preserve">اتجاه الإشعاع الأقصى لأي هوائي </w:t>
      </w:r>
      <w:r>
        <w:rPr>
          <w:rFonts w:hint="cs"/>
          <w:rtl/>
        </w:rPr>
        <w:t>خدمة ثابتة،</w:t>
      </w:r>
      <w:r>
        <w:rPr>
          <w:rFonts w:hint="cs"/>
          <w:rtl/>
          <w:lang w:bidi="ar"/>
        </w:rPr>
        <w:t xml:space="preserve"> ي</w:t>
      </w:r>
      <w:r w:rsidRPr="00D859B4">
        <w:rPr>
          <w:rFonts w:hint="cs"/>
          <w:rtl/>
          <w:lang w:bidi="ar"/>
        </w:rPr>
        <w:t>تجاوز</w:t>
      </w:r>
      <w:r>
        <w:rPr>
          <w:rFonts w:hint="cs"/>
          <w:rtl/>
          <w:lang w:bidi="ar"/>
        </w:rPr>
        <w:t xml:space="preserve"> حداً معيناً من </w:t>
      </w:r>
      <w:r w:rsidRPr="006A5B5C">
        <w:rPr>
          <w:rtl/>
          <w:lang w:bidi="ar"/>
        </w:rPr>
        <w:t>القدرة المشعة المكافئة المتناحية</w:t>
      </w:r>
      <w:r>
        <w:rPr>
          <w:rFonts w:hint="cs"/>
          <w:rtl/>
          <w:lang w:bidi="ar"/>
        </w:rPr>
        <w:t xml:space="preserve"> </w:t>
      </w:r>
      <w:r w:rsidR="008A2ED5">
        <w:rPr>
          <w:lang w:bidi="ar"/>
        </w:rPr>
        <w:t>(</w:t>
      </w:r>
      <w:r w:rsidRPr="006A5B5C">
        <w:rPr>
          <w:lang w:val="en-GB"/>
        </w:rPr>
        <w:t>e.i.r.p.</w:t>
      </w:r>
      <w:r w:rsidR="008A2ED5">
        <w:rPr>
          <w:lang w:bidi="ar"/>
        </w:rPr>
        <w:t>)</w:t>
      </w:r>
      <w:r>
        <w:rPr>
          <w:rFonts w:hint="cs"/>
          <w:rtl/>
          <w:lang w:bidi="ar"/>
        </w:rPr>
        <w:t xml:space="preserve">، عن المدار الساتلي المستقر بالنسبة إلى الأرض بقوس تتراوح زاويته بين درجة ونصف ودرجتين وفق الحكم ذي الصلة في المادة </w:t>
      </w:r>
      <w:r w:rsidR="00C4195A" w:rsidRPr="00C4195A">
        <w:rPr>
          <w:b/>
          <w:bCs/>
          <w:lang w:bidi="ar"/>
        </w:rPr>
        <w:t>21</w:t>
      </w:r>
      <w:r>
        <w:rPr>
          <w:rFonts w:hint="cs"/>
          <w:rtl/>
          <w:lang w:bidi="ar"/>
        </w:rPr>
        <w:t xml:space="preserve"> من لوائح الراديو</w:t>
      </w:r>
      <w:r w:rsidRPr="006A5B5C">
        <w:rPr>
          <w:rFonts w:hint="cs"/>
          <w:rtl/>
          <w:lang w:bidi="ar"/>
        </w:rPr>
        <w:t xml:space="preserve"> </w:t>
      </w:r>
      <w:r w:rsidRPr="00D859B4">
        <w:rPr>
          <w:rFonts w:hint="cs"/>
          <w:rtl/>
          <w:lang w:bidi="ar"/>
        </w:rPr>
        <w:t>حيث</w:t>
      </w:r>
      <w:r>
        <w:rPr>
          <w:rFonts w:hint="cs"/>
          <w:rtl/>
          <w:lang w:bidi="ar"/>
        </w:rPr>
        <w:t>ما يتسنى</w:t>
      </w:r>
      <w:r w:rsidRPr="00D859B4">
        <w:rPr>
          <w:rFonts w:hint="cs"/>
          <w:rtl/>
          <w:lang w:bidi="ar"/>
        </w:rPr>
        <w:t xml:space="preserve"> </w:t>
      </w:r>
      <w:r>
        <w:rPr>
          <w:rFonts w:hint="cs"/>
          <w:rtl/>
          <w:lang w:bidi="ar"/>
        </w:rPr>
        <w:t>ذلك</w:t>
      </w:r>
      <w:r w:rsidRPr="00D859B4">
        <w:rPr>
          <w:rFonts w:hint="cs"/>
          <w:rtl/>
          <w:lang w:bidi="ar"/>
        </w:rPr>
        <w:t xml:space="preserve"> من الناحية العملية.</w:t>
      </w:r>
      <w:r w:rsidRPr="006A5B5C">
        <w:rPr>
          <w:rFonts w:hint="cs"/>
          <w:rtl/>
          <w:lang w:bidi="ar"/>
        </w:rPr>
        <w:t xml:space="preserve"> </w:t>
      </w:r>
      <w:r>
        <w:rPr>
          <w:rFonts w:hint="cs"/>
          <w:rtl/>
          <w:lang w:bidi="ar"/>
        </w:rPr>
        <w:t>و</w:t>
      </w:r>
      <w:r w:rsidRPr="00D859B4">
        <w:rPr>
          <w:rFonts w:hint="cs"/>
          <w:rtl/>
          <w:lang w:bidi="ar"/>
        </w:rPr>
        <w:t>في</w:t>
      </w:r>
      <w:r w:rsidR="00826DBE">
        <w:rPr>
          <w:rFonts w:hint="eastAsia"/>
          <w:rtl/>
          <w:lang w:bidi="ar"/>
        </w:rPr>
        <w:t> </w:t>
      </w:r>
      <w:r w:rsidRPr="00D859B4">
        <w:rPr>
          <w:rFonts w:hint="cs"/>
          <w:rtl/>
          <w:lang w:bidi="ar"/>
        </w:rPr>
        <w:t>دراسات ال</w:t>
      </w:r>
      <w:r>
        <w:rPr>
          <w:rFonts w:hint="cs"/>
          <w:rtl/>
          <w:lang w:bidi="ar"/>
        </w:rPr>
        <w:t>تشارك</w:t>
      </w:r>
      <w:r w:rsidRPr="00D859B4">
        <w:rPr>
          <w:rFonts w:hint="cs"/>
          <w:rtl/>
          <w:lang w:bidi="ar"/>
        </w:rPr>
        <w:t xml:space="preserve"> بين الخدمة الثابتة والخدمات الفضائية،</w:t>
      </w:r>
      <w:r>
        <w:rPr>
          <w:rFonts w:hint="cs"/>
          <w:rtl/>
          <w:lang w:bidi="ar"/>
        </w:rPr>
        <w:t xml:space="preserve"> يتشكل عامل مهم فيما إذا كان قد طُبق </w:t>
      </w:r>
      <w:r w:rsidRPr="00D859B4">
        <w:rPr>
          <w:rFonts w:hint="cs"/>
          <w:rtl/>
          <w:lang w:bidi="ar"/>
        </w:rPr>
        <w:t xml:space="preserve">على سيناريو نشر </w:t>
      </w:r>
      <w:r>
        <w:rPr>
          <w:rFonts w:hint="cs"/>
          <w:rtl/>
        </w:rPr>
        <w:t>خدمة ثابتة</w:t>
      </w:r>
      <w:r w:rsidRPr="00D859B4">
        <w:rPr>
          <w:rFonts w:hint="cs"/>
          <w:rtl/>
          <w:lang w:bidi="ar"/>
        </w:rPr>
        <w:t xml:space="preserve"> في </w:t>
      </w:r>
      <w:r>
        <w:rPr>
          <w:rFonts w:hint="cs"/>
          <w:rtl/>
          <w:lang w:bidi="ar"/>
        </w:rPr>
        <w:t>ال</w:t>
      </w:r>
      <w:r w:rsidRPr="00D859B4">
        <w:rPr>
          <w:rFonts w:hint="cs"/>
          <w:rtl/>
          <w:lang w:bidi="ar"/>
        </w:rPr>
        <w:t>نطاق التردد</w:t>
      </w:r>
      <w:r>
        <w:rPr>
          <w:rFonts w:hint="cs"/>
          <w:rtl/>
          <w:lang w:bidi="ar"/>
        </w:rPr>
        <w:t xml:space="preserve">ي المعني </w:t>
      </w:r>
      <w:r w:rsidRPr="00D859B4">
        <w:rPr>
          <w:rFonts w:hint="cs"/>
          <w:rtl/>
          <w:lang w:bidi="ar"/>
        </w:rPr>
        <w:t xml:space="preserve">تجنب </w:t>
      </w:r>
      <w:r>
        <w:rPr>
          <w:rFonts w:hint="cs"/>
          <w:rtl/>
          <w:lang w:bidi="ar"/>
        </w:rPr>
        <w:t>ال</w:t>
      </w:r>
      <w:r w:rsidRPr="00D859B4">
        <w:rPr>
          <w:rFonts w:hint="cs"/>
          <w:rtl/>
          <w:lang w:bidi="ar"/>
        </w:rPr>
        <w:t xml:space="preserve">قوس أعلاه (أو </w:t>
      </w:r>
      <w:r>
        <w:rPr>
          <w:rFonts w:hint="cs"/>
          <w:rtl/>
          <w:lang w:bidi="ar"/>
        </w:rPr>
        <w:t>الاستمرار فيه</w:t>
      </w:r>
      <w:r w:rsidRPr="00D859B4">
        <w:rPr>
          <w:rFonts w:hint="cs"/>
          <w:rtl/>
          <w:lang w:bidi="ar"/>
        </w:rPr>
        <w:t>)</w:t>
      </w:r>
      <w:r>
        <w:rPr>
          <w:rFonts w:hint="cs"/>
          <w:rtl/>
          <w:lang w:bidi="ar"/>
        </w:rPr>
        <w:t>.</w:t>
      </w:r>
    </w:p>
    <w:p w:rsidR="0024157D" w:rsidRPr="00986C4E" w:rsidRDefault="0024157D" w:rsidP="0024157D">
      <w:pPr>
        <w:pStyle w:val="Heading4"/>
        <w:rPr>
          <w:rtl/>
        </w:rPr>
      </w:pPr>
      <w:r w:rsidRPr="00986C4E">
        <w:t>1.2.5.3</w:t>
      </w:r>
      <w:r w:rsidRPr="00986C4E">
        <w:tab/>
      </w:r>
      <w:r w:rsidRPr="00986C4E">
        <w:rPr>
          <w:rFonts w:hint="cs"/>
          <w:rtl/>
        </w:rPr>
        <w:t>سمت الهوائي</w:t>
      </w:r>
    </w:p>
    <w:p w:rsidR="0024157D" w:rsidRPr="00B21A93" w:rsidRDefault="0024157D" w:rsidP="004015A1">
      <w:pPr>
        <w:rPr>
          <w:rtl/>
          <w:lang w:val="en-GB" w:bidi="ar"/>
        </w:rPr>
      </w:pPr>
      <w:r>
        <w:rPr>
          <w:rFonts w:hint="cs"/>
          <w:spacing w:val="-6"/>
          <w:rtl/>
          <w:lang w:bidi="ar"/>
        </w:rPr>
        <w:t xml:space="preserve">في </w:t>
      </w:r>
      <w:r w:rsidRPr="00D859B4">
        <w:rPr>
          <w:rFonts w:hint="cs"/>
          <w:spacing w:val="-6"/>
          <w:rtl/>
          <w:lang w:bidi="ar"/>
        </w:rPr>
        <w:t>دراسات</w:t>
      </w:r>
      <w:r w:rsidRPr="00B21A93">
        <w:rPr>
          <w:rFonts w:hint="cs"/>
          <w:spacing w:val="-6"/>
          <w:rtl/>
          <w:lang w:bidi="ar"/>
        </w:rPr>
        <w:t xml:space="preserve"> </w:t>
      </w:r>
      <w:r>
        <w:rPr>
          <w:rFonts w:hint="cs"/>
          <w:spacing w:val="-6"/>
          <w:rtl/>
          <w:lang w:bidi="ar"/>
        </w:rPr>
        <w:t>التشارك للأغراض العامة</w:t>
      </w:r>
      <w:r w:rsidRPr="00D859B4">
        <w:rPr>
          <w:rFonts w:hint="cs"/>
          <w:spacing w:val="-6"/>
          <w:rtl/>
          <w:lang w:bidi="ar"/>
        </w:rPr>
        <w:t>، يمكن افتراض أن زوايا السمت (</w:t>
      </w:r>
      <w:r>
        <w:rPr>
          <w:rFonts w:hint="cs"/>
          <w:spacing w:val="-6"/>
          <w:rtl/>
          <w:lang w:bidi="ar"/>
        </w:rPr>
        <w:t>بالدرجات</w:t>
      </w:r>
      <w:r w:rsidRPr="00D859B4">
        <w:rPr>
          <w:rFonts w:hint="cs"/>
          <w:spacing w:val="-6"/>
          <w:rtl/>
          <w:lang w:bidi="ar"/>
        </w:rPr>
        <w:t xml:space="preserve"> </w:t>
      </w:r>
      <w:r>
        <w:rPr>
          <w:rFonts w:hint="cs"/>
          <w:spacing w:val="-6"/>
          <w:rtl/>
          <w:lang w:bidi="ar"/>
        </w:rPr>
        <w:t xml:space="preserve">في </w:t>
      </w:r>
      <w:r w:rsidRPr="00D859B4">
        <w:rPr>
          <w:rFonts w:hint="cs"/>
          <w:spacing w:val="-6"/>
          <w:rtl/>
          <w:lang w:bidi="ar"/>
        </w:rPr>
        <w:t xml:space="preserve">اتجاه عقارب الساعة من الشمال الحقيقي) </w:t>
      </w:r>
      <w:r>
        <w:rPr>
          <w:rFonts w:hint="cs"/>
          <w:spacing w:val="-6"/>
          <w:rtl/>
          <w:lang w:bidi="ar"/>
        </w:rPr>
        <w:t>ستتغاير بانتظام</w:t>
      </w:r>
      <w:r w:rsidRPr="00D859B4">
        <w:rPr>
          <w:rFonts w:hint="cs"/>
          <w:spacing w:val="-6"/>
          <w:rtl/>
          <w:lang w:bidi="ar"/>
        </w:rPr>
        <w:t xml:space="preserve"> بين الصفر و</w:t>
      </w:r>
      <w:r w:rsidR="004015A1">
        <w:rPr>
          <w:spacing w:val="-6"/>
          <w:lang w:bidi="ar"/>
        </w:rPr>
        <w:t>360</w:t>
      </w:r>
      <w:r w:rsidRPr="00D859B4">
        <w:rPr>
          <w:rFonts w:hint="cs"/>
          <w:spacing w:val="-6"/>
          <w:rtl/>
          <w:lang w:bidi="ar"/>
        </w:rPr>
        <w:t xml:space="preserve"> درجة.</w:t>
      </w:r>
      <w:r w:rsidRPr="00316D2A">
        <w:rPr>
          <w:rFonts w:hint="cs"/>
          <w:spacing w:val="-6"/>
          <w:rtl/>
          <w:lang w:bidi="ar"/>
        </w:rPr>
        <w:t xml:space="preserve"> </w:t>
      </w:r>
      <w:r>
        <w:rPr>
          <w:rFonts w:hint="cs"/>
          <w:spacing w:val="-6"/>
          <w:rtl/>
          <w:lang w:bidi="ar"/>
        </w:rPr>
        <w:t>و</w:t>
      </w:r>
      <w:r w:rsidRPr="00D859B4">
        <w:rPr>
          <w:rFonts w:hint="cs"/>
          <w:spacing w:val="-6"/>
          <w:rtl/>
          <w:lang w:bidi="ar"/>
        </w:rPr>
        <w:t xml:space="preserve">حيثما </w:t>
      </w:r>
      <w:r>
        <w:rPr>
          <w:rFonts w:hint="cs"/>
          <w:spacing w:val="-6"/>
          <w:rtl/>
          <w:lang w:bidi="ar"/>
        </w:rPr>
        <w:t>أمكن</w:t>
      </w:r>
      <w:r w:rsidRPr="00D859B4">
        <w:rPr>
          <w:rFonts w:hint="cs"/>
          <w:spacing w:val="-6"/>
          <w:rtl/>
          <w:lang w:bidi="ar"/>
        </w:rPr>
        <w:t xml:space="preserve">، </w:t>
      </w:r>
      <w:r>
        <w:rPr>
          <w:rFonts w:hint="cs"/>
          <w:spacing w:val="-6"/>
          <w:rtl/>
          <w:lang w:bidi="ar"/>
        </w:rPr>
        <w:t>يفضَّل</w:t>
      </w:r>
      <w:r w:rsidRPr="00D859B4">
        <w:rPr>
          <w:rFonts w:hint="cs"/>
          <w:spacing w:val="-6"/>
          <w:rtl/>
          <w:lang w:bidi="ar"/>
        </w:rPr>
        <w:t xml:space="preserve"> تطبيق </w:t>
      </w:r>
      <w:r>
        <w:rPr>
          <w:rFonts w:hint="cs"/>
          <w:spacing w:val="-6"/>
          <w:rtl/>
          <w:lang w:bidi="ar"/>
        </w:rPr>
        <w:t>ذلك</w:t>
      </w:r>
      <w:r w:rsidRPr="00D859B4">
        <w:rPr>
          <w:rFonts w:hint="cs"/>
          <w:spacing w:val="-6"/>
          <w:rtl/>
          <w:lang w:bidi="ar"/>
        </w:rPr>
        <w:t xml:space="preserve"> على أساس </w:t>
      </w:r>
      <w:r>
        <w:rPr>
          <w:rFonts w:hint="cs"/>
          <w:spacing w:val="-6"/>
          <w:rtl/>
          <w:lang w:bidi="ar"/>
        </w:rPr>
        <w:t>وصلة</w:t>
      </w:r>
      <w:r w:rsidRPr="00D859B4">
        <w:rPr>
          <w:rFonts w:hint="cs"/>
          <w:spacing w:val="-6"/>
          <w:rtl/>
          <w:lang w:bidi="ar"/>
        </w:rPr>
        <w:t xml:space="preserve"> </w:t>
      </w:r>
      <w:r>
        <w:rPr>
          <w:rFonts w:hint="cs"/>
          <w:spacing w:val="-6"/>
          <w:rtl/>
          <w:lang w:bidi="ar"/>
        </w:rPr>
        <w:t>لا على</w:t>
      </w:r>
      <w:r w:rsidRPr="00D859B4">
        <w:rPr>
          <w:rFonts w:hint="cs"/>
          <w:spacing w:val="-6"/>
          <w:rtl/>
          <w:lang w:bidi="ar"/>
        </w:rPr>
        <w:t xml:space="preserve"> أساس محطة</w:t>
      </w:r>
      <w:r>
        <w:rPr>
          <w:rFonts w:hint="cs"/>
          <w:spacing w:val="-6"/>
          <w:rtl/>
          <w:lang w:bidi="ar"/>
        </w:rPr>
        <w:t>،</w:t>
      </w:r>
      <w:r w:rsidRPr="00D859B4">
        <w:rPr>
          <w:rFonts w:hint="cs"/>
          <w:spacing w:val="-6"/>
          <w:rtl/>
          <w:lang w:bidi="ar"/>
        </w:rPr>
        <w:t xml:space="preserve"> ولكن </w:t>
      </w:r>
      <w:r>
        <w:rPr>
          <w:rFonts w:hint="cs"/>
          <w:spacing w:val="-6"/>
          <w:rtl/>
          <w:lang w:bidi="ar"/>
        </w:rPr>
        <w:t>يمكن قبول تطبيقه</w:t>
      </w:r>
      <w:r w:rsidRPr="00D859B4">
        <w:rPr>
          <w:rFonts w:hint="cs"/>
          <w:spacing w:val="-6"/>
          <w:rtl/>
          <w:lang w:bidi="ar"/>
        </w:rPr>
        <w:t xml:space="preserve"> </w:t>
      </w:r>
      <w:r>
        <w:rPr>
          <w:rFonts w:hint="cs"/>
          <w:spacing w:val="-6"/>
          <w:rtl/>
          <w:lang w:bidi="ar"/>
        </w:rPr>
        <w:t>على</w:t>
      </w:r>
      <w:r w:rsidRPr="00D859B4">
        <w:rPr>
          <w:rFonts w:hint="cs"/>
          <w:spacing w:val="-6"/>
          <w:rtl/>
          <w:lang w:bidi="ar"/>
        </w:rPr>
        <w:t xml:space="preserve"> أساس محطة </w:t>
      </w:r>
      <w:r>
        <w:rPr>
          <w:rFonts w:hint="cs"/>
          <w:spacing w:val="-6"/>
          <w:rtl/>
          <w:lang w:bidi="ar"/>
        </w:rPr>
        <w:t>في حال الحصر</w:t>
      </w:r>
      <w:r w:rsidRPr="00D859B4">
        <w:rPr>
          <w:rFonts w:hint="cs"/>
          <w:spacing w:val="-6"/>
          <w:rtl/>
          <w:lang w:bidi="ar"/>
        </w:rPr>
        <w:t xml:space="preserve"> </w:t>
      </w:r>
      <w:r>
        <w:rPr>
          <w:rFonts w:hint="cs"/>
          <w:spacing w:val="-6"/>
          <w:rtl/>
          <w:lang w:bidi="ar"/>
        </w:rPr>
        <w:t>ب</w:t>
      </w:r>
      <w:r w:rsidRPr="00D859B4">
        <w:rPr>
          <w:rFonts w:hint="cs"/>
          <w:spacing w:val="-6"/>
          <w:rtl/>
          <w:lang w:bidi="ar"/>
        </w:rPr>
        <w:t xml:space="preserve">قيود مفروضة على </w:t>
      </w:r>
      <w:r>
        <w:rPr>
          <w:rFonts w:hint="cs"/>
          <w:spacing w:val="-6"/>
          <w:rtl/>
          <w:lang w:bidi="ar"/>
        </w:rPr>
        <w:t>ال</w:t>
      </w:r>
      <w:r w:rsidRPr="00D859B4">
        <w:rPr>
          <w:rFonts w:hint="cs"/>
          <w:spacing w:val="-6"/>
          <w:rtl/>
          <w:lang w:bidi="ar"/>
        </w:rPr>
        <w:t>نهج</w:t>
      </w:r>
      <w:r w:rsidRPr="00316D2A">
        <w:rPr>
          <w:rFonts w:hint="cs"/>
          <w:spacing w:val="-6"/>
          <w:rtl/>
          <w:lang w:bidi="ar"/>
        </w:rPr>
        <w:t xml:space="preserve"> </w:t>
      </w:r>
      <w:r>
        <w:rPr>
          <w:rFonts w:hint="cs"/>
          <w:spacing w:val="-6"/>
          <w:rtl/>
          <w:lang w:bidi="ar"/>
        </w:rPr>
        <w:t>المستخدم</w:t>
      </w:r>
      <w:r w:rsidRPr="00D859B4">
        <w:rPr>
          <w:rFonts w:hint="cs"/>
          <w:spacing w:val="-6"/>
          <w:rtl/>
          <w:lang w:bidi="ar"/>
        </w:rPr>
        <w:t xml:space="preserve"> </w:t>
      </w:r>
      <w:r>
        <w:rPr>
          <w:rFonts w:hint="cs"/>
          <w:spacing w:val="-6"/>
          <w:rtl/>
          <w:lang w:bidi="ar"/>
        </w:rPr>
        <w:t xml:space="preserve">في </w:t>
      </w:r>
      <w:r w:rsidRPr="00D859B4">
        <w:rPr>
          <w:rFonts w:hint="cs"/>
          <w:spacing w:val="-6"/>
          <w:rtl/>
          <w:lang w:bidi="ar"/>
        </w:rPr>
        <w:t xml:space="preserve">المحاكاة أو </w:t>
      </w:r>
      <w:r>
        <w:rPr>
          <w:rFonts w:hint="cs"/>
          <w:spacing w:val="-6"/>
          <w:rtl/>
          <w:lang w:bidi="ar"/>
        </w:rPr>
        <w:t>التحليل</w:t>
      </w:r>
      <w:r w:rsidRPr="00D859B4">
        <w:rPr>
          <w:rFonts w:hint="cs"/>
          <w:spacing w:val="-6"/>
          <w:rtl/>
          <w:lang w:bidi="ar"/>
        </w:rPr>
        <w:t>.</w:t>
      </w:r>
    </w:p>
    <w:p w:rsidR="0024157D" w:rsidRPr="00986C4E" w:rsidRDefault="0024157D" w:rsidP="0024157D">
      <w:pPr>
        <w:pStyle w:val="Heading4"/>
        <w:rPr>
          <w:rtl/>
        </w:rPr>
      </w:pPr>
      <w:r w:rsidRPr="00986C4E">
        <w:t>2.2.5.3</w:t>
      </w:r>
      <w:r w:rsidRPr="00986C4E">
        <w:tab/>
      </w:r>
      <w:r w:rsidRPr="00986C4E">
        <w:rPr>
          <w:rFonts w:hint="cs"/>
          <w:rtl/>
        </w:rPr>
        <w:t>زوايا ارتفاع الهوائي</w:t>
      </w:r>
    </w:p>
    <w:p w:rsidR="0024157D" w:rsidRPr="00316D2A" w:rsidRDefault="0024157D" w:rsidP="00F74EB6">
      <w:pPr>
        <w:rPr>
          <w:rtl/>
          <w:lang w:val="en-GB"/>
        </w:rPr>
      </w:pPr>
      <w:r>
        <w:rPr>
          <w:rFonts w:hint="cs"/>
          <w:spacing w:val="-6"/>
          <w:rtl/>
          <w:lang w:bidi="ar"/>
        </w:rPr>
        <w:t xml:space="preserve">تشكل </w:t>
      </w:r>
      <w:r w:rsidRPr="00D859B4">
        <w:rPr>
          <w:rFonts w:hint="cs"/>
          <w:spacing w:val="-6"/>
          <w:rtl/>
          <w:lang w:bidi="ar"/>
        </w:rPr>
        <w:t>هذه المعلمة عامل</w:t>
      </w:r>
      <w:r>
        <w:rPr>
          <w:rFonts w:hint="cs"/>
          <w:spacing w:val="-6"/>
          <w:rtl/>
          <w:lang w:bidi="ar"/>
        </w:rPr>
        <w:t>اً</w:t>
      </w:r>
      <w:r w:rsidRPr="00D859B4">
        <w:rPr>
          <w:rFonts w:hint="cs"/>
          <w:spacing w:val="-6"/>
          <w:rtl/>
          <w:lang w:bidi="ar"/>
        </w:rPr>
        <w:t xml:space="preserve"> مهم</w:t>
      </w:r>
      <w:r>
        <w:rPr>
          <w:rFonts w:hint="cs"/>
          <w:spacing w:val="-6"/>
          <w:rtl/>
          <w:lang w:bidi="ar"/>
        </w:rPr>
        <w:t>اً</w:t>
      </w:r>
      <w:r w:rsidRPr="00D859B4">
        <w:rPr>
          <w:rFonts w:hint="cs"/>
          <w:spacing w:val="-6"/>
          <w:rtl/>
          <w:lang w:bidi="ar"/>
        </w:rPr>
        <w:t xml:space="preserve"> في تحليل ال</w:t>
      </w:r>
      <w:r>
        <w:rPr>
          <w:rFonts w:hint="cs"/>
          <w:spacing w:val="-6"/>
          <w:rtl/>
          <w:lang w:bidi="ar"/>
        </w:rPr>
        <w:t>تداخل</w:t>
      </w:r>
      <w:r w:rsidRPr="00D859B4">
        <w:rPr>
          <w:rFonts w:hint="cs"/>
          <w:spacing w:val="-6"/>
          <w:rtl/>
          <w:lang w:bidi="ar"/>
        </w:rPr>
        <w:t xml:space="preserve">ات </w:t>
      </w:r>
      <w:r>
        <w:rPr>
          <w:rFonts w:hint="cs"/>
          <w:spacing w:val="-6"/>
          <w:rtl/>
          <w:lang w:bidi="ar"/>
        </w:rPr>
        <w:t>على</w:t>
      </w:r>
      <w:r w:rsidRPr="00D859B4">
        <w:rPr>
          <w:rFonts w:hint="cs"/>
          <w:spacing w:val="-6"/>
          <w:rtl/>
          <w:lang w:bidi="ar"/>
        </w:rPr>
        <w:t xml:space="preserve"> المحطات الفضائية</w:t>
      </w:r>
      <w:r>
        <w:rPr>
          <w:rFonts w:hint="cs"/>
          <w:spacing w:val="-6"/>
          <w:rtl/>
          <w:lang w:bidi="ar"/>
        </w:rPr>
        <w:t xml:space="preserve"> ومنها</w:t>
      </w:r>
      <w:r w:rsidRPr="00D859B4">
        <w:rPr>
          <w:rFonts w:hint="cs"/>
          <w:spacing w:val="-6"/>
          <w:rtl/>
          <w:lang w:bidi="ar"/>
        </w:rPr>
        <w:t>.</w:t>
      </w:r>
      <w:r w:rsidRPr="00BF0C94">
        <w:rPr>
          <w:rFonts w:hint="cs"/>
          <w:spacing w:val="-6"/>
          <w:rtl/>
          <w:lang w:bidi="ar"/>
        </w:rPr>
        <w:t xml:space="preserve"> </w:t>
      </w:r>
      <w:r>
        <w:rPr>
          <w:rFonts w:hint="cs"/>
          <w:spacing w:val="-6"/>
          <w:rtl/>
          <w:lang w:bidi="ar"/>
        </w:rPr>
        <w:t xml:space="preserve">وفي </w:t>
      </w:r>
      <w:r w:rsidRPr="00D859B4">
        <w:rPr>
          <w:rFonts w:hint="cs"/>
          <w:spacing w:val="-6"/>
          <w:rtl/>
          <w:lang w:bidi="ar"/>
        </w:rPr>
        <w:t xml:space="preserve">هذه المعلمة، تجدر الإشارة </w:t>
      </w:r>
      <w:r>
        <w:rPr>
          <w:rFonts w:hint="cs"/>
          <w:spacing w:val="-6"/>
          <w:rtl/>
          <w:lang w:bidi="ar"/>
        </w:rPr>
        <w:t>إلى</w:t>
      </w:r>
      <w:r w:rsidRPr="00D859B4">
        <w:rPr>
          <w:rFonts w:hint="cs"/>
          <w:spacing w:val="-6"/>
          <w:rtl/>
          <w:lang w:bidi="ar"/>
        </w:rPr>
        <w:t xml:space="preserve"> </w:t>
      </w:r>
      <w:r>
        <w:rPr>
          <w:rFonts w:hint="cs"/>
          <w:spacing w:val="-6"/>
          <w:rtl/>
          <w:lang w:bidi="ar"/>
        </w:rPr>
        <w:t>إمكانية توقع</w:t>
      </w:r>
      <w:r w:rsidRPr="00D859B4">
        <w:rPr>
          <w:rFonts w:hint="cs"/>
          <w:spacing w:val="-6"/>
          <w:rtl/>
          <w:lang w:bidi="ar"/>
        </w:rPr>
        <w:t xml:space="preserve"> متوسط زاوية ارتفاع </w:t>
      </w:r>
      <w:r w:rsidRPr="00BF0C94">
        <w:rPr>
          <w:rFonts w:hint="cs"/>
          <w:rtl/>
        </w:rPr>
        <w:t>س</w:t>
      </w:r>
      <w:r>
        <w:rPr>
          <w:rFonts w:hint="cs"/>
          <w:rtl/>
        </w:rPr>
        <w:t>الب</w:t>
      </w:r>
      <w:r w:rsidRPr="00D859B4">
        <w:rPr>
          <w:rFonts w:ascii="Traditional Arabic" w:hAnsi="Traditional Arabic" w:hint="cs"/>
          <w:spacing w:val="-6"/>
          <w:rtl/>
          <w:lang w:bidi="ar"/>
        </w:rPr>
        <w:t>،</w:t>
      </w:r>
      <w:r w:rsidRPr="00D859B4">
        <w:rPr>
          <w:rFonts w:hint="cs"/>
          <w:spacing w:val="-6"/>
          <w:rtl/>
          <w:lang w:bidi="ar"/>
        </w:rPr>
        <w:t xml:space="preserve"> </w:t>
      </w:r>
      <w:r w:rsidRPr="00D859B4">
        <w:rPr>
          <w:rFonts w:ascii="Traditional Arabic" w:hAnsi="Traditional Arabic" w:hint="cs"/>
          <w:spacing w:val="-6"/>
          <w:rtl/>
          <w:lang w:bidi="ar"/>
        </w:rPr>
        <w:t>وخاصة</w:t>
      </w:r>
      <w:r w:rsidRPr="00D859B4">
        <w:rPr>
          <w:rFonts w:hint="cs"/>
          <w:spacing w:val="-6"/>
          <w:rtl/>
          <w:lang w:bidi="ar"/>
        </w:rPr>
        <w:t xml:space="preserve"> </w:t>
      </w:r>
      <w:r w:rsidRPr="00D859B4">
        <w:rPr>
          <w:rFonts w:ascii="Traditional Arabic" w:hAnsi="Traditional Arabic" w:hint="cs"/>
          <w:spacing w:val="-6"/>
          <w:rtl/>
          <w:lang w:bidi="ar"/>
        </w:rPr>
        <w:t>على</w:t>
      </w:r>
      <w:r w:rsidRPr="00D859B4">
        <w:rPr>
          <w:rFonts w:hint="cs"/>
          <w:spacing w:val="-6"/>
          <w:rtl/>
          <w:lang w:bidi="ar"/>
        </w:rPr>
        <w:t xml:space="preserve"> </w:t>
      </w:r>
      <w:r>
        <w:rPr>
          <w:rFonts w:hint="cs"/>
          <w:spacing w:val="-6"/>
          <w:rtl/>
          <w:lang w:bidi="ar"/>
        </w:rPr>
        <w:t>ال</w:t>
      </w:r>
      <w:r w:rsidRPr="00D859B4">
        <w:rPr>
          <w:rFonts w:ascii="Traditional Arabic" w:hAnsi="Traditional Arabic" w:hint="cs"/>
          <w:spacing w:val="-6"/>
          <w:rtl/>
          <w:lang w:bidi="ar"/>
        </w:rPr>
        <w:t>وصلات</w:t>
      </w:r>
      <w:r w:rsidRPr="00D859B4">
        <w:rPr>
          <w:rFonts w:hint="cs"/>
          <w:spacing w:val="-6"/>
          <w:rtl/>
          <w:lang w:bidi="ar"/>
        </w:rPr>
        <w:t xml:space="preserve"> </w:t>
      </w:r>
      <w:r>
        <w:rPr>
          <w:rFonts w:hint="cs"/>
          <w:spacing w:val="-6"/>
          <w:rtl/>
          <w:lang w:bidi="ar"/>
        </w:rPr>
        <w:t>ال</w:t>
      </w:r>
      <w:r w:rsidRPr="00D859B4">
        <w:rPr>
          <w:rFonts w:ascii="Traditional Arabic" w:hAnsi="Traditional Arabic" w:hint="cs"/>
          <w:spacing w:val="-6"/>
          <w:rtl/>
          <w:lang w:bidi="ar"/>
        </w:rPr>
        <w:t>أطول،</w:t>
      </w:r>
      <w:r w:rsidRPr="00D859B4">
        <w:rPr>
          <w:rFonts w:hint="cs"/>
          <w:spacing w:val="-6"/>
          <w:rtl/>
          <w:lang w:bidi="ar"/>
        </w:rPr>
        <w:t xml:space="preserve"> </w:t>
      </w:r>
      <w:r w:rsidRPr="00D859B4">
        <w:rPr>
          <w:rFonts w:ascii="Traditional Arabic" w:hAnsi="Traditional Arabic" w:hint="cs"/>
          <w:spacing w:val="-6"/>
          <w:rtl/>
          <w:lang w:bidi="ar"/>
        </w:rPr>
        <w:t>نتيجة</w:t>
      </w:r>
      <w:r w:rsidRPr="00D859B4">
        <w:rPr>
          <w:rFonts w:hint="cs"/>
          <w:spacing w:val="-6"/>
          <w:rtl/>
          <w:lang w:bidi="ar"/>
        </w:rPr>
        <w:t xml:space="preserve"> </w:t>
      </w:r>
      <w:r w:rsidRPr="00D859B4">
        <w:rPr>
          <w:rFonts w:ascii="Traditional Arabic" w:hAnsi="Traditional Arabic" w:hint="cs"/>
          <w:spacing w:val="-6"/>
          <w:rtl/>
          <w:lang w:bidi="ar"/>
        </w:rPr>
        <w:t>لتأثير</w:t>
      </w:r>
      <w:r w:rsidRPr="00D859B4">
        <w:rPr>
          <w:rFonts w:hint="cs"/>
          <w:spacing w:val="-6"/>
          <w:rtl/>
          <w:lang w:bidi="ar"/>
        </w:rPr>
        <w:t xml:space="preserve"> </w:t>
      </w:r>
      <w:r w:rsidRPr="00D859B4">
        <w:rPr>
          <w:rFonts w:ascii="Traditional Arabic" w:hAnsi="Traditional Arabic" w:hint="cs"/>
          <w:spacing w:val="-6"/>
          <w:rtl/>
          <w:lang w:bidi="ar"/>
        </w:rPr>
        <w:t>الانكسار</w:t>
      </w:r>
      <w:r w:rsidRPr="00D859B4">
        <w:rPr>
          <w:rFonts w:hint="cs"/>
          <w:spacing w:val="-6"/>
          <w:rtl/>
          <w:lang w:bidi="ar"/>
        </w:rPr>
        <w:t xml:space="preserve"> </w:t>
      </w:r>
      <w:r w:rsidRPr="00D859B4">
        <w:rPr>
          <w:rFonts w:ascii="Traditional Arabic" w:hAnsi="Traditional Arabic" w:hint="cs"/>
          <w:spacing w:val="-6"/>
          <w:rtl/>
          <w:lang w:bidi="ar"/>
        </w:rPr>
        <w:t>في</w:t>
      </w:r>
      <w:r w:rsidRPr="00D859B4">
        <w:rPr>
          <w:rFonts w:hint="cs"/>
          <w:spacing w:val="-6"/>
          <w:rtl/>
          <w:lang w:bidi="ar"/>
        </w:rPr>
        <w:t xml:space="preserve"> </w:t>
      </w:r>
      <w:r w:rsidRPr="00D859B4">
        <w:rPr>
          <w:rFonts w:ascii="Traditional Arabic" w:hAnsi="Traditional Arabic" w:hint="cs"/>
          <w:spacing w:val="-6"/>
          <w:rtl/>
          <w:lang w:bidi="ar"/>
        </w:rPr>
        <w:t>الغلاف</w:t>
      </w:r>
      <w:r w:rsidRPr="00D859B4">
        <w:rPr>
          <w:rFonts w:hint="cs"/>
          <w:spacing w:val="-6"/>
          <w:rtl/>
          <w:lang w:bidi="ar"/>
        </w:rPr>
        <w:t xml:space="preserve"> </w:t>
      </w:r>
      <w:r w:rsidRPr="00D859B4">
        <w:rPr>
          <w:rFonts w:ascii="Traditional Arabic" w:hAnsi="Traditional Arabic" w:hint="cs"/>
          <w:spacing w:val="-6"/>
          <w:rtl/>
          <w:lang w:bidi="ar"/>
        </w:rPr>
        <w:t>الجوي</w:t>
      </w:r>
      <w:r w:rsidRPr="00D859B4">
        <w:rPr>
          <w:rFonts w:hint="cs"/>
          <w:spacing w:val="-6"/>
          <w:rtl/>
          <w:lang w:bidi="ar"/>
        </w:rPr>
        <w:t xml:space="preserve"> </w:t>
      </w:r>
      <w:r w:rsidRPr="00D859B4">
        <w:rPr>
          <w:rFonts w:ascii="Traditional Arabic" w:hAnsi="Traditional Arabic" w:hint="cs"/>
          <w:spacing w:val="-6"/>
          <w:rtl/>
          <w:lang w:bidi="ar"/>
        </w:rPr>
        <w:t>حول</w:t>
      </w:r>
      <w:r w:rsidRPr="00D859B4">
        <w:rPr>
          <w:rFonts w:hint="cs"/>
          <w:spacing w:val="-6"/>
          <w:rtl/>
          <w:lang w:bidi="ar"/>
        </w:rPr>
        <w:t xml:space="preserve"> </w:t>
      </w:r>
      <w:r w:rsidRPr="00D859B4">
        <w:rPr>
          <w:rFonts w:ascii="Traditional Arabic" w:hAnsi="Traditional Arabic" w:hint="cs"/>
          <w:spacing w:val="-6"/>
          <w:rtl/>
          <w:lang w:bidi="ar"/>
        </w:rPr>
        <w:t>انحناء</w:t>
      </w:r>
      <w:r w:rsidRPr="00D859B4">
        <w:rPr>
          <w:rFonts w:hint="cs"/>
          <w:spacing w:val="-6"/>
          <w:rtl/>
          <w:lang w:bidi="ar"/>
        </w:rPr>
        <w:t xml:space="preserve"> </w:t>
      </w:r>
      <w:r w:rsidRPr="00D859B4">
        <w:rPr>
          <w:rFonts w:ascii="Traditional Arabic" w:hAnsi="Traditional Arabic" w:hint="cs"/>
          <w:spacing w:val="-6"/>
          <w:rtl/>
          <w:lang w:bidi="ar"/>
        </w:rPr>
        <w:t>الأرض</w:t>
      </w:r>
      <w:r w:rsidRPr="00D859B4">
        <w:rPr>
          <w:rFonts w:hint="cs"/>
          <w:spacing w:val="-6"/>
          <w:rtl/>
          <w:lang w:bidi="ar"/>
        </w:rPr>
        <w:t xml:space="preserve"> (</w:t>
      </w:r>
      <w:r w:rsidRPr="00D859B4">
        <w:rPr>
          <w:rFonts w:ascii="Traditional Arabic" w:hAnsi="Traditional Arabic" w:hint="cs"/>
          <w:spacing w:val="-6"/>
          <w:rtl/>
          <w:lang w:bidi="ar"/>
        </w:rPr>
        <w:t>انظر</w:t>
      </w:r>
      <w:r>
        <w:rPr>
          <w:rFonts w:ascii="Traditional Arabic" w:hAnsi="Traditional Arabic" w:hint="cs"/>
          <w:spacing w:val="-6"/>
          <w:rtl/>
          <w:lang w:bidi="ar"/>
        </w:rPr>
        <w:t xml:space="preserve"> تذييل</w:t>
      </w:r>
      <w:r w:rsidRPr="00D859B4">
        <w:rPr>
          <w:rFonts w:hint="cs"/>
          <w:spacing w:val="-6"/>
          <w:rtl/>
          <w:lang w:bidi="ar"/>
        </w:rPr>
        <w:t xml:space="preserve"> </w:t>
      </w:r>
      <w:r>
        <w:rPr>
          <w:rFonts w:hint="cs"/>
          <w:spacing w:val="-6"/>
          <w:rtl/>
          <w:lang w:bidi="ar"/>
        </w:rPr>
        <w:t>ال</w:t>
      </w:r>
      <w:r w:rsidRPr="00D859B4">
        <w:rPr>
          <w:rFonts w:ascii="Traditional Arabic" w:hAnsi="Traditional Arabic" w:hint="cs"/>
          <w:spacing w:val="-6"/>
          <w:rtl/>
          <w:lang w:bidi="ar"/>
        </w:rPr>
        <w:t>ملحق</w:t>
      </w:r>
      <w:r w:rsidRPr="00D859B4">
        <w:rPr>
          <w:rFonts w:hint="cs"/>
          <w:spacing w:val="-6"/>
          <w:rtl/>
          <w:lang w:bidi="ar"/>
        </w:rPr>
        <w:t xml:space="preserve"> </w:t>
      </w:r>
      <w:r w:rsidR="00F74EB6">
        <w:rPr>
          <w:spacing w:val="-6"/>
          <w:lang w:bidi="ar"/>
        </w:rPr>
        <w:t>2</w:t>
      </w:r>
      <w:r w:rsidRPr="00D859B4">
        <w:rPr>
          <w:rFonts w:hint="cs"/>
          <w:spacing w:val="-6"/>
          <w:rtl/>
          <w:lang w:bidi="ar"/>
        </w:rPr>
        <w:t>).</w:t>
      </w:r>
    </w:p>
    <w:p w:rsidR="0024157D" w:rsidRPr="00986C4E" w:rsidRDefault="0024157D" w:rsidP="0024157D">
      <w:pPr>
        <w:pStyle w:val="Heading3"/>
        <w:rPr>
          <w:rtl/>
        </w:rPr>
      </w:pPr>
      <w:r w:rsidRPr="00986C4E">
        <w:t>3.5.3</w:t>
      </w:r>
      <w:r w:rsidRPr="00986C4E">
        <w:tab/>
      </w:r>
      <w:r w:rsidRPr="00986C4E">
        <w:rPr>
          <w:rFonts w:hint="cs"/>
          <w:rtl/>
        </w:rPr>
        <w:t>ارتفاعات الهوائي فوق مستوى الأرض</w:t>
      </w:r>
    </w:p>
    <w:p w:rsidR="0024157D" w:rsidRPr="00BF0C94" w:rsidRDefault="0024157D" w:rsidP="0024157D">
      <w:pPr>
        <w:rPr>
          <w:rtl/>
          <w:lang w:val="en-GB" w:bidi="ar"/>
        </w:rPr>
      </w:pPr>
      <w:r>
        <w:rPr>
          <w:rFonts w:hint="cs"/>
          <w:spacing w:val="-6"/>
          <w:rtl/>
          <w:lang w:bidi="ar"/>
        </w:rPr>
        <w:t xml:space="preserve">تشكل </w:t>
      </w:r>
      <w:r w:rsidRPr="00D859B4">
        <w:rPr>
          <w:rFonts w:hint="cs"/>
          <w:spacing w:val="-6"/>
          <w:rtl/>
          <w:lang w:bidi="ar"/>
        </w:rPr>
        <w:t>هذه المعلمة عامل</w:t>
      </w:r>
      <w:r>
        <w:rPr>
          <w:rFonts w:hint="cs"/>
          <w:spacing w:val="-6"/>
          <w:rtl/>
          <w:lang w:bidi="ar"/>
        </w:rPr>
        <w:t>اً</w:t>
      </w:r>
      <w:r w:rsidRPr="00D859B4">
        <w:rPr>
          <w:rFonts w:hint="cs"/>
          <w:spacing w:val="-6"/>
          <w:rtl/>
          <w:lang w:bidi="ar"/>
        </w:rPr>
        <w:t xml:space="preserve"> مهم</w:t>
      </w:r>
      <w:r>
        <w:rPr>
          <w:rFonts w:hint="cs"/>
          <w:spacing w:val="-6"/>
          <w:rtl/>
          <w:lang w:bidi="ar"/>
        </w:rPr>
        <w:t>اً</w:t>
      </w:r>
      <w:r w:rsidRPr="00D859B4">
        <w:rPr>
          <w:rFonts w:hint="cs"/>
          <w:spacing w:val="-6"/>
          <w:rtl/>
          <w:lang w:bidi="ar"/>
        </w:rPr>
        <w:t xml:space="preserve"> في تحليل</w:t>
      </w:r>
      <w:r w:rsidRPr="00BF0C94">
        <w:rPr>
          <w:rFonts w:hint="cs"/>
          <w:spacing w:val="-6"/>
          <w:rtl/>
          <w:lang w:bidi="ar"/>
        </w:rPr>
        <w:t xml:space="preserve"> </w:t>
      </w:r>
      <w:r w:rsidRPr="00D859B4">
        <w:rPr>
          <w:rFonts w:hint="cs"/>
          <w:spacing w:val="-6"/>
          <w:rtl/>
          <w:lang w:bidi="ar"/>
        </w:rPr>
        <w:t xml:space="preserve">خسارة </w:t>
      </w:r>
      <w:r>
        <w:rPr>
          <w:rFonts w:hint="cs"/>
          <w:spacing w:val="-6"/>
          <w:rtl/>
          <w:lang w:bidi="ar"/>
        </w:rPr>
        <w:t>الجلبة</w:t>
      </w:r>
      <w:r w:rsidRPr="00D859B4">
        <w:rPr>
          <w:rFonts w:hint="cs"/>
          <w:spacing w:val="-6"/>
          <w:rtl/>
          <w:lang w:bidi="ar"/>
        </w:rPr>
        <w:t xml:space="preserve"> في</w:t>
      </w:r>
      <w:r>
        <w:rPr>
          <w:rFonts w:hint="cs"/>
          <w:spacing w:val="-6"/>
          <w:rtl/>
          <w:lang w:bidi="ar"/>
        </w:rPr>
        <w:t xml:space="preserve"> البيئات الحضرية، أو في تقييم </w:t>
      </w:r>
      <w:r w:rsidRPr="00D859B4">
        <w:rPr>
          <w:rFonts w:hint="cs"/>
          <w:spacing w:val="-6"/>
          <w:rtl/>
          <w:lang w:bidi="ar"/>
        </w:rPr>
        <w:t xml:space="preserve">ظروف خط البصر أو </w:t>
      </w:r>
      <w:r>
        <w:rPr>
          <w:rFonts w:hint="cs"/>
          <w:spacing w:val="-6"/>
          <w:rtl/>
          <w:lang w:bidi="ar"/>
        </w:rPr>
        <w:t>التداخل</w:t>
      </w:r>
      <w:r w:rsidRPr="00D859B4">
        <w:rPr>
          <w:rFonts w:hint="cs"/>
          <w:spacing w:val="-6"/>
          <w:rtl/>
          <w:lang w:bidi="ar"/>
        </w:rPr>
        <w:t xml:space="preserve">ات </w:t>
      </w:r>
      <w:r>
        <w:rPr>
          <w:rFonts w:hint="cs"/>
          <w:spacing w:val="-6"/>
          <w:rtl/>
          <w:lang w:bidi="ar"/>
        </w:rPr>
        <w:t>على</w:t>
      </w:r>
      <w:r w:rsidRPr="00D859B4">
        <w:rPr>
          <w:rFonts w:hint="cs"/>
          <w:spacing w:val="-6"/>
          <w:rtl/>
          <w:lang w:bidi="ar"/>
        </w:rPr>
        <w:t xml:space="preserve"> المحطات الأرضية الأخرى</w:t>
      </w:r>
      <w:r>
        <w:rPr>
          <w:rFonts w:hint="cs"/>
          <w:spacing w:val="-6"/>
          <w:rtl/>
          <w:lang w:bidi="ar"/>
        </w:rPr>
        <w:t xml:space="preserve"> ومنها،</w:t>
      </w:r>
      <w:r w:rsidRPr="00D859B4">
        <w:rPr>
          <w:rFonts w:hint="cs"/>
          <w:spacing w:val="-6"/>
          <w:rtl/>
          <w:lang w:bidi="ar"/>
        </w:rPr>
        <w:t xml:space="preserve"> بما في ذلك المحطات الأرضية في الخدمات الفضائية.</w:t>
      </w:r>
    </w:p>
    <w:p w:rsidR="0024157D" w:rsidRPr="00986C4E" w:rsidRDefault="0024157D" w:rsidP="0024157D">
      <w:pPr>
        <w:pStyle w:val="Heading3"/>
        <w:rPr>
          <w:rtl/>
        </w:rPr>
      </w:pPr>
      <w:r w:rsidRPr="00986C4E">
        <w:t>4.5.3</w:t>
      </w:r>
      <w:r w:rsidRPr="00986C4E">
        <w:tab/>
      </w:r>
      <w:r w:rsidRPr="00986C4E">
        <w:rPr>
          <w:rFonts w:hint="cs"/>
          <w:rtl/>
        </w:rPr>
        <w:t>الاستقطاب</w:t>
      </w:r>
    </w:p>
    <w:p w:rsidR="0024157D" w:rsidRDefault="0024157D" w:rsidP="00C3267A">
      <w:pPr>
        <w:rPr>
          <w:rtl/>
          <w:lang w:bidi="ar"/>
        </w:rPr>
      </w:pPr>
      <w:bookmarkStart w:id="45" w:name="lt_pId275"/>
      <w:r w:rsidRPr="00D859B4">
        <w:rPr>
          <w:rFonts w:hint="cs"/>
          <w:rtl/>
          <w:lang w:bidi="ar"/>
        </w:rPr>
        <w:t>تستخدم</w:t>
      </w:r>
      <w:r w:rsidRPr="00BF0C94">
        <w:rPr>
          <w:rFonts w:hint="cs"/>
          <w:rtl/>
          <w:lang w:bidi="ar"/>
        </w:rPr>
        <w:t xml:space="preserve"> </w:t>
      </w:r>
      <w:r>
        <w:rPr>
          <w:rFonts w:hint="cs"/>
          <w:rtl/>
          <w:lang w:bidi="ar"/>
        </w:rPr>
        <w:t>ال</w:t>
      </w:r>
      <w:r w:rsidRPr="00D859B4">
        <w:rPr>
          <w:rFonts w:hint="cs"/>
          <w:rtl/>
          <w:lang w:bidi="ar"/>
        </w:rPr>
        <w:t xml:space="preserve">أنظمة </w:t>
      </w:r>
      <w:r>
        <w:rPr>
          <w:rFonts w:hint="cs"/>
          <w:rtl/>
          <w:lang w:bidi="ar"/>
        </w:rPr>
        <w:t>ال</w:t>
      </w:r>
      <w:r w:rsidRPr="00D859B4">
        <w:rPr>
          <w:rFonts w:hint="cs"/>
          <w:rtl/>
          <w:lang w:bidi="ar"/>
        </w:rPr>
        <w:t xml:space="preserve">ثابتة من نقطة </w:t>
      </w:r>
      <w:r>
        <w:rPr>
          <w:rFonts w:hint="cs"/>
          <w:rtl/>
          <w:lang w:bidi="ar"/>
        </w:rPr>
        <w:t>إلى</w:t>
      </w:r>
      <w:r w:rsidRPr="00D859B4">
        <w:rPr>
          <w:rFonts w:hint="cs"/>
          <w:rtl/>
          <w:lang w:bidi="ar"/>
        </w:rPr>
        <w:t xml:space="preserve"> نقطة الاستقطاب </w:t>
      </w:r>
      <w:r>
        <w:rPr>
          <w:rFonts w:hint="cs"/>
          <w:rtl/>
          <w:lang w:bidi="ar"/>
        </w:rPr>
        <w:t>ال</w:t>
      </w:r>
      <w:r w:rsidRPr="00D859B4">
        <w:rPr>
          <w:rFonts w:hint="cs"/>
          <w:rtl/>
          <w:lang w:bidi="ar"/>
        </w:rPr>
        <w:t>أفقي و</w:t>
      </w:r>
      <w:r>
        <w:rPr>
          <w:rFonts w:hint="cs"/>
          <w:rtl/>
          <w:lang w:bidi="ar"/>
        </w:rPr>
        <w:t>/</w:t>
      </w:r>
      <w:r w:rsidRPr="00D859B4">
        <w:rPr>
          <w:rFonts w:hint="cs"/>
          <w:rtl/>
          <w:lang w:bidi="ar"/>
        </w:rPr>
        <w:t xml:space="preserve">أو </w:t>
      </w:r>
      <w:r>
        <w:rPr>
          <w:rFonts w:hint="cs"/>
          <w:rtl/>
          <w:lang w:bidi="ar"/>
        </w:rPr>
        <w:t>الرأسي</w:t>
      </w:r>
      <w:r w:rsidRPr="00D859B4">
        <w:rPr>
          <w:rFonts w:hint="cs"/>
          <w:rtl/>
          <w:lang w:bidi="ar"/>
        </w:rPr>
        <w:t>.</w:t>
      </w:r>
      <w:r w:rsidRPr="00894EEA">
        <w:rPr>
          <w:rFonts w:hint="cs"/>
          <w:rtl/>
          <w:lang w:bidi="ar"/>
        </w:rPr>
        <w:t xml:space="preserve"> </w:t>
      </w:r>
      <w:r>
        <w:rPr>
          <w:rFonts w:hint="cs"/>
          <w:rtl/>
          <w:lang w:bidi="ar"/>
        </w:rPr>
        <w:t>و</w:t>
      </w:r>
      <w:r w:rsidRPr="00D859B4">
        <w:rPr>
          <w:rFonts w:hint="cs"/>
          <w:rtl/>
          <w:lang w:bidi="ar"/>
        </w:rPr>
        <w:t xml:space="preserve">عند دراسة </w:t>
      </w:r>
      <w:r>
        <w:rPr>
          <w:rFonts w:hint="cs"/>
          <w:rtl/>
          <w:lang w:bidi="ar"/>
        </w:rPr>
        <w:t>ال</w:t>
      </w:r>
      <w:r w:rsidRPr="00D859B4">
        <w:rPr>
          <w:rFonts w:hint="cs"/>
          <w:rtl/>
          <w:lang w:bidi="ar"/>
        </w:rPr>
        <w:t>تأثير</w:t>
      </w:r>
      <w:r>
        <w:rPr>
          <w:rFonts w:hint="cs"/>
          <w:rtl/>
          <w:lang w:bidi="ar"/>
        </w:rPr>
        <w:t xml:space="preserve"> على</w:t>
      </w:r>
      <w:r w:rsidRPr="00D859B4">
        <w:rPr>
          <w:rFonts w:hint="cs"/>
          <w:rtl/>
          <w:lang w:bidi="ar"/>
        </w:rPr>
        <w:t xml:space="preserve"> أو من الأنظمة ذات الاستقطاب الدائري (مثل أنظمة </w:t>
      </w:r>
      <w:r>
        <w:rPr>
          <w:rFonts w:hint="cs"/>
          <w:rtl/>
          <w:lang w:bidi="ar"/>
        </w:rPr>
        <w:t>الساتل</w:t>
      </w:r>
      <w:r w:rsidRPr="00D859B4">
        <w:rPr>
          <w:rFonts w:hint="cs"/>
          <w:rtl/>
          <w:lang w:bidi="ar"/>
        </w:rPr>
        <w:t xml:space="preserve">)، </w:t>
      </w:r>
      <w:r>
        <w:rPr>
          <w:rFonts w:hint="cs"/>
          <w:rtl/>
          <w:lang w:bidi="ar"/>
        </w:rPr>
        <w:t>لا لزوم</w:t>
      </w:r>
      <w:r w:rsidRPr="00D859B4">
        <w:rPr>
          <w:rFonts w:hint="cs"/>
          <w:rtl/>
          <w:lang w:bidi="ar"/>
        </w:rPr>
        <w:t xml:space="preserve"> </w:t>
      </w:r>
      <w:r>
        <w:rPr>
          <w:rFonts w:hint="cs"/>
          <w:rtl/>
          <w:lang w:bidi="ar"/>
        </w:rPr>
        <w:t>ل</w:t>
      </w:r>
      <w:r w:rsidRPr="00D859B4">
        <w:rPr>
          <w:rFonts w:hint="cs"/>
          <w:rtl/>
          <w:lang w:bidi="ar"/>
        </w:rPr>
        <w:t xml:space="preserve">تحديد أي </w:t>
      </w:r>
      <w:r>
        <w:rPr>
          <w:rFonts w:hint="cs"/>
          <w:rtl/>
          <w:lang w:bidi="ar"/>
        </w:rPr>
        <w:t>استقطاب محدد</w:t>
      </w:r>
      <w:r w:rsidRPr="00D859B4">
        <w:rPr>
          <w:rFonts w:hint="cs"/>
          <w:rtl/>
          <w:lang w:bidi="ar"/>
        </w:rPr>
        <w:t xml:space="preserve"> </w:t>
      </w:r>
      <w:r>
        <w:rPr>
          <w:rFonts w:hint="cs"/>
          <w:rtl/>
          <w:lang w:bidi="ar"/>
        </w:rPr>
        <w:t>يُستخدم</w:t>
      </w:r>
      <w:r w:rsidRPr="00D859B4">
        <w:rPr>
          <w:rFonts w:hint="cs"/>
          <w:rtl/>
          <w:lang w:bidi="ar"/>
        </w:rPr>
        <w:t>.</w:t>
      </w:r>
    </w:p>
    <w:bookmarkEnd w:id="45"/>
    <w:p w:rsidR="0024157D" w:rsidRDefault="0024157D" w:rsidP="00680086">
      <w:pPr>
        <w:rPr>
          <w:rtl/>
          <w:lang w:val="en-GB" w:bidi="ar"/>
        </w:rPr>
      </w:pPr>
      <w:r>
        <w:rPr>
          <w:rFonts w:hint="cs"/>
          <w:rtl/>
          <w:lang w:bidi="ar"/>
        </w:rPr>
        <w:t>و</w:t>
      </w:r>
      <w:r w:rsidRPr="00D859B4">
        <w:rPr>
          <w:rFonts w:hint="cs"/>
          <w:rtl/>
          <w:lang w:bidi="ar"/>
        </w:rPr>
        <w:t>حيث</w:t>
      </w:r>
      <w:r>
        <w:rPr>
          <w:rFonts w:hint="cs"/>
          <w:rtl/>
          <w:lang w:bidi="ar"/>
        </w:rPr>
        <w:t>ما</w:t>
      </w:r>
      <w:r w:rsidRPr="00D859B4">
        <w:rPr>
          <w:rFonts w:hint="cs"/>
          <w:rtl/>
          <w:lang w:bidi="ar"/>
        </w:rPr>
        <w:t xml:space="preserve"> </w:t>
      </w:r>
      <w:r>
        <w:rPr>
          <w:rFonts w:hint="cs"/>
          <w:rtl/>
          <w:lang w:bidi="ar"/>
        </w:rPr>
        <w:t>تقتضي الضرورة</w:t>
      </w:r>
      <w:r w:rsidRPr="00D859B4">
        <w:rPr>
          <w:rFonts w:hint="cs"/>
          <w:rtl/>
          <w:lang w:bidi="ar"/>
        </w:rPr>
        <w:t xml:space="preserve"> التمييز بين الاستقطاب</w:t>
      </w:r>
      <w:r>
        <w:rPr>
          <w:rFonts w:hint="cs"/>
          <w:rtl/>
          <w:lang w:bidi="ar"/>
        </w:rPr>
        <w:t>ين</w:t>
      </w:r>
      <w:r w:rsidRPr="00D859B4">
        <w:rPr>
          <w:rFonts w:hint="cs"/>
          <w:rtl/>
          <w:lang w:bidi="ar"/>
        </w:rPr>
        <w:t xml:space="preserve"> الأفقي والرأسي، </w:t>
      </w:r>
      <w:r>
        <w:rPr>
          <w:rFonts w:hint="cs"/>
          <w:rtl/>
          <w:lang w:bidi="ar"/>
        </w:rPr>
        <w:t>سيلزم</w:t>
      </w:r>
      <w:r w:rsidRPr="00D859B4">
        <w:rPr>
          <w:rFonts w:hint="cs"/>
          <w:rtl/>
          <w:lang w:bidi="ar"/>
        </w:rPr>
        <w:t xml:space="preserve"> تحديد </w:t>
      </w:r>
      <w:r>
        <w:rPr>
          <w:rFonts w:hint="cs"/>
          <w:rtl/>
          <w:lang w:bidi="ar"/>
        </w:rPr>
        <w:t>ال</w:t>
      </w:r>
      <w:r w:rsidRPr="00D859B4">
        <w:rPr>
          <w:rFonts w:hint="cs"/>
          <w:rtl/>
          <w:lang w:bidi="ar"/>
        </w:rPr>
        <w:t xml:space="preserve">مدى </w:t>
      </w:r>
      <w:r>
        <w:rPr>
          <w:rFonts w:hint="cs"/>
          <w:rtl/>
          <w:lang w:bidi="ar"/>
        </w:rPr>
        <w:t>الذي تُستخدم فيه تكنولوجيات</w:t>
      </w:r>
      <w:r w:rsidRPr="00D859B4">
        <w:rPr>
          <w:rFonts w:hint="cs"/>
          <w:rtl/>
          <w:lang w:bidi="ar"/>
        </w:rPr>
        <w:t xml:space="preserve"> مثل القناة</w:t>
      </w:r>
      <w:r>
        <w:rPr>
          <w:rFonts w:hint="cs"/>
          <w:rtl/>
          <w:lang w:bidi="ar"/>
        </w:rPr>
        <w:t xml:space="preserve"> المشترَكة</w:t>
      </w:r>
      <w:r w:rsidRPr="00D859B4">
        <w:rPr>
          <w:rFonts w:hint="cs"/>
          <w:rtl/>
          <w:lang w:bidi="ar"/>
        </w:rPr>
        <w:t xml:space="preserve"> </w:t>
      </w:r>
      <w:r>
        <w:rPr>
          <w:rFonts w:hint="cs"/>
          <w:rtl/>
          <w:lang w:bidi="ar"/>
        </w:rPr>
        <w:t xml:space="preserve">ثنائية </w:t>
      </w:r>
      <w:r w:rsidRPr="00D859B4">
        <w:rPr>
          <w:rFonts w:hint="cs"/>
          <w:rtl/>
          <w:lang w:bidi="ar"/>
        </w:rPr>
        <w:t>الاستقطاب</w:t>
      </w:r>
      <w:r w:rsidRPr="00306F8A">
        <w:rPr>
          <w:rFonts w:hint="cs"/>
          <w:rtl/>
          <w:lang w:bidi="ar"/>
        </w:rPr>
        <w:t xml:space="preserve"> </w:t>
      </w:r>
      <w:r w:rsidR="00680086">
        <w:rPr>
          <w:lang w:bidi="ar"/>
        </w:rPr>
        <w:t>(</w:t>
      </w:r>
      <w:r w:rsidRPr="00D859B4">
        <w:rPr>
          <w:rFonts w:hint="cs"/>
        </w:rPr>
        <w:t>CCDP</w:t>
      </w:r>
      <w:r w:rsidR="00680086">
        <w:rPr>
          <w:lang w:bidi="ar"/>
        </w:rPr>
        <w:t>)</w:t>
      </w:r>
      <w:r w:rsidRPr="00D859B4">
        <w:rPr>
          <w:rFonts w:hint="cs"/>
          <w:rtl/>
          <w:lang w:bidi="ar"/>
        </w:rPr>
        <w:t xml:space="preserve"> لزيادة </w:t>
      </w:r>
      <w:r>
        <w:rPr>
          <w:rFonts w:hint="cs"/>
          <w:rtl/>
          <w:lang w:bidi="ar"/>
        </w:rPr>
        <w:t>سعة</w:t>
      </w:r>
      <w:r w:rsidRPr="00D859B4">
        <w:rPr>
          <w:rFonts w:hint="cs"/>
          <w:rtl/>
          <w:lang w:bidi="ar"/>
        </w:rPr>
        <w:t xml:space="preserve"> النظام.</w:t>
      </w:r>
      <w:r w:rsidRPr="00306F8A">
        <w:rPr>
          <w:rFonts w:hint="cs"/>
          <w:rtl/>
          <w:lang w:bidi="ar"/>
        </w:rPr>
        <w:t xml:space="preserve"> </w:t>
      </w:r>
      <w:r>
        <w:rPr>
          <w:rFonts w:hint="cs"/>
          <w:rtl/>
          <w:lang w:bidi="ar"/>
        </w:rPr>
        <w:t>وت</w:t>
      </w:r>
      <w:r w:rsidRPr="00D859B4">
        <w:rPr>
          <w:rFonts w:hint="cs"/>
          <w:rtl/>
          <w:lang w:bidi="ar"/>
        </w:rPr>
        <w:t>تناوب</w:t>
      </w:r>
      <w:r w:rsidRPr="00306F8A">
        <w:rPr>
          <w:rFonts w:hint="cs"/>
          <w:rtl/>
          <w:lang w:bidi="ar"/>
        </w:rPr>
        <w:t xml:space="preserve"> </w:t>
      </w:r>
      <w:r w:rsidRPr="00D859B4">
        <w:rPr>
          <w:rFonts w:hint="cs"/>
          <w:rtl/>
          <w:lang w:bidi="ar"/>
        </w:rPr>
        <w:t>عادة</w:t>
      </w:r>
      <w:r w:rsidRPr="00306F8A">
        <w:rPr>
          <w:rFonts w:hint="cs"/>
          <w:rtl/>
          <w:lang w:bidi="ar"/>
        </w:rPr>
        <w:t xml:space="preserve"> </w:t>
      </w:r>
      <w:r>
        <w:rPr>
          <w:rFonts w:hint="cs"/>
          <w:rtl/>
          <w:lang w:bidi="ar"/>
        </w:rPr>
        <w:t>ال</w:t>
      </w:r>
      <w:r w:rsidRPr="00D859B4">
        <w:rPr>
          <w:rFonts w:hint="cs"/>
          <w:rtl/>
          <w:lang w:bidi="ar"/>
        </w:rPr>
        <w:t xml:space="preserve">أنظمة التقليدية </w:t>
      </w:r>
      <w:r>
        <w:rPr>
          <w:rFonts w:hint="cs"/>
          <w:rtl/>
          <w:lang w:bidi="ar"/>
        </w:rPr>
        <w:t xml:space="preserve">المنشورة </w:t>
      </w:r>
      <w:r w:rsidRPr="00D859B4">
        <w:rPr>
          <w:rFonts w:hint="cs"/>
          <w:rtl/>
          <w:lang w:bidi="ar"/>
        </w:rPr>
        <w:t xml:space="preserve">من نقطة </w:t>
      </w:r>
      <w:r>
        <w:rPr>
          <w:rFonts w:hint="cs"/>
          <w:rtl/>
          <w:lang w:bidi="ar"/>
        </w:rPr>
        <w:t>إلى</w:t>
      </w:r>
      <w:r w:rsidRPr="00D859B4">
        <w:rPr>
          <w:rFonts w:hint="cs"/>
          <w:rtl/>
          <w:lang w:bidi="ar"/>
        </w:rPr>
        <w:t xml:space="preserve"> نقطة بين </w:t>
      </w:r>
      <w:r>
        <w:rPr>
          <w:rFonts w:hint="cs"/>
          <w:rtl/>
          <w:lang w:bidi="ar"/>
        </w:rPr>
        <w:t>وصلات</w:t>
      </w:r>
      <w:r w:rsidRPr="00D859B4">
        <w:rPr>
          <w:rFonts w:hint="cs"/>
          <w:rtl/>
          <w:lang w:bidi="ar"/>
        </w:rPr>
        <w:t xml:space="preserve"> </w:t>
      </w:r>
      <w:r>
        <w:rPr>
          <w:rFonts w:hint="cs"/>
          <w:rtl/>
          <w:lang w:bidi="ar"/>
        </w:rPr>
        <w:t>ذات</w:t>
      </w:r>
      <w:r w:rsidRPr="00D859B4">
        <w:rPr>
          <w:rFonts w:hint="cs"/>
          <w:rtl/>
          <w:lang w:bidi="ar"/>
        </w:rPr>
        <w:t xml:space="preserve"> استقطاب أفقي و</w:t>
      </w:r>
      <w:r>
        <w:rPr>
          <w:rFonts w:hint="cs"/>
          <w:rtl/>
          <w:lang w:bidi="ar"/>
        </w:rPr>
        <w:t>وصلات</w:t>
      </w:r>
      <w:r w:rsidRPr="00D859B4">
        <w:rPr>
          <w:rFonts w:hint="cs"/>
          <w:rtl/>
          <w:lang w:bidi="ar"/>
        </w:rPr>
        <w:t xml:space="preserve"> </w:t>
      </w:r>
      <w:r>
        <w:rPr>
          <w:rFonts w:hint="cs"/>
          <w:rtl/>
          <w:lang w:bidi="ar"/>
        </w:rPr>
        <w:t>ذات</w:t>
      </w:r>
      <w:r w:rsidRPr="00D859B4">
        <w:rPr>
          <w:rFonts w:hint="cs"/>
          <w:rtl/>
          <w:lang w:bidi="ar"/>
        </w:rPr>
        <w:t xml:space="preserve"> استقطاب رأسي </w:t>
      </w:r>
      <w:r>
        <w:rPr>
          <w:rFonts w:hint="cs"/>
          <w:rtl/>
          <w:lang w:bidi="ar"/>
        </w:rPr>
        <w:t>ب</w:t>
      </w:r>
      <w:r w:rsidRPr="00D859B4">
        <w:rPr>
          <w:rFonts w:hint="cs"/>
          <w:rtl/>
          <w:lang w:bidi="ar"/>
        </w:rPr>
        <w:t xml:space="preserve">تقسيم </w:t>
      </w:r>
      <w:r>
        <w:rPr>
          <w:rFonts w:hint="cs"/>
          <w:rtl/>
          <w:lang w:bidi="ar"/>
        </w:rPr>
        <w:t xml:space="preserve">متساو </w:t>
      </w:r>
      <w:r w:rsidRPr="00D859B4">
        <w:rPr>
          <w:rFonts w:hint="cs"/>
          <w:rtl/>
          <w:lang w:bidi="ar"/>
        </w:rPr>
        <w:t>تقريبا</w:t>
      </w:r>
      <w:r>
        <w:rPr>
          <w:rFonts w:hint="cs"/>
          <w:rtl/>
          <w:lang w:bidi="ar"/>
        </w:rPr>
        <w:t>ً</w:t>
      </w:r>
      <w:r w:rsidRPr="00D859B4">
        <w:rPr>
          <w:rFonts w:hint="cs"/>
          <w:rtl/>
          <w:lang w:bidi="ar"/>
        </w:rPr>
        <w:t xml:space="preserve"> </w:t>
      </w:r>
      <w:r>
        <w:rPr>
          <w:rFonts w:hint="cs"/>
          <w:rtl/>
          <w:lang w:bidi="ar"/>
        </w:rPr>
        <w:t>بين الاستقطابين</w:t>
      </w:r>
      <w:r w:rsidRPr="00D859B4">
        <w:rPr>
          <w:rFonts w:hint="cs"/>
          <w:rtl/>
          <w:lang w:bidi="ar"/>
        </w:rPr>
        <w:t xml:space="preserve"> مع استخدام كل وصلة </w:t>
      </w:r>
      <w:r>
        <w:rPr>
          <w:rFonts w:hint="cs"/>
          <w:rtl/>
          <w:lang w:bidi="ar"/>
        </w:rPr>
        <w:t>لأحد</w:t>
      </w:r>
      <w:r w:rsidRPr="00306F8A">
        <w:rPr>
          <w:rFonts w:hint="cs"/>
          <w:rtl/>
          <w:lang w:bidi="ar"/>
        </w:rPr>
        <w:t xml:space="preserve"> </w:t>
      </w:r>
      <w:r w:rsidRPr="00D859B4">
        <w:rPr>
          <w:rFonts w:hint="cs"/>
          <w:rtl/>
          <w:lang w:bidi="ar"/>
        </w:rPr>
        <w:t>ا</w:t>
      </w:r>
      <w:r>
        <w:rPr>
          <w:rFonts w:hint="cs"/>
          <w:rtl/>
          <w:lang w:bidi="ar"/>
        </w:rPr>
        <w:t>لا</w:t>
      </w:r>
      <w:r w:rsidRPr="00D859B4">
        <w:rPr>
          <w:rFonts w:hint="cs"/>
          <w:rtl/>
          <w:lang w:bidi="ar"/>
        </w:rPr>
        <w:t>ستقطاب</w:t>
      </w:r>
      <w:r>
        <w:rPr>
          <w:rFonts w:hint="cs"/>
          <w:rtl/>
          <w:lang w:bidi="ar"/>
        </w:rPr>
        <w:t>ين</w:t>
      </w:r>
      <w:r w:rsidRPr="00D859B4">
        <w:rPr>
          <w:rFonts w:hint="cs"/>
          <w:rtl/>
          <w:lang w:bidi="ar"/>
        </w:rPr>
        <w:t xml:space="preserve"> أو </w:t>
      </w:r>
      <w:r>
        <w:rPr>
          <w:rFonts w:hint="cs"/>
          <w:rtl/>
          <w:lang w:bidi="ar"/>
        </w:rPr>
        <w:t>الآخر</w:t>
      </w:r>
      <w:r w:rsidRPr="00D859B4">
        <w:rPr>
          <w:rFonts w:hint="cs"/>
          <w:rtl/>
          <w:lang w:bidi="ar"/>
        </w:rPr>
        <w:t>.</w:t>
      </w:r>
      <w:r w:rsidRPr="00306F8A">
        <w:rPr>
          <w:rFonts w:hint="cs"/>
          <w:rtl/>
          <w:lang w:bidi="ar"/>
        </w:rPr>
        <w:t xml:space="preserve"> </w:t>
      </w:r>
      <w:r>
        <w:rPr>
          <w:rFonts w:hint="cs"/>
          <w:rtl/>
          <w:lang w:bidi="ar"/>
        </w:rPr>
        <w:t xml:space="preserve">أما </w:t>
      </w:r>
      <w:r w:rsidRPr="00D859B4">
        <w:rPr>
          <w:rFonts w:hint="cs"/>
          <w:rtl/>
          <w:lang w:bidi="ar"/>
        </w:rPr>
        <w:t>ال</w:t>
      </w:r>
      <w:r>
        <w:rPr>
          <w:rFonts w:hint="cs"/>
          <w:rtl/>
          <w:lang w:bidi="ar"/>
        </w:rPr>
        <w:t>أ</w:t>
      </w:r>
      <w:r w:rsidRPr="00D859B4">
        <w:rPr>
          <w:rFonts w:hint="cs"/>
          <w:rtl/>
          <w:lang w:bidi="ar"/>
        </w:rPr>
        <w:t>نظم</w:t>
      </w:r>
      <w:r>
        <w:rPr>
          <w:rFonts w:hint="cs"/>
          <w:rtl/>
          <w:lang w:bidi="ar"/>
        </w:rPr>
        <w:t>ة</w:t>
      </w:r>
      <w:r w:rsidRPr="00D859B4">
        <w:rPr>
          <w:rFonts w:hint="cs"/>
          <w:rtl/>
          <w:lang w:bidi="ar"/>
        </w:rPr>
        <w:t xml:space="preserve"> التي تستخدم القناة</w:t>
      </w:r>
      <w:r>
        <w:rPr>
          <w:rFonts w:hint="cs"/>
          <w:rtl/>
          <w:lang w:bidi="ar"/>
        </w:rPr>
        <w:t xml:space="preserve"> المشترَكة</w:t>
      </w:r>
      <w:r w:rsidRPr="00D859B4">
        <w:rPr>
          <w:rFonts w:hint="cs"/>
          <w:rtl/>
          <w:lang w:bidi="ar"/>
        </w:rPr>
        <w:t xml:space="preserve"> </w:t>
      </w:r>
      <w:r>
        <w:rPr>
          <w:rFonts w:hint="cs"/>
          <w:rtl/>
          <w:lang w:bidi="ar"/>
        </w:rPr>
        <w:t xml:space="preserve">ثنائية </w:t>
      </w:r>
      <w:r w:rsidRPr="00D859B4">
        <w:rPr>
          <w:rFonts w:hint="cs"/>
          <w:rtl/>
          <w:lang w:bidi="ar"/>
        </w:rPr>
        <w:t xml:space="preserve">الاستقطاب </w:t>
      </w:r>
      <w:r>
        <w:rPr>
          <w:rFonts w:hint="cs"/>
          <w:rtl/>
          <w:lang w:bidi="ar"/>
        </w:rPr>
        <w:t>فهي تستخدم</w:t>
      </w:r>
      <w:r w:rsidRPr="00D859B4">
        <w:rPr>
          <w:rFonts w:hint="cs"/>
          <w:rtl/>
          <w:lang w:bidi="ar"/>
        </w:rPr>
        <w:t xml:space="preserve"> </w:t>
      </w:r>
      <w:r>
        <w:rPr>
          <w:rFonts w:hint="cs"/>
          <w:rtl/>
          <w:lang w:bidi="ar"/>
        </w:rPr>
        <w:t>الاستقطابين</w:t>
      </w:r>
      <w:r w:rsidRPr="00D859B4">
        <w:rPr>
          <w:rFonts w:hint="cs"/>
          <w:rtl/>
          <w:lang w:bidi="ar"/>
        </w:rPr>
        <w:t xml:space="preserve"> الأفقي والرأسي </w:t>
      </w:r>
      <w:r>
        <w:rPr>
          <w:rFonts w:hint="cs"/>
          <w:rtl/>
          <w:lang w:bidi="ar"/>
        </w:rPr>
        <w:t xml:space="preserve">كليهما </w:t>
      </w:r>
      <w:r w:rsidRPr="00D859B4">
        <w:rPr>
          <w:rFonts w:hint="cs"/>
          <w:rtl/>
          <w:lang w:bidi="ar"/>
        </w:rPr>
        <w:t>على كل وصلة.</w:t>
      </w:r>
    </w:p>
    <w:p w:rsidR="0024157D" w:rsidRPr="00986C4E" w:rsidRDefault="0024157D" w:rsidP="0024157D">
      <w:pPr>
        <w:pStyle w:val="Heading2"/>
        <w:rPr>
          <w:rtl/>
        </w:rPr>
      </w:pPr>
      <w:r w:rsidRPr="00986C4E">
        <w:t>6.3</w:t>
      </w:r>
      <w:r w:rsidRPr="00986C4E">
        <w:tab/>
      </w:r>
      <w:r w:rsidRPr="00986C4E">
        <w:rPr>
          <w:rFonts w:hint="cs"/>
          <w:rtl/>
        </w:rPr>
        <w:t>التبعية بين المعلمات</w:t>
      </w:r>
    </w:p>
    <w:p w:rsidR="0024157D" w:rsidRDefault="0024157D" w:rsidP="0088652C">
      <w:pPr>
        <w:rPr>
          <w:rtl/>
          <w:lang w:val="en-GB"/>
        </w:rPr>
      </w:pPr>
      <w:bookmarkStart w:id="46" w:name="lt_pId283"/>
      <w:r w:rsidRPr="00D859B4">
        <w:rPr>
          <w:rFonts w:hint="cs"/>
          <w:rtl/>
          <w:lang w:bidi="ar"/>
        </w:rPr>
        <w:t xml:space="preserve">تجدر الإشارة </w:t>
      </w:r>
      <w:r>
        <w:rPr>
          <w:rFonts w:hint="cs"/>
          <w:rtl/>
          <w:lang w:bidi="ar"/>
        </w:rPr>
        <w:t>إلى أن طول الوصلة</w:t>
      </w:r>
      <w:r w:rsidRPr="00D859B4">
        <w:rPr>
          <w:rFonts w:hint="cs"/>
          <w:rtl/>
          <w:lang w:bidi="ar"/>
        </w:rPr>
        <w:t xml:space="preserve"> </w:t>
      </w:r>
      <w:r>
        <w:rPr>
          <w:rFonts w:hint="cs"/>
          <w:rtl/>
          <w:lang w:bidi="ar"/>
        </w:rPr>
        <w:t>و</w:t>
      </w:r>
      <w:r w:rsidRPr="00D859B4">
        <w:rPr>
          <w:rFonts w:hint="cs"/>
          <w:rtl/>
          <w:lang w:bidi="ar"/>
        </w:rPr>
        <w:t>زاوية الارتفاع وارتفاع الهوائي</w:t>
      </w:r>
      <w:r>
        <w:rPr>
          <w:rFonts w:hint="cs"/>
          <w:rtl/>
          <w:lang w:bidi="ar"/>
        </w:rPr>
        <w:t xml:space="preserve"> هي</w:t>
      </w:r>
      <w:r w:rsidRPr="00D859B4">
        <w:rPr>
          <w:rFonts w:hint="cs"/>
          <w:rtl/>
          <w:lang w:bidi="ar"/>
        </w:rPr>
        <w:t xml:space="preserve"> معلمات </w:t>
      </w:r>
      <w:r>
        <w:rPr>
          <w:rFonts w:hint="cs"/>
          <w:rtl/>
          <w:lang w:bidi="ar"/>
        </w:rPr>
        <w:t>تتبع إحداها الأخريين</w:t>
      </w:r>
      <w:r w:rsidRPr="00D859B4">
        <w:rPr>
          <w:rFonts w:hint="cs"/>
          <w:rtl/>
          <w:lang w:bidi="ar"/>
        </w:rPr>
        <w:t>.</w:t>
      </w:r>
      <w:r>
        <w:rPr>
          <w:rFonts w:hint="cs"/>
          <w:rtl/>
          <w:lang w:bidi="ar"/>
        </w:rPr>
        <w:t xml:space="preserve"> وبمعرفة أي اثنتين منها، تُحسب الثالثة.</w:t>
      </w:r>
      <w:r w:rsidRPr="004C0151">
        <w:rPr>
          <w:rFonts w:hint="cs"/>
          <w:rtl/>
          <w:lang w:bidi="ar"/>
        </w:rPr>
        <w:t xml:space="preserve"> </w:t>
      </w:r>
      <w:r>
        <w:rPr>
          <w:rFonts w:hint="cs"/>
          <w:rtl/>
          <w:lang w:bidi="ar"/>
        </w:rPr>
        <w:t>ويتعين أن ي</w:t>
      </w:r>
      <w:r w:rsidRPr="00D859B4">
        <w:rPr>
          <w:rFonts w:hint="cs"/>
          <w:rtl/>
          <w:lang w:bidi="ar"/>
        </w:rPr>
        <w:t xml:space="preserve">ؤخذ </w:t>
      </w:r>
      <w:r>
        <w:rPr>
          <w:rFonts w:hint="cs"/>
          <w:rtl/>
          <w:lang w:bidi="ar"/>
        </w:rPr>
        <w:t xml:space="preserve">ذلك </w:t>
      </w:r>
      <w:r w:rsidRPr="00D859B4">
        <w:rPr>
          <w:rFonts w:hint="cs"/>
          <w:rtl/>
          <w:lang w:bidi="ar"/>
        </w:rPr>
        <w:t xml:space="preserve">بعين الاعتبار عند وضع سيناريوهات </w:t>
      </w:r>
      <w:r>
        <w:rPr>
          <w:rFonts w:hint="cs"/>
          <w:rtl/>
          <w:lang w:bidi="ar"/>
        </w:rPr>
        <w:t>التشارك</w:t>
      </w:r>
      <w:r w:rsidRPr="00D859B4">
        <w:rPr>
          <w:rFonts w:hint="cs"/>
          <w:rtl/>
          <w:lang w:bidi="ar"/>
        </w:rPr>
        <w:t>.</w:t>
      </w:r>
    </w:p>
    <w:p w:rsidR="0024157D" w:rsidRDefault="0024157D" w:rsidP="0088652C">
      <w:pPr>
        <w:rPr>
          <w:rtl/>
          <w:lang w:bidi="ar"/>
        </w:rPr>
      </w:pPr>
      <w:bookmarkStart w:id="47" w:name="lt_pId285"/>
      <w:bookmarkEnd w:id="46"/>
      <w:r>
        <w:rPr>
          <w:rFonts w:hint="cs"/>
          <w:rtl/>
          <w:lang w:bidi="ar"/>
        </w:rPr>
        <w:t xml:space="preserve">ففي </w:t>
      </w:r>
      <w:r w:rsidRPr="00D859B4">
        <w:rPr>
          <w:rFonts w:hint="cs"/>
          <w:rtl/>
          <w:lang w:bidi="ar"/>
        </w:rPr>
        <w:t>سيناريو معين،</w:t>
      </w:r>
      <w:r w:rsidRPr="004C0151">
        <w:rPr>
          <w:rFonts w:hint="cs"/>
          <w:rtl/>
          <w:lang w:bidi="ar"/>
        </w:rPr>
        <w:t xml:space="preserve"> </w:t>
      </w:r>
      <w:r>
        <w:rPr>
          <w:rFonts w:hint="cs"/>
          <w:rtl/>
          <w:lang w:bidi="ar"/>
        </w:rPr>
        <w:t>على سبيل المثال،</w:t>
      </w:r>
      <w:r w:rsidRPr="00D859B4">
        <w:rPr>
          <w:rFonts w:hint="cs"/>
          <w:rtl/>
          <w:lang w:bidi="ar"/>
        </w:rPr>
        <w:t xml:space="preserve"> يمكن تعريف عدد من </w:t>
      </w:r>
      <w:r>
        <w:rPr>
          <w:rFonts w:hint="cs"/>
          <w:rtl/>
          <w:lang w:bidi="ar"/>
        </w:rPr>
        <w:t>ال</w:t>
      </w:r>
      <w:r w:rsidRPr="00D859B4">
        <w:rPr>
          <w:rFonts w:hint="cs"/>
          <w:rtl/>
          <w:lang w:bidi="ar"/>
        </w:rPr>
        <w:t xml:space="preserve">وصلات </w:t>
      </w:r>
      <w:r>
        <w:rPr>
          <w:rFonts w:hint="cs"/>
          <w:rtl/>
          <w:lang w:bidi="ar"/>
        </w:rPr>
        <w:t xml:space="preserve">العشوائية على أساس </w:t>
      </w:r>
      <w:r w:rsidRPr="000260FE">
        <w:rPr>
          <w:rFonts w:hint="cs"/>
          <w:rtl/>
          <w:lang w:bidi="ar"/>
        </w:rPr>
        <w:t>التوزعات</w:t>
      </w:r>
      <w:r w:rsidRPr="00D859B4">
        <w:rPr>
          <w:rFonts w:hint="cs"/>
          <w:rtl/>
          <w:lang w:bidi="ar"/>
        </w:rPr>
        <w:t xml:space="preserve"> الإحصائية </w:t>
      </w:r>
      <w:r>
        <w:rPr>
          <w:rFonts w:hint="cs"/>
          <w:rtl/>
          <w:lang w:bidi="ar"/>
        </w:rPr>
        <w:t>ال</w:t>
      </w:r>
      <w:r w:rsidRPr="00D859B4">
        <w:rPr>
          <w:rFonts w:hint="cs"/>
          <w:rtl/>
          <w:lang w:bidi="ar"/>
        </w:rPr>
        <w:t xml:space="preserve">محددة </w:t>
      </w:r>
      <w:r>
        <w:rPr>
          <w:rFonts w:hint="cs"/>
          <w:rtl/>
          <w:lang w:bidi="ar"/>
        </w:rPr>
        <w:t>ل</w:t>
      </w:r>
      <w:r w:rsidRPr="00D859B4">
        <w:rPr>
          <w:rFonts w:hint="cs"/>
          <w:rtl/>
          <w:lang w:bidi="ar"/>
        </w:rPr>
        <w:t xml:space="preserve">أطوال </w:t>
      </w:r>
      <w:r>
        <w:rPr>
          <w:rFonts w:hint="cs"/>
          <w:rtl/>
          <w:lang w:bidi="ar"/>
        </w:rPr>
        <w:t>الوصلة</w:t>
      </w:r>
      <w:r w:rsidRPr="00D859B4">
        <w:rPr>
          <w:rFonts w:hint="cs"/>
          <w:rtl/>
          <w:lang w:bidi="ar"/>
        </w:rPr>
        <w:t xml:space="preserve"> وارتفاع الهوائي. </w:t>
      </w:r>
      <w:r>
        <w:rPr>
          <w:rFonts w:hint="cs"/>
          <w:rtl/>
          <w:lang w:bidi="ar"/>
        </w:rPr>
        <w:t>و</w:t>
      </w:r>
      <w:r w:rsidRPr="00D859B4">
        <w:rPr>
          <w:rFonts w:hint="cs"/>
          <w:rtl/>
          <w:lang w:bidi="ar"/>
        </w:rPr>
        <w:t>في مثل هذه الحالة،</w:t>
      </w:r>
      <w:r w:rsidRPr="004C0151">
        <w:rPr>
          <w:rFonts w:hint="cs"/>
          <w:rtl/>
          <w:lang w:bidi="ar"/>
        </w:rPr>
        <w:t xml:space="preserve"> </w:t>
      </w:r>
      <w:r w:rsidRPr="00D859B4">
        <w:rPr>
          <w:rFonts w:hint="cs"/>
          <w:rtl/>
          <w:lang w:bidi="ar"/>
        </w:rPr>
        <w:t xml:space="preserve">ينبغي أن تحسب زوايا ارتفاع </w:t>
      </w:r>
      <w:r>
        <w:rPr>
          <w:rFonts w:hint="cs"/>
          <w:rtl/>
          <w:lang w:bidi="ar"/>
        </w:rPr>
        <w:t>ال</w:t>
      </w:r>
      <w:r w:rsidRPr="00D859B4">
        <w:rPr>
          <w:rFonts w:hint="cs"/>
          <w:rtl/>
          <w:lang w:bidi="ar"/>
        </w:rPr>
        <w:t xml:space="preserve">هوائي </w:t>
      </w:r>
      <w:r>
        <w:rPr>
          <w:rFonts w:hint="cs"/>
          <w:rtl/>
          <w:lang w:bidi="ar"/>
        </w:rPr>
        <w:t>ذات الصلة ل</w:t>
      </w:r>
      <w:r w:rsidRPr="00D859B4">
        <w:rPr>
          <w:rFonts w:hint="cs"/>
          <w:rtl/>
          <w:lang w:bidi="ar"/>
        </w:rPr>
        <w:t xml:space="preserve">كل </w:t>
      </w:r>
      <w:r>
        <w:rPr>
          <w:rFonts w:hint="cs"/>
          <w:rtl/>
          <w:lang w:bidi="ar"/>
        </w:rPr>
        <w:t xml:space="preserve">وصلة كهذه </w:t>
      </w:r>
      <w:r w:rsidRPr="00D859B4">
        <w:rPr>
          <w:rFonts w:hint="cs"/>
          <w:rtl/>
          <w:lang w:bidi="ar"/>
        </w:rPr>
        <w:t>بدلا</w:t>
      </w:r>
      <w:r>
        <w:rPr>
          <w:rFonts w:hint="cs"/>
          <w:rtl/>
          <w:lang w:bidi="ar"/>
        </w:rPr>
        <w:t>ً</w:t>
      </w:r>
      <w:r w:rsidRPr="00D859B4">
        <w:rPr>
          <w:rFonts w:hint="cs"/>
          <w:rtl/>
          <w:lang w:bidi="ar"/>
        </w:rPr>
        <w:t xml:space="preserve"> من استخدام الإحصاءات المحددة في هذه التوصية.</w:t>
      </w:r>
    </w:p>
    <w:p w:rsidR="0024157D" w:rsidRDefault="0024157D" w:rsidP="0088652C">
      <w:pPr>
        <w:rPr>
          <w:rtl/>
          <w:lang w:bidi="ar"/>
        </w:rPr>
      </w:pPr>
      <w:r w:rsidRPr="00D859B4">
        <w:rPr>
          <w:rFonts w:hint="cs"/>
          <w:rtl/>
          <w:lang w:bidi="ar"/>
        </w:rPr>
        <w:lastRenderedPageBreak/>
        <w:t xml:space="preserve">وكمثال آخر، في </w:t>
      </w:r>
      <w:r>
        <w:rPr>
          <w:rFonts w:hint="cs"/>
          <w:rtl/>
          <w:lang w:bidi="ar"/>
        </w:rPr>
        <w:t>إعداد</w:t>
      </w:r>
      <w:r w:rsidRPr="00D859B4">
        <w:rPr>
          <w:rFonts w:hint="cs"/>
          <w:rtl/>
          <w:lang w:bidi="ar"/>
        </w:rPr>
        <w:t xml:space="preserve"> سيناريو</w:t>
      </w:r>
      <w:r w:rsidR="001B3526">
        <w:rPr>
          <w:rFonts w:hint="cs"/>
          <w:rtl/>
          <w:lang w:bidi="ar"/>
        </w:rPr>
        <w:t xml:space="preserve"> يشارك فيه</w:t>
      </w:r>
      <w:r w:rsidRPr="00D859B4">
        <w:rPr>
          <w:rFonts w:hint="cs"/>
          <w:rtl/>
          <w:lang w:bidi="ar"/>
        </w:rPr>
        <w:t xml:space="preserve"> عدد من المحطات </w:t>
      </w:r>
      <w:r>
        <w:rPr>
          <w:rFonts w:hint="cs"/>
          <w:rtl/>
          <w:lang w:bidi="ar"/>
        </w:rPr>
        <w:t>المتموضعة</w:t>
      </w:r>
      <w:r w:rsidRPr="00D859B4">
        <w:rPr>
          <w:rFonts w:hint="cs"/>
          <w:rtl/>
          <w:lang w:bidi="ar"/>
        </w:rPr>
        <w:t xml:space="preserve"> بشكل عشوائي دون إقامة علاقة وصلة، </w:t>
      </w:r>
      <w:r>
        <w:rPr>
          <w:rFonts w:hint="cs"/>
          <w:rtl/>
          <w:lang w:bidi="ar"/>
        </w:rPr>
        <w:t>سيجري</w:t>
      </w:r>
      <w:r w:rsidRPr="00D859B4">
        <w:rPr>
          <w:rFonts w:hint="cs"/>
          <w:rtl/>
          <w:lang w:bidi="ar"/>
        </w:rPr>
        <w:t xml:space="preserve"> تجاهل إحصاءات طول الوصلة</w:t>
      </w:r>
      <w:r>
        <w:rPr>
          <w:rFonts w:hint="cs"/>
          <w:rtl/>
          <w:lang w:bidi="ar"/>
        </w:rPr>
        <w:t>،</w:t>
      </w:r>
      <w:r w:rsidRPr="00D859B4">
        <w:rPr>
          <w:rFonts w:hint="cs"/>
          <w:rtl/>
          <w:lang w:bidi="ar"/>
        </w:rPr>
        <w:t xml:space="preserve"> وينبغي أن تطبق </w:t>
      </w:r>
      <w:r>
        <w:rPr>
          <w:rFonts w:hint="cs"/>
          <w:rtl/>
          <w:lang w:bidi="ar"/>
        </w:rPr>
        <w:t>توز</w:t>
      </w:r>
      <w:r w:rsidRPr="00D859B4">
        <w:rPr>
          <w:rFonts w:hint="cs"/>
          <w:rtl/>
          <w:lang w:bidi="ar"/>
        </w:rPr>
        <w:t xml:space="preserve">عات </w:t>
      </w:r>
      <w:r>
        <w:rPr>
          <w:rFonts w:hint="cs"/>
          <w:rtl/>
          <w:lang w:bidi="ar"/>
        </w:rPr>
        <w:t>ارتفاع الهوائي و</w:t>
      </w:r>
      <w:r w:rsidRPr="00D859B4">
        <w:rPr>
          <w:rFonts w:hint="cs"/>
          <w:rtl/>
          <w:lang w:bidi="ar"/>
        </w:rPr>
        <w:t>زاوية</w:t>
      </w:r>
      <w:r w:rsidRPr="007C763C">
        <w:rPr>
          <w:rFonts w:hint="cs"/>
          <w:rtl/>
          <w:lang w:bidi="ar"/>
        </w:rPr>
        <w:t xml:space="preserve"> </w:t>
      </w:r>
      <w:r w:rsidRPr="00D859B4">
        <w:rPr>
          <w:rFonts w:hint="cs"/>
          <w:rtl/>
          <w:lang w:bidi="ar"/>
        </w:rPr>
        <w:t>ا</w:t>
      </w:r>
      <w:r>
        <w:rPr>
          <w:rFonts w:hint="cs"/>
          <w:rtl/>
          <w:lang w:bidi="ar"/>
        </w:rPr>
        <w:t>لا</w:t>
      </w:r>
      <w:r w:rsidRPr="00D859B4">
        <w:rPr>
          <w:rFonts w:hint="cs"/>
          <w:rtl/>
          <w:lang w:bidi="ar"/>
        </w:rPr>
        <w:t>رتفاع</w:t>
      </w:r>
      <w:r>
        <w:rPr>
          <w:rFonts w:hint="cs"/>
          <w:rtl/>
          <w:lang w:bidi="ar"/>
        </w:rPr>
        <w:t xml:space="preserve"> في </w:t>
      </w:r>
      <w:r w:rsidRPr="00D859B4">
        <w:rPr>
          <w:rFonts w:hint="cs"/>
          <w:rtl/>
          <w:lang w:bidi="ar"/>
        </w:rPr>
        <w:t>كل محطة</w:t>
      </w:r>
      <w:r>
        <w:rPr>
          <w:rFonts w:hint="cs"/>
          <w:rtl/>
          <w:lang w:bidi="ar"/>
        </w:rPr>
        <w:t xml:space="preserve"> ك</w:t>
      </w:r>
      <w:r w:rsidRPr="00D859B4">
        <w:rPr>
          <w:rFonts w:hint="cs"/>
          <w:rtl/>
          <w:lang w:bidi="ar"/>
        </w:rPr>
        <w:t>هذه.</w:t>
      </w:r>
    </w:p>
    <w:bookmarkEnd w:id="47"/>
    <w:p w:rsidR="0024157D" w:rsidRDefault="0024157D" w:rsidP="0024157D">
      <w:pPr>
        <w:rPr>
          <w:rtl/>
        </w:rPr>
      </w:pPr>
    </w:p>
    <w:p w:rsidR="00A659D4" w:rsidRDefault="00A659D4" w:rsidP="0024157D">
      <w:pPr>
        <w:rPr>
          <w:rtl/>
        </w:rPr>
      </w:pPr>
    </w:p>
    <w:p w:rsidR="00D24418" w:rsidRDefault="00D24418" w:rsidP="0024157D">
      <w:pPr>
        <w:rPr>
          <w:rtl/>
        </w:rPr>
      </w:pPr>
    </w:p>
    <w:p w:rsidR="0024157D" w:rsidRPr="00561D5C" w:rsidRDefault="0024157D" w:rsidP="00D10F93">
      <w:pPr>
        <w:pStyle w:val="AnnexNotitle"/>
        <w:rPr>
          <w:rtl/>
        </w:rPr>
      </w:pPr>
      <w:r w:rsidRPr="00561D5C">
        <w:rPr>
          <w:rFonts w:hint="cs"/>
          <w:rtl/>
        </w:rPr>
        <w:t xml:space="preserve">الملحق </w:t>
      </w:r>
      <w:r w:rsidRPr="00561D5C">
        <w:t>2</w:t>
      </w:r>
      <w:r w:rsidR="006006D8" w:rsidRPr="00561D5C">
        <w:rPr>
          <w:rtl/>
        </w:rPr>
        <w:br/>
      </w:r>
      <w:r w:rsidR="006006D8" w:rsidRPr="00561D5C">
        <w:rPr>
          <w:rtl/>
        </w:rPr>
        <w:br/>
      </w:r>
      <w:r w:rsidRPr="00561D5C">
        <w:rPr>
          <w:rFonts w:hint="cs"/>
          <w:rtl/>
        </w:rPr>
        <w:t>تلخيص البيانات الإحصائية للمعلمات ذات الصلة بنشر أنظمة من نقطة إلى نقطة</w:t>
      </w:r>
      <w:r w:rsidR="00D10F93" w:rsidRPr="00561D5C">
        <w:rPr>
          <w:rtl/>
        </w:rPr>
        <w:br/>
      </w:r>
      <w:r w:rsidRPr="00561D5C">
        <w:rPr>
          <w:rFonts w:hint="cs"/>
          <w:rtl/>
        </w:rPr>
        <w:t>في الخدمة الثابتة العاملة في مختلف النطاقات الترددية</w:t>
      </w:r>
    </w:p>
    <w:p w:rsidR="0024157D" w:rsidRPr="00E01589" w:rsidRDefault="0024157D" w:rsidP="008134C2">
      <w:pPr>
        <w:pStyle w:val="Heading1"/>
        <w:rPr>
          <w:rtl/>
        </w:rPr>
      </w:pPr>
      <w:r w:rsidRPr="00E01589">
        <w:t>1</w:t>
      </w:r>
      <w:r w:rsidRPr="00E01589">
        <w:tab/>
      </w:r>
      <w:r w:rsidRPr="00E01589">
        <w:rPr>
          <w:rFonts w:hint="cs"/>
          <w:rtl/>
        </w:rPr>
        <w:t>مقدمة</w:t>
      </w:r>
    </w:p>
    <w:p w:rsidR="0024157D" w:rsidRDefault="0024157D" w:rsidP="00A33756">
      <w:pPr>
        <w:rPr>
          <w:rtl/>
          <w:lang w:bidi="ar"/>
        </w:rPr>
      </w:pPr>
      <w:r w:rsidRPr="00D859B4">
        <w:rPr>
          <w:rFonts w:hint="cs"/>
          <w:rtl/>
          <w:lang w:bidi="ar"/>
        </w:rPr>
        <w:t xml:space="preserve">بناء على مساهمات من عدة إدارات، يقدم هذا الملحق تلخيص البيانات الإحصائية </w:t>
      </w:r>
      <w:r>
        <w:rPr>
          <w:rFonts w:hint="cs"/>
          <w:rtl/>
          <w:lang w:bidi="ar"/>
        </w:rPr>
        <w:t>ل</w:t>
      </w:r>
      <w:r w:rsidRPr="00D859B4">
        <w:rPr>
          <w:rFonts w:hint="cs"/>
          <w:rtl/>
          <w:lang w:bidi="ar"/>
        </w:rPr>
        <w:t>زوايا</w:t>
      </w:r>
      <w:r w:rsidRPr="009F7A3D">
        <w:rPr>
          <w:rFonts w:hint="cs"/>
          <w:rtl/>
          <w:lang w:bidi="ar"/>
        </w:rPr>
        <w:t xml:space="preserve"> </w:t>
      </w:r>
      <w:r w:rsidRPr="00D859B4">
        <w:rPr>
          <w:rFonts w:hint="cs"/>
          <w:rtl/>
          <w:lang w:bidi="ar"/>
        </w:rPr>
        <w:t xml:space="preserve">ارتفاع الهوائي وأطوال </w:t>
      </w:r>
      <w:r>
        <w:rPr>
          <w:rFonts w:hint="cs"/>
          <w:rtl/>
          <w:lang w:bidi="ar"/>
        </w:rPr>
        <w:t>الوصلة</w:t>
      </w:r>
      <w:r w:rsidRPr="00D859B4">
        <w:rPr>
          <w:rFonts w:hint="cs"/>
          <w:rtl/>
          <w:lang w:bidi="ar"/>
        </w:rPr>
        <w:t xml:space="preserve"> وارتفاع الهوائي فوق الأرض، </w:t>
      </w:r>
      <w:r>
        <w:rPr>
          <w:rFonts w:hint="cs"/>
          <w:rtl/>
          <w:lang w:bidi="ar"/>
        </w:rPr>
        <w:t>ك</w:t>
      </w:r>
      <w:r w:rsidRPr="00D859B4">
        <w:rPr>
          <w:rFonts w:hint="cs"/>
          <w:rtl/>
          <w:lang w:bidi="ar"/>
        </w:rPr>
        <w:t xml:space="preserve">معلمات </w:t>
      </w:r>
      <w:r>
        <w:rPr>
          <w:rFonts w:hint="cs"/>
          <w:rtl/>
          <w:lang w:bidi="ar"/>
        </w:rPr>
        <w:t xml:space="preserve">نمطية </w:t>
      </w:r>
      <w:r w:rsidRPr="00D859B4">
        <w:rPr>
          <w:rFonts w:hint="cs"/>
          <w:rtl/>
          <w:lang w:bidi="ar"/>
        </w:rPr>
        <w:t xml:space="preserve">ذات الصلة </w:t>
      </w:r>
      <w:r>
        <w:rPr>
          <w:rFonts w:hint="cs"/>
          <w:rtl/>
          <w:lang w:bidi="ar"/>
        </w:rPr>
        <w:t>ب</w:t>
      </w:r>
      <w:r w:rsidRPr="00D859B4">
        <w:rPr>
          <w:rFonts w:hint="cs"/>
          <w:rtl/>
          <w:lang w:bidi="ar"/>
        </w:rPr>
        <w:t xml:space="preserve">نشر أنظمة </w:t>
      </w:r>
      <w:r w:rsidRPr="009F7A3D">
        <w:rPr>
          <w:rtl/>
        </w:rPr>
        <w:t xml:space="preserve">من </w:t>
      </w:r>
      <w:r>
        <w:rPr>
          <w:rtl/>
        </w:rPr>
        <w:t>نقطة إلى نقطة في الخدمة الثابتة</w:t>
      </w:r>
      <w:r w:rsidRPr="00D859B4">
        <w:rPr>
          <w:rFonts w:hint="cs"/>
          <w:rtl/>
          <w:lang w:bidi="ar"/>
        </w:rPr>
        <w:t xml:space="preserve">، </w:t>
      </w:r>
      <w:r>
        <w:rPr>
          <w:rFonts w:hint="cs"/>
          <w:rtl/>
          <w:lang w:bidi="ar"/>
        </w:rPr>
        <w:t xml:space="preserve">من أجل </w:t>
      </w:r>
      <w:r w:rsidRPr="00D859B4">
        <w:rPr>
          <w:rFonts w:hint="cs"/>
          <w:rtl/>
          <w:lang w:bidi="ar"/>
        </w:rPr>
        <w:t>استخدامها في</w:t>
      </w:r>
      <w:r w:rsidR="00A33756">
        <w:rPr>
          <w:rFonts w:hint="eastAsia"/>
          <w:rtl/>
          <w:lang w:bidi="ar"/>
        </w:rPr>
        <w:t> </w:t>
      </w:r>
      <w:r w:rsidRPr="00D859B4">
        <w:rPr>
          <w:rFonts w:hint="cs"/>
          <w:rtl/>
          <w:lang w:bidi="ar"/>
        </w:rPr>
        <w:t>دراسات ال</w:t>
      </w:r>
      <w:r>
        <w:rPr>
          <w:rFonts w:hint="cs"/>
          <w:rtl/>
          <w:lang w:bidi="ar"/>
        </w:rPr>
        <w:t>تشارك</w:t>
      </w:r>
      <w:r w:rsidRPr="00D859B4">
        <w:rPr>
          <w:rFonts w:hint="cs"/>
          <w:rtl/>
          <w:lang w:bidi="ar"/>
        </w:rPr>
        <w:t xml:space="preserve"> وال</w:t>
      </w:r>
      <w:r>
        <w:rPr>
          <w:rFonts w:hint="cs"/>
          <w:rtl/>
          <w:lang w:bidi="ar"/>
        </w:rPr>
        <w:t>تداخل</w:t>
      </w:r>
      <w:r w:rsidRPr="00D859B4">
        <w:rPr>
          <w:rFonts w:hint="cs"/>
          <w:rtl/>
          <w:lang w:bidi="ar"/>
        </w:rPr>
        <w:t xml:space="preserve"> </w:t>
      </w:r>
      <w:r>
        <w:rPr>
          <w:rFonts w:hint="cs"/>
          <w:rtl/>
          <w:lang w:bidi="ar"/>
        </w:rPr>
        <w:t>التي تتضمن</w:t>
      </w:r>
      <w:r w:rsidRPr="00D859B4">
        <w:rPr>
          <w:rFonts w:hint="cs"/>
          <w:rtl/>
          <w:lang w:bidi="ar"/>
        </w:rPr>
        <w:t xml:space="preserve"> أنظمة</w:t>
      </w:r>
      <w:r>
        <w:rPr>
          <w:rFonts w:hint="cs"/>
          <w:rtl/>
          <w:lang w:bidi="ar"/>
        </w:rPr>
        <w:t xml:space="preserve"> منشورة</w:t>
      </w:r>
      <w:r w:rsidRPr="00D859B4">
        <w:rPr>
          <w:rFonts w:hint="cs"/>
          <w:rtl/>
          <w:lang w:bidi="ar"/>
        </w:rPr>
        <w:t xml:space="preserve"> </w:t>
      </w:r>
      <w:r w:rsidRPr="009F7A3D">
        <w:rPr>
          <w:rtl/>
        </w:rPr>
        <w:t xml:space="preserve">من </w:t>
      </w:r>
      <w:r>
        <w:rPr>
          <w:rtl/>
        </w:rPr>
        <w:t>نقطة إلى نقطة في الخدمة الثابتة</w:t>
      </w:r>
      <w:r w:rsidRPr="00D859B4">
        <w:rPr>
          <w:rFonts w:hint="cs"/>
          <w:rtl/>
          <w:lang w:bidi="ar"/>
        </w:rPr>
        <w:t>.</w:t>
      </w:r>
    </w:p>
    <w:p w:rsidR="0024157D" w:rsidRPr="00E01589" w:rsidRDefault="0024157D" w:rsidP="00D83A71">
      <w:pPr>
        <w:pStyle w:val="Heading1"/>
        <w:widowControl w:val="0"/>
        <w:rPr>
          <w:rtl/>
        </w:rPr>
      </w:pPr>
      <w:r w:rsidRPr="00E01589">
        <w:t>2</w:t>
      </w:r>
      <w:r w:rsidRPr="00E01589">
        <w:tab/>
      </w:r>
      <w:r w:rsidRPr="00E01589">
        <w:rPr>
          <w:rFonts w:hint="cs"/>
          <w:rtl/>
        </w:rPr>
        <w:t>تلخيص البيانات الإحصائية</w:t>
      </w:r>
    </w:p>
    <w:p w:rsidR="0024157D" w:rsidRPr="00E01589" w:rsidRDefault="0024157D" w:rsidP="00D83A71">
      <w:pPr>
        <w:pStyle w:val="Heading2"/>
        <w:widowControl w:val="0"/>
        <w:rPr>
          <w:rtl/>
        </w:rPr>
      </w:pPr>
      <w:r w:rsidRPr="00E01589">
        <w:t>1.2</w:t>
      </w:r>
      <w:r w:rsidRPr="00E01589">
        <w:rPr>
          <w:rtl/>
        </w:rPr>
        <w:tab/>
      </w:r>
      <w:r w:rsidRPr="00E01589">
        <w:rPr>
          <w:rFonts w:hint="cs"/>
          <w:rtl/>
        </w:rPr>
        <w:t xml:space="preserve">النطاقات الترددية دون </w:t>
      </w:r>
      <w:r w:rsidR="00AF4FE0" w:rsidRPr="00E01589">
        <w:t>6</w:t>
      </w:r>
      <w:r w:rsidRPr="00E01589">
        <w:rPr>
          <w:rFonts w:hint="cs"/>
          <w:rtl/>
        </w:rPr>
        <w:t xml:space="preserve"> </w:t>
      </w:r>
      <w:r w:rsidRPr="00E01589">
        <w:rPr>
          <w:rFonts w:hint="cs"/>
        </w:rPr>
        <w:t>GHz</w:t>
      </w:r>
    </w:p>
    <w:p w:rsidR="0024157D" w:rsidRPr="00E01589" w:rsidRDefault="0024157D" w:rsidP="002E5CF9">
      <w:pPr>
        <w:pStyle w:val="TableNo"/>
        <w:keepNext/>
        <w:keepLines/>
        <w:widowControl w:val="0"/>
        <w:rPr>
          <w:rtl/>
        </w:rPr>
      </w:pPr>
      <w:r>
        <w:rPr>
          <w:rFonts w:hint="cs"/>
          <w:rtl/>
        </w:rPr>
        <w:t xml:space="preserve">الجدول </w:t>
      </w:r>
      <w:r>
        <w:t>1A-A2</w:t>
      </w:r>
    </w:p>
    <w:p w:rsidR="0024157D" w:rsidRPr="00E01589" w:rsidRDefault="0024157D" w:rsidP="002E5CF9">
      <w:pPr>
        <w:pStyle w:val="Tabletitle"/>
        <w:keepNext/>
        <w:keepLines/>
        <w:widowControl w:val="0"/>
        <w:rPr>
          <w:rtl/>
        </w:rPr>
      </w:pPr>
      <w:r w:rsidRPr="002E5CF9">
        <w:rPr>
          <w:rFonts w:hint="cs"/>
          <w:rtl/>
        </w:rPr>
        <w:t>زاوية الارتفاع (بالدرجات)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5"/>
        <w:gridCol w:w="1651"/>
        <w:gridCol w:w="1334"/>
        <w:gridCol w:w="1094"/>
        <w:gridCol w:w="1044"/>
        <w:gridCol w:w="1019"/>
        <w:gridCol w:w="1054"/>
        <w:gridCol w:w="1348"/>
      </w:tblGrid>
      <w:tr w:rsidR="0024157D" w:rsidRPr="00545314" w:rsidTr="00B11722">
        <w:trPr>
          <w:cantSplit/>
          <w:tblHeader/>
          <w:jc w:val="center"/>
        </w:trPr>
        <w:tc>
          <w:tcPr>
            <w:tcW w:w="1095" w:type="dxa"/>
            <w:vMerge w:val="restart"/>
          </w:tcPr>
          <w:p w:rsidR="0024157D" w:rsidRPr="00545314" w:rsidRDefault="0024157D" w:rsidP="00765CD5">
            <w:pPr>
              <w:pStyle w:val="Tablehead"/>
              <w:rPr>
                <w:lang w:val="en-GB"/>
              </w:rPr>
            </w:pPr>
          </w:p>
        </w:tc>
        <w:tc>
          <w:tcPr>
            <w:tcW w:w="1651" w:type="dxa"/>
            <w:vMerge w:val="restart"/>
            <w:shd w:val="clear" w:color="auto" w:fill="auto"/>
          </w:tcPr>
          <w:p w:rsidR="0024157D" w:rsidRPr="00545314" w:rsidRDefault="0024157D" w:rsidP="00765CD5">
            <w:pPr>
              <w:pStyle w:val="Tablehead"/>
              <w:rPr>
                <w:lang w:val="en-GB"/>
              </w:rPr>
            </w:pPr>
            <w:r>
              <w:rPr>
                <w:rFonts w:hint="cs"/>
                <w:rtl/>
                <w:lang w:val="en-GB"/>
              </w:rPr>
              <w:t>النطاق</w:t>
            </w:r>
            <w:r w:rsidRPr="00545314">
              <w:rPr>
                <w:lang w:val="en-GB"/>
              </w:rPr>
              <w:t xml:space="preserve"> </w:t>
            </w:r>
            <w:r w:rsidRPr="00545314">
              <w:rPr>
                <w:lang w:val="en-GB"/>
              </w:rPr>
              <w:br/>
            </w:r>
            <w:bookmarkStart w:id="48" w:name="lt_pId299"/>
            <w:r w:rsidRPr="00545314">
              <w:rPr>
                <w:lang w:val="en-GB"/>
              </w:rPr>
              <w:t>(GHz)</w:t>
            </w:r>
            <w:bookmarkEnd w:id="48"/>
          </w:p>
        </w:tc>
        <w:tc>
          <w:tcPr>
            <w:tcW w:w="1334" w:type="dxa"/>
            <w:vMerge w:val="restart"/>
            <w:shd w:val="clear" w:color="auto" w:fill="auto"/>
          </w:tcPr>
          <w:p w:rsidR="0024157D" w:rsidRPr="00545314" w:rsidRDefault="0024157D" w:rsidP="00765CD5">
            <w:pPr>
              <w:pStyle w:val="Tablehead"/>
              <w:rPr>
                <w:lang w:val="en-GB"/>
              </w:rPr>
            </w:pPr>
            <w:r w:rsidRPr="00D859B4">
              <w:rPr>
                <w:rFonts w:hint="cs"/>
                <w:spacing w:val="-6"/>
                <w:rtl/>
                <w:lang w:bidi="ar"/>
              </w:rPr>
              <w:t>عدد السجلات</w:t>
            </w:r>
          </w:p>
        </w:tc>
        <w:tc>
          <w:tcPr>
            <w:tcW w:w="3157" w:type="dxa"/>
            <w:gridSpan w:val="3"/>
            <w:shd w:val="clear" w:color="auto" w:fill="auto"/>
          </w:tcPr>
          <w:p w:rsidR="0024157D" w:rsidRPr="00545314" w:rsidRDefault="0024157D" w:rsidP="00765CD5">
            <w:pPr>
              <w:pStyle w:val="Tablehead"/>
              <w:rPr>
                <w:lang w:val="en-GB"/>
              </w:rPr>
            </w:pPr>
            <w:r>
              <w:rPr>
                <w:rFonts w:hint="cs"/>
                <w:rtl/>
                <w:lang w:val="en-GB"/>
              </w:rPr>
              <w:t>توزعات الترتيب المئوي</w:t>
            </w:r>
          </w:p>
        </w:tc>
        <w:tc>
          <w:tcPr>
            <w:tcW w:w="1054" w:type="dxa"/>
            <w:vMerge w:val="restart"/>
            <w:shd w:val="clear" w:color="auto" w:fill="auto"/>
          </w:tcPr>
          <w:p w:rsidR="0024157D" w:rsidRPr="00545314" w:rsidRDefault="0024157D" w:rsidP="00765CD5">
            <w:pPr>
              <w:pStyle w:val="Tablehead"/>
              <w:rPr>
                <w:lang w:val="en-GB"/>
              </w:rPr>
            </w:pPr>
            <w:r>
              <w:rPr>
                <w:rFonts w:hint="cs"/>
                <w:rtl/>
                <w:lang w:val="en-GB"/>
              </w:rPr>
              <w:t>المتوسط</w:t>
            </w:r>
            <w:r w:rsidRPr="00896540">
              <w:rPr>
                <w:rStyle w:val="FootnoteReference"/>
                <w:bCs w:val="0"/>
                <w:lang w:val="en-GB"/>
              </w:rPr>
              <w:footnoteReference w:id="3"/>
            </w:r>
          </w:p>
        </w:tc>
        <w:tc>
          <w:tcPr>
            <w:tcW w:w="1348" w:type="dxa"/>
            <w:vMerge w:val="restart"/>
            <w:shd w:val="clear" w:color="auto" w:fill="auto"/>
          </w:tcPr>
          <w:p w:rsidR="0024157D" w:rsidRPr="00545314" w:rsidRDefault="0024157D" w:rsidP="00765CD5">
            <w:pPr>
              <w:pStyle w:val="Tablehead"/>
              <w:rPr>
                <w:lang w:val="en-GB" w:eastAsia="ja-JP"/>
              </w:rPr>
            </w:pPr>
            <w:r w:rsidRPr="00D859B4">
              <w:rPr>
                <w:rFonts w:hint="cs"/>
                <w:spacing w:val="-6"/>
                <w:rtl/>
                <w:lang w:bidi="ar"/>
              </w:rPr>
              <w:t>الانحراف المعياري</w:t>
            </w:r>
          </w:p>
        </w:tc>
      </w:tr>
      <w:tr w:rsidR="0024157D" w:rsidRPr="00545314" w:rsidTr="00B11722">
        <w:trPr>
          <w:cantSplit/>
          <w:trHeight w:val="239"/>
          <w:tblHeader/>
          <w:jc w:val="center"/>
        </w:trPr>
        <w:tc>
          <w:tcPr>
            <w:tcW w:w="1095" w:type="dxa"/>
            <w:vMerge/>
          </w:tcPr>
          <w:p w:rsidR="0024157D" w:rsidRPr="00545314" w:rsidRDefault="0024157D" w:rsidP="00016CC4">
            <w:pPr>
              <w:spacing w:before="40" w:after="40" w:line="260" w:lineRule="exact"/>
              <w:rPr>
                <w:b/>
                <w:lang w:val="en-GB"/>
              </w:rPr>
            </w:pPr>
          </w:p>
        </w:tc>
        <w:tc>
          <w:tcPr>
            <w:tcW w:w="1651" w:type="dxa"/>
            <w:vMerge/>
            <w:shd w:val="clear" w:color="auto" w:fill="auto"/>
          </w:tcPr>
          <w:p w:rsidR="0024157D" w:rsidRPr="00545314" w:rsidRDefault="0024157D" w:rsidP="00016CC4">
            <w:pPr>
              <w:spacing w:before="40" w:after="40" w:line="260" w:lineRule="exact"/>
              <w:rPr>
                <w:b/>
                <w:lang w:val="en-GB"/>
              </w:rPr>
            </w:pPr>
          </w:p>
        </w:tc>
        <w:tc>
          <w:tcPr>
            <w:tcW w:w="1334" w:type="dxa"/>
            <w:vMerge/>
            <w:shd w:val="clear" w:color="auto" w:fill="auto"/>
          </w:tcPr>
          <w:p w:rsidR="0024157D" w:rsidRPr="00545314" w:rsidRDefault="0024157D" w:rsidP="00016CC4">
            <w:pPr>
              <w:spacing w:before="40" w:after="40" w:line="260" w:lineRule="exact"/>
              <w:jc w:val="center"/>
              <w:rPr>
                <w:b/>
                <w:lang w:val="en-GB"/>
              </w:rPr>
            </w:pPr>
          </w:p>
        </w:tc>
        <w:tc>
          <w:tcPr>
            <w:tcW w:w="1094" w:type="dxa"/>
            <w:shd w:val="clear" w:color="auto" w:fill="auto"/>
          </w:tcPr>
          <w:p w:rsidR="0024157D" w:rsidRPr="00545314" w:rsidRDefault="0024157D" w:rsidP="00765CD5">
            <w:pPr>
              <w:pStyle w:val="Tablehead"/>
              <w:rPr>
                <w:lang w:val="en-GB"/>
              </w:rPr>
            </w:pPr>
            <w:r w:rsidRPr="00545314">
              <w:rPr>
                <w:lang w:val="en-GB"/>
              </w:rPr>
              <w:t>95</w:t>
            </w:r>
            <w:r w:rsidR="00FC3BC5" w:rsidRPr="00545314">
              <w:rPr>
                <w:lang w:val="en-GB"/>
              </w:rPr>
              <w:t>:5</w:t>
            </w:r>
          </w:p>
        </w:tc>
        <w:tc>
          <w:tcPr>
            <w:tcW w:w="1044" w:type="dxa"/>
            <w:shd w:val="clear" w:color="auto" w:fill="auto"/>
          </w:tcPr>
          <w:p w:rsidR="0024157D" w:rsidRPr="00545314" w:rsidRDefault="0024157D" w:rsidP="00765CD5">
            <w:pPr>
              <w:pStyle w:val="Tablehead"/>
              <w:rPr>
                <w:lang w:val="en-GB"/>
              </w:rPr>
            </w:pPr>
            <w:r w:rsidRPr="00545314">
              <w:rPr>
                <w:lang w:val="en-GB"/>
              </w:rPr>
              <w:t>90</w:t>
            </w:r>
            <w:r w:rsidR="00FC3BC5" w:rsidRPr="00545314">
              <w:rPr>
                <w:lang w:val="en-GB"/>
              </w:rPr>
              <w:t>:10</w:t>
            </w:r>
          </w:p>
        </w:tc>
        <w:tc>
          <w:tcPr>
            <w:tcW w:w="1019" w:type="dxa"/>
            <w:shd w:val="clear" w:color="auto" w:fill="auto"/>
          </w:tcPr>
          <w:p w:rsidR="0024157D" w:rsidRPr="00545314" w:rsidRDefault="0024157D" w:rsidP="00765CD5">
            <w:pPr>
              <w:pStyle w:val="Tablehead"/>
              <w:rPr>
                <w:lang w:val="en-GB"/>
              </w:rPr>
            </w:pPr>
            <w:r w:rsidRPr="00545314">
              <w:rPr>
                <w:lang w:val="en-GB"/>
              </w:rPr>
              <w:t>75</w:t>
            </w:r>
            <w:r w:rsidR="00FC3BC5" w:rsidRPr="00545314">
              <w:rPr>
                <w:lang w:val="en-GB"/>
              </w:rPr>
              <w:t>:25</w:t>
            </w:r>
          </w:p>
        </w:tc>
        <w:tc>
          <w:tcPr>
            <w:tcW w:w="1054" w:type="dxa"/>
            <w:vMerge/>
            <w:shd w:val="clear" w:color="auto" w:fill="auto"/>
          </w:tcPr>
          <w:p w:rsidR="0024157D" w:rsidRPr="00545314" w:rsidRDefault="0024157D" w:rsidP="00016CC4">
            <w:pPr>
              <w:spacing w:before="40" w:after="40" w:line="260" w:lineRule="exact"/>
              <w:jc w:val="center"/>
              <w:rPr>
                <w:lang w:val="en-GB"/>
              </w:rPr>
            </w:pPr>
          </w:p>
        </w:tc>
        <w:tc>
          <w:tcPr>
            <w:tcW w:w="1348" w:type="dxa"/>
            <w:vMerge/>
            <w:shd w:val="clear" w:color="auto" w:fill="auto"/>
          </w:tcPr>
          <w:p w:rsidR="0024157D" w:rsidRPr="00545314" w:rsidRDefault="0024157D" w:rsidP="00016CC4">
            <w:pPr>
              <w:spacing w:before="40" w:after="40" w:line="260" w:lineRule="exact"/>
              <w:jc w:val="center"/>
              <w:rPr>
                <w:lang w:val="en-GB"/>
              </w:rPr>
            </w:pPr>
          </w:p>
        </w:tc>
      </w:tr>
      <w:tr w:rsidR="0024157D" w:rsidRPr="00545314" w:rsidTr="00B11722">
        <w:trPr>
          <w:cantSplit/>
          <w:jc w:val="center"/>
        </w:trPr>
        <w:tc>
          <w:tcPr>
            <w:tcW w:w="1095" w:type="dxa"/>
          </w:tcPr>
          <w:p w:rsidR="0024157D" w:rsidRPr="00545314" w:rsidRDefault="0024157D" w:rsidP="00160B5A">
            <w:pPr>
              <w:pStyle w:val="Tabletext"/>
              <w:spacing w:after="40" w:line="240" w:lineRule="exact"/>
              <w:rPr>
                <w:lang w:val="en-GB"/>
              </w:rPr>
            </w:pPr>
            <w:r>
              <w:rPr>
                <w:rFonts w:hint="cs"/>
                <w:rtl/>
                <w:lang w:val="en-GB"/>
              </w:rPr>
              <w:t>فرنسا</w:t>
            </w:r>
          </w:p>
        </w:tc>
        <w:tc>
          <w:tcPr>
            <w:tcW w:w="1651" w:type="dxa"/>
            <w:shd w:val="clear" w:color="auto" w:fill="auto"/>
          </w:tcPr>
          <w:p w:rsidR="0024157D" w:rsidRPr="00545314" w:rsidRDefault="005C23B6" w:rsidP="00160B5A">
            <w:pPr>
              <w:pStyle w:val="Tabletext"/>
              <w:spacing w:after="40" w:line="240" w:lineRule="exact"/>
              <w:jc w:val="center"/>
              <w:rPr>
                <w:lang w:val="en-GB"/>
              </w:rPr>
            </w:pPr>
            <w:r w:rsidRPr="00545314">
              <w:rPr>
                <w:lang w:val="en-GB"/>
              </w:rPr>
              <w:t>/</w:t>
            </w:r>
            <w:r w:rsidR="0024157D" w:rsidRPr="00545314">
              <w:rPr>
                <w:lang w:val="en-GB"/>
              </w:rPr>
              <w:t>1</w:t>
            </w:r>
            <w:r>
              <w:rPr>
                <w:lang w:val="en-GB" w:eastAsia="ja-JP"/>
              </w:rPr>
              <w:t>,</w:t>
            </w:r>
            <w:r w:rsidR="0024157D" w:rsidRPr="00545314">
              <w:rPr>
                <w:lang w:val="en-GB"/>
              </w:rPr>
              <w:t>400</w:t>
            </w:r>
            <w:r w:rsidRPr="00545314">
              <w:rPr>
                <w:lang w:val="en-GB" w:eastAsia="ja-JP"/>
              </w:rPr>
              <w:t>-</w:t>
            </w:r>
            <w:r w:rsidRPr="00545314">
              <w:rPr>
                <w:lang w:val="en-GB"/>
              </w:rPr>
              <w:t>1</w:t>
            </w:r>
            <w:r>
              <w:rPr>
                <w:lang w:val="en-GB" w:eastAsia="ja-JP"/>
              </w:rPr>
              <w:t>,</w:t>
            </w:r>
            <w:r w:rsidRPr="00545314">
              <w:rPr>
                <w:lang w:val="en-GB"/>
              </w:rPr>
              <w:t>375</w:t>
            </w:r>
            <w:r w:rsidR="0024157D" w:rsidRPr="00545314">
              <w:rPr>
                <w:lang w:val="en-GB"/>
              </w:rPr>
              <w:br/>
              <w:t>1</w:t>
            </w:r>
            <w:r>
              <w:rPr>
                <w:lang w:val="en-GB" w:eastAsia="ja-JP"/>
              </w:rPr>
              <w:t>,</w:t>
            </w:r>
            <w:r w:rsidR="0024157D" w:rsidRPr="00545314">
              <w:rPr>
                <w:lang w:val="en-GB"/>
              </w:rPr>
              <w:t>452</w:t>
            </w:r>
            <w:r w:rsidRPr="00545314">
              <w:rPr>
                <w:lang w:val="en-GB"/>
              </w:rPr>
              <w:t>-1</w:t>
            </w:r>
            <w:r>
              <w:rPr>
                <w:lang w:val="en-GB" w:eastAsia="ja-JP"/>
              </w:rPr>
              <w:t>,</w:t>
            </w:r>
            <w:r w:rsidRPr="00545314">
              <w:rPr>
                <w:lang w:val="en-GB"/>
              </w:rPr>
              <w:t>427</w:t>
            </w:r>
          </w:p>
        </w:tc>
        <w:tc>
          <w:tcPr>
            <w:tcW w:w="1334" w:type="dxa"/>
            <w:shd w:val="clear" w:color="auto" w:fill="auto"/>
          </w:tcPr>
          <w:p w:rsidR="0024157D" w:rsidRPr="00545314" w:rsidRDefault="0024157D" w:rsidP="00160B5A">
            <w:pPr>
              <w:pStyle w:val="Tabletext"/>
              <w:spacing w:after="40" w:line="240" w:lineRule="exact"/>
              <w:jc w:val="center"/>
              <w:rPr>
                <w:lang w:val="en-GB"/>
              </w:rPr>
            </w:pPr>
            <w:r w:rsidRPr="00545314">
              <w:rPr>
                <w:lang w:val="en-GB"/>
              </w:rPr>
              <w:t>1</w:t>
            </w:r>
            <w:r w:rsidR="005C23B6">
              <w:rPr>
                <w:lang w:val="en-GB"/>
              </w:rPr>
              <w:t> </w:t>
            </w:r>
            <w:r w:rsidRPr="00545314">
              <w:rPr>
                <w:lang w:val="en-GB"/>
              </w:rPr>
              <w:t>6</w:t>
            </w:r>
            <w:r w:rsidRPr="00545314">
              <w:rPr>
                <w:lang w:val="en-GB" w:eastAsia="ja-JP"/>
              </w:rPr>
              <w:t>14</w:t>
            </w:r>
          </w:p>
        </w:tc>
        <w:tc>
          <w:tcPr>
            <w:tcW w:w="1094" w:type="dxa"/>
            <w:shd w:val="clear" w:color="auto" w:fill="auto"/>
          </w:tcPr>
          <w:p w:rsidR="0024157D" w:rsidRPr="00545314" w:rsidRDefault="0024157D" w:rsidP="00160B5A">
            <w:pPr>
              <w:pStyle w:val="Tabletext"/>
              <w:spacing w:after="40" w:line="240" w:lineRule="exact"/>
              <w:jc w:val="center"/>
              <w:rPr>
                <w:lang w:val="en-GB"/>
              </w:rPr>
            </w:pPr>
            <w:r w:rsidRPr="00545314">
              <w:rPr>
                <w:lang w:val="en-GB"/>
              </w:rPr>
              <w:t>4</w:t>
            </w:r>
            <w:r w:rsidR="00FC3BC5">
              <w:rPr>
                <w:lang w:val="en-GB"/>
              </w:rPr>
              <w:t>,</w:t>
            </w:r>
            <w:r w:rsidRPr="00545314">
              <w:rPr>
                <w:lang w:val="en-GB"/>
              </w:rPr>
              <w:t>4</w:t>
            </w:r>
            <w:r w:rsidR="00FC3BC5" w:rsidRPr="00545314">
              <w:rPr>
                <w:lang w:val="en-GB"/>
              </w:rPr>
              <w:t>:3</w:t>
            </w:r>
            <w:r w:rsidR="00FC3BC5">
              <w:rPr>
                <w:lang w:val="en-GB"/>
              </w:rPr>
              <w:t>,</w:t>
            </w:r>
            <w:r w:rsidR="00FC3BC5" w:rsidRPr="00545314">
              <w:rPr>
                <w:lang w:val="en-GB"/>
              </w:rPr>
              <w:t>8–</w:t>
            </w:r>
          </w:p>
        </w:tc>
        <w:tc>
          <w:tcPr>
            <w:tcW w:w="1044" w:type="dxa"/>
            <w:shd w:val="clear" w:color="auto" w:fill="auto"/>
          </w:tcPr>
          <w:p w:rsidR="0024157D" w:rsidRPr="00545314" w:rsidRDefault="0024157D" w:rsidP="00160B5A">
            <w:pPr>
              <w:pStyle w:val="Tabletext"/>
              <w:spacing w:after="40" w:line="240" w:lineRule="exact"/>
              <w:jc w:val="center"/>
              <w:rPr>
                <w:lang w:val="en-GB"/>
              </w:rPr>
            </w:pPr>
            <w:r w:rsidRPr="00545314">
              <w:rPr>
                <w:lang w:val="en-GB"/>
              </w:rPr>
              <w:t>2</w:t>
            </w:r>
            <w:r w:rsidR="00B7204E">
              <w:rPr>
                <w:lang w:val="en-GB"/>
              </w:rPr>
              <w:t>,</w:t>
            </w:r>
            <w:r w:rsidRPr="00545314">
              <w:rPr>
                <w:lang w:val="en-GB"/>
              </w:rPr>
              <w:t>2</w:t>
            </w:r>
            <w:r w:rsidR="00B7204E" w:rsidRPr="00545314">
              <w:rPr>
                <w:lang w:val="en-GB"/>
              </w:rPr>
              <w:t>:1</w:t>
            </w:r>
            <w:r w:rsidR="00B7204E">
              <w:rPr>
                <w:lang w:val="en-GB"/>
              </w:rPr>
              <w:t>,</w:t>
            </w:r>
            <w:r w:rsidR="00B7204E" w:rsidRPr="00545314">
              <w:rPr>
                <w:lang w:val="en-GB"/>
              </w:rPr>
              <w:t>9–</w:t>
            </w:r>
          </w:p>
        </w:tc>
        <w:tc>
          <w:tcPr>
            <w:tcW w:w="1019" w:type="dxa"/>
            <w:shd w:val="clear" w:color="auto" w:fill="auto"/>
          </w:tcPr>
          <w:p w:rsidR="0024157D" w:rsidRPr="00545314" w:rsidRDefault="0024157D" w:rsidP="00160B5A">
            <w:pPr>
              <w:pStyle w:val="Tabletext"/>
              <w:spacing w:after="40" w:line="240" w:lineRule="exact"/>
              <w:jc w:val="center"/>
              <w:rPr>
                <w:lang w:val="en-GB"/>
              </w:rPr>
            </w:pPr>
            <w:r w:rsidRPr="00545314">
              <w:rPr>
                <w:lang w:val="en-GB"/>
              </w:rPr>
              <w:t>0</w:t>
            </w:r>
            <w:r w:rsidR="00B7204E">
              <w:rPr>
                <w:lang w:val="en-GB"/>
              </w:rPr>
              <w:t>,</w:t>
            </w:r>
            <w:r w:rsidRPr="00545314">
              <w:rPr>
                <w:lang w:val="en-GB"/>
              </w:rPr>
              <w:t>4:0</w:t>
            </w:r>
            <w:r w:rsidR="00B7204E">
              <w:rPr>
                <w:lang w:val="en-GB"/>
              </w:rPr>
              <w:t>,</w:t>
            </w:r>
            <w:r w:rsidRPr="00545314">
              <w:rPr>
                <w:lang w:val="en-GB"/>
              </w:rPr>
              <w:t>4</w:t>
            </w:r>
            <w:r w:rsidR="00B7204E" w:rsidRPr="00545314">
              <w:rPr>
                <w:lang w:val="en-GB"/>
              </w:rPr>
              <w:t>–</w:t>
            </w:r>
          </w:p>
        </w:tc>
        <w:tc>
          <w:tcPr>
            <w:tcW w:w="1054" w:type="dxa"/>
            <w:shd w:val="clear" w:color="auto" w:fill="auto"/>
          </w:tcPr>
          <w:p w:rsidR="0024157D" w:rsidRPr="00545314" w:rsidRDefault="0024157D" w:rsidP="00160B5A">
            <w:pPr>
              <w:pStyle w:val="Tabletext"/>
              <w:spacing w:after="40" w:line="240" w:lineRule="exact"/>
              <w:jc w:val="center"/>
              <w:rPr>
                <w:lang w:val="en-GB"/>
              </w:rPr>
            </w:pPr>
            <w:r w:rsidRPr="00545314">
              <w:rPr>
                <w:lang w:val="en-GB"/>
              </w:rPr>
              <w:t>0</w:t>
            </w:r>
            <w:r w:rsidR="00B7204E">
              <w:rPr>
                <w:lang w:val="en-GB"/>
              </w:rPr>
              <w:t>,</w:t>
            </w:r>
            <w:r w:rsidRPr="00545314">
              <w:rPr>
                <w:lang w:val="en-GB"/>
              </w:rPr>
              <w:t>01</w:t>
            </w:r>
            <w:r w:rsidR="00B7204E" w:rsidRPr="00545314">
              <w:rPr>
                <w:lang w:val="en-GB"/>
              </w:rPr>
              <w:t>–</w:t>
            </w:r>
          </w:p>
        </w:tc>
        <w:tc>
          <w:tcPr>
            <w:tcW w:w="1348" w:type="dxa"/>
            <w:shd w:val="clear" w:color="auto" w:fill="auto"/>
          </w:tcPr>
          <w:p w:rsidR="0024157D" w:rsidRPr="00545314" w:rsidRDefault="0024157D" w:rsidP="00160B5A">
            <w:pPr>
              <w:pStyle w:val="Tabletext"/>
              <w:spacing w:after="40" w:line="240" w:lineRule="exact"/>
              <w:jc w:val="center"/>
              <w:rPr>
                <w:lang w:val="en-GB"/>
              </w:rPr>
            </w:pPr>
            <w:r w:rsidRPr="00545314">
              <w:rPr>
                <w:lang w:val="en-GB"/>
              </w:rPr>
              <w:t>3</w:t>
            </w:r>
            <w:r w:rsidR="00B7204E">
              <w:rPr>
                <w:lang w:val="en-GB"/>
              </w:rPr>
              <w:t>,</w:t>
            </w:r>
            <w:r w:rsidRPr="00545314">
              <w:rPr>
                <w:lang w:val="en-GB"/>
              </w:rPr>
              <w:t>37</w:t>
            </w:r>
          </w:p>
        </w:tc>
      </w:tr>
      <w:tr w:rsidR="0024157D" w:rsidRPr="00545314" w:rsidTr="00B11722">
        <w:trPr>
          <w:cantSplit/>
          <w:jc w:val="center"/>
        </w:trPr>
        <w:tc>
          <w:tcPr>
            <w:tcW w:w="1095" w:type="dxa"/>
          </w:tcPr>
          <w:p w:rsidR="0024157D" w:rsidRPr="00545314" w:rsidRDefault="0024157D" w:rsidP="00160B5A">
            <w:pPr>
              <w:pStyle w:val="Tabletext"/>
              <w:spacing w:after="40" w:line="240" w:lineRule="exact"/>
              <w:rPr>
                <w:rtl/>
                <w:lang w:val="en-GB"/>
              </w:rPr>
            </w:pPr>
            <w:r>
              <w:rPr>
                <w:rFonts w:hint="cs"/>
                <w:rtl/>
                <w:lang w:val="en-GB"/>
              </w:rPr>
              <w:t>كندا</w:t>
            </w:r>
          </w:p>
        </w:tc>
        <w:tc>
          <w:tcPr>
            <w:tcW w:w="1651" w:type="dxa"/>
            <w:shd w:val="clear" w:color="auto" w:fill="auto"/>
          </w:tcPr>
          <w:p w:rsidR="0024157D" w:rsidRPr="00545314" w:rsidRDefault="005C23B6" w:rsidP="00160B5A">
            <w:pPr>
              <w:pStyle w:val="Tabletext"/>
              <w:spacing w:after="40" w:line="240" w:lineRule="exact"/>
              <w:jc w:val="center"/>
              <w:rPr>
                <w:lang w:val="en-GB"/>
              </w:rPr>
            </w:pPr>
            <w:r w:rsidRPr="00545314">
              <w:rPr>
                <w:lang w:val="en-GB"/>
              </w:rPr>
              <w:t>/</w:t>
            </w:r>
            <w:r w:rsidR="0024157D" w:rsidRPr="00545314">
              <w:rPr>
                <w:lang w:val="en-GB"/>
              </w:rPr>
              <w:t>2</w:t>
            </w:r>
            <w:r>
              <w:rPr>
                <w:lang w:val="en-GB"/>
              </w:rPr>
              <w:t>,</w:t>
            </w:r>
            <w:r w:rsidR="0024157D" w:rsidRPr="00545314">
              <w:rPr>
                <w:lang w:val="en-GB"/>
              </w:rPr>
              <w:t>110</w:t>
            </w:r>
            <w:r w:rsidRPr="00545314">
              <w:rPr>
                <w:lang w:val="en-GB"/>
              </w:rPr>
              <w:t>-2</w:t>
            </w:r>
            <w:r>
              <w:rPr>
                <w:lang w:val="en-GB"/>
              </w:rPr>
              <w:t>,</w:t>
            </w:r>
            <w:r w:rsidRPr="00545314">
              <w:rPr>
                <w:lang w:val="en-GB"/>
              </w:rPr>
              <w:t>025</w:t>
            </w:r>
            <w:r w:rsidR="0024157D" w:rsidRPr="00545314">
              <w:rPr>
                <w:lang w:val="en-GB"/>
              </w:rPr>
              <w:br/>
              <w:t>2</w:t>
            </w:r>
            <w:r>
              <w:rPr>
                <w:lang w:val="en-GB"/>
              </w:rPr>
              <w:t>,</w:t>
            </w:r>
            <w:r w:rsidR="0024157D" w:rsidRPr="00545314">
              <w:rPr>
                <w:lang w:val="en-GB"/>
              </w:rPr>
              <w:t>285</w:t>
            </w:r>
            <w:r w:rsidRPr="00545314">
              <w:rPr>
                <w:lang w:val="en-GB"/>
              </w:rPr>
              <w:t>-2</w:t>
            </w:r>
            <w:r>
              <w:rPr>
                <w:lang w:val="en-GB"/>
              </w:rPr>
              <w:t>,</w:t>
            </w:r>
            <w:r w:rsidRPr="00545314">
              <w:rPr>
                <w:lang w:val="en-GB"/>
              </w:rPr>
              <w:t>200</w:t>
            </w:r>
          </w:p>
        </w:tc>
        <w:tc>
          <w:tcPr>
            <w:tcW w:w="1334" w:type="dxa"/>
            <w:shd w:val="clear" w:color="auto" w:fill="auto"/>
          </w:tcPr>
          <w:p w:rsidR="0024157D" w:rsidRPr="00545314" w:rsidRDefault="0024157D" w:rsidP="00160B5A">
            <w:pPr>
              <w:pStyle w:val="Tabletext"/>
              <w:spacing w:after="40" w:line="240" w:lineRule="exact"/>
              <w:jc w:val="center"/>
              <w:rPr>
                <w:lang w:val="en-GB"/>
              </w:rPr>
            </w:pPr>
            <w:r w:rsidRPr="00545314">
              <w:rPr>
                <w:lang w:val="en-GB"/>
              </w:rPr>
              <w:t>6</w:t>
            </w:r>
            <w:r w:rsidR="005C23B6">
              <w:rPr>
                <w:lang w:val="en-GB"/>
              </w:rPr>
              <w:t> </w:t>
            </w:r>
            <w:r w:rsidRPr="00545314">
              <w:rPr>
                <w:lang w:val="en-GB"/>
              </w:rPr>
              <w:t>350</w:t>
            </w:r>
          </w:p>
        </w:tc>
        <w:tc>
          <w:tcPr>
            <w:tcW w:w="1094" w:type="dxa"/>
            <w:shd w:val="clear" w:color="auto" w:fill="auto"/>
          </w:tcPr>
          <w:p w:rsidR="0024157D" w:rsidRPr="00545314" w:rsidRDefault="0024157D" w:rsidP="00160B5A">
            <w:pPr>
              <w:pStyle w:val="Tabletext"/>
              <w:spacing w:after="40" w:line="240" w:lineRule="exact"/>
              <w:jc w:val="center"/>
              <w:rPr>
                <w:lang w:val="en-GB"/>
              </w:rPr>
            </w:pPr>
            <w:r w:rsidRPr="00545314">
              <w:rPr>
                <w:lang w:val="en-GB"/>
              </w:rPr>
              <w:t>0</w:t>
            </w:r>
            <w:r w:rsidR="00FC3BC5">
              <w:rPr>
                <w:lang w:val="en-GB"/>
              </w:rPr>
              <w:t>,</w:t>
            </w:r>
            <w:r w:rsidRPr="00545314">
              <w:rPr>
                <w:lang w:val="en-GB"/>
              </w:rPr>
              <w:t>3</w:t>
            </w:r>
            <w:r w:rsidR="00FC3BC5" w:rsidRPr="00545314">
              <w:rPr>
                <w:lang w:val="en-GB"/>
              </w:rPr>
              <w:t>:0</w:t>
            </w:r>
            <w:r w:rsidR="00FC3BC5">
              <w:rPr>
                <w:lang w:val="en-GB"/>
              </w:rPr>
              <w:t>,</w:t>
            </w:r>
            <w:r w:rsidR="00FC3BC5" w:rsidRPr="00545314">
              <w:rPr>
                <w:lang w:val="en-GB"/>
              </w:rPr>
              <w:t>9–</w:t>
            </w:r>
          </w:p>
        </w:tc>
        <w:tc>
          <w:tcPr>
            <w:tcW w:w="1044" w:type="dxa"/>
            <w:shd w:val="clear" w:color="auto" w:fill="auto"/>
          </w:tcPr>
          <w:p w:rsidR="0024157D" w:rsidRPr="00545314" w:rsidRDefault="0024157D" w:rsidP="00160B5A">
            <w:pPr>
              <w:pStyle w:val="Tabletext"/>
              <w:spacing w:after="40" w:line="240" w:lineRule="exact"/>
              <w:jc w:val="center"/>
              <w:rPr>
                <w:lang w:val="en-GB"/>
              </w:rPr>
            </w:pPr>
            <w:r w:rsidRPr="00545314">
              <w:rPr>
                <w:lang w:val="en-GB"/>
              </w:rPr>
              <w:t>0</w:t>
            </w:r>
            <w:r w:rsidR="00B7204E">
              <w:rPr>
                <w:lang w:val="en-GB"/>
              </w:rPr>
              <w:t>,</w:t>
            </w:r>
            <w:r w:rsidRPr="00545314">
              <w:rPr>
                <w:lang w:val="en-GB"/>
              </w:rPr>
              <w:t>1</w:t>
            </w:r>
            <w:r w:rsidR="00B7204E" w:rsidRPr="00545314">
              <w:rPr>
                <w:lang w:val="en-GB"/>
              </w:rPr>
              <w:t>:0</w:t>
            </w:r>
            <w:r w:rsidR="00B7204E">
              <w:rPr>
                <w:lang w:val="en-GB"/>
              </w:rPr>
              <w:t>,</w:t>
            </w:r>
            <w:r w:rsidR="00B7204E" w:rsidRPr="00545314">
              <w:rPr>
                <w:lang w:val="en-GB"/>
              </w:rPr>
              <w:t>6–</w:t>
            </w:r>
          </w:p>
        </w:tc>
        <w:tc>
          <w:tcPr>
            <w:tcW w:w="1019" w:type="dxa"/>
            <w:shd w:val="clear" w:color="auto" w:fill="auto"/>
          </w:tcPr>
          <w:p w:rsidR="0024157D" w:rsidRPr="00545314" w:rsidRDefault="00B7204E" w:rsidP="00160B5A">
            <w:pPr>
              <w:pStyle w:val="Tabletext"/>
              <w:spacing w:after="40" w:line="240" w:lineRule="exact"/>
              <w:jc w:val="center"/>
              <w:rPr>
                <w:lang w:val="en-GB"/>
              </w:rPr>
            </w:pPr>
            <w:r w:rsidRPr="00545314">
              <w:rPr>
                <w:lang w:val="en-GB"/>
              </w:rPr>
              <w:t>0:</w:t>
            </w:r>
            <w:r w:rsidR="0024157D" w:rsidRPr="00545314">
              <w:rPr>
                <w:lang w:val="en-GB"/>
              </w:rPr>
              <w:t>0</w:t>
            </w:r>
            <w:r>
              <w:rPr>
                <w:lang w:val="en-GB"/>
              </w:rPr>
              <w:t>,</w:t>
            </w:r>
            <w:r w:rsidR="0024157D" w:rsidRPr="00545314">
              <w:rPr>
                <w:lang w:val="en-GB"/>
              </w:rPr>
              <w:t>3</w:t>
            </w:r>
            <w:r w:rsidRPr="00545314">
              <w:rPr>
                <w:lang w:val="en-GB"/>
              </w:rPr>
              <w:t>–</w:t>
            </w:r>
          </w:p>
        </w:tc>
        <w:tc>
          <w:tcPr>
            <w:tcW w:w="1054" w:type="dxa"/>
            <w:shd w:val="clear" w:color="auto" w:fill="auto"/>
          </w:tcPr>
          <w:p w:rsidR="0024157D" w:rsidRPr="00545314" w:rsidRDefault="0024157D" w:rsidP="00160B5A">
            <w:pPr>
              <w:pStyle w:val="Tabletext"/>
              <w:spacing w:after="40" w:line="240" w:lineRule="exact"/>
              <w:jc w:val="center"/>
              <w:rPr>
                <w:lang w:val="en-GB"/>
              </w:rPr>
            </w:pPr>
            <w:r w:rsidRPr="00545314">
              <w:rPr>
                <w:lang w:val="en-GB"/>
              </w:rPr>
              <w:t>0</w:t>
            </w:r>
            <w:r w:rsidR="00B7204E">
              <w:rPr>
                <w:lang w:val="en-GB"/>
              </w:rPr>
              <w:t>,</w:t>
            </w:r>
            <w:r w:rsidRPr="00545314">
              <w:rPr>
                <w:lang w:val="en-GB"/>
              </w:rPr>
              <w:t>2</w:t>
            </w:r>
            <w:r w:rsidR="00B7204E" w:rsidRPr="00545314">
              <w:rPr>
                <w:lang w:val="en-GB"/>
              </w:rPr>
              <w:t>–</w:t>
            </w:r>
          </w:p>
        </w:tc>
        <w:tc>
          <w:tcPr>
            <w:tcW w:w="1348" w:type="dxa"/>
            <w:shd w:val="clear" w:color="auto" w:fill="auto"/>
          </w:tcPr>
          <w:p w:rsidR="0024157D" w:rsidRPr="00545314" w:rsidRDefault="0024157D" w:rsidP="00160B5A">
            <w:pPr>
              <w:pStyle w:val="Tabletext"/>
              <w:spacing w:after="40" w:line="240" w:lineRule="exact"/>
              <w:jc w:val="center"/>
              <w:rPr>
                <w:lang w:val="en-GB"/>
              </w:rPr>
            </w:pPr>
            <w:r w:rsidRPr="00545314">
              <w:rPr>
                <w:lang w:val="en-GB"/>
              </w:rPr>
              <w:t>0</w:t>
            </w:r>
            <w:r w:rsidR="00B7204E">
              <w:rPr>
                <w:lang w:val="en-GB"/>
              </w:rPr>
              <w:t>,</w:t>
            </w:r>
            <w:r w:rsidRPr="00545314">
              <w:rPr>
                <w:lang w:val="en-GB"/>
              </w:rPr>
              <w:t>9</w:t>
            </w:r>
          </w:p>
        </w:tc>
      </w:tr>
      <w:tr w:rsidR="0024157D" w:rsidTr="00B11722">
        <w:trPr>
          <w:cantSplit/>
          <w:jc w:val="center"/>
        </w:trPr>
        <w:tc>
          <w:tcPr>
            <w:tcW w:w="1095" w:type="dxa"/>
          </w:tcPr>
          <w:p w:rsidR="0024157D" w:rsidRPr="00545314" w:rsidRDefault="0024157D" w:rsidP="00160B5A">
            <w:pPr>
              <w:pStyle w:val="Tabletext"/>
              <w:spacing w:after="40" w:line="240" w:lineRule="exact"/>
              <w:rPr>
                <w:lang w:val="en-GB"/>
              </w:rPr>
            </w:pPr>
            <w:r>
              <w:rPr>
                <w:rFonts w:hint="cs"/>
                <w:rtl/>
                <w:lang w:val="en-GB"/>
              </w:rPr>
              <w:t>كندا</w:t>
            </w:r>
          </w:p>
        </w:tc>
        <w:tc>
          <w:tcPr>
            <w:tcW w:w="1651" w:type="dxa"/>
            <w:shd w:val="clear" w:color="auto" w:fill="auto"/>
          </w:tcPr>
          <w:p w:rsidR="0024157D" w:rsidRPr="00545314" w:rsidRDefault="0024157D" w:rsidP="00160B5A">
            <w:pPr>
              <w:pStyle w:val="Tabletext"/>
              <w:spacing w:after="40" w:line="240" w:lineRule="exact"/>
              <w:jc w:val="center"/>
              <w:rPr>
                <w:lang w:val="en-GB"/>
              </w:rPr>
            </w:pPr>
            <w:r w:rsidRPr="00545314">
              <w:rPr>
                <w:lang w:val="en-GB"/>
              </w:rPr>
              <w:t>4</w:t>
            </w:r>
            <w:r w:rsidR="002743C7">
              <w:rPr>
                <w:lang w:val="en-GB"/>
              </w:rPr>
              <w:t>,</w:t>
            </w:r>
            <w:r w:rsidRPr="00545314">
              <w:rPr>
                <w:lang w:val="en-GB"/>
              </w:rPr>
              <w:t>2</w:t>
            </w:r>
            <w:r w:rsidR="002743C7" w:rsidRPr="00545314">
              <w:rPr>
                <w:lang w:val="en-GB"/>
              </w:rPr>
              <w:t>-3</w:t>
            </w:r>
            <w:r w:rsidR="002743C7">
              <w:rPr>
                <w:lang w:val="en-GB"/>
              </w:rPr>
              <w:t>,</w:t>
            </w:r>
            <w:r w:rsidR="002743C7" w:rsidRPr="00545314">
              <w:rPr>
                <w:lang w:val="en-GB"/>
              </w:rPr>
              <w:t>7</w:t>
            </w:r>
          </w:p>
        </w:tc>
        <w:tc>
          <w:tcPr>
            <w:tcW w:w="1334" w:type="dxa"/>
            <w:shd w:val="clear" w:color="auto" w:fill="auto"/>
          </w:tcPr>
          <w:p w:rsidR="0024157D" w:rsidRPr="00545314" w:rsidRDefault="0024157D" w:rsidP="00160B5A">
            <w:pPr>
              <w:pStyle w:val="Tabletext"/>
              <w:spacing w:after="40" w:line="240" w:lineRule="exact"/>
              <w:jc w:val="center"/>
              <w:rPr>
                <w:lang w:val="en-GB"/>
              </w:rPr>
            </w:pPr>
            <w:r w:rsidRPr="00545314">
              <w:rPr>
                <w:lang w:val="en-GB"/>
              </w:rPr>
              <w:t>1</w:t>
            </w:r>
            <w:r w:rsidR="005C23B6">
              <w:rPr>
                <w:lang w:val="en-GB"/>
              </w:rPr>
              <w:t> </w:t>
            </w:r>
            <w:r w:rsidRPr="00545314">
              <w:rPr>
                <w:lang w:val="en-GB"/>
              </w:rPr>
              <w:t>580</w:t>
            </w:r>
          </w:p>
        </w:tc>
        <w:tc>
          <w:tcPr>
            <w:tcW w:w="1094" w:type="dxa"/>
            <w:shd w:val="clear" w:color="auto" w:fill="auto"/>
          </w:tcPr>
          <w:p w:rsidR="0024157D" w:rsidRPr="00545314" w:rsidRDefault="0024157D" w:rsidP="00160B5A">
            <w:pPr>
              <w:pStyle w:val="Tabletext"/>
              <w:spacing w:after="40" w:line="240" w:lineRule="exact"/>
              <w:jc w:val="center"/>
              <w:rPr>
                <w:lang w:val="en-GB"/>
              </w:rPr>
            </w:pPr>
            <w:r w:rsidRPr="00545314">
              <w:rPr>
                <w:lang w:val="en-GB"/>
              </w:rPr>
              <w:t>0</w:t>
            </w:r>
            <w:r w:rsidR="00FC3BC5">
              <w:rPr>
                <w:lang w:val="en-GB"/>
              </w:rPr>
              <w:t>,</w:t>
            </w:r>
            <w:r w:rsidRPr="00545314">
              <w:rPr>
                <w:lang w:val="en-GB"/>
              </w:rPr>
              <w:t>7</w:t>
            </w:r>
            <w:r w:rsidR="00FC3BC5" w:rsidRPr="00545314">
              <w:rPr>
                <w:lang w:val="en-GB"/>
              </w:rPr>
              <w:t>:1</w:t>
            </w:r>
            <w:r w:rsidR="00FC3BC5">
              <w:rPr>
                <w:lang w:val="en-GB"/>
              </w:rPr>
              <w:t>,</w:t>
            </w:r>
            <w:r w:rsidR="00FC3BC5" w:rsidRPr="00545314">
              <w:rPr>
                <w:lang w:val="en-GB"/>
              </w:rPr>
              <w:t>4–</w:t>
            </w:r>
          </w:p>
        </w:tc>
        <w:tc>
          <w:tcPr>
            <w:tcW w:w="1044" w:type="dxa"/>
            <w:shd w:val="clear" w:color="auto" w:fill="auto"/>
          </w:tcPr>
          <w:p w:rsidR="0024157D" w:rsidRPr="00545314" w:rsidRDefault="0024157D" w:rsidP="00160B5A">
            <w:pPr>
              <w:pStyle w:val="Tabletext"/>
              <w:spacing w:after="40" w:line="240" w:lineRule="exact"/>
              <w:jc w:val="center"/>
              <w:rPr>
                <w:lang w:val="en-GB"/>
              </w:rPr>
            </w:pPr>
            <w:r w:rsidRPr="00545314">
              <w:rPr>
                <w:lang w:val="en-GB"/>
              </w:rPr>
              <w:t>0</w:t>
            </w:r>
            <w:r w:rsidR="00B7204E">
              <w:rPr>
                <w:lang w:val="en-GB"/>
              </w:rPr>
              <w:t>,</w:t>
            </w:r>
            <w:r w:rsidRPr="00545314">
              <w:rPr>
                <w:lang w:val="en-GB"/>
              </w:rPr>
              <w:t>4</w:t>
            </w:r>
            <w:r w:rsidR="00B7204E" w:rsidRPr="00545314">
              <w:rPr>
                <w:lang w:val="en-GB"/>
              </w:rPr>
              <w:t>:0</w:t>
            </w:r>
            <w:r w:rsidR="00B7204E">
              <w:rPr>
                <w:lang w:val="en-GB"/>
              </w:rPr>
              <w:t>,</w:t>
            </w:r>
            <w:r w:rsidR="00B7204E" w:rsidRPr="00545314">
              <w:rPr>
                <w:lang w:val="en-GB"/>
              </w:rPr>
              <w:t>7–</w:t>
            </w:r>
          </w:p>
        </w:tc>
        <w:tc>
          <w:tcPr>
            <w:tcW w:w="1019" w:type="dxa"/>
            <w:shd w:val="clear" w:color="auto" w:fill="auto"/>
          </w:tcPr>
          <w:p w:rsidR="0024157D" w:rsidRPr="00545314" w:rsidRDefault="00B7204E" w:rsidP="00160B5A">
            <w:pPr>
              <w:pStyle w:val="Tabletext"/>
              <w:spacing w:after="40" w:line="240" w:lineRule="exact"/>
              <w:jc w:val="center"/>
              <w:rPr>
                <w:lang w:val="en-GB"/>
              </w:rPr>
            </w:pPr>
            <w:r w:rsidRPr="00545314">
              <w:rPr>
                <w:lang w:val="en-GB"/>
              </w:rPr>
              <w:t>0:</w:t>
            </w:r>
            <w:r w:rsidR="0024157D" w:rsidRPr="00545314">
              <w:rPr>
                <w:lang w:val="en-GB"/>
              </w:rPr>
              <w:t>0</w:t>
            </w:r>
            <w:r>
              <w:rPr>
                <w:lang w:val="en-GB"/>
              </w:rPr>
              <w:t>,</w:t>
            </w:r>
            <w:r w:rsidR="0024157D" w:rsidRPr="00545314">
              <w:rPr>
                <w:lang w:val="en-GB"/>
              </w:rPr>
              <w:t>3</w:t>
            </w:r>
            <w:r w:rsidRPr="00545314">
              <w:rPr>
                <w:lang w:val="en-GB"/>
              </w:rPr>
              <w:t>–</w:t>
            </w:r>
          </w:p>
        </w:tc>
        <w:tc>
          <w:tcPr>
            <w:tcW w:w="1054" w:type="dxa"/>
            <w:shd w:val="clear" w:color="auto" w:fill="auto"/>
          </w:tcPr>
          <w:p w:rsidR="0024157D" w:rsidRPr="00545314" w:rsidRDefault="0024157D" w:rsidP="00160B5A">
            <w:pPr>
              <w:pStyle w:val="Tabletext"/>
              <w:spacing w:after="40" w:line="240" w:lineRule="exact"/>
              <w:jc w:val="center"/>
              <w:rPr>
                <w:lang w:val="en-GB"/>
              </w:rPr>
            </w:pPr>
            <w:r w:rsidRPr="00545314">
              <w:rPr>
                <w:lang w:val="en-GB"/>
              </w:rPr>
              <w:t>0</w:t>
            </w:r>
            <w:r w:rsidR="00B7204E">
              <w:rPr>
                <w:lang w:val="en-GB"/>
              </w:rPr>
              <w:t>,</w:t>
            </w:r>
            <w:r w:rsidRPr="00545314">
              <w:rPr>
                <w:lang w:val="en-GB"/>
              </w:rPr>
              <w:t>2</w:t>
            </w:r>
            <w:r w:rsidR="00B7204E" w:rsidRPr="00545314">
              <w:rPr>
                <w:lang w:val="en-GB"/>
              </w:rPr>
              <w:t>–</w:t>
            </w:r>
          </w:p>
        </w:tc>
        <w:tc>
          <w:tcPr>
            <w:tcW w:w="1348" w:type="dxa"/>
            <w:shd w:val="clear" w:color="auto" w:fill="auto"/>
          </w:tcPr>
          <w:p w:rsidR="0024157D" w:rsidRPr="0069330E" w:rsidRDefault="0024157D" w:rsidP="00160B5A">
            <w:pPr>
              <w:pStyle w:val="Tabletext"/>
              <w:spacing w:after="40" w:line="240" w:lineRule="exact"/>
              <w:jc w:val="center"/>
              <w:rPr>
                <w:lang w:val="en-GB"/>
              </w:rPr>
            </w:pPr>
            <w:r w:rsidRPr="00545314">
              <w:rPr>
                <w:lang w:val="en-GB"/>
              </w:rPr>
              <w:t>0</w:t>
            </w:r>
            <w:r w:rsidR="00B7204E">
              <w:rPr>
                <w:lang w:val="en-GB"/>
              </w:rPr>
              <w:t>,</w:t>
            </w:r>
            <w:r w:rsidRPr="00545314">
              <w:rPr>
                <w:lang w:val="en-GB"/>
              </w:rPr>
              <w:t>8</w:t>
            </w:r>
          </w:p>
        </w:tc>
      </w:tr>
    </w:tbl>
    <w:p w:rsidR="0024157D" w:rsidRDefault="0024157D" w:rsidP="00D73020">
      <w:pPr>
        <w:rPr>
          <w:rtl/>
        </w:rPr>
      </w:pPr>
    </w:p>
    <w:p w:rsidR="0024157D" w:rsidRPr="00E01589" w:rsidRDefault="0024157D" w:rsidP="00D73020">
      <w:pPr>
        <w:pStyle w:val="TableNo"/>
        <w:keepNext/>
        <w:keepLines/>
        <w:widowControl w:val="0"/>
        <w:rPr>
          <w:rtl/>
        </w:rPr>
      </w:pPr>
      <w:r>
        <w:rPr>
          <w:rFonts w:hint="cs"/>
          <w:rtl/>
        </w:rPr>
        <w:lastRenderedPageBreak/>
        <w:t xml:space="preserve">الجدول </w:t>
      </w:r>
      <w:r>
        <w:t>1B-A2</w:t>
      </w:r>
    </w:p>
    <w:p w:rsidR="0024157D" w:rsidRPr="00E01589" w:rsidRDefault="0024157D" w:rsidP="00D73020">
      <w:pPr>
        <w:pStyle w:val="Tabletitle"/>
        <w:keepNext/>
        <w:keepLines/>
        <w:widowControl w:val="0"/>
      </w:pPr>
      <w:r>
        <w:rPr>
          <w:rFonts w:hint="cs"/>
          <w:rtl/>
        </w:rPr>
        <w:t xml:space="preserve">طول الوصلة </w:t>
      </w:r>
      <w:r w:rsidRPr="00D73020">
        <w:t>(km)</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783"/>
        <w:gridCol w:w="1337"/>
        <w:gridCol w:w="955"/>
        <w:gridCol w:w="1040"/>
        <w:gridCol w:w="977"/>
        <w:gridCol w:w="1166"/>
        <w:gridCol w:w="1275"/>
      </w:tblGrid>
      <w:tr w:rsidR="0024157D" w:rsidRPr="00D50B8F" w:rsidTr="00B11722">
        <w:trPr>
          <w:cantSplit/>
          <w:tblHeader/>
          <w:jc w:val="center"/>
        </w:trPr>
        <w:tc>
          <w:tcPr>
            <w:tcW w:w="1106" w:type="dxa"/>
            <w:vMerge w:val="restart"/>
          </w:tcPr>
          <w:p w:rsidR="0024157D" w:rsidRPr="00D50B8F"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eastAsia="en-US"/>
              </w:rPr>
            </w:pPr>
          </w:p>
        </w:tc>
        <w:tc>
          <w:tcPr>
            <w:tcW w:w="1783" w:type="dxa"/>
            <w:vMerge w:val="restart"/>
            <w:shd w:val="clear" w:color="auto" w:fill="auto"/>
          </w:tcPr>
          <w:p w:rsidR="0024157D" w:rsidRPr="00D50B8F" w:rsidRDefault="0024157D" w:rsidP="00D9079F">
            <w:pPr>
              <w:pStyle w:val="Tablehead"/>
              <w:rPr>
                <w:lang w:val="en-GB"/>
              </w:rPr>
            </w:pPr>
            <w:r w:rsidRPr="00D50B8F">
              <w:rPr>
                <w:rFonts w:hint="cs"/>
                <w:rtl/>
                <w:lang w:val="en-GB"/>
              </w:rPr>
              <w:t>النطاق</w:t>
            </w:r>
            <w:r w:rsidRPr="00D50B8F">
              <w:rPr>
                <w:lang w:val="en-GB"/>
              </w:rPr>
              <w:br/>
              <w:t>(GHz)</w:t>
            </w:r>
          </w:p>
        </w:tc>
        <w:tc>
          <w:tcPr>
            <w:tcW w:w="1337" w:type="dxa"/>
            <w:vMerge w:val="restart"/>
            <w:shd w:val="clear" w:color="auto" w:fill="auto"/>
          </w:tcPr>
          <w:p w:rsidR="0024157D" w:rsidRPr="00D50B8F" w:rsidRDefault="0024157D" w:rsidP="00765CD5">
            <w:pPr>
              <w:pStyle w:val="Tablehead"/>
              <w:rPr>
                <w:lang w:val="en-GB"/>
              </w:rPr>
            </w:pPr>
            <w:r w:rsidRPr="00D50B8F">
              <w:rPr>
                <w:rFonts w:hint="cs"/>
                <w:spacing w:val="-6"/>
                <w:rtl/>
                <w:lang w:bidi="ar"/>
              </w:rPr>
              <w:t>عدد السجلات</w:t>
            </w:r>
          </w:p>
        </w:tc>
        <w:tc>
          <w:tcPr>
            <w:tcW w:w="2972" w:type="dxa"/>
            <w:gridSpan w:val="3"/>
            <w:shd w:val="clear" w:color="auto" w:fill="auto"/>
          </w:tcPr>
          <w:p w:rsidR="0024157D" w:rsidRPr="00D50B8F" w:rsidRDefault="0024157D" w:rsidP="00765CD5">
            <w:pPr>
              <w:pStyle w:val="Tablehead"/>
              <w:rPr>
                <w:lang w:val="en-GB"/>
              </w:rPr>
            </w:pPr>
            <w:r w:rsidRPr="00D50B8F">
              <w:rPr>
                <w:rFonts w:hint="cs"/>
                <w:rtl/>
                <w:lang w:val="en-GB"/>
              </w:rPr>
              <w:t>توزعات الترتيب المئوي</w:t>
            </w:r>
          </w:p>
        </w:tc>
        <w:tc>
          <w:tcPr>
            <w:tcW w:w="1166" w:type="dxa"/>
            <w:vMerge w:val="restart"/>
            <w:shd w:val="clear" w:color="auto" w:fill="auto"/>
          </w:tcPr>
          <w:p w:rsidR="0024157D" w:rsidRPr="00D50B8F" w:rsidRDefault="0024157D" w:rsidP="00765CD5">
            <w:pPr>
              <w:pStyle w:val="Tablehead"/>
              <w:rPr>
                <w:lang w:val="en-GB"/>
              </w:rPr>
            </w:pPr>
            <w:r w:rsidRPr="00D50B8F">
              <w:rPr>
                <w:rFonts w:hint="cs"/>
                <w:rtl/>
                <w:lang w:val="en-GB"/>
              </w:rPr>
              <w:t>المتوسط</w:t>
            </w:r>
          </w:p>
        </w:tc>
        <w:tc>
          <w:tcPr>
            <w:tcW w:w="1275" w:type="dxa"/>
            <w:vMerge w:val="restart"/>
            <w:shd w:val="clear" w:color="auto" w:fill="auto"/>
          </w:tcPr>
          <w:p w:rsidR="0024157D" w:rsidRPr="00D50B8F" w:rsidRDefault="0024157D" w:rsidP="00765CD5">
            <w:pPr>
              <w:pStyle w:val="Tablehead"/>
              <w:rPr>
                <w:lang w:val="en-GB" w:eastAsia="ja-JP"/>
              </w:rPr>
            </w:pPr>
            <w:r w:rsidRPr="00D50B8F">
              <w:rPr>
                <w:rFonts w:hint="cs"/>
                <w:spacing w:val="-6"/>
                <w:rtl/>
                <w:lang w:bidi="ar"/>
              </w:rPr>
              <w:t>الانحراف المعياري</w:t>
            </w:r>
          </w:p>
        </w:tc>
      </w:tr>
      <w:tr w:rsidR="0024157D" w:rsidRPr="00D50B8F" w:rsidTr="00B11722">
        <w:trPr>
          <w:cantSplit/>
          <w:tblHeader/>
          <w:jc w:val="center"/>
        </w:trPr>
        <w:tc>
          <w:tcPr>
            <w:tcW w:w="1106" w:type="dxa"/>
            <w:vMerge/>
          </w:tcPr>
          <w:p w:rsidR="0024157D" w:rsidRPr="00D50B8F" w:rsidRDefault="0024157D" w:rsidP="00EF1FC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60" w:lineRule="exact"/>
              <w:jc w:val="center"/>
              <w:rPr>
                <w:rFonts w:cs="Times New Roman"/>
                <w:b/>
                <w:sz w:val="20"/>
                <w:szCs w:val="26"/>
                <w:lang w:val="en-GB" w:eastAsia="en-US"/>
              </w:rPr>
            </w:pPr>
          </w:p>
        </w:tc>
        <w:tc>
          <w:tcPr>
            <w:tcW w:w="1783" w:type="dxa"/>
            <w:vMerge/>
            <w:shd w:val="clear" w:color="auto" w:fill="auto"/>
          </w:tcPr>
          <w:p w:rsidR="0024157D" w:rsidRPr="00D50B8F" w:rsidRDefault="0024157D" w:rsidP="00EF1FC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60" w:lineRule="exact"/>
              <w:jc w:val="center"/>
              <w:rPr>
                <w:rFonts w:cs="Times New Roman"/>
                <w:b/>
                <w:sz w:val="20"/>
                <w:szCs w:val="26"/>
                <w:lang w:val="en-GB" w:eastAsia="en-US"/>
              </w:rPr>
            </w:pPr>
          </w:p>
        </w:tc>
        <w:tc>
          <w:tcPr>
            <w:tcW w:w="1337" w:type="dxa"/>
            <w:vMerge/>
            <w:shd w:val="clear" w:color="auto" w:fill="auto"/>
          </w:tcPr>
          <w:p w:rsidR="0024157D" w:rsidRPr="00D50B8F" w:rsidRDefault="0024157D" w:rsidP="00EF1FC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60" w:lineRule="exact"/>
              <w:jc w:val="center"/>
              <w:rPr>
                <w:rFonts w:cs="Times New Roman"/>
                <w:b/>
                <w:sz w:val="20"/>
                <w:szCs w:val="26"/>
                <w:lang w:val="en-GB" w:eastAsia="en-US"/>
              </w:rPr>
            </w:pPr>
          </w:p>
        </w:tc>
        <w:tc>
          <w:tcPr>
            <w:tcW w:w="955" w:type="dxa"/>
            <w:shd w:val="clear" w:color="auto" w:fill="auto"/>
          </w:tcPr>
          <w:p w:rsidR="0024157D" w:rsidRPr="00D50B8F"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D50B8F">
              <w:rPr>
                <w:rFonts w:cs="Times New Roman"/>
                <w:b/>
                <w:sz w:val="20"/>
                <w:szCs w:val="26"/>
                <w:lang w:val="en-GB" w:eastAsia="en-US"/>
              </w:rPr>
              <w:t>95</w:t>
            </w:r>
            <w:r w:rsidR="00D50B8F" w:rsidRPr="00D50B8F">
              <w:rPr>
                <w:rFonts w:cs="Times New Roman"/>
                <w:b/>
                <w:sz w:val="20"/>
                <w:szCs w:val="26"/>
                <w:lang w:val="en-GB" w:eastAsia="en-US"/>
              </w:rPr>
              <w:t>:5</w:t>
            </w:r>
          </w:p>
        </w:tc>
        <w:tc>
          <w:tcPr>
            <w:tcW w:w="1040" w:type="dxa"/>
            <w:shd w:val="clear" w:color="auto" w:fill="auto"/>
          </w:tcPr>
          <w:p w:rsidR="0024157D" w:rsidRPr="00D50B8F"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D50B8F">
              <w:rPr>
                <w:rFonts w:cs="Times New Roman"/>
                <w:b/>
                <w:sz w:val="20"/>
                <w:szCs w:val="26"/>
                <w:lang w:val="en-GB" w:eastAsia="en-US"/>
              </w:rPr>
              <w:t>90</w:t>
            </w:r>
            <w:r w:rsidR="00D50B8F" w:rsidRPr="00D50B8F">
              <w:rPr>
                <w:rFonts w:cs="Times New Roman"/>
                <w:b/>
                <w:sz w:val="20"/>
                <w:szCs w:val="26"/>
                <w:lang w:val="en-GB" w:eastAsia="en-US"/>
              </w:rPr>
              <w:t>:10</w:t>
            </w:r>
          </w:p>
        </w:tc>
        <w:tc>
          <w:tcPr>
            <w:tcW w:w="977" w:type="dxa"/>
            <w:shd w:val="clear" w:color="auto" w:fill="auto"/>
          </w:tcPr>
          <w:p w:rsidR="0024157D" w:rsidRPr="00D50B8F"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D50B8F">
              <w:rPr>
                <w:rFonts w:cs="Times New Roman"/>
                <w:b/>
                <w:sz w:val="20"/>
                <w:szCs w:val="26"/>
                <w:lang w:val="en-GB" w:eastAsia="en-US"/>
              </w:rPr>
              <w:t>75</w:t>
            </w:r>
            <w:r w:rsidR="00D50B8F" w:rsidRPr="00D50B8F">
              <w:rPr>
                <w:rFonts w:cs="Times New Roman"/>
                <w:b/>
                <w:sz w:val="20"/>
                <w:szCs w:val="26"/>
                <w:lang w:val="en-GB" w:eastAsia="en-US"/>
              </w:rPr>
              <w:t>:25</w:t>
            </w:r>
          </w:p>
        </w:tc>
        <w:tc>
          <w:tcPr>
            <w:tcW w:w="1166" w:type="dxa"/>
            <w:vMerge/>
            <w:shd w:val="clear" w:color="auto" w:fill="auto"/>
          </w:tcPr>
          <w:p w:rsidR="0024157D" w:rsidRPr="00D50B8F" w:rsidRDefault="0024157D" w:rsidP="00EF1FC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60" w:lineRule="exact"/>
              <w:jc w:val="center"/>
              <w:rPr>
                <w:rFonts w:cs="Times New Roman"/>
                <w:b/>
                <w:sz w:val="20"/>
                <w:szCs w:val="26"/>
                <w:lang w:val="en-GB" w:eastAsia="en-US"/>
              </w:rPr>
            </w:pPr>
          </w:p>
        </w:tc>
        <w:tc>
          <w:tcPr>
            <w:tcW w:w="1275" w:type="dxa"/>
            <w:vMerge/>
            <w:shd w:val="clear" w:color="auto" w:fill="auto"/>
          </w:tcPr>
          <w:p w:rsidR="0024157D" w:rsidRPr="00D50B8F" w:rsidRDefault="0024157D" w:rsidP="00EF1FC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60" w:lineRule="exact"/>
              <w:jc w:val="center"/>
              <w:rPr>
                <w:rFonts w:cs="Times New Roman"/>
                <w:b/>
                <w:sz w:val="20"/>
                <w:szCs w:val="26"/>
                <w:lang w:val="en-GB" w:eastAsia="en-US"/>
              </w:rPr>
            </w:pPr>
          </w:p>
        </w:tc>
      </w:tr>
      <w:tr w:rsidR="0024157D" w:rsidRPr="00D50B8F" w:rsidTr="00B11722">
        <w:trPr>
          <w:cantSplit/>
          <w:jc w:val="center"/>
        </w:trPr>
        <w:tc>
          <w:tcPr>
            <w:tcW w:w="1106" w:type="dxa"/>
          </w:tcPr>
          <w:p w:rsidR="0024157D" w:rsidRPr="00D50B8F" w:rsidRDefault="0024157D" w:rsidP="00A659D4">
            <w:pPr>
              <w:pStyle w:val="Tabletext"/>
              <w:keepNext/>
              <w:keepLines/>
              <w:spacing w:after="40" w:line="240" w:lineRule="exact"/>
              <w:rPr>
                <w:lang w:val="en-GB"/>
              </w:rPr>
            </w:pPr>
            <w:r w:rsidRPr="00D50B8F">
              <w:rPr>
                <w:rFonts w:hint="cs"/>
                <w:rtl/>
                <w:lang w:val="en-GB"/>
              </w:rPr>
              <w:t>فرنسا</w:t>
            </w:r>
          </w:p>
        </w:tc>
        <w:tc>
          <w:tcPr>
            <w:tcW w:w="1783" w:type="dxa"/>
            <w:shd w:val="clear" w:color="auto" w:fill="auto"/>
          </w:tcPr>
          <w:p w:rsidR="0024157D" w:rsidRPr="00D50B8F" w:rsidRDefault="00D50B8F" w:rsidP="00A659D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D50B8F">
              <w:rPr>
                <w:rFonts w:cs="Times New Roman"/>
                <w:sz w:val="20"/>
                <w:szCs w:val="26"/>
                <w:lang w:val="en-GB" w:eastAsia="en-US"/>
              </w:rPr>
              <w:t>/</w:t>
            </w:r>
            <w:r w:rsidR="0024157D" w:rsidRPr="00D50B8F">
              <w:rPr>
                <w:rFonts w:cs="Times New Roman"/>
                <w:sz w:val="20"/>
                <w:szCs w:val="26"/>
                <w:lang w:val="en-GB" w:eastAsia="en-US"/>
              </w:rPr>
              <w:t>1</w:t>
            </w:r>
            <w:r>
              <w:rPr>
                <w:rFonts w:cs="Times New Roman"/>
                <w:sz w:val="20"/>
                <w:szCs w:val="26"/>
                <w:lang w:val="en-GB" w:eastAsia="ja-JP"/>
              </w:rPr>
              <w:t>,</w:t>
            </w:r>
            <w:r w:rsidR="0024157D" w:rsidRPr="00D50B8F">
              <w:rPr>
                <w:rFonts w:cs="Times New Roman"/>
                <w:sz w:val="20"/>
                <w:szCs w:val="26"/>
                <w:lang w:val="en-GB" w:eastAsia="en-US"/>
              </w:rPr>
              <w:t>400</w:t>
            </w:r>
            <w:r w:rsidRPr="00D50B8F">
              <w:rPr>
                <w:rFonts w:cs="Times New Roman"/>
                <w:sz w:val="20"/>
                <w:szCs w:val="26"/>
                <w:lang w:val="en-GB" w:eastAsia="en-US"/>
              </w:rPr>
              <w:t>-1</w:t>
            </w:r>
            <w:r>
              <w:rPr>
                <w:rFonts w:cs="Times New Roman"/>
                <w:sz w:val="20"/>
                <w:szCs w:val="26"/>
                <w:lang w:val="en-GB" w:eastAsia="ja-JP"/>
              </w:rPr>
              <w:t>,</w:t>
            </w:r>
            <w:r w:rsidRPr="00D50B8F">
              <w:rPr>
                <w:rFonts w:cs="Times New Roman"/>
                <w:sz w:val="20"/>
                <w:szCs w:val="26"/>
                <w:lang w:val="en-GB" w:eastAsia="en-US"/>
              </w:rPr>
              <w:t>375</w:t>
            </w:r>
            <w:r w:rsidR="0024157D" w:rsidRPr="00D50B8F">
              <w:rPr>
                <w:rFonts w:cs="Times New Roman"/>
                <w:sz w:val="20"/>
                <w:szCs w:val="26"/>
                <w:lang w:val="en-GB" w:eastAsia="en-US"/>
              </w:rPr>
              <w:br/>
              <w:t>1</w:t>
            </w:r>
            <w:r>
              <w:rPr>
                <w:rFonts w:cs="Times New Roman"/>
                <w:sz w:val="20"/>
                <w:szCs w:val="26"/>
                <w:lang w:val="en-GB" w:eastAsia="ja-JP"/>
              </w:rPr>
              <w:t>,</w:t>
            </w:r>
            <w:r w:rsidR="0024157D" w:rsidRPr="00D50B8F">
              <w:rPr>
                <w:rFonts w:cs="Times New Roman"/>
                <w:sz w:val="20"/>
                <w:szCs w:val="26"/>
                <w:lang w:val="en-GB" w:eastAsia="en-US"/>
              </w:rPr>
              <w:t>452</w:t>
            </w:r>
            <w:r w:rsidRPr="00D50B8F">
              <w:rPr>
                <w:rFonts w:cs="Times New Roman"/>
                <w:sz w:val="20"/>
                <w:szCs w:val="26"/>
                <w:lang w:val="en-GB" w:eastAsia="en-US"/>
              </w:rPr>
              <w:t>-1</w:t>
            </w:r>
            <w:r>
              <w:rPr>
                <w:rFonts w:cs="Times New Roman"/>
                <w:sz w:val="20"/>
                <w:szCs w:val="26"/>
                <w:lang w:val="en-GB" w:eastAsia="ja-JP"/>
              </w:rPr>
              <w:t>,</w:t>
            </w:r>
            <w:r w:rsidRPr="00D50B8F">
              <w:rPr>
                <w:rFonts w:cs="Times New Roman"/>
                <w:sz w:val="20"/>
                <w:szCs w:val="26"/>
                <w:lang w:val="en-GB" w:eastAsia="en-US"/>
              </w:rPr>
              <w:t>427</w:t>
            </w:r>
          </w:p>
        </w:tc>
        <w:tc>
          <w:tcPr>
            <w:tcW w:w="1337" w:type="dxa"/>
            <w:shd w:val="clear" w:color="auto" w:fill="auto"/>
          </w:tcPr>
          <w:p w:rsidR="0024157D" w:rsidRPr="00D50B8F" w:rsidRDefault="0024157D" w:rsidP="00A659D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1</w:t>
            </w:r>
            <w:r w:rsidR="00D50B8F">
              <w:rPr>
                <w:rFonts w:cs="Times New Roman"/>
                <w:sz w:val="20"/>
                <w:szCs w:val="26"/>
                <w:lang w:val="en-GB" w:eastAsia="en-US"/>
              </w:rPr>
              <w:t> </w:t>
            </w:r>
            <w:r w:rsidRPr="00D50B8F">
              <w:rPr>
                <w:rFonts w:cs="Times New Roman"/>
                <w:sz w:val="20"/>
                <w:szCs w:val="26"/>
                <w:lang w:val="en-GB" w:eastAsia="en-US"/>
              </w:rPr>
              <w:t>6</w:t>
            </w:r>
            <w:r w:rsidRPr="00D50B8F">
              <w:rPr>
                <w:rFonts w:cs="Times New Roman"/>
                <w:sz w:val="20"/>
                <w:szCs w:val="26"/>
                <w:lang w:val="en-GB" w:eastAsia="ja-JP"/>
              </w:rPr>
              <w:t>14</w:t>
            </w:r>
          </w:p>
        </w:tc>
        <w:tc>
          <w:tcPr>
            <w:tcW w:w="955" w:type="dxa"/>
            <w:shd w:val="clear" w:color="auto" w:fill="auto"/>
          </w:tcPr>
          <w:p w:rsidR="0024157D" w:rsidRPr="00D50B8F" w:rsidRDefault="0024157D" w:rsidP="00A659D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44</w:t>
            </w:r>
            <w:r w:rsidR="001C2399" w:rsidRPr="00D50B8F">
              <w:rPr>
                <w:rFonts w:cs="Times New Roman"/>
                <w:sz w:val="20"/>
                <w:szCs w:val="26"/>
                <w:lang w:val="en-GB" w:eastAsia="en-US"/>
              </w:rPr>
              <w:t>:2</w:t>
            </w:r>
            <w:r w:rsidR="001C2399">
              <w:rPr>
                <w:rFonts w:cs="Times New Roman"/>
                <w:sz w:val="20"/>
                <w:szCs w:val="26"/>
                <w:lang w:val="en-GB" w:eastAsia="en-US"/>
              </w:rPr>
              <w:t>,</w:t>
            </w:r>
            <w:r w:rsidR="001C2399" w:rsidRPr="00D50B8F">
              <w:rPr>
                <w:rFonts w:cs="Times New Roman"/>
                <w:sz w:val="20"/>
                <w:szCs w:val="26"/>
                <w:lang w:val="en-GB" w:eastAsia="en-US"/>
              </w:rPr>
              <w:t>2</w:t>
            </w:r>
          </w:p>
        </w:tc>
        <w:tc>
          <w:tcPr>
            <w:tcW w:w="1040" w:type="dxa"/>
            <w:shd w:val="clear" w:color="auto" w:fill="auto"/>
          </w:tcPr>
          <w:p w:rsidR="0024157D" w:rsidRPr="00D50B8F" w:rsidRDefault="0024157D" w:rsidP="00A659D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37</w:t>
            </w:r>
            <w:r w:rsidR="001C2399" w:rsidRPr="00D50B8F">
              <w:rPr>
                <w:rFonts w:cs="Times New Roman"/>
                <w:sz w:val="20"/>
                <w:szCs w:val="26"/>
                <w:lang w:val="en-GB" w:eastAsia="en-US"/>
              </w:rPr>
              <w:t>:3</w:t>
            </w:r>
            <w:r w:rsidR="001C2399">
              <w:rPr>
                <w:rFonts w:cs="Times New Roman"/>
                <w:sz w:val="20"/>
                <w:szCs w:val="26"/>
                <w:lang w:val="en-GB" w:eastAsia="en-US"/>
              </w:rPr>
              <w:t>,</w:t>
            </w:r>
            <w:r w:rsidR="001C2399" w:rsidRPr="00D50B8F">
              <w:rPr>
                <w:rFonts w:cs="Times New Roman"/>
                <w:sz w:val="20"/>
                <w:szCs w:val="26"/>
                <w:lang w:val="en-GB" w:eastAsia="en-US"/>
              </w:rPr>
              <w:t>6</w:t>
            </w:r>
          </w:p>
        </w:tc>
        <w:tc>
          <w:tcPr>
            <w:tcW w:w="977" w:type="dxa"/>
            <w:shd w:val="clear" w:color="auto" w:fill="auto"/>
          </w:tcPr>
          <w:p w:rsidR="0024157D" w:rsidRPr="00D50B8F" w:rsidRDefault="0024157D" w:rsidP="00A659D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27</w:t>
            </w:r>
            <w:r w:rsidR="001C2399" w:rsidRPr="00D50B8F">
              <w:rPr>
                <w:rFonts w:cs="Times New Roman"/>
                <w:sz w:val="20"/>
                <w:szCs w:val="26"/>
                <w:lang w:val="en-GB" w:eastAsia="en-US"/>
              </w:rPr>
              <w:t>:8</w:t>
            </w:r>
            <w:r w:rsidR="001C2399">
              <w:rPr>
                <w:rFonts w:cs="Times New Roman"/>
                <w:sz w:val="20"/>
                <w:szCs w:val="26"/>
                <w:lang w:val="en-GB" w:eastAsia="en-US"/>
              </w:rPr>
              <w:t>,</w:t>
            </w:r>
            <w:r w:rsidR="001C2399" w:rsidRPr="00D50B8F">
              <w:rPr>
                <w:rFonts w:cs="Times New Roman"/>
                <w:sz w:val="20"/>
                <w:szCs w:val="26"/>
                <w:lang w:val="en-GB" w:eastAsia="en-US"/>
              </w:rPr>
              <w:t>3</w:t>
            </w:r>
          </w:p>
        </w:tc>
        <w:tc>
          <w:tcPr>
            <w:tcW w:w="1166" w:type="dxa"/>
            <w:shd w:val="clear" w:color="auto" w:fill="auto"/>
          </w:tcPr>
          <w:p w:rsidR="0024157D" w:rsidRPr="00D50B8F" w:rsidRDefault="0024157D" w:rsidP="00A659D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17</w:t>
            </w:r>
            <w:r w:rsidR="001C2399">
              <w:rPr>
                <w:rFonts w:cs="Times New Roman"/>
                <w:sz w:val="20"/>
                <w:szCs w:val="26"/>
                <w:lang w:val="en-GB" w:eastAsia="en-US"/>
              </w:rPr>
              <w:t>,</w:t>
            </w:r>
            <w:r w:rsidRPr="00D50B8F">
              <w:rPr>
                <w:rFonts w:cs="Times New Roman"/>
                <w:sz w:val="20"/>
                <w:szCs w:val="26"/>
                <w:lang w:val="en-GB" w:eastAsia="en-US"/>
              </w:rPr>
              <w:t>3</w:t>
            </w:r>
          </w:p>
        </w:tc>
        <w:tc>
          <w:tcPr>
            <w:tcW w:w="1275" w:type="dxa"/>
            <w:shd w:val="clear" w:color="auto" w:fill="auto"/>
          </w:tcPr>
          <w:p w:rsidR="0024157D" w:rsidRPr="00D50B8F" w:rsidRDefault="0024157D" w:rsidP="00A659D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14</w:t>
            </w:r>
            <w:r w:rsidR="001C2399">
              <w:rPr>
                <w:rFonts w:cs="Times New Roman"/>
                <w:sz w:val="20"/>
                <w:szCs w:val="26"/>
                <w:lang w:val="en-GB" w:eastAsia="en-US"/>
              </w:rPr>
              <w:t>,</w:t>
            </w:r>
            <w:r w:rsidRPr="00D50B8F">
              <w:rPr>
                <w:rFonts w:cs="Times New Roman"/>
                <w:sz w:val="20"/>
                <w:szCs w:val="26"/>
                <w:lang w:val="en-GB" w:eastAsia="en-US"/>
              </w:rPr>
              <w:t>6</w:t>
            </w:r>
          </w:p>
        </w:tc>
      </w:tr>
      <w:tr w:rsidR="0024157D" w:rsidRPr="00D50B8F" w:rsidTr="00B11722">
        <w:trPr>
          <w:cantSplit/>
          <w:jc w:val="center"/>
        </w:trPr>
        <w:tc>
          <w:tcPr>
            <w:tcW w:w="1106" w:type="dxa"/>
          </w:tcPr>
          <w:p w:rsidR="0024157D" w:rsidRPr="00D50B8F" w:rsidRDefault="0024157D" w:rsidP="00160B5A">
            <w:pPr>
              <w:pStyle w:val="Tabletext"/>
              <w:spacing w:after="40" w:line="240" w:lineRule="exact"/>
              <w:rPr>
                <w:rtl/>
                <w:lang w:val="en-GB"/>
              </w:rPr>
            </w:pPr>
            <w:r w:rsidRPr="00D50B8F">
              <w:rPr>
                <w:rFonts w:hint="cs"/>
                <w:rtl/>
                <w:lang w:val="en-GB"/>
              </w:rPr>
              <w:t>كندا</w:t>
            </w:r>
          </w:p>
        </w:tc>
        <w:tc>
          <w:tcPr>
            <w:tcW w:w="1783" w:type="dxa"/>
            <w:shd w:val="clear" w:color="auto" w:fill="auto"/>
          </w:tcPr>
          <w:p w:rsidR="0024157D" w:rsidRPr="00D50B8F" w:rsidRDefault="00D50B8F"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w:t>
            </w:r>
            <w:r w:rsidR="0024157D" w:rsidRPr="00D50B8F">
              <w:rPr>
                <w:rFonts w:cs="Times New Roman"/>
                <w:sz w:val="20"/>
                <w:szCs w:val="26"/>
                <w:lang w:val="en-GB" w:eastAsia="en-US"/>
              </w:rPr>
              <w:t>2</w:t>
            </w:r>
            <w:r>
              <w:rPr>
                <w:rFonts w:cs="Times New Roman"/>
                <w:sz w:val="20"/>
                <w:szCs w:val="26"/>
                <w:lang w:val="en-GB" w:eastAsia="en-US"/>
              </w:rPr>
              <w:t>,</w:t>
            </w:r>
            <w:r w:rsidR="0024157D" w:rsidRPr="00D50B8F">
              <w:rPr>
                <w:rFonts w:cs="Times New Roman"/>
                <w:sz w:val="20"/>
                <w:szCs w:val="26"/>
                <w:lang w:val="en-GB" w:eastAsia="en-US"/>
              </w:rPr>
              <w:t>110</w:t>
            </w:r>
            <w:r w:rsidRPr="00D50B8F">
              <w:rPr>
                <w:rFonts w:cs="Times New Roman"/>
                <w:sz w:val="20"/>
                <w:szCs w:val="26"/>
                <w:lang w:val="en-GB" w:eastAsia="en-US"/>
              </w:rPr>
              <w:t>-2</w:t>
            </w:r>
            <w:r>
              <w:rPr>
                <w:rFonts w:cs="Times New Roman"/>
                <w:sz w:val="20"/>
                <w:szCs w:val="26"/>
                <w:lang w:val="en-GB" w:eastAsia="en-US"/>
              </w:rPr>
              <w:t>,</w:t>
            </w:r>
            <w:r w:rsidRPr="00D50B8F">
              <w:rPr>
                <w:rFonts w:cs="Times New Roman"/>
                <w:sz w:val="20"/>
                <w:szCs w:val="26"/>
                <w:lang w:val="en-GB" w:eastAsia="en-US"/>
              </w:rPr>
              <w:t>025</w:t>
            </w:r>
            <w:r w:rsidR="0024157D" w:rsidRPr="00D50B8F">
              <w:rPr>
                <w:rFonts w:cs="Times New Roman"/>
                <w:sz w:val="20"/>
                <w:szCs w:val="26"/>
                <w:lang w:val="en-GB" w:eastAsia="en-US"/>
              </w:rPr>
              <w:br/>
              <w:t>2</w:t>
            </w:r>
            <w:r>
              <w:rPr>
                <w:rFonts w:cs="Times New Roman"/>
                <w:sz w:val="20"/>
                <w:szCs w:val="26"/>
                <w:lang w:val="en-GB" w:eastAsia="en-US"/>
              </w:rPr>
              <w:t>,</w:t>
            </w:r>
            <w:r w:rsidR="0024157D" w:rsidRPr="00D50B8F">
              <w:rPr>
                <w:rFonts w:cs="Times New Roman"/>
                <w:sz w:val="20"/>
                <w:szCs w:val="26"/>
                <w:lang w:val="en-GB" w:eastAsia="en-US"/>
              </w:rPr>
              <w:t>285</w:t>
            </w:r>
            <w:r w:rsidRPr="00D50B8F">
              <w:rPr>
                <w:rFonts w:cs="Times New Roman"/>
                <w:sz w:val="20"/>
                <w:szCs w:val="26"/>
                <w:lang w:val="en-GB" w:eastAsia="en-US"/>
              </w:rPr>
              <w:t>-2</w:t>
            </w:r>
            <w:r>
              <w:rPr>
                <w:rFonts w:cs="Times New Roman"/>
                <w:sz w:val="20"/>
                <w:szCs w:val="26"/>
                <w:lang w:val="en-GB" w:eastAsia="en-US"/>
              </w:rPr>
              <w:t>,</w:t>
            </w:r>
            <w:r w:rsidRPr="00D50B8F">
              <w:rPr>
                <w:rFonts w:cs="Times New Roman"/>
                <w:sz w:val="20"/>
                <w:szCs w:val="26"/>
                <w:lang w:val="en-GB" w:eastAsia="en-US"/>
              </w:rPr>
              <w:t>200</w:t>
            </w:r>
          </w:p>
        </w:tc>
        <w:tc>
          <w:tcPr>
            <w:tcW w:w="1337" w:type="dxa"/>
            <w:shd w:val="clear" w:color="auto" w:fill="auto"/>
          </w:tcPr>
          <w:p w:rsidR="0024157D" w:rsidRPr="00D50B8F"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6</w:t>
            </w:r>
            <w:r w:rsidR="00D50B8F">
              <w:rPr>
                <w:rFonts w:cs="Times New Roman"/>
                <w:sz w:val="20"/>
                <w:szCs w:val="26"/>
                <w:lang w:val="en-GB" w:eastAsia="en-US"/>
              </w:rPr>
              <w:t> </w:t>
            </w:r>
            <w:r w:rsidRPr="00D50B8F">
              <w:rPr>
                <w:rFonts w:cs="Times New Roman"/>
                <w:sz w:val="20"/>
                <w:szCs w:val="26"/>
                <w:lang w:val="en-GB" w:eastAsia="en-US"/>
              </w:rPr>
              <w:t>350</w:t>
            </w:r>
          </w:p>
        </w:tc>
        <w:tc>
          <w:tcPr>
            <w:tcW w:w="955" w:type="dxa"/>
            <w:shd w:val="clear" w:color="auto" w:fill="auto"/>
          </w:tcPr>
          <w:p w:rsidR="0024157D" w:rsidRPr="00D50B8F"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83</w:t>
            </w:r>
            <w:r w:rsidR="001C2399" w:rsidRPr="00D50B8F">
              <w:rPr>
                <w:rFonts w:cs="Times New Roman"/>
                <w:sz w:val="20"/>
                <w:szCs w:val="26"/>
                <w:lang w:val="en-GB" w:eastAsia="en-US"/>
              </w:rPr>
              <w:t>:1</w:t>
            </w:r>
          </w:p>
        </w:tc>
        <w:tc>
          <w:tcPr>
            <w:tcW w:w="1040" w:type="dxa"/>
            <w:shd w:val="clear" w:color="auto" w:fill="auto"/>
          </w:tcPr>
          <w:p w:rsidR="0024157D" w:rsidRPr="00D50B8F"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67</w:t>
            </w:r>
            <w:r w:rsidR="001C2399" w:rsidRPr="00D50B8F">
              <w:rPr>
                <w:rFonts w:cs="Times New Roman"/>
                <w:sz w:val="20"/>
                <w:szCs w:val="26"/>
                <w:lang w:val="en-GB" w:eastAsia="en-US"/>
              </w:rPr>
              <w:t>:1</w:t>
            </w:r>
          </w:p>
        </w:tc>
        <w:tc>
          <w:tcPr>
            <w:tcW w:w="977" w:type="dxa"/>
            <w:shd w:val="clear" w:color="auto" w:fill="auto"/>
          </w:tcPr>
          <w:p w:rsidR="0024157D" w:rsidRPr="00D50B8F"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53</w:t>
            </w:r>
            <w:r w:rsidR="001C2399" w:rsidRPr="00D50B8F">
              <w:rPr>
                <w:rFonts w:cs="Times New Roman"/>
                <w:sz w:val="20"/>
                <w:szCs w:val="26"/>
                <w:lang w:val="en-GB" w:eastAsia="en-US"/>
              </w:rPr>
              <w:t>:15</w:t>
            </w:r>
          </w:p>
        </w:tc>
        <w:tc>
          <w:tcPr>
            <w:tcW w:w="1166" w:type="dxa"/>
            <w:shd w:val="clear" w:color="auto" w:fill="auto"/>
          </w:tcPr>
          <w:p w:rsidR="0024157D" w:rsidRPr="00D50B8F"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39</w:t>
            </w:r>
          </w:p>
        </w:tc>
        <w:tc>
          <w:tcPr>
            <w:tcW w:w="1275" w:type="dxa"/>
            <w:shd w:val="clear" w:color="auto" w:fill="auto"/>
          </w:tcPr>
          <w:p w:rsidR="0024157D" w:rsidRPr="00D50B8F"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29</w:t>
            </w:r>
          </w:p>
        </w:tc>
      </w:tr>
      <w:tr w:rsidR="0024157D" w:rsidRPr="00D50B8F" w:rsidTr="00B11722">
        <w:trPr>
          <w:cantSplit/>
          <w:jc w:val="center"/>
        </w:trPr>
        <w:tc>
          <w:tcPr>
            <w:tcW w:w="1106" w:type="dxa"/>
          </w:tcPr>
          <w:p w:rsidR="0024157D" w:rsidRPr="00D50B8F" w:rsidRDefault="0024157D" w:rsidP="00160B5A">
            <w:pPr>
              <w:pStyle w:val="Tabletext"/>
              <w:spacing w:after="40" w:line="240" w:lineRule="exact"/>
              <w:rPr>
                <w:lang w:val="en-GB"/>
              </w:rPr>
            </w:pPr>
            <w:r w:rsidRPr="00D50B8F">
              <w:rPr>
                <w:rFonts w:hint="cs"/>
                <w:rtl/>
                <w:lang w:val="en-GB"/>
              </w:rPr>
              <w:t>كندا</w:t>
            </w:r>
          </w:p>
        </w:tc>
        <w:tc>
          <w:tcPr>
            <w:tcW w:w="1783" w:type="dxa"/>
            <w:shd w:val="clear" w:color="auto" w:fill="auto"/>
          </w:tcPr>
          <w:p w:rsidR="0024157D" w:rsidRPr="00D50B8F"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4</w:t>
            </w:r>
            <w:r w:rsidR="00D50B8F">
              <w:rPr>
                <w:rFonts w:cs="Times New Roman"/>
                <w:sz w:val="20"/>
                <w:szCs w:val="26"/>
                <w:lang w:val="en-GB" w:eastAsia="en-US"/>
              </w:rPr>
              <w:t>,</w:t>
            </w:r>
            <w:r w:rsidRPr="00D50B8F">
              <w:rPr>
                <w:rFonts w:cs="Times New Roman"/>
                <w:sz w:val="20"/>
                <w:szCs w:val="26"/>
                <w:lang w:val="en-GB" w:eastAsia="en-US"/>
              </w:rPr>
              <w:t>2</w:t>
            </w:r>
            <w:r w:rsidR="00D50B8F" w:rsidRPr="00D50B8F">
              <w:rPr>
                <w:rFonts w:cs="Times New Roman"/>
                <w:sz w:val="20"/>
                <w:szCs w:val="26"/>
                <w:lang w:val="en-GB" w:eastAsia="en-US"/>
              </w:rPr>
              <w:t>-3</w:t>
            </w:r>
            <w:r w:rsidR="00D50B8F">
              <w:rPr>
                <w:rFonts w:cs="Times New Roman"/>
                <w:sz w:val="20"/>
                <w:szCs w:val="26"/>
                <w:lang w:val="en-GB" w:eastAsia="en-US"/>
              </w:rPr>
              <w:t>,</w:t>
            </w:r>
            <w:r w:rsidR="00D50B8F" w:rsidRPr="00D50B8F">
              <w:rPr>
                <w:rFonts w:cs="Times New Roman"/>
                <w:sz w:val="20"/>
                <w:szCs w:val="26"/>
                <w:lang w:val="en-GB" w:eastAsia="en-US"/>
              </w:rPr>
              <w:t>7</w:t>
            </w:r>
          </w:p>
        </w:tc>
        <w:tc>
          <w:tcPr>
            <w:tcW w:w="1337" w:type="dxa"/>
            <w:shd w:val="clear" w:color="auto" w:fill="auto"/>
          </w:tcPr>
          <w:p w:rsidR="0024157D" w:rsidRPr="00D50B8F"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1</w:t>
            </w:r>
            <w:r w:rsidR="00D50B8F">
              <w:rPr>
                <w:rFonts w:cs="Times New Roman"/>
                <w:sz w:val="20"/>
                <w:szCs w:val="26"/>
                <w:lang w:val="en-GB" w:eastAsia="en-US"/>
              </w:rPr>
              <w:t> </w:t>
            </w:r>
            <w:r w:rsidRPr="00D50B8F">
              <w:rPr>
                <w:rFonts w:cs="Times New Roman"/>
                <w:sz w:val="20"/>
                <w:szCs w:val="26"/>
                <w:lang w:val="en-GB" w:eastAsia="en-US"/>
              </w:rPr>
              <w:t>580</w:t>
            </w:r>
          </w:p>
        </w:tc>
        <w:tc>
          <w:tcPr>
            <w:tcW w:w="955" w:type="dxa"/>
            <w:shd w:val="clear" w:color="auto" w:fill="auto"/>
          </w:tcPr>
          <w:p w:rsidR="0024157D" w:rsidRPr="00D50B8F"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84</w:t>
            </w:r>
            <w:r w:rsidR="001C2399" w:rsidRPr="00D50B8F">
              <w:rPr>
                <w:rFonts w:cs="Times New Roman"/>
                <w:sz w:val="20"/>
                <w:szCs w:val="26"/>
                <w:lang w:val="en-GB" w:eastAsia="en-US"/>
              </w:rPr>
              <w:t>:1</w:t>
            </w:r>
          </w:p>
        </w:tc>
        <w:tc>
          <w:tcPr>
            <w:tcW w:w="1040" w:type="dxa"/>
            <w:shd w:val="clear" w:color="auto" w:fill="auto"/>
          </w:tcPr>
          <w:p w:rsidR="0024157D" w:rsidRPr="00D50B8F"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72</w:t>
            </w:r>
            <w:r w:rsidR="001C2399" w:rsidRPr="00D50B8F">
              <w:rPr>
                <w:rFonts w:cs="Times New Roman"/>
                <w:sz w:val="20"/>
                <w:szCs w:val="26"/>
                <w:lang w:val="en-GB" w:eastAsia="en-US"/>
              </w:rPr>
              <w:t>:2</w:t>
            </w:r>
          </w:p>
        </w:tc>
        <w:tc>
          <w:tcPr>
            <w:tcW w:w="977" w:type="dxa"/>
            <w:shd w:val="clear" w:color="auto" w:fill="auto"/>
          </w:tcPr>
          <w:p w:rsidR="0024157D" w:rsidRPr="00D50B8F"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57</w:t>
            </w:r>
            <w:r w:rsidR="001C2399" w:rsidRPr="00D50B8F">
              <w:rPr>
                <w:rFonts w:cs="Times New Roman"/>
                <w:sz w:val="20"/>
                <w:szCs w:val="26"/>
                <w:lang w:val="en-GB" w:eastAsia="en-US"/>
              </w:rPr>
              <w:t>:7</w:t>
            </w:r>
          </w:p>
        </w:tc>
        <w:tc>
          <w:tcPr>
            <w:tcW w:w="1166" w:type="dxa"/>
            <w:shd w:val="clear" w:color="auto" w:fill="auto"/>
          </w:tcPr>
          <w:p w:rsidR="0024157D" w:rsidRPr="00D50B8F"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41</w:t>
            </w:r>
          </w:p>
        </w:tc>
        <w:tc>
          <w:tcPr>
            <w:tcW w:w="1275" w:type="dxa"/>
            <w:shd w:val="clear" w:color="auto" w:fill="auto"/>
          </w:tcPr>
          <w:p w:rsidR="0024157D" w:rsidRPr="00D50B8F"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50B8F">
              <w:rPr>
                <w:rFonts w:cs="Times New Roman"/>
                <w:sz w:val="20"/>
                <w:szCs w:val="26"/>
                <w:lang w:val="en-GB" w:eastAsia="en-US"/>
              </w:rPr>
              <w:t>28</w:t>
            </w:r>
          </w:p>
        </w:tc>
      </w:tr>
    </w:tbl>
    <w:p w:rsidR="0024157D" w:rsidRPr="0064642F" w:rsidRDefault="0024157D" w:rsidP="0024157D">
      <w:pPr>
        <w:tabs>
          <w:tab w:val="left" w:pos="794"/>
          <w:tab w:val="left" w:pos="1191"/>
          <w:tab w:val="left" w:pos="1588"/>
          <w:tab w:val="left" w:pos="1985"/>
        </w:tabs>
        <w:bidi w:val="0"/>
        <w:spacing w:before="0" w:line="240" w:lineRule="auto"/>
        <w:rPr>
          <w:rFonts w:cs="Times New Roman"/>
          <w:sz w:val="20"/>
          <w:szCs w:val="20"/>
          <w:lang w:val="en-GB" w:eastAsia="en-US"/>
        </w:rPr>
      </w:pPr>
    </w:p>
    <w:p w:rsidR="0024157D" w:rsidRPr="00E01589" w:rsidRDefault="0024157D" w:rsidP="008050B1">
      <w:pPr>
        <w:pStyle w:val="TableNo"/>
        <w:keepNext/>
        <w:keepLines/>
        <w:widowControl w:val="0"/>
        <w:rPr>
          <w:rtl/>
        </w:rPr>
      </w:pPr>
      <w:r w:rsidRPr="0035571F">
        <w:rPr>
          <w:rFonts w:hint="cs"/>
          <w:rtl/>
        </w:rPr>
        <w:t xml:space="preserve">الجدول </w:t>
      </w:r>
      <w:r w:rsidRPr="0035571F">
        <w:t>1C-A2</w:t>
      </w:r>
    </w:p>
    <w:p w:rsidR="0024157D" w:rsidRPr="00E01589" w:rsidRDefault="0024157D" w:rsidP="008050B1">
      <w:pPr>
        <w:pStyle w:val="Tabletitle"/>
        <w:keepNext/>
        <w:keepLines/>
        <w:widowControl w:val="0"/>
      </w:pPr>
      <w:r w:rsidRPr="0035571F">
        <w:rPr>
          <w:rFonts w:hint="cs"/>
          <w:rtl/>
        </w:rPr>
        <w:t>ارتفاع الهوائي (بالأمتار فوق مستوى الأرض)</w:t>
      </w:r>
      <w:r w:rsidR="005265D7" w:rsidRPr="0035571F">
        <w:rPr>
          <w:rStyle w:val="FootnoteReference"/>
          <w:b w:val="0"/>
          <w:bCs w:val="0"/>
          <w:rtl/>
          <w:lang w:val="en-GB" w:eastAsia="en-US"/>
        </w:rPr>
        <w:footnoteReference w:customMarkFollows="1" w:id="4"/>
        <w:t>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792"/>
        <w:gridCol w:w="1330"/>
        <w:gridCol w:w="1002"/>
        <w:gridCol w:w="996"/>
        <w:gridCol w:w="995"/>
        <w:gridCol w:w="1150"/>
        <w:gridCol w:w="1268"/>
      </w:tblGrid>
      <w:tr w:rsidR="0024157D" w:rsidRPr="00505C25" w:rsidTr="00B11722">
        <w:trPr>
          <w:jc w:val="center"/>
        </w:trPr>
        <w:tc>
          <w:tcPr>
            <w:tcW w:w="1106" w:type="dxa"/>
            <w:vMerge w:val="restart"/>
          </w:tcPr>
          <w:p w:rsidR="0024157D" w:rsidRPr="00505C25"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p>
        </w:tc>
        <w:tc>
          <w:tcPr>
            <w:tcW w:w="1792" w:type="dxa"/>
            <w:vMerge w:val="restart"/>
          </w:tcPr>
          <w:p w:rsidR="0024157D" w:rsidRPr="00505C25" w:rsidRDefault="0024157D" w:rsidP="00D9079F">
            <w:pPr>
              <w:pStyle w:val="Tablehead"/>
              <w:rPr>
                <w:lang w:val="en-GB"/>
              </w:rPr>
            </w:pPr>
            <w:r w:rsidRPr="00505C25">
              <w:rPr>
                <w:rFonts w:hint="cs"/>
                <w:rtl/>
                <w:lang w:val="en-GB"/>
              </w:rPr>
              <w:t>النطاق</w:t>
            </w:r>
            <w:r w:rsidR="00D9079F">
              <w:rPr>
                <w:rtl/>
                <w:lang w:val="en-GB"/>
              </w:rPr>
              <w:br/>
            </w:r>
            <w:r w:rsidRPr="00505C25">
              <w:rPr>
                <w:lang w:val="en-GB"/>
              </w:rPr>
              <w:t>(GHz)</w:t>
            </w:r>
          </w:p>
        </w:tc>
        <w:tc>
          <w:tcPr>
            <w:tcW w:w="1330" w:type="dxa"/>
            <w:vMerge w:val="restart"/>
          </w:tcPr>
          <w:p w:rsidR="0024157D" w:rsidRPr="00505C25" w:rsidRDefault="0024157D" w:rsidP="00765CD5">
            <w:pPr>
              <w:pStyle w:val="Tablehead"/>
              <w:rPr>
                <w:lang w:val="en-GB"/>
              </w:rPr>
            </w:pPr>
            <w:r w:rsidRPr="00505C25">
              <w:rPr>
                <w:rFonts w:hint="cs"/>
                <w:spacing w:val="-6"/>
                <w:rtl/>
                <w:lang w:bidi="ar"/>
              </w:rPr>
              <w:t>عدد السجلات</w:t>
            </w:r>
          </w:p>
        </w:tc>
        <w:tc>
          <w:tcPr>
            <w:tcW w:w="2993" w:type="dxa"/>
            <w:gridSpan w:val="3"/>
          </w:tcPr>
          <w:p w:rsidR="0024157D" w:rsidRPr="00505C25" w:rsidRDefault="0024157D" w:rsidP="00765CD5">
            <w:pPr>
              <w:pStyle w:val="Tablehead"/>
              <w:rPr>
                <w:lang w:val="en-GB"/>
              </w:rPr>
            </w:pPr>
            <w:r w:rsidRPr="00505C25">
              <w:rPr>
                <w:rFonts w:hint="cs"/>
                <w:rtl/>
                <w:lang w:val="en-GB"/>
              </w:rPr>
              <w:t>توزعات الترتيب المئوي</w:t>
            </w:r>
          </w:p>
        </w:tc>
        <w:tc>
          <w:tcPr>
            <w:tcW w:w="1150" w:type="dxa"/>
            <w:vMerge w:val="restart"/>
          </w:tcPr>
          <w:p w:rsidR="0024157D" w:rsidRPr="00505C25" w:rsidRDefault="0024157D" w:rsidP="00765CD5">
            <w:pPr>
              <w:pStyle w:val="Tablehead"/>
              <w:rPr>
                <w:lang w:val="en-GB"/>
              </w:rPr>
            </w:pPr>
            <w:r w:rsidRPr="00505C25">
              <w:rPr>
                <w:rFonts w:hint="cs"/>
                <w:rtl/>
                <w:lang w:val="en-GB"/>
              </w:rPr>
              <w:t>المتوسط</w:t>
            </w:r>
            <w:r w:rsidR="005265D7" w:rsidRPr="005265D7">
              <w:rPr>
                <w:rStyle w:val="FootnoteReference"/>
                <w:b w:val="0"/>
                <w:bCs w:val="0"/>
              </w:rPr>
              <w:t>3</w:t>
            </w:r>
          </w:p>
        </w:tc>
        <w:tc>
          <w:tcPr>
            <w:tcW w:w="1268" w:type="dxa"/>
            <w:vMerge w:val="restart"/>
          </w:tcPr>
          <w:p w:rsidR="0024157D" w:rsidRPr="00505C25" w:rsidRDefault="0024157D" w:rsidP="00765CD5">
            <w:pPr>
              <w:pStyle w:val="Tablehead"/>
              <w:rPr>
                <w:lang w:val="en-GB" w:eastAsia="ja-JP"/>
              </w:rPr>
            </w:pPr>
            <w:r w:rsidRPr="00505C25">
              <w:rPr>
                <w:rFonts w:hint="cs"/>
                <w:spacing w:val="-6"/>
                <w:rtl/>
                <w:lang w:bidi="ar"/>
              </w:rPr>
              <w:t>الانحراف المعياري</w:t>
            </w:r>
          </w:p>
        </w:tc>
      </w:tr>
      <w:tr w:rsidR="0024157D" w:rsidRPr="00505C25" w:rsidTr="00B11722">
        <w:trPr>
          <w:jc w:val="center"/>
        </w:trPr>
        <w:tc>
          <w:tcPr>
            <w:tcW w:w="1106" w:type="dxa"/>
            <w:vMerge/>
          </w:tcPr>
          <w:p w:rsidR="0024157D" w:rsidRPr="00505C25" w:rsidRDefault="0024157D" w:rsidP="00672C18">
            <w:pPr>
              <w:tabs>
                <w:tab w:val="left" w:pos="794"/>
                <w:tab w:val="left" w:pos="1191"/>
                <w:tab w:val="left" w:pos="1588"/>
                <w:tab w:val="left" w:pos="1985"/>
              </w:tabs>
              <w:bidi w:val="0"/>
              <w:spacing w:before="40" w:after="40" w:line="260" w:lineRule="exact"/>
              <w:rPr>
                <w:rFonts w:cs="Times New Roman"/>
                <w:b/>
                <w:sz w:val="20"/>
                <w:szCs w:val="26"/>
                <w:lang w:val="en-GB" w:eastAsia="en-US"/>
              </w:rPr>
            </w:pPr>
          </w:p>
        </w:tc>
        <w:tc>
          <w:tcPr>
            <w:tcW w:w="1792" w:type="dxa"/>
            <w:vMerge/>
          </w:tcPr>
          <w:p w:rsidR="0024157D" w:rsidRPr="00505C25" w:rsidRDefault="0024157D" w:rsidP="00672C18">
            <w:pPr>
              <w:tabs>
                <w:tab w:val="left" w:pos="794"/>
                <w:tab w:val="left" w:pos="1191"/>
                <w:tab w:val="left" w:pos="1588"/>
                <w:tab w:val="left" w:pos="1985"/>
              </w:tabs>
              <w:bidi w:val="0"/>
              <w:spacing w:before="40" w:after="40" w:line="260" w:lineRule="exact"/>
              <w:rPr>
                <w:rFonts w:cs="Times New Roman"/>
                <w:b/>
                <w:sz w:val="20"/>
                <w:szCs w:val="26"/>
                <w:lang w:val="en-GB" w:eastAsia="en-US"/>
              </w:rPr>
            </w:pPr>
          </w:p>
        </w:tc>
        <w:tc>
          <w:tcPr>
            <w:tcW w:w="1330" w:type="dxa"/>
            <w:vMerge/>
          </w:tcPr>
          <w:p w:rsidR="0024157D" w:rsidRPr="00505C25" w:rsidRDefault="0024157D" w:rsidP="00672C18">
            <w:pPr>
              <w:tabs>
                <w:tab w:val="left" w:pos="794"/>
                <w:tab w:val="left" w:pos="1191"/>
                <w:tab w:val="left" w:pos="1588"/>
                <w:tab w:val="left" w:pos="1985"/>
              </w:tabs>
              <w:bidi w:val="0"/>
              <w:spacing w:before="40" w:after="40" w:line="260" w:lineRule="exact"/>
              <w:jc w:val="center"/>
              <w:rPr>
                <w:rFonts w:cs="Times New Roman"/>
                <w:b/>
                <w:sz w:val="20"/>
                <w:szCs w:val="26"/>
                <w:lang w:val="en-GB" w:eastAsia="en-US"/>
              </w:rPr>
            </w:pPr>
          </w:p>
        </w:tc>
        <w:tc>
          <w:tcPr>
            <w:tcW w:w="1002" w:type="dxa"/>
          </w:tcPr>
          <w:p w:rsidR="0024157D" w:rsidRPr="00505C25"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505C25">
              <w:rPr>
                <w:rFonts w:cs="Times New Roman"/>
                <w:b/>
                <w:sz w:val="20"/>
                <w:szCs w:val="26"/>
                <w:lang w:val="en-GB" w:eastAsia="en-US"/>
              </w:rPr>
              <w:t>95</w:t>
            </w:r>
            <w:r w:rsidR="00946504" w:rsidRPr="00505C25">
              <w:rPr>
                <w:rFonts w:cs="Times New Roman"/>
                <w:b/>
                <w:sz w:val="20"/>
                <w:szCs w:val="26"/>
                <w:lang w:val="en-GB" w:eastAsia="en-US"/>
              </w:rPr>
              <w:t>:5</w:t>
            </w:r>
          </w:p>
        </w:tc>
        <w:tc>
          <w:tcPr>
            <w:tcW w:w="996" w:type="dxa"/>
          </w:tcPr>
          <w:p w:rsidR="0024157D" w:rsidRPr="00505C25"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505C25">
              <w:rPr>
                <w:rFonts w:cs="Times New Roman"/>
                <w:b/>
                <w:sz w:val="20"/>
                <w:szCs w:val="26"/>
                <w:lang w:val="en-GB" w:eastAsia="en-US"/>
              </w:rPr>
              <w:t>90</w:t>
            </w:r>
            <w:r w:rsidR="00946504" w:rsidRPr="00505C25">
              <w:rPr>
                <w:rFonts w:cs="Times New Roman"/>
                <w:b/>
                <w:sz w:val="20"/>
                <w:szCs w:val="26"/>
                <w:lang w:val="en-GB" w:eastAsia="en-US"/>
              </w:rPr>
              <w:t>:10</w:t>
            </w:r>
          </w:p>
        </w:tc>
        <w:tc>
          <w:tcPr>
            <w:tcW w:w="995" w:type="dxa"/>
          </w:tcPr>
          <w:p w:rsidR="0024157D" w:rsidRPr="00505C25"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505C25">
              <w:rPr>
                <w:rFonts w:cs="Times New Roman"/>
                <w:b/>
                <w:sz w:val="20"/>
                <w:szCs w:val="26"/>
                <w:lang w:val="en-GB" w:eastAsia="en-US"/>
              </w:rPr>
              <w:t>75</w:t>
            </w:r>
            <w:r w:rsidR="00946504" w:rsidRPr="00505C25">
              <w:rPr>
                <w:rFonts w:cs="Times New Roman"/>
                <w:b/>
                <w:sz w:val="20"/>
                <w:szCs w:val="26"/>
                <w:lang w:val="en-GB" w:eastAsia="en-US"/>
              </w:rPr>
              <w:t>:25</w:t>
            </w:r>
          </w:p>
        </w:tc>
        <w:tc>
          <w:tcPr>
            <w:tcW w:w="1150" w:type="dxa"/>
            <w:vMerge/>
          </w:tcPr>
          <w:p w:rsidR="0024157D" w:rsidRPr="00505C25" w:rsidRDefault="0024157D" w:rsidP="00672C18">
            <w:pPr>
              <w:tabs>
                <w:tab w:val="left" w:pos="794"/>
                <w:tab w:val="left" w:pos="1191"/>
                <w:tab w:val="left" w:pos="1588"/>
                <w:tab w:val="left" w:pos="1985"/>
              </w:tabs>
              <w:bidi w:val="0"/>
              <w:spacing w:before="40" w:after="40" w:line="260" w:lineRule="exact"/>
              <w:jc w:val="center"/>
              <w:rPr>
                <w:rFonts w:cs="Times New Roman"/>
                <w:sz w:val="20"/>
                <w:szCs w:val="26"/>
                <w:lang w:val="en-GB" w:eastAsia="en-US"/>
              </w:rPr>
            </w:pPr>
          </w:p>
        </w:tc>
        <w:tc>
          <w:tcPr>
            <w:tcW w:w="1268" w:type="dxa"/>
            <w:vMerge/>
          </w:tcPr>
          <w:p w:rsidR="0024157D" w:rsidRPr="00505C25" w:rsidRDefault="0024157D" w:rsidP="00672C18">
            <w:pPr>
              <w:tabs>
                <w:tab w:val="left" w:pos="794"/>
                <w:tab w:val="left" w:pos="1191"/>
                <w:tab w:val="left" w:pos="1588"/>
                <w:tab w:val="left" w:pos="1985"/>
              </w:tabs>
              <w:bidi w:val="0"/>
              <w:spacing w:before="40" w:after="40" w:line="260" w:lineRule="exact"/>
              <w:jc w:val="center"/>
              <w:rPr>
                <w:rFonts w:cs="Times New Roman"/>
                <w:sz w:val="20"/>
                <w:szCs w:val="26"/>
                <w:lang w:val="en-GB" w:eastAsia="en-US"/>
              </w:rPr>
            </w:pPr>
          </w:p>
        </w:tc>
      </w:tr>
      <w:tr w:rsidR="0024157D" w:rsidRPr="00505C25" w:rsidTr="00B11722">
        <w:trPr>
          <w:jc w:val="center"/>
        </w:trPr>
        <w:tc>
          <w:tcPr>
            <w:tcW w:w="1106" w:type="dxa"/>
          </w:tcPr>
          <w:p w:rsidR="0024157D" w:rsidRPr="00505C25" w:rsidRDefault="0024157D" w:rsidP="00160B5A">
            <w:pPr>
              <w:pStyle w:val="Tabletext"/>
              <w:spacing w:after="40" w:line="240" w:lineRule="exact"/>
              <w:rPr>
                <w:lang w:val="en-GB"/>
              </w:rPr>
            </w:pPr>
            <w:r w:rsidRPr="00505C25">
              <w:rPr>
                <w:rFonts w:hint="cs"/>
                <w:rtl/>
                <w:lang w:val="en-GB"/>
              </w:rPr>
              <w:t>فرنسا</w:t>
            </w:r>
          </w:p>
        </w:tc>
        <w:tc>
          <w:tcPr>
            <w:tcW w:w="1792" w:type="dxa"/>
          </w:tcPr>
          <w:p w:rsidR="0024157D" w:rsidRPr="00505C25" w:rsidRDefault="009616B9"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w:t>
            </w:r>
            <w:r w:rsidR="0024157D" w:rsidRPr="00505C25">
              <w:rPr>
                <w:rFonts w:cs="Times New Roman"/>
                <w:sz w:val="20"/>
                <w:szCs w:val="26"/>
                <w:lang w:val="en-GB" w:eastAsia="en-US"/>
              </w:rPr>
              <w:t>1</w:t>
            </w:r>
            <w:r w:rsidRPr="00505C25">
              <w:rPr>
                <w:rFonts w:cs="Times New Roman"/>
                <w:sz w:val="20"/>
                <w:szCs w:val="26"/>
                <w:lang w:val="en-GB" w:eastAsia="ja-JP"/>
              </w:rPr>
              <w:t>,</w:t>
            </w:r>
            <w:r w:rsidR="0024157D" w:rsidRPr="00505C25">
              <w:rPr>
                <w:rFonts w:cs="Times New Roman"/>
                <w:sz w:val="20"/>
                <w:szCs w:val="26"/>
                <w:lang w:val="en-GB" w:eastAsia="en-US"/>
              </w:rPr>
              <w:t>400</w:t>
            </w:r>
            <w:r w:rsidRPr="00505C25">
              <w:rPr>
                <w:rFonts w:cs="Times New Roman"/>
                <w:sz w:val="20"/>
                <w:szCs w:val="26"/>
                <w:lang w:val="en-GB" w:eastAsia="en-US"/>
              </w:rPr>
              <w:t>-1</w:t>
            </w:r>
            <w:r w:rsidRPr="00505C25">
              <w:rPr>
                <w:rFonts w:cs="Times New Roman"/>
                <w:sz w:val="20"/>
                <w:szCs w:val="26"/>
                <w:lang w:val="en-GB" w:eastAsia="ja-JP"/>
              </w:rPr>
              <w:t>,</w:t>
            </w:r>
            <w:r w:rsidRPr="00505C25">
              <w:rPr>
                <w:rFonts w:cs="Times New Roman"/>
                <w:sz w:val="20"/>
                <w:szCs w:val="26"/>
                <w:lang w:val="en-GB" w:eastAsia="en-US"/>
              </w:rPr>
              <w:t>375</w:t>
            </w:r>
            <w:r w:rsidR="0024157D" w:rsidRPr="00505C25">
              <w:rPr>
                <w:rFonts w:cs="Times New Roman"/>
                <w:sz w:val="20"/>
                <w:szCs w:val="26"/>
                <w:lang w:val="en-GB" w:eastAsia="en-US"/>
              </w:rPr>
              <w:br/>
              <w:t>1</w:t>
            </w:r>
            <w:r w:rsidRPr="00505C25">
              <w:rPr>
                <w:rFonts w:cs="Times New Roman"/>
                <w:sz w:val="20"/>
                <w:szCs w:val="26"/>
                <w:lang w:val="en-GB" w:eastAsia="ja-JP"/>
              </w:rPr>
              <w:t>,</w:t>
            </w:r>
            <w:r w:rsidR="0024157D" w:rsidRPr="00505C25">
              <w:rPr>
                <w:rFonts w:cs="Times New Roman"/>
                <w:sz w:val="20"/>
                <w:szCs w:val="26"/>
                <w:lang w:val="en-GB" w:eastAsia="en-US"/>
              </w:rPr>
              <w:t>452</w:t>
            </w:r>
            <w:r w:rsidRPr="00505C25">
              <w:rPr>
                <w:rFonts w:cs="Times New Roman"/>
                <w:sz w:val="20"/>
                <w:szCs w:val="26"/>
                <w:lang w:val="en-GB" w:eastAsia="en-US"/>
              </w:rPr>
              <w:noBreakHyphen/>
              <w:t>1</w:t>
            </w:r>
            <w:r w:rsidRPr="00505C25">
              <w:rPr>
                <w:rFonts w:cs="Times New Roman"/>
                <w:sz w:val="20"/>
                <w:szCs w:val="26"/>
                <w:lang w:val="en-GB" w:eastAsia="ja-JP"/>
              </w:rPr>
              <w:t>,</w:t>
            </w:r>
            <w:r w:rsidRPr="00505C25">
              <w:rPr>
                <w:rFonts w:cs="Times New Roman"/>
                <w:sz w:val="20"/>
                <w:szCs w:val="26"/>
                <w:lang w:val="en-GB" w:eastAsia="en-US"/>
              </w:rPr>
              <w:t>427</w:t>
            </w:r>
          </w:p>
        </w:tc>
        <w:tc>
          <w:tcPr>
            <w:tcW w:w="1330"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1</w:t>
            </w:r>
            <w:r w:rsidR="00DD0BB6" w:rsidRPr="00505C25">
              <w:rPr>
                <w:rFonts w:cs="Times New Roman"/>
                <w:sz w:val="20"/>
                <w:szCs w:val="26"/>
                <w:lang w:val="en-GB" w:eastAsia="en-US"/>
              </w:rPr>
              <w:t> </w:t>
            </w:r>
            <w:r w:rsidRPr="00505C25">
              <w:rPr>
                <w:rFonts w:cs="Times New Roman"/>
                <w:sz w:val="20"/>
                <w:szCs w:val="26"/>
                <w:lang w:val="en-GB" w:eastAsia="en-US"/>
              </w:rPr>
              <w:t>6</w:t>
            </w:r>
            <w:r w:rsidRPr="00505C25">
              <w:rPr>
                <w:rFonts w:cs="Times New Roman"/>
                <w:sz w:val="20"/>
                <w:szCs w:val="26"/>
                <w:lang w:val="en-GB" w:eastAsia="ja-JP"/>
              </w:rPr>
              <w:t>14</w:t>
            </w:r>
          </w:p>
        </w:tc>
        <w:tc>
          <w:tcPr>
            <w:tcW w:w="1002"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53</w:t>
            </w:r>
            <w:r w:rsidR="00DD0BB6" w:rsidRPr="00505C25">
              <w:rPr>
                <w:rFonts w:cs="Times New Roman"/>
                <w:sz w:val="20"/>
                <w:szCs w:val="26"/>
                <w:lang w:val="en-GB" w:eastAsia="en-US"/>
              </w:rPr>
              <w:t>:5</w:t>
            </w:r>
          </w:p>
        </w:tc>
        <w:tc>
          <w:tcPr>
            <w:tcW w:w="996"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45</w:t>
            </w:r>
            <w:r w:rsidR="00DD0BB6" w:rsidRPr="00505C25">
              <w:rPr>
                <w:rFonts w:cs="Times New Roman"/>
                <w:sz w:val="20"/>
                <w:szCs w:val="26"/>
                <w:lang w:val="en-GB" w:eastAsia="en-US"/>
              </w:rPr>
              <w:t>:6</w:t>
            </w:r>
          </w:p>
        </w:tc>
        <w:tc>
          <w:tcPr>
            <w:tcW w:w="995"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33</w:t>
            </w:r>
            <w:r w:rsidR="00DD0BB6" w:rsidRPr="00505C25">
              <w:rPr>
                <w:rFonts w:cs="Times New Roman"/>
                <w:sz w:val="20"/>
                <w:szCs w:val="26"/>
                <w:lang w:val="en-GB" w:eastAsia="en-US"/>
              </w:rPr>
              <w:t>:10</w:t>
            </w:r>
          </w:p>
        </w:tc>
        <w:tc>
          <w:tcPr>
            <w:tcW w:w="1150"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20</w:t>
            </w:r>
          </w:p>
        </w:tc>
        <w:tc>
          <w:tcPr>
            <w:tcW w:w="1268"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16</w:t>
            </w:r>
            <w:r w:rsidR="00DD0BB6" w:rsidRPr="00505C25">
              <w:rPr>
                <w:rFonts w:cs="Times New Roman"/>
                <w:sz w:val="20"/>
                <w:szCs w:val="26"/>
                <w:lang w:val="en-GB" w:eastAsia="en-US"/>
              </w:rPr>
              <w:t>,</w:t>
            </w:r>
            <w:r w:rsidRPr="00505C25">
              <w:rPr>
                <w:rFonts w:cs="Times New Roman"/>
                <w:sz w:val="20"/>
                <w:szCs w:val="26"/>
                <w:lang w:val="en-GB" w:eastAsia="en-US"/>
              </w:rPr>
              <w:t>8</w:t>
            </w:r>
          </w:p>
        </w:tc>
      </w:tr>
      <w:tr w:rsidR="0024157D" w:rsidRPr="00505C25" w:rsidTr="00B11722">
        <w:trPr>
          <w:jc w:val="center"/>
        </w:trPr>
        <w:tc>
          <w:tcPr>
            <w:tcW w:w="1106" w:type="dxa"/>
          </w:tcPr>
          <w:p w:rsidR="0024157D" w:rsidRPr="00505C25" w:rsidRDefault="0024157D" w:rsidP="00160B5A">
            <w:pPr>
              <w:pStyle w:val="Tabletext"/>
              <w:spacing w:after="40" w:line="240" w:lineRule="exact"/>
              <w:rPr>
                <w:rtl/>
                <w:lang w:val="en-GB"/>
              </w:rPr>
            </w:pPr>
            <w:r w:rsidRPr="00505C25">
              <w:rPr>
                <w:rFonts w:hint="cs"/>
                <w:rtl/>
                <w:lang w:val="en-GB"/>
              </w:rPr>
              <w:t>كندا</w:t>
            </w:r>
          </w:p>
        </w:tc>
        <w:tc>
          <w:tcPr>
            <w:tcW w:w="1792" w:type="dxa"/>
          </w:tcPr>
          <w:p w:rsidR="0024157D" w:rsidRPr="00505C25" w:rsidRDefault="00DD0BB6"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w:t>
            </w:r>
            <w:r w:rsidR="0024157D" w:rsidRPr="00505C25">
              <w:rPr>
                <w:rFonts w:cs="Times New Roman"/>
                <w:sz w:val="20"/>
                <w:szCs w:val="26"/>
                <w:lang w:val="en-GB" w:eastAsia="en-US"/>
              </w:rPr>
              <w:t>2</w:t>
            </w:r>
            <w:r w:rsidRPr="00505C25">
              <w:rPr>
                <w:rFonts w:cs="Times New Roman"/>
                <w:sz w:val="20"/>
                <w:szCs w:val="26"/>
                <w:lang w:val="en-GB" w:eastAsia="en-US"/>
              </w:rPr>
              <w:t>,</w:t>
            </w:r>
            <w:r w:rsidR="0024157D" w:rsidRPr="00505C25">
              <w:rPr>
                <w:rFonts w:cs="Times New Roman"/>
                <w:sz w:val="20"/>
                <w:szCs w:val="26"/>
                <w:lang w:val="en-GB" w:eastAsia="en-US"/>
              </w:rPr>
              <w:t>110</w:t>
            </w:r>
            <w:r w:rsidRPr="00505C25">
              <w:rPr>
                <w:rFonts w:cs="Times New Roman"/>
                <w:sz w:val="20"/>
                <w:szCs w:val="26"/>
                <w:lang w:val="en-GB" w:eastAsia="en-US"/>
              </w:rPr>
              <w:t>-2,025</w:t>
            </w:r>
            <w:r w:rsidR="0024157D" w:rsidRPr="00505C25">
              <w:rPr>
                <w:rFonts w:cs="Times New Roman"/>
                <w:sz w:val="20"/>
                <w:szCs w:val="26"/>
                <w:lang w:val="en-GB" w:eastAsia="en-US"/>
              </w:rPr>
              <w:br/>
              <w:t>2</w:t>
            </w:r>
            <w:r w:rsidRPr="00505C25">
              <w:rPr>
                <w:rFonts w:cs="Times New Roman"/>
                <w:sz w:val="20"/>
                <w:szCs w:val="26"/>
                <w:lang w:val="en-GB" w:eastAsia="en-US"/>
              </w:rPr>
              <w:t>,</w:t>
            </w:r>
            <w:r w:rsidR="0024157D" w:rsidRPr="00505C25">
              <w:rPr>
                <w:rFonts w:cs="Times New Roman"/>
                <w:sz w:val="20"/>
                <w:szCs w:val="26"/>
                <w:lang w:val="en-GB" w:eastAsia="en-US"/>
              </w:rPr>
              <w:t>285</w:t>
            </w:r>
            <w:r w:rsidRPr="00505C25">
              <w:rPr>
                <w:rFonts w:cs="Times New Roman"/>
                <w:sz w:val="20"/>
                <w:szCs w:val="26"/>
                <w:lang w:val="en-GB" w:eastAsia="en-US"/>
              </w:rPr>
              <w:noBreakHyphen/>
              <w:t>2,200</w:t>
            </w:r>
          </w:p>
        </w:tc>
        <w:tc>
          <w:tcPr>
            <w:tcW w:w="1330"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6</w:t>
            </w:r>
            <w:r w:rsidR="00DD0BB6" w:rsidRPr="00505C25">
              <w:rPr>
                <w:rFonts w:cs="Times New Roman"/>
                <w:sz w:val="20"/>
                <w:szCs w:val="26"/>
                <w:lang w:val="en-GB" w:eastAsia="en-US"/>
              </w:rPr>
              <w:t> </w:t>
            </w:r>
            <w:r w:rsidRPr="00505C25">
              <w:rPr>
                <w:rFonts w:cs="Times New Roman"/>
                <w:sz w:val="20"/>
                <w:szCs w:val="26"/>
                <w:lang w:val="en-GB" w:eastAsia="en-US"/>
              </w:rPr>
              <w:t>350</w:t>
            </w:r>
          </w:p>
        </w:tc>
        <w:tc>
          <w:tcPr>
            <w:tcW w:w="1002"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127</w:t>
            </w:r>
            <w:r w:rsidR="00DD0BB6" w:rsidRPr="00505C25">
              <w:rPr>
                <w:rFonts w:cs="Times New Roman"/>
                <w:sz w:val="20"/>
                <w:szCs w:val="26"/>
                <w:lang w:val="en-GB" w:eastAsia="en-US"/>
              </w:rPr>
              <w:t>:3</w:t>
            </w:r>
          </w:p>
        </w:tc>
        <w:tc>
          <w:tcPr>
            <w:tcW w:w="996"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105</w:t>
            </w:r>
            <w:r w:rsidR="00DD0BB6" w:rsidRPr="00505C25">
              <w:rPr>
                <w:rFonts w:cs="Times New Roman"/>
                <w:sz w:val="20"/>
                <w:szCs w:val="26"/>
                <w:lang w:val="en-GB" w:eastAsia="en-US"/>
              </w:rPr>
              <w:t>:5</w:t>
            </w:r>
          </w:p>
        </w:tc>
        <w:tc>
          <w:tcPr>
            <w:tcW w:w="995"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80</w:t>
            </w:r>
            <w:r w:rsidR="00DD0BB6" w:rsidRPr="00505C25">
              <w:rPr>
                <w:rFonts w:cs="Times New Roman"/>
                <w:sz w:val="20"/>
                <w:szCs w:val="26"/>
                <w:lang w:val="en-GB" w:eastAsia="en-US"/>
              </w:rPr>
              <w:t>:15</w:t>
            </w:r>
          </w:p>
        </w:tc>
        <w:tc>
          <w:tcPr>
            <w:tcW w:w="1150"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47</w:t>
            </w:r>
          </w:p>
        </w:tc>
        <w:tc>
          <w:tcPr>
            <w:tcW w:w="1268"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42</w:t>
            </w:r>
          </w:p>
        </w:tc>
      </w:tr>
      <w:tr w:rsidR="0024157D" w:rsidRPr="00505C25" w:rsidTr="00B11722">
        <w:trPr>
          <w:jc w:val="center"/>
        </w:trPr>
        <w:tc>
          <w:tcPr>
            <w:tcW w:w="1106" w:type="dxa"/>
          </w:tcPr>
          <w:p w:rsidR="0024157D" w:rsidRPr="00505C25" w:rsidRDefault="0024157D" w:rsidP="00160B5A">
            <w:pPr>
              <w:pStyle w:val="Tabletext"/>
              <w:spacing w:after="40" w:line="240" w:lineRule="exact"/>
              <w:rPr>
                <w:lang w:val="en-GB"/>
              </w:rPr>
            </w:pPr>
            <w:r w:rsidRPr="00505C25">
              <w:rPr>
                <w:rFonts w:hint="cs"/>
                <w:rtl/>
                <w:lang w:val="en-GB"/>
              </w:rPr>
              <w:t>كندا</w:t>
            </w:r>
          </w:p>
        </w:tc>
        <w:tc>
          <w:tcPr>
            <w:tcW w:w="1792"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4</w:t>
            </w:r>
            <w:r w:rsidR="002914F8" w:rsidRPr="00505C25">
              <w:rPr>
                <w:rFonts w:cs="Times New Roman"/>
                <w:sz w:val="20"/>
                <w:szCs w:val="26"/>
                <w:lang w:val="en-GB" w:eastAsia="en-US"/>
              </w:rPr>
              <w:t>,</w:t>
            </w:r>
            <w:r w:rsidRPr="00505C25">
              <w:rPr>
                <w:rFonts w:cs="Times New Roman"/>
                <w:sz w:val="20"/>
                <w:szCs w:val="26"/>
                <w:lang w:val="en-GB" w:eastAsia="en-US"/>
              </w:rPr>
              <w:t>2</w:t>
            </w:r>
            <w:r w:rsidR="002914F8" w:rsidRPr="00505C25">
              <w:rPr>
                <w:rFonts w:cs="Times New Roman"/>
                <w:sz w:val="20"/>
                <w:szCs w:val="26"/>
                <w:lang w:val="en-GB" w:eastAsia="en-US"/>
              </w:rPr>
              <w:t>-3,7</w:t>
            </w:r>
          </w:p>
        </w:tc>
        <w:tc>
          <w:tcPr>
            <w:tcW w:w="1330"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1</w:t>
            </w:r>
            <w:r w:rsidR="00DD0BB6" w:rsidRPr="00505C25">
              <w:rPr>
                <w:rFonts w:cs="Times New Roman"/>
                <w:sz w:val="20"/>
                <w:szCs w:val="26"/>
                <w:lang w:val="en-GB" w:eastAsia="en-US"/>
              </w:rPr>
              <w:t> </w:t>
            </w:r>
            <w:r w:rsidRPr="00505C25">
              <w:rPr>
                <w:rFonts w:cs="Times New Roman"/>
                <w:sz w:val="20"/>
                <w:szCs w:val="26"/>
                <w:lang w:val="en-GB" w:eastAsia="en-US"/>
              </w:rPr>
              <w:t>580</w:t>
            </w:r>
          </w:p>
        </w:tc>
        <w:tc>
          <w:tcPr>
            <w:tcW w:w="1002"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140</w:t>
            </w:r>
            <w:r w:rsidR="00DD0BB6" w:rsidRPr="00505C25">
              <w:rPr>
                <w:rFonts w:cs="Times New Roman"/>
                <w:sz w:val="20"/>
                <w:szCs w:val="26"/>
                <w:lang w:val="en-GB" w:eastAsia="en-US"/>
              </w:rPr>
              <w:t>:15</w:t>
            </w:r>
          </w:p>
        </w:tc>
        <w:tc>
          <w:tcPr>
            <w:tcW w:w="996"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131</w:t>
            </w:r>
            <w:r w:rsidR="00DD0BB6" w:rsidRPr="00505C25">
              <w:rPr>
                <w:rFonts w:cs="Times New Roman"/>
                <w:sz w:val="20"/>
                <w:szCs w:val="26"/>
                <w:lang w:val="en-GB" w:eastAsia="en-US"/>
              </w:rPr>
              <w:t>:20</w:t>
            </w:r>
          </w:p>
        </w:tc>
        <w:tc>
          <w:tcPr>
            <w:tcW w:w="995"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85</w:t>
            </w:r>
            <w:r w:rsidR="00DD0BB6" w:rsidRPr="00505C25">
              <w:rPr>
                <w:rFonts w:cs="Times New Roman"/>
                <w:sz w:val="20"/>
                <w:szCs w:val="26"/>
                <w:lang w:val="en-GB" w:eastAsia="en-US"/>
              </w:rPr>
              <w:t>:20</w:t>
            </w:r>
          </w:p>
        </w:tc>
        <w:tc>
          <w:tcPr>
            <w:tcW w:w="1150"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39</w:t>
            </w:r>
          </w:p>
        </w:tc>
        <w:tc>
          <w:tcPr>
            <w:tcW w:w="1268" w:type="dxa"/>
          </w:tcPr>
          <w:p w:rsidR="0024157D" w:rsidRPr="00505C25"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505C25">
              <w:rPr>
                <w:rFonts w:cs="Times New Roman"/>
                <w:sz w:val="20"/>
                <w:szCs w:val="26"/>
                <w:lang w:val="en-GB" w:eastAsia="en-US"/>
              </w:rPr>
              <w:t>42</w:t>
            </w:r>
          </w:p>
        </w:tc>
      </w:tr>
    </w:tbl>
    <w:p w:rsidR="0024157D" w:rsidRPr="0064642F" w:rsidRDefault="0024157D" w:rsidP="0024157D">
      <w:pPr>
        <w:tabs>
          <w:tab w:val="left" w:pos="794"/>
          <w:tab w:val="left" w:pos="1191"/>
          <w:tab w:val="left" w:pos="1588"/>
          <w:tab w:val="left" w:pos="1985"/>
        </w:tabs>
        <w:bidi w:val="0"/>
        <w:spacing w:before="0" w:line="240" w:lineRule="auto"/>
        <w:rPr>
          <w:rFonts w:cs="Times New Roman"/>
          <w:sz w:val="20"/>
          <w:szCs w:val="20"/>
          <w:lang w:val="en-GB" w:eastAsia="ja-JP"/>
        </w:rPr>
      </w:pPr>
    </w:p>
    <w:p w:rsidR="0024157D" w:rsidRPr="00E01589" w:rsidRDefault="0024157D" w:rsidP="00EE7414">
      <w:pPr>
        <w:pStyle w:val="Heading2"/>
        <w:widowControl w:val="0"/>
        <w:rPr>
          <w:rtl/>
        </w:rPr>
      </w:pPr>
      <w:r w:rsidRPr="00E01589">
        <w:t>2.2</w:t>
      </w:r>
      <w:r w:rsidRPr="00E01589">
        <w:rPr>
          <w:rtl/>
        </w:rPr>
        <w:tab/>
      </w:r>
      <w:r w:rsidRPr="00E01589">
        <w:rPr>
          <w:rFonts w:hint="cs"/>
          <w:rtl/>
        </w:rPr>
        <w:t xml:space="preserve">النطاقات الترددية من </w:t>
      </w:r>
      <w:r w:rsidR="00C0091A" w:rsidRPr="00E01589">
        <w:t>6</w:t>
      </w:r>
      <w:r w:rsidRPr="00E01589">
        <w:rPr>
          <w:rFonts w:hint="cs"/>
          <w:rtl/>
        </w:rPr>
        <w:t xml:space="preserve"> إلى حوالي </w:t>
      </w:r>
      <w:r w:rsidR="00C0091A" w:rsidRPr="00E01589">
        <w:t>11</w:t>
      </w:r>
      <w:r w:rsidRPr="00E01589">
        <w:rPr>
          <w:rFonts w:hint="cs"/>
          <w:rtl/>
        </w:rPr>
        <w:t xml:space="preserve"> </w:t>
      </w:r>
      <w:r w:rsidRPr="00E01589">
        <w:rPr>
          <w:rFonts w:hint="cs"/>
        </w:rPr>
        <w:t>GHz</w:t>
      </w:r>
    </w:p>
    <w:p w:rsidR="0024157D" w:rsidRPr="00E01589" w:rsidRDefault="0024157D" w:rsidP="00D04749">
      <w:pPr>
        <w:pStyle w:val="TableNo"/>
        <w:keepNext/>
        <w:keepLines/>
        <w:widowControl w:val="0"/>
        <w:rPr>
          <w:rtl/>
        </w:rPr>
      </w:pPr>
      <w:bookmarkStart w:id="49" w:name="lt_pId409"/>
      <w:r>
        <w:rPr>
          <w:rFonts w:hint="cs"/>
          <w:rtl/>
        </w:rPr>
        <w:t xml:space="preserve">الجدول </w:t>
      </w:r>
      <w:r>
        <w:t>2A-A2</w:t>
      </w:r>
    </w:p>
    <w:bookmarkEnd w:id="49"/>
    <w:p w:rsidR="0024157D" w:rsidRPr="00E01589" w:rsidRDefault="0024157D" w:rsidP="00EF3DE4">
      <w:pPr>
        <w:pStyle w:val="Tabletitle"/>
        <w:rPr>
          <w:rtl/>
        </w:rPr>
      </w:pPr>
      <w:r w:rsidRPr="00D04749">
        <w:rPr>
          <w:rFonts w:hint="cs"/>
          <w:rtl/>
        </w:rPr>
        <w:t>زاوية الارتفاع (بالدرجات)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1385"/>
        <w:gridCol w:w="1247"/>
        <w:gridCol w:w="1185"/>
        <w:gridCol w:w="1219"/>
        <w:gridCol w:w="1317"/>
        <w:gridCol w:w="1009"/>
        <w:gridCol w:w="1217"/>
      </w:tblGrid>
      <w:tr w:rsidR="0024157D" w:rsidRPr="001F01E9" w:rsidTr="0035571F">
        <w:trPr>
          <w:cantSplit/>
          <w:tblHeader/>
          <w:jc w:val="center"/>
        </w:trPr>
        <w:tc>
          <w:tcPr>
            <w:tcW w:w="1060" w:type="dxa"/>
            <w:vMerge w:val="restart"/>
          </w:tcPr>
          <w:p w:rsidR="0024157D" w:rsidRPr="001F01E9"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p>
        </w:tc>
        <w:tc>
          <w:tcPr>
            <w:tcW w:w="1385" w:type="dxa"/>
            <w:vMerge w:val="restart"/>
            <w:shd w:val="clear" w:color="auto" w:fill="auto"/>
          </w:tcPr>
          <w:p w:rsidR="0024157D" w:rsidRPr="001F01E9" w:rsidRDefault="0024157D" w:rsidP="005D45C3">
            <w:pPr>
              <w:pStyle w:val="Tablehead"/>
              <w:rPr>
                <w:lang w:val="en-GB"/>
              </w:rPr>
            </w:pPr>
            <w:r w:rsidRPr="001F01E9">
              <w:rPr>
                <w:rFonts w:hint="cs"/>
                <w:rtl/>
                <w:lang w:val="en-GB"/>
              </w:rPr>
              <w:t>النطاق</w:t>
            </w:r>
            <w:r w:rsidRPr="001F01E9">
              <w:rPr>
                <w:lang w:val="en-GB"/>
              </w:rPr>
              <w:br/>
              <w:t>(GHz)</w:t>
            </w:r>
          </w:p>
        </w:tc>
        <w:tc>
          <w:tcPr>
            <w:tcW w:w="1247" w:type="dxa"/>
            <w:vMerge w:val="restart"/>
            <w:shd w:val="clear" w:color="auto" w:fill="auto"/>
          </w:tcPr>
          <w:p w:rsidR="0024157D" w:rsidRPr="001F01E9" w:rsidRDefault="0024157D" w:rsidP="00765CD5">
            <w:pPr>
              <w:pStyle w:val="Tablehead"/>
              <w:rPr>
                <w:lang w:val="en-GB"/>
              </w:rPr>
            </w:pPr>
            <w:r w:rsidRPr="001F01E9">
              <w:rPr>
                <w:rFonts w:hint="cs"/>
                <w:spacing w:val="-6"/>
                <w:rtl/>
                <w:lang w:bidi="ar"/>
              </w:rPr>
              <w:t>عدد السجلات</w:t>
            </w:r>
          </w:p>
        </w:tc>
        <w:tc>
          <w:tcPr>
            <w:tcW w:w="3721" w:type="dxa"/>
            <w:gridSpan w:val="3"/>
            <w:shd w:val="clear" w:color="auto" w:fill="auto"/>
          </w:tcPr>
          <w:p w:rsidR="0024157D" w:rsidRPr="001F01E9" w:rsidRDefault="0024157D" w:rsidP="00765CD5">
            <w:pPr>
              <w:pStyle w:val="Tablehead"/>
              <w:rPr>
                <w:lang w:val="en-GB"/>
              </w:rPr>
            </w:pPr>
            <w:r w:rsidRPr="001F01E9">
              <w:rPr>
                <w:rFonts w:hint="cs"/>
                <w:rtl/>
                <w:lang w:val="en-GB"/>
              </w:rPr>
              <w:t>توزعات الترتيب المئوي</w:t>
            </w:r>
          </w:p>
        </w:tc>
        <w:tc>
          <w:tcPr>
            <w:tcW w:w="1009" w:type="dxa"/>
            <w:vMerge w:val="restart"/>
            <w:shd w:val="clear" w:color="auto" w:fill="auto"/>
          </w:tcPr>
          <w:p w:rsidR="0024157D" w:rsidRPr="001F01E9" w:rsidRDefault="0024157D" w:rsidP="00765CD5">
            <w:pPr>
              <w:pStyle w:val="Tablehead"/>
              <w:rPr>
                <w:lang w:val="en-GB"/>
              </w:rPr>
            </w:pPr>
            <w:r w:rsidRPr="001F01E9">
              <w:rPr>
                <w:rFonts w:hint="cs"/>
                <w:rtl/>
                <w:lang w:val="en-GB"/>
              </w:rPr>
              <w:t>المتوسط</w:t>
            </w:r>
            <w:r w:rsidR="001E62A9" w:rsidRPr="002F141C">
              <w:rPr>
                <w:rStyle w:val="FootnoteReference"/>
                <w:b w:val="0"/>
                <w:bCs w:val="0"/>
                <w:rtl/>
                <w:lang w:val="en-GB"/>
              </w:rPr>
              <w:footnoteReference w:customMarkFollows="1" w:id="5"/>
              <w:t>4</w:t>
            </w:r>
          </w:p>
        </w:tc>
        <w:tc>
          <w:tcPr>
            <w:tcW w:w="1217" w:type="dxa"/>
            <w:vMerge w:val="restart"/>
            <w:shd w:val="clear" w:color="auto" w:fill="auto"/>
          </w:tcPr>
          <w:p w:rsidR="0024157D" w:rsidRPr="001F01E9" w:rsidRDefault="0024157D" w:rsidP="00765CD5">
            <w:pPr>
              <w:pStyle w:val="Tablehead"/>
              <w:rPr>
                <w:lang w:val="en-GB" w:eastAsia="ja-JP"/>
              </w:rPr>
            </w:pPr>
            <w:r w:rsidRPr="001F01E9">
              <w:rPr>
                <w:rFonts w:hint="cs"/>
                <w:spacing w:val="-6"/>
                <w:rtl/>
                <w:lang w:bidi="ar"/>
              </w:rPr>
              <w:t>الانحراف المعياري</w:t>
            </w:r>
          </w:p>
        </w:tc>
      </w:tr>
      <w:tr w:rsidR="0024157D" w:rsidRPr="001F01E9" w:rsidTr="0035571F">
        <w:trPr>
          <w:cantSplit/>
          <w:tblHeader/>
          <w:jc w:val="center"/>
        </w:trPr>
        <w:tc>
          <w:tcPr>
            <w:tcW w:w="1060" w:type="dxa"/>
            <w:vMerge/>
          </w:tcPr>
          <w:p w:rsidR="0024157D" w:rsidRPr="001F01E9" w:rsidRDefault="0024157D" w:rsidP="00EE7414">
            <w:pPr>
              <w:tabs>
                <w:tab w:val="left" w:pos="794"/>
                <w:tab w:val="left" w:pos="1191"/>
                <w:tab w:val="left" w:pos="1588"/>
                <w:tab w:val="left" w:pos="1985"/>
              </w:tabs>
              <w:bidi w:val="0"/>
              <w:spacing w:before="40" w:after="40" w:line="240" w:lineRule="exact"/>
              <w:rPr>
                <w:rFonts w:cs="Times New Roman"/>
                <w:b/>
                <w:sz w:val="20"/>
                <w:szCs w:val="26"/>
                <w:lang w:val="en-GB" w:eastAsia="en-US"/>
              </w:rPr>
            </w:pPr>
          </w:p>
        </w:tc>
        <w:tc>
          <w:tcPr>
            <w:tcW w:w="1385" w:type="dxa"/>
            <w:vMerge/>
            <w:shd w:val="clear" w:color="auto" w:fill="auto"/>
          </w:tcPr>
          <w:p w:rsidR="0024157D" w:rsidRPr="001F01E9" w:rsidRDefault="0024157D" w:rsidP="00EE7414">
            <w:pPr>
              <w:tabs>
                <w:tab w:val="left" w:pos="794"/>
                <w:tab w:val="left" w:pos="1191"/>
                <w:tab w:val="left" w:pos="1588"/>
                <w:tab w:val="left" w:pos="1985"/>
              </w:tabs>
              <w:bidi w:val="0"/>
              <w:spacing w:before="40" w:after="40" w:line="240" w:lineRule="exact"/>
              <w:rPr>
                <w:rFonts w:cs="Times New Roman"/>
                <w:b/>
                <w:sz w:val="20"/>
                <w:szCs w:val="26"/>
                <w:lang w:val="en-GB" w:eastAsia="en-US"/>
              </w:rPr>
            </w:pPr>
          </w:p>
        </w:tc>
        <w:tc>
          <w:tcPr>
            <w:tcW w:w="1247" w:type="dxa"/>
            <w:vMerge/>
            <w:shd w:val="clear" w:color="auto" w:fill="auto"/>
          </w:tcPr>
          <w:p w:rsidR="0024157D" w:rsidRPr="001F01E9" w:rsidRDefault="0024157D" w:rsidP="00EE7414">
            <w:pPr>
              <w:tabs>
                <w:tab w:val="left" w:pos="794"/>
                <w:tab w:val="left" w:pos="1191"/>
                <w:tab w:val="left" w:pos="1588"/>
                <w:tab w:val="left" w:pos="1985"/>
              </w:tabs>
              <w:bidi w:val="0"/>
              <w:spacing w:before="40" w:after="40" w:line="240" w:lineRule="exact"/>
              <w:jc w:val="center"/>
              <w:rPr>
                <w:rFonts w:cs="Times New Roman"/>
                <w:b/>
                <w:sz w:val="20"/>
                <w:szCs w:val="26"/>
                <w:lang w:val="en-GB" w:eastAsia="en-US"/>
              </w:rPr>
            </w:pPr>
          </w:p>
        </w:tc>
        <w:tc>
          <w:tcPr>
            <w:tcW w:w="1185" w:type="dxa"/>
            <w:shd w:val="clear" w:color="auto" w:fill="auto"/>
          </w:tcPr>
          <w:p w:rsidR="0024157D" w:rsidRPr="001F01E9"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1F01E9">
              <w:rPr>
                <w:rFonts w:cs="Times New Roman"/>
                <w:b/>
                <w:sz w:val="20"/>
                <w:szCs w:val="26"/>
                <w:lang w:val="en-GB" w:eastAsia="en-US"/>
              </w:rPr>
              <w:t>95</w:t>
            </w:r>
            <w:r w:rsidR="00821B77" w:rsidRPr="001F01E9">
              <w:rPr>
                <w:rFonts w:cs="Times New Roman"/>
                <w:b/>
                <w:sz w:val="20"/>
                <w:szCs w:val="26"/>
                <w:lang w:val="en-GB" w:eastAsia="en-US"/>
              </w:rPr>
              <w:t>:5</w:t>
            </w:r>
          </w:p>
        </w:tc>
        <w:tc>
          <w:tcPr>
            <w:tcW w:w="1219" w:type="dxa"/>
            <w:shd w:val="clear" w:color="auto" w:fill="auto"/>
          </w:tcPr>
          <w:p w:rsidR="0024157D" w:rsidRPr="001F01E9"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1F01E9">
              <w:rPr>
                <w:rFonts w:cs="Times New Roman"/>
                <w:b/>
                <w:sz w:val="20"/>
                <w:szCs w:val="26"/>
                <w:lang w:val="en-GB" w:eastAsia="en-US"/>
              </w:rPr>
              <w:t>90</w:t>
            </w:r>
            <w:r w:rsidR="00481878" w:rsidRPr="001F01E9">
              <w:rPr>
                <w:rFonts w:cs="Times New Roman"/>
                <w:b/>
                <w:sz w:val="20"/>
                <w:szCs w:val="26"/>
                <w:lang w:val="en-GB" w:eastAsia="en-US"/>
              </w:rPr>
              <w:t>:10</w:t>
            </w:r>
          </w:p>
        </w:tc>
        <w:tc>
          <w:tcPr>
            <w:tcW w:w="1317" w:type="dxa"/>
            <w:shd w:val="clear" w:color="auto" w:fill="auto"/>
          </w:tcPr>
          <w:p w:rsidR="0024157D" w:rsidRPr="001F01E9"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1F01E9">
              <w:rPr>
                <w:rFonts w:cs="Times New Roman"/>
                <w:b/>
                <w:sz w:val="20"/>
                <w:szCs w:val="26"/>
                <w:lang w:val="en-GB" w:eastAsia="en-US"/>
              </w:rPr>
              <w:t>75</w:t>
            </w:r>
            <w:r w:rsidR="00481878" w:rsidRPr="001F01E9">
              <w:rPr>
                <w:rFonts w:cs="Times New Roman"/>
                <w:b/>
                <w:sz w:val="20"/>
                <w:szCs w:val="26"/>
                <w:lang w:val="en-GB" w:eastAsia="en-US"/>
              </w:rPr>
              <w:t>:25</w:t>
            </w:r>
          </w:p>
        </w:tc>
        <w:tc>
          <w:tcPr>
            <w:tcW w:w="1009" w:type="dxa"/>
            <w:vMerge/>
            <w:shd w:val="clear" w:color="auto" w:fill="auto"/>
          </w:tcPr>
          <w:p w:rsidR="0024157D" w:rsidRPr="001F01E9" w:rsidRDefault="0024157D" w:rsidP="00EE7414">
            <w:pPr>
              <w:tabs>
                <w:tab w:val="left" w:pos="794"/>
                <w:tab w:val="left" w:pos="1191"/>
                <w:tab w:val="left" w:pos="1588"/>
                <w:tab w:val="left" w:pos="1985"/>
              </w:tabs>
              <w:bidi w:val="0"/>
              <w:spacing w:before="40" w:after="40" w:line="240" w:lineRule="exact"/>
              <w:jc w:val="center"/>
              <w:rPr>
                <w:rFonts w:cs="Times New Roman"/>
                <w:sz w:val="20"/>
                <w:szCs w:val="26"/>
                <w:lang w:val="en-GB" w:eastAsia="en-US"/>
              </w:rPr>
            </w:pPr>
          </w:p>
        </w:tc>
        <w:tc>
          <w:tcPr>
            <w:tcW w:w="1217" w:type="dxa"/>
            <w:vMerge/>
            <w:shd w:val="clear" w:color="auto" w:fill="auto"/>
          </w:tcPr>
          <w:p w:rsidR="0024157D" w:rsidRPr="001F01E9" w:rsidRDefault="0024157D" w:rsidP="00EE7414">
            <w:pPr>
              <w:tabs>
                <w:tab w:val="left" w:pos="794"/>
                <w:tab w:val="left" w:pos="1191"/>
                <w:tab w:val="left" w:pos="1588"/>
                <w:tab w:val="left" w:pos="1985"/>
              </w:tabs>
              <w:bidi w:val="0"/>
              <w:spacing w:before="40" w:after="40" w:line="240" w:lineRule="exact"/>
              <w:jc w:val="center"/>
              <w:rPr>
                <w:rFonts w:cs="Times New Roman"/>
                <w:sz w:val="20"/>
                <w:szCs w:val="26"/>
                <w:lang w:val="en-GB" w:eastAsia="en-US"/>
              </w:rPr>
            </w:pPr>
          </w:p>
        </w:tc>
      </w:tr>
      <w:tr w:rsidR="0024157D" w:rsidRPr="001F01E9" w:rsidTr="0035571F">
        <w:trPr>
          <w:cantSplit/>
          <w:jc w:val="center"/>
        </w:trPr>
        <w:tc>
          <w:tcPr>
            <w:tcW w:w="1060" w:type="dxa"/>
          </w:tcPr>
          <w:p w:rsidR="0024157D" w:rsidRPr="001F01E9" w:rsidRDefault="0024157D" w:rsidP="00160B5A">
            <w:pPr>
              <w:pStyle w:val="Tabletext"/>
              <w:spacing w:after="40" w:line="240" w:lineRule="exact"/>
              <w:rPr>
                <w:rtl/>
                <w:lang w:val="en-GB"/>
              </w:rPr>
            </w:pPr>
            <w:r w:rsidRPr="001F01E9">
              <w:rPr>
                <w:rFonts w:hint="cs"/>
                <w:rtl/>
                <w:lang w:val="en-GB"/>
              </w:rPr>
              <w:t>كندا</w:t>
            </w:r>
          </w:p>
        </w:tc>
        <w:tc>
          <w:tcPr>
            <w:tcW w:w="1385"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6</w:t>
            </w:r>
            <w:r w:rsidR="00B44BA2">
              <w:rPr>
                <w:rFonts w:cs="Times New Roman"/>
                <w:sz w:val="20"/>
                <w:szCs w:val="26"/>
                <w:lang w:val="en-GB" w:eastAsia="en-US"/>
              </w:rPr>
              <w:t>,</w:t>
            </w:r>
            <w:r w:rsidRPr="001F01E9">
              <w:rPr>
                <w:rFonts w:cs="Times New Roman"/>
                <w:sz w:val="20"/>
                <w:szCs w:val="26"/>
                <w:lang w:val="en-GB" w:eastAsia="en-US"/>
              </w:rPr>
              <w:t>425</w:t>
            </w:r>
            <w:r w:rsidR="00B44BA2" w:rsidRPr="001F01E9">
              <w:rPr>
                <w:rFonts w:cs="Times New Roman"/>
                <w:sz w:val="20"/>
                <w:szCs w:val="26"/>
                <w:lang w:val="en-GB" w:eastAsia="en-US"/>
              </w:rPr>
              <w:t>-5</w:t>
            </w:r>
            <w:r w:rsidR="00B44BA2">
              <w:rPr>
                <w:rFonts w:cs="Times New Roman"/>
                <w:sz w:val="20"/>
                <w:szCs w:val="26"/>
                <w:lang w:val="en-GB" w:eastAsia="en-US"/>
              </w:rPr>
              <w:t>,</w:t>
            </w:r>
            <w:r w:rsidR="00B44BA2" w:rsidRPr="001F01E9">
              <w:rPr>
                <w:rFonts w:cs="Times New Roman"/>
                <w:sz w:val="20"/>
                <w:szCs w:val="26"/>
                <w:lang w:val="en-GB" w:eastAsia="en-US"/>
              </w:rPr>
              <w:t>925</w:t>
            </w:r>
          </w:p>
        </w:tc>
        <w:tc>
          <w:tcPr>
            <w:tcW w:w="124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31</w:t>
            </w:r>
            <w:r w:rsidR="00280DE1">
              <w:rPr>
                <w:rFonts w:cs="Times New Roman"/>
                <w:sz w:val="20"/>
                <w:szCs w:val="26"/>
                <w:lang w:val="en-GB" w:eastAsia="en-US"/>
              </w:rPr>
              <w:t> </w:t>
            </w:r>
            <w:r w:rsidRPr="001F01E9">
              <w:rPr>
                <w:rFonts w:cs="Times New Roman"/>
                <w:sz w:val="20"/>
                <w:szCs w:val="26"/>
                <w:lang w:val="en-GB" w:eastAsia="en-US"/>
              </w:rPr>
              <w:t>423</w:t>
            </w:r>
          </w:p>
        </w:tc>
        <w:tc>
          <w:tcPr>
            <w:tcW w:w="1185"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280DE1">
              <w:rPr>
                <w:rFonts w:cs="Times New Roman"/>
                <w:sz w:val="20"/>
                <w:szCs w:val="26"/>
                <w:lang w:val="en-GB" w:eastAsia="en-US"/>
              </w:rPr>
              <w:t>,</w:t>
            </w:r>
            <w:r w:rsidRPr="001F01E9">
              <w:rPr>
                <w:rFonts w:cs="Times New Roman"/>
                <w:sz w:val="20"/>
                <w:szCs w:val="26"/>
                <w:lang w:val="en-GB" w:eastAsia="en-US"/>
              </w:rPr>
              <w:t>5</w:t>
            </w:r>
            <w:r w:rsidR="00280DE1" w:rsidRPr="001F01E9">
              <w:rPr>
                <w:rFonts w:cs="Times New Roman"/>
                <w:sz w:val="20"/>
                <w:szCs w:val="26"/>
                <w:lang w:val="en-GB" w:eastAsia="en-US"/>
              </w:rPr>
              <w:t>:0</w:t>
            </w:r>
            <w:r w:rsidR="00280DE1">
              <w:rPr>
                <w:rFonts w:cs="Times New Roman"/>
                <w:sz w:val="20"/>
                <w:szCs w:val="26"/>
                <w:lang w:val="en-GB" w:eastAsia="en-US"/>
              </w:rPr>
              <w:t>,</w:t>
            </w:r>
            <w:r w:rsidR="00280DE1" w:rsidRPr="001F01E9">
              <w:rPr>
                <w:rFonts w:cs="Times New Roman"/>
                <w:sz w:val="20"/>
                <w:szCs w:val="26"/>
                <w:lang w:val="en-GB" w:eastAsia="en-US"/>
              </w:rPr>
              <w:t>8–</w:t>
            </w:r>
          </w:p>
        </w:tc>
        <w:tc>
          <w:tcPr>
            <w:tcW w:w="1219"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5E0DAE">
              <w:rPr>
                <w:rFonts w:cs="Times New Roman"/>
                <w:sz w:val="20"/>
                <w:szCs w:val="26"/>
                <w:lang w:val="en-GB" w:eastAsia="en-US"/>
              </w:rPr>
              <w:t>,</w:t>
            </w:r>
            <w:r w:rsidRPr="001F01E9">
              <w:rPr>
                <w:rFonts w:cs="Times New Roman"/>
                <w:sz w:val="20"/>
                <w:szCs w:val="26"/>
                <w:lang w:val="en-GB" w:eastAsia="en-US"/>
              </w:rPr>
              <w:t>1</w:t>
            </w:r>
            <w:r w:rsidR="005E0DAE" w:rsidRPr="001F01E9">
              <w:rPr>
                <w:rFonts w:cs="Times New Roman"/>
                <w:sz w:val="20"/>
                <w:szCs w:val="26"/>
                <w:lang w:val="en-GB" w:eastAsia="en-US"/>
              </w:rPr>
              <w:t>:0</w:t>
            </w:r>
            <w:r w:rsidR="005E0DAE">
              <w:rPr>
                <w:rFonts w:cs="Times New Roman"/>
                <w:sz w:val="20"/>
                <w:szCs w:val="26"/>
                <w:lang w:val="en-GB" w:eastAsia="en-US"/>
              </w:rPr>
              <w:t>,</w:t>
            </w:r>
            <w:r w:rsidR="005E0DAE" w:rsidRPr="001F01E9">
              <w:rPr>
                <w:rFonts w:cs="Times New Roman"/>
                <w:sz w:val="20"/>
                <w:szCs w:val="26"/>
                <w:lang w:val="en-GB" w:eastAsia="en-US"/>
              </w:rPr>
              <w:t>5–</w:t>
            </w:r>
          </w:p>
        </w:tc>
        <w:tc>
          <w:tcPr>
            <w:tcW w:w="131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054DB6" w:rsidRPr="001F01E9">
              <w:rPr>
                <w:rFonts w:cs="Times New Roman"/>
                <w:sz w:val="20"/>
                <w:szCs w:val="26"/>
                <w:lang w:val="en-GB" w:eastAsia="en-US"/>
              </w:rPr>
              <w:t>:0</w:t>
            </w:r>
            <w:r w:rsidR="00054DB6">
              <w:rPr>
                <w:rFonts w:cs="Times New Roman"/>
                <w:sz w:val="20"/>
                <w:szCs w:val="26"/>
                <w:lang w:val="en-GB" w:eastAsia="en-US"/>
              </w:rPr>
              <w:t>,</w:t>
            </w:r>
            <w:r w:rsidR="00054DB6" w:rsidRPr="001F01E9">
              <w:rPr>
                <w:rFonts w:cs="Times New Roman"/>
                <w:sz w:val="20"/>
                <w:szCs w:val="26"/>
                <w:lang w:val="en-GB" w:eastAsia="en-US"/>
              </w:rPr>
              <w:t>3–</w:t>
            </w:r>
          </w:p>
        </w:tc>
        <w:tc>
          <w:tcPr>
            <w:tcW w:w="1009"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2</w:t>
            </w:r>
            <w:r w:rsidR="00F82A80" w:rsidRPr="001F01E9">
              <w:rPr>
                <w:rFonts w:cs="Times New Roman"/>
                <w:sz w:val="20"/>
                <w:szCs w:val="26"/>
                <w:lang w:val="en-GB" w:eastAsia="en-US"/>
              </w:rPr>
              <w:t>–</w:t>
            </w:r>
          </w:p>
        </w:tc>
        <w:tc>
          <w:tcPr>
            <w:tcW w:w="121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F82A80">
              <w:rPr>
                <w:rFonts w:cs="Times New Roman"/>
                <w:sz w:val="20"/>
                <w:szCs w:val="26"/>
                <w:lang w:val="en-GB" w:eastAsia="en-US"/>
              </w:rPr>
              <w:t>,</w:t>
            </w:r>
            <w:r w:rsidRPr="001F01E9">
              <w:rPr>
                <w:rFonts w:cs="Times New Roman"/>
                <w:sz w:val="20"/>
                <w:szCs w:val="26"/>
                <w:lang w:val="en-GB" w:eastAsia="en-US"/>
              </w:rPr>
              <w:t>4</w:t>
            </w:r>
          </w:p>
        </w:tc>
      </w:tr>
      <w:tr w:rsidR="0024157D" w:rsidRPr="001F01E9" w:rsidTr="0035571F">
        <w:trPr>
          <w:cantSplit/>
          <w:jc w:val="center"/>
        </w:trPr>
        <w:tc>
          <w:tcPr>
            <w:tcW w:w="1060" w:type="dxa"/>
          </w:tcPr>
          <w:p w:rsidR="0024157D" w:rsidRPr="001F01E9" w:rsidRDefault="0024157D" w:rsidP="00160B5A">
            <w:pPr>
              <w:pStyle w:val="Tabletext"/>
              <w:spacing w:after="40" w:line="240" w:lineRule="exact"/>
              <w:rPr>
                <w:lang w:val="en-GB"/>
              </w:rPr>
            </w:pPr>
            <w:r w:rsidRPr="001F01E9">
              <w:rPr>
                <w:rFonts w:hint="cs"/>
                <w:rtl/>
                <w:lang w:val="en-GB"/>
              </w:rPr>
              <w:t>كندا</w:t>
            </w:r>
          </w:p>
        </w:tc>
        <w:tc>
          <w:tcPr>
            <w:tcW w:w="1385"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6</w:t>
            </w:r>
            <w:r w:rsidR="00B44BA2">
              <w:rPr>
                <w:rFonts w:cs="Times New Roman"/>
                <w:sz w:val="20"/>
                <w:szCs w:val="26"/>
                <w:lang w:val="en-GB" w:eastAsia="en-US"/>
              </w:rPr>
              <w:t>,</w:t>
            </w:r>
            <w:r w:rsidRPr="001F01E9">
              <w:rPr>
                <w:rFonts w:cs="Times New Roman"/>
                <w:sz w:val="20"/>
                <w:szCs w:val="26"/>
                <w:lang w:val="en-GB" w:eastAsia="en-US"/>
              </w:rPr>
              <w:t>930</w:t>
            </w:r>
            <w:r w:rsidR="00B44BA2" w:rsidRPr="001F01E9">
              <w:rPr>
                <w:rFonts w:cs="Times New Roman"/>
                <w:sz w:val="20"/>
                <w:szCs w:val="26"/>
                <w:lang w:val="en-GB" w:eastAsia="en-US"/>
              </w:rPr>
              <w:t>-6</w:t>
            </w:r>
            <w:r w:rsidR="00B44BA2">
              <w:rPr>
                <w:rFonts w:cs="Times New Roman"/>
                <w:sz w:val="20"/>
                <w:szCs w:val="26"/>
                <w:lang w:val="en-GB" w:eastAsia="en-US"/>
              </w:rPr>
              <w:t>,</w:t>
            </w:r>
            <w:r w:rsidR="00B44BA2" w:rsidRPr="001F01E9">
              <w:rPr>
                <w:rFonts w:cs="Times New Roman"/>
                <w:sz w:val="20"/>
                <w:szCs w:val="26"/>
                <w:lang w:val="en-GB" w:eastAsia="en-US"/>
              </w:rPr>
              <w:t>425</w:t>
            </w:r>
          </w:p>
        </w:tc>
        <w:tc>
          <w:tcPr>
            <w:tcW w:w="124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21</w:t>
            </w:r>
            <w:r w:rsidR="00280DE1">
              <w:rPr>
                <w:rFonts w:cs="Times New Roman"/>
                <w:sz w:val="20"/>
                <w:szCs w:val="26"/>
                <w:lang w:val="en-GB" w:eastAsia="en-US"/>
              </w:rPr>
              <w:t> </w:t>
            </w:r>
            <w:r w:rsidRPr="001F01E9">
              <w:rPr>
                <w:rFonts w:cs="Times New Roman"/>
                <w:sz w:val="20"/>
                <w:szCs w:val="26"/>
                <w:lang w:val="en-GB" w:eastAsia="en-US"/>
              </w:rPr>
              <w:t>126</w:t>
            </w:r>
          </w:p>
        </w:tc>
        <w:tc>
          <w:tcPr>
            <w:tcW w:w="1185"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280DE1">
              <w:rPr>
                <w:rFonts w:cs="Times New Roman"/>
                <w:sz w:val="20"/>
                <w:szCs w:val="26"/>
                <w:lang w:val="en-GB" w:eastAsia="en-US"/>
              </w:rPr>
              <w:t>,</w:t>
            </w:r>
            <w:r w:rsidRPr="001F01E9">
              <w:rPr>
                <w:rFonts w:cs="Times New Roman"/>
                <w:sz w:val="20"/>
                <w:szCs w:val="26"/>
                <w:lang w:val="en-GB" w:eastAsia="en-US"/>
              </w:rPr>
              <w:t>5</w:t>
            </w:r>
            <w:r w:rsidR="00280DE1" w:rsidRPr="001F01E9">
              <w:rPr>
                <w:rFonts w:cs="Times New Roman"/>
                <w:sz w:val="20"/>
                <w:szCs w:val="26"/>
                <w:lang w:val="en-GB" w:eastAsia="en-US"/>
              </w:rPr>
              <w:t>:0</w:t>
            </w:r>
            <w:r w:rsidR="00280DE1">
              <w:rPr>
                <w:rFonts w:cs="Times New Roman"/>
                <w:sz w:val="20"/>
                <w:szCs w:val="26"/>
                <w:lang w:val="en-GB" w:eastAsia="en-US"/>
              </w:rPr>
              <w:t>,</w:t>
            </w:r>
            <w:r w:rsidR="00280DE1" w:rsidRPr="001F01E9">
              <w:rPr>
                <w:rFonts w:cs="Times New Roman"/>
                <w:sz w:val="20"/>
                <w:szCs w:val="26"/>
                <w:lang w:val="en-GB" w:eastAsia="en-US"/>
              </w:rPr>
              <w:t>7–</w:t>
            </w:r>
          </w:p>
        </w:tc>
        <w:tc>
          <w:tcPr>
            <w:tcW w:w="1219"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5E0DAE">
              <w:rPr>
                <w:rFonts w:cs="Times New Roman"/>
                <w:sz w:val="20"/>
                <w:szCs w:val="26"/>
                <w:lang w:val="en-GB" w:eastAsia="en-US"/>
              </w:rPr>
              <w:t>,</w:t>
            </w:r>
            <w:r w:rsidRPr="001F01E9">
              <w:rPr>
                <w:rFonts w:cs="Times New Roman"/>
                <w:sz w:val="20"/>
                <w:szCs w:val="26"/>
                <w:lang w:val="en-GB" w:eastAsia="en-US"/>
              </w:rPr>
              <w:t>2</w:t>
            </w:r>
            <w:r w:rsidR="005E0DAE" w:rsidRPr="001F01E9">
              <w:rPr>
                <w:rFonts w:cs="Times New Roman"/>
                <w:sz w:val="20"/>
                <w:szCs w:val="26"/>
                <w:lang w:val="en-GB" w:eastAsia="en-US"/>
              </w:rPr>
              <w:t>:0</w:t>
            </w:r>
            <w:r w:rsidR="005E0DAE">
              <w:rPr>
                <w:rFonts w:cs="Times New Roman"/>
                <w:sz w:val="20"/>
                <w:szCs w:val="26"/>
                <w:lang w:val="en-GB" w:eastAsia="en-US"/>
              </w:rPr>
              <w:t>,</w:t>
            </w:r>
            <w:r w:rsidR="005E0DAE" w:rsidRPr="001F01E9">
              <w:rPr>
                <w:rFonts w:cs="Times New Roman"/>
                <w:sz w:val="20"/>
                <w:szCs w:val="26"/>
                <w:lang w:val="en-GB" w:eastAsia="en-US"/>
              </w:rPr>
              <w:t>5–</w:t>
            </w:r>
          </w:p>
        </w:tc>
        <w:tc>
          <w:tcPr>
            <w:tcW w:w="131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054DB6" w:rsidRPr="001F01E9">
              <w:rPr>
                <w:rFonts w:cs="Times New Roman"/>
                <w:sz w:val="20"/>
                <w:szCs w:val="26"/>
                <w:lang w:val="en-GB" w:eastAsia="en-US"/>
              </w:rPr>
              <w:t>:0</w:t>
            </w:r>
            <w:r w:rsidR="00054DB6">
              <w:rPr>
                <w:rFonts w:cs="Times New Roman"/>
                <w:sz w:val="20"/>
                <w:szCs w:val="26"/>
                <w:lang w:val="en-GB" w:eastAsia="en-US"/>
              </w:rPr>
              <w:t>,</w:t>
            </w:r>
            <w:r w:rsidR="00054DB6" w:rsidRPr="001F01E9">
              <w:rPr>
                <w:rFonts w:cs="Times New Roman"/>
                <w:sz w:val="20"/>
                <w:szCs w:val="26"/>
                <w:lang w:val="en-GB" w:eastAsia="en-US"/>
              </w:rPr>
              <w:t>2–</w:t>
            </w:r>
          </w:p>
        </w:tc>
        <w:tc>
          <w:tcPr>
            <w:tcW w:w="1009"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1</w:t>
            </w:r>
            <w:r w:rsidR="00F82A80" w:rsidRPr="001F01E9">
              <w:rPr>
                <w:rFonts w:cs="Times New Roman"/>
                <w:sz w:val="20"/>
                <w:szCs w:val="26"/>
                <w:lang w:val="en-GB" w:eastAsia="en-US"/>
              </w:rPr>
              <w:t>–</w:t>
            </w:r>
          </w:p>
        </w:tc>
        <w:tc>
          <w:tcPr>
            <w:tcW w:w="121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F82A80">
              <w:rPr>
                <w:rFonts w:cs="Times New Roman"/>
                <w:sz w:val="20"/>
                <w:szCs w:val="26"/>
                <w:lang w:val="en-GB" w:eastAsia="en-US"/>
              </w:rPr>
              <w:t>,</w:t>
            </w:r>
            <w:r w:rsidRPr="001F01E9">
              <w:rPr>
                <w:rFonts w:cs="Times New Roman"/>
                <w:sz w:val="20"/>
                <w:szCs w:val="26"/>
                <w:lang w:val="en-GB" w:eastAsia="en-US"/>
              </w:rPr>
              <w:t>1</w:t>
            </w:r>
          </w:p>
        </w:tc>
      </w:tr>
      <w:tr w:rsidR="0024157D" w:rsidRPr="001F01E9" w:rsidTr="0035571F">
        <w:trPr>
          <w:cantSplit/>
          <w:jc w:val="center"/>
        </w:trPr>
        <w:tc>
          <w:tcPr>
            <w:tcW w:w="1060" w:type="dxa"/>
          </w:tcPr>
          <w:p w:rsidR="0024157D" w:rsidRPr="001F01E9" w:rsidRDefault="0024157D" w:rsidP="00160B5A">
            <w:pPr>
              <w:spacing w:before="20" w:after="40" w:line="240" w:lineRule="exact"/>
              <w:rPr>
                <w:sz w:val="20"/>
                <w:szCs w:val="26"/>
                <w:lang w:val="en-GB"/>
              </w:rPr>
            </w:pPr>
            <w:r w:rsidRPr="001F01E9">
              <w:rPr>
                <w:rFonts w:hint="cs"/>
                <w:sz w:val="20"/>
                <w:szCs w:val="26"/>
                <w:rtl/>
                <w:lang w:val="en-GB"/>
              </w:rPr>
              <w:t>فرنسا</w:t>
            </w:r>
          </w:p>
        </w:tc>
        <w:tc>
          <w:tcPr>
            <w:tcW w:w="1385"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6</w:t>
            </w:r>
            <w:r w:rsidR="000B4645">
              <w:rPr>
                <w:rFonts w:cs="Times New Roman"/>
                <w:sz w:val="20"/>
                <w:szCs w:val="26"/>
                <w:lang w:val="en-GB" w:eastAsia="ja-JP"/>
              </w:rPr>
              <w:t>,</w:t>
            </w:r>
            <w:r w:rsidRPr="001F01E9">
              <w:rPr>
                <w:rFonts w:cs="Times New Roman"/>
                <w:sz w:val="20"/>
                <w:szCs w:val="26"/>
                <w:lang w:val="en-GB" w:eastAsia="en-US"/>
              </w:rPr>
              <w:t>425</w:t>
            </w:r>
            <w:r w:rsidR="000B4645" w:rsidRPr="001F01E9">
              <w:rPr>
                <w:rFonts w:cs="Times New Roman"/>
                <w:sz w:val="20"/>
                <w:szCs w:val="26"/>
                <w:lang w:val="en-GB" w:eastAsia="en-US"/>
              </w:rPr>
              <w:t>-5</w:t>
            </w:r>
            <w:r w:rsidR="000B4645">
              <w:rPr>
                <w:rFonts w:cs="Times New Roman"/>
                <w:sz w:val="20"/>
                <w:szCs w:val="26"/>
                <w:lang w:val="en-GB" w:eastAsia="ja-JP"/>
              </w:rPr>
              <w:t>,</w:t>
            </w:r>
            <w:r w:rsidR="000B4645" w:rsidRPr="001F01E9">
              <w:rPr>
                <w:rFonts w:cs="Times New Roman"/>
                <w:sz w:val="20"/>
                <w:szCs w:val="26"/>
                <w:lang w:val="en-GB" w:eastAsia="en-US"/>
              </w:rPr>
              <w:t>925</w:t>
            </w:r>
          </w:p>
        </w:tc>
        <w:tc>
          <w:tcPr>
            <w:tcW w:w="124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280DE1">
              <w:rPr>
                <w:rFonts w:cs="Times New Roman"/>
                <w:sz w:val="20"/>
                <w:szCs w:val="26"/>
                <w:lang w:val="en-GB" w:eastAsia="en-US"/>
              </w:rPr>
              <w:t> </w:t>
            </w:r>
            <w:r w:rsidRPr="001F01E9">
              <w:rPr>
                <w:rFonts w:cs="Times New Roman"/>
                <w:sz w:val="20"/>
                <w:szCs w:val="26"/>
                <w:lang w:val="en-GB" w:eastAsia="en-US"/>
              </w:rPr>
              <w:t>937</w:t>
            </w:r>
          </w:p>
        </w:tc>
        <w:tc>
          <w:tcPr>
            <w:tcW w:w="1185"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2203A6">
              <w:rPr>
                <w:rFonts w:cs="Times New Roman"/>
                <w:sz w:val="20"/>
                <w:szCs w:val="26"/>
                <w:lang w:val="en-GB" w:eastAsia="en-US"/>
              </w:rPr>
              <w:t>,</w:t>
            </w:r>
            <w:r w:rsidRPr="001F01E9">
              <w:rPr>
                <w:rFonts w:cs="Times New Roman"/>
                <w:sz w:val="20"/>
                <w:szCs w:val="26"/>
                <w:lang w:val="en-GB" w:eastAsia="en-US"/>
              </w:rPr>
              <w:t>6</w:t>
            </w:r>
            <w:r w:rsidR="002203A6" w:rsidRPr="001F01E9">
              <w:rPr>
                <w:rFonts w:cs="Times New Roman"/>
                <w:sz w:val="20"/>
                <w:szCs w:val="26"/>
                <w:lang w:val="en-GB" w:eastAsia="en-US"/>
              </w:rPr>
              <w:t>:1</w:t>
            </w:r>
            <w:r w:rsidR="002203A6">
              <w:rPr>
                <w:rFonts w:cs="Times New Roman"/>
                <w:sz w:val="20"/>
                <w:szCs w:val="26"/>
                <w:lang w:val="en-GB" w:eastAsia="en-US"/>
              </w:rPr>
              <w:t>,</w:t>
            </w:r>
            <w:r w:rsidR="002203A6" w:rsidRPr="001F01E9">
              <w:rPr>
                <w:rFonts w:cs="Times New Roman"/>
                <w:sz w:val="20"/>
                <w:szCs w:val="26"/>
                <w:lang w:val="en-GB" w:eastAsia="en-US"/>
              </w:rPr>
              <w:t>5–</w:t>
            </w:r>
          </w:p>
        </w:tc>
        <w:tc>
          <w:tcPr>
            <w:tcW w:w="1219"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5E0DAE">
              <w:rPr>
                <w:rFonts w:cs="Times New Roman"/>
                <w:sz w:val="20"/>
                <w:szCs w:val="26"/>
                <w:lang w:val="en-GB" w:eastAsia="en-US"/>
              </w:rPr>
              <w:t>,</w:t>
            </w:r>
            <w:r w:rsidRPr="001F01E9">
              <w:rPr>
                <w:rFonts w:cs="Times New Roman"/>
                <w:sz w:val="20"/>
                <w:szCs w:val="26"/>
                <w:lang w:val="en-GB" w:eastAsia="en-US"/>
              </w:rPr>
              <w:t>9</w:t>
            </w:r>
            <w:r w:rsidR="005E0DAE" w:rsidRPr="001F01E9">
              <w:rPr>
                <w:rFonts w:cs="Times New Roman"/>
                <w:sz w:val="20"/>
                <w:szCs w:val="26"/>
                <w:lang w:val="en-GB" w:eastAsia="en-US"/>
              </w:rPr>
              <w:t>:0</w:t>
            </w:r>
            <w:r w:rsidR="005E0DAE">
              <w:rPr>
                <w:rFonts w:cs="Times New Roman"/>
                <w:sz w:val="20"/>
                <w:szCs w:val="26"/>
                <w:lang w:val="en-GB" w:eastAsia="en-US"/>
              </w:rPr>
              <w:t>,</w:t>
            </w:r>
            <w:r w:rsidR="005E0DAE" w:rsidRPr="001F01E9">
              <w:rPr>
                <w:rFonts w:cs="Times New Roman"/>
                <w:sz w:val="20"/>
                <w:szCs w:val="26"/>
                <w:lang w:val="en-GB" w:eastAsia="en-US"/>
              </w:rPr>
              <w:t>7–</w:t>
            </w:r>
          </w:p>
        </w:tc>
        <w:tc>
          <w:tcPr>
            <w:tcW w:w="131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054DB6">
              <w:rPr>
                <w:rFonts w:cs="Times New Roman"/>
                <w:sz w:val="20"/>
                <w:szCs w:val="26"/>
                <w:lang w:val="en-GB" w:eastAsia="en-US"/>
              </w:rPr>
              <w:t>,</w:t>
            </w:r>
            <w:r w:rsidRPr="001F01E9">
              <w:rPr>
                <w:rFonts w:cs="Times New Roman"/>
                <w:sz w:val="20"/>
                <w:szCs w:val="26"/>
                <w:lang w:val="en-GB" w:eastAsia="en-US"/>
              </w:rPr>
              <w:t>2</w:t>
            </w:r>
            <w:r w:rsidR="00054DB6" w:rsidRPr="001F01E9">
              <w:rPr>
                <w:rFonts w:cs="Times New Roman"/>
                <w:sz w:val="20"/>
                <w:szCs w:val="26"/>
                <w:lang w:val="en-GB" w:eastAsia="en-US"/>
              </w:rPr>
              <w:t>:0</w:t>
            </w:r>
            <w:r w:rsidR="00054DB6">
              <w:rPr>
                <w:rFonts w:cs="Times New Roman"/>
                <w:sz w:val="20"/>
                <w:szCs w:val="26"/>
                <w:lang w:val="en-GB" w:eastAsia="en-US"/>
              </w:rPr>
              <w:t>,</w:t>
            </w:r>
            <w:r w:rsidR="00054DB6" w:rsidRPr="001F01E9">
              <w:rPr>
                <w:rFonts w:cs="Times New Roman"/>
                <w:sz w:val="20"/>
                <w:szCs w:val="26"/>
                <w:lang w:val="en-GB" w:eastAsia="en-US"/>
              </w:rPr>
              <w:t>1–</w:t>
            </w:r>
          </w:p>
        </w:tc>
        <w:tc>
          <w:tcPr>
            <w:tcW w:w="1009"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03</w:t>
            </w:r>
          </w:p>
        </w:tc>
        <w:tc>
          <w:tcPr>
            <w:tcW w:w="121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F82A80">
              <w:rPr>
                <w:rFonts w:cs="Times New Roman"/>
                <w:sz w:val="20"/>
                <w:szCs w:val="26"/>
                <w:lang w:val="en-GB" w:eastAsia="en-US"/>
              </w:rPr>
              <w:t>,</w:t>
            </w:r>
            <w:r w:rsidRPr="001F01E9">
              <w:rPr>
                <w:rFonts w:cs="Times New Roman"/>
                <w:sz w:val="20"/>
                <w:szCs w:val="26"/>
                <w:lang w:val="en-GB" w:eastAsia="en-US"/>
              </w:rPr>
              <w:t>13</w:t>
            </w:r>
          </w:p>
        </w:tc>
      </w:tr>
      <w:tr w:rsidR="0024157D" w:rsidRPr="001F01E9" w:rsidTr="0035571F">
        <w:trPr>
          <w:cantSplit/>
          <w:jc w:val="center"/>
        </w:trPr>
        <w:tc>
          <w:tcPr>
            <w:tcW w:w="1060" w:type="dxa"/>
          </w:tcPr>
          <w:p w:rsidR="0024157D" w:rsidRPr="001F01E9" w:rsidRDefault="0024157D" w:rsidP="00160B5A">
            <w:pPr>
              <w:spacing w:before="20" w:after="40" w:line="240" w:lineRule="exact"/>
              <w:rPr>
                <w:sz w:val="20"/>
                <w:szCs w:val="26"/>
                <w:lang w:val="en-GB"/>
              </w:rPr>
            </w:pPr>
            <w:r w:rsidRPr="001F01E9">
              <w:rPr>
                <w:rFonts w:hint="cs"/>
                <w:sz w:val="20"/>
                <w:szCs w:val="26"/>
                <w:rtl/>
                <w:lang w:val="en-GB"/>
              </w:rPr>
              <w:t>فرنسا</w:t>
            </w:r>
          </w:p>
        </w:tc>
        <w:tc>
          <w:tcPr>
            <w:tcW w:w="1385"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7</w:t>
            </w:r>
            <w:r w:rsidR="000B4645">
              <w:rPr>
                <w:rFonts w:cs="Times New Roman"/>
                <w:sz w:val="20"/>
                <w:szCs w:val="26"/>
                <w:lang w:val="en-GB" w:eastAsia="ja-JP"/>
              </w:rPr>
              <w:t>,</w:t>
            </w:r>
            <w:r w:rsidRPr="001F01E9">
              <w:rPr>
                <w:rFonts w:cs="Times New Roman"/>
                <w:sz w:val="20"/>
                <w:szCs w:val="26"/>
                <w:lang w:val="en-GB" w:eastAsia="en-US"/>
              </w:rPr>
              <w:t>125</w:t>
            </w:r>
            <w:r w:rsidR="000B4645" w:rsidRPr="001F01E9">
              <w:rPr>
                <w:rFonts w:cs="Times New Roman"/>
                <w:sz w:val="20"/>
                <w:szCs w:val="26"/>
                <w:lang w:val="en-GB" w:eastAsia="en-US"/>
              </w:rPr>
              <w:t>-6</w:t>
            </w:r>
            <w:r w:rsidR="000B4645">
              <w:rPr>
                <w:rFonts w:cs="Times New Roman"/>
                <w:sz w:val="20"/>
                <w:szCs w:val="26"/>
                <w:lang w:val="en-GB" w:eastAsia="ja-JP"/>
              </w:rPr>
              <w:t>,</w:t>
            </w:r>
            <w:r w:rsidR="000B4645" w:rsidRPr="001F01E9">
              <w:rPr>
                <w:rFonts w:cs="Times New Roman"/>
                <w:sz w:val="20"/>
                <w:szCs w:val="26"/>
                <w:lang w:val="en-GB" w:eastAsia="en-US"/>
              </w:rPr>
              <w:t>425</w:t>
            </w:r>
          </w:p>
        </w:tc>
        <w:tc>
          <w:tcPr>
            <w:tcW w:w="124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2</w:t>
            </w:r>
            <w:r w:rsidR="00280DE1">
              <w:rPr>
                <w:rFonts w:cs="Times New Roman"/>
                <w:sz w:val="20"/>
                <w:szCs w:val="26"/>
                <w:lang w:val="en-GB" w:eastAsia="en-US"/>
              </w:rPr>
              <w:t> </w:t>
            </w:r>
            <w:r w:rsidRPr="001F01E9">
              <w:rPr>
                <w:rFonts w:cs="Times New Roman"/>
                <w:sz w:val="20"/>
                <w:szCs w:val="26"/>
                <w:lang w:val="en-GB" w:eastAsia="en-US"/>
              </w:rPr>
              <w:t>756</w:t>
            </w:r>
          </w:p>
        </w:tc>
        <w:tc>
          <w:tcPr>
            <w:tcW w:w="1185"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2</w:t>
            </w:r>
            <w:r w:rsidR="002203A6">
              <w:rPr>
                <w:rFonts w:cs="Times New Roman"/>
                <w:sz w:val="20"/>
                <w:szCs w:val="26"/>
                <w:lang w:val="en-GB" w:eastAsia="en-US"/>
              </w:rPr>
              <w:t>,</w:t>
            </w:r>
            <w:r w:rsidRPr="001F01E9">
              <w:rPr>
                <w:rFonts w:cs="Times New Roman"/>
                <w:sz w:val="20"/>
                <w:szCs w:val="26"/>
                <w:lang w:val="en-GB" w:eastAsia="en-US"/>
              </w:rPr>
              <w:t>3:2</w:t>
            </w:r>
            <w:r w:rsidR="002203A6">
              <w:rPr>
                <w:rFonts w:cs="Times New Roman"/>
                <w:sz w:val="20"/>
                <w:szCs w:val="26"/>
                <w:lang w:val="en-GB" w:eastAsia="en-US"/>
              </w:rPr>
              <w:t>,</w:t>
            </w:r>
            <w:r w:rsidRPr="001F01E9">
              <w:rPr>
                <w:rFonts w:cs="Times New Roman"/>
                <w:sz w:val="20"/>
                <w:szCs w:val="26"/>
                <w:lang w:val="en-GB" w:eastAsia="en-US"/>
              </w:rPr>
              <w:t>3</w:t>
            </w:r>
            <w:r w:rsidR="002203A6" w:rsidRPr="001F01E9">
              <w:rPr>
                <w:rFonts w:cs="Times New Roman"/>
                <w:sz w:val="20"/>
                <w:szCs w:val="26"/>
                <w:lang w:val="en-GB" w:eastAsia="en-US"/>
              </w:rPr>
              <w:t>–</w:t>
            </w:r>
          </w:p>
        </w:tc>
        <w:tc>
          <w:tcPr>
            <w:tcW w:w="1219"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985048">
              <w:rPr>
                <w:rFonts w:cs="Times New Roman"/>
                <w:sz w:val="20"/>
                <w:szCs w:val="26"/>
                <w:lang w:val="en-GB" w:eastAsia="en-US"/>
              </w:rPr>
              <w:t>,</w:t>
            </w:r>
            <w:r w:rsidRPr="001F01E9">
              <w:rPr>
                <w:rFonts w:cs="Times New Roman"/>
                <w:sz w:val="20"/>
                <w:szCs w:val="26"/>
                <w:lang w:val="en-GB" w:eastAsia="en-US"/>
              </w:rPr>
              <w:t>3</w:t>
            </w:r>
            <w:r w:rsidR="00985048" w:rsidRPr="001F01E9">
              <w:rPr>
                <w:rFonts w:cs="Times New Roman"/>
                <w:sz w:val="20"/>
                <w:szCs w:val="26"/>
                <w:lang w:val="en-GB" w:eastAsia="en-US"/>
              </w:rPr>
              <w:t>:1–</w:t>
            </w:r>
          </w:p>
        </w:tc>
        <w:tc>
          <w:tcPr>
            <w:tcW w:w="1317"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8A3C93">
              <w:rPr>
                <w:rFonts w:cs="Times New Roman"/>
                <w:sz w:val="20"/>
                <w:szCs w:val="26"/>
                <w:lang w:val="en-GB" w:eastAsia="en-US"/>
              </w:rPr>
              <w:t>,</w:t>
            </w:r>
            <w:r w:rsidRPr="001F01E9">
              <w:rPr>
                <w:rFonts w:cs="Times New Roman"/>
                <w:sz w:val="20"/>
                <w:szCs w:val="26"/>
                <w:lang w:val="en-GB" w:eastAsia="en-US"/>
              </w:rPr>
              <w:t>2:0</w:t>
            </w:r>
            <w:r w:rsidR="008A3C93">
              <w:rPr>
                <w:rFonts w:cs="Times New Roman"/>
                <w:sz w:val="20"/>
                <w:szCs w:val="26"/>
                <w:lang w:val="en-GB" w:eastAsia="en-US"/>
              </w:rPr>
              <w:t>,</w:t>
            </w:r>
            <w:r w:rsidRPr="001F01E9">
              <w:rPr>
                <w:rFonts w:cs="Times New Roman"/>
                <w:sz w:val="20"/>
                <w:szCs w:val="26"/>
                <w:lang w:val="en-GB" w:eastAsia="en-US"/>
              </w:rPr>
              <w:t>2</w:t>
            </w:r>
            <w:r w:rsidR="008A3C93" w:rsidRPr="001F01E9">
              <w:rPr>
                <w:rFonts w:cs="Times New Roman"/>
                <w:sz w:val="20"/>
                <w:szCs w:val="26"/>
                <w:lang w:val="en-GB" w:eastAsia="en-US"/>
              </w:rPr>
              <w:t>–</w:t>
            </w:r>
          </w:p>
        </w:tc>
        <w:tc>
          <w:tcPr>
            <w:tcW w:w="1009"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01</w:t>
            </w:r>
          </w:p>
        </w:tc>
        <w:tc>
          <w:tcPr>
            <w:tcW w:w="1217"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F82A80">
              <w:rPr>
                <w:rFonts w:cs="Times New Roman"/>
                <w:sz w:val="20"/>
                <w:szCs w:val="26"/>
                <w:lang w:val="en-GB" w:eastAsia="en-US"/>
              </w:rPr>
              <w:t>,</w:t>
            </w:r>
            <w:r w:rsidRPr="001F01E9">
              <w:rPr>
                <w:rFonts w:cs="Times New Roman"/>
                <w:sz w:val="20"/>
                <w:szCs w:val="26"/>
                <w:lang w:val="en-GB" w:eastAsia="en-US"/>
              </w:rPr>
              <w:t>5</w:t>
            </w:r>
          </w:p>
        </w:tc>
      </w:tr>
      <w:tr w:rsidR="0024157D" w:rsidRPr="001F01E9" w:rsidTr="0035571F">
        <w:trPr>
          <w:cantSplit/>
          <w:jc w:val="center"/>
        </w:trPr>
        <w:tc>
          <w:tcPr>
            <w:tcW w:w="1060" w:type="dxa"/>
          </w:tcPr>
          <w:p w:rsidR="0024157D" w:rsidRPr="001F01E9" w:rsidRDefault="0024157D" w:rsidP="00160B5A">
            <w:pPr>
              <w:spacing w:before="20" w:after="40" w:line="240" w:lineRule="exact"/>
              <w:rPr>
                <w:sz w:val="20"/>
                <w:szCs w:val="26"/>
                <w:lang w:val="en-GB"/>
              </w:rPr>
            </w:pPr>
            <w:r w:rsidRPr="001F01E9">
              <w:rPr>
                <w:rFonts w:hint="cs"/>
                <w:sz w:val="20"/>
                <w:szCs w:val="26"/>
                <w:rtl/>
                <w:lang w:val="en-GB"/>
              </w:rPr>
              <w:t>بولندا</w:t>
            </w:r>
          </w:p>
        </w:tc>
        <w:tc>
          <w:tcPr>
            <w:tcW w:w="1385"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6</w:t>
            </w:r>
          </w:p>
        </w:tc>
        <w:tc>
          <w:tcPr>
            <w:tcW w:w="124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280DE1">
              <w:rPr>
                <w:rFonts w:cs="Times New Roman"/>
                <w:sz w:val="20"/>
                <w:szCs w:val="26"/>
                <w:lang w:val="en-GB" w:eastAsia="en-US"/>
              </w:rPr>
              <w:t> </w:t>
            </w:r>
            <w:r w:rsidRPr="001F01E9">
              <w:rPr>
                <w:rFonts w:cs="Times New Roman"/>
                <w:sz w:val="20"/>
                <w:szCs w:val="26"/>
                <w:lang w:val="en-GB" w:eastAsia="en-US"/>
              </w:rPr>
              <w:t>262</w:t>
            </w:r>
          </w:p>
        </w:tc>
        <w:tc>
          <w:tcPr>
            <w:tcW w:w="1185"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2203A6">
              <w:rPr>
                <w:rFonts w:cs="Times New Roman"/>
                <w:sz w:val="20"/>
                <w:szCs w:val="26"/>
                <w:lang w:val="en-GB" w:eastAsia="en-US"/>
              </w:rPr>
              <w:t>,</w:t>
            </w:r>
            <w:r w:rsidRPr="001F01E9">
              <w:rPr>
                <w:rFonts w:cs="Times New Roman"/>
                <w:sz w:val="20"/>
                <w:szCs w:val="26"/>
                <w:lang w:val="en-GB" w:eastAsia="en-US"/>
              </w:rPr>
              <w:t>42</w:t>
            </w:r>
            <w:r w:rsidR="002203A6" w:rsidRPr="001F01E9">
              <w:rPr>
                <w:rFonts w:cs="Times New Roman"/>
                <w:sz w:val="20"/>
                <w:szCs w:val="26"/>
                <w:lang w:val="en-GB" w:eastAsia="en-US"/>
              </w:rPr>
              <w:t>:0</w:t>
            </w:r>
            <w:r w:rsidR="002203A6">
              <w:rPr>
                <w:rFonts w:cs="Times New Roman"/>
                <w:sz w:val="20"/>
                <w:szCs w:val="26"/>
                <w:lang w:val="en-GB" w:eastAsia="en-US"/>
              </w:rPr>
              <w:t>,</w:t>
            </w:r>
            <w:r w:rsidR="002203A6" w:rsidRPr="001F01E9">
              <w:rPr>
                <w:rFonts w:cs="Times New Roman"/>
                <w:sz w:val="20"/>
                <w:szCs w:val="26"/>
                <w:lang w:val="en-GB" w:eastAsia="en-US"/>
              </w:rPr>
              <w:t>62–</w:t>
            </w:r>
          </w:p>
        </w:tc>
        <w:tc>
          <w:tcPr>
            <w:tcW w:w="1219"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985048">
              <w:rPr>
                <w:rFonts w:cs="Times New Roman"/>
                <w:sz w:val="20"/>
                <w:szCs w:val="26"/>
                <w:lang w:val="en-GB" w:eastAsia="en-US"/>
              </w:rPr>
              <w:t>,</w:t>
            </w:r>
            <w:r w:rsidRPr="001F01E9">
              <w:rPr>
                <w:rFonts w:cs="Times New Roman"/>
                <w:sz w:val="20"/>
                <w:szCs w:val="26"/>
                <w:lang w:val="en-GB" w:eastAsia="en-US"/>
              </w:rPr>
              <w:t>13</w:t>
            </w:r>
            <w:r w:rsidR="00985048" w:rsidRPr="001F01E9">
              <w:rPr>
                <w:rFonts w:cs="Times New Roman"/>
                <w:sz w:val="20"/>
                <w:szCs w:val="26"/>
                <w:lang w:val="en-GB" w:eastAsia="en-US"/>
              </w:rPr>
              <w:t>:0</w:t>
            </w:r>
            <w:r w:rsidR="00985048">
              <w:rPr>
                <w:rFonts w:cs="Times New Roman"/>
                <w:sz w:val="20"/>
                <w:szCs w:val="26"/>
                <w:lang w:val="en-GB" w:eastAsia="en-US"/>
              </w:rPr>
              <w:t>,</w:t>
            </w:r>
            <w:r w:rsidR="00985048" w:rsidRPr="001F01E9">
              <w:rPr>
                <w:rFonts w:cs="Times New Roman"/>
                <w:sz w:val="20"/>
                <w:szCs w:val="26"/>
                <w:lang w:val="en-GB" w:eastAsia="en-US"/>
              </w:rPr>
              <w:t>35–</w:t>
            </w:r>
          </w:p>
        </w:tc>
        <w:tc>
          <w:tcPr>
            <w:tcW w:w="1317"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8A3C93">
              <w:rPr>
                <w:rFonts w:cs="Times New Roman"/>
                <w:sz w:val="20"/>
                <w:szCs w:val="26"/>
                <w:lang w:val="en-GB" w:eastAsia="en-US"/>
              </w:rPr>
              <w:t>,</w:t>
            </w:r>
            <w:r w:rsidRPr="001F01E9">
              <w:rPr>
                <w:rFonts w:cs="Times New Roman"/>
                <w:sz w:val="20"/>
                <w:szCs w:val="26"/>
                <w:lang w:val="en-GB" w:eastAsia="en-US"/>
              </w:rPr>
              <w:t>03</w:t>
            </w:r>
            <w:r w:rsidR="008A3C93" w:rsidRPr="001F01E9">
              <w:rPr>
                <w:rFonts w:cs="Times New Roman"/>
                <w:sz w:val="20"/>
                <w:szCs w:val="26"/>
                <w:lang w:val="en-GB" w:eastAsia="en-US"/>
              </w:rPr>
              <w:t>–:0</w:t>
            </w:r>
            <w:r w:rsidR="008A3C93">
              <w:rPr>
                <w:rFonts w:cs="Times New Roman"/>
                <w:sz w:val="20"/>
                <w:szCs w:val="26"/>
                <w:lang w:val="en-GB" w:eastAsia="en-US"/>
              </w:rPr>
              <w:t>,</w:t>
            </w:r>
            <w:r w:rsidR="008A3C93" w:rsidRPr="001F01E9">
              <w:rPr>
                <w:rFonts w:cs="Times New Roman"/>
                <w:sz w:val="20"/>
                <w:szCs w:val="26"/>
                <w:lang w:val="en-GB" w:eastAsia="en-US"/>
              </w:rPr>
              <w:t>19–</w:t>
            </w:r>
          </w:p>
        </w:tc>
        <w:tc>
          <w:tcPr>
            <w:tcW w:w="1009"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106</w:t>
            </w:r>
            <w:r w:rsidR="00F82A80" w:rsidRPr="001F01E9">
              <w:rPr>
                <w:rFonts w:cs="Times New Roman"/>
                <w:sz w:val="20"/>
                <w:szCs w:val="26"/>
                <w:lang w:val="en-GB" w:eastAsia="en-US"/>
              </w:rPr>
              <w:t>–</w:t>
            </w:r>
          </w:p>
        </w:tc>
        <w:tc>
          <w:tcPr>
            <w:tcW w:w="1217"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487</w:t>
            </w:r>
          </w:p>
        </w:tc>
      </w:tr>
      <w:tr w:rsidR="0024157D" w:rsidRPr="001F01E9" w:rsidTr="0035571F">
        <w:trPr>
          <w:cantSplit/>
          <w:jc w:val="center"/>
        </w:trPr>
        <w:tc>
          <w:tcPr>
            <w:tcW w:w="1060" w:type="dxa"/>
          </w:tcPr>
          <w:p w:rsidR="0024157D" w:rsidRPr="001F01E9" w:rsidRDefault="0024157D" w:rsidP="00160B5A">
            <w:pPr>
              <w:spacing w:before="20" w:after="40" w:line="240" w:lineRule="exact"/>
              <w:rPr>
                <w:sz w:val="20"/>
                <w:szCs w:val="26"/>
                <w:lang w:val="en-GB"/>
              </w:rPr>
            </w:pPr>
            <w:r w:rsidRPr="001F01E9">
              <w:rPr>
                <w:rFonts w:hint="cs"/>
                <w:sz w:val="20"/>
                <w:szCs w:val="26"/>
                <w:rtl/>
                <w:lang w:val="en-GB"/>
              </w:rPr>
              <w:t>بولندا</w:t>
            </w:r>
          </w:p>
        </w:tc>
        <w:tc>
          <w:tcPr>
            <w:tcW w:w="1385"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7</w:t>
            </w:r>
          </w:p>
        </w:tc>
        <w:tc>
          <w:tcPr>
            <w:tcW w:w="124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280DE1">
              <w:rPr>
                <w:rFonts w:cs="Times New Roman"/>
                <w:sz w:val="20"/>
                <w:szCs w:val="26"/>
                <w:lang w:val="en-GB" w:eastAsia="en-US"/>
              </w:rPr>
              <w:t> </w:t>
            </w:r>
            <w:r w:rsidRPr="001F01E9">
              <w:rPr>
                <w:rFonts w:cs="Times New Roman"/>
                <w:sz w:val="20"/>
                <w:szCs w:val="26"/>
                <w:lang w:val="en-GB" w:eastAsia="en-US"/>
              </w:rPr>
              <w:t>280</w:t>
            </w:r>
          </w:p>
        </w:tc>
        <w:tc>
          <w:tcPr>
            <w:tcW w:w="1185"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2203A6">
              <w:rPr>
                <w:rFonts w:cs="Times New Roman"/>
                <w:sz w:val="20"/>
                <w:szCs w:val="26"/>
                <w:lang w:val="en-GB" w:eastAsia="en-US"/>
              </w:rPr>
              <w:t>,</w:t>
            </w:r>
            <w:r w:rsidRPr="001F01E9">
              <w:rPr>
                <w:rFonts w:cs="Times New Roman"/>
                <w:sz w:val="20"/>
                <w:szCs w:val="26"/>
                <w:lang w:val="en-GB" w:eastAsia="en-US"/>
              </w:rPr>
              <w:t>29</w:t>
            </w:r>
            <w:r w:rsidR="002203A6" w:rsidRPr="001F01E9">
              <w:rPr>
                <w:rFonts w:cs="Times New Roman"/>
                <w:sz w:val="20"/>
                <w:szCs w:val="26"/>
                <w:lang w:val="en-GB" w:eastAsia="en-US"/>
              </w:rPr>
              <w:t>:0</w:t>
            </w:r>
            <w:r w:rsidR="002203A6">
              <w:rPr>
                <w:rFonts w:cs="Times New Roman"/>
                <w:sz w:val="20"/>
                <w:szCs w:val="26"/>
                <w:lang w:val="en-GB" w:eastAsia="en-US"/>
              </w:rPr>
              <w:t>,</w:t>
            </w:r>
            <w:r w:rsidR="002203A6" w:rsidRPr="001F01E9">
              <w:rPr>
                <w:rFonts w:cs="Times New Roman"/>
                <w:sz w:val="20"/>
                <w:szCs w:val="26"/>
                <w:lang w:val="en-GB" w:eastAsia="en-US"/>
              </w:rPr>
              <w:t>45–</w:t>
            </w:r>
          </w:p>
        </w:tc>
        <w:tc>
          <w:tcPr>
            <w:tcW w:w="1219"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B13929">
              <w:rPr>
                <w:rFonts w:cs="Times New Roman"/>
                <w:sz w:val="20"/>
                <w:szCs w:val="26"/>
                <w:lang w:val="en-GB" w:eastAsia="en-US"/>
              </w:rPr>
              <w:t>,</w:t>
            </w:r>
            <w:r w:rsidRPr="001F01E9">
              <w:rPr>
                <w:rFonts w:cs="Times New Roman"/>
                <w:sz w:val="20"/>
                <w:szCs w:val="26"/>
                <w:lang w:val="en-GB" w:eastAsia="en-US"/>
              </w:rPr>
              <w:t>16</w:t>
            </w:r>
            <w:r w:rsidR="00B13929" w:rsidRPr="001F01E9">
              <w:rPr>
                <w:rFonts w:cs="Times New Roman"/>
                <w:sz w:val="20"/>
                <w:szCs w:val="26"/>
                <w:lang w:val="en-GB" w:eastAsia="en-US"/>
              </w:rPr>
              <w:t>:0</w:t>
            </w:r>
            <w:r w:rsidR="00B13929">
              <w:rPr>
                <w:rFonts w:cs="Times New Roman"/>
                <w:sz w:val="20"/>
                <w:szCs w:val="26"/>
                <w:lang w:val="en-GB" w:eastAsia="en-US"/>
              </w:rPr>
              <w:t>,</w:t>
            </w:r>
            <w:r w:rsidR="00B13929" w:rsidRPr="001F01E9">
              <w:rPr>
                <w:rFonts w:cs="Times New Roman"/>
                <w:sz w:val="20"/>
                <w:szCs w:val="26"/>
                <w:lang w:val="en-GB" w:eastAsia="en-US"/>
              </w:rPr>
              <w:t>29–</w:t>
            </w:r>
          </w:p>
        </w:tc>
        <w:tc>
          <w:tcPr>
            <w:tcW w:w="1317"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7353C6">
              <w:rPr>
                <w:rFonts w:cs="Times New Roman"/>
                <w:sz w:val="20"/>
                <w:szCs w:val="26"/>
                <w:lang w:val="en-GB" w:eastAsia="en-US"/>
              </w:rPr>
              <w:t>,</w:t>
            </w:r>
            <w:r w:rsidRPr="001F01E9">
              <w:rPr>
                <w:rFonts w:cs="Times New Roman"/>
                <w:sz w:val="20"/>
                <w:szCs w:val="26"/>
                <w:lang w:val="en-GB" w:eastAsia="en-US"/>
              </w:rPr>
              <w:t>01</w:t>
            </w:r>
            <w:r w:rsidR="007353C6" w:rsidRPr="001F01E9">
              <w:rPr>
                <w:rFonts w:cs="Times New Roman"/>
                <w:sz w:val="20"/>
                <w:szCs w:val="26"/>
                <w:lang w:val="en-GB" w:eastAsia="en-US"/>
              </w:rPr>
              <w:t>:0</w:t>
            </w:r>
            <w:r w:rsidR="007353C6">
              <w:rPr>
                <w:rFonts w:cs="Times New Roman"/>
                <w:sz w:val="20"/>
                <w:szCs w:val="26"/>
                <w:lang w:val="en-GB" w:eastAsia="en-US"/>
              </w:rPr>
              <w:t>,</w:t>
            </w:r>
            <w:r w:rsidR="007353C6" w:rsidRPr="001F01E9">
              <w:rPr>
                <w:rFonts w:cs="Times New Roman"/>
                <w:sz w:val="20"/>
                <w:szCs w:val="26"/>
                <w:lang w:val="en-GB" w:eastAsia="en-US"/>
              </w:rPr>
              <w:t>15–</w:t>
            </w:r>
          </w:p>
        </w:tc>
        <w:tc>
          <w:tcPr>
            <w:tcW w:w="1009"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080</w:t>
            </w:r>
            <w:r w:rsidR="00F82A80" w:rsidRPr="001F01E9">
              <w:rPr>
                <w:rFonts w:cs="Times New Roman"/>
                <w:sz w:val="20"/>
                <w:szCs w:val="26"/>
                <w:lang w:val="en-GB" w:eastAsia="en-US"/>
              </w:rPr>
              <w:t>–</w:t>
            </w:r>
          </w:p>
        </w:tc>
        <w:tc>
          <w:tcPr>
            <w:tcW w:w="1217"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4</w:t>
            </w:r>
            <w:r w:rsidR="00F82A80">
              <w:rPr>
                <w:rFonts w:cs="Times New Roman"/>
                <w:sz w:val="20"/>
                <w:szCs w:val="26"/>
                <w:lang w:val="en-GB" w:eastAsia="en-US"/>
              </w:rPr>
              <w:t>,</w:t>
            </w:r>
            <w:r w:rsidRPr="001F01E9">
              <w:rPr>
                <w:rFonts w:cs="Times New Roman"/>
                <w:sz w:val="20"/>
                <w:szCs w:val="26"/>
                <w:lang w:val="en-GB" w:eastAsia="en-US"/>
              </w:rPr>
              <w:t>739</w:t>
            </w:r>
          </w:p>
        </w:tc>
      </w:tr>
      <w:tr w:rsidR="0024157D" w:rsidRPr="001F01E9" w:rsidTr="0035571F">
        <w:trPr>
          <w:cantSplit/>
          <w:jc w:val="center"/>
        </w:trPr>
        <w:tc>
          <w:tcPr>
            <w:tcW w:w="1060" w:type="dxa"/>
          </w:tcPr>
          <w:p w:rsidR="0024157D" w:rsidRPr="001F01E9" w:rsidRDefault="0024157D" w:rsidP="00160B5A">
            <w:pPr>
              <w:spacing w:before="20" w:after="40" w:line="240" w:lineRule="exact"/>
              <w:rPr>
                <w:sz w:val="20"/>
                <w:szCs w:val="26"/>
                <w:lang w:val="en-GB"/>
              </w:rPr>
            </w:pPr>
            <w:r w:rsidRPr="001F01E9">
              <w:rPr>
                <w:rFonts w:hint="cs"/>
                <w:sz w:val="20"/>
                <w:szCs w:val="26"/>
                <w:rtl/>
                <w:lang w:val="en-GB"/>
              </w:rPr>
              <w:t>كندا</w:t>
            </w:r>
          </w:p>
        </w:tc>
        <w:tc>
          <w:tcPr>
            <w:tcW w:w="1385"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7</w:t>
            </w:r>
            <w:r w:rsidR="00280DE1">
              <w:rPr>
                <w:rFonts w:cs="Times New Roman"/>
                <w:sz w:val="20"/>
                <w:szCs w:val="26"/>
                <w:lang w:val="en-GB" w:eastAsia="en-US"/>
              </w:rPr>
              <w:t>,</w:t>
            </w:r>
            <w:r w:rsidRPr="001F01E9">
              <w:rPr>
                <w:rFonts w:cs="Times New Roman"/>
                <w:sz w:val="20"/>
                <w:szCs w:val="26"/>
                <w:lang w:val="en-GB" w:eastAsia="en-US"/>
              </w:rPr>
              <w:t>725</w:t>
            </w:r>
            <w:r w:rsidR="00280DE1" w:rsidRPr="001F01E9">
              <w:rPr>
                <w:rFonts w:cs="Times New Roman"/>
                <w:sz w:val="20"/>
                <w:szCs w:val="26"/>
                <w:lang w:val="en-GB" w:eastAsia="en-US"/>
              </w:rPr>
              <w:t>-7</w:t>
            </w:r>
            <w:r w:rsidR="00280DE1">
              <w:rPr>
                <w:rFonts w:cs="Times New Roman"/>
                <w:sz w:val="20"/>
                <w:szCs w:val="26"/>
                <w:lang w:val="en-GB" w:eastAsia="en-US"/>
              </w:rPr>
              <w:t>,</w:t>
            </w:r>
            <w:r w:rsidR="00280DE1" w:rsidRPr="001F01E9">
              <w:rPr>
                <w:rFonts w:cs="Times New Roman"/>
                <w:sz w:val="20"/>
                <w:szCs w:val="26"/>
                <w:lang w:val="en-GB" w:eastAsia="en-US"/>
              </w:rPr>
              <w:t>125</w:t>
            </w:r>
          </w:p>
        </w:tc>
        <w:tc>
          <w:tcPr>
            <w:tcW w:w="124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20</w:t>
            </w:r>
            <w:r w:rsidR="00280DE1">
              <w:rPr>
                <w:rFonts w:cs="Times New Roman"/>
                <w:sz w:val="20"/>
                <w:szCs w:val="26"/>
                <w:lang w:val="en-GB" w:eastAsia="en-US"/>
              </w:rPr>
              <w:t> </w:t>
            </w:r>
            <w:r w:rsidRPr="001F01E9">
              <w:rPr>
                <w:rFonts w:cs="Times New Roman"/>
                <w:sz w:val="20"/>
                <w:szCs w:val="26"/>
                <w:lang w:val="en-GB" w:eastAsia="en-US"/>
              </w:rPr>
              <w:t>684</w:t>
            </w:r>
          </w:p>
        </w:tc>
        <w:tc>
          <w:tcPr>
            <w:tcW w:w="1185"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6D5DAD">
              <w:rPr>
                <w:rFonts w:cs="Times New Roman"/>
                <w:sz w:val="20"/>
                <w:szCs w:val="26"/>
                <w:lang w:val="en-GB" w:eastAsia="en-US"/>
              </w:rPr>
              <w:t>,</w:t>
            </w:r>
            <w:r w:rsidRPr="001F01E9">
              <w:rPr>
                <w:rFonts w:cs="Times New Roman"/>
                <w:sz w:val="20"/>
                <w:szCs w:val="26"/>
                <w:lang w:val="en-GB" w:eastAsia="en-US"/>
              </w:rPr>
              <w:t>8</w:t>
            </w:r>
            <w:r w:rsidR="006D5DAD" w:rsidRPr="001F01E9">
              <w:rPr>
                <w:rFonts w:cs="Times New Roman"/>
                <w:sz w:val="20"/>
                <w:szCs w:val="26"/>
                <w:lang w:val="en-GB" w:eastAsia="en-US"/>
              </w:rPr>
              <w:t>:1</w:t>
            </w:r>
            <w:r w:rsidR="006D5DAD">
              <w:rPr>
                <w:rFonts w:cs="Times New Roman"/>
                <w:sz w:val="20"/>
                <w:szCs w:val="26"/>
                <w:lang w:val="en-GB" w:eastAsia="en-US"/>
              </w:rPr>
              <w:t>,</w:t>
            </w:r>
            <w:r w:rsidR="006D5DAD" w:rsidRPr="001F01E9">
              <w:rPr>
                <w:rFonts w:cs="Times New Roman"/>
                <w:sz w:val="20"/>
                <w:szCs w:val="26"/>
                <w:lang w:val="en-GB" w:eastAsia="en-US"/>
              </w:rPr>
              <w:t>4–</w:t>
            </w:r>
          </w:p>
        </w:tc>
        <w:tc>
          <w:tcPr>
            <w:tcW w:w="1219"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737547">
              <w:rPr>
                <w:rFonts w:cs="Times New Roman"/>
                <w:sz w:val="20"/>
                <w:szCs w:val="26"/>
                <w:lang w:val="en-GB" w:eastAsia="en-US"/>
              </w:rPr>
              <w:t>,</w:t>
            </w:r>
            <w:r w:rsidRPr="001F01E9">
              <w:rPr>
                <w:rFonts w:cs="Times New Roman"/>
                <w:sz w:val="20"/>
                <w:szCs w:val="26"/>
                <w:lang w:val="en-GB" w:eastAsia="en-US"/>
              </w:rPr>
              <w:t>3</w:t>
            </w:r>
            <w:r w:rsidR="00737547" w:rsidRPr="001F01E9">
              <w:rPr>
                <w:rFonts w:cs="Times New Roman"/>
                <w:sz w:val="20"/>
                <w:szCs w:val="26"/>
                <w:lang w:val="en-GB" w:eastAsia="en-US"/>
              </w:rPr>
              <w:t>:0</w:t>
            </w:r>
            <w:r w:rsidR="00737547">
              <w:rPr>
                <w:rFonts w:cs="Times New Roman"/>
                <w:sz w:val="20"/>
                <w:szCs w:val="26"/>
                <w:lang w:val="en-GB" w:eastAsia="en-US"/>
              </w:rPr>
              <w:t>,</w:t>
            </w:r>
            <w:r w:rsidR="00737547" w:rsidRPr="001F01E9">
              <w:rPr>
                <w:rFonts w:cs="Times New Roman"/>
                <w:sz w:val="20"/>
                <w:szCs w:val="26"/>
                <w:lang w:val="en-GB" w:eastAsia="en-US"/>
              </w:rPr>
              <w:t>9–</w:t>
            </w:r>
          </w:p>
        </w:tc>
        <w:tc>
          <w:tcPr>
            <w:tcW w:w="131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A40D77" w:rsidRPr="001F01E9">
              <w:rPr>
                <w:rFonts w:cs="Times New Roman"/>
                <w:sz w:val="20"/>
                <w:szCs w:val="26"/>
                <w:lang w:val="en-GB" w:eastAsia="en-US"/>
              </w:rPr>
              <w:t>:0</w:t>
            </w:r>
            <w:r w:rsidR="00A40D77">
              <w:rPr>
                <w:rFonts w:cs="Times New Roman"/>
                <w:sz w:val="20"/>
                <w:szCs w:val="26"/>
                <w:lang w:val="en-GB" w:eastAsia="en-US"/>
              </w:rPr>
              <w:t>,</w:t>
            </w:r>
            <w:r w:rsidR="00A40D77" w:rsidRPr="001F01E9">
              <w:rPr>
                <w:rFonts w:cs="Times New Roman"/>
                <w:sz w:val="20"/>
                <w:szCs w:val="26"/>
                <w:lang w:val="en-GB" w:eastAsia="en-US"/>
              </w:rPr>
              <w:t>4–</w:t>
            </w:r>
          </w:p>
        </w:tc>
        <w:tc>
          <w:tcPr>
            <w:tcW w:w="1009"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2</w:t>
            </w:r>
            <w:r w:rsidR="00F82A80" w:rsidRPr="001F01E9">
              <w:rPr>
                <w:rFonts w:cs="Times New Roman"/>
                <w:sz w:val="20"/>
                <w:szCs w:val="26"/>
                <w:lang w:val="en-GB" w:eastAsia="en-US"/>
              </w:rPr>
              <w:t>–</w:t>
            </w:r>
          </w:p>
        </w:tc>
        <w:tc>
          <w:tcPr>
            <w:tcW w:w="121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F82A80">
              <w:rPr>
                <w:rFonts w:cs="Times New Roman"/>
                <w:sz w:val="20"/>
                <w:szCs w:val="26"/>
                <w:lang w:val="en-GB" w:eastAsia="en-US"/>
              </w:rPr>
              <w:t>,</w:t>
            </w:r>
            <w:r w:rsidRPr="001F01E9">
              <w:rPr>
                <w:rFonts w:cs="Times New Roman"/>
                <w:sz w:val="20"/>
                <w:szCs w:val="26"/>
                <w:lang w:val="en-GB" w:eastAsia="en-US"/>
              </w:rPr>
              <w:t>5</w:t>
            </w:r>
          </w:p>
        </w:tc>
      </w:tr>
      <w:tr w:rsidR="0024157D" w:rsidRPr="001F01E9" w:rsidTr="0035571F">
        <w:trPr>
          <w:cantSplit/>
          <w:jc w:val="center"/>
        </w:trPr>
        <w:tc>
          <w:tcPr>
            <w:tcW w:w="1060" w:type="dxa"/>
          </w:tcPr>
          <w:p w:rsidR="0024157D" w:rsidRPr="001F01E9" w:rsidRDefault="0024157D" w:rsidP="00160B5A">
            <w:pPr>
              <w:spacing w:before="20" w:after="40" w:line="240" w:lineRule="exact"/>
              <w:rPr>
                <w:sz w:val="20"/>
                <w:szCs w:val="26"/>
                <w:lang w:val="en-GB"/>
              </w:rPr>
            </w:pPr>
            <w:r w:rsidRPr="001F01E9">
              <w:rPr>
                <w:sz w:val="20"/>
                <w:szCs w:val="26"/>
                <w:rtl/>
                <w:lang w:val="en-GB"/>
              </w:rPr>
              <w:t>كندا</w:t>
            </w:r>
          </w:p>
        </w:tc>
        <w:tc>
          <w:tcPr>
            <w:tcW w:w="1385"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8</w:t>
            </w:r>
            <w:r w:rsidR="00280DE1">
              <w:rPr>
                <w:rFonts w:cs="Times New Roman"/>
                <w:sz w:val="20"/>
                <w:szCs w:val="26"/>
                <w:lang w:val="en-GB" w:eastAsia="en-US"/>
              </w:rPr>
              <w:t>,</w:t>
            </w:r>
            <w:r w:rsidRPr="001F01E9">
              <w:rPr>
                <w:rFonts w:cs="Times New Roman"/>
                <w:sz w:val="20"/>
                <w:szCs w:val="26"/>
                <w:lang w:val="en-GB" w:eastAsia="en-US"/>
              </w:rPr>
              <w:t>275</w:t>
            </w:r>
            <w:r w:rsidR="00280DE1" w:rsidRPr="001F01E9">
              <w:rPr>
                <w:rFonts w:cs="Times New Roman"/>
                <w:sz w:val="20"/>
                <w:szCs w:val="26"/>
                <w:lang w:val="en-GB" w:eastAsia="en-US"/>
              </w:rPr>
              <w:t>-7</w:t>
            </w:r>
            <w:r w:rsidR="00280DE1">
              <w:rPr>
                <w:rFonts w:cs="Times New Roman"/>
                <w:sz w:val="20"/>
                <w:szCs w:val="26"/>
                <w:lang w:val="en-GB" w:eastAsia="en-US"/>
              </w:rPr>
              <w:t>,</w:t>
            </w:r>
            <w:r w:rsidR="00280DE1" w:rsidRPr="001F01E9">
              <w:rPr>
                <w:rFonts w:cs="Times New Roman"/>
                <w:sz w:val="20"/>
                <w:szCs w:val="26"/>
                <w:lang w:val="en-GB" w:eastAsia="en-US"/>
              </w:rPr>
              <w:t>725</w:t>
            </w:r>
          </w:p>
        </w:tc>
        <w:tc>
          <w:tcPr>
            <w:tcW w:w="124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7</w:t>
            </w:r>
            <w:r w:rsidR="00280DE1">
              <w:rPr>
                <w:rFonts w:cs="Times New Roman"/>
                <w:sz w:val="20"/>
                <w:szCs w:val="26"/>
                <w:lang w:val="en-GB" w:eastAsia="en-US"/>
              </w:rPr>
              <w:t> </w:t>
            </w:r>
            <w:r w:rsidRPr="001F01E9">
              <w:rPr>
                <w:rFonts w:cs="Times New Roman"/>
                <w:sz w:val="20"/>
                <w:szCs w:val="26"/>
                <w:lang w:val="en-GB" w:eastAsia="en-US"/>
              </w:rPr>
              <w:t>772</w:t>
            </w:r>
          </w:p>
        </w:tc>
        <w:tc>
          <w:tcPr>
            <w:tcW w:w="1185"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6D5DAD">
              <w:rPr>
                <w:rFonts w:cs="Times New Roman"/>
                <w:sz w:val="20"/>
                <w:szCs w:val="26"/>
                <w:lang w:val="en-GB" w:eastAsia="en-US"/>
              </w:rPr>
              <w:t>,</w:t>
            </w:r>
            <w:r w:rsidRPr="001F01E9">
              <w:rPr>
                <w:rFonts w:cs="Times New Roman"/>
                <w:sz w:val="20"/>
                <w:szCs w:val="26"/>
                <w:lang w:val="en-GB" w:eastAsia="en-US"/>
              </w:rPr>
              <w:t>5</w:t>
            </w:r>
            <w:r w:rsidR="006D5DAD" w:rsidRPr="001F01E9">
              <w:rPr>
                <w:rFonts w:cs="Times New Roman"/>
                <w:sz w:val="20"/>
                <w:szCs w:val="26"/>
                <w:lang w:val="en-GB" w:eastAsia="en-US"/>
              </w:rPr>
              <w:t>:1</w:t>
            </w:r>
            <w:r w:rsidR="006D5DAD">
              <w:rPr>
                <w:rFonts w:cs="Times New Roman"/>
                <w:sz w:val="20"/>
                <w:szCs w:val="26"/>
                <w:lang w:val="en-GB" w:eastAsia="en-US"/>
              </w:rPr>
              <w:t>,</w:t>
            </w:r>
            <w:r w:rsidR="006D5DAD" w:rsidRPr="001F01E9">
              <w:rPr>
                <w:rFonts w:cs="Times New Roman"/>
                <w:sz w:val="20"/>
                <w:szCs w:val="26"/>
                <w:lang w:val="en-GB" w:eastAsia="en-US"/>
              </w:rPr>
              <w:t>0–</w:t>
            </w:r>
          </w:p>
        </w:tc>
        <w:tc>
          <w:tcPr>
            <w:tcW w:w="1219"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C31E56">
              <w:rPr>
                <w:rFonts w:cs="Times New Roman"/>
                <w:sz w:val="20"/>
                <w:szCs w:val="26"/>
                <w:lang w:val="en-GB" w:eastAsia="en-US"/>
              </w:rPr>
              <w:t>,</w:t>
            </w:r>
            <w:r w:rsidRPr="001F01E9">
              <w:rPr>
                <w:rFonts w:cs="Times New Roman"/>
                <w:sz w:val="20"/>
                <w:szCs w:val="26"/>
                <w:lang w:val="en-GB" w:eastAsia="en-US"/>
              </w:rPr>
              <w:t>2</w:t>
            </w:r>
            <w:r w:rsidR="00C31E56" w:rsidRPr="001F01E9">
              <w:rPr>
                <w:rFonts w:cs="Times New Roman"/>
                <w:sz w:val="20"/>
                <w:szCs w:val="26"/>
                <w:lang w:val="en-GB" w:eastAsia="en-US"/>
              </w:rPr>
              <w:t>:0</w:t>
            </w:r>
            <w:r w:rsidR="00C31E56">
              <w:rPr>
                <w:rFonts w:cs="Times New Roman"/>
                <w:sz w:val="20"/>
                <w:szCs w:val="26"/>
                <w:lang w:val="en-GB" w:eastAsia="en-US"/>
              </w:rPr>
              <w:t>,</w:t>
            </w:r>
            <w:r w:rsidR="00C31E56" w:rsidRPr="001F01E9">
              <w:rPr>
                <w:rFonts w:cs="Times New Roman"/>
                <w:sz w:val="20"/>
                <w:szCs w:val="26"/>
                <w:lang w:val="en-GB" w:eastAsia="en-US"/>
              </w:rPr>
              <w:t>6–</w:t>
            </w:r>
          </w:p>
        </w:tc>
        <w:tc>
          <w:tcPr>
            <w:tcW w:w="131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E2283F" w:rsidRPr="001F01E9">
              <w:rPr>
                <w:rFonts w:cs="Times New Roman"/>
                <w:sz w:val="20"/>
                <w:szCs w:val="26"/>
                <w:lang w:val="en-GB" w:eastAsia="en-US"/>
              </w:rPr>
              <w:t>:0</w:t>
            </w:r>
            <w:r w:rsidR="00E2283F">
              <w:rPr>
                <w:rFonts w:cs="Times New Roman"/>
                <w:sz w:val="20"/>
                <w:szCs w:val="26"/>
                <w:lang w:val="en-GB" w:eastAsia="en-US"/>
              </w:rPr>
              <w:t>,</w:t>
            </w:r>
            <w:r w:rsidR="00E2283F" w:rsidRPr="001F01E9">
              <w:rPr>
                <w:rFonts w:cs="Times New Roman"/>
                <w:sz w:val="20"/>
                <w:szCs w:val="26"/>
                <w:lang w:val="en-GB" w:eastAsia="en-US"/>
              </w:rPr>
              <w:t>2–</w:t>
            </w:r>
          </w:p>
        </w:tc>
        <w:tc>
          <w:tcPr>
            <w:tcW w:w="1009"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1</w:t>
            </w:r>
            <w:r w:rsidR="00F82A80" w:rsidRPr="001F01E9">
              <w:rPr>
                <w:rFonts w:cs="Times New Roman"/>
                <w:sz w:val="20"/>
                <w:szCs w:val="26"/>
                <w:lang w:val="en-GB" w:eastAsia="en-US"/>
              </w:rPr>
              <w:t>–</w:t>
            </w:r>
          </w:p>
        </w:tc>
        <w:tc>
          <w:tcPr>
            <w:tcW w:w="121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8</w:t>
            </w:r>
          </w:p>
        </w:tc>
      </w:tr>
    </w:tbl>
    <w:p w:rsidR="0035571F" w:rsidRDefault="0035571F">
      <w:pPr>
        <w:rPr>
          <w:rtl/>
        </w:rPr>
      </w:pPr>
    </w:p>
    <w:p w:rsidR="00B72962" w:rsidRPr="00E01589" w:rsidRDefault="00B72962" w:rsidP="00B72962">
      <w:pPr>
        <w:pStyle w:val="TableNo"/>
        <w:keepNext/>
        <w:keepLines/>
        <w:widowControl w:val="0"/>
        <w:spacing w:after="80"/>
        <w:rPr>
          <w:rtl/>
        </w:rPr>
      </w:pPr>
      <w:r>
        <w:rPr>
          <w:rFonts w:hint="cs"/>
          <w:rtl/>
        </w:rPr>
        <w:lastRenderedPageBreak/>
        <w:t xml:space="preserve">الجدول </w:t>
      </w:r>
      <w:r>
        <w:t>2A-A2</w:t>
      </w:r>
      <w:r>
        <w:rPr>
          <w:rFonts w:hint="cs"/>
          <w:rtl/>
        </w:rPr>
        <w:t xml:space="preserve"> (</w:t>
      </w:r>
      <w:r w:rsidRPr="004370CA">
        <w:rPr>
          <w:rFonts w:hint="cs"/>
          <w:sz w:val="12"/>
          <w:szCs w:val="20"/>
          <w:rtl/>
        </w:rPr>
        <w:t> </w:t>
      </w:r>
      <w:r w:rsidRPr="004370CA">
        <w:rPr>
          <w:rFonts w:hint="cs"/>
          <w:i/>
          <w:iCs/>
          <w:rtl/>
        </w:rPr>
        <w:t>تتمة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783"/>
        <w:gridCol w:w="602"/>
        <w:gridCol w:w="1247"/>
        <w:gridCol w:w="1185"/>
        <w:gridCol w:w="1219"/>
        <w:gridCol w:w="1317"/>
        <w:gridCol w:w="1009"/>
        <w:gridCol w:w="1217"/>
      </w:tblGrid>
      <w:tr w:rsidR="00CB0ED4" w:rsidRPr="001F01E9" w:rsidTr="008F7685">
        <w:trPr>
          <w:cantSplit/>
          <w:jc w:val="center"/>
        </w:trPr>
        <w:tc>
          <w:tcPr>
            <w:tcW w:w="1060" w:type="dxa"/>
            <w:vMerge w:val="restart"/>
          </w:tcPr>
          <w:p w:rsidR="00CB0ED4" w:rsidRPr="001F01E9" w:rsidRDefault="00CB0ED4" w:rsidP="0035571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p>
        </w:tc>
        <w:tc>
          <w:tcPr>
            <w:tcW w:w="1385" w:type="dxa"/>
            <w:gridSpan w:val="2"/>
            <w:vMerge w:val="restart"/>
            <w:shd w:val="clear" w:color="auto" w:fill="auto"/>
          </w:tcPr>
          <w:p w:rsidR="00CB0ED4" w:rsidRPr="001F01E9" w:rsidRDefault="00CB0ED4" w:rsidP="0035571F">
            <w:pPr>
              <w:pStyle w:val="Tablehead"/>
              <w:rPr>
                <w:lang w:val="en-GB"/>
              </w:rPr>
            </w:pPr>
            <w:r w:rsidRPr="001F01E9">
              <w:rPr>
                <w:rFonts w:hint="cs"/>
                <w:rtl/>
                <w:lang w:val="en-GB"/>
              </w:rPr>
              <w:t>النطاق</w:t>
            </w:r>
            <w:r w:rsidRPr="001F01E9">
              <w:rPr>
                <w:lang w:val="en-GB"/>
              </w:rPr>
              <w:br/>
              <w:t>(GHz)</w:t>
            </w:r>
          </w:p>
        </w:tc>
        <w:tc>
          <w:tcPr>
            <w:tcW w:w="1247" w:type="dxa"/>
            <w:vMerge w:val="restart"/>
            <w:shd w:val="clear" w:color="auto" w:fill="auto"/>
          </w:tcPr>
          <w:p w:rsidR="00CB0ED4" w:rsidRPr="001F01E9" w:rsidRDefault="00CB0ED4" w:rsidP="0035571F">
            <w:pPr>
              <w:pStyle w:val="Tablehead"/>
              <w:rPr>
                <w:lang w:val="en-GB"/>
              </w:rPr>
            </w:pPr>
            <w:r w:rsidRPr="001F01E9">
              <w:rPr>
                <w:rFonts w:hint="cs"/>
                <w:spacing w:val="-6"/>
                <w:rtl/>
                <w:lang w:bidi="ar"/>
              </w:rPr>
              <w:t>عدد السجلات</w:t>
            </w:r>
          </w:p>
        </w:tc>
        <w:tc>
          <w:tcPr>
            <w:tcW w:w="3721" w:type="dxa"/>
            <w:gridSpan w:val="3"/>
            <w:shd w:val="clear" w:color="auto" w:fill="auto"/>
          </w:tcPr>
          <w:p w:rsidR="00CB0ED4" w:rsidRPr="001F01E9" w:rsidRDefault="00CB0ED4" w:rsidP="0035571F">
            <w:pPr>
              <w:pStyle w:val="Tablehead"/>
              <w:rPr>
                <w:lang w:val="en-GB"/>
              </w:rPr>
            </w:pPr>
            <w:r w:rsidRPr="001F01E9">
              <w:rPr>
                <w:rFonts w:hint="cs"/>
                <w:rtl/>
                <w:lang w:val="en-GB"/>
              </w:rPr>
              <w:t>توزعات الترتيب المئوي</w:t>
            </w:r>
          </w:p>
        </w:tc>
        <w:tc>
          <w:tcPr>
            <w:tcW w:w="1009" w:type="dxa"/>
            <w:vMerge w:val="restart"/>
          </w:tcPr>
          <w:p w:rsidR="00CB0ED4" w:rsidRPr="001F01E9" w:rsidRDefault="00CB0ED4" w:rsidP="008B677B">
            <w:pPr>
              <w:pStyle w:val="Tablehead"/>
              <w:rPr>
                <w:lang w:val="en-GB"/>
              </w:rPr>
            </w:pPr>
            <w:r w:rsidRPr="001F01E9">
              <w:rPr>
                <w:rFonts w:hint="cs"/>
                <w:rtl/>
                <w:lang w:val="en-GB"/>
              </w:rPr>
              <w:t>المتوسط</w:t>
            </w:r>
            <w:r w:rsidR="008B677B" w:rsidRPr="008B677B">
              <w:rPr>
                <w:rStyle w:val="FootnoteReference"/>
                <w:b w:val="0"/>
                <w:bCs w:val="0"/>
              </w:rPr>
              <w:t>4</w:t>
            </w:r>
          </w:p>
        </w:tc>
        <w:tc>
          <w:tcPr>
            <w:tcW w:w="1217" w:type="dxa"/>
            <w:vMerge w:val="restart"/>
            <w:shd w:val="clear" w:color="auto" w:fill="auto"/>
          </w:tcPr>
          <w:p w:rsidR="00CB0ED4" w:rsidRPr="001F01E9" w:rsidRDefault="00CB0ED4" w:rsidP="0035571F">
            <w:pPr>
              <w:pStyle w:val="Tablehead"/>
              <w:rPr>
                <w:lang w:val="en-GB" w:eastAsia="ja-JP"/>
              </w:rPr>
            </w:pPr>
            <w:r w:rsidRPr="001F01E9">
              <w:rPr>
                <w:rFonts w:hint="cs"/>
                <w:spacing w:val="-6"/>
                <w:rtl/>
                <w:lang w:bidi="ar"/>
              </w:rPr>
              <w:t>الانحراف المعياري</w:t>
            </w:r>
          </w:p>
        </w:tc>
      </w:tr>
      <w:tr w:rsidR="00CB0ED4" w:rsidRPr="001F01E9" w:rsidTr="008F7685">
        <w:trPr>
          <w:cantSplit/>
          <w:jc w:val="center"/>
        </w:trPr>
        <w:tc>
          <w:tcPr>
            <w:tcW w:w="1060" w:type="dxa"/>
            <w:vMerge/>
          </w:tcPr>
          <w:p w:rsidR="00CB0ED4" w:rsidRPr="001F01E9" w:rsidRDefault="00CB0ED4" w:rsidP="0035571F">
            <w:pPr>
              <w:keepNext/>
              <w:keepLines/>
              <w:spacing w:before="20" w:after="40" w:line="240" w:lineRule="exact"/>
              <w:rPr>
                <w:sz w:val="20"/>
                <w:szCs w:val="26"/>
                <w:rtl/>
                <w:lang w:val="en-GB"/>
              </w:rPr>
            </w:pPr>
          </w:p>
        </w:tc>
        <w:tc>
          <w:tcPr>
            <w:tcW w:w="1385" w:type="dxa"/>
            <w:gridSpan w:val="2"/>
            <w:vMerge/>
            <w:shd w:val="clear" w:color="auto" w:fill="auto"/>
          </w:tcPr>
          <w:p w:rsidR="00CB0ED4" w:rsidRPr="001F01E9" w:rsidRDefault="00CB0ED4"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p>
        </w:tc>
        <w:tc>
          <w:tcPr>
            <w:tcW w:w="1247" w:type="dxa"/>
            <w:vMerge/>
            <w:shd w:val="clear" w:color="auto" w:fill="auto"/>
          </w:tcPr>
          <w:p w:rsidR="00CB0ED4" w:rsidRPr="001F01E9" w:rsidRDefault="00CB0ED4"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p>
        </w:tc>
        <w:tc>
          <w:tcPr>
            <w:tcW w:w="1185" w:type="dxa"/>
            <w:shd w:val="clear" w:color="auto" w:fill="auto"/>
          </w:tcPr>
          <w:p w:rsidR="00CB0ED4" w:rsidRPr="001F01E9" w:rsidRDefault="00CB0ED4" w:rsidP="0035571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1F01E9">
              <w:rPr>
                <w:rFonts w:cs="Times New Roman"/>
                <w:b/>
                <w:sz w:val="20"/>
                <w:szCs w:val="26"/>
                <w:lang w:val="en-GB" w:eastAsia="en-US"/>
              </w:rPr>
              <w:t>95:5</w:t>
            </w:r>
          </w:p>
        </w:tc>
        <w:tc>
          <w:tcPr>
            <w:tcW w:w="1219" w:type="dxa"/>
            <w:shd w:val="clear" w:color="auto" w:fill="auto"/>
          </w:tcPr>
          <w:p w:rsidR="00CB0ED4" w:rsidRPr="001F01E9" w:rsidRDefault="00CB0ED4" w:rsidP="0035571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1F01E9">
              <w:rPr>
                <w:rFonts w:cs="Times New Roman"/>
                <w:b/>
                <w:sz w:val="20"/>
                <w:szCs w:val="26"/>
                <w:lang w:val="en-GB" w:eastAsia="en-US"/>
              </w:rPr>
              <w:t>90:10</w:t>
            </w:r>
          </w:p>
        </w:tc>
        <w:tc>
          <w:tcPr>
            <w:tcW w:w="1317" w:type="dxa"/>
            <w:shd w:val="clear" w:color="auto" w:fill="auto"/>
          </w:tcPr>
          <w:p w:rsidR="00CB0ED4" w:rsidRPr="001F01E9" w:rsidRDefault="00CB0ED4" w:rsidP="0035571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1F01E9">
              <w:rPr>
                <w:rFonts w:cs="Times New Roman"/>
                <w:b/>
                <w:sz w:val="20"/>
                <w:szCs w:val="26"/>
                <w:lang w:val="en-GB" w:eastAsia="en-US"/>
              </w:rPr>
              <w:t>75:25</w:t>
            </w:r>
          </w:p>
        </w:tc>
        <w:tc>
          <w:tcPr>
            <w:tcW w:w="1009" w:type="dxa"/>
            <w:vMerge/>
            <w:shd w:val="clear" w:color="auto" w:fill="auto"/>
            <w:vAlign w:val="bottom"/>
          </w:tcPr>
          <w:p w:rsidR="00CB0ED4" w:rsidRPr="001F01E9" w:rsidRDefault="00CB0ED4"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p>
        </w:tc>
        <w:tc>
          <w:tcPr>
            <w:tcW w:w="1217" w:type="dxa"/>
            <w:vMerge/>
            <w:shd w:val="clear" w:color="auto" w:fill="auto"/>
            <w:vAlign w:val="bottom"/>
          </w:tcPr>
          <w:p w:rsidR="00CB0ED4" w:rsidRPr="001F01E9" w:rsidRDefault="00CB0ED4"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p>
        </w:tc>
      </w:tr>
      <w:tr w:rsidR="0024157D" w:rsidRPr="001F01E9" w:rsidTr="00B11722">
        <w:trPr>
          <w:cantSplit/>
          <w:jc w:val="center"/>
        </w:trPr>
        <w:tc>
          <w:tcPr>
            <w:tcW w:w="1060" w:type="dxa"/>
          </w:tcPr>
          <w:p w:rsidR="0024157D" w:rsidRPr="001F01E9" w:rsidRDefault="0024157D" w:rsidP="0035571F">
            <w:pPr>
              <w:keepNext/>
              <w:keepLines/>
              <w:spacing w:before="20" w:after="40" w:line="240" w:lineRule="exact"/>
              <w:rPr>
                <w:sz w:val="20"/>
                <w:szCs w:val="26"/>
                <w:lang w:val="en-GB"/>
              </w:rPr>
            </w:pPr>
            <w:r w:rsidRPr="001F01E9">
              <w:rPr>
                <w:rFonts w:hint="cs"/>
                <w:sz w:val="20"/>
                <w:szCs w:val="26"/>
                <w:rtl/>
                <w:lang w:val="en-GB"/>
              </w:rPr>
              <w:t>اليابان</w:t>
            </w:r>
          </w:p>
        </w:tc>
        <w:tc>
          <w:tcPr>
            <w:tcW w:w="1385" w:type="dxa"/>
            <w:gridSpan w:val="2"/>
            <w:shd w:val="clear" w:color="auto" w:fill="auto"/>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7</w:t>
            </w:r>
            <w:r w:rsidR="00280DE1">
              <w:rPr>
                <w:rFonts w:cs="Times New Roman"/>
                <w:sz w:val="20"/>
                <w:szCs w:val="26"/>
                <w:lang w:val="en-GB" w:eastAsia="en-US"/>
              </w:rPr>
              <w:t>,</w:t>
            </w:r>
            <w:r w:rsidRPr="001F01E9">
              <w:rPr>
                <w:rFonts w:cs="Times New Roman"/>
                <w:sz w:val="20"/>
                <w:szCs w:val="26"/>
                <w:lang w:val="en-GB" w:eastAsia="en-US"/>
              </w:rPr>
              <w:t>75</w:t>
            </w:r>
            <w:r w:rsidR="00280DE1" w:rsidRPr="001F01E9">
              <w:rPr>
                <w:rFonts w:cs="Times New Roman"/>
                <w:sz w:val="20"/>
                <w:szCs w:val="26"/>
                <w:lang w:val="en-GB" w:eastAsia="en-US"/>
              </w:rPr>
              <w:t>-7</w:t>
            </w:r>
            <w:r w:rsidR="00280DE1">
              <w:rPr>
                <w:rFonts w:cs="Times New Roman"/>
                <w:sz w:val="20"/>
                <w:szCs w:val="26"/>
                <w:lang w:val="en-GB" w:eastAsia="en-US"/>
              </w:rPr>
              <w:t>,</w:t>
            </w:r>
            <w:r w:rsidR="00280DE1" w:rsidRPr="001F01E9">
              <w:rPr>
                <w:rFonts w:cs="Times New Roman"/>
                <w:sz w:val="20"/>
                <w:szCs w:val="26"/>
                <w:lang w:val="en-GB" w:eastAsia="en-US"/>
              </w:rPr>
              <w:t>425</w:t>
            </w:r>
          </w:p>
        </w:tc>
        <w:tc>
          <w:tcPr>
            <w:tcW w:w="1247" w:type="dxa"/>
            <w:shd w:val="clear" w:color="auto" w:fill="auto"/>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16</w:t>
            </w:r>
            <w:r w:rsidR="00280DE1">
              <w:rPr>
                <w:rFonts w:cs="Times New Roman"/>
                <w:sz w:val="20"/>
                <w:szCs w:val="26"/>
                <w:lang w:val="en-GB" w:eastAsia="en-US"/>
              </w:rPr>
              <w:t> </w:t>
            </w:r>
            <w:r w:rsidRPr="001F01E9">
              <w:rPr>
                <w:rFonts w:cs="Times New Roman"/>
                <w:sz w:val="20"/>
                <w:szCs w:val="26"/>
                <w:lang w:val="en-GB" w:eastAsia="en-US"/>
              </w:rPr>
              <w:t>380</w:t>
            </w:r>
          </w:p>
        </w:tc>
        <w:tc>
          <w:tcPr>
            <w:tcW w:w="1185" w:type="dxa"/>
            <w:shd w:val="clear" w:color="auto" w:fill="auto"/>
            <w:vAlign w:val="bottom"/>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7</w:t>
            </w:r>
            <w:r w:rsidR="006D5DAD">
              <w:rPr>
                <w:rFonts w:cs="Times New Roman"/>
                <w:sz w:val="20"/>
                <w:szCs w:val="26"/>
                <w:lang w:val="en-GB" w:eastAsia="en-US"/>
              </w:rPr>
              <w:t>,</w:t>
            </w:r>
            <w:r w:rsidRPr="001F01E9">
              <w:rPr>
                <w:rFonts w:cs="Times New Roman"/>
                <w:sz w:val="20"/>
                <w:szCs w:val="26"/>
                <w:lang w:val="en-GB" w:eastAsia="en-US"/>
              </w:rPr>
              <w:t>26</w:t>
            </w:r>
            <w:r w:rsidR="006D5DAD" w:rsidRPr="001F01E9">
              <w:rPr>
                <w:rFonts w:cs="Times New Roman"/>
                <w:sz w:val="20"/>
                <w:szCs w:val="26"/>
                <w:lang w:val="en-GB" w:eastAsia="en-US"/>
              </w:rPr>
              <w:t>:7</w:t>
            </w:r>
            <w:r w:rsidR="006D5DAD">
              <w:rPr>
                <w:rFonts w:cs="Times New Roman"/>
                <w:sz w:val="20"/>
                <w:szCs w:val="26"/>
                <w:lang w:val="en-GB" w:eastAsia="en-US"/>
              </w:rPr>
              <w:t>,</w:t>
            </w:r>
            <w:r w:rsidR="006D5DAD" w:rsidRPr="001F01E9">
              <w:rPr>
                <w:rFonts w:cs="Times New Roman"/>
                <w:sz w:val="20"/>
                <w:szCs w:val="26"/>
                <w:lang w:val="en-GB" w:eastAsia="en-US"/>
              </w:rPr>
              <w:t>29–</w:t>
            </w:r>
          </w:p>
        </w:tc>
        <w:tc>
          <w:tcPr>
            <w:tcW w:w="1219" w:type="dxa"/>
            <w:shd w:val="clear" w:color="auto" w:fill="auto"/>
            <w:vAlign w:val="bottom"/>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4</w:t>
            </w:r>
            <w:r w:rsidR="00BD7C7B">
              <w:rPr>
                <w:rFonts w:cs="Times New Roman"/>
                <w:sz w:val="20"/>
                <w:szCs w:val="26"/>
                <w:lang w:val="en-GB" w:eastAsia="en-US"/>
              </w:rPr>
              <w:t>,</w:t>
            </w:r>
            <w:r w:rsidRPr="001F01E9">
              <w:rPr>
                <w:rFonts w:cs="Times New Roman"/>
                <w:sz w:val="20"/>
                <w:szCs w:val="26"/>
                <w:lang w:val="en-GB" w:eastAsia="en-US"/>
              </w:rPr>
              <w:t>45</w:t>
            </w:r>
            <w:r w:rsidR="00BD7C7B" w:rsidRPr="001F01E9">
              <w:rPr>
                <w:rFonts w:cs="Times New Roman"/>
                <w:sz w:val="20"/>
                <w:szCs w:val="26"/>
                <w:lang w:val="en-GB" w:eastAsia="en-US"/>
              </w:rPr>
              <w:t>:4</w:t>
            </w:r>
            <w:r w:rsidR="00BD7C7B">
              <w:rPr>
                <w:rFonts w:cs="Times New Roman"/>
                <w:sz w:val="20"/>
                <w:szCs w:val="26"/>
                <w:lang w:val="en-GB" w:eastAsia="en-US"/>
              </w:rPr>
              <w:t>,</w:t>
            </w:r>
            <w:r w:rsidR="00BD7C7B" w:rsidRPr="001F01E9">
              <w:rPr>
                <w:rFonts w:cs="Times New Roman"/>
                <w:sz w:val="20"/>
                <w:szCs w:val="26"/>
                <w:lang w:val="en-GB" w:eastAsia="en-US"/>
              </w:rPr>
              <w:t>50–</w:t>
            </w:r>
          </w:p>
        </w:tc>
        <w:tc>
          <w:tcPr>
            <w:tcW w:w="1317" w:type="dxa"/>
            <w:shd w:val="clear" w:color="auto" w:fill="auto"/>
            <w:vAlign w:val="bottom"/>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B544E0">
              <w:rPr>
                <w:rFonts w:cs="Times New Roman"/>
                <w:sz w:val="20"/>
                <w:szCs w:val="26"/>
                <w:lang w:val="en-GB" w:eastAsia="en-US"/>
              </w:rPr>
              <w:t>,</w:t>
            </w:r>
            <w:r w:rsidRPr="001F01E9">
              <w:rPr>
                <w:rFonts w:cs="Times New Roman"/>
                <w:sz w:val="20"/>
                <w:szCs w:val="26"/>
                <w:lang w:val="en-GB" w:eastAsia="en-US"/>
              </w:rPr>
              <w:t>32</w:t>
            </w:r>
            <w:r w:rsidR="00B544E0" w:rsidRPr="001F01E9">
              <w:rPr>
                <w:rFonts w:cs="Times New Roman"/>
                <w:sz w:val="20"/>
                <w:szCs w:val="26"/>
                <w:lang w:val="en-GB" w:eastAsia="en-US"/>
              </w:rPr>
              <w:t>:1</w:t>
            </w:r>
            <w:r w:rsidR="00B544E0">
              <w:rPr>
                <w:rFonts w:cs="Times New Roman"/>
                <w:sz w:val="20"/>
                <w:szCs w:val="26"/>
                <w:lang w:val="en-GB" w:eastAsia="en-US"/>
              </w:rPr>
              <w:t>,</w:t>
            </w:r>
            <w:r w:rsidR="00B544E0" w:rsidRPr="001F01E9">
              <w:rPr>
                <w:rFonts w:cs="Times New Roman"/>
                <w:sz w:val="20"/>
                <w:szCs w:val="26"/>
                <w:lang w:val="en-GB" w:eastAsia="en-US"/>
              </w:rPr>
              <w:t>41–</w:t>
            </w:r>
          </w:p>
        </w:tc>
        <w:tc>
          <w:tcPr>
            <w:tcW w:w="1009" w:type="dxa"/>
            <w:shd w:val="clear" w:color="auto" w:fill="auto"/>
            <w:vAlign w:val="bottom"/>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119</w:t>
            </w:r>
            <w:r w:rsidR="00F82A80" w:rsidRPr="001F01E9">
              <w:rPr>
                <w:rFonts w:cs="Times New Roman"/>
                <w:sz w:val="20"/>
                <w:szCs w:val="26"/>
                <w:lang w:val="en-GB" w:eastAsia="en-US"/>
              </w:rPr>
              <w:t>–</w:t>
            </w:r>
          </w:p>
        </w:tc>
        <w:tc>
          <w:tcPr>
            <w:tcW w:w="1217" w:type="dxa"/>
            <w:shd w:val="clear" w:color="auto" w:fill="auto"/>
            <w:vAlign w:val="bottom"/>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6</w:t>
            </w:r>
            <w:r w:rsidR="00F82A80">
              <w:rPr>
                <w:rFonts w:cs="Times New Roman"/>
                <w:sz w:val="20"/>
                <w:szCs w:val="26"/>
                <w:lang w:val="en-GB" w:eastAsia="en-US"/>
              </w:rPr>
              <w:t>,</w:t>
            </w:r>
            <w:r w:rsidRPr="001F01E9">
              <w:rPr>
                <w:rFonts w:cs="Times New Roman"/>
                <w:sz w:val="20"/>
                <w:szCs w:val="26"/>
                <w:lang w:val="en-GB" w:eastAsia="en-US"/>
              </w:rPr>
              <w:t>472</w:t>
            </w:r>
          </w:p>
        </w:tc>
      </w:tr>
      <w:tr w:rsidR="0024157D" w:rsidRPr="001F01E9" w:rsidTr="00B11722">
        <w:trPr>
          <w:cantSplit/>
          <w:jc w:val="center"/>
        </w:trPr>
        <w:tc>
          <w:tcPr>
            <w:tcW w:w="1060" w:type="dxa"/>
          </w:tcPr>
          <w:p w:rsidR="0024157D" w:rsidRPr="001F01E9" w:rsidRDefault="0024157D" w:rsidP="0035571F">
            <w:pPr>
              <w:keepNext/>
              <w:keepLines/>
              <w:spacing w:before="20" w:after="40" w:line="240" w:lineRule="exact"/>
              <w:rPr>
                <w:sz w:val="20"/>
                <w:szCs w:val="26"/>
                <w:lang w:val="en-GB"/>
              </w:rPr>
            </w:pPr>
            <w:r w:rsidRPr="001F01E9">
              <w:rPr>
                <w:rFonts w:hint="cs"/>
                <w:sz w:val="20"/>
                <w:szCs w:val="26"/>
                <w:rtl/>
                <w:lang w:val="en-GB"/>
              </w:rPr>
              <w:t>فرنسا</w:t>
            </w:r>
          </w:p>
        </w:tc>
        <w:tc>
          <w:tcPr>
            <w:tcW w:w="1385" w:type="dxa"/>
            <w:gridSpan w:val="2"/>
            <w:shd w:val="clear" w:color="auto" w:fill="auto"/>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1F01E9">
              <w:rPr>
                <w:rFonts w:cs="Times New Roman"/>
                <w:sz w:val="20"/>
                <w:szCs w:val="26"/>
                <w:lang w:val="en-GB" w:eastAsia="ja-JP"/>
              </w:rPr>
              <w:t>8</w:t>
            </w:r>
            <w:r w:rsidR="00280DE1">
              <w:rPr>
                <w:rFonts w:cs="Times New Roman"/>
                <w:sz w:val="20"/>
                <w:szCs w:val="26"/>
                <w:lang w:val="en-GB" w:eastAsia="ja-JP"/>
              </w:rPr>
              <w:t>,</w:t>
            </w:r>
            <w:r w:rsidRPr="001F01E9">
              <w:rPr>
                <w:rFonts w:cs="Times New Roman"/>
                <w:sz w:val="20"/>
                <w:szCs w:val="26"/>
                <w:lang w:val="en-GB" w:eastAsia="ja-JP"/>
              </w:rPr>
              <w:t>500</w:t>
            </w:r>
            <w:r w:rsidR="00280DE1" w:rsidRPr="001F01E9">
              <w:rPr>
                <w:rFonts w:cs="Times New Roman"/>
                <w:sz w:val="20"/>
                <w:szCs w:val="26"/>
                <w:lang w:val="en-GB" w:eastAsia="ja-JP"/>
              </w:rPr>
              <w:t>-</w:t>
            </w:r>
            <w:r w:rsidR="00280DE1" w:rsidRPr="001F01E9">
              <w:rPr>
                <w:rFonts w:cs="Times New Roman"/>
                <w:sz w:val="20"/>
                <w:szCs w:val="26"/>
                <w:lang w:val="en-GB" w:eastAsia="en-US"/>
              </w:rPr>
              <w:t>8</w:t>
            </w:r>
            <w:r w:rsidR="00280DE1">
              <w:rPr>
                <w:rFonts w:cs="Times New Roman"/>
                <w:sz w:val="20"/>
                <w:szCs w:val="26"/>
                <w:lang w:val="en-GB" w:eastAsia="ja-JP"/>
              </w:rPr>
              <w:t>,</w:t>
            </w:r>
            <w:r w:rsidR="00280DE1" w:rsidRPr="001F01E9">
              <w:rPr>
                <w:rFonts w:cs="Times New Roman"/>
                <w:sz w:val="20"/>
                <w:szCs w:val="26"/>
                <w:lang w:val="en-GB" w:eastAsia="ja-JP"/>
              </w:rPr>
              <w:t>025</w:t>
            </w:r>
          </w:p>
        </w:tc>
        <w:tc>
          <w:tcPr>
            <w:tcW w:w="1247" w:type="dxa"/>
            <w:shd w:val="clear" w:color="auto" w:fill="auto"/>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2</w:t>
            </w:r>
            <w:r w:rsidR="00280DE1">
              <w:rPr>
                <w:rFonts w:cs="Times New Roman"/>
                <w:sz w:val="20"/>
                <w:szCs w:val="26"/>
                <w:lang w:val="en-GB" w:eastAsia="en-US"/>
              </w:rPr>
              <w:t> </w:t>
            </w:r>
            <w:r w:rsidRPr="001F01E9">
              <w:rPr>
                <w:rFonts w:cs="Times New Roman"/>
                <w:sz w:val="20"/>
                <w:szCs w:val="26"/>
                <w:lang w:val="en-GB" w:eastAsia="ja-JP"/>
              </w:rPr>
              <w:t>257</w:t>
            </w:r>
          </w:p>
        </w:tc>
        <w:tc>
          <w:tcPr>
            <w:tcW w:w="1185" w:type="dxa"/>
            <w:shd w:val="clear" w:color="auto" w:fill="auto"/>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5</w:t>
            </w:r>
            <w:r w:rsidR="006D5DAD">
              <w:rPr>
                <w:rFonts w:cs="Times New Roman"/>
                <w:sz w:val="20"/>
                <w:szCs w:val="26"/>
                <w:lang w:val="en-GB" w:eastAsia="en-US"/>
              </w:rPr>
              <w:t>,</w:t>
            </w:r>
            <w:r w:rsidRPr="001F01E9">
              <w:rPr>
                <w:rFonts w:cs="Times New Roman"/>
                <w:sz w:val="20"/>
                <w:szCs w:val="26"/>
                <w:lang w:val="en-GB" w:eastAsia="en-US"/>
              </w:rPr>
              <w:t>8</w:t>
            </w:r>
            <w:r w:rsidR="006D5DAD" w:rsidRPr="001F01E9">
              <w:rPr>
                <w:rFonts w:cs="Times New Roman"/>
                <w:sz w:val="20"/>
                <w:szCs w:val="26"/>
                <w:lang w:val="en-GB" w:eastAsia="en-US"/>
              </w:rPr>
              <w:t>:2</w:t>
            </w:r>
            <w:r w:rsidR="006D5DAD">
              <w:rPr>
                <w:rFonts w:cs="Times New Roman"/>
                <w:sz w:val="20"/>
                <w:szCs w:val="26"/>
                <w:lang w:val="en-GB" w:eastAsia="en-US"/>
              </w:rPr>
              <w:t>,</w:t>
            </w:r>
            <w:r w:rsidR="006D5DAD" w:rsidRPr="001F01E9">
              <w:rPr>
                <w:rFonts w:cs="Times New Roman"/>
                <w:sz w:val="20"/>
                <w:szCs w:val="26"/>
                <w:lang w:val="en-GB" w:eastAsia="en-US"/>
              </w:rPr>
              <w:t>4–</w:t>
            </w:r>
          </w:p>
        </w:tc>
        <w:tc>
          <w:tcPr>
            <w:tcW w:w="1219" w:type="dxa"/>
            <w:shd w:val="clear" w:color="auto" w:fill="auto"/>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3</w:t>
            </w:r>
            <w:r w:rsidR="00F63F91">
              <w:rPr>
                <w:rFonts w:cs="Times New Roman"/>
                <w:sz w:val="20"/>
                <w:szCs w:val="26"/>
                <w:lang w:val="en-GB" w:eastAsia="en-US"/>
              </w:rPr>
              <w:t>,</w:t>
            </w:r>
            <w:r w:rsidRPr="001F01E9">
              <w:rPr>
                <w:rFonts w:cs="Times New Roman"/>
                <w:sz w:val="20"/>
                <w:szCs w:val="26"/>
                <w:lang w:val="en-GB" w:eastAsia="en-US"/>
              </w:rPr>
              <w:t>5</w:t>
            </w:r>
            <w:r w:rsidR="00F63F91" w:rsidRPr="001F01E9">
              <w:rPr>
                <w:rFonts w:cs="Times New Roman"/>
                <w:sz w:val="20"/>
                <w:szCs w:val="26"/>
                <w:lang w:val="en-GB" w:eastAsia="en-US"/>
              </w:rPr>
              <w:t>:1</w:t>
            </w:r>
            <w:r w:rsidR="00F63F91">
              <w:rPr>
                <w:rFonts w:cs="Times New Roman"/>
                <w:sz w:val="20"/>
                <w:szCs w:val="26"/>
                <w:lang w:val="en-GB" w:eastAsia="en-US"/>
              </w:rPr>
              <w:t>,</w:t>
            </w:r>
            <w:r w:rsidR="00F63F91" w:rsidRPr="001F01E9">
              <w:rPr>
                <w:rFonts w:cs="Times New Roman"/>
                <w:sz w:val="20"/>
                <w:szCs w:val="26"/>
                <w:lang w:val="en-GB" w:eastAsia="en-US"/>
              </w:rPr>
              <w:t>5–</w:t>
            </w:r>
          </w:p>
        </w:tc>
        <w:tc>
          <w:tcPr>
            <w:tcW w:w="1317" w:type="dxa"/>
            <w:shd w:val="clear" w:color="auto" w:fill="auto"/>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797ED6">
              <w:rPr>
                <w:rFonts w:cs="Times New Roman"/>
                <w:sz w:val="20"/>
                <w:szCs w:val="26"/>
                <w:lang w:val="en-GB" w:eastAsia="en-US"/>
              </w:rPr>
              <w:t>,</w:t>
            </w:r>
            <w:r w:rsidRPr="001F01E9">
              <w:rPr>
                <w:rFonts w:cs="Times New Roman"/>
                <w:sz w:val="20"/>
                <w:szCs w:val="26"/>
                <w:lang w:val="en-GB" w:eastAsia="en-US"/>
              </w:rPr>
              <w:t>12</w:t>
            </w:r>
            <w:r w:rsidR="00797ED6" w:rsidRPr="001F01E9">
              <w:rPr>
                <w:rFonts w:cs="Times New Roman"/>
                <w:sz w:val="20"/>
                <w:szCs w:val="26"/>
                <w:lang w:val="en-GB" w:eastAsia="en-US"/>
              </w:rPr>
              <w:t>:0</w:t>
            </w:r>
            <w:r w:rsidR="00797ED6">
              <w:rPr>
                <w:rFonts w:cs="Times New Roman"/>
                <w:sz w:val="20"/>
                <w:szCs w:val="26"/>
                <w:lang w:val="en-GB" w:eastAsia="en-US"/>
              </w:rPr>
              <w:t>,</w:t>
            </w:r>
            <w:r w:rsidR="00797ED6" w:rsidRPr="001F01E9">
              <w:rPr>
                <w:rFonts w:cs="Times New Roman"/>
                <w:sz w:val="20"/>
                <w:szCs w:val="26"/>
                <w:lang w:val="en-GB" w:eastAsia="en-US"/>
              </w:rPr>
              <w:t>25–</w:t>
            </w:r>
          </w:p>
        </w:tc>
        <w:tc>
          <w:tcPr>
            <w:tcW w:w="1009" w:type="dxa"/>
            <w:shd w:val="clear" w:color="auto" w:fill="auto"/>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13</w:t>
            </w:r>
          </w:p>
        </w:tc>
        <w:tc>
          <w:tcPr>
            <w:tcW w:w="1217" w:type="dxa"/>
            <w:shd w:val="clear" w:color="auto" w:fill="auto"/>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3</w:t>
            </w:r>
            <w:r w:rsidR="00F82A80">
              <w:rPr>
                <w:rFonts w:cs="Times New Roman"/>
                <w:sz w:val="20"/>
                <w:szCs w:val="26"/>
                <w:lang w:val="en-GB" w:eastAsia="en-US"/>
              </w:rPr>
              <w:t>,</w:t>
            </w:r>
            <w:r w:rsidRPr="001F01E9">
              <w:rPr>
                <w:rFonts w:cs="Times New Roman"/>
                <w:sz w:val="20"/>
                <w:szCs w:val="26"/>
                <w:lang w:val="en-GB" w:eastAsia="en-US"/>
              </w:rPr>
              <w:t>24</w:t>
            </w:r>
          </w:p>
        </w:tc>
      </w:tr>
      <w:tr w:rsidR="0024157D" w:rsidRPr="001F01E9" w:rsidTr="00B11722">
        <w:trPr>
          <w:cantSplit/>
          <w:jc w:val="center"/>
        </w:trPr>
        <w:tc>
          <w:tcPr>
            <w:tcW w:w="1060" w:type="dxa"/>
          </w:tcPr>
          <w:p w:rsidR="0024157D" w:rsidRPr="001F01E9" w:rsidRDefault="0024157D" w:rsidP="0035571F">
            <w:pPr>
              <w:keepNext/>
              <w:keepLines/>
              <w:spacing w:before="20" w:after="40" w:line="240" w:lineRule="exact"/>
              <w:rPr>
                <w:sz w:val="20"/>
                <w:szCs w:val="26"/>
                <w:lang w:val="en-GB"/>
              </w:rPr>
            </w:pPr>
            <w:r w:rsidRPr="001F01E9">
              <w:rPr>
                <w:rFonts w:hint="cs"/>
                <w:sz w:val="20"/>
                <w:szCs w:val="26"/>
                <w:rtl/>
                <w:lang w:val="en-GB"/>
              </w:rPr>
              <w:t>بولندا</w:t>
            </w:r>
          </w:p>
        </w:tc>
        <w:tc>
          <w:tcPr>
            <w:tcW w:w="1385" w:type="dxa"/>
            <w:gridSpan w:val="2"/>
            <w:shd w:val="clear" w:color="auto" w:fill="auto"/>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8</w:t>
            </w:r>
          </w:p>
        </w:tc>
        <w:tc>
          <w:tcPr>
            <w:tcW w:w="1247" w:type="dxa"/>
            <w:shd w:val="clear" w:color="auto" w:fill="auto"/>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280DE1">
              <w:rPr>
                <w:rFonts w:cs="Times New Roman"/>
                <w:sz w:val="20"/>
                <w:szCs w:val="26"/>
                <w:lang w:val="en-GB" w:eastAsia="en-US"/>
              </w:rPr>
              <w:t> </w:t>
            </w:r>
            <w:r w:rsidRPr="001F01E9">
              <w:rPr>
                <w:rFonts w:cs="Times New Roman"/>
                <w:sz w:val="20"/>
                <w:szCs w:val="26"/>
                <w:lang w:val="en-GB" w:eastAsia="en-US"/>
              </w:rPr>
              <w:t>856</w:t>
            </w:r>
          </w:p>
        </w:tc>
        <w:tc>
          <w:tcPr>
            <w:tcW w:w="1185" w:type="dxa"/>
            <w:shd w:val="clear" w:color="auto" w:fill="auto"/>
            <w:vAlign w:val="bottom"/>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6D5DAD">
              <w:rPr>
                <w:rFonts w:cs="Times New Roman"/>
                <w:sz w:val="20"/>
                <w:szCs w:val="26"/>
                <w:lang w:val="en-GB" w:eastAsia="en-US"/>
              </w:rPr>
              <w:t>,</w:t>
            </w:r>
            <w:r w:rsidRPr="001F01E9">
              <w:rPr>
                <w:rFonts w:cs="Times New Roman"/>
                <w:sz w:val="20"/>
                <w:szCs w:val="26"/>
                <w:lang w:val="en-GB" w:eastAsia="en-US"/>
              </w:rPr>
              <w:t>20</w:t>
            </w:r>
            <w:r w:rsidR="006D5DAD" w:rsidRPr="001F01E9">
              <w:rPr>
                <w:rFonts w:cs="Times New Roman"/>
                <w:sz w:val="20"/>
                <w:szCs w:val="26"/>
                <w:lang w:val="en-GB" w:eastAsia="en-US"/>
              </w:rPr>
              <w:t>:0</w:t>
            </w:r>
            <w:r w:rsidR="006D5DAD">
              <w:rPr>
                <w:rFonts w:cs="Times New Roman"/>
                <w:sz w:val="20"/>
                <w:szCs w:val="26"/>
                <w:lang w:val="en-GB" w:eastAsia="en-US"/>
              </w:rPr>
              <w:t>,</w:t>
            </w:r>
            <w:r w:rsidR="006D5DAD" w:rsidRPr="001F01E9">
              <w:rPr>
                <w:rFonts w:cs="Times New Roman"/>
                <w:sz w:val="20"/>
                <w:szCs w:val="26"/>
                <w:lang w:val="en-GB" w:eastAsia="en-US"/>
              </w:rPr>
              <w:t>37–</w:t>
            </w:r>
          </w:p>
        </w:tc>
        <w:tc>
          <w:tcPr>
            <w:tcW w:w="1219" w:type="dxa"/>
            <w:shd w:val="clear" w:color="auto" w:fill="auto"/>
            <w:vAlign w:val="bottom"/>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7B0564">
              <w:rPr>
                <w:rFonts w:cs="Times New Roman"/>
                <w:sz w:val="20"/>
                <w:szCs w:val="26"/>
                <w:lang w:val="en-GB" w:eastAsia="en-US"/>
              </w:rPr>
              <w:t>,</w:t>
            </w:r>
            <w:r w:rsidRPr="001F01E9">
              <w:rPr>
                <w:rFonts w:cs="Times New Roman"/>
                <w:sz w:val="20"/>
                <w:szCs w:val="26"/>
                <w:lang w:val="en-GB" w:eastAsia="en-US"/>
              </w:rPr>
              <w:t>06</w:t>
            </w:r>
            <w:r w:rsidR="007B0564" w:rsidRPr="001F01E9">
              <w:rPr>
                <w:rFonts w:cs="Times New Roman"/>
                <w:sz w:val="20"/>
                <w:szCs w:val="26"/>
                <w:lang w:val="en-GB" w:eastAsia="en-US"/>
              </w:rPr>
              <w:t>:0</w:t>
            </w:r>
            <w:r w:rsidR="007B0564">
              <w:rPr>
                <w:rFonts w:cs="Times New Roman"/>
                <w:sz w:val="20"/>
                <w:szCs w:val="26"/>
                <w:lang w:val="en-GB" w:eastAsia="en-US"/>
              </w:rPr>
              <w:t>,</w:t>
            </w:r>
            <w:r w:rsidR="007B0564" w:rsidRPr="001F01E9">
              <w:rPr>
                <w:rFonts w:cs="Times New Roman"/>
                <w:sz w:val="20"/>
                <w:szCs w:val="26"/>
                <w:lang w:val="en-GB" w:eastAsia="en-US"/>
              </w:rPr>
              <w:t>27–</w:t>
            </w:r>
          </w:p>
        </w:tc>
        <w:tc>
          <w:tcPr>
            <w:tcW w:w="1317" w:type="dxa"/>
            <w:shd w:val="clear" w:color="auto" w:fill="auto"/>
            <w:vAlign w:val="bottom"/>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3019E0">
              <w:rPr>
                <w:rFonts w:cs="Times New Roman"/>
                <w:sz w:val="20"/>
                <w:szCs w:val="26"/>
                <w:lang w:val="en-GB" w:eastAsia="en-US"/>
              </w:rPr>
              <w:t>,</w:t>
            </w:r>
            <w:r w:rsidRPr="001F01E9">
              <w:rPr>
                <w:rFonts w:cs="Times New Roman"/>
                <w:sz w:val="20"/>
                <w:szCs w:val="26"/>
                <w:lang w:val="en-GB" w:eastAsia="en-US"/>
              </w:rPr>
              <w:t>03</w:t>
            </w:r>
            <w:r w:rsidR="003019E0" w:rsidRPr="001F01E9">
              <w:rPr>
                <w:rFonts w:cs="Times New Roman"/>
                <w:sz w:val="20"/>
                <w:szCs w:val="26"/>
                <w:lang w:val="en-GB" w:eastAsia="en-US"/>
              </w:rPr>
              <w:t>–:0</w:t>
            </w:r>
            <w:r w:rsidR="003019E0">
              <w:rPr>
                <w:rFonts w:cs="Times New Roman"/>
                <w:sz w:val="20"/>
                <w:szCs w:val="26"/>
                <w:lang w:val="en-GB" w:eastAsia="en-US"/>
              </w:rPr>
              <w:t>,</w:t>
            </w:r>
            <w:r w:rsidR="003019E0" w:rsidRPr="001F01E9">
              <w:rPr>
                <w:rFonts w:cs="Times New Roman"/>
                <w:sz w:val="20"/>
                <w:szCs w:val="26"/>
                <w:lang w:val="en-GB" w:eastAsia="en-US"/>
              </w:rPr>
              <w:t>18–</w:t>
            </w:r>
          </w:p>
        </w:tc>
        <w:tc>
          <w:tcPr>
            <w:tcW w:w="1009" w:type="dxa"/>
            <w:shd w:val="clear" w:color="auto" w:fill="auto"/>
            <w:vAlign w:val="bottom"/>
          </w:tcPr>
          <w:p w:rsidR="0024157D" w:rsidRPr="001F01E9" w:rsidRDefault="0024157D"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114</w:t>
            </w:r>
            <w:r w:rsidR="00F82A80" w:rsidRPr="001F01E9">
              <w:rPr>
                <w:rFonts w:cs="Times New Roman"/>
                <w:sz w:val="20"/>
                <w:szCs w:val="26"/>
                <w:lang w:val="en-GB" w:eastAsia="en-US"/>
              </w:rPr>
              <w:t>–</w:t>
            </w:r>
          </w:p>
        </w:tc>
        <w:tc>
          <w:tcPr>
            <w:tcW w:w="1217" w:type="dxa"/>
            <w:shd w:val="clear" w:color="auto" w:fill="auto"/>
            <w:vAlign w:val="bottom"/>
          </w:tcPr>
          <w:p w:rsidR="0024157D" w:rsidRPr="001F01E9" w:rsidRDefault="00F82A80" w:rsidP="003557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Pr>
                <w:rFonts w:cs="Times New Roman"/>
                <w:sz w:val="20"/>
                <w:szCs w:val="26"/>
                <w:lang w:val="en-GB" w:eastAsia="en-US"/>
              </w:rPr>
              <w:t>,</w:t>
            </w:r>
            <w:r w:rsidR="0024157D" w:rsidRPr="001F01E9">
              <w:rPr>
                <w:rFonts w:cs="Times New Roman"/>
                <w:sz w:val="20"/>
                <w:szCs w:val="26"/>
                <w:lang w:val="en-GB" w:eastAsia="en-US"/>
              </w:rPr>
              <w:t>347</w:t>
            </w:r>
            <w:r w:rsidR="001B3526" w:rsidRPr="001B3526">
              <w:rPr>
                <w:rFonts w:cs="Times New Roman" w:hint="cs"/>
                <w:sz w:val="20"/>
                <w:szCs w:val="20"/>
                <w:rtl/>
                <w:lang w:val="en-GB" w:eastAsia="en-US"/>
              </w:rPr>
              <w:t>0</w:t>
            </w:r>
          </w:p>
        </w:tc>
      </w:tr>
      <w:tr w:rsidR="0024157D" w:rsidRPr="001F01E9" w:rsidTr="00B11722">
        <w:trPr>
          <w:cantSplit/>
          <w:jc w:val="center"/>
        </w:trPr>
        <w:tc>
          <w:tcPr>
            <w:tcW w:w="1060" w:type="dxa"/>
          </w:tcPr>
          <w:p w:rsidR="0024157D" w:rsidRPr="001F01E9" w:rsidRDefault="0024157D" w:rsidP="00B72962">
            <w:pPr>
              <w:keepNext/>
              <w:keepLines/>
              <w:spacing w:before="20" w:after="40" w:line="240" w:lineRule="exact"/>
              <w:rPr>
                <w:sz w:val="20"/>
                <w:szCs w:val="26"/>
                <w:lang w:val="en-GB"/>
              </w:rPr>
            </w:pPr>
            <w:r w:rsidRPr="001F01E9">
              <w:rPr>
                <w:sz w:val="20"/>
                <w:szCs w:val="26"/>
                <w:rtl/>
                <w:lang w:val="en-GB"/>
              </w:rPr>
              <w:t>كندا</w:t>
            </w:r>
          </w:p>
        </w:tc>
        <w:tc>
          <w:tcPr>
            <w:tcW w:w="1385" w:type="dxa"/>
            <w:gridSpan w:val="2"/>
            <w:shd w:val="clear" w:color="auto" w:fill="auto"/>
          </w:tcPr>
          <w:p w:rsidR="0024157D" w:rsidRPr="001F01E9" w:rsidRDefault="0024157D" w:rsidP="00B72962">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10</w:t>
            </w:r>
            <w:r w:rsidR="00280DE1">
              <w:rPr>
                <w:rFonts w:cs="Times New Roman"/>
                <w:sz w:val="20"/>
                <w:szCs w:val="26"/>
                <w:lang w:val="en-GB" w:eastAsia="en-US"/>
              </w:rPr>
              <w:t>,</w:t>
            </w:r>
            <w:r w:rsidRPr="001F01E9">
              <w:rPr>
                <w:rFonts w:cs="Times New Roman"/>
                <w:sz w:val="20"/>
                <w:szCs w:val="26"/>
                <w:lang w:val="en-GB" w:eastAsia="en-US"/>
              </w:rPr>
              <w:t>68</w:t>
            </w:r>
            <w:r w:rsidR="00280DE1" w:rsidRPr="001F01E9">
              <w:rPr>
                <w:rFonts w:cs="Times New Roman"/>
                <w:sz w:val="20"/>
                <w:szCs w:val="26"/>
                <w:lang w:val="en-GB" w:eastAsia="en-US"/>
              </w:rPr>
              <w:t>-10</w:t>
            </w:r>
            <w:r w:rsidR="00280DE1">
              <w:rPr>
                <w:rFonts w:cs="Times New Roman"/>
                <w:sz w:val="20"/>
                <w:szCs w:val="26"/>
                <w:lang w:val="en-GB" w:eastAsia="en-US"/>
              </w:rPr>
              <w:t>,</w:t>
            </w:r>
            <w:r w:rsidR="00280DE1" w:rsidRPr="001F01E9">
              <w:rPr>
                <w:rFonts w:cs="Times New Roman"/>
                <w:sz w:val="20"/>
                <w:szCs w:val="26"/>
                <w:lang w:val="en-GB" w:eastAsia="en-US"/>
              </w:rPr>
              <w:t>55</w:t>
            </w:r>
          </w:p>
        </w:tc>
        <w:tc>
          <w:tcPr>
            <w:tcW w:w="1247" w:type="dxa"/>
            <w:shd w:val="clear" w:color="auto" w:fill="auto"/>
          </w:tcPr>
          <w:p w:rsidR="0024157D" w:rsidRPr="001F01E9" w:rsidRDefault="0024157D" w:rsidP="00B72962">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280DE1">
              <w:rPr>
                <w:rFonts w:cs="Times New Roman"/>
                <w:sz w:val="20"/>
                <w:szCs w:val="26"/>
                <w:lang w:val="en-GB" w:eastAsia="en-US"/>
              </w:rPr>
              <w:t> </w:t>
            </w:r>
            <w:r w:rsidRPr="001F01E9">
              <w:rPr>
                <w:rFonts w:cs="Times New Roman"/>
                <w:sz w:val="20"/>
                <w:szCs w:val="26"/>
                <w:lang w:val="en-GB" w:eastAsia="en-US"/>
              </w:rPr>
              <w:t>272</w:t>
            </w:r>
          </w:p>
        </w:tc>
        <w:tc>
          <w:tcPr>
            <w:tcW w:w="1185" w:type="dxa"/>
            <w:shd w:val="clear" w:color="auto" w:fill="auto"/>
          </w:tcPr>
          <w:p w:rsidR="0024157D" w:rsidRPr="001F01E9" w:rsidRDefault="0024157D" w:rsidP="00B72962">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6D5DAD">
              <w:rPr>
                <w:rFonts w:cs="Times New Roman"/>
                <w:sz w:val="20"/>
                <w:szCs w:val="26"/>
                <w:lang w:val="en-GB" w:eastAsia="en-US"/>
              </w:rPr>
              <w:t>,</w:t>
            </w:r>
            <w:r w:rsidRPr="001F01E9">
              <w:rPr>
                <w:rFonts w:cs="Times New Roman"/>
                <w:sz w:val="20"/>
                <w:szCs w:val="26"/>
                <w:lang w:val="en-GB" w:eastAsia="en-US"/>
              </w:rPr>
              <w:t>86</w:t>
            </w:r>
            <w:r w:rsidR="006D5DAD" w:rsidRPr="001F01E9">
              <w:rPr>
                <w:rFonts w:cs="Times New Roman"/>
                <w:sz w:val="20"/>
                <w:szCs w:val="26"/>
                <w:lang w:val="en-GB" w:eastAsia="en-US"/>
              </w:rPr>
              <w:t>:1</w:t>
            </w:r>
            <w:r w:rsidR="006D5DAD">
              <w:rPr>
                <w:rFonts w:cs="Times New Roman"/>
                <w:sz w:val="20"/>
                <w:szCs w:val="26"/>
                <w:lang w:val="en-GB" w:eastAsia="en-US"/>
              </w:rPr>
              <w:t>,</w:t>
            </w:r>
            <w:r w:rsidR="006D5DAD" w:rsidRPr="001F01E9">
              <w:rPr>
                <w:rFonts w:cs="Times New Roman"/>
                <w:sz w:val="20"/>
                <w:szCs w:val="26"/>
                <w:lang w:val="en-GB" w:eastAsia="en-US"/>
              </w:rPr>
              <w:t>0–</w:t>
            </w:r>
          </w:p>
        </w:tc>
        <w:tc>
          <w:tcPr>
            <w:tcW w:w="1219" w:type="dxa"/>
            <w:shd w:val="clear" w:color="auto" w:fill="auto"/>
          </w:tcPr>
          <w:p w:rsidR="0024157D" w:rsidRPr="001F01E9" w:rsidRDefault="0024157D" w:rsidP="00B72962">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7B0564">
              <w:rPr>
                <w:rFonts w:cs="Times New Roman"/>
                <w:sz w:val="20"/>
                <w:szCs w:val="26"/>
                <w:lang w:val="en-GB" w:eastAsia="en-US"/>
              </w:rPr>
              <w:t>,</w:t>
            </w:r>
            <w:r w:rsidRPr="001F01E9">
              <w:rPr>
                <w:rFonts w:cs="Times New Roman"/>
                <w:sz w:val="20"/>
                <w:szCs w:val="26"/>
                <w:lang w:val="en-GB" w:eastAsia="en-US"/>
              </w:rPr>
              <w:t>43</w:t>
            </w:r>
            <w:r w:rsidR="007B0564" w:rsidRPr="001F01E9">
              <w:rPr>
                <w:rFonts w:cs="Times New Roman"/>
                <w:sz w:val="20"/>
                <w:szCs w:val="26"/>
                <w:lang w:val="en-GB" w:eastAsia="en-US"/>
              </w:rPr>
              <w:t>:0</w:t>
            </w:r>
            <w:r w:rsidR="007B0564">
              <w:rPr>
                <w:rFonts w:cs="Times New Roman"/>
                <w:sz w:val="20"/>
                <w:szCs w:val="26"/>
                <w:lang w:val="en-GB" w:eastAsia="en-US"/>
              </w:rPr>
              <w:t>,</w:t>
            </w:r>
            <w:r w:rsidR="007B0564" w:rsidRPr="001F01E9">
              <w:rPr>
                <w:rFonts w:cs="Times New Roman"/>
                <w:sz w:val="20"/>
                <w:szCs w:val="26"/>
                <w:lang w:val="en-GB" w:eastAsia="en-US"/>
              </w:rPr>
              <w:t>56–</w:t>
            </w:r>
          </w:p>
        </w:tc>
        <w:tc>
          <w:tcPr>
            <w:tcW w:w="1317" w:type="dxa"/>
            <w:shd w:val="clear" w:color="auto" w:fill="auto"/>
          </w:tcPr>
          <w:p w:rsidR="0024157D" w:rsidRPr="001F01E9" w:rsidRDefault="0024157D" w:rsidP="00B72962">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2E739C">
              <w:rPr>
                <w:rFonts w:cs="Times New Roman"/>
                <w:sz w:val="20"/>
                <w:szCs w:val="26"/>
                <w:lang w:val="en-GB" w:eastAsia="en-US"/>
              </w:rPr>
              <w:t>,</w:t>
            </w:r>
            <w:r w:rsidRPr="001F01E9">
              <w:rPr>
                <w:rFonts w:cs="Times New Roman"/>
                <w:sz w:val="20"/>
                <w:szCs w:val="26"/>
                <w:lang w:val="en-GB" w:eastAsia="en-US"/>
              </w:rPr>
              <w:t>11</w:t>
            </w:r>
            <w:r w:rsidR="002E739C" w:rsidRPr="001F01E9">
              <w:rPr>
                <w:rFonts w:cs="Times New Roman"/>
                <w:sz w:val="20"/>
                <w:szCs w:val="26"/>
                <w:lang w:val="en-GB" w:eastAsia="en-US"/>
              </w:rPr>
              <w:t>:0</w:t>
            </w:r>
            <w:r w:rsidR="002E739C">
              <w:rPr>
                <w:rFonts w:cs="Times New Roman"/>
                <w:sz w:val="20"/>
                <w:szCs w:val="26"/>
                <w:lang w:val="en-GB" w:eastAsia="en-US"/>
              </w:rPr>
              <w:t>,</w:t>
            </w:r>
            <w:r w:rsidR="002E739C" w:rsidRPr="001F01E9">
              <w:rPr>
                <w:rFonts w:cs="Times New Roman"/>
                <w:sz w:val="20"/>
                <w:szCs w:val="26"/>
                <w:lang w:val="en-GB" w:eastAsia="en-US"/>
              </w:rPr>
              <w:t>22–</w:t>
            </w:r>
          </w:p>
        </w:tc>
        <w:tc>
          <w:tcPr>
            <w:tcW w:w="1009" w:type="dxa"/>
            <w:shd w:val="clear" w:color="auto" w:fill="auto"/>
          </w:tcPr>
          <w:p w:rsidR="0024157D" w:rsidRPr="001F01E9" w:rsidRDefault="0024157D" w:rsidP="00B72962">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05</w:t>
            </w:r>
            <w:r w:rsidR="00F82A80" w:rsidRPr="001F01E9">
              <w:rPr>
                <w:rFonts w:cs="Times New Roman"/>
                <w:sz w:val="20"/>
                <w:szCs w:val="26"/>
                <w:lang w:val="en-GB" w:eastAsia="en-US"/>
              </w:rPr>
              <w:t>–</w:t>
            </w:r>
          </w:p>
        </w:tc>
        <w:tc>
          <w:tcPr>
            <w:tcW w:w="1217" w:type="dxa"/>
            <w:shd w:val="clear" w:color="auto" w:fill="auto"/>
          </w:tcPr>
          <w:p w:rsidR="0024157D" w:rsidRPr="001F01E9" w:rsidRDefault="0024157D" w:rsidP="00B72962">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87</w:t>
            </w:r>
          </w:p>
        </w:tc>
      </w:tr>
      <w:tr w:rsidR="0024157D" w:rsidRPr="001F01E9" w:rsidTr="00B11722">
        <w:trPr>
          <w:cantSplit/>
          <w:jc w:val="center"/>
        </w:trPr>
        <w:tc>
          <w:tcPr>
            <w:tcW w:w="1060" w:type="dxa"/>
          </w:tcPr>
          <w:p w:rsidR="0024157D" w:rsidRPr="001F01E9" w:rsidRDefault="0024157D" w:rsidP="00160B5A">
            <w:pPr>
              <w:spacing w:before="20" w:after="40" w:line="240" w:lineRule="exact"/>
              <w:rPr>
                <w:sz w:val="20"/>
                <w:szCs w:val="26"/>
                <w:lang w:val="en-GB"/>
              </w:rPr>
            </w:pPr>
            <w:r w:rsidRPr="001F01E9">
              <w:rPr>
                <w:sz w:val="20"/>
                <w:szCs w:val="26"/>
                <w:rtl/>
                <w:lang w:val="en-GB"/>
              </w:rPr>
              <w:t>كندا</w:t>
            </w:r>
          </w:p>
        </w:tc>
        <w:tc>
          <w:tcPr>
            <w:tcW w:w="1385" w:type="dxa"/>
            <w:gridSpan w:val="2"/>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11</w:t>
            </w:r>
            <w:r w:rsidR="00280DE1">
              <w:rPr>
                <w:rFonts w:cs="Times New Roman"/>
                <w:sz w:val="20"/>
                <w:szCs w:val="26"/>
                <w:lang w:val="en-GB" w:eastAsia="en-US"/>
              </w:rPr>
              <w:t>,</w:t>
            </w:r>
            <w:r w:rsidRPr="001F01E9">
              <w:rPr>
                <w:rFonts w:cs="Times New Roman"/>
                <w:sz w:val="20"/>
                <w:szCs w:val="26"/>
                <w:lang w:val="en-GB" w:eastAsia="en-US"/>
              </w:rPr>
              <w:t>7</w:t>
            </w:r>
            <w:r w:rsidR="00280DE1" w:rsidRPr="001F01E9">
              <w:rPr>
                <w:rFonts w:cs="Times New Roman"/>
                <w:sz w:val="20"/>
                <w:szCs w:val="26"/>
                <w:lang w:val="en-GB" w:eastAsia="en-US"/>
              </w:rPr>
              <w:t>-10</w:t>
            </w:r>
            <w:r w:rsidR="00280DE1">
              <w:rPr>
                <w:rFonts w:cs="Times New Roman"/>
                <w:sz w:val="20"/>
                <w:szCs w:val="26"/>
                <w:lang w:val="en-GB" w:eastAsia="en-US"/>
              </w:rPr>
              <w:t>,</w:t>
            </w:r>
            <w:r w:rsidR="00280DE1" w:rsidRPr="001F01E9">
              <w:rPr>
                <w:rFonts w:cs="Times New Roman"/>
                <w:sz w:val="20"/>
                <w:szCs w:val="26"/>
                <w:lang w:val="en-GB" w:eastAsia="en-US"/>
              </w:rPr>
              <w:t>7</w:t>
            </w:r>
          </w:p>
        </w:tc>
        <w:tc>
          <w:tcPr>
            <w:tcW w:w="124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24</w:t>
            </w:r>
            <w:r w:rsidR="00280DE1">
              <w:rPr>
                <w:rFonts w:cs="Times New Roman"/>
                <w:sz w:val="20"/>
                <w:szCs w:val="26"/>
                <w:lang w:val="en-GB" w:eastAsia="en-US"/>
              </w:rPr>
              <w:t> </w:t>
            </w:r>
            <w:r w:rsidRPr="001F01E9">
              <w:rPr>
                <w:rFonts w:cs="Times New Roman"/>
                <w:sz w:val="20"/>
                <w:szCs w:val="26"/>
                <w:lang w:val="en-GB" w:eastAsia="en-US"/>
              </w:rPr>
              <w:t>571</w:t>
            </w:r>
          </w:p>
        </w:tc>
        <w:tc>
          <w:tcPr>
            <w:tcW w:w="1185"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6D5DAD">
              <w:rPr>
                <w:rFonts w:cs="Times New Roman"/>
                <w:sz w:val="20"/>
                <w:szCs w:val="26"/>
                <w:lang w:val="en-GB" w:eastAsia="en-US"/>
              </w:rPr>
              <w:t>,</w:t>
            </w:r>
            <w:r w:rsidRPr="001F01E9">
              <w:rPr>
                <w:rFonts w:cs="Times New Roman"/>
                <w:sz w:val="20"/>
                <w:szCs w:val="26"/>
                <w:lang w:val="en-GB" w:eastAsia="en-US"/>
              </w:rPr>
              <w:t>1</w:t>
            </w:r>
            <w:r w:rsidR="006D5DAD" w:rsidRPr="001F01E9">
              <w:rPr>
                <w:rFonts w:cs="Times New Roman"/>
                <w:sz w:val="20"/>
                <w:szCs w:val="26"/>
                <w:lang w:val="en-GB" w:eastAsia="en-US"/>
              </w:rPr>
              <w:t>:1</w:t>
            </w:r>
            <w:r w:rsidR="006D5DAD">
              <w:rPr>
                <w:rFonts w:cs="Times New Roman"/>
                <w:sz w:val="20"/>
                <w:szCs w:val="26"/>
                <w:lang w:val="en-GB" w:eastAsia="en-US"/>
              </w:rPr>
              <w:t>,</w:t>
            </w:r>
            <w:r w:rsidR="006D5DAD" w:rsidRPr="001F01E9">
              <w:rPr>
                <w:rFonts w:cs="Times New Roman"/>
                <w:sz w:val="20"/>
                <w:szCs w:val="26"/>
                <w:lang w:val="en-GB" w:eastAsia="en-US"/>
              </w:rPr>
              <w:t>7–</w:t>
            </w:r>
          </w:p>
        </w:tc>
        <w:tc>
          <w:tcPr>
            <w:tcW w:w="1219"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017129">
              <w:rPr>
                <w:rFonts w:cs="Times New Roman"/>
                <w:sz w:val="20"/>
                <w:szCs w:val="26"/>
                <w:lang w:val="en-GB" w:eastAsia="en-US"/>
              </w:rPr>
              <w:t>,</w:t>
            </w:r>
            <w:r w:rsidRPr="001F01E9">
              <w:rPr>
                <w:rFonts w:cs="Times New Roman"/>
                <w:sz w:val="20"/>
                <w:szCs w:val="26"/>
                <w:lang w:val="en-GB" w:eastAsia="en-US"/>
              </w:rPr>
              <w:t>5</w:t>
            </w:r>
            <w:r w:rsidR="00017129" w:rsidRPr="001F01E9">
              <w:rPr>
                <w:rFonts w:cs="Times New Roman"/>
                <w:sz w:val="20"/>
                <w:szCs w:val="26"/>
                <w:lang w:val="en-GB" w:eastAsia="en-US"/>
              </w:rPr>
              <w:t>:0</w:t>
            </w:r>
            <w:r w:rsidR="00017129">
              <w:rPr>
                <w:rFonts w:cs="Times New Roman"/>
                <w:sz w:val="20"/>
                <w:szCs w:val="26"/>
                <w:lang w:val="en-GB" w:eastAsia="en-US"/>
              </w:rPr>
              <w:t>,</w:t>
            </w:r>
            <w:r w:rsidR="00017129" w:rsidRPr="001F01E9">
              <w:rPr>
                <w:rFonts w:cs="Times New Roman"/>
                <w:sz w:val="20"/>
                <w:szCs w:val="26"/>
                <w:lang w:val="en-GB" w:eastAsia="en-US"/>
              </w:rPr>
              <w:t>8–</w:t>
            </w:r>
          </w:p>
        </w:tc>
        <w:tc>
          <w:tcPr>
            <w:tcW w:w="131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BA12FB">
              <w:rPr>
                <w:rFonts w:cs="Times New Roman"/>
                <w:sz w:val="20"/>
                <w:szCs w:val="26"/>
                <w:lang w:val="en-GB" w:eastAsia="en-US"/>
              </w:rPr>
              <w:t>,</w:t>
            </w:r>
            <w:r w:rsidRPr="001F01E9">
              <w:rPr>
                <w:rFonts w:cs="Times New Roman"/>
                <w:sz w:val="20"/>
                <w:szCs w:val="26"/>
                <w:lang w:val="en-GB" w:eastAsia="en-US"/>
              </w:rPr>
              <w:t>1</w:t>
            </w:r>
            <w:r w:rsidR="00BA12FB" w:rsidRPr="001F01E9">
              <w:rPr>
                <w:rFonts w:cs="Times New Roman"/>
                <w:sz w:val="20"/>
                <w:szCs w:val="26"/>
                <w:lang w:val="en-GB" w:eastAsia="en-US"/>
              </w:rPr>
              <w:t>:0</w:t>
            </w:r>
            <w:r w:rsidR="00BA12FB">
              <w:rPr>
                <w:rFonts w:cs="Times New Roman"/>
                <w:sz w:val="20"/>
                <w:szCs w:val="26"/>
                <w:lang w:val="en-GB" w:eastAsia="en-US"/>
              </w:rPr>
              <w:t>,</w:t>
            </w:r>
            <w:r w:rsidR="00BA12FB" w:rsidRPr="001F01E9">
              <w:rPr>
                <w:rFonts w:cs="Times New Roman"/>
                <w:sz w:val="20"/>
                <w:szCs w:val="26"/>
                <w:lang w:val="en-GB" w:eastAsia="en-US"/>
              </w:rPr>
              <w:t>3–</w:t>
            </w:r>
          </w:p>
        </w:tc>
        <w:tc>
          <w:tcPr>
            <w:tcW w:w="1009"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1</w:t>
            </w:r>
            <w:r w:rsidR="00F82A80" w:rsidRPr="001F01E9">
              <w:rPr>
                <w:rFonts w:cs="Times New Roman"/>
                <w:sz w:val="20"/>
                <w:szCs w:val="26"/>
                <w:lang w:val="en-GB" w:eastAsia="en-US"/>
              </w:rPr>
              <w:t>–</w:t>
            </w:r>
          </w:p>
        </w:tc>
        <w:tc>
          <w:tcPr>
            <w:tcW w:w="121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F82A80">
              <w:rPr>
                <w:rFonts w:cs="Times New Roman"/>
                <w:sz w:val="20"/>
                <w:szCs w:val="26"/>
                <w:lang w:val="en-GB" w:eastAsia="en-US"/>
              </w:rPr>
              <w:t>,</w:t>
            </w:r>
            <w:r w:rsidRPr="001F01E9">
              <w:rPr>
                <w:rFonts w:cs="Times New Roman"/>
                <w:sz w:val="20"/>
                <w:szCs w:val="26"/>
                <w:lang w:val="en-GB" w:eastAsia="en-US"/>
              </w:rPr>
              <w:t>4</w:t>
            </w:r>
          </w:p>
        </w:tc>
      </w:tr>
      <w:tr w:rsidR="0024157D" w:rsidRPr="001F01E9" w:rsidTr="00B11722">
        <w:trPr>
          <w:cantSplit/>
          <w:jc w:val="center"/>
        </w:trPr>
        <w:tc>
          <w:tcPr>
            <w:tcW w:w="1060" w:type="dxa"/>
          </w:tcPr>
          <w:p w:rsidR="0024157D" w:rsidRPr="001F01E9" w:rsidRDefault="0024157D" w:rsidP="00160B5A">
            <w:pPr>
              <w:spacing w:before="20" w:after="40" w:line="240" w:lineRule="exact"/>
              <w:rPr>
                <w:sz w:val="20"/>
                <w:szCs w:val="26"/>
                <w:lang w:val="en-GB"/>
              </w:rPr>
            </w:pPr>
            <w:r w:rsidRPr="001F01E9">
              <w:rPr>
                <w:sz w:val="20"/>
                <w:szCs w:val="26"/>
                <w:rtl/>
                <w:lang w:val="en-GB"/>
              </w:rPr>
              <w:t>فرنسا</w:t>
            </w:r>
          </w:p>
        </w:tc>
        <w:tc>
          <w:tcPr>
            <w:tcW w:w="1385" w:type="dxa"/>
            <w:gridSpan w:val="2"/>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1F01E9">
              <w:rPr>
                <w:rFonts w:cs="Times New Roman"/>
                <w:sz w:val="20"/>
                <w:szCs w:val="26"/>
                <w:lang w:val="en-GB" w:eastAsia="en-US"/>
              </w:rPr>
              <w:t>11</w:t>
            </w:r>
            <w:r w:rsidR="00280DE1">
              <w:rPr>
                <w:rFonts w:cs="Times New Roman"/>
                <w:sz w:val="20"/>
                <w:szCs w:val="26"/>
                <w:lang w:val="en-GB" w:eastAsia="ja-JP"/>
              </w:rPr>
              <w:t>,</w:t>
            </w:r>
            <w:r w:rsidRPr="001F01E9">
              <w:rPr>
                <w:rFonts w:cs="Times New Roman"/>
                <w:sz w:val="20"/>
                <w:szCs w:val="26"/>
                <w:lang w:val="en-GB" w:eastAsia="ja-JP"/>
              </w:rPr>
              <w:t>7</w:t>
            </w:r>
            <w:r w:rsidR="00280DE1" w:rsidRPr="001F01E9">
              <w:rPr>
                <w:rFonts w:cs="Times New Roman"/>
                <w:sz w:val="20"/>
                <w:szCs w:val="26"/>
                <w:lang w:val="en-GB" w:eastAsia="ja-JP"/>
              </w:rPr>
              <w:t>-</w:t>
            </w:r>
            <w:r w:rsidR="00280DE1" w:rsidRPr="001F01E9">
              <w:rPr>
                <w:rFonts w:cs="Times New Roman"/>
                <w:sz w:val="20"/>
                <w:szCs w:val="26"/>
                <w:lang w:val="en-GB" w:eastAsia="en-US"/>
              </w:rPr>
              <w:t>10</w:t>
            </w:r>
            <w:r w:rsidR="00280DE1">
              <w:rPr>
                <w:rFonts w:cs="Times New Roman"/>
                <w:sz w:val="20"/>
                <w:szCs w:val="26"/>
                <w:lang w:val="en-GB" w:eastAsia="ja-JP"/>
              </w:rPr>
              <w:t>,</w:t>
            </w:r>
            <w:r w:rsidR="00280DE1" w:rsidRPr="001F01E9">
              <w:rPr>
                <w:rFonts w:cs="Times New Roman"/>
                <w:sz w:val="20"/>
                <w:szCs w:val="26"/>
                <w:lang w:val="en-GB" w:eastAsia="ja-JP"/>
              </w:rPr>
              <w:t>7</w:t>
            </w:r>
          </w:p>
        </w:tc>
        <w:tc>
          <w:tcPr>
            <w:tcW w:w="124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ja-JP"/>
              </w:rPr>
              <w:t>2</w:t>
            </w:r>
            <w:r w:rsidR="00280DE1">
              <w:rPr>
                <w:rFonts w:cs="Times New Roman"/>
                <w:sz w:val="20"/>
                <w:szCs w:val="26"/>
                <w:lang w:val="en-GB" w:eastAsia="ja-JP"/>
              </w:rPr>
              <w:t> </w:t>
            </w:r>
            <w:r w:rsidRPr="001F01E9">
              <w:rPr>
                <w:rFonts w:cs="Times New Roman"/>
                <w:sz w:val="20"/>
                <w:szCs w:val="26"/>
                <w:lang w:val="en-GB" w:eastAsia="ja-JP"/>
              </w:rPr>
              <w:t>491</w:t>
            </w:r>
          </w:p>
        </w:tc>
        <w:tc>
          <w:tcPr>
            <w:tcW w:w="1185"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3</w:t>
            </w:r>
            <w:r w:rsidR="009C41A2" w:rsidRPr="001F01E9">
              <w:rPr>
                <w:rFonts w:cs="Times New Roman"/>
                <w:sz w:val="20"/>
                <w:szCs w:val="26"/>
                <w:lang w:val="en-GB" w:eastAsia="en-US"/>
              </w:rPr>
              <w:t>:2</w:t>
            </w:r>
            <w:r w:rsidR="009C41A2">
              <w:rPr>
                <w:rFonts w:cs="Times New Roman"/>
                <w:sz w:val="20"/>
                <w:szCs w:val="26"/>
                <w:lang w:val="en-GB" w:eastAsia="en-US"/>
              </w:rPr>
              <w:t>,</w:t>
            </w:r>
            <w:r w:rsidR="009C41A2" w:rsidRPr="001F01E9">
              <w:rPr>
                <w:rFonts w:cs="Times New Roman"/>
                <w:sz w:val="20"/>
                <w:szCs w:val="26"/>
                <w:lang w:val="en-GB" w:eastAsia="en-US"/>
              </w:rPr>
              <w:t>7–</w:t>
            </w:r>
          </w:p>
        </w:tc>
        <w:tc>
          <w:tcPr>
            <w:tcW w:w="1219"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655294">
              <w:rPr>
                <w:rFonts w:cs="Times New Roman"/>
                <w:sz w:val="20"/>
                <w:szCs w:val="26"/>
                <w:lang w:val="en-GB" w:eastAsia="en-US"/>
              </w:rPr>
              <w:t>,</w:t>
            </w:r>
            <w:r w:rsidRPr="001F01E9">
              <w:rPr>
                <w:rFonts w:cs="Times New Roman"/>
                <w:sz w:val="20"/>
                <w:szCs w:val="26"/>
                <w:lang w:val="en-GB" w:eastAsia="en-US"/>
              </w:rPr>
              <w:t>5</w:t>
            </w:r>
            <w:r w:rsidR="00655294" w:rsidRPr="001F01E9">
              <w:rPr>
                <w:rFonts w:cs="Times New Roman"/>
                <w:sz w:val="20"/>
                <w:szCs w:val="26"/>
                <w:lang w:val="en-GB" w:eastAsia="en-US"/>
              </w:rPr>
              <w:t>:1</w:t>
            </w:r>
            <w:r w:rsidR="00655294">
              <w:rPr>
                <w:rFonts w:cs="Times New Roman"/>
                <w:sz w:val="20"/>
                <w:szCs w:val="26"/>
                <w:lang w:val="en-GB" w:eastAsia="en-US"/>
              </w:rPr>
              <w:t>,</w:t>
            </w:r>
            <w:r w:rsidR="00655294" w:rsidRPr="001F01E9">
              <w:rPr>
                <w:rFonts w:cs="Times New Roman"/>
                <w:sz w:val="20"/>
                <w:szCs w:val="26"/>
                <w:lang w:val="en-GB" w:eastAsia="en-US"/>
              </w:rPr>
              <w:t>45–</w:t>
            </w:r>
          </w:p>
        </w:tc>
        <w:tc>
          <w:tcPr>
            <w:tcW w:w="131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BA12FB">
              <w:rPr>
                <w:rFonts w:cs="Times New Roman"/>
                <w:sz w:val="20"/>
                <w:szCs w:val="26"/>
                <w:lang w:val="en-GB" w:eastAsia="en-US"/>
              </w:rPr>
              <w:t>,</w:t>
            </w:r>
            <w:r w:rsidRPr="001F01E9">
              <w:rPr>
                <w:rFonts w:cs="Times New Roman"/>
                <w:sz w:val="20"/>
                <w:szCs w:val="26"/>
                <w:lang w:val="en-GB" w:eastAsia="en-US"/>
              </w:rPr>
              <w:t>42</w:t>
            </w:r>
            <w:r w:rsidR="00BA12FB" w:rsidRPr="001F01E9">
              <w:rPr>
                <w:rFonts w:cs="Times New Roman"/>
                <w:sz w:val="20"/>
                <w:szCs w:val="26"/>
                <w:lang w:val="en-GB" w:eastAsia="en-US"/>
              </w:rPr>
              <w:t>:0</w:t>
            </w:r>
            <w:r w:rsidR="00BA12FB">
              <w:rPr>
                <w:rFonts w:cs="Times New Roman"/>
                <w:sz w:val="20"/>
                <w:szCs w:val="26"/>
                <w:lang w:val="en-GB" w:eastAsia="en-US"/>
              </w:rPr>
              <w:t>,</w:t>
            </w:r>
            <w:r w:rsidR="00BA12FB" w:rsidRPr="001F01E9">
              <w:rPr>
                <w:rFonts w:cs="Times New Roman"/>
                <w:sz w:val="20"/>
                <w:szCs w:val="26"/>
                <w:lang w:val="en-GB" w:eastAsia="en-US"/>
              </w:rPr>
              <w:t>35–</w:t>
            </w:r>
          </w:p>
        </w:tc>
        <w:tc>
          <w:tcPr>
            <w:tcW w:w="1009"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0</w:t>
            </w:r>
          </w:p>
        </w:tc>
        <w:tc>
          <w:tcPr>
            <w:tcW w:w="121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F82A80">
              <w:rPr>
                <w:rFonts w:cs="Times New Roman"/>
                <w:sz w:val="20"/>
                <w:szCs w:val="26"/>
                <w:lang w:val="en-GB" w:eastAsia="en-US"/>
              </w:rPr>
              <w:t>,</w:t>
            </w:r>
            <w:r w:rsidRPr="001F01E9">
              <w:rPr>
                <w:rFonts w:cs="Times New Roman"/>
                <w:sz w:val="20"/>
                <w:szCs w:val="26"/>
                <w:lang w:val="en-GB" w:eastAsia="en-US"/>
              </w:rPr>
              <w:t>92</w:t>
            </w:r>
          </w:p>
        </w:tc>
      </w:tr>
      <w:tr w:rsidR="0024157D" w:rsidRPr="001F01E9" w:rsidTr="00B11722">
        <w:trPr>
          <w:cantSplit/>
          <w:jc w:val="center"/>
        </w:trPr>
        <w:tc>
          <w:tcPr>
            <w:tcW w:w="1060" w:type="dxa"/>
          </w:tcPr>
          <w:p w:rsidR="0024157D" w:rsidRPr="001F01E9" w:rsidRDefault="0024157D" w:rsidP="00160B5A">
            <w:pPr>
              <w:spacing w:before="20" w:after="40" w:line="240" w:lineRule="exact"/>
              <w:rPr>
                <w:sz w:val="20"/>
                <w:szCs w:val="26"/>
                <w:lang w:val="en-GB"/>
              </w:rPr>
            </w:pPr>
            <w:r w:rsidRPr="001F01E9">
              <w:rPr>
                <w:sz w:val="20"/>
                <w:szCs w:val="26"/>
                <w:rtl/>
                <w:lang w:val="en-GB"/>
              </w:rPr>
              <w:t>اليابان</w:t>
            </w:r>
          </w:p>
        </w:tc>
        <w:tc>
          <w:tcPr>
            <w:tcW w:w="1385" w:type="dxa"/>
            <w:gridSpan w:val="2"/>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11</w:t>
            </w:r>
            <w:r w:rsidR="00280DE1">
              <w:rPr>
                <w:rFonts w:cs="Times New Roman"/>
                <w:sz w:val="20"/>
                <w:szCs w:val="26"/>
                <w:lang w:val="en-GB" w:eastAsia="en-US"/>
              </w:rPr>
              <w:t>,</w:t>
            </w:r>
            <w:r w:rsidRPr="001F01E9">
              <w:rPr>
                <w:rFonts w:cs="Times New Roman"/>
                <w:sz w:val="20"/>
                <w:szCs w:val="26"/>
                <w:lang w:val="en-GB" w:eastAsia="en-US"/>
              </w:rPr>
              <w:t>7</w:t>
            </w:r>
            <w:r w:rsidR="00280DE1" w:rsidRPr="001F01E9">
              <w:rPr>
                <w:rFonts w:cs="Times New Roman"/>
                <w:sz w:val="20"/>
                <w:szCs w:val="26"/>
                <w:lang w:val="en-GB" w:eastAsia="en-US"/>
              </w:rPr>
              <w:t>-10</w:t>
            </w:r>
            <w:r w:rsidR="00280DE1">
              <w:rPr>
                <w:rFonts w:cs="Times New Roman"/>
                <w:sz w:val="20"/>
                <w:szCs w:val="26"/>
                <w:lang w:val="en-GB" w:eastAsia="en-US"/>
              </w:rPr>
              <w:t>,</w:t>
            </w:r>
            <w:r w:rsidR="00280DE1" w:rsidRPr="001F01E9">
              <w:rPr>
                <w:rFonts w:cs="Times New Roman"/>
                <w:sz w:val="20"/>
                <w:szCs w:val="26"/>
                <w:lang w:val="en-GB" w:eastAsia="en-US"/>
              </w:rPr>
              <w:t>7</w:t>
            </w:r>
          </w:p>
        </w:tc>
        <w:tc>
          <w:tcPr>
            <w:tcW w:w="124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23</w:t>
            </w:r>
            <w:r w:rsidR="00280DE1">
              <w:rPr>
                <w:rFonts w:cs="Times New Roman"/>
                <w:sz w:val="20"/>
                <w:szCs w:val="26"/>
                <w:lang w:val="en-GB" w:eastAsia="en-US"/>
              </w:rPr>
              <w:t> </w:t>
            </w:r>
            <w:r w:rsidRPr="001F01E9">
              <w:rPr>
                <w:rFonts w:cs="Times New Roman"/>
                <w:sz w:val="20"/>
                <w:szCs w:val="26"/>
                <w:lang w:val="en-GB" w:eastAsia="en-US"/>
              </w:rPr>
              <w:t>448</w:t>
            </w:r>
          </w:p>
        </w:tc>
        <w:tc>
          <w:tcPr>
            <w:tcW w:w="1185"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3</w:t>
            </w:r>
            <w:r w:rsidR="009C41A2">
              <w:rPr>
                <w:rFonts w:cs="Times New Roman"/>
                <w:sz w:val="20"/>
                <w:szCs w:val="26"/>
                <w:lang w:val="en-GB" w:eastAsia="en-US"/>
              </w:rPr>
              <w:t>,</w:t>
            </w:r>
            <w:r w:rsidRPr="001F01E9">
              <w:rPr>
                <w:rFonts w:cs="Times New Roman"/>
                <w:sz w:val="20"/>
                <w:szCs w:val="26"/>
                <w:lang w:val="en-GB" w:eastAsia="en-US"/>
              </w:rPr>
              <w:t>07</w:t>
            </w:r>
            <w:r w:rsidR="009C41A2" w:rsidRPr="001F01E9">
              <w:rPr>
                <w:rFonts w:cs="Times New Roman"/>
                <w:sz w:val="20"/>
                <w:szCs w:val="26"/>
                <w:lang w:val="en-GB" w:eastAsia="en-US"/>
              </w:rPr>
              <w:t>:3</w:t>
            </w:r>
            <w:r w:rsidR="009C41A2">
              <w:rPr>
                <w:rFonts w:cs="Times New Roman"/>
                <w:sz w:val="20"/>
                <w:szCs w:val="26"/>
                <w:lang w:val="en-GB" w:eastAsia="en-US"/>
              </w:rPr>
              <w:t>,</w:t>
            </w:r>
            <w:r w:rsidR="009C41A2" w:rsidRPr="001F01E9">
              <w:rPr>
                <w:rFonts w:cs="Times New Roman"/>
                <w:sz w:val="20"/>
                <w:szCs w:val="26"/>
                <w:lang w:val="en-GB" w:eastAsia="en-US"/>
              </w:rPr>
              <w:t>10–</w:t>
            </w:r>
          </w:p>
        </w:tc>
        <w:tc>
          <w:tcPr>
            <w:tcW w:w="1219"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655294">
              <w:rPr>
                <w:rFonts w:cs="Times New Roman"/>
                <w:sz w:val="20"/>
                <w:szCs w:val="26"/>
                <w:lang w:val="en-GB" w:eastAsia="en-US"/>
              </w:rPr>
              <w:t>,</w:t>
            </w:r>
            <w:r w:rsidRPr="001F01E9">
              <w:rPr>
                <w:rFonts w:cs="Times New Roman"/>
                <w:sz w:val="20"/>
                <w:szCs w:val="26"/>
                <w:lang w:val="en-GB" w:eastAsia="en-US"/>
              </w:rPr>
              <w:t>80</w:t>
            </w:r>
            <w:r w:rsidR="00655294" w:rsidRPr="001F01E9">
              <w:rPr>
                <w:rFonts w:cs="Times New Roman"/>
                <w:sz w:val="20"/>
                <w:szCs w:val="26"/>
                <w:lang w:val="en-GB" w:eastAsia="en-US"/>
              </w:rPr>
              <w:t>:1</w:t>
            </w:r>
            <w:r w:rsidR="00655294">
              <w:rPr>
                <w:rFonts w:cs="Times New Roman"/>
                <w:sz w:val="20"/>
                <w:szCs w:val="26"/>
                <w:lang w:val="en-GB" w:eastAsia="en-US"/>
              </w:rPr>
              <w:t>,</w:t>
            </w:r>
            <w:r w:rsidR="00655294" w:rsidRPr="001F01E9">
              <w:rPr>
                <w:rFonts w:cs="Times New Roman"/>
                <w:sz w:val="20"/>
                <w:szCs w:val="26"/>
                <w:lang w:val="en-GB" w:eastAsia="en-US"/>
              </w:rPr>
              <w:t>85–</w:t>
            </w:r>
          </w:p>
        </w:tc>
        <w:tc>
          <w:tcPr>
            <w:tcW w:w="1317"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DB4013">
              <w:rPr>
                <w:rFonts w:cs="Times New Roman"/>
                <w:sz w:val="20"/>
                <w:szCs w:val="26"/>
                <w:lang w:val="en-GB" w:eastAsia="en-US"/>
              </w:rPr>
              <w:t>,</w:t>
            </w:r>
            <w:r w:rsidRPr="001F01E9">
              <w:rPr>
                <w:rFonts w:cs="Times New Roman"/>
                <w:sz w:val="20"/>
                <w:szCs w:val="26"/>
                <w:lang w:val="en-GB" w:eastAsia="en-US"/>
              </w:rPr>
              <w:t>55</w:t>
            </w:r>
            <w:r w:rsidR="00DB4013" w:rsidRPr="001F01E9">
              <w:rPr>
                <w:rFonts w:cs="Times New Roman"/>
                <w:sz w:val="20"/>
                <w:szCs w:val="26"/>
                <w:lang w:val="en-GB" w:eastAsia="en-US"/>
              </w:rPr>
              <w:t>:0</w:t>
            </w:r>
            <w:r w:rsidR="00DB4013">
              <w:rPr>
                <w:rFonts w:cs="Times New Roman"/>
                <w:sz w:val="20"/>
                <w:szCs w:val="26"/>
                <w:lang w:val="en-GB" w:eastAsia="en-US"/>
              </w:rPr>
              <w:t>,</w:t>
            </w:r>
            <w:r w:rsidR="00DB4013" w:rsidRPr="001F01E9">
              <w:rPr>
                <w:rFonts w:cs="Times New Roman"/>
                <w:sz w:val="20"/>
                <w:szCs w:val="26"/>
                <w:lang w:val="en-GB" w:eastAsia="en-US"/>
              </w:rPr>
              <w:t>60–</w:t>
            </w:r>
          </w:p>
        </w:tc>
        <w:tc>
          <w:tcPr>
            <w:tcW w:w="1009"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027</w:t>
            </w:r>
            <w:r w:rsidR="00F82A80" w:rsidRPr="001F01E9">
              <w:rPr>
                <w:rFonts w:cs="Times New Roman"/>
                <w:sz w:val="20"/>
                <w:szCs w:val="26"/>
                <w:lang w:val="en-GB" w:eastAsia="en-US"/>
              </w:rPr>
              <w:t>–</w:t>
            </w:r>
          </w:p>
        </w:tc>
        <w:tc>
          <w:tcPr>
            <w:tcW w:w="1217"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2</w:t>
            </w:r>
            <w:r w:rsidR="00F82A80">
              <w:rPr>
                <w:rFonts w:cs="Times New Roman"/>
                <w:sz w:val="20"/>
                <w:szCs w:val="26"/>
                <w:lang w:val="en-GB" w:eastAsia="en-US"/>
              </w:rPr>
              <w:t>,</w:t>
            </w:r>
            <w:r w:rsidRPr="001F01E9">
              <w:rPr>
                <w:rFonts w:cs="Times New Roman"/>
                <w:sz w:val="20"/>
                <w:szCs w:val="26"/>
                <w:lang w:val="en-GB" w:eastAsia="en-US"/>
              </w:rPr>
              <w:t>078</w:t>
            </w:r>
          </w:p>
        </w:tc>
      </w:tr>
      <w:tr w:rsidR="0024157D" w:rsidRPr="001F01E9" w:rsidTr="00B11722">
        <w:trPr>
          <w:cantSplit/>
          <w:jc w:val="center"/>
        </w:trPr>
        <w:tc>
          <w:tcPr>
            <w:tcW w:w="1060" w:type="dxa"/>
            <w:vMerge w:val="restart"/>
          </w:tcPr>
          <w:p w:rsidR="0024157D" w:rsidRPr="001F01E9" w:rsidRDefault="0024157D" w:rsidP="00160B5A">
            <w:pPr>
              <w:spacing w:before="20" w:after="40" w:line="240" w:lineRule="exact"/>
              <w:rPr>
                <w:sz w:val="20"/>
                <w:szCs w:val="26"/>
                <w:lang w:val="en-GB"/>
              </w:rPr>
            </w:pPr>
            <w:r w:rsidRPr="001F01E9">
              <w:rPr>
                <w:sz w:val="20"/>
                <w:szCs w:val="26"/>
                <w:rtl/>
                <w:lang w:val="en-GB"/>
              </w:rPr>
              <w:t>بولندا</w:t>
            </w:r>
          </w:p>
        </w:tc>
        <w:tc>
          <w:tcPr>
            <w:tcW w:w="783" w:type="dxa"/>
            <w:vMerge w:val="restart"/>
            <w:shd w:val="clear" w:color="auto" w:fill="auto"/>
            <w:vAlign w:val="center"/>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10</w:t>
            </w:r>
          </w:p>
        </w:tc>
        <w:tc>
          <w:tcPr>
            <w:tcW w:w="602"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bookmarkStart w:id="50" w:name="lt_pId552"/>
            <w:r w:rsidRPr="001F01E9">
              <w:rPr>
                <w:rFonts w:cs="Times New Roman"/>
                <w:sz w:val="20"/>
                <w:szCs w:val="26"/>
                <w:lang w:val="en-GB" w:eastAsia="en-US"/>
              </w:rPr>
              <w:t>Tx</w:t>
            </w:r>
            <w:bookmarkEnd w:id="50"/>
          </w:p>
        </w:tc>
        <w:tc>
          <w:tcPr>
            <w:tcW w:w="124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78</w:t>
            </w:r>
          </w:p>
        </w:tc>
        <w:tc>
          <w:tcPr>
            <w:tcW w:w="1185"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4</w:t>
            </w:r>
            <w:r w:rsidR="00803065">
              <w:rPr>
                <w:rFonts w:cs="Times New Roman"/>
                <w:sz w:val="20"/>
                <w:szCs w:val="26"/>
                <w:lang w:val="en-GB" w:eastAsia="en-US"/>
              </w:rPr>
              <w:t>,</w:t>
            </w:r>
            <w:r w:rsidRPr="001F01E9">
              <w:rPr>
                <w:rFonts w:cs="Times New Roman"/>
                <w:sz w:val="20"/>
                <w:szCs w:val="26"/>
                <w:lang w:val="en-GB" w:eastAsia="en-US"/>
              </w:rPr>
              <w:t>08</w:t>
            </w:r>
            <w:r w:rsidR="00803065" w:rsidRPr="001F01E9">
              <w:rPr>
                <w:rFonts w:cs="Times New Roman"/>
                <w:sz w:val="20"/>
                <w:szCs w:val="26"/>
                <w:lang w:val="en-GB" w:eastAsia="en-US"/>
              </w:rPr>
              <w:t>:0</w:t>
            </w:r>
            <w:r w:rsidR="00803065">
              <w:rPr>
                <w:rFonts w:cs="Times New Roman"/>
                <w:sz w:val="20"/>
                <w:szCs w:val="26"/>
                <w:lang w:val="en-GB" w:eastAsia="en-US"/>
              </w:rPr>
              <w:t>,</w:t>
            </w:r>
            <w:r w:rsidR="00803065" w:rsidRPr="001F01E9">
              <w:rPr>
                <w:rFonts w:cs="Times New Roman"/>
                <w:sz w:val="20"/>
                <w:szCs w:val="26"/>
                <w:lang w:val="en-GB" w:eastAsia="en-US"/>
              </w:rPr>
              <w:t>52–</w:t>
            </w:r>
          </w:p>
        </w:tc>
        <w:tc>
          <w:tcPr>
            <w:tcW w:w="1219"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2</w:t>
            </w:r>
            <w:r w:rsidR="00655294">
              <w:rPr>
                <w:rFonts w:cs="Times New Roman"/>
                <w:sz w:val="20"/>
                <w:szCs w:val="26"/>
                <w:lang w:val="en-GB" w:eastAsia="en-US"/>
              </w:rPr>
              <w:t>,</w:t>
            </w:r>
            <w:r w:rsidRPr="001F01E9">
              <w:rPr>
                <w:rFonts w:cs="Times New Roman"/>
                <w:sz w:val="20"/>
                <w:szCs w:val="26"/>
                <w:lang w:val="en-GB" w:eastAsia="en-US"/>
              </w:rPr>
              <w:t>80</w:t>
            </w:r>
            <w:r w:rsidR="00655294" w:rsidRPr="001F01E9">
              <w:rPr>
                <w:rFonts w:cs="Times New Roman"/>
                <w:sz w:val="20"/>
                <w:szCs w:val="26"/>
                <w:lang w:val="en-GB" w:eastAsia="en-US"/>
              </w:rPr>
              <w:t>:0</w:t>
            </w:r>
            <w:r w:rsidR="00655294">
              <w:rPr>
                <w:rFonts w:cs="Times New Roman"/>
                <w:sz w:val="20"/>
                <w:szCs w:val="26"/>
                <w:lang w:val="en-GB" w:eastAsia="en-US"/>
              </w:rPr>
              <w:t>,</w:t>
            </w:r>
            <w:r w:rsidR="00655294" w:rsidRPr="001F01E9">
              <w:rPr>
                <w:rFonts w:cs="Times New Roman"/>
                <w:sz w:val="20"/>
                <w:szCs w:val="26"/>
                <w:lang w:val="en-GB" w:eastAsia="en-US"/>
              </w:rPr>
              <w:t>26–</w:t>
            </w:r>
          </w:p>
        </w:tc>
        <w:tc>
          <w:tcPr>
            <w:tcW w:w="1317"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DB4013">
              <w:rPr>
                <w:rFonts w:cs="Times New Roman"/>
                <w:sz w:val="20"/>
                <w:szCs w:val="26"/>
                <w:lang w:val="en-GB" w:eastAsia="en-US"/>
              </w:rPr>
              <w:t>,</w:t>
            </w:r>
            <w:r w:rsidRPr="001F01E9">
              <w:rPr>
                <w:rFonts w:cs="Times New Roman"/>
                <w:sz w:val="20"/>
                <w:szCs w:val="26"/>
                <w:lang w:val="en-GB" w:eastAsia="en-US"/>
              </w:rPr>
              <w:t>28</w:t>
            </w:r>
            <w:r w:rsidR="00DB4013" w:rsidRPr="001F01E9">
              <w:rPr>
                <w:rFonts w:cs="Times New Roman"/>
                <w:sz w:val="20"/>
                <w:szCs w:val="26"/>
                <w:lang w:val="en-GB" w:eastAsia="en-US"/>
              </w:rPr>
              <w:t>:0</w:t>
            </w:r>
            <w:r w:rsidR="00DB4013">
              <w:rPr>
                <w:rFonts w:cs="Times New Roman"/>
                <w:sz w:val="20"/>
                <w:szCs w:val="26"/>
                <w:lang w:val="en-GB" w:eastAsia="en-US"/>
              </w:rPr>
              <w:t>,</w:t>
            </w:r>
            <w:r w:rsidR="00DB4013" w:rsidRPr="001F01E9">
              <w:rPr>
                <w:rFonts w:cs="Times New Roman"/>
                <w:sz w:val="20"/>
                <w:szCs w:val="26"/>
                <w:lang w:val="en-GB" w:eastAsia="en-US"/>
              </w:rPr>
              <w:t>01–</w:t>
            </w:r>
          </w:p>
        </w:tc>
        <w:tc>
          <w:tcPr>
            <w:tcW w:w="1009"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525</w:t>
            </w:r>
          </w:p>
        </w:tc>
        <w:tc>
          <w:tcPr>
            <w:tcW w:w="1217"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F82A80">
              <w:rPr>
                <w:rFonts w:cs="Times New Roman"/>
                <w:sz w:val="20"/>
                <w:szCs w:val="26"/>
                <w:lang w:val="en-GB" w:eastAsia="en-US"/>
              </w:rPr>
              <w:t>,</w:t>
            </w:r>
            <w:r w:rsidRPr="001F01E9">
              <w:rPr>
                <w:rFonts w:cs="Times New Roman"/>
                <w:sz w:val="20"/>
                <w:szCs w:val="26"/>
                <w:lang w:val="en-GB" w:eastAsia="en-US"/>
              </w:rPr>
              <w:t>392</w:t>
            </w:r>
          </w:p>
        </w:tc>
      </w:tr>
      <w:tr w:rsidR="0024157D" w:rsidRPr="001F01E9" w:rsidTr="00B11722">
        <w:trPr>
          <w:cantSplit/>
          <w:trHeight w:val="309"/>
          <w:jc w:val="center"/>
        </w:trPr>
        <w:tc>
          <w:tcPr>
            <w:tcW w:w="1060" w:type="dxa"/>
            <w:vMerge/>
          </w:tcPr>
          <w:p w:rsidR="0024157D" w:rsidRPr="001F01E9" w:rsidRDefault="0024157D" w:rsidP="00160B5A">
            <w:pPr>
              <w:spacing w:before="20" w:after="40" w:line="240" w:lineRule="exact"/>
              <w:rPr>
                <w:sz w:val="20"/>
                <w:szCs w:val="26"/>
                <w:lang w:val="en-GB"/>
              </w:rPr>
            </w:pPr>
          </w:p>
        </w:tc>
        <w:tc>
          <w:tcPr>
            <w:tcW w:w="783" w:type="dxa"/>
            <w:vMerge/>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p>
        </w:tc>
        <w:tc>
          <w:tcPr>
            <w:tcW w:w="602"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bookmarkStart w:id="51" w:name="lt_pId559"/>
            <w:r w:rsidRPr="001F01E9">
              <w:rPr>
                <w:rFonts w:cs="Times New Roman"/>
                <w:sz w:val="20"/>
                <w:szCs w:val="26"/>
                <w:lang w:val="en-GB" w:eastAsia="en-US"/>
              </w:rPr>
              <w:t>Rx</w:t>
            </w:r>
            <w:bookmarkEnd w:id="51"/>
          </w:p>
        </w:tc>
        <w:tc>
          <w:tcPr>
            <w:tcW w:w="124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78</w:t>
            </w:r>
          </w:p>
        </w:tc>
        <w:tc>
          <w:tcPr>
            <w:tcW w:w="1185"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E41F13">
              <w:rPr>
                <w:rFonts w:cs="Times New Roman"/>
                <w:sz w:val="20"/>
                <w:szCs w:val="26"/>
                <w:lang w:val="en-GB" w:eastAsia="en-US"/>
              </w:rPr>
              <w:t>,</w:t>
            </w:r>
            <w:r w:rsidRPr="001F01E9">
              <w:rPr>
                <w:rFonts w:cs="Times New Roman"/>
                <w:sz w:val="20"/>
                <w:szCs w:val="26"/>
                <w:lang w:val="en-GB" w:eastAsia="en-US"/>
              </w:rPr>
              <w:t>30</w:t>
            </w:r>
            <w:r w:rsidR="005F7B77" w:rsidRPr="001F01E9">
              <w:rPr>
                <w:rFonts w:cs="Times New Roman"/>
                <w:sz w:val="20"/>
                <w:szCs w:val="26"/>
                <w:lang w:val="en-GB" w:eastAsia="en-US"/>
              </w:rPr>
              <w:t>:4</w:t>
            </w:r>
            <w:r w:rsidR="005F7B77">
              <w:rPr>
                <w:rFonts w:cs="Times New Roman"/>
                <w:sz w:val="20"/>
                <w:szCs w:val="26"/>
                <w:lang w:val="en-GB" w:eastAsia="en-US"/>
              </w:rPr>
              <w:t>,</w:t>
            </w:r>
            <w:r w:rsidR="005F7B77" w:rsidRPr="001F01E9">
              <w:rPr>
                <w:rFonts w:cs="Times New Roman"/>
                <w:sz w:val="20"/>
                <w:szCs w:val="26"/>
                <w:lang w:val="en-GB" w:eastAsia="en-US"/>
              </w:rPr>
              <w:t>08</w:t>
            </w:r>
            <w:r w:rsidR="00E41F13" w:rsidRPr="001F01E9">
              <w:rPr>
                <w:rFonts w:cs="Times New Roman"/>
                <w:sz w:val="20"/>
                <w:szCs w:val="26"/>
                <w:lang w:val="en-GB" w:eastAsia="en-US"/>
              </w:rPr>
              <w:t>–</w:t>
            </w:r>
          </w:p>
        </w:tc>
        <w:tc>
          <w:tcPr>
            <w:tcW w:w="1219"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655294">
              <w:rPr>
                <w:rFonts w:cs="Times New Roman"/>
                <w:sz w:val="20"/>
                <w:szCs w:val="26"/>
                <w:lang w:val="en-GB" w:eastAsia="en-US"/>
              </w:rPr>
              <w:t>,</w:t>
            </w:r>
            <w:r w:rsidRPr="001F01E9">
              <w:rPr>
                <w:rFonts w:cs="Times New Roman"/>
                <w:sz w:val="20"/>
                <w:szCs w:val="26"/>
                <w:lang w:val="en-GB" w:eastAsia="en-US"/>
              </w:rPr>
              <w:t>21</w:t>
            </w:r>
            <w:r w:rsidR="00655294" w:rsidRPr="001F01E9">
              <w:rPr>
                <w:rFonts w:cs="Times New Roman"/>
                <w:sz w:val="20"/>
                <w:szCs w:val="26"/>
                <w:lang w:val="en-GB" w:eastAsia="en-US"/>
              </w:rPr>
              <w:t>:2</w:t>
            </w:r>
            <w:r w:rsidR="00655294">
              <w:rPr>
                <w:rFonts w:cs="Times New Roman"/>
                <w:sz w:val="20"/>
                <w:szCs w:val="26"/>
                <w:lang w:val="en-GB" w:eastAsia="en-US"/>
              </w:rPr>
              <w:t>,</w:t>
            </w:r>
            <w:r w:rsidR="00655294" w:rsidRPr="001F01E9">
              <w:rPr>
                <w:rFonts w:cs="Times New Roman"/>
                <w:sz w:val="20"/>
                <w:szCs w:val="26"/>
                <w:lang w:val="en-GB" w:eastAsia="en-US"/>
              </w:rPr>
              <w:t>81–</w:t>
            </w:r>
          </w:p>
        </w:tc>
        <w:tc>
          <w:tcPr>
            <w:tcW w:w="1317"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DB4013">
              <w:rPr>
                <w:rFonts w:cs="Times New Roman"/>
                <w:sz w:val="20"/>
                <w:szCs w:val="26"/>
                <w:lang w:val="en-GB" w:eastAsia="en-US"/>
              </w:rPr>
              <w:t>,</w:t>
            </w:r>
            <w:r w:rsidRPr="001F01E9">
              <w:rPr>
                <w:rFonts w:cs="Times New Roman"/>
                <w:sz w:val="20"/>
                <w:szCs w:val="26"/>
                <w:lang w:val="en-GB" w:eastAsia="en-US"/>
              </w:rPr>
              <w:t>17</w:t>
            </w:r>
            <w:r w:rsidR="00DB4013" w:rsidRPr="00DB4013">
              <w:rPr>
                <w:rFonts w:cs="Times New Roman"/>
                <w:sz w:val="20"/>
                <w:szCs w:val="26"/>
                <w:lang w:val="en-GB" w:eastAsia="en-US"/>
              </w:rPr>
              <w:t>–</w:t>
            </w:r>
            <w:r w:rsidR="00DB4013" w:rsidRPr="001F01E9">
              <w:rPr>
                <w:rFonts w:cs="Times New Roman"/>
                <w:sz w:val="20"/>
                <w:szCs w:val="26"/>
                <w:lang w:val="en-GB" w:eastAsia="en-US"/>
              </w:rPr>
              <w:t>:1</w:t>
            </w:r>
            <w:r w:rsidR="00DB4013">
              <w:rPr>
                <w:rFonts w:cs="Times New Roman"/>
                <w:sz w:val="20"/>
                <w:szCs w:val="26"/>
                <w:lang w:val="en-GB" w:eastAsia="en-US"/>
              </w:rPr>
              <w:t>,</w:t>
            </w:r>
            <w:r w:rsidR="00DB4013" w:rsidRPr="001F01E9">
              <w:rPr>
                <w:rFonts w:cs="Times New Roman"/>
                <w:sz w:val="20"/>
                <w:szCs w:val="26"/>
                <w:lang w:val="en-GB" w:eastAsia="en-US"/>
              </w:rPr>
              <w:t>32–</w:t>
            </w:r>
          </w:p>
        </w:tc>
        <w:tc>
          <w:tcPr>
            <w:tcW w:w="1009"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579</w:t>
            </w:r>
            <w:r w:rsidR="00F82A80" w:rsidRPr="001F01E9">
              <w:rPr>
                <w:rFonts w:cs="Times New Roman"/>
                <w:sz w:val="20"/>
                <w:szCs w:val="26"/>
                <w:lang w:val="en-GB" w:eastAsia="en-US"/>
              </w:rPr>
              <w:t>–</w:t>
            </w:r>
          </w:p>
        </w:tc>
        <w:tc>
          <w:tcPr>
            <w:tcW w:w="1217"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F82A80">
              <w:rPr>
                <w:rFonts w:cs="Times New Roman"/>
                <w:sz w:val="20"/>
                <w:szCs w:val="26"/>
                <w:lang w:val="en-GB" w:eastAsia="en-US"/>
              </w:rPr>
              <w:t>,</w:t>
            </w:r>
            <w:r w:rsidRPr="001F01E9">
              <w:rPr>
                <w:rFonts w:cs="Times New Roman"/>
                <w:sz w:val="20"/>
                <w:szCs w:val="26"/>
                <w:lang w:val="en-GB" w:eastAsia="en-US"/>
              </w:rPr>
              <w:t>373</w:t>
            </w:r>
          </w:p>
        </w:tc>
      </w:tr>
      <w:tr w:rsidR="0024157D" w:rsidRPr="001F01E9" w:rsidTr="00B11722">
        <w:trPr>
          <w:cantSplit/>
          <w:jc w:val="center"/>
        </w:trPr>
        <w:tc>
          <w:tcPr>
            <w:tcW w:w="1060" w:type="dxa"/>
          </w:tcPr>
          <w:p w:rsidR="0024157D" w:rsidRPr="001F01E9" w:rsidRDefault="0024157D" w:rsidP="00160B5A">
            <w:pPr>
              <w:spacing w:before="20" w:after="40" w:line="240" w:lineRule="exact"/>
              <w:rPr>
                <w:sz w:val="20"/>
                <w:szCs w:val="26"/>
                <w:lang w:val="en-GB"/>
              </w:rPr>
            </w:pPr>
            <w:r w:rsidRPr="001F01E9">
              <w:rPr>
                <w:sz w:val="20"/>
                <w:szCs w:val="26"/>
                <w:rtl/>
                <w:lang w:val="en-GB"/>
              </w:rPr>
              <w:t>بولندا</w:t>
            </w:r>
          </w:p>
        </w:tc>
        <w:tc>
          <w:tcPr>
            <w:tcW w:w="1385" w:type="dxa"/>
            <w:gridSpan w:val="2"/>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11</w:t>
            </w:r>
          </w:p>
        </w:tc>
        <w:tc>
          <w:tcPr>
            <w:tcW w:w="1247" w:type="dxa"/>
            <w:shd w:val="clear" w:color="auto" w:fill="auto"/>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1</w:t>
            </w:r>
            <w:r w:rsidR="00280DE1">
              <w:rPr>
                <w:rFonts w:cs="Times New Roman"/>
                <w:sz w:val="20"/>
                <w:szCs w:val="26"/>
                <w:lang w:val="en-GB" w:eastAsia="en-US"/>
              </w:rPr>
              <w:t> </w:t>
            </w:r>
            <w:r w:rsidRPr="001F01E9">
              <w:rPr>
                <w:rFonts w:cs="Times New Roman"/>
                <w:sz w:val="20"/>
                <w:szCs w:val="26"/>
                <w:lang w:val="en-GB" w:eastAsia="en-US"/>
              </w:rPr>
              <w:t>431</w:t>
            </w:r>
          </w:p>
        </w:tc>
        <w:tc>
          <w:tcPr>
            <w:tcW w:w="1185"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E41F13">
              <w:rPr>
                <w:rFonts w:cs="Times New Roman"/>
                <w:sz w:val="20"/>
                <w:szCs w:val="26"/>
                <w:lang w:val="en-GB" w:eastAsia="en-US"/>
              </w:rPr>
              <w:t>,</w:t>
            </w:r>
            <w:r w:rsidRPr="001F01E9">
              <w:rPr>
                <w:rFonts w:cs="Times New Roman"/>
                <w:sz w:val="20"/>
                <w:szCs w:val="26"/>
                <w:lang w:val="en-GB" w:eastAsia="en-US"/>
              </w:rPr>
              <w:t>29</w:t>
            </w:r>
            <w:r w:rsidR="00E41F13" w:rsidRPr="001F01E9">
              <w:rPr>
                <w:rFonts w:cs="Times New Roman"/>
                <w:sz w:val="20"/>
                <w:szCs w:val="26"/>
                <w:lang w:val="en-GB" w:eastAsia="en-US"/>
              </w:rPr>
              <w:t>:0</w:t>
            </w:r>
            <w:r w:rsidR="00E41F13">
              <w:rPr>
                <w:rFonts w:cs="Times New Roman"/>
                <w:sz w:val="20"/>
                <w:szCs w:val="26"/>
                <w:lang w:val="en-GB" w:eastAsia="en-US"/>
              </w:rPr>
              <w:t>,</w:t>
            </w:r>
            <w:r w:rsidR="00E41F13" w:rsidRPr="001F01E9">
              <w:rPr>
                <w:rFonts w:cs="Times New Roman"/>
                <w:sz w:val="20"/>
                <w:szCs w:val="26"/>
                <w:lang w:val="en-GB" w:eastAsia="en-US"/>
              </w:rPr>
              <w:t>38–</w:t>
            </w:r>
          </w:p>
        </w:tc>
        <w:tc>
          <w:tcPr>
            <w:tcW w:w="1219"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655294">
              <w:rPr>
                <w:rFonts w:cs="Times New Roman"/>
                <w:sz w:val="20"/>
                <w:szCs w:val="26"/>
                <w:lang w:val="en-GB" w:eastAsia="en-US"/>
              </w:rPr>
              <w:t>,</w:t>
            </w:r>
            <w:r w:rsidRPr="001F01E9">
              <w:rPr>
                <w:rFonts w:cs="Times New Roman"/>
                <w:sz w:val="20"/>
                <w:szCs w:val="26"/>
                <w:lang w:val="en-GB" w:eastAsia="en-US"/>
              </w:rPr>
              <w:t>17</w:t>
            </w:r>
            <w:r w:rsidR="00655294" w:rsidRPr="001F01E9">
              <w:rPr>
                <w:rFonts w:cs="Times New Roman"/>
                <w:sz w:val="20"/>
                <w:szCs w:val="26"/>
                <w:lang w:val="en-GB" w:eastAsia="en-US"/>
              </w:rPr>
              <w:t>:0</w:t>
            </w:r>
            <w:r w:rsidR="00655294">
              <w:rPr>
                <w:rFonts w:cs="Times New Roman"/>
                <w:sz w:val="20"/>
                <w:szCs w:val="26"/>
                <w:lang w:val="en-GB" w:eastAsia="en-US"/>
              </w:rPr>
              <w:t>,</w:t>
            </w:r>
            <w:r w:rsidR="00655294" w:rsidRPr="001F01E9">
              <w:rPr>
                <w:rFonts w:cs="Times New Roman"/>
                <w:sz w:val="20"/>
                <w:szCs w:val="26"/>
                <w:lang w:val="en-GB" w:eastAsia="en-US"/>
              </w:rPr>
              <w:t>29–</w:t>
            </w:r>
          </w:p>
        </w:tc>
        <w:tc>
          <w:tcPr>
            <w:tcW w:w="1317"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DB4013">
              <w:rPr>
                <w:rFonts w:cs="Times New Roman"/>
                <w:sz w:val="20"/>
                <w:szCs w:val="26"/>
                <w:lang w:val="en-GB" w:eastAsia="en-US"/>
              </w:rPr>
              <w:t>,</w:t>
            </w:r>
            <w:r w:rsidRPr="001F01E9">
              <w:rPr>
                <w:rFonts w:cs="Times New Roman"/>
                <w:sz w:val="20"/>
                <w:szCs w:val="26"/>
                <w:lang w:val="en-GB" w:eastAsia="en-US"/>
              </w:rPr>
              <w:t>00</w:t>
            </w:r>
            <w:r w:rsidR="00DB4013" w:rsidRPr="001F01E9">
              <w:rPr>
                <w:rFonts w:cs="Times New Roman"/>
                <w:sz w:val="20"/>
                <w:szCs w:val="26"/>
                <w:lang w:val="en-GB" w:eastAsia="en-US"/>
              </w:rPr>
              <w:t>:0</w:t>
            </w:r>
            <w:r w:rsidR="00DB4013">
              <w:rPr>
                <w:rFonts w:cs="Times New Roman"/>
                <w:sz w:val="20"/>
                <w:szCs w:val="26"/>
                <w:lang w:val="en-GB" w:eastAsia="en-US"/>
              </w:rPr>
              <w:t>,</w:t>
            </w:r>
            <w:r w:rsidR="00DB4013" w:rsidRPr="001F01E9">
              <w:rPr>
                <w:rFonts w:cs="Times New Roman"/>
                <w:sz w:val="20"/>
                <w:szCs w:val="26"/>
                <w:lang w:val="en-GB" w:eastAsia="en-US"/>
              </w:rPr>
              <w:t>17–</w:t>
            </w:r>
          </w:p>
        </w:tc>
        <w:tc>
          <w:tcPr>
            <w:tcW w:w="1009"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076</w:t>
            </w:r>
            <w:r w:rsidR="00F82A80" w:rsidRPr="001F01E9">
              <w:rPr>
                <w:rFonts w:cs="Times New Roman"/>
                <w:sz w:val="20"/>
                <w:szCs w:val="26"/>
                <w:lang w:val="en-GB" w:eastAsia="en-US"/>
              </w:rPr>
              <w:t>–</w:t>
            </w:r>
          </w:p>
        </w:tc>
        <w:tc>
          <w:tcPr>
            <w:tcW w:w="1217" w:type="dxa"/>
            <w:shd w:val="clear" w:color="auto" w:fill="auto"/>
            <w:vAlign w:val="bottom"/>
          </w:tcPr>
          <w:p w:rsidR="0024157D" w:rsidRPr="001F01E9" w:rsidRDefault="0024157D" w:rsidP="00160B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F01E9">
              <w:rPr>
                <w:rFonts w:cs="Times New Roman"/>
                <w:sz w:val="20"/>
                <w:szCs w:val="26"/>
                <w:lang w:val="en-GB" w:eastAsia="en-US"/>
              </w:rPr>
              <w:t>0</w:t>
            </w:r>
            <w:r w:rsidR="00F82A80">
              <w:rPr>
                <w:rFonts w:cs="Times New Roman"/>
                <w:sz w:val="20"/>
                <w:szCs w:val="26"/>
                <w:lang w:val="en-GB" w:eastAsia="en-US"/>
              </w:rPr>
              <w:t>,</w:t>
            </w:r>
            <w:r w:rsidRPr="001F01E9">
              <w:rPr>
                <w:rFonts w:cs="Times New Roman"/>
                <w:sz w:val="20"/>
                <w:szCs w:val="26"/>
                <w:lang w:val="en-GB" w:eastAsia="en-US"/>
              </w:rPr>
              <w:t>354</w:t>
            </w:r>
          </w:p>
        </w:tc>
      </w:tr>
    </w:tbl>
    <w:p w:rsidR="0024157D" w:rsidRPr="0064642F" w:rsidRDefault="0024157D" w:rsidP="0024157D">
      <w:pPr>
        <w:tabs>
          <w:tab w:val="left" w:pos="794"/>
          <w:tab w:val="left" w:pos="1191"/>
          <w:tab w:val="left" w:pos="1588"/>
          <w:tab w:val="left" w:pos="1985"/>
        </w:tabs>
        <w:bidi w:val="0"/>
        <w:spacing w:before="0" w:line="240" w:lineRule="auto"/>
        <w:rPr>
          <w:rFonts w:cs="Times New Roman"/>
          <w:sz w:val="20"/>
          <w:szCs w:val="20"/>
          <w:lang w:val="en-GB" w:eastAsia="en-US"/>
        </w:rPr>
      </w:pPr>
    </w:p>
    <w:p w:rsidR="0024157D" w:rsidRPr="00E01589" w:rsidRDefault="0024157D" w:rsidP="00E130A9">
      <w:pPr>
        <w:pStyle w:val="TableNo"/>
        <w:keepNext/>
        <w:keepLines/>
        <w:widowControl w:val="0"/>
        <w:rPr>
          <w:rtl/>
        </w:rPr>
      </w:pPr>
      <w:bookmarkStart w:id="52" w:name="lt_pId574"/>
      <w:r>
        <w:rPr>
          <w:rFonts w:hint="cs"/>
          <w:rtl/>
        </w:rPr>
        <w:t xml:space="preserve">الجدول </w:t>
      </w:r>
      <w:r>
        <w:t>2B-A2</w:t>
      </w:r>
    </w:p>
    <w:p w:rsidR="0024157D" w:rsidRPr="00E01589" w:rsidRDefault="0024157D" w:rsidP="00EF3DE4">
      <w:pPr>
        <w:pStyle w:val="Tabletitle"/>
      </w:pPr>
      <w:r w:rsidRPr="00E130A9">
        <w:rPr>
          <w:rFonts w:hint="cs"/>
          <w:rtl/>
        </w:rPr>
        <w:t xml:space="preserve">طول الوصلة </w:t>
      </w:r>
      <w:r w:rsidRPr="00E130A9">
        <w:t>(km)</w:t>
      </w:r>
      <w:bookmarkEnd w:id="52"/>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1418"/>
        <w:gridCol w:w="1388"/>
        <w:gridCol w:w="1175"/>
        <w:gridCol w:w="1175"/>
        <w:gridCol w:w="1150"/>
        <w:gridCol w:w="1006"/>
        <w:gridCol w:w="1301"/>
      </w:tblGrid>
      <w:tr w:rsidR="0024157D" w:rsidRPr="00EE7414" w:rsidTr="00DE06FB">
        <w:trPr>
          <w:jc w:val="center"/>
        </w:trPr>
        <w:tc>
          <w:tcPr>
            <w:tcW w:w="1026" w:type="dxa"/>
            <w:vMerge w:val="restart"/>
          </w:tcPr>
          <w:p w:rsidR="0024157D" w:rsidRPr="00EE7414"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p>
        </w:tc>
        <w:tc>
          <w:tcPr>
            <w:tcW w:w="1418" w:type="dxa"/>
            <w:vMerge w:val="restart"/>
            <w:shd w:val="clear" w:color="auto" w:fill="auto"/>
          </w:tcPr>
          <w:p w:rsidR="0024157D" w:rsidRPr="00EE7414" w:rsidRDefault="0024157D" w:rsidP="00D9079F">
            <w:pPr>
              <w:pStyle w:val="Tablehead"/>
              <w:rPr>
                <w:lang w:val="en-GB"/>
              </w:rPr>
            </w:pPr>
            <w:r w:rsidRPr="00EE7414">
              <w:rPr>
                <w:rFonts w:hint="cs"/>
                <w:rtl/>
                <w:lang w:val="en-GB"/>
              </w:rPr>
              <w:t>النطاق</w:t>
            </w:r>
            <w:r w:rsidRPr="00EE7414">
              <w:rPr>
                <w:lang w:val="en-GB"/>
              </w:rPr>
              <w:br/>
              <w:t>(GHz)</w:t>
            </w:r>
          </w:p>
        </w:tc>
        <w:tc>
          <w:tcPr>
            <w:tcW w:w="1388" w:type="dxa"/>
            <w:vMerge w:val="restart"/>
            <w:shd w:val="clear" w:color="auto" w:fill="auto"/>
          </w:tcPr>
          <w:p w:rsidR="0024157D" w:rsidRPr="00EE7414" w:rsidRDefault="0024157D" w:rsidP="00765CD5">
            <w:pPr>
              <w:pStyle w:val="Tablehead"/>
              <w:rPr>
                <w:lang w:val="en-GB"/>
              </w:rPr>
            </w:pPr>
            <w:r w:rsidRPr="00EE7414">
              <w:rPr>
                <w:rFonts w:hint="cs"/>
                <w:spacing w:val="-6"/>
                <w:rtl/>
                <w:lang w:bidi="ar"/>
              </w:rPr>
              <w:t>عدد السجلات</w:t>
            </w:r>
          </w:p>
        </w:tc>
        <w:tc>
          <w:tcPr>
            <w:tcW w:w="3500" w:type="dxa"/>
            <w:gridSpan w:val="3"/>
            <w:shd w:val="clear" w:color="auto" w:fill="auto"/>
          </w:tcPr>
          <w:p w:rsidR="0024157D" w:rsidRPr="00EE7414" w:rsidRDefault="0024157D" w:rsidP="00765CD5">
            <w:pPr>
              <w:pStyle w:val="Tablehead"/>
              <w:rPr>
                <w:lang w:val="en-GB"/>
              </w:rPr>
            </w:pPr>
            <w:r w:rsidRPr="00EE7414">
              <w:rPr>
                <w:rFonts w:hint="cs"/>
                <w:rtl/>
                <w:lang w:val="en-GB"/>
              </w:rPr>
              <w:t>توزعات الترتيب المئوي</w:t>
            </w:r>
          </w:p>
        </w:tc>
        <w:tc>
          <w:tcPr>
            <w:tcW w:w="1006" w:type="dxa"/>
            <w:vMerge w:val="restart"/>
            <w:shd w:val="clear" w:color="auto" w:fill="auto"/>
          </w:tcPr>
          <w:p w:rsidR="0024157D" w:rsidRPr="00EE7414" w:rsidRDefault="0024157D" w:rsidP="00765CD5">
            <w:pPr>
              <w:pStyle w:val="Tablehead"/>
              <w:rPr>
                <w:lang w:val="en-GB"/>
              </w:rPr>
            </w:pPr>
            <w:r w:rsidRPr="00EE7414">
              <w:rPr>
                <w:rFonts w:hint="cs"/>
                <w:rtl/>
                <w:lang w:val="en-GB"/>
              </w:rPr>
              <w:t>المتوسط</w:t>
            </w:r>
          </w:p>
        </w:tc>
        <w:tc>
          <w:tcPr>
            <w:tcW w:w="1301" w:type="dxa"/>
            <w:vMerge w:val="restart"/>
            <w:shd w:val="clear" w:color="auto" w:fill="auto"/>
          </w:tcPr>
          <w:p w:rsidR="0024157D" w:rsidRPr="00EE7414" w:rsidRDefault="0024157D" w:rsidP="00765CD5">
            <w:pPr>
              <w:pStyle w:val="Tablehead"/>
              <w:rPr>
                <w:lang w:val="en-GB" w:eastAsia="ja-JP"/>
              </w:rPr>
            </w:pPr>
            <w:r w:rsidRPr="00EE7414">
              <w:rPr>
                <w:rFonts w:hint="cs"/>
                <w:spacing w:val="-6"/>
                <w:rtl/>
                <w:lang w:bidi="ar"/>
              </w:rPr>
              <w:t>الانحراف المعياري</w:t>
            </w:r>
          </w:p>
        </w:tc>
      </w:tr>
      <w:tr w:rsidR="0024157D" w:rsidRPr="00EE7414" w:rsidTr="00DE06FB">
        <w:trPr>
          <w:jc w:val="center"/>
        </w:trPr>
        <w:tc>
          <w:tcPr>
            <w:tcW w:w="1026" w:type="dxa"/>
            <w:vMerge/>
          </w:tcPr>
          <w:p w:rsidR="0024157D" w:rsidRPr="00EE7414" w:rsidRDefault="0024157D" w:rsidP="00EE7414">
            <w:pPr>
              <w:tabs>
                <w:tab w:val="left" w:pos="794"/>
                <w:tab w:val="left" w:pos="1191"/>
                <w:tab w:val="left" w:pos="1588"/>
                <w:tab w:val="left" w:pos="1985"/>
              </w:tabs>
              <w:bidi w:val="0"/>
              <w:spacing w:before="40" w:after="40" w:line="240" w:lineRule="exact"/>
              <w:rPr>
                <w:rFonts w:cs="Times New Roman"/>
                <w:b/>
                <w:sz w:val="20"/>
                <w:szCs w:val="26"/>
                <w:lang w:val="en-GB" w:eastAsia="en-US"/>
              </w:rPr>
            </w:pPr>
          </w:p>
        </w:tc>
        <w:tc>
          <w:tcPr>
            <w:tcW w:w="1418" w:type="dxa"/>
            <w:vMerge/>
            <w:shd w:val="clear" w:color="auto" w:fill="auto"/>
          </w:tcPr>
          <w:p w:rsidR="0024157D" w:rsidRPr="00EE7414" w:rsidRDefault="0024157D" w:rsidP="00EE7414">
            <w:pPr>
              <w:tabs>
                <w:tab w:val="left" w:pos="794"/>
                <w:tab w:val="left" w:pos="1191"/>
                <w:tab w:val="left" w:pos="1588"/>
                <w:tab w:val="left" w:pos="1985"/>
              </w:tabs>
              <w:bidi w:val="0"/>
              <w:spacing w:before="40" w:after="40" w:line="240" w:lineRule="exact"/>
              <w:rPr>
                <w:rFonts w:cs="Times New Roman"/>
                <w:b/>
                <w:sz w:val="20"/>
                <w:szCs w:val="26"/>
                <w:lang w:val="en-GB" w:eastAsia="en-US"/>
              </w:rPr>
            </w:pPr>
          </w:p>
        </w:tc>
        <w:tc>
          <w:tcPr>
            <w:tcW w:w="1388" w:type="dxa"/>
            <w:vMerge/>
            <w:shd w:val="clear" w:color="auto" w:fill="auto"/>
          </w:tcPr>
          <w:p w:rsidR="0024157D" w:rsidRPr="00EE7414" w:rsidRDefault="0024157D" w:rsidP="00EE7414">
            <w:pPr>
              <w:tabs>
                <w:tab w:val="left" w:pos="794"/>
                <w:tab w:val="left" w:pos="1191"/>
                <w:tab w:val="left" w:pos="1588"/>
                <w:tab w:val="left" w:pos="1985"/>
              </w:tabs>
              <w:bidi w:val="0"/>
              <w:spacing w:before="40" w:after="40" w:line="240" w:lineRule="exact"/>
              <w:jc w:val="center"/>
              <w:rPr>
                <w:rFonts w:cs="Times New Roman"/>
                <w:b/>
                <w:sz w:val="20"/>
                <w:szCs w:val="26"/>
                <w:lang w:val="en-GB" w:eastAsia="en-US"/>
              </w:rPr>
            </w:pPr>
          </w:p>
        </w:tc>
        <w:tc>
          <w:tcPr>
            <w:tcW w:w="1175" w:type="dxa"/>
            <w:shd w:val="clear" w:color="auto" w:fill="auto"/>
          </w:tcPr>
          <w:p w:rsidR="0024157D" w:rsidRPr="00EE7414"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EE7414">
              <w:rPr>
                <w:rFonts w:cs="Times New Roman"/>
                <w:b/>
                <w:sz w:val="20"/>
                <w:szCs w:val="26"/>
                <w:lang w:val="en-GB" w:eastAsia="en-US"/>
              </w:rPr>
              <w:t>95</w:t>
            </w:r>
            <w:r w:rsidR="007A51B0" w:rsidRPr="00EE7414">
              <w:rPr>
                <w:rFonts w:cs="Times New Roman"/>
                <w:b/>
                <w:sz w:val="20"/>
                <w:szCs w:val="26"/>
                <w:lang w:val="en-GB" w:eastAsia="en-US"/>
              </w:rPr>
              <w:t>:5</w:t>
            </w:r>
          </w:p>
        </w:tc>
        <w:tc>
          <w:tcPr>
            <w:tcW w:w="1175" w:type="dxa"/>
            <w:shd w:val="clear" w:color="auto" w:fill="auto"/>
          </w:tcPr>
          <w:p w:rsidR="0024157D" w:rsidRPr="00EE7414"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EE7414">
              <w:rPr>
                <w:rFonts w:cs="Times New Roman"/>
                <w:b/>
                <w:sz w:val="20"/>
                <w:szCs w:val="26"/>
                <w:lang w:val="en-GB" w:eastAsia="en-US"/>
              </w:rPr>
              <w:t>90</w:t>
            </w:r>
            <w:r w:rsidR="007A51B0" w:rsidRPr="00EE7414">
              <w:rPr>
                <w:rFonts w:cs="Times New Roman"/>
                <w:b/>
                <w:sz w:val="20"/>
                <w:szCs w:val="26"/>
                <w:lang w:val="en-GB" w:eastAsia="en-US"/>
              </w:rPr>
              <w:t>:10</w:t>
            </w:r>
          </w:p>
        </w:tc>
        <w:tc>
          <w:tcPr>
            <w:tcW w:w="1150" w:type="dxa"/>
            <w:shd w:val="clear" w:color="auto" w:fill="auto"/>
          </w:tcPr>
          <w:p w:rsidR="0024157D" w:rsidRPr="00EE7414"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EE7414">
              <w:rPr>
                <w:rFonts w:cs="Times New Roman"/>
                <w:b/>
                <w:sz w:val="20"/>
                <w:szCs w:val="26"/>
                <w:lang w:val="en-GB" w:eastAsia="en-US"/>
              </w:rPr>
              <w:t>75</w:t>
            </w:r>
            <w:r w:rsidR="007A51B0" w:rsidRPr="00EE7414">
              <w:rPr>
                <w:rFonts w:cs="Times New Roman"/>
                <w:b/>
                <w:sz w:val="20"/>
                <w:szCs w:val="26"/>
                <w:lang w:val="en-GB" w:eastAsia="en-US"/>
              </w:rPr>
              <w:t>:25</w:t>
            </w:r>
          </w:p>
        </w:tc>
        <w:tc>
          <w:tcPr>
            <w:tcW w:w="1006" w:type="dxa"/>
            <w:vMerge/>
            <w:shd w:val="clear" w:color="auto" w:fill="auto"/>
          </w:tcPr>
          <w:p w:rsidR="0024157D" w:rsidRPr="00EE7414" w:rsidRDefault="0024157D" w:rsidP="00EE7414">
            <w:pPr>
              <w:tabs>
                <w:tab w:val="left" w:pos="794"/>
                <w:tab w:val="left" w:pos="1191"/>
                <w:tab w:val="left" w:pos="1588"/>
                <w:tab w:val="left" w:pos="1985"/>
              </w:tabs>
              <w:bidi w:val="0"/>
              <w:spacing w:before="40" w:after="40" w:line="240" w:lineRule="exact"/>
              <w:jc w:val="center"/>
              <w:rPr>
                <w:rFonts w:cs="Times New Roman"/>
                <w:sz w:val="20"/>
                <w:szCs w:val="26"/>
                <w:lang w:val="en-GB" w:eastAsia="en-US"/>
              </w:rPr>
            </w:pPr>
          </w:p>
        </w:tc>
        <w:tc>
          <w:tcPr>
            <w:tcW w:w="1301" w:type="dxa"/>
            <w:vMerge/>
            <w:shd w:val="clear" w:color="auto" w:fill="auto"/>
          </w:tcPr>
          <w:p w:rsidR="0024157D" w:rsidRPr="00EE7414" w:rsidRDefault="0024157D" w:rsidP="00EE7414">
            <w:pPr>
              <w:tabs>
                <w:tab w:val="left" w:pos="794"/>
                <w:tab w:val="left" w:pos="1191"/>
                <w:tab w:val="left" w:pos="1588"/>
                <w:tab w:val="left" w:pos="1985"/>
              </w:tabs>
              <w:bidi w:val="0"/>
              <w:spacing w:before="40" w:after="40" w:line="240" w:lineRule="exact"/>
              <w:jc w:val="center"/>
              <w:rPr>
                <w:rFonts w:cs="Times New Roman"/>
                <w:sz w:val="20"/>
                <w:szCs w:val="26"/>
                <w:lang w:val="en-GB" w:eastAsia="en-US"/>
              </w:rPr>
            </w:pPr>
          </w:p>
        </w:tc>
      </w:tr>
      <w:tr w:rsidR="0024157D" w:rsidRPr="00EE7414" w:rsidTr="00DE06FB">
        <w:trPr>
          <w:jc w:val="center"/>
        </w:trPr>
        <w:tc>
          <w:tcPr>
            <w:tcW w:w="1026" w:type="dxa"/>
          </w:tcPr>
          <w:p w:rsidR="0024157D" w:rsidRPr="00EE7414" w:rsidRDefault="0024157D" w:rsidP="0063738A">
            <w:pPr>
              <w:spacing w:before="20" w:after="40" w:line="240" w:lineRule="exact"/>
              <w:rPr>
                <w:sz w:val="20"/>
                <w:szCs w:val="26"/>
                <w:lang w:val="en-GB"/>
              </w:rPr>
            </w:pPr>
            <w:r w:rsidRPr="00EE7414">
              <w:rPr>
                <w:sz w:val="20"/>
                <w:szCs w:val="26"/>
                <w:rtl/>
                <w:lang w:val="en-GB"/>
              </w:rPr>
              <w:t>كندا</w:t>
            </w:r>
          </w:p>
        </w:tc>
        <w:tc>
          <w:tcPr>
            <w:tcW w:w="1418"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6</w:t>
            </w:r>
            <w:r w:rsidR="005874B2" w:rsidRPr="00EE7414">
              <w:rPr>
                <w:rFonts w:cs="Times New Roman"/>
                <w:sz w:val="20"/>
                <w:szCs w:val="26"/>
                <w:lang w:val="en-GB" w:eastAsia="en-US"/>
              </w:rPr>
              <w:t>,</w:t>
            </w:r>
            <w:r w:rsidRPr="00EE7414">
              <w:rPr>
                <w:rFonts w:cs="Times New Roman"/>
                <w:sz w:val="20"/>
                <w:szCs w:val="26"/>
                <w:lang w:val="en-GB" w:eastAsia="en-US"/>
              </w:rPr>
              <w:t>425</w:t>
            </w:r>
            <w:r w:rsidR="005D083E" w:rsidRPr="00EE7414">
              <w:rPr>
                <w:rFonts w:cs="Times New Roman"/>
                <w:sz w:val="20"/>
                <w:szCs w:val="26"/>
                <w:lang w:val="en-GB" w:eastAsia="en-US"/>
              </w:rPr>
              <w:t>-5,925</w:t>
            </w:r>
          </w:p>
        </w:tc>
        <w:tc>
          <w:tcPr>
            <w:tcW w:w="1388"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31</w:t>
            </w:r>
            <w:r w:rsidR="005874B2" w:rsidRPr="00EE7414">
              <w:rPr>
                <w:rFonts w:cs="Times New Roman"/>
                <w:sz w:val="20"/>
                <w:szCs w:val="26"/>
                <w:lang w:val="en-GB" w:eastAsia="en-US"/>
              </w:rPr>
              <w:t> </w:t>
            </w:r>
            <w:r w:rsidRPr="00EE7414">
              <w:rPr>
                <w:rFonts w:cs="Times New Roman"/>
                <w:sz w:val="20"/>
                <w:szCs w:val="26"/>
                <w:lang w:val="en-GB" w:eastAsia="en-US"/>
              </w:rPr>
              <w:t>423</w:t>
            </w:r>
          </w:p>
        </w:tc>
        <w:tc>
          <w:tcPr>
            <w:tcW w:w="11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74</w:t>
            </w:r>
            <w:r w:rsidR="005D083E" w:rsidRPr="00EE7414">
              <w:rPr>
                <w:rFonts w:cs="Times New Roman"/>
                <w:sz w:val="20"/>
                <w:szCs w:val="26"/>
                <w:lang w:val="en-GB" w:eastAsia="en-US"/>
              </w:rPr>
              <w:t>:9</w:t>
            </w:r>
          </w:p>
        </w:tc>
        <w:tc>
          <w:tcPr>
            <w:tcW w:w="11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64</w:t>
            </w:r>
            <w:r w:rsidR="00007A07" w:rsidRPr="00EE7414">
              <w:rPr>
                <w:rFonts w:cs="Times New Roman"/>
                <w:sz w:val="20"/>
                <w:szCs w:val="26"/>
                <w:lang w:val="en-GB" w:eastAsia="en-US"/>
              </w:rPr>
              <w:t>:15</w:t>
            </w:r>
          </w:p>
        </w:tc>
        <w:tc>
          <w:tcPr>
            <w:tcW w:w="1150"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51</w:t>
            </w:r>
            <w:r w:rsidR="0064783D" w:rsidRPr="00EE7414">
              <w:rPr>
                <w:rFonts w:cs="Times New Roman"/>
                <w:sz w:val="20"/>
                <w:szCs w:val="26"/>
                <w:lang w:val="en-GB" w:eastAsia="en-US"/>
              </w:rPr>
              <w:t>:28</w:t>
            </w:r>
          </w:p>
        </w:tc>
        <w:tc>
          <w:tcPr>
            <w:tcW w:w="1006"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40</w:t>
            </w:r>
          </w:p>
        </w:tc>
        <w:tc>
          <w:tcPr>
            <w:tcW w:w="130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18</w:t>
            </w:r>
          </w:p>
        </w:tc>
      </w:tr>
      <w:tr w:rsidR="0024157D" w:rsidRPr="00EE7414" w:rsidTr="00DE06FB">
        <w:trPr>
          <w:jc w:val="center"/>
        </w:trPr>
        <w:tc>
          <w:tcPr>
            <w:tcW w:w="1026" w:type="dxa"/>
          </w:tcPr>
          <w:p w:rsidR="0024157D" w:rsidRPr="00EE7414" w:rsidRDefault="0024157D" w:rsidP="0063738A">
            <w:pPr>
              <w:spacing w:before="20" w:after="40" w:line="240" w:lineRule="exact"/>
              <w:rPr>
                <w:sz w:val="20"/>
                <w:szCs w:val="26"/>
                <w:lang w:val="en-GB"/>
              </w:rPr>
            </w:pPr>
            <w:r w:rsidRPr="00EE7414">
              <w:rPr>
                <w:sz w:val="20"/>
                <w:szCs w:val="26"/>
                <w:rtl/>
                <w:lang w:val="en-GB"/>
              </w:rPr>
              <w:t>كندا</w:t>
            </w:r>
          </w:p>
        </w:tc>
        <w:tc>
          <w:tcPr>
            <w:tcW w:w="1418"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6</w:t>
            </w:r>
            <w:r w:rsidR="005874B2" w:rsidRPr="00EE7414">
              <w:rPr>
                <w:rFonts w:cs="Times New Roman"/>
                <w:sz w:val="20"/>
                <w:szCs w:val="26"/>
                <w:lang w:val="en-GB" w:eastAsia="en-US"/>
              </w:rPr>
              <w:t>,</w:t>
            </w:r>
            <w:r w:rsidRPr="00EE7414">
              <w:rPr>
                <w:rFonts w:cs="Times New Roman"/>
                <w:sz w:val="20"/>
                <w:szCs w:val="26"/>
                <w:lang w:val="en-GB" w:eastAsia="en-US"/>
              </w:rPr>
              <w:t>930</w:t>
            </w:r>
            <w:r w:rsidR="005D083E" w:rsidRPr="00EE7414">
              <w:rPr>
                <w:rFonts w:cs="Times New Roman"/>
                <w:sz w:val="20"/>
                <w:szCs w:val="26"/>
                <w:lang w:val="en-GB" w:eastAsia="en-US"/>
              </w:rPr>
              <w:t>-6,425</w:t>
            </w:r>
          </w:p>
        </w:tc>
        <w:tc>
          <w:tcPr>
            <w:tcW w:w="1388"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21</w:t>
            </w:r>
            <w:r w:rsidR="005874B2" w:rsidRPr="00EE7414">
              <w:rPr>
                <w:rFonts w:cs="Times New Roman"/>
                <w:sz w:val="20"/>
                <w:szCs w:val="26"/>
                <w:lang w:val="en-GB" w:eastAsia="en-US"/>
              </w:rPr>
              <w:t> </w:t>
            </w:r>
            <w:r w:rsidRPr="00EE7414">
              <w:rPr>
                <w:rFonts w:cs="Times New Roman"/>
                <w:sz w:val="20"/>
                <w:szCs w:val="26"/>
                <w:lang w:val="en-GB" w:eastAsia="en-US"/>
              </w:rPr>
              <w:t>126</w:t>
            </w:r>
          </w:p>
        </w:tc>
        <w:tc>
          <w:tcPr>
            <w:tcW w:w="11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68</w:t>
            </w:r>
            <w:r w:rsidR="005D083E" w:rsidRPr="00EE7414">
              <w:rPr>
                <w:rFonts w:cs="Times New Roman"/>
                <w:sz w:val="20"/>
                <w:szCs w:val="26"/>
                <w:lang w:val="en-GB" w:eastAsia="en-US"/>
              </w:rPr>
              <w:t>:5</w:t>
            </w:r>
          </w:p>
        </w:tc>
        <w:tc>
          <w:tcPr>
            <w:tcW w:w="11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59</w:t>
            </w:r>
            <w:r w:rsidR="00007A07" w:rsidRPr="00EE7414">
              <w:rPr>
                <w:rFonts w:cs="Times New Roman"/>
                <w:sz w:val="20"/>
                <w:szCs w:val="26"/>
                <w:lang w:val="en-GB" w:eastAsia="en-US"/>
              </w:rPr>
              <w:t>:8</w:t>
            </w:r>
          </w:p>
        </w:tc>
        <w:tc>
          <w:tcPr>
            <w:tcW w:w="1150"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45</w:t>
            </w:r>
            <w:r w:rsidR="0064783D" w:rsidRPr="00EE7414">
              <w:rPr>
                <w:rFonts w:cs="Times New Roman"/>
                <w:sz w:val="20"/>
                <w:szCs w:val="26"/>
                <w:lang w:val="en-GB" w:eastAsia="en-US"/>
              </w:rPr>
              <w:t>:17</w:t>
            </w:r>
          </w:p>
        </w:tc>
        <w:tc>
          <w:tcPr>
            <w:tcW w:w="1006"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30</w:t>
            </w:r>
          </w:p>
        </w:tc>
        <w:tc>
          <w:tcPr>
            <w:tcW w:w="130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20</w:t>
            </w:r>
          </w:p>
        </w:tc>
      </w:tr>
      <w:tr w:rsidR="0024157D" w:rsidRPr="00EE7414" w:rsidTr="00DE06FB">
        <w:trPr>
          <w:jc w:val="center"/>
        </w:trPr>
        <w:tc>
          <w:tcPr>
            <w:tcW w:w="1026" w:type="dxa"/>
          </w:tcPr>
          <w:p w:rsidR="0024157D" w:rsidRPr="00EE7414" w:rsidRDefault="0024157D" w:rsidP="0063738A">
            <w:pPr>
              <w:spacing w:before="20" w:after="40" w:line="240" w:lineRule="exact"/>
              <w:rPr>
                <w:sz w:val="20"/>
                <w:szCs w:val="26"/>
                <w:lang w:val="en-GB"/>
              </w:rPr>
            </w:pPr>
            <w:r w:rsidRPr="00EE7414">
              <w:rPr>
                <w:sz w:val="20"/>
                <w:szCs w:val="26"/>
                <w:rtl/>
                <w:lang w:val="en-GB"/>
              </w:rPr>
              <w:t>فرنسا</w:t>
            </w:r>
          </w:p>
        </w:tc>
        <w:tc>
          <w:tcPr>
            <w:tcW w:w="1418"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6</w:t>
            </w:r>
            <w:r w:rsidR="005874B2" w:rsidRPr="00EE7414">
              <w:rPr>
                <w:rFonts w:cs="Times New Roman"/>
                <w:sz w:val="20"/>
                <w:szCs w:val="26"/>
                <w:lang w:val="en-GB" w:eastAsia="ja-JP"/>
              </w:rPr>
              <w:t>,</w:t>
            </w:r>
            <w:r w:rsidRPr="00EE7414">
              <w:rPr>
                <w:rFonts w:cs="Times New Roman"/>
                <w:sz w:val="20"/>
                <w:szCs w:val="26"/>
                <w:lang w:val="en-GB" w:eastAsia="en-US"/>
              </w:rPr>
              <w:t>425</w:t>
            </w:r>
            <w:r w:rsidR="005D083E" w:rsidRPr="00EE7414">
              <w:rPr>
                <w:rFonts w:cs="Times New Roman"/>
                <w:sz w:val="20"/>
                <w:szCs w:val="26"/>
                <w:lang w:val="en-GB" w:eastAsia="en-US"/>
              </w:rPr>
              <w:t>-5</w:t>
            </w:r>
            <w:r w:rsidR="005D083E" w:rsidRPr="00EE7414">
              <w:rPr>
                <w:rFonts w:cs="Times New Roman"/>
                <w:sz w:val="20"/>
                <w:szCs w:val="26"/>
                <w:lang w:val="en-GB" w:eastAsia="ja-JP"/>
              </w:rPr>
              <w:t>,</w:t>
            </w:r>
            <w:r w:rsidR="005D083E" w:rsidRPr="00EE7414">
              <w:rPr>
                <w:rFonts w:cs="Times New Roman"/>
                <w:sz w:val="20"/>
                <w:szCs w:val="26"/>
                <w:lang w:val="en-GB" w:eastAsia="en-US"/>
              </w:rPr>
              <w:t>925</w:t>
            </w:r>
          </w:p>
        </w:tc>
        <w:tc>
          <w:tcPr>
            <w:tcW w:w="1388"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w:t>
            </w:r>
            <w:r w:rsidR="005874B2" w:rsidRPr="00EE7414">
              <w:rPr>
                <w:rFonts w:cs="Times New Roman"/>
                <w:sz w:val="20"/>
                <w:szCs w:val="26"/>
                <w:lang w:val="en-GB" w:eastAsia="en-US"/>
              </w:rPr>
              <w:t> </w:t>
            </w:r>
            <w:r w:rsidRPr="00EE7414">
              <w:rPr>
                <w:rFonts w:cs="Times New Roman"/>
                <w:sz w:val="20"/>
                <w:szCs w:val="26"/>
                <w:lang w:val="en-GB" w:eastAsia="en-US"/>
              </w:rPr>
              <w:t>937</w:t>
            </w:r>
          </w:p>
        </w:tc>
        <w:tc>
          <w:tcPr>
            <w:tcW w:w="11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49</w:t>
            </w:r>
            <w:r w:rsidR="005D083E" w:rsidRPr="00EE7414">
              <w:rPr>
                <w:rFonts w:cs="Times New Roman"/>
                <w:sz w:val="20"/>
                <w:szCs w:val="26"/>
                <w:lang w:val="en-GB" w:eastAsia="en-US"/>
              </w:rPr>
              <w:t>:12</w:t>
            </w:r>
          </w:p>
        </w:tc>
        <w:tc>
          <w:tcPr>
            <w:tcW w:w="11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43</w:t>
            </w:r>
            <w:r w:rsidR="00007A07" w:rsidRPr="00EE7414">
              <w:rPr>
                <w:rFonts w:cs="Times New Roman"/>
                <w:sz w:val="20"/>
                <w:szCs w:val="26"/>
                <w:lang w:val="en-GB" w:eastAsia="en-US"/>
              </w:rPr>
              <w:t>:14</w:t>
            </w:r>
          </w:p>
        </w:tc>
        <w:tc>
          <w:tcPr>
            <w:tcW w:w="1150"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37</w:t>
            </w:r>
            <w:r w:rsidR="0064783D" w:rsidRPr="00EE7414">
              <w:rPr>
                <w:rFonts w:cs="Times New Roman"/>
                <w:sz w:val="20"/>
                <w:szCs w:val="26"/>
                <w:lang w:val="en-GB" w:eastAsia="en-US"/>
              </w:rPr>
              <w:t>:19</w:t>
            </w:r>
          </w:p>
        </w:tc>
        <w:tc>
          <w:tcPr>
            <w:tcW w:w="1006"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28</w:t>
            </w:r>
          </w:p>
        </w:tc>
        <w:tc>
          <w:tcPr>
            <w:tcW w:w="130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12</w:t>
            </w:r>
            <w:r w:rsidR="0001510D" w:rsidRPr="00EE7414">
              <w:rPr>
                <w:rFonts w:cs="Times New Roman"/>
                <w:sz w:val="20"/>
                <w:szCs w:val="26"/>
                <w:lang w:val="en-GB" w:eastAsia="en-US"/>
              </w:rPr>
              <w:t>,</w:t>
            </w:r>
            <w:r w:rsidRPr="00EE7414">
              <w:rPr>
                <w:rFonts w:cs="Times New Roman"/>
                <w:sz w:val="20"/>
                <w:szCs w:val="26"/>
                <w:lang w:val="en-GB" w:eastAsia="en-US"/>
              </w:rPr>
              <w:t>6</w:t>
            </w:r>
          </w:p>
        </w:tc>
      </w:tr>
      <w:tr w:rsidR="0024157D" w:rsidRPr="00EE7414" w:rsidTr="00DE06FB">
        <w:trPr>
          <w:jc w:val="center"/>
        </w:trPr>
        <w:tc>
          <w:tcPr>
            <w:tcW w:w="1026" w:type="dxa"/>
          </w:tcPr>
          <w:p w:rsidR="0024157D" w:rsidRPr="00EE7414" w:rsidRDefault="0024157D" w:rsidP="0063738A">
            <w:pPr>
              <w:spacing w:before="20" w:after="40" w:line="240" w:lineRule="exact"/>
              <w:rPr>
                <w:sz w:val="20"/>
                <w:szCs w:val="26"/>
                <w:lang w:val="en-GB"/>
              </w:rPr>
            </w:pPr>
            <w:r w:rsidRPr="00EE7414">
              <w:rPr>
                <w:sz w:val="20"/>
                <w:szCs w:val="26"/>
                <w:rtl/>
                <w:lang w:val="en-GB"/>
              </w:rPr>
              <w:t>فرنسا</w:t>
            </w:r>
          </w:p>
        </w:tc>
        <w:tc>
          <w:tcPr>
            <w:tcW w:w="1418"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w:t>
            </w:r>
            <w:r w:rsidR="005874B2" w:rsidRPr="00EE7414">
              <w:rPr>
                <w:rFonts w:cs="Times New Roman"/>
                <w:sz w:val="20"/>
                <w:szCs w:val="26"/>
                <w:lang w:val="en-GB" w:eastAsia="ja-JP"/>
              </w:rPr>
              <w:t>,</w:t>
            </w:r>
            <w:r w:rsidRPr="00EE7414">
              <w:rPr>
                <w:rFonts w:cs="Times New Roman"/>
                <w:sz w:val="20"/>
                <w:szCs w:val="26"/>
                <w:lang w:val="en-GB" w:eastAsia="en-US"/>
              </w:rPr>
              <w:t>125</w:t>
            </w:r>
            <w:r w:rsidR="005D083E" w:rsidRPr="00EE7414">
              <w:rPr>
                <w:rFonts w:cs="Times New Roman"/>
                <w:sz w:val="20"/>
                <w:szCs w:val="26"/>
                <w:lang w:val="en-GB" w:eastAsia="en-US"/>
              </w:rPr>
              <w:t>-6</w:t>
            </w:r>
            <w:r w:rsidR="005D083E" w:rsidRPr="00EE7414">
              <w:rPr>
                <w:rFonts w:cs="Times New Roman"/>
                <w:sz w:val="20"/>
                <w:szCs w:val="26"/>
                <w:lang w:val="en-GB" w:eastAsia="ja-JP"/>
              </w:rPr>
              <w:t>,</w:t>
            </w:r>
            <w:r w:rsidR="005D083E" w:rsidRPr="00EE7414">
              <w:rPr>
                <w:rFonts w:cs="Times New Roman"/>
                <w:sz w:val="20"/>
                <w:szCs w:val="26"/>
                <w:lang w:val="en-GB" w:eastAsia="en-US"/>
              </w:rPr>
              <w:t>425</w:t>
            </w:r>
          </w:p>
        </w:tc>
        <w:tc>
          <w:tcPr>
            <w:tcW w:w="1388"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w:t>
            </w:r>
            <w:r w:rsidR="005874B2" w:rsidRPr="00EE7414">
              <w:rPr>
                <w:rFonts w:cs="Times New Roman"/>
                <w:sz w:val="20"/>
                <w:szCs w:val="26"/>
                <w:lang w:val="en-GB" w:eastAsia="en-US"/>
              </w:rPr>
              <w:t> </w:t>
            </w:r>
            <w:r w:rsidRPr="00EE7414">
              <w:rPr>
                <w:rFonts w:cs="Times New Roman"/>
                <w:sz w:val="20"/>
                <w:szCs w:val="26"/>
                <w:lang w:val="en-GB" w:eastAsia="en-US"/>
              </w:rPr>
              <w:t>756</w:t>
            </w:r>
          </w:p>
        </w:tc>
        <w:tc>
          <w:tcPr>
            <w:tcW w:w="11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46</w:t>
            </w:r>
            <w:r w:rsidR="005D083E" w:rsidRPr="00EE7414">
              <w:rPr>
                <w:rFonts w:cs="Times New Roman"/>
                <w:sz w:val="20"/>
                <w:szCs w:val="26"/>
                <w:lang w:val="en-GB" w:eastAsia="en-US"/>
              </w:rPr>
              <w:t>:8,2</w:t>
            </w:r>
          </w:p>
        </w:tc>
        <w:tc>
          <w:tcPr>
            <w:tcW w:w="11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42</w:t>
            </w:r>
            <w:r w:rsidR="00007A07" w:rsidRPr="00EE7414">
              <w:rPr>
                <w:rFonts w:cs="Times New Roman"/>
                <w:sz w:val="20"/>
                <w:szCs w:val="26"/>
                <w:lang w:val="en-GB" w:eastAsia="en-US"/>
              </w:rPr>
              <w:t>:10</w:t>
            </w:r>
          </w:p>
        </w:tc>
        <w:tc>
          <w:tcPr>
            <w:tcW w:w="1150"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30</w:t>
            </w:r>
            <w:r w:rsidR="0064783D" w:rsidRPr="00EE7414">
              <w:rPr>
                <w:rFonts w:cs="Times New Roman"/>
                <w:sz w:val="20"/>
                <w:szCs w:val="26"/>
                <w:lang w:val="en-GB" w:eastAsia="en-US"/>
              </w:rPr>
              <w:t>:15</w:t>
            </w:r>
          </w:p>
        </w:tc>
        <w:tc>
          <w:tcPr>
            <w:tcW w:w="1006"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eastAsia="en-US"/>
              </w:rPr>
            </w:pPr>
            <w:r w:rsidRPr="00EE7414">
              <w:rPr>
                <w:rFonts w:cs="Times New Roman"/>
                <w:sz w:val="20"/>
                <w:szCs w:val="26"/>
                <w:lang w:val="en-GB" w:eastAsia="en-US"/>
              </w:rPr>
              <w:t>21</w:t>
            </w:r>
            <w:r w:rsidR="0001510D" w:rsidRPr="00EE7414">
              <w:rPr>
                <w:rFonts w:cs="Times New Roman"/>
                <w:sz w:val="20"/>
                <w:szCs w:val="26"/>
                <w:lang w:val="en-GB" w:eastAsia="en-US"/>
              </w:rPr>
              <w:t>,</w:t>
            </w:r>
            <w:r w:rsidRPr="00EE7414">
              <w:rPr>
                <w:rFonts w:cs="Times New Roman"/>
                <w:sz w:val="20"/>
                <w:szCs w:val="26"/>
                <w:lang w:val="en-GB" w:eastAsia="en-US"/>
              </w:rPr>
              <w:t>7</w:t>
            </w:r>
          </w:p>
        </w:tc>
        <w:tc>
          <w:tcPr>
            <w:tcW w:w="130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12</w:t>
            </w:r>
            <w:r w:rsidR="0001510D" w:rsidRPr="00EE7414">
              <w:rPr>
                <w:rFonts w:cs="Times New Roman"/>
                <w:sz w:val="20"/>
                <w:szCs w:val="26"/>
                <w:lang w:val="en-GB" w:eastAsia="en-US"/>
              </w:rPr>
              <w:t>,</w:t>
            </w:r>
            <w:r w:rsidRPr="00EE7414">
              <w:rPr>
                <w:rFonts w:cs="Times New Roman"/>
                <w:sz w:val="20"/>
                <w:szCs w:val="26"/>
                <w:lang w:val="en-GB" w:eastAsia="en-US"/>
              </w:rPr>
              <w:t>5</w:t>
            </w:r>
          </w:p>
        </w:tc>
      </w:tr>
      <w:tr w:rsidR="0024157D" w:rsidRPr="00EE7414" w:rsidTr="00DE06FB">
        <w:trPr>
          <w:jc w:val="center"/>
        </w:trPr>
        <w:tc>
          <w:tcPr>
            <w:tcW w:w="1026" w:type="dxa"/>
          </w:tcPr>
          <w:p w:rsidR="0024157D" w:rsidRPr="00EE7414" w:rsidRDefault="0024157D" w:rsidP="0063738A">
            <w:pPr>
              <w:spacing w:before="20" w:after="40" w:line="240" w:lineRule="exact"/>
              <w:rPr>
                <w:sz w:val="20"/>
                <w:szCs w:val="26"/>
                <w:lang w:val="en-GB"/>
              </w:rPr>
            </w:pPr>
            <w:r w:rsidRPr="00EE7414">
              <w:rPr>
                <w:sz w:val="20"/>
                <w:szCs w:val="26"/>
                <w:rtl/>
                <w:lang w:val="en-GB"/>
              </w:rPr>
              <w:t>بولندا</w:t>
            </w:r>
          </w:p>
        </w:tc>
        <w:tc>
          <w:tcPr>
            <w:tcW w:w="1418"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6</w:t>
            </w:r>
          </w:p>
        </w:tc>
        <w:tc>
          <w:tcPr>
            <w:tcW w:w="1388"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w:t>
            </w:r>
            <w:r w:rsidR="005874B2" w:rsidRPr="00EE7414">
              <w:rPr>
                <w:rFonts w:cs="Times New Roman"/>
                <w:sz w:val="20"/>
                <w:szCs w:val="26"/>
                <w:lang w:val="en-GB" w:eastAsia="en-US"/>
              </w:rPr>
              <w:t> </w:t>
            </w:r>
            <w:r w:rsidRPr="00EE7414">
              <w:rPr>
                <w:rFonts w:cs="Times New Roman"/>
                <w:sz w:val="20"/>
                <w:szCs w:val="26"/>
                <w:lang w:val="en-GB" w:eastAsia="en-US"/>
              </w:rPr>
              <w:t>262</w:t>
            </w:r>
          </w:p>
        </w:tc>
        <w:tc>
          <w:tcPr>
            <w:tcW w:w="11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51</w:t>
            </w:r>
            <w:r w:rsidR="005D083E" w:rsidRPr="00EE7414">
              <w:rPr>
                <w:rFonts w:cs="Times New Roman"/>
                <w:sz w:val="20"/>
                <w:szCs w:val="26"/>
                <w:lang w:val="en-GB" w:eastAsia="en-US"/>
              </w:rPr>
              <w:t>,</w:t>
            </w:r>
            <w:r w:rsidRPr="00EE7414">
              <w:rPr>
                <w:rFonts w:cs="Times New Roman"/>
                <w:sz w:val="20"/>
                <w:szCs w:val="26"/>
                <w:lang w:val="en-GB" w:eastAsia="en-US"/>
              </w:rPr>
              <w:t>4</w:t>
            </w:r>
            <w:r w:rsidR="005D083E" w:rsidRPr="00EE7414">
              <w:rPr>
                <w:rFonts w:cs="Times New Roman"/>
                <w:sz w:val="20"/>
                <w:szCs w:val="26"/>
                <w:lang w:val="en-GB" w:eastAsia="en-US"/>
              </w:rPr>
              <w:t>:19,6</w:t>
            </w:r>
          </w:p>
        </w:tc>
        <w:tc>
          <w:tcPr>
            <w:tcW w:w="11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46</w:t>
            </w:r>
            <w:r w:rsidR="00007A07" w:rsidRPr="00EE7414">
              <w:rPr>
                <w:rFonts w:cs="Times New Roman"/>
                <w:sz w:val="20"/>
                <w:szCs w:val="26"/>
                <w:lang w:val="en-GB" w:eastAsia="en-US"/>
              </w:rPr>
              <w:t>,</w:t>
            </w:r>
            <w:r w:rsidRPr="00EE7414">
              <w:rPr>
                <w:rFonts w:cs="Times New Roman"/>
                <w:sz w:val="20"/>
                <w:szCs w:val="26"/>
                <w:lang w:val="en-GB" w:eastAsia="en-US"/>
              </w:rPr>
              <w:t>5</w:t>
            </w:r>
            <w:r w:rsidR="00007A07" w:rsidRPr="00EE7414">
              <w:rPr>
                <w:rFonts w:cs="Times New Roman"/>
                <w:sz w:val="20"/>
                <w:szCs w:val="26"/>
                <w:lang w:val="en-GB" w:eastAsia="en-US"/>
              </w:rPr>
              <w:t>:21,9</w:t>
            </w:r>
          </w:p>
        </w:tc>
        <w:tc>
          <w:tcPr>
            <w:tcW w:w="1150"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38</w:t>
            </w:r>
            <w:r w:rsidR="0064783D" w:rsidRPr="00EE7414">
              <w:rPr>
                <w:rFonts w:cs="Times New Roman"/>
                <w:sz w:val="20"/>
                <w:szCs w:val="26"/>
                <w:lang w:val="en-GB" w:eastAsia="en-US"/>
              </w:rPr>
              <w:t>,</w:t>
            </w:r>
            <w:r w:rsidRPr="00EE7414">
              <w:rPr>
                <w:rFonts w:cs="Times New Roman"/>
                <w:sz w:val="20"/>
                <w:szCs w:val="26"/>
                <w:lang w:val="en-GB" w:eastAsia="en-US"/>
              </w:rPr>
              <w:t>6</w:t>
            </w:r>
            <w:r w:rsidR="0064783D" w:rsidRPr="00EE7414">
              <w:rPr>
                <w:rFonts w:cs="Times New Roman"/>
                <w:sz w:val="20"/>
                <w:szCs w:val="26"/>
                <w:lang w:val="en-GB" w:eastAsia="en-US"/>
              </w:rPr>
              <w:t>:27,2</w:t>
            </w:r>
          </w:p>
        </w:tc>
        <w:tc>
          <w:tcPr>
            <w:tcW w:w="1006"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33</w:t>
            </w:r>
            <w:r w:rsidR="0001510D" w:rsidRPr="00EE7414">
              <w:rPr>
                <w:rFonts w:cs="Times New Roman"/>
                <w:sz w:val="20"/>
                <w:szCs w:val="26"/>
                <w:lang w:val="en-GB" w:eastAsia="en-US"/>
              </w:rPr>
              <w:t>,</w:t>
            </w:r>
            <w:r w:rsidRPr="00EE7414">
              <w:rPr>
                <w:rFonts w:cs="Times New Roman"/>
                <w:sz w:val="20"/>
                <w:szCs w:val="26"/>
                <w:lang w:val="en-GB" w:eastAsia="en-US"/>
              </w:rPr>
              <w:t>3</w:t>
            </w:r>
          </w:p>
        </w:tc>
        <w:tc>
          <w:tcPr>
            <w:tcW w:w="130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10</w:t>
            </w:r>
            <w:r w:rsidR="0001510D" w:rsidRPr="00EE7414">
              <w:rPr>
                <w:rFonts w:cs="Times New Roman"/>
                <w:sz w:val="20"/>
                <w:szCs w:val="26"/>
                <w:lang w:val="en-GB" w:eastAsia="en-US"/>
              </w:rPr>
              <w:t>,</w:t>
            </w:r>
            <w:r w:rsidRPr="00EE7414">
              <w:rPr>
                <w:rFonts w:cs="Times New Roman"/>
                <w:sz w:val="20"/>
                <w:szCs w:val="26"/>
                <w:lang w:val="en-GB" w:eastAsia="en-US"/>
              </w:rPr>
              <w:t>08</w:t>
            </w:r>
          </w:p>
        </w:tc>
      </w:tr>
      <w:tr w:rsidR="0024157D" w:rsidRPr="00EE7414" w:rsidTr="00DE06FB">
        <w:trPr>
          <w:jc w:val="center"/>
        </w:trPr>
        <w:tc>
          <w:tcPr>
            <w:tcW w:w="1026" w:type="dxa"/>
          </w:tcPr>
          <w:p w:rsidR="0024157D" w:rsidRPr="00EE7414" w:rsidRDefault="0024157D" w:rsidP="0063738A">
            <w:pPr>
              <w:spacing w:before="20" w:after="40" w:line="240" w:lineRule="exact"/>
              <w:rPr>
                <w:sz w:val="20"/>
                <w:szCs w:val="26"/>
                <w:lang w:val="en-GB"/>
              </w:rPr>
            </w:pPr>
            <w:r w:rsidRPr="00EE7414">
              <w:rPr>
                <w:sz w:val="20"/>
                <w:szCs w:val="26"/>
                <w:rtl/>
                <w:lang w:val="en-GB"/>
              </w:rPr>
              <w:t>بولندا</w:t>
            </w:r>
          </w:p>
        </w:tc>
        <w:tc>
          <w:tcPr>
            <w:tcW w:w="1418"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w:t>
            </w:r>
          </w:p>
        </w:tc>
        <w:tc>
          <w:tcPr>
            <w:tcW w:w="1388"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w:t>
            </w:r>
            <w:r w:rsidR="005874B2" w:rsidRPr="00EE7414">
              <w:rPr>
                <w:rFonts w:cs="Times New Roman"/>
                <w:sz w:val="20"/>
                <w:szCs w:val="26"/>
                <w:lang w:val="en-GB" w:eastAsia="en-US"/>
              </w:rPr>
              <w:t> </w:t>
            </w:r>
            <w:r w:rsidRPr="00EE7414">
              <w:rPr>
                <w:rFonts w:cs="Times New Roman"/>
                <w:sz w:val="20"/>
                <w:szCs w:val="26"/>
                <w:lang w:val="en-GB" w:eastAsia="en-US"/>
              </w:rPr>
              <w:t>280</w:t>
            </w:r>
          </w:p>
        </w:tc>
        <w:tc>
          <w:tcPr>
            <w:tcW w:w="1175"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41</w:t>
            </w:r>
            <w:r w:rsidR="005D083E" w:rsidRPr="00EE7414">
              <w:rPr>
                <w:rFonts w:cs="Times New Roman"/>
                <w:sz w:val="20"/>
                <w:szCs w:val="26"/>
                <w:lang w:val="en-GB" w:eastAsia="en-US"/>
              </w:rPr>
              <w:t>,</w:t>
            </w:r>
            <w:r w:rsidRPr="00EE7414">
              <w:rPr>
                <w:rFonts w:cs="Times New Roman"/>
                <w:sz w:val="20"/>
                <w:szCs w:val="26"/>
                <w:lang w:val="en-GB" w:eastAsia="en-US"/>
              </w:rPr>
              <w:t>1</w:t>
            </w:r>
            <w:r w:rsidR="005D083E" w:rsidRPr="00EE7414">
              <w:rPr>
                <w:rFonts w:cs="Times New Roman"/>
                <w:sz w:val="20"/>
                <w:szCs w:val="26"/>
                <w:lang w:val="en-GB" w:eastAsia="en-US"/>
              </w:rPr>
              <w:t>:11,7</w:t>
            </w:r>
          </w:p>
        </w:tc>
        <w:tc>
          <w:tcPr>
            <w:tcW w:w="1175"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34</w:t>
            </w:r>
            <w:r w:rsidR="00007A07" w:rsidRPr="00EE7414">
              <w:rPr>
                <w:rFonts w:cs="Times New Roman"/>
                <w:sz w:val="20"/>
                <w:szCs w:val="26"/>
                <w:lang w:val="en-GB" w:eastAsia="en-US"/>
              </w:rPr>
              <w:t>,</w:t>
            </w:r>
            <w:r w:rsidRPr="00EE7414">
              <w:rPr>
                <w:rFonts w:cs="Times New Roman"/>
                <w:sz w:val="20"/>
                <w:szCs w:val="26"/>
                <w:lang w:val="en-GB" w:eastAsia="en-US"/>
              </w:rPr>
              <w:t>0</w:t>
            </w:r>
            <w:r w:rsidR="00007A07" w:rsidRPr="00EE7414">
              <w:rPr>
                <w:rFonts w:cs="Times New Roman"/>
                <w:sz w:val="20"/>
                <w:szCs w:val="26"/>
                <w:lang w:val="en-GB" w:eastAsia="en-US"/>
              </w:rPr>
              <w:t>:14,4</w:t>
            </w:r>
          </w:p>
        </w:tc>
        <w:tc>
          <w:tcPr>
            <w:tcW w:w="1150"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26</w:t>
            </w:r>
            <w:r w:rsidR="0064783D" w:rsidRPr="00EE7414">
              <w:rPr>
                <w:rFonts w:cs="Times New Roman"/>
                <w:sz w:val="20"/>
                <w:szCs w:val="26"/>
                <w:lang w:val="en-GB" w:eastAsia="en-US"/>
              </w:rPr>
              <w:t>,</w:t>
            </w:r>
            <w:r w:rsidRPr="00EE7414">
              <w:rPr>
                <w:rFonts w:cs="Times New Roman"/>
                <w:sz w:val="20"/>
                <w:szCs w:val="26"/>
                <w:lang w:val="en-GB" w:eastAsia="en-US"/>
              </w:rPr>
              <w:t>8</w:t>
            </w:r>
            <w:r w:rsidR="0064783D" w:rsidRPr="00EE7414">
              <w:rPr>
                <w:rFonts w:cs="Times New Roman"/>
                <w:sz w:val="20"/>
                <w:szCs w:val="26"/>
                <w:lang w:val="en-GB" w:eastAsia="en-US"/>
              </w:rPr>
              <w:t>:17,1</w:t>
            </w:r>
          </w:p>
        </w:tc>
        <w:tc>
          <w:tcPr>
            <w:tcW w:w="1006"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21</w:t>
            </w:r>
            <w:r w:rsidR="0001510D" w:rsidRPr="00EE7414">
              <w:rPr>
                <w:rFonts w:cs="Times New Roman"/>
                <w:sz w:val="20"/>
                <w:szCs w:val="26"/>
                <w:lang w:val="en-GB" w:eastAsia="en-US"/>
              </w:rPr>
              <w:t>,</w:t>
            </w:r>
            <w:r w:rsidRPr="00EE7414">
              <w:rPr>
                <w:rFonts w:cs="Times New Roman"/>
                <w:sz w:val="20"/>
                <w:szCs w:val="26"/>
                <w:lang w:val="en-GB" w:eastAsia="en-US"/>
              </w:rPr>
              <w:t>2</w:t>
            </w:r>
          </w:p>
        </w:tc>
        <w:tc>
          <w:tcPr>
            <w:tcW w:w="1301"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9</w:t>
            </w:r>
            <w:r w:rsidR="0001510D" w:rsidRPr="00EE7414">
              <w:rPr>
                <w:rFonts w:cs="Times New Roman"/>
                <w:sz w:val="20"/>
                <w:szCs w:val="26"/>
                <w:lang w:val="en-GB" w:eastAsia="en-US"/>
              </w:rPr>
              <w:t>,</w:t>
            </w:r>
            <w:r w:rsidRPr="00EE7414">
              <w:rPr>
                <w:rFonts w:cs="Times New Roman"/>
                <w:sz w:val="20"/>
                <w:szCs w:val="26"/>
                <w:lang w:val="en-GB" w:eastAsia="en-US"/>
              </w:rPr>
              <w:t>06</w:t>
            </w:r>
          </w:p>
        </w:tc>
      </w:tr>
      <w:tr w:rsidR="0024157D" w:rsidRPr="00EE7414" w:rsidTr="00DE06FB">
        <w:trPr>
          <w:jc w:val="center"/>
        </w:trPr>
        <w:tc>
          <w:tcPr>
            <w:tcW w:w="1026" w:type="dxa"/>
          </w:tcPr>
          <w:p w:rsidR="0024157D" w:rsidRPr="00EE7414" w:rsidRDefault="0024157D" w:rsidP="0063738A">
            <w:pPr>
              <w:spacing w:before="20" w:after="40" w:line="240" w:lineRule="exact"/>
              <w:rPr>
                <w:sz w:val="20"/>
                <w:szCs w:val="26"/>
                <w:lang w:val="en-GB"/>
              </w:rPr>
            </w:pPr>
            <w:r w:rsidRPr="00EE7414">
              <w:rPr>
                <w:sz w:val="20"/>
                <w:szCs w:val="26"/>
                <w:rtl/>
                <w:lang w:val="en-GB"/>
              </w:rPr>
              <w:t>كندا</w:t>
            </w:r>
          </w:p>
        </w:tc>
        <w:tc>
          <w:tcPr>
            <w:tcW w:w="1418"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w:t>
            </w:r>
            <w:r w:rsidR="005874B2" w:rsidRPr="00EE7414">
              <w:rPr>
                <w:rFonts w:cs="Times New Roman"/>
                <w:sz w:val="20"/>
                <w:szCs w:val="26"/>
                <w:lang w:val="en-GB" w:eastAsia="en-US"/>
              </w:rPr>
              <w:t>,</w:t>
            </w:r>
            <w:r w:rsidRPr="00EE7414">
              <w:rPr>
                <w:rFonts w:cs="Times New Roman"/>
                <w:sz w:val="20"/>
                <w:szCs w:val="26"/>
                <w:lang w:val="en-GB" w:eastAsia="en-US"/>
              </w:rPr>
              <w:t>725</w:t>
            </w:r>
            <w:r w:rsidR="005D083E" w:rsidRPr="00EE7414">
              <w:rPr>
                <w:rFonts w:cs="Times New Roman"/>
                <w:sz w:val="20"/>
                <w:szCs w:val="26"/>
                <w:lang w:val="en-GB" w:eastAsia="en-US"/>
              </w:rPr>
              <w:t>-7,125</w:t>
            </w:r>
          </w:p>
        </w:tc>
        <w:tc>
          <w:tcPr>
            <w:tcW w:w="1388"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20</w:t>
            </w:r>
            <w:r w:rsidR="005874B2" w:rsidRPr="00EE7414">
              <w:rPr>
                <w:rFonts w:cs="Times New Roman"/>
                <w:sz w:val="20"/>
                <w:szCs w:val="26"/>
                <w:lang w:val="en-GB" w:eastAsia="en-US"/>
              </w:rPr>
              <w:t> </w:t>
            </w:r>
            <w:r w:rsidRPr="00EE7414">
              <w:rPr>
                <w:rFonts w:cs="Times New Roman"/>
                <w:sz w:val="20"/>
                <w:szCs w:val="26"/>
                <w:lang w:val="en-GB" w:eastAsia="en-US"/>
              </w:rPr>
              <w:t>684</w:t>
            </w:r>
          </w:p>
        </w:tc>
        <w:tc>
          <w:tcPr>
            <w:tcW w:w="11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75</w:t>
            </w:r>
            <w:r w:rsidR="005D083E" w:rsidRPr="00EE7414">
              <w:rPr>
                <w:rFonts w:cs="Times New Roman"/>
                <w:sz w:val="20"/>
                <w:szCs w:val="26"/>
                <w:lang w:val="en-GB" w:eastAsia="en-US"/>
              </w:rPr>
              <w:t>:6</w:t>
            </w:r>
          </w:p>
        </w:tc>
        <w:tc>
          <w:tcPr>
            <w:tcW w:w="11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70</w:t>
            </w:r>
            <w:r w:rsidR="000854CE" w:rsidRPr="00EE7414">
              <w:rPr>
                <w:rFonts w:cs="Times New Roman"/>
                <w:sz w:val="20"/>
                <w:szCs w:val="26"/>
                <w:lang w:val="en-GB" w:eastAsia="en-US"/>
              </w:rPr>
              <w:t>:11</w:t>
            </w:r>
          </w:p>
        </w:tc>
        <w:tc>
          <w:tcPr>
            <w:tcW w:w="1150"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53</w:t>
            </w:r>
            <w:r w:rsidR="00CA3F80" w:rsidRPr="00EE7414">
              <w:rPr>
                <w:rFonts w:cs="Times New Roman"/>
                <w:sz w:val="20"/>
                <w:szCs w:val="26"/>
                <w:lang w:val="en-GB" w:eastAsia="en-US"/>
              </w:rPr>
              <w:t>:20</w:t>
            </w:r>
          </w:p>
        </w:tc>
        <w:tc>
          <w:tcPr>
            <w:tcW w:w="1006"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38</w:t>
            </w:r>
          </w:p>
        </w:tc>
        <w:tc>
          <w:tcPr>
            <w:tcW w:w="130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23</w:t>
            </w:r>
          </w:p>
        </w:tc>
      </w:tr>
      <w:tr w:rsidR="0024157D" w:rsidRPr="00EE7414" w:rsidTr="00DE06FB">
        <w:trPr>
          <w:jc w:val="center"/>
        </w:trPr>
        <w:tc>
          <w:tcPr>
            <w:tcW w:w="1026" w:type="dxa"/>
          </w:tcPr>
          <w:p w:rsidR="0024157D" w:rsidRPr="00EE7414" w:rsidRDefault="0024157D" w:rsidP="0063738A">
            <w:pPr>
              <w:spacing w:before="20" w:after="40" w:line="240" w:lineRule="exact"/>
              <w:rPr>
                <w:sz w:val="20"/>
                <w:szCs w:val="26"/>
                <w:lang w:val="en-GB"/>
              </w:rPr>
            </w:pPr>
            <w:r w:rsidRPr="00EE7414">
              <w:rPr>
                <w:sz w:val="20"/>
                <w:szCs w:val="26"/>
                <w:rtl/>
                <w:lang w:val="en-GB"/>
              </w:rPr>
              <w:t>كندا</w:t>
            </w:r>
          </w:p>
        </w:tc>
        <w:tc>
          <w:tcPr>
            <w:tcW w:w="1418"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8</w:t>
            </w:r>
            <w:r w:rsidR="005874B2" w:rsidRPr="00EE7414">
              <w:rPr>
                <w:rFonts w:cs="Times New Roman"/>
                <w:sz w:val="20"/>
                <w:szCs w:val="26"/>
                <w:lang w:val="en-GB" w:eastAsia="en-US"/>
              </w:rPr>
              <w:t>,</w:t>
            </w:r>
            <w:r w:rsidRPr="00EE7414">
              <w:rPr>
                <w:rFonts w:cs="Times New Roman"/>
                <w:sz w:val="20"/>
                <w:szCs w:val="26"/>
                <w:lang w:val="en-GB" w:eastAsia="en-US"/>
              </w:rPr>
              <w:t>275</w:t>
            </w:r>
            <w:r w:rsidR="005D083E" w:rsidRPr="00EE7414">
              <w:rPr>
                <w:rFonts w:cs="Times New Roman"/>
                <w:sz w:val="20"/>
                <w:szCs w:val="26"/>
                <w:lang w:val="en-GB" w:eastAsia="en-US"/>
              </w:rPr>
              <w:t>-7,725</w:t>
            </w:r>
          </w:p>
        </w:tc>
        <w:tc>
          <w:tcPr>
            <w:tcW w:w="1388"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w:t>
            </w:r>
            <w:r w:rsidR="005874B2" w:rsidRPr="00EE7414">
              <w:rPr>
                <w:rFonts w:cs="Times New Roman"/>
                <w:sz w:val="20"/>
                <w:szCs w:val="26"/>
                <w:lang w:val="en-GB" w:eastAsia="en-US"/>
              </w:rPr>
              <w:t> </w:t>
            </w:r>
            <w:r w:rsidRPr="00EE7414">
              <w:rPr>
                <w:rFonts w:cs="Times New Roman"/>
                <w:sz w:val="20"/>
                <w:szCs w:val="26"/>
                <w:lang w:val="en-GB" w:eastAsia="en-US"/>
              </w:rPr>
              <w:t>772</w:t>
            </w:r>
          </w:p>
        </w:tc>
        <w:tc>
          <w:tcPr>
            <w:tcW w:w="11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59</w:t>
            </w:r>
            <w:r w:rsidR="005D083E" w:rsidRPr="00EE7414">
              <w:rPr>
                <w:rFonts w:cs="Times New Roman"/>
                <w:sz w:val="20"/>
                <w:szCs w:val="26"/>
                <w:lang w:val="en-GB" w:eastAsia="en-US"/>
              </w:rPr>
              <w:t>:5</w:t>
            </w:r>
          </w:p>
        </w:tc>
        <w:tc>
          <w:tcPr>
            <w:tcW w:w="11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47</w:t>
            </w:r>
            <w:r w:rsidR="000854CE" w:rsidRPr="00EE7414">
              <w:rPr>
                <w:rFonts w:cs="Times New Roman"/>
                <w:sz w:val="20"/>
                <w:szCs w:val="26"/>
                <w:lang w:val="en-GB" w:eastAsia="en-US"/>
              </w:rPr>
              <w:t>:6</w:t>
            </w:r>
          </w:p>
        </w:tc>
        <w:tc>
          <w:tcPr>
            <w:tcW w:w="1150"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35</w:t>
            </w:r>
            <w:r w:rsidR="00CA3F80" w:rsidRPr="00EE7414">
              <w:rPr>
                <w:rFonts w:cs="Times New Roman"/>
                <w:sz w:val="20"/>
                <w:szCs w:val="26"/>
                <w:lang w:val="en-GB" w:eastAsia="en-US"/>
              </w:rPr>
              <w:t>:13</w:t>
            </w:r>
          </w:p>
        </w:tc>
        <w:tc>
          <w:tcPr>
            <w:tcW w:w="1006"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22</w:t>
            </w:r>
          </w:p>
        </w:tc>
        <w:tc>
          <w:tcPr>
            <w:tcW w:w="130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17</w:t>
            </w:r>
          </w:p>
        </w:tc>
      </w:tr>
      <w:tr w:rsidR="0024157D" w:rsidRPr="00EE7414" w:rsidTr="00DE06FB">
        <w:trPr>
          <w:jc w:val="center"/>
        </w:trPr>
        <w:tc>
          <w:tcPr>
            <w:tcW w:w="1026" w:type="dxa"/>
          </w:tcPr>
          <w:p w:rsidR="0024157D" w:rsidRPr="00EE7414" w:rsidRDefault="0024157D" w:rsidP="0063738A">
            <w:pPr>
              <w:spacing w:before="20" w:after="40" w:line="240" w:lineRule="exact"/>
              <w:rPr>
                <w:sz w:val="20"/>
                <w:szCs w:val="26"/>
                <w:lang w:val="en-GB"/>
              </w:rPr>
            </w:pPr>
            <w:r w:rsidRPr="00EE7414">
              <w:rPr>
                <w:sz w:val="20"/>
                <w:szCs w:val="26"/>
                <w:rtl/>
                <w:lang w:val="en-GB"/>
              </w:rPr>
              <w:t>اليابان</w:t>
            </w:r>
          </w:p>
        </w:tc>
        <w:tc>
          <w:tcPr>
            <w:tcW w:w="1418"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w:t>
            </w:r>
            <w:r w:rsidR="005874B2" w:rsidRPr="00EE7414">
              <w:rPr>
                <w:rFonts w:cs="Times New Roman"/>
                <w:sz w:val="20"/>
                <w:szCs w:val="26"/>
                <w:lang w:val="en-GB" w:eastAsia="en-US"/>
              </w:rPr>
              <w:t>,</w:t>
            </w:r>
            <w:r w:rsidRPr="00EE7414">
              <w:rPr>
                <w:rFonts w:cs="Times New Roman"/>
                <w:sz w:val="20"/>
                <w:szCs w:val="26"/>
                <w:lang w:val="en-GB" w:eastAsia="en-US"/>
              </w:rPr>
              <w:t>75</w:t>
            </w:r>
            <w:r w:rsidR="005D083E" w:rsidRPr="00EE7414">
              <w:rPr>
                <w:rFonts w:cs="Times New Roman"/>
                <w:sz w:val="20"/>
                <w:szCs w:val="26"/>
                <w:lang w:val="en-GB" w:eastAsia="en-US"/>
              </w:rPr>
              <w:t>-7,425</w:t>
            </w:r>
          </w:p>
        </w:tc>
        <w:tc>
          <w:tcPr>
            <w:tcW w:w="1388"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8</w:t>
            </w:r>
            <w:r w:rsidR="005874B2" w:rsidRPr="00EE7414">
              <w:rPr>
                <w:rFonts w:cs="Times New Roman"/>
                <w:sz w:val="20"/>
                <w:szCs w:val="26"/>
                <w:lang w:val="en-GB" w:eastAsia="en-US"/>
              </w:rPr>
              <w:t> </w:t>
            </w:r>
            <w:r w:rsidRPr="00EE7414">
              <w:rPr>
                <w:rFonts w:cs="Times New Roman"/>
                <w:sz w:val="20"/>
                <w:szCs w:val="26"/>
                <w:lang w:val="en-GB" w:eastAsia="en-US"/>
              </w:rPr>
              <w:t>570</w:t>
            </w:r>
          </w:p>
        </w:tc>
        <w:tc>
          <w:tcPr>
            <w:tcW w:w="1175"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48</w:t>
            </w:r>
            <w:r w:rsidR="005D083E" w:rsidRPr="00EE7414">
              <w:rPr>
                <w:rFonts w:cs="Times New Roman"/>
                <w:sz w:val="20"/>
                <w:szCs w:val="26"/>
                <w:lang w:val="en-GB" w:eastAsia="en-US"/>
              </w:rPr>
              <w:t>,</w:t>
            </w:r>
            <w:r w:rsidRPr="00EE7414">
              <w:rPr>
                <w:rFonts w:cs="Times New Roman"/>
                <w:sz w:val="20"/>
                <w:szCs w:val="26"/>
                <w:lang w:val="en-GB" w:eastAsia="en-US"/>
              </w:rPr>
              <w:t>8</w:t>
            </w:r>
            <w:r w:rsidR="005D083E" w:rsidRPr="00EE7414">
              <w:rPr>
                <w:rFonts w:cs="Times New Roman"/>
                <w:sz w:val="20"/>
                <w:szCs w:val="26"/>
                <w:lang w:val="en-GB" w:eastAsia="en-US"/>
              </w:rPr>
              <w:t>:1,7</w:t>
            </w:r>
          </w:p>
        </w:tc>
        <w:tc>
          <w:tcPr>
            <w:tcW w:w="1175"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39</w:t>
            </w:r>
            <w:r w:rsidR="000854CE" w:rsidRPr="00EE7414">
              <w:rPr>
                <w:rFonts w:cs="Times New Roman"/>
                <w:sz w:val="20"/>
                <w:szCs w:val="26"/>
                <w:lang w:val="en-GB" w:eastAsia="en-US"/>
              </w:rPr>
              <w:t>,</w:t>
            </w:r>
            <w:r w:rsidRPr="00EE7414">
              <w:rPr>
                <w:rFonts w:cs="Times New Roman"/>
                <w:sz w:val="20"/>
                <w:szCs w:val="26"/>
                <w:lang w:val="en-GB" w:eastAsia="en-US"/>
              </w:rPr>
              <w:t>8</w:t>
            </w:r>
            <w:r w:rsidR="000854CE" w:rsidRPr="00EE7414">
              <w:rPr>
                <w:rFonts w:cs="Times New Roman"/>
                <w:sz w:val="20"/>
                <w:szCs w:val="26"/>
                <w:lang w:val="en-GB" w:eastAsia="en-US"/>
              </w:rPr>
              <w:t>:3,5</w:t>
            </w:r>
          </w:p>
        </w:tc>
        <w:tc>
          <w:tcPr>
            <w:tcW w:w="1150"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26</w:t>
            </w:r>
            <w:r w:rsidR="00CA3F80" w:rsidRPr="00EE7414">
              <w:rPr>
                <w:rFonts w:cs="Times New Roman"/>
                <w:sz w:val="20"/>
                <w:szCs w:val="26"/>
                <w:lang w:val="en-GB" w:eastAsia="en-US"/>
              </w:rPr>
              <w:t>,</w:t>
            </w:r>
            <w:r w:rsidRPr="00EE7414">
              <w:rPr>
                <w:rFonts w:cs="Times New Roman"/>
                <w:sz w:val="20"/>
                <w:szCs w:val="26"/>
                <w:lang w:val="en-GB" w:eastAsia="en-US"/>
              </w:rPr>
              <w:t>0</w:t>
            </w:r>
            <w:r w:rsidR="00CA3F80" w:rsidRPr="00EE7414">
              <w:rPr>
                <w:rFonts w:cs="Times New Roman"/>
                <w:sz w:val="20"/>
                <w:szCs w:val="26"/>
                <w:lang w:val="en-GB" w:eastAsia="en-US"/>
              </w:rPr>
              <w:t>:8,6</w:t>
            </w:r>
          </w:p>
        </w:tc>
        <w:tc>
          <w:tcPr>
            <w:tcW w:w="1006"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14</w:t>
            </w:r>
            <w:r w:rsidR="0001510D" w:rsidRPr="00EE7414">
              <w:rPr>
                <w:rFonts w:cs="Times New Roman"/>
                <w:sz w:val="20"/>
                <w:szCs w:val="26"/>
                <w:lang w:val="en-GB" w:eastAsia="en-US"/>
              </w:rPr>
              <w:t>,</w:t>
            </w:r>
            <w:r w:rsidRPr="00EE7414">
              <w:rPr>
                <w:rFonts w:cs="Times New Roman"/>
                <w:sz w:val="20"/>
                <w:szCs w:val="26"/>
                <w:lang w:val="en-GB" w:eastAsia="en-US"/>
              </w:rPr>
              <w:t>8</w:t>
            </w:r>
          </w:p>
        </w:tc>
        <w:tc>
          <w:tcPr>
            <w:tcW w:w="1301"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14</w:t>
            </w:r>
            <w:r w:rsidR="0001510D" w:rsidRPr="00EE7414">
              <w:rPr>
                <w:rFonts w:cs="Times New Roman"/>
                <w:sz w:val="20"/>
                <w:szCs w:val="26"/>
                <w:lang w:val="en-GB" w:eastAsia="en-US"/>
              </w:rPr>
              <w:t>,</w:t>
            </w:r>
            <w:r w:rsidRPr="00EE7414">
              <w:rPr>
                <w:rFonts w:cs="Times New Roman"/>
                <w:sz w:val="20"/>
                <w:szCs w:val="26"/>
                <w:lang w:val="en-GB" w:eastAsia="en-US"/>
              </w:rPr>
              <w:t>684</w:t>
            </w:r>
          </w:p>
        </w:tc>
      </w:tr>
      <w:tr w:rsidR="0024157D" w:rsidRPr="003E2D8E" w:rsidTr="00DE06FB">
        <w:trPr>
          <w:jc w:val="center"/>
        </w:trPr>
        <w:tc>
          <w:tcPr>
            <w:tcW w:w="1026" w:type="dxa"/>
          </w:tcPr>
          <w:p w:rsidR="0024157D" w:rsidRPr="003E2D8E" w:rsidRDefault="0024157D" w:rsidP="0063738A">
            <w:pPr>
              <w:spacing w:before="20" w:after="40" w:line="240" w:lineRule="exact"/>
              <w:rPr>
                <w:sz w:val="20"/>
                <w:szCs w:val="26"/>
                <w:lang w:val="en-GB"/>
              </w:rPr>
            </w:pPr>
            <w:r w:rsidRPr="003E2D8E">
              <w:rPr>
                <w:sz w:val="20"/>
                <w:szCs w:val="26"/>
                <w:rtl/>
                <w:lang w:val="en-GB"/>
              </w:rPr>
              <w:t>فرنسا</w:t>
            </w:r>
          </w:p>
        </w:tc>
        <w:tc>
          <w:tcPr>
            <w:tcW w:w="1418"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3E2D8E">
              <w:rPr>
                <w:rFonts w:cs="Times New Roman"/>
                <w:sz w:val="20"/>
                <w:szCs w:val="26"/>
                <w:lang w:val="en-GB" w:eastAsia="ja-JP"/>
              </w:rPr>
              <w:t>8</w:t>
            </w:r>
            <w:r w:rsidR="005874B2" w:rsidRPr="003E2D8E">
              <w:rPr>
                <w:rFonts w:cs="Times New Roman"/>
                <w:sz w:val="20"/>
                <w:szCs w:val="26"/>
                <w:lang w:val="en-GB" w:eastAsia="ja-JP"/>
              </w:rPr>
              <w:t>,</w:t>
            </w:r>
            <w:r w:rsidRPr="003E2D8E">
              <w:rPr>
                <w:rFonts w:cs="Times New Roman"/>
                <w:sz w:val="20"/>
                <w:szCs w:val="26"/>
                <w:lang w:val="en-GB" w:eastAsia="ja-JP"/>
              </w:rPr>
              <w:t>500</w:t>
            </w:r>
            <w:r w:rsidR="005D083E" w:rsidRPr="003E2D8E">
              <w:rPr>
                <w:rFonts w:cs="Times New Roman"/>
                <w:sz w:val="20"/>
                <w:szCs w:val="26"/>
                <w:lang w:val="en-GB" w:eastAsia="ja-JP"/>
              </w:rPr>
              <w:t>-</w:t>
            </w:r>
            <w:r w:rsidR="005D083E" w:rsidRPr="003E2D8E">
              <w:rPr>
                <w:rFonts w:cs="Times New Roman"/>
                <w:sz w:val="20"/>
                <w:szCs w:val="26"/>
                <w:lang w:val="en-GB" w:eastAsia="en-US"/>
              </w:rPr>
              <w:t>8</w:t>
            </w:r>
            <w:r w:rsidR="005D083E" w:rsidRPr="003E2D8E">
              <w:rPr>
                <w:rFonts w:cs="Times New Roman"/>
                <w:sz w:val="20"/>
                <w:szCs w:val="26"/>
                <w:lang w:val="en-GB" w:eastAsia="ja-JP"/>
              </w:rPr>
              <w:t>,025</w:t>
            </w:r>
          </w:p>
        </w:tc>
        <w:tc>
          <w:tcPr>
            <w:tcW w:w="1388"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2</w:t>
            </w:r>
            <w:r w:rsidR="005874B2" w:rsidRPr="003E2D8E">
              <w:rPr>
                <w:rFonts w:cs="Times New Roman"/>
                <w:sz w:val="20"/>
                <w:szCs w:val="26"/>
                <w:lang w:val="en-GB" w:eastAsia="en-US"/>
              </w:rPr>
              <w:t> </w:t>
            </w:r>
            <w:r w:rsidRPr="003E2D8E">
              <w:rPr>
                <w:rFonts w:cs="Times New Roman"/>
                <w:sz w:val="20"/>
                <w:szCs w:val="26"/>
                <w:lang w:val="en-GB" w:eastAsia="ja-JP"/>
              </w:rPr>
              <w:t>257</w:t>
            </w:r>
          </w:p>
        </w:tc>
        <w:tc>
          <w:tcPr>
            <w:tcW w:w="1175"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50</w:t>
            </w:r>
            <w:r w:rsidR="005D083E" w:rsidRPr="003E2D8E">
              <w:rPr>
                <w:rFonts w:cs="Times New Roman"/>
                <w:sz w:val="20"/>
                <w:szCs w:val="26"/>
                <w:lang w:val="en-GB" w:eastAsia="en-US"/>
              </w:rPr>
              <w:t>:2,7</w:t>
            </w:r>
          </w:p>
        </w:tc>
        <w:tc>
          <w:tcPr>
            <w:tcW w:w="1175"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41</w:t>
            </w:r>
            <w:r w:rsidR="000854CE" w:rsidRPr="003E2D8E">
              <w:rPr>
                <w:rFonts w:cs="Times New Roman"/>
                <w:sz w:val="20"/>
                <w:szCs w:val="26"/>
                <w:lang w:val="en-GB" w:eastAsia="en-US"/>
              </w:rPr>
              <w:t>:4,8</w:t>
            </w:r>
          </w:p>
        </w:tc>
        <w:tc>
          <w:tcPr>
            <w:tcW w:w="1150"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28</w:t>
            </w:r>
            <w:r w:rsidR="00CA3F80" w:rsidRPr="003E2D8E">
              <w:rPr>
                <w:rFonts w:cs="Times New Roman"/>
                <w:sz w:val="20"/>
                <w:szCs w:val="26"/>
                <w:lang w:val="en-GB" w:eastAsia="en-US"/>
              </w:rPr>
              <w:t>:10</w:t>
            </w:r>
          </w:p>
        </w:tc>
        <w:tc>
          <w:tcPr>
            <w:tcW w:w="1006"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17</w:t>
            </w:r>
            <w:r w:rsidR="0001510D" w:rsidRPr="003E2D8E">
              <w:rPr>
                <w:rFonts w:cs="Times New Roman"/>
                <w:sz w:val="20"/>
                <w:szCs w:val="26"/>
                <w:lang w:val="en-GB" w:eastAsia="en-US"/>
              </w:rPr>
              <w:t>,</w:t>
            </w:r>
            <w:r w:rsidRPr="003E2D8E">
              <w:rPr>
                <w:rFonts w:cs="Times New Roman"/>
                <w:sz w:val="20"/>
                <w:szCs w:val="26"/>
                <w:lang w:val="en-GB" w:eastAsia="en-US"/>
              </w:rPr>
              <w:t>43</w:t>
            </w:r>
          </w:p>
        </w:tc>
        <w:tc>
          <w:tcPr>
            <w:tcW w:w="1301"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14</w:t>
            </w:r>
            <w:r w:rsidR="0001510D" w:rsidRPr="003E2D8E">
              <w:rPr>
                <w:rFonts w:cs="Times New Roman"/>
                <w:sz w:val="20"/>
                <w:szCs w:val="26"/>
                <w:lang w:val="en-GB" w:eastAsia="en-US"/>
              </w:rPr>
              <w:t>,</w:t>
            </w:r>
            <w:r w:rsidRPr="003E2D8E">
              <w:rPr>
                <w:rFonts w:cs="Times New Roman"/>
                <w:sz w:val="20"/>
                <w:szCs w:val="26"/>
                <w:lang w:val="en-GB" w:eastAsia="en-US"/>
              </w:rPr>
              <w:t>9</w:t>
            </w:r>
          </w:p>
        </w:tc>
      </w:tr>
      <w:tr w:rsidR="0024157D" w:rsidRPr="003E2D8E" w:rsidTr="00DE06FB">
        <w:trPr>
          <w:jc w:val="center"/>
        </w:trPr>
        <w:tc>
          <w:tcPr>
            <w:tcW w:w="1026" w:type="dxa"/>
          </w:tcPr>
          <w:p w:rsidR="0024157D" w:rsidRPr="003E2D8E" w:rsidRDefault="0024157D" w:rsidP="0063738A">
            <w:pPr>
              <w:spacing w:before="20" w:after="40" w:line="240" w:lineRule="exact"/>
              <w:rPr>
                <w:sz w:val="20"/>
                <w:szCs w:val="26"/>
                <w:lang w:val="en-GB"/>
              </w:rPr>
            </w:pPr>
            <w:r w:rsidRPr="003E2D8E">
              <w:rPr>
                <w:sz w:val="20"/>
                <w:szCs w:val="26"/>
                <w:rtl/>
                <w:lang w:val="en-GB"/>
              </w:rPr>
              <w:t>بولندا</w:t>
            </w:r>
          </w:p>
        </w:tc>
        <w:tc>
          <w:tcPr>
            <w:tcW w:w="1418"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8</w:t>
            </w:r>
          </w:p>
        </w:tc>
        <w:tc>
          <w:tcPr>
            <w:tcW w:w="1388"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w:t>
            </w:r>
            <w:r w:rsidR="005874B2" w:rsidRPr="003E2D8E">
              <w:rPr>
                <w:rFonts w:cs="Times New Roman"/>
                <w:sz w:val="20"/>
                <w:szCs w:val="26"/>
                <w:lang w:val="en-GB" w:eastAsia="en-US"/>
              </w:rPr>
              <w:t> </w:t>
            </w:r>
            <w:r w:rsidRPr="003E2D8E">
              <w:rPr>
                <w:rFonts w:cs="Times New Roman"/>
                <w:sz w:val="20"/>
                <w:szCs w:val="26"/>
                <w:lang w:val="en-GB" w:eastAsia="en-US"/>
              </w:rPr>
              <w:t>856</w:t>
            </w:r>
          </w:p>
        </w:tc>
        <w:tc>
          <w:tcPr>
            <w:tcW w:w="1175"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47</w:t>
            </w:r>
            <w:r w:rsidR="005D083E" w:rsidRPr="003E2D8E">
              <w:rPr>
                <w:rFonts w:cs="Times New Roman"/>
                <w:sz w:val="20"/>
                <w:szCs w:val="26"/>
                <w:lang w:val="en-GB" w:eastAsia="en-US"/>
              </w:rPr>
              <w:t>,</w:t>
            </w:r>
            <w:r w:rsidRPr="003E2D8E">
              <w:rPr>
                <w:rFonts w:cs="Times New Roman"/>
                <w:sz w:val="20"/>
                <w:szCs w:val="26"/>
                <w:lang w:val="en-GB" w:eastAsia="en-US"/>
              </w:rPr>
              <w:t>0</w:t>
            </w:r>
            <w:r w:rsidR="005D083E" w:rsidRPr="003E2D8E">
              <w:rPr>
                <w:rFonts w:cs="Times New Roman"/>
                <w:sz w:val="20"/>
                <w:szCs w:val="26"/>
                <w:lang w:val="en-GB" w:eastAsia="en-US"/>
              </w:rPr>
              <w:t>:15,9</w:t>
            </w:r>
          </w:p>
        </w:tc>
        <w:tc>
          <w:tcPr>
            <w:tcW w:w="1175"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44</w:t>
            </w:r>
            <w:r w:rsidR="000854CE" w:rsidRPr="003E2D8E">
              <w:rPr>
                <w:rFonts w:cs="Times New Roman"/>
                <w:sz w:val="20"/>
                <w:szCs w:val="26"/>
                <w:lang w:val="en-GB" w:eastAsia="en-US"/>
              </w:rPr>
              <w:t>,</w:t>
            </w:r>
            <w:r w:rsidRPr="003E2D8E">
              <w:rPr>
                <w:rFonts w:cs="Times New Roman"/>
                <w:sz w:val="20"/>
                <w:szCs w:val="26"/>
                <w:lang w:val="en-GB" w:eastAsia="en-US"/>
              </w:rPr>
              <w:t>6</w:t>
            </w:r>
            <w:r w:rsidR="000854CE" w:rsidRPr="003E2D8E">
              <w:rPr>
                <w:rFonts w:cs="Times New Roman"/>
                <w:sz w:val="20"/>
                <w:szCs w:val="26"/>
                <w:lang w:val="en-GB" w:eastAsia="en-US"/>
              </w:rPr>
              <w:t>:19,0</w:t>
            </w:r>
          </w:p>
        </w:tc>
        <w:tc>
          <w:tcPr>
            <w:tcW w:w="1150"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39</w:t>
            </w:r>
            <w:r w:rsidR="00CA3F80" w:rsidRPr="003E2D8E">
              <w:rPr>
                <w:rFonts w:cs="Times New Roman"/>
                <w:sz w:val="20"/>
                <w:szCs w:val="26"/>
                <w:lang w:val="en-GB" w:eastAsia="en-US"/>
              </w:rPr>
              <w:t>,</w:t>
            </w:r>
            <w:r w:rsidRPr="003E2D8E">
              <w:rPr>
                <w:rFonts w:cs="Times New Roman"/>
                <w:sz w:val="20"/>
                <w:szCs w:val="26"/>
                <w:lang w:val="en-GB" w:eastAsia="en-US"/>
              </w:rPr>
              <w:t>5</w:t>
            </w:r>
            <w:r w:rsidR="00CA3F80" w:rsidRPr="003E2D8E">
              <w:rPr>
                <w:rFonts w:cs="Times New Roman"/>
                <w:sz w:val="20"/>
                <w:szCs w:val="26"/>
                <w:lang w:val="en-GB" w:eastAsia="en-US"/>
              </w:rPr>
              <w:t>:25,7</w:t>
            </w:r>
          </w:p>
        </w:tc>
        <w:tc>
          <w:tcPr>
            <w:tcW w:w="1006"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33</w:t>
            </w:r>
            <w:r w:rsidR="0001510D" w:rsidRPr="003E2D8E">
              <w:rPr>
                <w:rFonts w:cs="Times New Roman"/>
                <w:sz w:val="20"/>
                <w:szCs w:val="26"/>
                <w:lang w:val="en-GB" w:eastAsia="en-US"/>
              </w:rPr>
              <w:t>,</w:t>
            </w:r>
            <w:r w:rsidRPr="003E2D8E">
              <w:rPr>
                <w:rFonts w:cs="Times New Roman"/>
                <w:sz w:val="20"/>
                <w:szCs w:val="26"/>
                <w:lang w:val="en-GB" w:eastAsia="en-US"/>
              </w:rPr>
              <w:t>4</w:t>
            </w:r>
          </w:p>
        </w:tc>
        <w:tc>
          <w:tcPr>
            <w:tcW w:w="1301"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9</w:t>
            </w:r>
            <w:r w:rsidR="0001510D" w:rsidRPr="003E2D8E">
              <w:rPr>
                <w:rFonts w:cs="Times New Roman"/>
                <w:sz w:val="20"/>
                <w:szCs w:val="26"/>
                <w:lang w:val="en-GB" w:eastAsia="en-US"/>
              </w:rPr>
              <w:t>,</w:t>
            </w:r>
            <w:r w:rsidRPr="003E2D8E">
              <w:rPr>
                <w:rFonts w:cs="Times New Roman"/>
                <w:sz w:val="20"/>
                <w:szCs w:val="26"/>
                <w:lang w:val="en-GB" w:eastAsia="en-US"/>
              </w:rPr>
              <w:t>91</w:t>
            </w:r>
          </w:p>
        </w:tc>
      </w:tr>
      <w:tr w:rsidR="0024157D" w:rsidRPr="003E2D8E" w:rsidTr="00DE06FB">
        <w:trPr>
          <w:jc w:val="center"/>
        </w:trPr>
        <w:tc>
          <w:tcPr>
            <w:tcW w:w="1026" w:type="dxa"/>
          </w:tcPr>
          <w:p w:rsidR="0024157D" w:rsidRPr="003E2D8E" w:rsidRDefault="0024157D" w:rsidP="0063738A">
            <w:pPr>
              <w:spacing w:before="20" w:after="40" w:line="240" w:lineRule="exact"/>
              <w:rPr>
                <w:sz w:val="20"/>
                <w:szCs w:val="26"/>
                <w:lang w:val="en-GB"/>
              </w:rPr>
            </w:pPr>
            <w:r w:rsidRPr="003E2D8E">
              <w:rPr>
                <w:sz w:val="20"/>
                <w:szCs w:val="26"/>
                <w:rtl/>
                <w:lang w:val="en-GB"/>
              </w:rPr>
              <w:t>كندا</w:t>
            </w:r>
          </w:p>
        </w:tc>
        <w:tc>
          <w:tcPr>
            <w:tcW w:w="1418"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10</w:t>
            </w:r>
            <w:r w:rsidR="005874B2" w:rsidRPr="003E2D8E">
              <w:rPr>
                <w:rFonts w:cs="Times New Roman"/>
                <w:sz w:val="20"/>
                <w:szCs w:val="26"/>
                <w:lang w:val="en-GB" w:eastAsia="en-US"/>
              </w:rPr>
              <w:t>,</w:t>
            </w:r>
            <w:r w:rsidRPr="003E2D8E">
              <w:rPr>
                <w:rFonts w:cs="Times New Roman"/>
                <w:sz w:val="20"/>
                <w:szCs w:val="26"/>
                <w:lang w:val="en-GB" w:eastAsia="en-US"/>
              </w:rPr>
              <w:t>68</w:t>
            </w:r>
            <w:r w:rsidR="005D083E" w:rsidRPr="003E2D8E">
              <w:rPr>
                <w:rFonts w:cs="Times New Roman"/>
                <w:sz w:val="20"/>
                <w:szCs w:val="26"/>
                <w:lang w:val="en-GB" w:eastAsia="en-US"/>
              </w:rPr>
              <w:t>-10,55</w:t>
            </w:r>
          </w:p>
        </w:tc>
        <w:tc>
          <w:tcPr>
            <w:tcW w:w="1388"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w:t>
            </w:r>
            <w:r w:rsidR="005874B2" w:rsidRPr="003E2D8E">
              <w:rPr>
                <w:rFonts w:cs="Times New Roman"/>
                <w:sz w:val="20"/>
                <w:szCs w:val="26"/>
                <w:lang w:val="en-GB" w:eastAsia="en-US"/>
              </w:rPr>
              <w:t> </w:t>
            </w:r>
            <w:r w:rsidRPr="003E2D8E">
              <w:rPr>
                <w:rFonts w:cs="Times New Roman"/>
                <w:sz w:val="20"/>
                <w:szCs w:val="26"/>
                <w:lang w:val="en-GB" w:eastAsia="en-US"/>
              </w:rPr>
              <w:t>272</w:t>
            </w:r>
          </w:p>
        </w:tc>
        <w:tc>
          <w:tcPr>
            <w:tcW w:w="1175"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27</w:t>
            </w:r>
            <w:r w:rsidR="005D083E" w:rsidRPr="003E2D8E">
              <w:rPr>
                <w:rFonts w:cs="Times New Roman"/>
                <w:sz w:val="20"/>
                <w:szCs w:val="26"/>
                <w:lang w:val="en-GB" w:eastAsia="en-US"/>
              </w:rPr>
              <w:t>:6</w:t>
            </w:r>
          </w:p>
        </w:tc>
        <w:tc>
          <w:tcPr>
            <w:tcW w:w="1175"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22</w:t>
            </w:r>
            <w:r w:rsidR="000854CE" w:rsidRPr="003E2D8E">
              <w:rPr>
                <w:rFonts w:cs="Times New Roman"/>
                <w:sz w:val="20"/>
                <w:szCs w:val="26"/>
                <w:lang w:val="en-GB" w:eastAsia="en-US"/>
              </w:rPr>
              <w:t>:7</w:t>
            </w:r>
          </w:p>
        </w:tc>
        <w:tc>
          <w:tcPr>
            <w:tcW w:w="1150"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17</w:t>
            </w:r>
            <w:r w:rsidR="00CA3F80" w:rsidRPr="003E2D8E">
              <w:rPr>
                <w:rFonts w:cs="Times New Roman"/>
                <w:sz w:val="20"/>
                <w:szCs w:val="26"/>
                <w:lang w:val="en-GB" w:eastAsia="en-US"/>
              </w:rPr>
              <w:t>:10</w:t>
            </w:r>
          </w:p>
        </w:tc>
        <w:tc>
          <w:tcPr>
            <w:tcW w:w="1006"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13</w:t>
            </w:r>
          </w:p>
        </w:tc>
        <w:tc>
          <w:tcPr>
            <w:tcW w:w="1301"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6</w:t>
            </w:r>
            <w:r w:rsidR="0001510D" w:rsidRPr="003E2D8E">
              <w:rPr>
                <w:rFonts w:cs="Times New Roman"/>
                <w:sz w:val="20"/>
                <w:szCs w:val="26"/>
                <w:lang w:val="en-GB" w:eastAsia="en-US"/>
              </w:rPr>
              <w:t>,</w:t>
            </w:r>
            <w:r w:rsidRPr="003E2D8E">
              <w:rPr>
                <w:rFonts w:cs="Times New Roman"/>
                <w:sz w:val="20"/>
                <w:szCs w:val="26"/>
                <w:lang w:val="en-GB" w:eastAsia="en-US"/>
              </w:rPr>
              <w:t>41</w:t>
            </w:r>
          </w:p>
        </w:tc>
      </w:tr>
      <w:tr w:rsidR="0024157D" w:rsidRPr="003E2D8E" w:rsidTr="00DE06FB">
        <w:trPr>
          <w:jc w:val="center"/>
        </w:trPr>
        <w:tc>
          <w:tcPr>
            <w:tcW w:w="1026" w:type="dxa"/>
          </w:tcPr>
          <w:p w:rsidR="0024157D" w:rsidRPr="003E2D8E" w:rsidRDefault="0024157D" w:rsidP="0063738A">
            <w:pPr>
              <w:spacing w:before="20" w:after="40" w:line="240" w:lineRule="exact"/>
              <w:rPr>
                <w:sz w:val="20"/>
                <w:szCs w:val="26"/>
                <w:lang w:val="en-GB"/>
              </w:rPr>
            </w:pPr>
            <w:r w:rsidRPr="003E2D8E">
              <w:rPr>
                <w:sz w:val="20"/>
                <w:szCs w:val="26"/>
                <w:rtl/>
                <w:lang w:val="en-GB"/>
              </w:rPr>
              <w:t>كندا</w:t>
            </w:r>
          </w:p>
        </w:tc>
        <w:tc>
          <w:tcPr>
            <w:tcW w:w="1418"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11</w:t>
            </w:r>
            <w:r w:rsidR="005874B2" w:rsidRPr="003E2D8E">
              <w:rPr>
                <w:rFonts w:cs="Times New Roman"/>
                <w:sz w:val="20"/>
                <w:szCs w:val="26"/>
                <w:lang w:val="en-GB" w:eastAsia="en-US"/>
              </w:rPr>
              <w:t>,</w:t>
            </w:r>
            <w:r w:rsidRPr="003E2D8E">
              <w:rPr>
                <w:rFonts w:cs="Times New Roman"/>
                <w:sz w:val="20"/>
                <w:szCs w:val="26"/>
                <w:lang w:val="en-GB" w:eastAsia="en-US"/>
              </w:rPr>
              <w:t>7</w:t>
            </w:r>
            <w:r w:rsidR="005D083E" w:rsidRPr="003E2D8E">
              <w:rPr>
                <w:rFonts w:cs="Times New Roman"/>
                <w:sz w:val="20"/>
                <w:szCs w:val="26"/>
                <w:lang w:val="en-GB" w:eastAsia="en-US"/>
              </w:rPr>
              <w:t>-10,7</w:t>
            </w:r>
          </w:p>
        </w:tc>
        <w:tc>
          <w:tcPr>
            <w:tcW w:w="1388"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24</w:t>
            </w:r>
            <w:r w:rsidR="005874B2" w:rsidRPr="003E2D8E">
              <w:rPr>
                <w:rFonts w:cs="Times New Roman"/>
                <w:sz w:val="20"/>
                <w:szCs w:val="26"/>
                <w:lang w:val="en-GB" w:eastAsia="en-US"/>
              </w:rPr>
              <w:t> </w:t>
            </w:r>
            <w:r w:rsidRPr="003E2D8E">
              <w:rPr>
                <w:rFonts w:cs="Times New Roman"/>
                <w:sz w:val="20"/>
                <w:szCs w:val="26"/>
                <w:lang w:val="en-GB" w:eastAsia="en-US"/>
              </w:rPr>
              <w:t>571</w:t>
            </w:r>
          </w:p>
        </w:tc>
        <w:tc>
          <w:tcPr>
            <w:tcW w:w="1175"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45</w:t>
            </w:r>
            <w:r w:rsidR="005D083E" w:rsidRPr="003E2D8E">
              <w:rPr>
                <w:rFonts w:cs="Times New Roman"/>
                <w:sz w:val="20"/>
                <w:szCs w:val="26"/>
                <w:lang w:val="en-GB" w:eastAsia="en-US"/>
              </w:rPr>
              <w:t>:3</w:t>
            </w:r>
          </w:p>
        </w:tc>
        <w:tc>
          <w:tcPr>
            <w:tcW w:w="1175"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34</w:t>
            </w:r>
            <w:r w:rsidR="000854CE" w:rsidRPr="003E2D8E">
              <w:rPr>
                <w:rFonts w:cs="Times New Roman"/>
                <w:sz w:val="20"/>
                <w:szCs w:val="26"/>
                <w:lang w:val="en-GB" w:eastAsia="en-US"/>
              </w:rPr>
              <w:t>:4</w:t>
            </w:r>
          </w:p>
        </w:tc>
        <w:tc>
          <w:tcPr>
            <w:tcW w:w="1150"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21</w:t>
            </w:r>
            <w:r w:rsidR="00CA3F80" w:rsidRPr="003E2D8E">
              <w:rPr>
                <w:rFonts w:cs="Times New Roman"/>
                <w:sz w:val="20"/>
                <w:szCs w:val="26"/>
                <w:lang w:val="en-GB" w:eastAsia="en-US"/>
              </w:rPr>
              <w:t>:7</w:t>
            </w:r>
          </w:p>
        </w:tc>
        <w:tc>
          <w:tcPr>
            <w:tcW w:w="1006"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13</w:t>
            </w:r>
          </w:p>
        </w:tc>
        <w:tc>
          <w:tcPr>
            <w:tcW w:w="1301"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14</w:t>
            </w:r>
          </w:p>
        </w:tc>
      </w:tr>
      <w:tr w:rsidR="0024157D" w:rsidRPr="003E2D8E" w:rsidTr="00DE06FB">
        <w:trPr>
          <w:jc w:val="center"/>
        </w:trPr>
        <w:tc>
          <w:tcPr>
            <w:tcW w:w="1026" w:type="dxa"/>
          </w:tcPr>
          <w:p w:rsidR="0024157D" w:rsidRPr="003E2D8E" w:rsidRDefault="0024157D" w:rsidP="0063738A">
            <w:pPr>
              <w:spacing w:before="20" w:after="40" w:line="240" w:lineRule="exact"/>
              <w:rPr>
                <w:sz w:val="20"/>
                <w:szCs w:val="26"/>
                <w:lang w:val="en-GB"/>
              </w:rPr>
            </w:pPr>
            <w:r w:rsidRPr="003E2D8E">
              <w:rPr>
                <w:sz w:val="20"/>
                <w:szCs w:val="26"/>
                <w:rtl/>
                <w:lang w:val="en-GB"/>
              </w:rPr>
              <w:t>فرنسا</w:t>
            </w:r>
          </w:p>
        </w:tc>
        <w:tc>
          <w:tcPr>
            <w:tcW w:w="1418"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3E2D8E">
              <w:rPr>
                <w:rFonts w:cs="Times New Roman"/>
                <w:sz w:val="20"/>
                <w:szCs w:val="26"/>
                <w:lang w:val="en-GB" w:eastAsia="en-US"/>
              </w:rPr>
              <w:t>11</w:t>
            </w:r>
            <w:r w:rsidR="005874B2" w:rsidRPr="003E2D8E">
              <w:rPr>
                <w:rFonts w:cs="Times New Roman"/>
                <w:sz w:val="20"/>
                <w:szCs w:val="26"/>
                <w:lang w:val="en-GB" w:eastAsia="ja-JP"/>
              </w:rPr>
              <w:t>,</w:t>
            </w:r>
            <w:r w:rsidRPr="003E2D8E">
              <w:rPr>
                <w:rFonts w:cs="Times New Roman"/>
                <w:sz w:val="20"/>
                <w:szCs w:val="26"/>
                <w:lang w:val="en-GB" w:eastAsia="ja-JP"/>
              </w:rPr>
              <w:t>7</w:t>
            </w:r>
            <w:r w:rsidR="005D083E" w:rsidRPr="003E2D8E">
              <w:rPr>
                <w:rFonts w:cs="Times New Roman"/>
                <w:sz w:val="20"/>
                <w:szCs w:val="26"/>
                <w:lang w:val="en-GB" w:eastAsia="ja-JP"/>
              </w:rPr>
              <w:t>-</w:t>
            </w:r>
            <w:r w:rsidR="005D083E" w:rsidRPr="003E2D8E">
              <w:rPr>
                <w:rFonts w:cs="Times New Roman"/>
                <w:sz w:val="20"/>
                <w:szCs w:val="26"/>
                <w:lang w:val="en-GB" w:eastAsia="en-US"/>
              </w:rPr>
              <w:t>10</w:t>
            </w:r>
            <w:r w:rsidR="005D083E" w:rsidRPr="003E2D8E">
              <w:rPr>
                <w:rFonts w:cs="Times New Roman"/>
                <w:sz w:val="20"/>
                <w:szCs w:val="26"/>
                <w:lang w:val="en-GB" w:eastAsia="ja-JP"/>
              </w:rPr>
              <w:t>,7</w:t>
            </w:r>
          </w:p>
        </w:tc>
        <w:tc>
          <w:tcPr>
            <w:tcW w:w="1388"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ja-JP"/>
              </w:rPr>
              <w:t>2</w:t>
            </w:r>
            <w:r w:rsidR="005874B2" w:rsidRPr="003E2D8E">
              <w:rPr>
                <w:rFonts w:cs="Times New Roman"/>
                <w:sz w:val="20"/>
                <w:szCs w:val="26"/>
                <w:lang w:val="en-GB" w:eastAsia="ja-JP"/>
              </w:rPr>
              <w:t> </w:t>
            </w:r>
            <w:r w:rsidRPr="003E2D8E">
              <w:rPr>
                <w:rFonts w:cs="Times New Roman"/>
                <w:sz w:val="20"/>
                <w:szCs w:val="26"/>
                <w:lang w:val="en-GB" w:eastAsia="ja-JP"/>
              </w:rPr>
              <w:t>491</w:t>
            </w:r>
          </w:p>
        </w:tc>
        <w:tc>
          <w:tcPr>
            <w:tcW w:w="1175"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26</w:t>
            </w:r>
            <w:r w:rsidR="005D083E" w:rsidRPr="003E2D8E">
              <w:rPr>
                <w:rFonts w:cs="Times New Roman"/>
                <w:sz w:val="20"/>
                <w:szCs w:val="26"/>
                <w:lang w:val="en-GB" w:eastAsia="en-US"/>
              </w:rPr>
              <w:t>:4,8</w:t>
            </w:r>
          </w:p>
        </w:tc>
        <w:tc>
          <w:tcPr>
            <w:tcW w:w="1175"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22</w:t>
            </w:r>
            <w:r w:rsidR="006F7A49" w:rsidRPr="003E2D8E">
              <w:rPr>
                <w:rFonts w:cs="Times New Roman"/>
                <w:sz w:val="20"/>
                <w:szCs w:val="26"/>
                <w:lang w:val="en-GB" w:eastAsia="en-US"/>
              </w:rPr>
              <w:t>:6,4</w:t>
            </w:r>
          </w:p>
        </w:tc>
        <w:tc>
          <w:tcPr>
            <w:tcW w:w="1150"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17</w:t>
            </w:r>
            <w:r w:rsidR="00CA3F80" w:rsidRPr="003E2D8E">
              <w:rPr>
                <w:rFonts w:cs="Times New Roman"/>
                <w:sz w:val="20"/>
                <w:szCs w:val="26"/>
                <w:lang w:val="en-GB" w:eastAsia="en-US"/>
              </w:rPr>
              <w:t>:9,2</w:t>
            </w:r>
          </w:p>
        </w:tc>
        <w:tc>
          <w:tcPr>
            <w:tcW w:w="1006"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12</w:t>
            </w:r>
            <w:r w:rsidR="0001510D" w:rsidRPr="003E2D8E">
              <w:rPr>
                <w:rFonts w:cs="Times New Roman"/>
                <w:sz w:val="20"/>
                <w:szCs w:val="26"/>
                <w:lang w:val="en-GB" w:eastAsia="en-US"/>
              </w:rPr>
              <w:t>,</w:t>
            </w:r>
            <w:r w:rsidRPr="003E2D8E">
              <w:rPr>
                <w:rFonts w:cs="Times New Roman"/>
                <w:sz w:val="20"/>
                <w:szCs w:val="26"/>
                <w:lang w:val="en-GB" w:eastAsia="en-US"/>
              </w:rPr>
              <w:t>51</w:t>
            </w:r>
          </w:p>
        </w:tc>
        <w:tc>
          <w:tcPr>
            <w:tcW w:w="1301"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6</w:t>
            </w:r>
            <w:r w:rsidR="0001510D" w:rsidRPr="003E2D8E">
              <w:rPr>
                <w:rFonts w:cs="Times New Roman"/>
                <w:sz w:val="20"/>
                <w:szCs w:val="26"/>
                <w:lang w:val="en-GB" w:eastAsia="en-US"/>
              </w:rPr>
              <w:t>,</w:t>
            </w:r>
            <w:r w:rsidRPr="003E2D8E">
              <w:rPr>
                <w:rFonts w:cs="Times New Roman"/>
                <w:sz w:val="20"/>
                <w:szCs w:val="26"/>
                <w:lang w:val="en-GB" w:eastAsia="en-US"/>
              </w:rPr>
              <w:t>71</w:t>
            </w:r>
          </w:p>
        </w:tc>
      </w:tr>
      <w:tr w:rsidR="0024157D" w:rsidRPr="003E2D8E" w:rsidTr="00DE06FB">
        <w:trPr>
          <w:jc w:val="center"/>
        </w:trPr>
        <w:tc>
          <w:tcPr>
            <w:tcW w:w="1026" w:type="dxa"/>
          </w:tcPr>
          <w:p w:rsidR="0024157D" w:rsidRPr="003E2D8E" w:rsidRDefault="0024157D" w:rsidP="0063738A">
            <w:pPr>
              <w:spacing w:before="20" w:after="40" w:line="240" w:lineRule="exact"/>
              <w:rPr>
                <w:sz w:val="20"/>
                <w:szCs w:val="26"/>
                <w:lang w:val="en-GB"/>
              </w:rPr>
            </w:pPr>
            <w:r w:rsidRPr="003E2D8E">
              <w:rPr>
                <w:sz w:val="20"/>
                <w:szCs w:val="26"/>
                <w:rtl/>
                <w:lang w:val="en-GB"/>
              </w:rPr>
              <w:t>اليابان</w:t>
            </w:r>
          </w:p>
        </w:tc>
        <w:tc>
          <w:tcPr>
            <w:tcW w:w="1418"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11</w:t>
            </w:r>
            <w:r w:rsidR="005874B2" w:rsidRPr="003E2D8E">
              <w:rPr>
                <w:rFonts w:cs="Times New Roman"/>
                <w:sz w:val="20"/>
                <w:szCs w:val="26"/>
                <w:lang w:val="en-GB" w:eastAsia="en-US"/>
              </w:rPr>
              <w:t>,</w:t>
            </w:r>
            <w:r w:rsidRPr="003E2D8E">
              <w:rPr>
                <w:rFonts w:cs="Times New Roman"/>
                <w:sz w:val="20"/>
                <w:szCs w:val="26"/>
                <w:lang w:val="en-GB" w:eastAsia="en-US"/>
              </w:rPr>
              <w:t>7</w:t>
            </w:r>
            <w:r w:rsidR="005D083E" w:rsidRPr="003E2D8E">
              <w:rPr>
                <w:rFonts w:cs="Times New Roman"/>
                <w:sz w:val="20"/>
                <w:szCs w:val="26"/>
                <w:lang w:val="en-GB" w:eastAsia="en-US"/>
              </w:rPr>
              <w:t>-10,7</w:t>
            </w:r>
          </w:p>
        </w:tc>
        <w:tc>
          <w:tcPr>
            <w:tcW w:w="1388"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11</w:t>
            </w:r>
            <w:r w:rsidR="005874B2" w:rsidRPr="003E2D8E">
              <w:rPr>
                <w:rFonts w:cs="Times New Roman"/>
                <w:sz w:val="20"/>
                <w:szCs w:val="26"/>
                <w:lang w:val="en-GB" w:eastAsia="en-US"/>
              </w:rPr>
              <w:t> </w:t>
            </w:r>
            <w:r w:rsidRPr="003E2D8E">
              <w:rPr>
                <w:rFonts w:cs="Times New Roman"/>
                <w:sz w:val="20"/>
                <w:szCs w:val="26"/>
                <w:lang w:val="en-GB" w:eastAsia="en-US"/>
              </w:rPr>
              <w:t>724</w:t>
            </w:r>
          </w:p>
        </w:tc>
        <w:tc>
          <w:tcPr>
            <w:tcW w:w="1175"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14</w:t>
            </w:r>
            <w:r w:rsidR="005D083E" w:rsidRPr="003E2D8E">
              <w:rPr>
                <w:rFonts w:cs="Times New Roman"/>
                <w:sz w:val="20"/>
                <w:szCs w:val="26"/>
                <w:lang w:val="en-GB" w:eastAsia="en-US"/>
              </w:rPr>
              <w:t>,</w:t>
            </w:r>
            <w:r w:rsidRPr="003E2D8E">
              <w:rPr>
                <w:rFonts w:cs="Times New Roman"/>
                <w:sz w:val="20"/>
                <w:szCs w:val="26"/>
                <w:lang w:val="en-GB" w:eastAsia="en-US"/>
              </w:rPr>
              <w:t>05</w:t>
            </w:r>
            <w:r w:rsidR="005D083E" w:rsidRPr="003E2D8E">
              <w:rPr>
                <w:rFonts w:cs="Times New Roman"/>
                <w:sz w:val="20"/>
                <w:szCs w:val="26"/>
                <w:lang w:val="en-GB" w:eastAsia="en-US"/>
              </w:rPr>
              <w:t>:2,14</w:t>
            </w:r>
          </w:p>
        </w:tc>
        <w:tc>
          <w:tcPr>
            <w:tcW w:w="1175"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12</w:t>
            </w:r>
            <w:r w:rsidR="006F7A49" w:rsidRPr="003E2D8E">
              <w:rPr>
                <w:rFonts w:cs="Times New Roman"/>
                <w:sz w:val="20"/>
                <w:szCs w:val="26"/>
                <w:lang w:val="en-GB" w:eastAsia="en-US"/>
              </w:rPr>
              <w:t>,</w:t>
            </w:r>
            <w:r w:rsidRPr="003E2D8E">
              <w:rPr>
                <w:rFonts w:cs="Times New Roman"/>
                <w:sz w:val="20"/>
                <w:szCs w:val="26"/>
                <w:lang w:val="en-GB" w:eastAsia="en-US"/>
              </w:rPr>
              <w:t>24</w:t>
            </w:r>
            <w:r w:rsidR="006F7A49" w:rsidRPr="003E2D8E">
              <w:rPr>
                <w:rFonts w:cs="Times New Roman"/>
                <w:sz w:val="20"/>
                <w:szCs w:val="26"/>
                <w:lang w:val="en-GB" w:eastAsia="en-US"/>
              </w:rPr>
              <w:t>:2,97</w:t>
            </w:r>
          </w:p>
        </w:tc>
        <w:tc>
          <w:tcPr>
            <w:tcW w:w="1150"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9</w:t>
            </w:r>
            <w:r w:rsidR="00CA3F80" w:rsidRPr="003E2D8E">
              <w:rPr>
                <w:rFonts w:cs="Times New Roman"/>
                <w:sz w:val="20"/>
                <w:szCs w:val="26"/>
                <w:lang w:val="en-GB" w:eastAsia="en-US"/>
              </w:rPr>
              <w:t>,</w:t>
            </w:r>
            <w:r w:rsidRPr="003E2D8E">
              <w:rPr>
                <w:rFonts w:cs="Times New Roman"/>
                <w:sz w:val="20"/>
                <w:szCs w:val="26"/>
                <w:lang w:val="en-GB" w:eastAsia="en-US"/>
              </w:rPr>
              <w:t>47</w:t>
            </w:r>
            <w:r w:rsidR="00CA3F80" w:rsidRPr="003E2D8E">
              <w:rPr>
                <w:rFonts w:cs="Times New Roman"/>
                <w:sz w:val="20"/>
                <w:szCs w:val="26"/>
                <w:lang w:val="en-GB" w:eastAsia="en-US"/>
              </w:rPr>
              <w:t>:4,85</w:t>
            </w:r>
          </w:p>
        </w:tc>
        <w:tc>
          <w:tcPr>
            <w:tcW w:w="1006"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6</w:t>
            </w:r>
            <w:r w:rsidR="0001510D" w:rsidRPr="003E2D8E">
              <w:rPr>
                <w:rFonts w:cs="Times New Roman"/>
                <w:sz w:val="20"/>
                <w:szCs w:val="26"/>
                <w:lang w:val="en-GB" w:eastAsia="en-US"/>
              </w:rPr>
              <w:t>,</w:t>
            </w:r>
            <w:r w:rsidRPr="003E2D8E">
              <w:rPr>
                <w:rFonts w:cs="Times New Roman"/>
                <w:sz w:val="20"/>
                <w:szCs w:val="26"/>
                <w:lang w:val="en-GB" w:eastAsia="en-US"/>
              </w:rPr>
              <w:t>994</w:t>
            </w:r>
          </w:p>
        </w:tc>
        <w:tc>
          <w:tcPr>
            <w:tcW w:w="1301"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3</w:t>
            </w:r>
            <w:r w:rsidR="0001510D" w:rsidRPr="003E2D8E">
              <w:rPr>
                <w:rFonts w:cs="Times New Roman"/>
                <w:sz w:val="20"/>
                <w:szCs w:val="26"/>
                <w:lang w:val="en-GB" w:eastAsia="en-US"/>
              </w:rPr>
              <w:t>,</w:t>
            </w:r>
            <w:r w:rsidRPr="003E2D8E">
              <w:rPr>
                <w:rFonts w:cs="Times New Roman"/>
                <w:sz w:val="20"/>
                <w:szCs w:val="26"/>
                <w:lang w:val="en-GB" w:eastAsia="en-US"/>
              </w:rPr>
              <w:t>666</w:t>
            </w:r>
          </w:p>
        </w:tc>
      </w:tr>
      <w:tr w:rsidR="0024157D" w:rsidRPr="003E2D8E" w:rsidTr="00DE06FB">
        <w:trPr>
          <w:trHeight w:val="309"/>
          <w:jc w:val="center"/>
        </w:trPr>
        <w:tc>
          <w:tcPr>
            <w:tcW w:w="1026" w:type="dxa"/>
          </w:tcPr>
          <w:p w:rsidR="0024157D" w:rsidRPr="003E2D8E" w:rsidRDefault="0024157D" w:rsidP="0063738A">
            <w:pPr>
              <w:spacing w:before="20" w:after="40" w:line="240" w:lineRule="exact"/>
              <w:rPr>
                <w:sz w:val="20"/>
                <w:szCs w:val="26"/>
                <w:lang w:val="en-GB"/>
              </w:rPr>
            </w:pPr>
            <w:r w:rsidRPr="003E2D8E">
              <w:rPr>
                <w:sz w:val="20"/>
                <w:szCs w:val="26"/>
                <w:rtl/>
                <w:lang w:val="en-GB"/>
              </w:rPr>
              <w:t>بولندا</w:t>
            </w:r>
          </w:p>
        </w:tc>
        <w:tc>
          <w:tcPr>
            <w:tcW w:w="1418"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10</w:t>
            </w:r>
          </w:p>
        </w:tc>
        <w:tc>
          <w:tcPr>
            <w:tcW w:w="1388"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78</w:t>
            </w:r>
          </w:p>
        </w:tc>
        <w:tc>
          <w:tcPr>
            <w:tcW w:w="1175"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39</w:t>
            </w:r>
            <w:r w:rsidR="005D083E" w:rsidRPr="003E2D8E">
              <w:rPr>
                <w:rFonts w:cs="Times New Roman"/>
                <w:sz w:val="20"/>
                <w:szCs w:val="26"/>
                <w:lang w:val="en-GB" w:eastAsia="en-US"/>
              </w:rPr>
              <w:t>,</w:t>
            </w:r>
            <w:r w:rsidRPr="003E2D8E">
              <w:rPr>
                <w:rFonts w:cs="Times New Roman"/>
                <w:sz w:val="20"/>
                <w:szCs w:val="26"/>
                <w:lang w:val="en-GB" w:eastAsia="en-US"/>
              </w:rPr>
              <w:t>2</w:t>
            </w:r>
            <w:r w:rsidR="005D083E" w:rsidRPr="003E2D8E">
              <w:rPr>
                <w:rFonts w:cs="Times New Roman"/>
                <w:sz w:val="20"/>
                <w:szCs w:val="26"/>
                <w:lang w:val="en-GB" w:eastAsia="en-US"/>
              </w:rPr>
              <w:t>:1,1</w:t>
            </w:r>
          </w:p>
        </w:tc>
        <w:tc>
          <w:tcPr>
            <w:tcW w:w="1175"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20</w:t>
            </w:r>
            <w:r w:rsidR="00AA010D" w:rsidRPr="003E2D8E">
              <w:rPr>
                <w:rFonts w:cs="Times New Roman"/>
                <w:sz w:val="20"/>
                <w:szCs w:val="26"/>
                <w:lang w:val="en-GB" w:eastAsia="en-US"/>
              </w:rPr>
              <w:t>,</w:t>
            </w:r>
            <w:r w:rsidRPr="003E2D8E">
              <w:rPr>
                <w:rFonts w:cs="Times New Roman"/>
                <w:sz w:val="20"/>
                <w:szCs w:val="26"/>
                <w:lang w:val="en-GB" w:eastAsia="en-US"/>
              </w:rPr>
              <w:t>5</w:t>
            </w:r>
            <w:r w:rsidR="00AA010D" w:rsidRPr="003E2D8E">
              <w:rPr>
                <w:rFonts w:cs="Times New Roman"/>
                <w:sz w:val="20"/>
                <w:szCs w:val="26"/>
                <w:lang w:val="en-GB" w:eastAsia="en-US"/>
              </w:rPr>
              <w:t>:1,7</w:t>
            </w:r>
          </w:p>
        </w:tc>
        <w:tc>
          <w:tcPr>
            <w:tcW w:w="1150"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12</w:t>
            </w:r>
            <w:r w:rsidR="00CA3F80" w:rsidRPr="003E2D8E">
              <w:rPr>
                <w:rFonts w:cs="Times New Roman"/>
                <w:sz w:val="20"/>
                <w:szCs w:val="26"/>
                <w:lang w:val="en-GB" w:eastAsia="en-US"/>
              </w:rPr>
              <w:t>,</w:t>
            </w:r>
            <w:r w:rsidRPr="003E2D8E">
              <w:rPr>
                <w:rFonts w:cs="Times New Roman"/>
                <w:sz w:val="20"/>
                <w:szCs w:val="26"/>
                <w:lang w:val="en-GB" w:eastAsia="en-US"/>
              </w:rPr>
              <w:t>6</w:t>
            </w:r>
            <w:r w:rsidR="00CA3F80" w:rsidRPr="003E2D8E">
              <w:rPr>
                <w:rFonts w:cs="Times New Roman"/>
                <w:sz w:val="20"/>
                <w:szCs w:val="26"/>
                <w:lang w:val="en-GB" w:eastAsia="en-US"/>
              </w:rPr>
              <w:t>:3,6</w:t>
            </w:r>
          </w:p>
        </w:tc>
        <w:tc>
          <w:tcPr>
            <w:tcW w:w="1006"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6</w:t>
            </w:r>
            <w:r w:rsidR="0001510D" w:rsidRPr="003E2D8E">
              <w:rPr>
                <w:rFonts w:cs="Times New Roman"/>
                <w:sz w:val="20"/>
                <w:szCs w:val="26"/>
                <w:lang w:val="en-GB" w:eastAsia="en-US"/>
              </w:rPr>
              <w:t>,</w:t>
            </w:r>
            <w:r w:rsidRPr="003E2D8E">
              <w:rPr>
                <w:rFonts w:cs="Times New Roman"/>
                <w:sz w:val="20"/>
                <w:szCs w:val="26"/>
                <w:lang w:val="en-GB" w:eastAsia="en-US"/>
              </w:rPr>
              <w:t>9</w:t>
            </w:r>
          </w:p>
        </w:tc>
        <w:tc>
          <w:tcPr>
            <w:tcW w:w="1301"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10</w:t>
            </w:r>
            <w:r w:rsidR="0001510D" w:rsidRPr="003E2D8E">
              <w:rPr>
                <w:rFonts w:cs="Times New Roman"/>
                <w:sz w:val="20"/>
                <w:szCs w:val="26"/>
                <w:lang w:val="en-GB" w:eastAsia="en-US"/>
              </w:rPr>
              <w:t>,</w:t>
            </w:r>
            <w:r w:rsidRPr="003E2D8E">
              <w:rPr>
                <w:rFonts w:cs="Times New Roman"/>
                <w:sz w:val="20"/>
                <w:szCs w:val="26"/>
                <w:lang w:val="en-GB" w:eastAsia="en-US"/>
              </w:rPr>
              <w:t>97</w:t>
            </w:r>
          </w:p>
        </w:tc>
      </w:tr>
      <w:tr w:rsidR="0024157D" w:rsidRPr="003E2D8E" w:rsidTr="00DE06FB">
        <w:trPr>
          <w:jc w:val="center"/>
        </w:trPr>
        <w:tc>
          <w:tcPr>
            <w:tcW w:w="1026" w:type="dxa"/>
          </w:tcPr>
          <w:p w:rsidR="0024157D" w:rsidRPr="003E2D8E" w:rsidRDefault="0024157D" w:rsidP="0063738A">
            <w:pPr>
              <w:spacing w:before="20" w:after="40" w:line="240" w:lineRule="exact"/>
              <w:rPr>
                <w:sz w:val="20"/>
                <w:szCs w:val="26"/>
                <w:lang w:val="en-GB"/>
              </w:rPr>
            </w:pPr>
            <w:r w:rsidRPr="003E2D8E">
              <w:rPr>
                <w:sz w:val="20"/>
                <w:szCs w:val="26"/>
                <w:rtl/>
                <w:lang w:val="en-GB"/>
              </w:rPr>
              <w:t>بولندا</w:t>
            </w:r>
          </w:p>
        </w:tc>
        <w:tc>
          <w:tcPr>
            <w:tcW w:w="1418"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11</w:t>
            </w:r>
          </w:p>
        </w:tc>
        <w:tc>
          <w:tcPr>
            <w:tcW w:w="1388" w:type="dxa"/>
            <w:shd w:val="clear" w:color="auto" w:fill="auto"/>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1</w:t>
            </w:r>
            <w:r w:rsidR="005874B2" w:rsidRPr="003E2D8E">
              <w:rPr>
                <w:rFonts w:cs="Times New Roman"/>
                <w:sz w:val="20"/>
                <w:szCs w:val="26"/>
                <w:lang w:val="en-GB" w:eastAsia="en-US"/>
              </w:rPr>
              <w:t> </w:t>
            </w:r>
            <w:r w:rsidRPr="003E2D8E">
              <w:rPr>
                <w:rFonts w:cs="Times New Roman"/>
                <w:sz w:val="20"/>
                <w:szCs w:val="26"/>
                <w:lang w:val="en-GB" w:eastAsia="en-US"/>
              </w:rPr>
              <w:t>431</w:t>
            </w:r>
          </w:p>
        </w:tc>
        <w:tc>
          <w:tcPr>
            <w:tcW w:w="1175"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39</w:t>
            </w:r>
            <w:r w:rsidR="005D083E" w:rsidRPr="003E2D8E">
              <w:rPr>
                <w:rFonts w:cs="Times New Roman"/>
                <w:sz w:val="20"/>
                <w:szCs w:val="26"/>
                <w:lang w:val="en-GB" w:eastAsia="en-US"/>
              </w:rPr>
              <w:t>,</w:t>
            </w:r>
            <w:r w:rsidRPr="003E2D8E">
              <w:rPr>
                <w:rFonts w:cs="Times New Roman"/>
                <w:sz w:val="20"/>
                <w:szCs w:val="26"/>
                <w:lang w:val="en-GB" w:eastAsia="en-US"/>
              </w:rPr>
              <w:t>0</w:t>
            </w:r>
            <w:r w:rsidR="005D083E" w:rsidRPr="003E2D8E">
              <w:rPr>
                <w:rFonts w:cs="Times New Roman"/>
                <w:sz w:val="20"/>
                <w:szCs w:val="26"/>
                <w:lang w:val="en-GB" w:eastAsia="en-US"/>
              </w:rPr>
              <w:t>:8,0</w:t>
            </w:r>
          </w:p>
        </w:tc>
        <w:tc>
          <w:tcPr>
            <w:tcW w:w="1175"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36</w:t>
            </w:r>
            <w:r w:rsidR="00AA010D" w:rsidRPr="003E2D8E">
              <w:rPr>
                <w:rFonts w:cs="Times New Roman"/>
                <w:sz w:val="20"/>
                <w:szCs w:val="26"/>
                <w:lang w:val="en-GB" w:eastAsia="en-US"/>
              </w:rPr>
              <w:t>,</w:t>
            </w:r>
            <w:r w:rsidRPr="003E2D8E">
              <w:rPr>
                <w:rFonts w:cs="Times New Roman"/>
                <w:sz w:val="20"/>
                <w:szCs w:val="26"/>
                <w:lang w:val="en-GB" w:eastAsia="en-US"/>
              </w:rPr>
              <w:t>0</w:t>
            </w:r>
            <w:r w:rsidR="00AA010D" w:rsidRPr="003E2D8E">
              <w:rPr>
                <w:rFonts w:cs="Times New Roman"/>
                <w:sz w:val="20"/>
                <w:szCs w:val="26"/>
                <w:lang w:val="en-GB" w:eastAsia="en-US"/>
              </w:rPr>
              <w:t>:11,0</w:t>
            </w:r>
          </w:p>
        </w:tc>
        <w:tc>
          <w:tcPr>
            <w:tcW w:w="1150"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30</w:t>
            </w:r>
            <w:r w:rsidR="00CA3F80" w:rsidRPr="003E2D8E">
              <w:rPr>
                <w:rFonts w:cs="Times New Roman"/>
                <w:sz w:val="20"/>
                <w:szCs w:val="26"/>
                <w:lang w:val="en-GB" w:eastAsia="en-US"/>
              </w:rPr>
              <w:t>,</w:t>
            </w:r>
            <w:r w:rsidRPr="003E2D8E">
              <w:rPr>
                <w:rFonts w:cs="Times New Roman"/>
                <w:sz w:val="20"/>
                <w:szCs w:val="26"/>
                <w:lang w:val="en-GB" w:eastAsia="en-US"/>
              </w:rPr>
              <w:t>4</w:t>
            </w:r>
            <w:r w:rsidR="00CA3F80" w:rsidRPr="003E2D8E">
              <w:rPr>
                <w:rFonts w:cs="Times New Roman"/>
                <w:sz w:val="20"/>
                <w:szCs w:val="26"/>
                <w:lang w:val="en-GB" w:eastAsia="en-US"/>
              </w:rPr>
              <w:t>:14,7</w:t>
            </w:r>
          </w:p>
        </w:tc>
        <w:tc>
          <w:tcPr>
            <w:tcW w:w="1006"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21</w:t>
            </w:r>
            <w:r w:rsidR="0001510D" w:rsidRPr="003E2D8E">
              <w:rPr>
                <w:rFonts w:cs="Times New Roman"/>
                <w:sz w:val="20"/>
                <w:szCs w:val="26"/>
                <w:lang w:val="en-GB" w:eastAsia="en-US"/>
              </w:rPr>
              <w:t>,</w:t>
            </w:r>
            <w:r w:rsidRPr="003E2D8E">
              <w:rPr>
                <w:rFonts w:cs="Times New Roman"/>
                <w:sz w:val="20"/>
                <w:szCs w:val="26"/>
                <w:lang w:val="en-GB" w:eastAsia="en-US"/>
              </w:rPr>
              <w:t>3</w:t>
            </w:r>
          </w:p>
        </w:tc>
        <w:tc>
          <w:tcPr>
            <w:tcW w:w="1301" w:type="dxa"/>
            <w:shd w:val="clear" w:color="auto" w:fill="auto"/>
            <w:vAlign w:val="bottom"/>
          </w:tcPr>
          <w:p w:rsidR="0024157D" w:rsidRPr="003E2D8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3E2D8E">
              <w:rPr>
                <w:rFonts w:cs="Times New Roman"/>
                <w:sz w:val="20"/>
                <w:szCs w:val="26"/>
                <w:lang w:val="en-GB" w:eastAsia="en-US"/>
              </w:rPr>
              <w:t>9</w:t>
            </w:r>
            <w:r w:rsidR="0001510D" w:rsidRPr="003E2D8E">
              <w:rPr>
                <w:rFonts w:cs="Times New Roman"/>
                <w:sz w:val="20"/>
                <w:szCs w:val="26"/>
                <w:lang w:val="en-GB" w:eastAsia="en-US"/>
              </w:rPr>
              <w:t>,</w:t>
            </w:r>
            <w:r w:rsidRPr="003E2D8E">
              <w:rPr>
                <w:rFonts w:cs="Times New Roman"/>
                <w:sz w:val="20"/>
                <w:szCs w:val="26"/>
                <w:lang w:val="en-GB" w:eastAsia="en-US"/>
              </w:rPr>
              <w:t>70</w:t>
            </w:r>
          </w:p>
        </w:tc>
      </w:tr>
    </w:tbl>
    <w:p w:rsidR="0024157D" w:rsidRDefault="0024157D" w:rsidP="00160B5A">
      <w:pPr>
        <w:pStyle w:val="FigureNo"/>
        <w:spacing w:before="120" w:after="0"/>
        <w:rPr>
          <w:rtl/>
        </w:rPr>
      </w:pPr>
    </w:p>
    <w:p w:rsidR="0024157D" w:rsidRPr="00E01589" w:rsidRDefault="0024157D" w:rsidP="00EF3DE4">
      <w:pPr>
        <w:pStyle w:val="TableNo"/>
        <w:keepNext/>
        <w:keepLines/>
        <w:widowControl w:val="0"/>
        <w:rPr>
          <w:rtl/>
        </w:rPr>
      </w:pPr>
      <w:r>
        <w:rPr>
          <w:rFonts w:hint="cs"/>
          <w:rtl/>
        </w:rPr>
        <w:lastRenderedPageBreak/>
        <w:t xml:space="preserve">الجدول </w:t>
      </w:r>
      <w:r>
        <w:t>2C-A2</w:t>
      </w:r>
    </w:p>
    <w:p w:rsidR="0024157D" w:rsidRPr="00E01589" w:rsidRDefault="00270F16" w:rsidP="00160B5A">
      <w:pPr>
        <w:pStyle w:val="FigureTitle"/>
        <w:keepNext/>
        <w:keepLines/>
      </w:pPr>
      <w:r w:rsidRPr="00EF3DE4">
        <w:rPr>
          <w:rStyle w:val="TabletitleChar"/>
          <w:rFonts w:hint="cs"/>
          <w:b/>
          <w:bCs/>
          <w:rtl/>
          <w:lang w:val="en-US"/>
        </w:rPr>
        <w:t>ارتفاع الهوائي (بالأمتار فوق مستوى الأرض</w:t>
      </w:r>
      <w:r w:rsidRPr="00966625">
        <w:rPr>
          <w:rStyle w:val="TabletitleChar"/>
          <w:rFonts w:hint="cs"/>
          <w:rtl/>
          <w:lang w:val="en-US" w:eastAsia="en-US" w:bidi="ar-SA"/>
        </w:rPr>
        <w:t>)</w:t>
      </w:r>
      <w:r w:rsidR="002C5D41" w:rsidRPr="00965FA5">
        <w:rPr>
          <w:rStyle w:val="FootnoteReference"/>
          <w:bCs w:val="0"/>
          <w:rtl/>
          <w:lang w:bidi="ar-SA"/>
        </w:rPr>
        <w:footnoteReference w:customMarkFollows="1" w:id="6"/>
        <w:t>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
        <w:gridCol w:w="774"/>
        <w:gridCol w:w="631"/>
        <w:gridCol w:w="1341"/>
        <w:gridCol w:w="1174"/>
        <w:gridCol w:w="1174"/>
        <w:gridCol w:w="1226"/>
        <w:gridCol w:w="1072"/>
        <w:gridCol w:w="1275"/>
      </w:tblGrid>
      <w:tr w:rsidR="0024157D" w:rsidRPr="00EE7414" w:rsidTr="00B11722">
        <w:trPr>
          <w:cantSplit/>
          <w:tblHeader/>
          <w:jc w:val="center"/>
        </w:trPr>
        <w:tc>
          <w:tcPr>
            <w:tcW w:w="972" w:type="dxa"/>
            <w:vMerge w:val="restart"/>
          </w:tcPr>
          <w:p w:rsidR="0024157D" w:rsidRPr="00EE7414"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p>
        </w:tc>
        <w:tc>
          <w:tcPr>
            <w:tcW w:w="1405" w:type="dxa"/>
            <w:gridSpan w:val="2"/>
            <w:vMerge w:val="restart"/>
            <w:shd w:val="clear" w:color="auto" w:fill="auto"/>
          </w:tcPr>
          <w:p w:rsidR="0024157D" w:rsidRPr="00EE7414" w:rsidRDefault="0024157D" w:rsidP="00D9079F">
            <w:pPr>
              <w:pStyle w:val="Tablehead"/>
              <w:rPr>
                <w:lang w:val="en-GB"/>
              </w:rPr>
            </w:pPr>
            <w:r w:rsidRPr="00EE7414">
              <w:rPr>
                <w:rFonts w:hint="cs"/>
                <w:rtl/>
                <w:lang w:val="en-GB"/>
              </w:rPr>
              <w:t>النطاق</w:t>
            </w:r>
            <w:r w:rsidRPr="00EE7414">
              <w:rPr>
                <w:lang w:val="en-GB"/>
              </w:rPr>
              <w:br/>
              <w:t>(GHz)</w:t>
            </w:r>
          </w:p>
        </w:tc>
        <w:tc>
          <w:tcPr>
            <w:tcW w:w="1341" w:type="dxa"/>
            <w:vMerge w:val="restart"/>
            <w:shd w:val="clear" w:color="auto" w:fill="auto"/>
          </w:tcPr>
          <w:p w:rsidR="0024157D" w:rsidRPr="00EE7414" w:rsidRDefault="0024157D" w:rsidP="00765CD5">
            <w:pPr>
              <w:pStyle w:val="Tablehead"/>
              <w:rPr>
                <w:lang w:val="en-GB"/>
              </w:rPr>
            </w:pPr>
            <w:r w:rsidRPr="00EE7414">
              <w:rPr>
                <w:rFonts w:hint="cs"/>
                <w:spacing w:val="-6"/>
                <w:rtl/>
                <w:lang w:bidi="ar"/>
              </w:rPr>
              <w:t>عدد السجلات</w:t>
            </w:r>
          </w:p>
        </w:tc>
        <w:tc>
          <w:tcPr>
            <w:tcW w:w="3574" w:type="dxa"/>
            <w:gridSpan w:val="3"/>
            <w:shd w:val="clear" w:color="auto" w:fill="auto"/>
          </w:tcPr>
          <w:p w:rsidR="0024157D" w:rsidRPr="00EE7414" w:rsidRDefault="0024157D" w:rsidP="00765CD5">
            <w:pPr>
              <w:pStyle w:val="Tablehead"/>
              <w:rPr>
                <w:lang w:val="en-GB"/>
              </w:rPr>
            </w:pPr>
            <w:r w:rsidRPr="00EE7414">
              <w:rPr>
                <w:rFonts w:hint="cs"/>
                <w:rtl/>
                <w:lang w:val="en-GB"/>
              </w:rPr>
              <w:t>توزعات الترتيب المئوي</w:t>
            </w:r>
          </w:p>
        </w:tc>
        <w:tc>
          <w:tcPr>
            <w:tcW w:w="1072" w:type="dxa"/>
            <w:vMerge w:val="restart"/>
            <w:shd w:val="clear" w:color="auto" w:fill="auto"/>
          </w:tcPr>
          <w:p w:rsidR="0024157D" w:rsidRPr="00EE7414" w:rsidRDefault="0024157D" w:rsidP="00765CD5">
            <w:pPr>
              <w:pStyle w:val="Tablehead"/>
              <w:rPr>
                <w:lang w:val="en-GB"/>
              </w:rPr>
            </w:pPr>
            <w:r w:rsidRPr="00EE7414">
              <w:rPr>
                <w:rFonts w:hint="cs"/>
                <w:rtl/>
                <w:lang w:val="en-GB"/>
              </w:rPr>
              <w:t>المتوسط</w:t>
            </w:r>
            <w:r w:rsidR="00C9491D" w:rsidRPr="003F17C3">
              <w:rPr>
                <w:rStyle w:val="FootnoteReference"/>
                <w:b w:val="0"/>
                <w:bCs w:val="0"/>
              </w:rPr>
              <w:t>5</w:t>
            </w:r>
          </w:p>
        </w:tc>
        <w:tc>
          <w:tcPr>
            <w:tcW w:w="1275" w:type="dxa"/>
            <w:vMerge w:val="restart"/>
            <w:shd w:val="clear" w:color="auto" w:fill="auto"/>
          </w:tcPr>
          <w:p w:rsidR="0024157D" w:rsidRPr="00EE7414" w:rsidRDefault="0024157D" w:rsidP="00765CD5">
            <w:pPr>
              <w:pStyle w:val="Tablehead"/>
              <w:rPr>
                <w:lang w:val="en-GB" w:eastAsia="ja-JP"/>
              </w:rPr>
            </w:pPr>
            <w:r w:rsidRPr="00EE7414">
              <w:rPr>
                <w:rFonts w:hint="cs"/>
                <w:spacing w:val="-6"/>
                <w:rtl/>
                <w:lang w:bidi="ar"/>
              </w:rPr>
              <w:t>الانحراف المعياري</w:t>
            </w:r>
          </w:p>
        </w:tc>
      </w:tr>
      <w:tr w:rsidR="0024157D" w:rsidRPr="00EE7414" w:rsidTr="00B11722">
        <w:trPr>
          <w:cantSplit/>
          <w:tblHeader/>
          <w:jc w:val="center"/>
        </w:trPr>
        <w:tc>
          <w:tcPr>
            <w:tcW w:w="972" w:type="dxa"/>
            <w:vMerge/>
          </w:tcPr>
          <w:p w:rsidR="0024157D" w:rsidRPr="00EE7414" w:rsidRDefault="0024157D" w:rsidP="00EE7414">
            <w:pPr>
              <w:tabs>
                <w:tab w:val="left" w:pos="794"/>
                <w:tab w:val="left" w:pos="1191"/>
                <w:tab w:val="left" w:pos="1588"/>
                <w:tab w:val="left" w:pos="1985"/>
              </w:tabs>
              <w:bidi w:val="0"/>
              <w:spacing w:before="40" w:after="40" w:line="240" w:lineRule="exact"/>
              <w:rPr>
                <w:rFonts w:cs="Times New Roman"/>
                <w:b/>
                <w:sz w:val="20"/>
                <w:szCs w:val="26"/>
                <w:lang w:val="en-GB" w:eastAsia="en-US"/>
              </w:rPr>
            </w:pPr>
          </w:p>
        </w:tc>
        <w:tc>
          <w:tcPr>
            <w:tcW w:w="1405" w:type="dxa"/>
            <w:gridSpan w:val="2"/>
            <w:vMerge/>
            <w:shd w:val="clear" w:color="auto" w:fill="auto"/>
          </w:tcPr>
          <w:p w:rsidR="0024157D" w:rsidRPr="00EE7414" w:rsidRDefault="0024157D" w:rsidP="00EE7414">
            <w:pPr>
              <w:tabs>
                <w:tab w:val="left" w:pos="794"/>
                <w:tab w:val="left" w:pos="1191"/>
                <w:tab w:val="left" w:pos="1588"/>
                <w:tab w:val="left" w:pos="1985"/>
              </w:tabs>
              <w:bidi w:val="0"/>
              <w:spacing w:before="40" w:after="40" w:line="240" w:lineRule="exact"/>
              <w:rPr>
                <w:rFonts w:cs="Times New Roman"/>
                <w:b/>
                <w:sz w:val="20"/>
                <w:szCs w:val="26"/>
                <w:lang w:val="en-GB" w:eastAsia="en-US"/>
              </w:rPr>
            </w:pPr>
          </w:p>
        </w:tc>
        <w:tc>
          <w:tcPr>
            <w:tcW w:w="1341" w:type="dxa"/>
            <w:vMerge/>
            <w:shd w:val="clear" w:color="auto" w:fill="auto"/>
          </w:tcPr>
          <w:p w:rsidR="0024157D" w:rsidRPr="00EE7414" w:rsidRDefault="0024157D" w:rsidP="00EE7414">
            <w:pPr>
              <w:tabs>
                <w:tab w:val="left" w:pos="794"/>
                <w:tab w:val="left" w:pos="1191"/>
                <w:tab w:val="left" w:pos="1588"/>
                <w:tab w:val="left" w:pos="1985"/>
              </w:tabs>
              <w:bidi w:val="0"/>
              <w:spacing w:before="40" w:after="40" w:line="240" w:lineRule="exact"/>
              <w:jc w:val="center"/>
              <w:rPr>
                <w:rFonts w:cs="Times New Roman"/>
                <w:b/>
                <w:sz w:val="20"/>
                <w:szCs w:val="26"/>
                <w:lang w:val="en-GB" w:eastAsia="en-US"/>
              </w:rPr>
            </w:pPr>
          </w:p>
        </w:tc>
        <w:tc>
          <w:tcPr>
            <w:tcW w:w="1174" w:type="dxa"/>
            <w:shd w:val="clear" w:color="auto" w:fill="auto"/>
          </w:tcPr>
          <w:p w:rsidR="0024157D" w:rsidRPr="00EE7414"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EE7414">
              <w:rPr>
                <w:rFonts w:cs="Times New Roman"/>
                <w:b/>
                <w:sz w:val="20"/>
                <w:szCs w:val="26"/>
                <w:lang w:val="en-GB" w:eastAsia="en-US"/>
              </w:rPr>
              <w:t>95</w:t>
            </w:r>
            <w:r w:rsidR="00F115EF" w:rsidRPr="00EE7414">
              <w:rPr>
                <w:rFonts w:cs="Times New Roman"/>
                <w:b/>
                <w:sz w:val="20"/>
                <w:szCs w:val="26"/>
                <w:lang w:val="en-GB" w:eastAsia="en-US"/>
              </w:rPr>
              <w:t>:5</w:t>
            </w:r>
          </w:p>
        </w:tc>
        <w:tc>
          <w:tcPr>
            <w:tcW w:w="1174" w:type="dxa"/>
            <w:shd w:val="clear" w:color="auto" w:fill="auto"/>
          </w:tcPr>
          <w:p w:rsidR="0024157D" w:rsidRPr="00EE7414"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EE7414">
              <w:rPr>
                <w:rFonts w:cs="Times New Roman"/>
                <w:b/>
                <w:sz w:val="20"/>
                <w:szCs w:val="26"/>
                <w:lang w:val="en-GB" w:eastAsia="en-US"/>
              </w:rPr>
              <w:t>90</w:t>
            </w:r>
            <w:r w:rsidR="00F115EF" w:rsidRPr="00EE7414">
              <w:rPr>
                <w:rFonts w:cs="Times New Roman"/>
                <w:b/>
                <w:sz w:val="20"/>
                <w:szCs w:val="26"/>
                <w:lang w:val="en-GB" w:eastAsia="en-US"/>
              </w:rPr>
              <w:t>:10</w:t>
            </w:r>
          </w:p>
        </w:tc>
        <w:tc>
          <w:tcPr>
            <w:tcW w:w="1226" w:type="dxa"/>
            <w:shd w:val="clear" w:color="auto" w:fill="auto"/>
          </w:tcPr>
          <w:p w:rsidR="0024157D" w:rsidRPr="00EE7414"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EE7414">
              <w:rPr>
                <w:rFonts w:cs="Times New Roman"/>
                <w:b/>
                <w:sz w:val="20"/>
                <w:szCs w:val="26"/>
                <w:lang w:val="en-GB" w:eastAsia="en-US"/>
              </w:rPr>
              <w:t>75</w:t>
            </w:r>
            <w:r w:rsidR="00F115EF" w:rsidRPr="00EE7414">
              <w:rPr>
                <w:rFonts w:cs="Times New Roman"/>
                <w:b/>
                <w:sz w:val="20"/>
                <w:szCs w:val="26"/>
                <w:lang w:val="en-GB" w:eastAsia="en-US"/>
              </w:rPr>
              <w:t>:25</w:t>
            </w:r>
          </w:p>
        </w:tc>
        <w:tc>
          <w:tcPr>
            <w:tcW w:w="1072" w:type="dxa"/>
            <w:vMerge/>
            <w:shd w:val="clear" w:color="auto" w:fill="auto"/>
          </w:tcPr>
          <w:p w:rsidR="0024157D" w:rsidRPr="00EE7414" w:rsidRDefault="0024157D" w:rsidP="00EE7414">
            <w:pPr>
              <w:tabs>
                <w:tab w:val="left" w:pos="794"/>
                <w:tab w:val="left" w:pos="1191"/>
                <w:tab w:val="left" w:pos="1588"/>
                <w:tab w:val="left" w:pos="1985"/>
              </w:tabs>
              <w:bidi w:val="0"/>
              <w:spacing w:before="40" w:after="40" w:line="240" w:lineRule="exact"/>
              <w:jc w:val="center"/>
              <w:rPr>
                <w:rFonts w:cs="Times New Roman"/>
                <w:sz w:val="20"/>
                <w:szCs w:val="26"/>
                <w:lang w:val="en-GB" w:eastAsia="en-US"/>
              </w:rPr>
            </w:pPr>
          </w:p>
        </w:tc>
        <w:tc>
          <w:tcPr>
            <w:tcW w:w="1275" w:type="dxa"/>
            <w:vMerge/>
            <w:shd w:val="clear" w:color="auto" w:fill="auto"/>
          </w:tcPr>
          <w:p w:rsidR="0024157D" w:rsidRPr="00EE7414" w:rsidRDefault="0024157D" w:rsidP="00EE7414">
            <w:pPr>
              <w:tabs>
                <w:tab w:val="left" w:pos="794"/>
                <w:tab w:val="left" w:pos="1191"/>
                <w:tab w:val="left" w:pos="1588"/>
                <w:tab w:val="left" w:pos="1985"/>
              </w:tabs>
              <w:bidi w:val="0"/>
              <w:spacing w:before="40" w:after="40" w:line="240" w:lineRule="exact"/>
              <w:jc w:val="center"/>
              <w:rPr>
                <w:rFonts w:cs="Times New Roman"/>
                <w:sz w:val="20"/>
                <w:szCs w:val="26"/>
                <w:lang w:val="en-GB" w:eastAsia="en-US"/>
              </w:rPr>
            </w:pPr>
          </w:p>
        </w:tc>
      </w:tr>
      <w:tr w:rsidR="0024157D" w:rsidRPr="00EE7414" w:rsidTr="00B11722">
        <w:trPr>
          <w:cantSplit/>
          <w:jc w:val="center"/>
        </w:trPr>
        <w:tc>
          <w:tcPr>
            <w:tcW w:w="972" w:type="dxa"/>
          </w:tcPr>
          <w:p w:rsidR="0024157D" w:rsidRPr="00EE7414" w:rsidRDefault="0024157D" w:rsidP="0063738A">
            <w:pPr>
              <w:spacing w:before="20" w:after="40" w:line="240" w:lineRule="exact"/>
              <w:rPr>
                <w:sz w:val="20"/>
                <w:szCs w:val="26"/>
                <w:lang w:val="en-GB"/>
              </w:rPr>
            </w:pPr>
            <w:r w:rsidRPr="00EE7414">
              <w:rPr>
                <w:sz w:val="20"/>
                <w:szCs w:val="26"/>
                <w:rtl/>
                <w:lang w:val="en-GB"/>
              </w:rPr>
              <w:t>كندا</w:t>
            </w:r>
          </w:p>
        </w:tc>
        <w:tc>
          <w:tcPr>
            <w:tcW w:w="1405" w:type="dxa"/>
            <w:gridSpan w:val="2"/>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6</w:t>
            </w:r>
            <w:r w:rsidR="00F115EF">
              <w:rPr>
                <w:rFonts w:cs="Times New Roman"/>
                <w:sz w:val="20"/>
                <w:szCs w:val="26"/>
                <w:lang w:val="en-GB" w:eastAsia="en-US"/>
              </w:rPr>
              <w:t>,</w:t>
            </w:r>
            <w:r w:rsidRPr="00EE7414">
              <w:rPr>
                <w:rFonts w:cs="Times New Roman"/>
                <w:sz w:val="20"/>
                <w:szCs w:val="26"/>
                <w:lang w:val="en-GB" w:eastAsia="en-US"/>
              </w:rPr>
              <w:t>425</w:t>
            </w:r>
            <w:r w:rsidR="00F115EF" w:rsidRPr="00EE7414">
              <w:rPr>
                <w:rFonts w:cs="Times New Roman"/>
                <w:sz w:val="20"/>
                <w:szCs w:val="26"/>
                <w:lang w:val="en-GB" w:eastAsia="en-US"/>
              </w:rPr>
              <w:t>-5</w:t>
            </w:r>
            <w:r w:rsidR="00F115EF">
              <w:rPr>
                <w:rFonts w:cs="Times New Roman"/>
                <w:sz w:val="20"/>
                <w:szCs w:val="26"/>
                <w:lang w:val="en-GB" w:eastAsia="en-US"/>
              </w:rPr>
              <w:t>,</w:t>
            </w:r>
            <w:r w:rsidR="00F115EF" w:rsidRPr="00EE7414">
              <w:rPr>
                <w:rFonts w:cs="Times New Roman"/>
                <w:sz w:val="20"/>
                <w:szCs w:val="26"/>
                <w:lang w:val="en-GB" w:eastAsia="en-US"/>
              </w:rPr>
              <w:t>925</w:t>
            </w:r>
          </w:p>
        </w:tc>
        <w:tc>
          <w:tcPr>
            <w:tcW w:w="134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31</w:t>
            </w:r>
            <w:r w:rsidR="00F115EF">
              <w:rPr>
                <w:rFonts w:cs="Times New Roman"/>
                <w:sz w:val="20"/>
                <w:szCs w:val="26"/>
                <w:lang w:val="en-GB" w:eastAsia="en-US"/>
              </w:rPr>
              <w:t> </w:t>
            </w:r>
            <w:r w:rsidRPr="00EE7414">
              <w:rPr>
                <w:rFonts w:cs="Times New Roman"/>
                <w:sz w:val="20"/>
                <w:szCs w:val="26"/>
                <w:lang w:val="en-GB" w:eastAsia="en-US"/>
              </w:rPr>
              <w:t>423</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105</w:t>
            </w:r>
            <w:r w:rsidR="0006279F" w:rsidRPr="00EE7414">
              <w:rPr>
                <w:rFonts w:cs="Times New Roman"/>
                <w:sz w:val="20"/>
                <w:szCs w:val="26"/>
                <w:lang w:val="en-GB" w:eastAsia="en-US"/>
              </w:rPr>
              <w:t>:14</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95</w:t>
            </w:r>
            <w:r w:rsidR="003B6A12" w:rsidRPr="00EE7414">
              <w:rPr>
                <w:rFonts w:cs="Times New Roman"/>
                <w:sz w:val="20"/>
                <w:szCs w:val="26"/>
                <w:lang w:val="en-GB" w:eastAsia="en-US"/>
              </w:rPr>
              <w:t>:20</w:t>
            </w:r>
          </w:p>
        </w:tc>
        <w:tc>
          <w:tcPr>
            <w:tcW w:w="1226"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78</w:t>
            </w:r>
            <w:r w:rsidR="00A51B4D" w:rsidRPr="00EE7414">
              <w:rPr>
                <w:rFonts w:cs="Times New Roman"/>
                <w:sz w:val="20"/>
                <w:szCs w:val="26"/>
                <w:lang w:val="en-GB" w:eastAsia="en-US"/>
              </w:rPr>
              <w:t>:35</w:t>
            </w:r>
          </w:p>
        </w:tc>
        <w:tc>
          <w:tcPr>
            <w:tcW w:w="1072"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55</w:t>
            </w:r>
          </w:p>
        </w:tc>
        <w:tc>
          <w:tcPr>
            <w:tcW w:w="12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41</w:t>
            </w:r>
          </w:p>
        </w:tc>
      </w:tr>
      <w:tr w:rsidR="0024157D" w:rsidRPr="00EE7414" w:rsidTr="00B11722">
        <w:trPr>
          <w:cantSplit/>
          <w:jc w:val="center"/>
        </w:trPr>
        <w:tc>
          <w:tcPr>
            <w:tcW w:w="972" w:type="dxa"/>
          </w:tcPr>
          <w:p w:rsidR="0024157D" w:rsidRPr="00EE7414" w:rsidRDefault="0024157D" w:rsidP="0063738A">
            <w:pPr>
              <w:spacing w:before="20" w:after="40" w:line="240" w:lineRule="exact"/>
              <w:rPr>
                <w:sz w:val="20"/>
                <w:szCs w:val="26"/>
                <w:lang w:val="en-GB"/>
              </w:rPr>
            </w:pPr>
            <w:r w:rsidRPr="00EE7414">
              <w:rPr>
                <w:sz w:val="20"/>
                <w:szCs w:val="26"/>
                <w:rtl/>
                <w:lang w:val="en-GB"/>
              </w:rPr>
              <w:t>كندا</w:t>
            </w:r>
          </w:p>
        </w:tc>
        <w:tc>
          <w:tcPr>
            <w:tcW w:w="1405" w:type="dxa"/>
            <w:gridSpan w:val="2"/>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6</w:t>
            </w:r>
            <w:r w:rsidR="00F115EF">
              <w:rPr>
                <w:rFonts w:cs="Times New Roman"/>
                <w:sz w:val="20"/>
                <w:szCs w:val="26"/>
                <w:lang w:val="en-GB" w:eastAsia="en-US"/>
              </w:rPr>
              <w:t>,</w:t>
            </w:r>
            <w:r w:rsidRPr="00EE7414">
              <w:rPr>
                <w:rFonts w:cs="Times New Roman"/>
                <w:sz w:val="20"/>
                <w:szCs w:val="26"/>
                <w:lang w:val="en-GB" w:eastAsia="en-US"/>
              </w:rPr>
              <w:t>930</w:t>
            </w:r>
            <w:r w:rsidR="00F115EF" w:rsidRPr="00EE7414">
              <w:rPr>
                <w:rFonts w:cs="Times New Roman"/>
                <w:sz w:val="20"/>
                <w:szCs w:val="26"/>
                <w:lang w:val="en-GB" w:eastAsia="en-US"/>
              </w:rPr>
              <w:t>-6</w:t>
            </w:r>
            <w:r w:rsidR="00F115EF">
              <w:rPr>
                <w:rFonts w:cs="Times New Roman"/>
                <w:sz w:val="20"/>
                <w:szCs w:val="26"/>
                <w:lang w:val="en-GB" w:eastAsia="en-US"/>
              </w:rPr>
              <w:t>,</w:t>
            </w:r>
            <w:r w:rsidR="00F115EF" w:rsidRPr="00EE7414">
              <w:rPr>
                <w:rFonts w:cs="Times New Roman"/>
                <w:sz w:val="20"/>
                <w:szCs w:val="26"/>
                <w:lang w:val="en-GB" w:eastAsia="en-US"/>
              </w:rPr>
              <w:t>425</w:t>
            </w:r>
          </w:p>
        </w:tc>
        <w:tc>
          <w:tcPr>
            <w:tcW w:w="134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21</w:t>
            </w:r>
            <w:r w:rsidR="00F115EF">
              <w:rPr>
                <w:rFonts w:cs="Times New Roman"/>
                <w:sz w:val="20"/>
                <w:szCs w:val="26"/>
                <w:lang w:val="en-GB" w:eastAsia="en-US"/>
              </w:rPr>
              <w:t> </w:t>
            </w:r>
            <w:r w:rsidRPr="00EE7414">
              <w:rPr>
                <w:rFonts w:cs="Times New Roman"/>
                <w:sz w:val="20"/>
                <w:szCs w:val="26"/>
                <w:lang w:val="en-GB" w:eastAsia="en-US"/>
              </w:rPr>
              <w:t>126</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115</w:t>
            </w:r>
            <w:r w:rsidR="0006279F" w:rsidRPr="00EE7414">
              <w:rPr>
                <w:rFonts w:cs="Times New Roman"/>
                <w:sz w:val="20"/>
                <w:szCs w:val="26"/>
                <w:lang w:val="en-GB" w:eastAsia="en-US"/>
              </w:rPr>
              <w:t>:15</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102</w:t>
            </w:r>
            <w:r w:rsidR="003B6A12" w:rsidRPr="00EE7414">
              <w:rPr>
                <w:rFonts w:cs="Times New Roman"/>
                <w:sz w:val="20"/>
                <w:szCs w:val="26"/>
                <w:lang w:val="en-GB" w:eastAsia="en-US"/>
              </w:rPr>
              <w:t>:20</w:t>
            </w:r>
          </w:p>
        </w:tc>
        <w:tc>
          <w:tcPr>
            <w:tcW w:w="1226"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81</w:t>
            </w:r>
            <w:r w:rsidR="00A51B4D" w:rsidRPr="00EE7414">
              <w:rPr>
                <w:rFonts w:cs="Times New Roman"/>
                <w:sz w:val="20"/>
                <w:szCs w:val="26"/>
                <w:lang w:val="en-GB" w:eastAsia="en-US"/>
              </w:rPr>
              <w:t>:36</w:t>
            </w:r>
          </w:p>
        </w:tc>
        <w:tc>
          <w:tcPr>
            <w:tcW w:w="1072"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54</w:t>
            </w:r>
          </w:p>
        </w:tc>
        <w:tc>
          <w:tcPr>
            <w:tcW w:w="12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32</w:t>
            </w:r>
          </w:p>
        </w:tc>
      </w:tr>
      <w:tr w:rsidR="0024157D" w:rsidRPr="00EE7414" w:rsidTr="00B11722">
        <w:trPr>
          <w:cantSplit/>
          <w:jc w:val="center"/>
        </w:trPr>
        <w:tc>
          <w:tcPr>
            <w:tcW w:w="972" w:type="dxa"/>
          </w:tcPr>
          <w:p w:rsidR="0024157D" w:rsidRPr="00EE7414" w:rsidRDefault="0024157D" w:rsidP="0063738A">
            <w:pPr>
              <w:spacing w:before="20" w:after="40" w:line="240" w:lineRule="exact"/>
              <w:rPr>
                <w:sz w:val="20"/>
                <w:szCs w:val="26"/>
                <w:lang w:val="en-GB"/>
              </w:rPr>
            </w:pPr>
            <w:r w:rsidRPr="00EE7414">
              <w:rPr>
                <w:sz w:val="20"/>
                <w:szCs w:val="26"/>
                <w:rtl/>
                <w:lang w:val="en-GB"/>
              </w:rPr>
              <w:t>فرنسا</w:t>
            </w:r>
          </w:p>
        </w:tc>
        <w:tc>
          <w:tcPr>
            <w:tcW w:w="1405" w:type="dxa"/>
            <w:gridSpan w:val="2"/>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6</w:t>
            </w:r>
            <w:r w:rsidR="00F115EF">
              <w:rPr>
                <w:rFonts w:cs="Times New Roman"/>
                <w:sz w:val="20"/>
                <w:szCs w:val="26"/>
                <w:lang w:val="en-GB" w:eastAsia="ja-JP"/>
              </w:rPr>
              <w:t>,</w:t>
            </w:r>
            <w:r w:rsidRPr="00EE7414">
              <w:rPr>
                <w:rFonts w:cs="Times New Roman"/>
                <w:sz w:val="20"/>
                <w:szCs w:val="26"/>
                <w:lang w:val="en-GB" w:eastAsia="en-US"/>
              </w:rPr>
              <w:t>425</w:t>
            </w:r>
            <w:r w:rsidR="00F115EF" w:rsidRPr="00EE7414">
              <w:rPr>
                <w:rFonts w:cs="Times New Roman"/>
                <w:sz w:val="20"/>
                <w:szCs w:val="26"/>
                <w:lang w:val="en-GB" w:eastAsia="en-US"/>
              </w:rPr>
              <w:t>-5</w:t>
            </w:r>
            <w:r w:rsidR="00F115EF">
              <w:rPr>
                <w:rFonts w:cs="Times New Roman"/>
                <w:sz w:val="20"/>
                <w:szCs w:val="26"/>
                <w:lang w:val="en-GB" w:eastAsia="ja-JP"/>
              </w:rPr>
              <w:t>,</w:t>
            </w:r>
            <w:r w:rsidR="00F115EF" w:rsidRPr="00EE7414">
              <w:rPr>
                <w:rFonts w:cs="Times New Roman"/>
                <w:sz w:val="20"/>
                <w:szCs w:val="26"/>
                <w:lang w:val="en-GB" w:eastAsia="en-US"/>
              </w:rPr>
              <w:t>925</w:t>
            </w:r>
          </w:p>
        </w:tc>
        <w:tc>
          <w:tcPr>
            <w:tcW w:w="134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w:t>
            </w:r>
            <w:r w:rsidR="00F115EF">
              <w:rPr>
                <w:rFonts w:cs="Times New Roman"/>
                <w:sz w:val="20"/>
                <w:szCs w:val="26"/>
                <w:lang w:val="en-GB" w:eastAsia="en-US"/>
              </w:rPr>
              <w:t> </w:t>
            </w:r>
            <w:r w:rsidRPr="00EE7414">
              <w:rPr>
                <w:rFonts w:cs="Times New Roman"/>
                <w:sz w:val="20"/>
                <w:szCs w:val="26"/>
                <w:lang w:val="en-GB" w:eastAsia="en-US"/>
              </w:rPr>
              <w:t>937</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53</w:t>
            </w:r>
            <w:r w:rsidR="0006279F" w:rsidRPr="00EE7414">
              <w:rPr>
                <w:rFonts w:cs="Times New Roman"/>
                <w:sz w:val="20"/>
                <w:szCs w:val="26"/>
                <w:lang w:val="en-GB" w:eastAsia="en-US"/>
              </w:rPr>
              <w:t>:5</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45</w:t>
            </w:r>
            <w:r w:rsidR="003B6A12" w:rsidRPr="00EE7414">
              <w:rPr>
                <w:rFonts w:cs="Times New Roman"/>
                <w:sz w:val="20"/>
                <w:szCs w:val="26"/>
                <w:lang w:val="en-GB" w:eastAsia="en-US"/>
              </w:rPr>
              <w:t>:6</w:t>
            </w:r>
          </w:p>
        </w:tc>
        <w:tc>
          <w:tcPr>
            <w:tcW w:w="1226"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33</w:t>
            </w:r>
            <w:r w:rsidR="00A51B4D" w:rsidRPr="00EE7414">
              <w:rPr>
                <w:rFonts w:cs="Times New Roman"/>
                <w:sz w:val="20"/>
                <w:szCs w:val="26"/>
                <w:lang w:val="en-GB" w:eastAsia="en-US"/>
              </w:rPr>
              <w:t>:10</w:t>
            </w:r>
          </w:p>
        </w:tc>
        <w:tc>
          <w:tcPr>
            <w:tcW w:w="1072"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33</w:t>
            </w:r>
          </w:p>
        </w:tc>
        <w:tc>
          <w:tcPr>
            <w:tcW w:w="12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22</w:t>
            </w:r>
            <w:r w:rsidR="003E3845">
              <w:rPr>
                <w:rFonts w:cs="Times New Roman"/>
                <w:sz w:val="20"/>
                <w:szCs w:val="26"/>
                <w:lang w:val="en-GB" w:eastAsia="en-US"/>
              </w:rPr>
              <w:t>,</w:t>
            </w:r>
            <w:r w:rsidRPr="00EE7414">
              <w:rPr>
                <w:rFonts w:cs="Times New Roman"/>
                <w:sz w:val="20"/>
                <w:szCs w:val="26"/>
                <w:lang w:val="en-GB" w:eastAsia="en-US"/>
              </w:rPr>
              <w:t>8</w:t>
            </w:r>
          </w:p>
        </w:tc>
      </w:tr>
      <w:tr w:rsidR="0024157D" w:rsidRPr="00EE7414" w:rsidTr="00B11722">
        <w:trPr>
          <w:cantSplit/>
          <w:jc w:val="center"/>
        </w:trPr>
        <w:tc>
          <w:tcPr>
            <w:tcW w:w="972" w:type="dxa"/>
          </w:tcPr>
          <w:p w:rsidR="0024157D" w:rsidRPr="00EE7414" w:rsidRDefault="0024157D" w:rsidP="0063738A">
            <w:pPr>
              <w:spacing w:before="20" w:after="40" w:line="240" w:lineRule="exact"/>
              <w:rPr>
                <w:sz w:val="20"/>
                <w:szCs w:val="26"/>
                <w:lang w:val="en-GB"/>
              </w:rPr>
            </w:pPr>
            <w:r w:rsidRPr="00EE7414">
              <w:rPr>
                <w:sz w:val="20"/>
                <w:szCs w:val="26"/>
                <w:rtl/>
                <w:lang w:val="en-GB"/>
              </w:rPr>
              <w:t>فرنسا</w:t>
            </w:r>
          </w:p>
        </w:tc>
        <w:tc>
          <w:tcPr>
            <w:tcW w:w="1405" w:type="dxa"/>
            <w:gridSpan w:val="2"/>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w:t>
            </w:r>
            <w:r w:rsidR="00F115EF">
              <w:rPr>
                <w:rFonts w:cs="Times New Roman"/>
                <w:sz w:val="20"/>
                <w:szCs w:val="26"/>
                <w:lang w:val="en-GB" w:eastAsia="ja-JP"/>
              </w:rPr>
              <w:t>,</w:t>
            </w:r>
            <w:r w:rsidRPr="00EE7414">
              <w:rPr>
                <w:rFonts w:cs="Times New Roman"/>
                <w:sz w:val="20"/>
                <w:szCs w:val="26"/>
                <w:lang w:val="en-GB" w:eastAsia="en-US"/>
              </w:rPr>
              <w:t>125</w:t>
            </w:r>
            <w:r w:rsidR="00F115EF" w:rsidRPr="00EE7414">
              <w:rPr>
                <w:rFonts w:cs="Times New Roman"/>
                <w:sz w:val="20"/>
                <w:szCs w:val="26"/>
                <w:lang w:val="en-GB" w:eastAsia="en-US"/>
              </w:rPr>
              <w:t>-6</w:t>
            </w:r>
            <w:r w:rsidR="00F115EF">
              <w:rPr>
                <w:rFonts w:cs="Times New Roman"/>
                <w:sz w:val="20"/>
                <w:szCs w:val="26"/>
                <w:lang w:val="en-GB" w:eastAsia="ja-JP"/>
              </w:rPr>
              <w:t>,</w:t>
            </w:r>
            <w:r w:rsidR="00F115EF" w:rsidRPr="00EE7414">
              <w:rPr>
                <w:rFonts w:cs="Times New Roman"/>
                <w:sz w:val="20"/>
                <w:szCs w:val="26"/>
                <w:lang w:val="en-GB" w:eastAsia="en-US"/>
              </w:rPr>
              <w:t>425</w:t>
            </w:r>
          </w:p>
        </w:tc>
        <w:tc>
          <w:tcPr>
            <w:tcW w:w="134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w:t>
            </w:r>
            <w:r w:rsidR="00F115EF">
              <w:rPr>
                <w:rFonts w:cs="Times New Roman"/>
                <w:sz w:val="20"/>
                <w:szCs w:val="26"/>
                <w:lang w:val="en-GB" w:eastAsia="en-US"/>
              </w:rPr>
              <w:t> </w:t>
            </w:r>
            <w:r w:rsidRPr="00EE7414">
              <w:rPr>
                <w:rFonts w:cs="Times New Roman"/>
                <w:sz w:val="20"/>
                <w:szCs w:val="26"/>
                <w:lang w:val="en-GB" w:eastAsia="en-US"/>
              </w:rPr>
              <w:t>756</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64</w:t>
            </w:r>
            <w:r w:rsidR="0006279F" w:rsidRPr="00EE7414">
              <w:rPr>
                <w:rFonts w:cs="Times New Roman"/>
                <w:sz w:val="20"/>
                <w:szCs w:val="26"/>
                <w:lang w:val="en-GB" w:eastAsia="en-US"/>
              </w:rPr>
              <w:t>:8</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55</w:t>
            </w:r>
            <w:r w:rsidR="003B6A12" w:rsidRPr="00EE7414">
              <w:rPr>
                <w:rFonts w:cs="Times New Roman"/>
                <w:sz w:val="20"/>
                <w:szCs w:val="26"/>
                <w:lang w:val="en-GB" w:eastAsia="en-US"/>
              </w:rPr>
              <w:t>:10</w:t>
            </w:r>
          </w:p>
        </w:tc>
        <w:tc>
          <w:tcPr>
            <w:tcW w:w="1226"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43</w:t>
            </w:r>
            <w:r w:rsidR="00A51B4D" w:rsidRPr="00EE7414">
              <w:rPr>
                <w:rFonts w:cs="Times New Roman"/>
                <w:sz w:val="20"/>
                <w:szCs w:val="26"/>
                <w:lang w:val="en-GB" w:eastAsia="en-US"/>
              </w:rPr>
              <w:t>:17</w:t>
            </w:r>
          </w:p>
        </w:tc>
        <w:tc>
          <w:tcPr>
            <w:tcW w:w="1072"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30</w:t>
            </w:r>
          </w:p>
        </w:tc>
        <w:tc>
          <w:tcPr>
            <w:tcW w:w="12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19</w:t>
            </w:r>
            <w:r w:rsidR="003E3845">
              <w:rPr>
                <w:rFonts w:cs="Times New Roman"/>
                <w:sz w:val="20"/>
                <w:szCs w:val="26"/>
                <w:lang w:val="en-GB" w:eastAsia="en-US"/>
              </w:rPr>
              <w:t>,</w:t>
            </w:r>
            <w:r w:rsidRPr="00EE7414">
              <w:rPr>
                <w:rFonts w:cs="Times New Roman"/>
                <w:sz w:val="20"/>
                <w:szCs w:val="26"/>
                <w:lang w:val="en-GB" w:eastAsia="en-US"/>
              </w:rPr>
              <w:t>6</w:t>
            </w:r>
          </w:p>
        </w:tc>
      </w:tr>
      <w:tr w:rsidR="0024157D" w:rsidRPr="00EE7414" w:rsidTr="00B11722">
        <w:trPr>
          <w:cantSplit/>
          <w:jc w:val="center"/>
        </w:trPr>
        <w:tc>
          <w:tcPr>
            <w:tcW w:w="972" w:type="dxa"/>
          </w:tcPr>
          <w:p w:rsidR="0024157D" w:rsidRPr="00EE7414" w:rsidRDefault="0024157D" w:rsidP="0063738A">
            <w:pPr>
              <w:spacing w:before="20" w:after="40" w:line="240" w:lineRule="exact"/>
              <w:rPr>
                <w:sz w:val="20"/>
                <w:szCs w:val="26"/>
                <w:lang w:val="en-GB"/>
              </w:rPr>
            </w:pPr>
            <w:r w:rsidRPr="00EE7414">
              <w:rPr>
                <w:sz w:val="20"/>
                <w:szCs w:val="26"/>
                <w:rtl/>
                <w:lang w:val="en-GB"/>
              </w:rPr>
              <w:t>بولندا</w:t>
            </w:r>
          </w:p>
        </w:tc>
        <w:tc>
          <w:tcPr>
            <w:tcW w:w="1405" w:type="dxa"/>
            <w:gridSpan w:val="2"/>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EE7414">
              <w:rPr>
                <w:rFonts w:cs="Times New Roman"/>
                <w:sz w:val="20"/>
                <w:szCs w:val="26"/>
                <w:lang w:val="en-GB" w:eastAsia="en-US"/>
              </w:rPr>
              <w:t>6</w:t>
            </w:r>
          </w:p>
        </w:tc>
        <w:tc>
          <w:tcPr>
            <w:tcW w:w="134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w:t>
            </w:r>
            <w:r w:rsidR="00F115EF">
              <w:rPr>
                <w:rFonts w:cs="Times New Roman"/>
                <w:sz w:val="20"/>
                <w:szCs w:val="26"/>
                <w:lang w:val="en-GB" w:eastAsia="en-US"/>
              </w:rPr>
              <w:t> </w:t>
            </w:r>
            <w:r w:rsidRPr="00EE7414">
              <w:rPr>
                <w:rFonts w:cs="Times New Roman"/>
                <w:sz w:val="20"/>
                <w:szCs w:val="26"/>
                <w:lang w:val="en-GB" w:eastAsia="en-US"/>
              </w:rPr>
              <w:t>262</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115</w:t>
            </w:r>
            <w:r w:rsidR="0006279F">
              <w:rPr>
                <w:rFonts w:cs="Times New Roman"/>
                <w:sz w:val="20"/>
                <w:szCs w:val="26"/>
                <w:lang w:val="en-GB" w:eastAsia="en-US"/>
              </w:rPr>
              <w:t>,</w:t>
            </w:r>
            <w:r w:rsidRPr="00EE7414">
              <w:rPr>
                <w:rFonts w:cs="Times New Roman"/>
                <w:sz w:val="20"/>
                <w:szCs w:val="26"/>
                <w:lang w:val="en-GB" w:eastAsia="en-US"/>
              </w:rPr>
              <w:t>0</w:t>
            </w:r>
            <w:r w:rsidR="0006279F" w:rsidRPr="00EE7414">
              <w:rPr>
                <w:rFonts w:cs="Times New Roman"/>
                <w:sz w:val="20"/>
                <w:szCs w:val="26"/>
                <w:lang w:val="en-GB" w:eastAsia="en-US"/>
              </w:rPr>
              <w:t>:24</w:t>
            </w:r>
            <w:r w:rsidR="0006279F">
              <w:rPr>
                <w:rFonts w:cs="Times New Roman"/>
                <w:sz w:val="20"/>
                <w:szCs w:val="26"/>
                <w:lang w:val="en-GB" w:eastAsia="en-US"/>
              </w:rPr>
              <w:t>,</w:t>
            </w:r>
            <w:r w:rsidR="0006279F" w:rsidRPr="00EE7414">
              <w:rPr>
                <w:rFonts w:cs="Times New Roman"/>
                <w:sz w:val="20"/>
                <w:szCs w:val="26"/>
                <w:lang w:val="en-GB" w:eastAsia="en-US"/>
              </w:rPr>
              <w:t>2</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88</w:t>
            </w:r>
            <w:r w:rsidR="003B6A12">
              <w:rPr>
                <w:rFonts w:cs="Times New Roman"/>
                <w:sz w:val="20"/>
                <w:szCs w:val="26"/>
                <w:lang w:val="en-GB" w:eastAsia="en-US"/>
              </w:rPr>
              <w:t>,</w:t>
            </w:r>
            <w:r w:rsidRPr="00EE7414">
              <w:rPr>
                <w:rFonts w:cs="Times New Roman"/>
                <w:sz w:val="20"/>
                <w:szCs w:val="26"/>
                <w:lang w:val="en-GB" w:eastAsia="en-US"/>
              </w:rPr>
              <w:t>5</w:t>
            </w:r>
            <w:r w:rsidR="003B6A12" w:rsidRPr="00EE7414">
              <w:rPr>
                <w:rFonts w:cs="Times New Roman"/>
                <w:sz w:val="20"/>
                <w:szCs w:val="26"/>
                <w:lang w:val="en-GB" w:eastAsia="en-US"/>
              </w:rPr>
              <w:t>:29</w:t>
            </w:r>
            <w:r w:rsidR="003B6A12">
              <w:rPr>
                <w:rFonts w:cs="Times New Roman"/>
                <w:sz w:val="20"/>
                <w:szCs w:val="26"/>
                <w:lang w:val="en-GB" w:eastAsia="en-US"/>
              </w:rPr>
              <w:t>,</w:t>
            </w:r>
            <w:r w:rsidR="003B6A12" w:rsidRPr="00EE7414">
              <w:rPr>
                <w:rFonts w:cs="Times New Roman"/>
                <w:sz w:val="20"/>
                <w:szCs w:val="26"/>
                <w:lang w:val="en-GB" w:eastAsia="en-US"/>
              </w:rPr>
              <w:t>2</w:t>
            </w:r>
          </w:p>
        </w:tc>
        <w:tc>
          <w:tcPr>
            <w:tcW w:w="1226"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69</w:t>
            </w:r>
            <w:r w:rsidR="00A51B4D">
              <w:rPr>
                <w:rFonts w:cs="Times New Roman"/>
                <w:sz w:val="20"/>
                <w:szCs w:val="26"/>
                <w:lang w:val="en-GB" w:eastAsia="en-US"/>
              </w:rPr>
              <w:t>,</w:t>
            </w:r>
            <w:r w:rsidRPr="00EE7414">
              <w:rPr>
                <w:rFonts w:cs="Times New Roman"/>
                <w:sz w:val="20"/>
                <w:szCs w:val="26"/>
                <w:lang w:val="en-GB" w:eastAsia="en-US"/>
              </w:rPr>
              <w:t>3</w:t>
            </w:r>
            <w:r w:rsidR="00A51B4D" w:rsidRPr="00EE7414">
              <w:rPr>
                <w:rFonts w:cs="Times New Roman"/>
                <w:sz w:val="20"/>
                <w:szCs w:val="26"/>
                <w:lang w:val="en-GB" w:eastAsia="en-US"/>
              </w:rPr>
              <w:t>:39</w:t>
            </w:r>
            <w:r w:rsidR="00A51B4D">
              <w:rPr>
                <w:rFonts w:cs="Times New Roman"/>
                <w:sz w:val="20"/>
                <w:szCs w:val="26"/>
                <w:lang w:val="en-GB" w:eastAsia="en-US"/>
              </w:rPr>
              <w:t>,</w:t>
            </w:r>
            <w:r w:rsidR="00A51B4D" w:rsidRPr="00EE7414">
              <w:rPr>
                <w:rFonts w:cs="Times New Roman"/>
                <w:sz w:val="20"/>
                <w:szCs w:val="26"/>
                <w:lang w:val="en-GB" w:eastAsia="en-US"/>
              </w:rPr>
              <w:t>1</w:t>
            </w:r>
          </w:p>
        </w:tc>
        <w:tc>
          <w:tcPr>
            <w:tcW w:w="1072"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55.0</w:t>
            </w:r>
          </w:p>
        </w:tc>
        <w:tc>
          <w:tcPr>
            <w:tcW w:w="12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27</w:t>
            </w:r>
            <w:r w:rsidR="003E3845">
              <w:rPr>
                <w:rFonts w:cs="Times New Roman"/>
                <w:sz w:val="20"/>
                <w:szCs w:val="26"/>
                <w:lang w:val="en-GB" w:eastAsia="en-US"/>
              </w:rPr>
              <w:t>,</w:t>
            </w:r>
            <w:r w:rsidRPr="00EE7414">
              <w:rPr>
                <w:rFonts w:cs="Times New Roman"/>
                <w:sz w:val="20"/>
                <w:szCs w:val="26"/>
                <w:lang w:val="en-GB" w:eastAsia="en-US"/>
              </w:rPr>
              <w:t>9</w:t>
            </w:r>
          </w:p>
        </w:tc>
      </w:tr>
      <w:tr w:rsidR="0024157D" w:rsidRPr="00EE7414" w:rsidTr="00B11722">
        <w:trPr>
          <w:cantSplit/>
          <w:jc w:val="center"/>
        </w:trPr>
        <w:tc>
          <w:tcPr>
            <w:tcW w:w="972" w:type="dxa"/>
          </w:tcPr>
          <w:p w:rsidR="0024157D" w:rsidRPr="00EE7414" w:rsidRDefault="0024157D" w:rsidP="0063738A">
            <w:pPr>
              <w:spacing w:before="20" w:after="40" w:line="240" w:lineRule="exact"/>
              <w:rPr>
                <w:sz w:val="20"/>
                <w:szCs w:val="26"/>
                <w:lang w:val="en-GB"/>
              </w:rPr>
            </w:pPr>
            <w:r w:rsidRPr="00EE7414">
              <w:rPr>
                <w:sz w:val="20"/>
                <w:szCs w:val="26"/>
                <w:rtl/>
                <w:lang w:val="en-GB"/>
              </w:rPr>
              <w:t>بولندا</w:t>
            </w:r>
          </w:p>
        </w:tc>
        <w:tc>
          <w:tcPr>
            <w:tcW w:w="1405" w:type="dxa"/>
            <w:gridSpan w:val="2"/>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w:t>
            </w:r>
          </w:p>
        </w:tc>
        <w:tc>
          <w:tcPr>
            <w:tcW w:w="134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w:t>
            </w:r>
            <w:r w:rsidR="00F115EF">
              <w:rPr>
                <w:rFonts w:cs="Times New Roman"/>
                <w:sz w:val="20"/>
                <w:szCs w:val="26"/>
                <w:lang w:val="en-GB" w:eastAsia="en-US"/>
              </w:rPr>
              <w:t> </w:t>
            </w:r>
            <w:r w:rsidRPr="00EE7414">
              <w:rPr>
                <w:rFonts w:cs="Times New Roman"/>
                <w:sz w:val="20"/>
                <w:szCs w:val="26"/>
                <w:lang w:val="en-GB" w:eastAsia="en-US"/>
              </w:rPr>
              <w:t>280</w:t>
            </w:r>
          </w:p>
        </w:tc>
        <w:tc>
          <w:tcPr>
            <w:tcW w:w="1174"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89</w:t>
            </w:r>
            <w:r w:rsidR="0006279F">
              <w:rPr>
                <w:rFonts w:cs="Times New Roman"/>
                <w:sz w:val="20"/>
                <w:szCs w:val="26"/>
                <w:lang w:val="en-GB" w:eastAsia="en-US"/>
              </w:rPr>
              <w:t>,</w:t>
            </w:r>
            <w:r w:rsidRPr="00EE7414">
              <w:rPr>
                <w:rFonts w:cs="Times New Roman"/>
                <w:sz w:val="20"/>
                <w:szCs w:val="26"/>
                <w:lang w:val="en-GB" w:eastAsia="en-US"/>
              </w:rPr>
              <w:t>9</w:t>
            </w:r>
            <w:r w:rsidR="0006279F" w:rsidRPr="00EE7414">
              <w:rPr>
                <w:rFonts w:cs="Times New Roman"/>
                <w:sz w:val="20"/>
                <w:szCs w:val="26"/>
                <w:lang w:val="en-GB" w:eastAsia="en-US"/>
              </w:rPr>
              <w:t>:23</w:t>
            </w:r>
            <w:r w:rsidR="0006279F">
              <w:rPr>
                <w:rFonts w:cs="Times New Roman"/>
                <w:sz w:val="20"/>
                <w:szCs w:val="26"/>
                <w:lang w:val="en-GB" w:eastAsia="en-US"/>
              </w:rPr>
              <w:t>,</w:t>
            </w:r>
            <w:r w:rsidR="0006279F" w:rsidRPr="00EE7414">
              <w:rPr>
                <w:rFonts w:cs="Times New Roman"/>
                <w:sz w:val="20"/>
                <w:szCs w:val="26"/>
                <w:lang w:val="en-GB" w:eastAsia="en-US"/>
              </w:rPr>
              <w:t>0</w:t>
            </w:r>
          </w:p>
        </w:tc>
        <w:tc>
          <w:tcPr>
            <w:tcW w:w="1174"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75</w:t>
            </w:r>
            <w:r w:rsidR="003B6A12">
              <w:rPr>
                <w:rFonts w:cs="Times New Roman"/>
                <w:sz w:val="20"/>
                <w:szCs w:val="26"/>
                <w:lang w:val="en-GB" w:eastAsia="en-US"/>
              </w:rPr>
              <w:t>,</w:t>
            </w:r>
            <w:r w:rsidRPr="00EE7414">
              <w:rPr>
                <w:rFonts w:cs="Times New Roman"/>
                <w:sz w:val="20"/>
                <w:szCs w:val="26"/>
                <w:lang w:val="en-GB" w:eastAsia="en-US"/>
              </w:rPr>
              <w:t>0</w:t>
            </w:r>
            <w:r w:rsidR="003B6A12" w:rsidRPr="00EE7414">
              <w:rPr>
                <w:rFonts w:cs="Times New Roman"/>
                <w:sz w:val="20"/>
                <w:szCs w:val="26"/>
                <w:lang w:val="en-GB" w:eastAsia="en-US"/>
              </w:rPr>
              <w:t>:33</w:t>
            </w:r>
            <w:r w:rsidR="003B6A12">
              <w:rPr>
                <w:rFonts w:cs="Times New Roman"/>
                <w:sz w:val="20"/>
                <w:szCs w:val="26"/>
                <w:lang w:val="en-GB" w:eastAsia="en-US"/>
              </w:rPr>
              <w:t>,</w:t>
            </w:r>
            <w:r w:rsidR="003B6A12" w:rsidRPr="00EE7414">
              <w:rPr>
                <w:rFonts w:cs="Times New Roman"/>
                <w:sz w:val="20"/>
                <w:szCs w:val="26"/>
                <w:lang w:val="en-GB" w:eastAsia="en-US"/>
              </w:rPr>
              <w:t>5</w:t>
            </w:r>
          </w:p>
        </w:tc>
        <w:tc>
          <w:tcPr>
            <w:tcW w:w="1226"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62</w:t>
            </w:r>
            <w:r w:rsidR="00A51B4D">
              <w:rPr>
                <w:rFonts w:cs="Times New Roman"/>
                <w:sz w:val="20"/>
                <w:szCs w:val="26"/>
                <w:lang w:val="en-GB" w:eastAsia="en-US"/>
              </w:rPr>
              <w:t>,</w:t>
            </w:r>
            <w:r w:rsidRPr="00EE7414">
              <w:rPr>
                <w:rFonts w:cs="Times New Roman"/>
                <w:sz w:val="20"/>
                <w:szCs w:val="26"/>
                <w:lang w:val="en-GB" w:eastAsia="en-US"/>
              </w:rPr>
              <w:t>0</w:t>
            </w:r>
            <w:r w:rsidR="00A51B4D" w:rsidRPr="00EE7414">
              <w:rPr>
                <w:rFonts w:cs="Times New Roman"/>
                <w:sz w:val="20"/>
                <w:szCs w:val="26"/>
                <w:lang w:val="en-GB" w:eastAsia="en-US"/>
              </w:rPr>
              <w:t>:41</w:t>
            </w:r>
            <w:r w:rsidR="00A51B4D">
              <w:rPr>
                <w:rFonts w:cs="Times New Roman"/>
                <w:sz w:val="20"/>
                <w:szCs w:val="26"/>
                <w:lang w:val="en-GB" w:eastAsia="en-US"/>
              </w:rPr>
              <w:t>,</w:t>
            </w:r>
            <w:r w:rsidR="00A51B4D" w:rsidRPr="00EE7414">
              <w:rPr>
                <w:rFonts w:cs="Times New Roman"/>
                <w:sz w:val="20"/>
                <w:szCs w:val="26"/>
                <w:lang w:val="en-GB" w:eastAsia="en-US"/>
              </w:rPr>
              <w:t>2</w:t>
            </w:r>
          </w:p>
        </w:tc>
        <w:tc>
          <w:tcPr>
            <w:tcW w:w="1072"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52</w:t>
            </w:r>
            <w:r w:rsidR="00596F2C">
              <w:rPr>
                <w:rFonts w:cs="Times New Roman"/>
                <w:sz w:val="20"/>
                <w:szCs w:val="26"/>
                <w:lang w:val="en-GB" w:eastAsia="en-US"/>
              </w:rPr>
              <w:t>,</w:t>
            </w:r>
            <w:r w:rsidRPr="00EE7414">
              <w:rPr>
                <w:rFonts w:cs="Times New Roman"/>
                <w:sz w:val="20"/>
                <w:szCs w:val="26"/>
                <w:lang w:val="en-GB" w:eastAsia="en-US"/>
              </w:rPr>
              <w:t>0</w:t>
            </w:r>
          </w:p>
        </w:tc>
        <w:tc>
          <w:tcPr>
            <w:tcW w:w="1275"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22</w:t>
            </w:r>
            <w:r w:rsidR="003E3845">
              <w:rPr>
                <w:rFonts w:cs="Times New Roman"/>
                <w:sz w:val="20"/>
                <w:szCs w:val="26"/>
                <w:lang w:val="en-GB" w:eastAsia="en-US"/>
              </w:rPr>
              <w:t>,</w:t>
            </w:r>
            <w:r w:rsidRPr="00EE7414">
              <w:rPr>
                <w:rFonts w:cs="Times New Roman"/>
                <w:sz w:val="20"/>
                <w:szCs w:val="26"/>
                <w:lang w:val="en-GB" w:eastAsia="en-US"/>
              </w:rPr>
              <w:t>7</w:t>
            </w:r>
          </w:p>
        </w:tc>
      </w:tr>
      <w:tr w:rsidR="0024157D" w:rsidRPr="00EE7414" w:rsidTr="00B11722">
        <w:trPr>
          <w:cantSplit/>
          <w:jc w:val="center"/>
        </w:trPr>
        <w:tc>
          <w:tcPr>
            <w:tcW w:w="972" w:type="dxa"/>
          </w:tcPr>
          <w:p w:rsidR="0024157D" w:rsidRPr="00EE7414" w:rsidRDefault="0024157D" w:rsidP="0063738A">
            <w:pPr>
              <w:spacing w:before="20" w:after="40" w:line="240" w:lineRule="exact"/>
              <w:rPr>
                <w:sz w:val="20"/>
                <w:szCs w:val="26"/>
                <w:lang w:val="en-GB"/>
              </w:rPr>
            </w:pPr>
            <w:r w:rsidRPr="00EE7414">
              <w:rPr>
                <w:sz w:val="20"/>
                <w:szCs w:val="26"/>
                <w:rtl/>
                <w:lang w:val="en-GB"/>
              </w:rPr>
              <w:t>كندا</w:t>
            </w:r>
          </w:p>
        </w:tc>
        <w:tc>
          <w:tcPr>
            <w:tcW w:w="1405" w:type="dxa"/>
            <w:gridSpan w:val="2"/>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w:t>
            </w:r>
            <w:r w:rsidR="00F115EF">
              <w:rPr>
                <w:rFonts w:cs="Times New Roman"/>
                <w:sz w:val="20"/>
                <w:szCs w:val="26"/>
                <w:lang w:val="en-GB" w:eastAsia="en-US"/>
              </w:rPr>
              <w:t>,</w:t>
            </w:r>
            <w:r w:rsidRPr="00EE7414">
              <w:rPr>
                <w:rFonts w:cs="Times New Roman"/>
                <w:sz w:val="20"/>
                <w:szCs w:val="26"/>
                <w:lang w:val="en-GB" w:eastAsia="en-US"/>
              </w:rPr>
              <w:t>725</w:t>
            </w:r>
            <w:r w:rsidR="00F115EF" w:rsidRPr="00EE7414">
              <w:rPr>
                <w:rFonts w:cs="Times New Roman"/>
                <w:sz w:val="20"/>
                <w:szCs w:val="26"/>
                <w:lang w:val="en-GB" w:eastAsia="en-US"/>
              </w:rPr>
              <w:t>-7</w:t>
            </w:r>
            <w:r w:rsidR="00F115EF">
              <w:rPr>
                <w:rFonts w:cs="Times New Roman"/>
                <w:sz w:val="20"/>
                <w:szCs w:val="26"/>
                <w:lang w:val="en-GB" w:eastAsia="en-US"/>
              </w:rPr>
              <w:t>,</w:t>
            </w:r>
            <w:r w:rsidR="00F115EF" w:rsidRPr="00EE7414">
              <w:rPr>
                <w:rFonts w:cs="Times New Roman"/>
                <w:sz w:val="20"/>
                <w:szCs w:val="26"/>
                <w:lang w:val="en-GB" w:eastAsia="en-US"/>
              </w:rPr>
              <w:t>125</w:t>
            </w:r>
          </w:p>
        </w:tc>
        <w:tc>
          <w:tcPr>
            <w:tcW w:w="134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20</w:t>
            </w:r>
            <w:r w:rsidR="00F115EF">
              <w:rPr>
                <w:rFonts w:cs="Times New Roman"/>
                <w:sz w:val="20"/>
                <w:szCs w:val="26"/>
                <w:lang w:val="en-GB" w:eastAsia="en-US"/>
              </w:rPr>
              <w:t> </w:t>
            </w:r>
            <w:r w:rsidRPr="00EE7414">
              <w:rPr>
                <w:rFonts w:cs="Times New Roman"/>
                <w:sz w:val="20"/>
                <w:szCs w:val="26"/>
                <w:lang w:val="en-GB" w:eastAsia="en-US"/>
              </w:rPr>
              <w:t>684</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119</w:t>
            </w:r>
            <w:r w:rsidR="0006279F" w:rsidRPr="00EE7414">
              <w:rPr>
                <w:rFonts w:cs="Times New Roman"/>
                <w:sz w:val="20"/>
                <w:szCs w:val="26"/>
                <w:lang w:val="en-GB" w:eastAsia="en-US"/>
              </w:rPr>
              <w:t>:11</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105</w:t>
            </w:r>
            <w:r w:rsidR="003B6A12" w:rsidRPr="00EE7414">
              <w:rPr>
                <w:rFonts w:cs="Times New Roman"/>
                <w:sz w:val="20"/>
                <w:szCs w:val="26"/>
                <w:lang w:val="en-GB" w:eastAsia="en-US"/>
              </w:rPr>
              <w:t>:15</w:t>
            </w:r>
          </w:p>
        </w:tc>
        <w:tc>
          <w:tcPr>
            <w:tcW w:w="1226"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76</w:t>
            </w:r>
            <w:r w:rsidR="00A51B4D" w:rsidRPr="00EE7414">
              <w:rPr>
                <w:rFonts w:cs="Times New Roman"/>
                <w:sz w:val="20"/>
                <w:szCs w:val="26"/>
                <w:lang w:val="en-GB" w:eastAsia="en-US"/>
              </w:rPr>
              <w:t>:24</w:t>
            </w:r>
          </w:p>
        </w:tc>
        <w:tc>
          <w:tcPr>
            <w:tcW w:w="1072"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45</w:t>
            </w:r>
          </w:p>
        </w:tc>
        <w:tc>
          <w:tcPr>
            <w:tcW w:w="12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34</w:t>
            </w:r>
          </w:p>
        </w:tc>
      </w:tr>
      <w:tr w:rsidR="0024157D" w:rsidRPr="00EE7414" w:rsidTr="00B11722">
        <w:trPr>
          <w:cantSplit/>
          <w:jc w:val="center"/>
        </w:trPr>
        <w:tc>
          <w:tcPr>
            <w:tcW w:w="972" w:type="dxa"/>
          </w:tcPr>
          <w:p w:rsidR="0024157D" w:rsidRPr="00EE7414" w:rsidRDefault="0024157D" w:rsidP="0063738A">
            <w:pPr>
              <w:spacing w:before="20" w:after="40" w:line="240" w:lineRule="exact"/>
              <w:rPr>
                <w:sz w:val="20"/>
                <w:szCs w:val="26"/>
                <w:lang w:val="en-GB"/>
              </w:rPr>
            </w:pPr>
            <w:r w:rsidRPr="00EE7414">
              <w:rPr>
                <w:sz w:val="20"/>
                <w:szCs w:val="26"/>
                <w:rtl/>
                <w:lang w:val="en-GB"/>
              </w:rPr>
              <w:t>كندا</w:t>
            </w:r>
          </w:p>
        </w:tc>
        <w:tc>
          <w:tcPr>
            <w:tcW w:w="1405" w:type="dxa"/>
            <w:gridSpan w:val="2"/>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8</w:t>
            </w:r>
            <w:r w:rsidR="00F115EF">
              <w:rPr>
                <w:rFonts w:cs="Times New Roman"/>
                <w:sz w:val="20"/>
                <w:szCs w:val="26"/>
                <w:lang w:val="en-GB" w:eastAsia="en-US"/>
              </w:rPr>
              <w:t>,</w:t>
            </w:r>
            <w:r w:rsidRPr="00EE7414">
              <w:rPr>
                <w:rFonts w:cs="Times New Roman"/>
                <w:sz w:val="20"/>
                <w:szCs w:val="26"/>
                <w:lang w:val="en-GB" w:eastAsia="en-US"/>
              </w:rPr>
              <w:t>275</w:t>
            </w:r>
            <w:r w:rsidR="00F115EF" w:rsidRPr="00EE7414">
              <w:rPr>
                <w:rFonts w:cs="Times New Roman"/>
                <w:sz w:val="20"/>
                <w:szCs w:val="26"/>
                <w:lang w:val="en-GB" w:eastAsia="en-US"/>
              </w:rPr>
              <w:t>-7</w:t>
            </w:r>
            <w:r w:rsidR="00F115EF">
              <w:rPr>
                <w:rFonts w:cs="Times New Roman"/>
                <w:sz w:val="20"/>
                <w:szCs w:val="26"/>
                <w:lang w:val="en-GB" w:eastAsia="en-US"/>
              </w:rPr>
              <w:t>,</w:t>
            </w:r>
            <w:r w:rsidR="00F115EF" w:rsidRPr="00EE7414">
              <w:rPr>
                <w:rFonts w:cs="Times New Roman"/>
                <w:sz w:val="20"/>
                <w:szCs w:val="26"/>
                <w:lang w:val="en-GB" w:eastAsia="en-US"/>
              </w:rPr>
              <w:t>725</w:t>
            </w:r>
          </w:p>
        </w:tc>
        <w:tc>
          <w:tcPr>
            <w:tcW w:w="134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w:t>
            </w:r>
            <w:r w:rsidR="00F115EF">
              <w:rPr>
                <w:rFonts w:cs="Times New Roman"/>
                <w:sz w:val="20"/>
                <w:szCs w:val="26"/>
                <w:lang w:val="en-GB" w:eastAsia="en-US"/>
              </w:rPr>
              <w:t> </w:t>
            </w:r>
            <w:r w:rsidRPr="00EE7414">
              <w:rPr>
                <w:rFonts w:cs="Times New Roman"/>
                <w:sz w:val="20"/>
                <w:szCs w:val="26"/>
                <w:lang w:val="en-GB" w:eastAsia="en-US"/>
              </w:rPr>
              <w:t>772</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110</w:t>
            </w:r>
            <w:r w:rsidR="0006279F" w:rsidRPr="00EE7414">
              <w:rPr>
                <w:rFonts w:cs="Times New Roman"/>
                <w:sz w:val="20"/>
                <w:szCs w:val="26"/>
                <w:lang w:val="en-GB" w:eastAsia="en-US"/>
              </w:rPr>
              <w:t>:19</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89</w:t>
            </w:r>
            <w:r w:rsidR="003B6A12" w:rsidRPr="00EE7414">
              <w:rPr>
                <w:rFonts w:cs="Times New Roman"/>
                <w:sz w:val="20"/>
                <w:szCs w:val="26"/>
                <w:lang w:val="en-GB" w:eastAsia="en-US"/>
              </w:rPr>
              <w:t>:23</w:t>
            </w:r>
          </w:p>
        </w:tc>
        <w:tc>
          <w:tcPr>
            <w:tcW w:w="1226"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73</w:t>
            </w:r>
            <w:r w:rsidR="00A51B4D" w:rsidRPr="00EE7414">
              <w:rPr>
                <w:rFonts w:cs="Times New Roman"/>
                <w:sz w:val="20"/>
                <w:szCs w:val="26"/>
                <w:lang w:val="en-GB" w:eastAsia="en-US"/>
              </w:rPr>
              <w:t>:37</w:t>
            </w:r>
          </w:p>
        </w:tc>
        <w:tc>
          <w:tcPr>
            <w:tcW w:w="1072"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52</w:t>
            </w:r>
          </w:p>
        </w:tc>
        <w:tc>
          <w:tcPr>
            <w:tcW w:w="12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27</w:t>
            </w:r>
          </w:p>
        </w:tc>
      </w:tr>
      <w:tr w:rsidR="0024157D" w:rsidRPr="00EE7414" w:rsidTr="00B11722">
        <w:trPr>
          <w:cantSplit/>
          <w:jc w:val="center"/>
        </w:trPr>
        <w:tc>
          <w:tcPr>
            <w:tcW w:w="972" w:type="dxa"/>
          </w:tcPr>
          <w:p w:rsidR="0024157D" w:rsidRPr="00EE7414" w:rsidRDefault="0024157D" w:rsidP="0063738A">
            <w:pPr>
              <w:spacing w:before="20" w:after="40" w:line="240" w:lineRule="exact"/>
              <w:rPr>
                <w:sz w:val="20"/>
                <w:szCs w:val="26"/>
                <w:lang w:val="en-GB"/>
              </w:rPr>
            </w:pPr>
            <w:r w:rsidRPr="00EE7414">
              <w:rPr>
                <w:sz w:val="20"/>
                <w:szCs w:val="26"/>
                <w:rtl/>
                <w:lang w:val="en-GB"/>
              </w:rPr>
              <w:t>اليابان</w:t>
            </w:r>
          </w:p>
        </w:tc>
        <w:tc>
          <w:tcPr>
            <w:tcW w:w="1405" w:type="dxa"/>
            <w:gridSpan w:val="2"/>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ja-JP"/>
              </w:rPr>
              <w:t>7</w:t>
            </w:r>
            <w:r w:rsidR="00F115EF">
              <w:rPr>
                <w:rFonts w:cs="Times New Roman"/>
                <w:sz w:val="20"/>
                <w:szCs w:val="26"/>
                <w:lang w:val="en-GB" w:eastAsia="ja-JP"/>
              </w:rPr>
              <w:t>,</w:t>
            </w:r>
            <w:r w:rsidRPr="00EE7414">
              <w:rPr>
                <w:rFonts w:cs="Times New Roman"/>
                <w:sz w:val="20"/>
                <w:szCs w:val="26"/>
                <w:lang w:val="en-GB" w:eastAsia="ja-JP"/>
              </w:rPr>
              <w:t>75</w:t>
            </w:r>
            <w:r w:rsidR="00F115EF" w:rsidRPr="00EE7414">
              <w:rPr>
                <w:rFonts w:cs="Times New Roman"/>
                <w:sz w:val="20"/>
                <w:szCs w:val="26"/>
                <w:lang w:val="en-GB" w:eastAsia="ja-JP"/>
              </w:rPr>
              <w:t>-7</w:t>
            </w:r>
            <w:r w:rsidR="00F115EF">
              <w:rPr>
                <w:rFonts w:cs="Times New Roman"/>
                <w:sz w:val="20"/>
                <w:szCs w:val="26"/>
                <w:lang w:val="en-GB" w:eastAsia="ja-JP"/>
              </w:rPr>
              <w:t>,</w:t>
            </w:r>
            <w:r w:rsidR="00F115EF" w:rsidRPr="00EE7414">
              <w:rPr>
                <w:rFonts w:cs="Times New Roman"/>
                <w:sz w:val="20"/>
                <w:szCs w:val="26"/>
                <w:lang w:val="en-GB" w:eastAsia="ja-JP"/>
              </w:rPr>
              <w:t>425</w:t>
            </w:r>
          </w:p>
        </w:tc>
        <w:tc>
          <w:tcPr>
            <w:tcW w:w="134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EE7414">
              <w:rPr>
                <w:rFonts w:cs="Times New Roman"/>
                <w:sz w:val="20"/>
                <w:szCs w:val="26"/>
                <w:lang w:val="en-GB" w:eastAsia="ja-JP"/>
              </w:rPr>
              <w:t>9</w:t>
            </w:r>
            <w:r w:rsidR="00F115EF">
              <w:rPr>
                <w:rFonts w:cs="Times New Roman"/>
                <w:sz w:val="20"/>
                <w:szCs w:val="26"/>
                <w:lang w:val="en-GB" w:eastAsia="ja-JP"/>
              </w:rPr>
              <w:t> </w:t>
            </w:r>
            <w:r w:rsidRPr="00EE7414">
              <w:rPr>
                <w:rFonts w:cs="Times New Roman"/>
                <w:sz w:val="20"/>
                <w:szCs w:val="26"/>
                <w:lang w:val="en-GB" w:eastAsia="ja-JP"/>
              </w:rPr>
              <w:t>152</w:t>
            </w:r>
          </w:p>
        </w:tc>
        <w:tc>
          <w:tcPr>
            <w:tcW w:w="1174"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EE7414">
              <w:rPr>
                <w:rFonts w:cs="Times New Roman"/>
                <w:sz w:val="20"/>
                <w:szCs w:val="26"/>
                <w:lang w:val="en-GB" w:eastAsia="ja-JP"/>
              </w:rPr>
              <w:t>82</w:t>
            </w:r>
            <w:r w:rsidR="0006279F">
              <w:rPr>
                <w:rFonts w:cs="Times New Roman"/>
                <w:sz w:val="20"/>
                <w:szCs w:val="26"/>
                <w:lang w:val="en-GB" w:eastAsia="ja-JP"/>
              </w:rPr>
              <w:t>,</w:t>
            </w:r>
            <w:r w:rsidRPr="00EE7414">
              <w:rPr>
                <w:rFonts w:cs="Times New Roman"/>
                <w:sz w:val="20"/>
                <w:szCs w:val="26"/>
                <w:lang w:val="en-GB" w:eastAsia="ja-JP"/>
              </w:rPr>
              <w:t>0</w:t>
            </w:r>
            <w:r w:rsidR="0006279F" w:rsidRPr="00EE7414">
              <w:rPr>
                <w:rFonts w:cs="Times New Roman"/>
                <w:sz w:val="20"/>
                <w:szCs w:val="26"/>
                <w:lang w:val="en-GB" w:eastAsia="ja-JP"/>
              </w:rPr>
              <w:t>:10</w:t>
            </w:r>
            <w:r w:rsidR="0006279F">
              <w:rPr>
                <w:rFonts w:cs="Times New Roman"/>
                <w:sz w:val="20"/>
                <w:szCs w:val="26"/>
                <w:lang w:val="en-GB" w:eastAsia="ja-JP"/>
              </w:rPr>
              <w:t>,</w:t>
            </w:r>
            <w:r w:rsidR="0006279F" w:rsidRPr="00EE7414">
              <w:rPr>
                <w:rFonts w:cs="Times New Roman"/>
                <w:sz w:val="20"/>
                <w:szCs w:val="26"/>
                <w:lang w:val="en-GB" w:eastAsia="ja-JP"/>
              </w:rPr>
              <w:t>8</w:t>
            </w:r>
          </w:p>
        </w:tc>
        <w:tc>
          <w:tcPr>
            <w:tcW w:w="1174"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EE7414">
              <w:rPr>
                <w:rFonts w:cs="Times New Roman"/>
                <w:sz w:val="20"/>
                <w:szCs w:val="26"/>
                <w:lang w:val="en-GB" w:eastAsia="ja-JP"/>
              </w:rPr>
              <w:t>58</w:t>
            </w:r>
            <w:r w:rsidR="003B6A12">
              <w:rPr>
                <w:rFonts w:cs="Times New Roman"/>
                <w:sz w:val="20"/>
                <w:szCs w:val="26"/>
                <w:lang w:val="en-GB" w:eastAsia="ja-JP"/>
              </w:rPr>
              <w:t>,</w:t>
            </w:r>
            <w:r w:rsidRPr="00EE7414">
              <w:rPr>
                <w:rFonts w:cs="Times New Roman"/>
                <w:sz w:val="20"/>
                <w:szCs w:val="26"/>
                <w:lang w:val="en-GB" w:eastAsia="ja-JP"/>
              </w:rPr>
              <w:t>5</w:t>
            </w:r>
            <w:r w:rsidR="003B6A12" w:rsidRPr="00EE7414">
              <w:rPr>
                <w:rFonts w:cs="Times New Roman"/>
                <w:sz w:val="20"/>
                <w:szCs w:val="26"/>
                <w:lang w:val="en-GB" w:eastAsia="ja-JP"/>
              </w:rPr>
              <w:t>:13</w:t>
            </w:r>
            <w:r w:rsidR="003B6A12">
              <w:rPr>
                <w:rFonts w:cs="Times New Roman"/>
                <w:sz w:val="20"/>
                <w:szCs w:val="26"/>
                <w:lang w:val="en-GB" w:eastAsia="ja-JP"/>
              </w:rPr>
              <w:t>,</w:t>
            </w:r>
            <w:r w:rsidR="003B6A12" w:rsidRPr="00EE7414">
              <w:rPr>
                <w:rFonts w:cs="Times New Roman"/>
                <w:sz w:val="20"/>
                <w:szCs w:val="26"/>
                <w:lang w:val="en-GB" w:eastAsia="ja-JP"/>
              </w:rPr>
              <w:t>8</w:t>
            </w:r>
          </w:p>
        </w:tc>
        <w:tc>
          <w:tcPr>
            <w:tcW w:w="1226"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EE7414">
              <w:rPr>
                <w:rFonts w:cs="Times New Roman"/>
                <w:sz w:val="20"/>
                <w:szCs w:val="26"/>
                <w:lang w:val="en-GB" w:eastAsia="ja-JP"/>
              </w:rPr>
              <w:t>40</w:t>
            </w:r>
            <w:r w:rsidR="00A51B4D">
              <w:rPr>
                <w:rFonts w:cs="Times New Roman"/>
                <w:sz w:val="20"/>
                <w:szCs w:val="26"/>
                <w:lang w:val="en-GB" w:eastAsia="ja-JP"/>
              </w:rPr>
              <w:t>,</w:t>
            </w:r>
            <w:r w:rsidRPr="00EE7414">
              <w:rPr>
                <w:rFonts w:cs="Times New Roman"/>
                <w:sz w:val="20"/>
                <w:szCs w:val="26"/>
                <w:lang w:val="en-GB" w:eastAsia="ja-JP"/>
              </w:rPr>
              <w:t>93</w:t>
            </w:r>
            <w:r w:rsidR="00A51B4D" w:rsidRPr="00EE7414">
              <w:rPr>
                <w:rFonts w:cs="Times New Roman"/>
                <w:sz w:val="20"/>
                <w:szCs w:val="26"/>
                <w:lang w:val="en-GB" w:eastAsia="ja-JP"/>
              </w:rPr>
              <w:t>:19</w:t>
            </w:r>
            <w:r w:rsidR="00A51B4D">
              <w:rPr>
                <w:rFonts w:cs="Times New Roman"/>
                <w:sz w:val="20"/>
                <w:szCs w:val="26"/>
                <w:lang w:val="en-GB" w:eastAsia="ja-JP"/>
              </w:rPr>
              <w:t>,</w:t>
            </w:r>
            <w:r w:rsidR="00A51B4D" w:rsidRPr="00EE7414">
              <w:rPr>
                <w:rFonts w:cs="Times New Roman"/>
                <w:sz w:val="20"/>
                <w:szCs w:val="26"/>
                <w:lang w:val="en-GB" w:eastAsia="ja-JP"/>
              </w:rPr>
              <w:t>2</w:t>
            </w:r>
          </w:p>
        </w:tc>
        <w:tc>
          <w:tcPr>
            <w:tcW w:w="1072"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EE7414">
              <w:rPr>
                <w:rFonts w:cs="Times New Roman"/>
                <w:sz w:val="20"/>
                <w:szCs w:val="26"/>
                <w:lang w:val="en-GB" w:eastAsia="ja-JP"/>
              </w:rPr>
              <w:t>27</w:t>
            </w:r>
            <w:r w:rsidR="00596F2C">
              <w:rPr>
                <w:rFonts w:cs="Times New Roman"/>
                <w:sz w:val="20"/>
                <w:szCs w:val="26"/>
                <w:lang w:val="en-GB" w:eastAsia="ja-JP"/>
              </w:rPr>
              <w:t>,</w:t>
            </w:r>
            <w:r w:rsidRPr="00EE7414">
              <w:rPr>
                <w:rFonts w:cs="Times New Roman"/>
                <w:sz w:val="20"/>
                <w:szCs w:val="26"/>
                <w:lang w:val="en-GB" w:eastAsia="ja-JP"/>
              </w:rPr>
              <w:t>2</w:t>
            </w:r>
          </w:p>
        </w:tc>
        <w:tc>
          <w:tcPr>
            <w:tcW w:w="1275"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EE7414">
              <w:rPr>
                <w:rFonts w:cs="Times New Roman"/>
                <w:sz w:val="20"/>
                <w:szCs w:val="26"/>
                <w:lang w:val="en-GB" w:eastAsia="ja-JP"/>
              </w:rPr>
              <w:t>31</w:t>
            </w:r>
            <w:r w:rsidR="003E3845">
              <w:rPr>
                <w:rFonts w:cs="Times New Roman"/>
                <w:sz w:val="20"/>
                <w:szCs w:val="26"/>
                <w:lang w:val="en-GB" w:eastAsia="ja-JP"/>
              </w:rPr>
              <w:t>,</w:t>
            </w:r>
            <w:r w:rsidRPr="00EE7414">
              <w:rPr>
                <w:rFonts w:cs="Times New Roman"/>
                <w:sz w:val="20"/>
                <w:szCs w:val="26"/>
                <w:lang w:val="en-GB" w:eastAsia="ja-JP"/>
              </w:rPr>
              <w:t>163</w:t>
            </w:r>
          </w:p>
        </w:tc>
      </w:tr>
      <w:tr w:rsidR="0024157D" w:rsidRPr="00EE7414" w:rsidTr="00B11722">
        <w:trPr>
          <w:cantSplit/>
          <w:jc w:val="center"/>
        </w:trPr>
        <w:tc>
          <w:tcPr>
            <w:tcW w:w="972" w:type="dxa"/>
          </w:tcPr>
          <w:p w:rsidR="0024157D" w:rsidRPr="00EE7414" w:rsidRDefault="0024157D" w:rsidP="0063738A">
            <w:pPr>
              <w:spacing w:before="20" w:after="40" w:line="240" w:lineRule="exact"/>
              <w:rPr>
                <w:sz w:val="20"/>
                <w:szCs w:val="26"/>
                <w:lang w:val="en-GB"/>
              </w:rPr>
            </w:pPr>
            <w:r w:rsidRPr="00EE7414">
              <w:rPr>
                <w:sz w:val="20"/>
                <w:szCs w:val="26"/>
                <w:rtl/>
                <w:lang w:val="en-GB"/>
              </w:rPr>
              <w:t>فرنسا</w:t>
            </w:r>
          </w:p>
        </w:tc>
        <w:tc>
          <w:tcPr>
            <w:tcW w:w="1405" w:type="dxa"/>
            <w:gridSpan w:val="2"/>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EE7414">
              <w:rPr>
                <w:rFonts w:cs="Times New Roman"/>
                <w:sz w:val="20"/>
                <w:szCs w:val="26"/>
                <w:lang w:val="en-GB" w:eastAsia="ja-JP"/>
              </w:rPr>
              <w:t>8</w:t>
            </w:r>
            <w:r w:rsidR="00F115EF">
              <w:rPr>
                <w:rFonts w:cs="Times New Roman"/>
                <w:sz w:val="20"/>
                <w:szCs w:val="26"/>
                <w:lang w:val="en-GB" w:eastAsia="ja-JP"/>
              </w:rPr>
              <w:t>,</w:t>
            </w:r>
            <w:r w:rsidRPr="00EE7414">
              <w:rPr>
                <w:rFonts w:cs="Times New Roman"/>
                <w:sz w:val="20"/>
                <w:szCs w:val="26"/>
                <w:lang w:val="en-GB" w:eastAsia="ja-JP"/>
              </w:rPr>
              <w:t>500</w:t>
            </w:r>
            <w:r w:rsidR="00F115EF" w:rsidRPr="00EE7414">
              <w:rPr>
                <w:rFonts w:cs="Times New Roman"/>
                <w:sz w:val="20"/>
                <w:szCs w:val="26"/>
                <w:lang w:val="en-GB" w:eastAsia="ja-JP"/>
              </w:rPr>
              <w:t>-</w:t>
            </w:r>
            <w:r w:rsidR="00F115EF" w:rsidRPr="00EE7414">
              <w:rPr>
                <w:rFonts w:cs="Times New Roman"/>
                <w:sz w:val="20"/>
                <w:szCs w:val="26"/>
                <w:lang w:val="en-GB" w:eastAsia="en-US"/>
              </w:rPr>
              <w:t>8</w:t>
            </w:r>
            <w:r w:rsidR="00F115EF">
              <w:rPr>
                <w:rFonts w:cs="Times New Roman"/>
                <w:sz w:val="20"/>
                <w:szCs w:val="26"/>
                <w:lang w:val="en-GB" w:eastAsia="ja-JP"/>
              </w:rPr>
              <w:t>,</w:t>
            </w:r>
            <w:r w:rsidR="00F115EF" w:rsidRPr="00EE7414">
              <w:rPr>
                <w:rFonts w:cs="Times New Roman"/>
                <w:sz w:val="20"/>
                <w:szCs w:val="26"/>
                <w:lang w:val="en-GB" w:eastAsia="ja-JP"/>
              </w:rPr>
              <w:t>025</w:t>
            </w:r>
          </w:p>
        </w:tc>
        <w:tc>
          <w:tcPr>
            <w:tcW w:w="134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w:t>
            </w:r>
            <w:r w:rsidR="00F115EF">
              <w:rPr>
                <w:rFonts w:cs="Times New Roman"/>
                <w:sz w:val="20"/>
                <w:szCs w:val="26"/>
                <w:lang w:val="en-GB" w:eastAsia="en-US"/>
              </w:rPr>
              <w:t> </w:t>
            </w:r>
            <w:r w:rsidRPr="00EE7414">
              <w:rPr>
                <w:rFonts w:cs="Times New Roman"/>
                <w:sz w:val="20"/>
                <w:szCs w:val="26"/>
                <w:lang w:val="en-GB" w:eastAsia="ja-JP"/>
              </w:rPr>
              <w:t>257</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72</w:t>
            </w:r>
            <w:r w:rsidR="002728AB" w:rsidRPr="00EE7414">
              <w:rPr>
                <w:rFonts w:cs="Times New Roman"/>
                <w:sz w:val="20"/>
                <w:szCs w:val="26"/>
                <w:lang w:val="en-GB" w:eastAsia="en-US"/>
              </w:rPr>
              <w:t>:5</w:t>
            </w:r>
            <w:r w:rsidR="002728AB">
              <w:rPr>
                <w:rFonts w:cs="Times New Roman"/>
                <w:sz w:val="20"/>
                <w:szCs w:val="26"/>
                <w:lang w:val="en-GB" w:eastAsia="en-US"/>
              </w:rPr>
              <w:t>,</w:t>
            </w:r>
            <w:r w:rsidR="002728AB" w:rsidRPr="00EE7414">
              <w:rPr>
                <w:rFonts w:cs="Times New Roman"/>
                <w:sz w:val="20"/>
                <w:szCs w:val="26"/>
                <w:lang w:val="en-GB" w:eastAsia="en-US"/>
              </w:rPr>
              <w:t>5</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58</w:t>
            </w:r>
            <w:r w:rsidR="00F20259" w:rsidRPr="00EE7414">
              <w:rPr>
                <w:rFonts w:cs="Times New Roman"/>
                <w:sz w:val="20"/>
                <w:szCs w:val="26"/>
                <w:lang w:val="en-GB" w:eastAsia="en-US"/>
              </w:rPr>
              <w:t>:8</w:t>
            </w:r>
          </w:p>
        </w:tc>
        <w:tc>
          <w:tcPr>
            <w:tcW w:w="1226"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36</w:t>
            </w:r>
            <w:r w:rsidR="00A51B4D" w:rsidRPr="00EE7414">
              <w:rPr>
                <w:rFonts w:cs="Times New Roman"/>
                <w:sz w:val="20"/>
                <w:szCs w:val="26"/>
                <w:lang w:val="en-GB" w:eastAsia="en-US"/>
              </w:rPr>
              <w:t>:12</w:t>
            </w:r>
          </w:p>
        </w:tc>
        <w:tc>
          <w:tcPr>
            <w:tcW w:w="1072"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21</w:t>
            </w:r>
          </w:p>
        </w:tc>
        <w:tc>
          <w:tcPr>
            <w:tcW w:w="12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25</w:t>
            </w:r>
          </w:p>
        </w:tc>
      </w:tr>
      <w:tr w:rsidR="0024157D" w:rsidRPr="00EE7414" w:rsidTr="00B11722">
        <w:trPr>
          <w:cantSplit/>
          <w:jc w:val="center"/>
        </w:trPr>
        <w:tc>
          <w:tcPr>
            <w:tcW w:w="972" w:type="dxa"/>
          </w:tcPr>
          <w:p w:rsidR="0024157D" w:rsidRPr="00EE7414" w:rsidRDefault="0024157D" w:rsidP="0063738A">
            <w:pPr>
              <w:spacing w:before="20" w:after="40" w:line="240" w:lineRule="exact"/>
              <w:rPr>
                <w:sz w:val="20"/>
                <w:szCs w:val="26"/>
                <w:lang w:val="en-GB"/>
              </w:rPr>
            </w:pPr>
            <w:r w:rsidRPr="00EE7414">
              <w:rPr>
                <w:sz w:val="20"/>
                <w:szCs w:val="26"/>
                <w:rtl/>
                <w:lang w:val="en-GB"/>
              </w:rPr>
              <w:t>بولندا</w:t>
            </w:r>
          </w:p>
        </w:tc>
        <w:tc>
          <w:tcPr>
            <w:tcW w:w="1405" w:type="dxa"/>
            <w:gridSpan w:val="2"/>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EE7414">
              <w:rPr>
                <w:rFonts w:cs="Times New Roman"/>
                <w:sz w:val="20"/>
                <w:szCs w:val="26"/>
                <w:lang w:val="en-GB" w:eastAsia="en-US"/>
              </w:rPr>
              <w:t>8</w:t>
            </w:r>
          </w:p>
        </w:tc>
        <w:tc>
          <w:tcPr>
            <w:tcW w:w="134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w:t>
            </w:r>
            <w:r w:rsidR="00F115EF">
              <w:rPr>
                <w:rFonts w:cs="Times New Roman"/>
                <w:sz w:val="20"/>
                <w:szCs w:val="26"/>
                <w:lang w:val="en-GB" w:eastAsia="en-US"/>
              </w:rPr>
              <w:t> </w:t>
            </w:r>
            <w:r w:rsidRPr="00EE7414">
              <w:rPr>
                <w:rFonts w:cs="Times New Roman"/>
                <w:sz w:val="20"/>
                <w:szCs w:val="26"/>
                <w:lang w:val="en-GB" w:eastAsia="en-US"/>
              </w:rPr>
              <w:t>856</w:t>
            </w:r>
          </w:p>
        </w:tc>
        <w:tc>
          <w:tcPr>
            <w:tcW w:w="1174"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88</w:t>
            </w:r>
            <w:r w:rsidR="002728AB">
              <w:rPr>
                <w:rFonts w:cs="Times New Roman"/>
                <w:sz w:val="20"/>
                <w:szCs w:val="26"/>
                <w:lang w:val="en-GB" w:eastAsia="en-US"/>
              </w:rPr>
              <w:t>,</w:t>
            </w:r>
            <w:r w:rsidRPr="00EE7414">
              <w:rPr>
                <w:rFonts w:cs="Times New Roman"/>
                <w:sz w:val="20"/>
                <w:szCs w:val="26"/>
                <w:lang w:val="en-GB" w:eastAsia="en-US"/>
              </w:rPr>
              <w:t>0</w:t>
            </w:r>
            <w:r w:rsidR="002728AB" w:rsidRPr="00EE7414">
              <w:rPr>
                <w:rFonts w:cs="Times New Roman"/>
                <w:sz w:val="20"/>
                <w:szCs w:val="26"/>
                <w:lang w:val="en-GB" w:eastAsia="en-US"/>
              </w:rPr>
              <w:t>:30</w:t>
            </w:r>
            <w:r w:rsidR="002728AB">
              <w:rPr>
                <w:rFonts w:cs="Times New Roman"/>
                <w:sz w:val="20"/>
                <w:szCs w:val="26"/>
                <w:lang w:val="en-GB" w:eastAsia="en-US"/>
              </w:rPr>
              <w:t>,</w:t>
            </w:r>
            <w:r w:rsidR="002728AB" w:rsidRPr="00EE7414">
              <w:rPr>
                <w:rFonts w:cs="Times New Roman"/>
                <w:sz w:val="20"/>
                <w:szCs w:val="26"/>
                <w:lang w:val="en-GB" w:eastAsia="en-US"/>
              </w:rPr>
              <w:t>0</w:t>
            </w:r>
          </w:p>
        </w:tc>
        <w:tc>
          <w:tcPr>
            <w:tcW w:w="1174"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80</w:t>
            </w:r>
            <w:r w:rsidR="00F20259">
              <w:rPr>
                <w:rFonts w:cs="Times New Roman"/>
                <w:sz w:val="20"/>
                <w:szCs w:val="26"/>
                <w:lang w:val="en-GB" w:eastAsia="en-US"/>
              </w:rPr>
              <w:t>,</w:t>
            </w:r>
            <w:r w:rsidRPr="00EE7414">
              <w:rPr>
                <w:rFonts w:cs="Times New Roman"/>
                <w:sz w:val="20"/>
                <w:szCs w:val="26"/>
                <w:lang w:val="en-GB" w:eastAsia="en-US"/>
              </w:rPr>
              <w:t>0</w:t>
            </w:r>
            <w:r w:rsidR="00F20259" w:rsidRPr="00EE7414">
              <w:rPr>
                <w:rFonts w:cs="Times New Roman"/>
                <w:sz w:val="20"/>
                <w:szCs w:val="26"/>
                <w:lang w:val="en-GB" w:eastAsia="en-US"/>
              </w:rPr>
              <w:t>:35</w:t>
            </w:r>
            <w:r w:rsidR="00F20259">
              <w:rPr>
                <w:rFonts w:cs="Times New Roman"/>
                <w:sz w:val="20"/>
                <w:szCs w:val="26"/>
                <w:lang w:val="en-GB" w:eastAsia="en-US"/>
              </w:rPr>
              <w:t>,</w:t>
            </w:r>
            <w:r w:rsidR="00F20259" w:rsidRPr="00EE7414">
              <w:rPr>
                <w:rFonts w:cs="Times New Roman"/>
                <w:sz w:val="20"/>
                <w:szCs w:val="26"/>
                <w:lang w:val="en-GB" w:eastAsia="en-US"/>
              </w:rPr>
              <w:t>4</w:t>
            </w:r>
          </w:p>
        </w:tc>
        <w:tc>
          <w:tcPr>
            <w:tcW w:w="1226"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68</w:t>
            </w:r>
            <w:r w:rsidR="00A51B4D">
              <w:rPr>
                <w:rFonts w:cs="Times New Roman"/>
                <w:sz w:val="20"/>
                <w:szCs w:val="26"/>
                <w:lang w:val="en-GB" w:eastAsia="en-US"/>
              </w:rPr>
              <w:t>,</w:t>
            </w:r>
            <w:r w:rsidRPr="00EE7414">
              <w:rPr>
                <w:rFonts w:cs="Times New Roman"/>
                <w:sz w:val="20"/>
                <w:szCs w:val="26"/>
                <w:lang w:val="en-GB" w:eastAsia="en-US"/>
              </w:rPr>
              <w:t>0</w:t>
            </w:r>
            <w:r w:rsidR="00A51B4D" w:rsidRPr="00EE7414">
              <w:rPr>
                <w:rFonts w:cs="Times New Roman"/>
                <w:sz w:val="20"/>
                <w:szCs w:val="26"/>
                <w:lang w:val="en-GB" w:eastAsia="en-US"/>
              </w:rPr>
              <w:t>:46</w:t>
            </w:r>
            <w:r w:rsidR="00A51B4D">
              <w:rPr>
                <w:rFonts w:cs="Times New Roman"/>
                <w:sz w:val="20"/>
                <w:szCs w:val="26"/>
                <w:lang w:val="en-GB" w:eastAsia="en-US"/>
              </w:rPr>
              <w:t>,</w:t>
            </w:r>
            <w:r w:rsidR="00A51B4D" w:rsidRPr="00EE7414">
              <w:rPr>
                <w:rFonts w:cs="Times New Roman"/>
                <w:sz w:val="20"/>
                <w:szCs w:val="26"/>
                <w:lang w:val="en-GB" w:eastAsia="en-US"/>
              </w:rPr>
              <w:t>0</w:t>
            </w:r>
          </w:p>
        </w:tc>
        <w:tc>
          <w:tcPr>
            <w:tcW w:w="1072"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58</w:t>
            </w:r>
            <w:r w:rsidR="00596F2C">
              <w:rPr>
                <w:rFonts w:cs="Times New Roman"/>
                <w:sz w:val="20"/>
                <w:szCs w:val="26"/>
                <w:lang w:val="en-GB" w:eastAsia="en-US"/>
              </w:rPr>
              <w:t>,</w:t>
            </w:r>
            <w:r w:rsidRPr="00EE7414">
              <w:rPr>
                <w:rFonts w:cs="Times New Roman"/>
                <w:sz w:val="20"/>
                <w:szCs w:val="26"/>
                <w:lang w:val="en-GB" w:eastAsia="en-US"/>
              </w:rPr>
              <w:t>9</w:t>
            </w:r>
          </w:p>
        </w:tc>
        <w:tc>
          <w:tcPr>
            <w:tcW w:w="1275"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16</w:t>
            </w:r>
            <w:r w:rsidR="003E3845">
              <w:rPr>
                <w:rFonts w:cs="Times New Roman"/>
                <w:sz w:val="20"/>
                <w:szCs w:val="26"/>
                <w:lang w:val="en-GB" w:eastAsia="en-US"/>
              </w:rPr>
              <w:t>,</w:t>
            </w:r>
            <w:r w:rsidRPr="00EE7414">
              <w:rPr>
                <w:rFonts w:cs="Times New Roman"/>
                <w:sz w:val="20"/>
                <w:szCs w:val="26"/>
                <w:lang w:val="en-GB" w:eastAsia="en-US"/>
              </w:rPr>
              <w:t>8</w:t>
            </w:r>
          </w:p>
        </w:tc>
      </w:tr>
      <w:tr w:rsidR="0024157D" w:rsidRPr="00EE7414" w:rsidTr="00B11722">
        <w:trPr>
          <w:cantSplit/>
          <w:jc w:val="center"/>
        </w:trPr>
        <w:tc>
          <w:tcPr>
            <w:tcW w:w="972" w:type="dxa"/>
          </w:tcPr>
          <w:p w:rsidR="0024157D" w:rsidRPr="00EE7414" w:rsidRDefault="0024157D" w:rsidP="0063738A">
            <w:pPr>
              <w:spacing w:before="20" w:after="40" w:line="240" w:lineRule="exact"/>
              <w:rPr>
                <w:sz w:val="20"/>
                <w:szCs w:val="26"/>
                <w:lang w:val="en-GB"/>
              </w:rPr>
            </w:pPr>
            <w:r w:rsidRPr="00EE7414">
              <w:rPr>
                <w:sz w:val="20"/>
                <w:szCs w:val="26"/>
                <w:rtl/>
                <w:lang w:val="en-GB"/>
              </w:rPr>
              <w:t>كندا</w:t>
            </w:r>
          </w:p>
        </w:tc>
        <w:tc>
          <w:tcPr>
            <w:tcW w:w="1405" w:type="dxa"/>
            <w:gridSpan w:val="2"/>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10</w:t>
            </w:r>
            <w:r w:rsidR="00F115EF">
              <w:rPr>
                <w:rFonts w:cs="Times New Roman"/>
                <w:sz w:val="20"/>
                <w:szCs w:val="26"/>
                <w:lang w:val="en-GB" w:eastAsia="en-US"/>
              </w:rPr>
              <w:t>,</w:t>
            </w:r>
            <w:r w:rsidRPr="00EE7414">
              <w:rPr>
                <w:rFonts w:cs="Times New Roman"/>
                <w:sz w:val="20"/>
                <w:szCs w:val="26"/>
                <w:lang w:val="en-GB" w:eastAsia="en-US"/>
              </w:rPr>
              <w:t>68</w:t>
            </w:r>
            <w:r w:rsidR="00F115EF" w:rsidRPr="00EE7414">
              <w:rPr>
                <w:rFonts w:cs="Times New Roman"/>
                <w:sz w:val="20"/>
                <w:szCs w:val="26"/>
                <w:lang w:val="en-GB" w:eastAsia="en-US"/>
              </w:rPr>
              <w:t>-10</w:t>
            </w:r>
            <w:r w:rsidR="00F115EF">
              <w:rPr>
                <w:rFonts w:cs="Times New Roman"/>
                <w:sz w:val="20"/>
                <w:szCs w:val="26"/>
                <w:lang w:val="en-GB" w:eastAsia="en-US"/>
              </w:rPr>
              <w:t>,</w:t>
            </w:r>
            <w:r w:rsidR="00F115EF" w:rsidRPr="00EE7414">
              <w:rPr>
                <w:rFonts w:cs="Times New Roman"/>
                <w:sz w:val="20"/>
                <w:szCs w:val="26"/>
                <w:lang w:val="en-GB" w:eastAsia="en-US"/>
              </w:rPr>
              <w:t>55</w:t>
            </w:r>
          </w:p>
        </w:tc>
        <w:tc>
          <w:tcPr>
            <w:tcW w:w="134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w:t>
            </w:r>
            <w:r w:rsidR="00F115EF">
              <w:rPr>
                <w:rFonts w:cs="Times New Roman"/>
                <w:sz w:val="20"/>
                <w:szCs w:val="26"/>
                <w:lang w:val="en-GB" w:eastAsia="en-US"/>
              </w:rPr>
              <w:t> </w:t>
            </w:r>
            <w:r w:rsidRPr="00EE7414">
              <w:rPr>
                <w:rFonts w:cs="Times New Roman"/>
                <w:sz w:val="20"/>
                <w:szCs w:val="26"/>
                <w:lang w:val="en-GB" w:eastAsia="en-US"/>
              </w:rPr>
              <w:t>272</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82</w:t>
            </w:r>
            <w:r w:rsidR="002728AB" w:rsidRPr="00EE7414">
              <w:rPr>
                <w:rFonts w:cs="Times New Roman"/>
                <w:sz w:val="20"/>
                <w:szCs w:val="26"/>
                <w:lang w:val="en-GB" w:eastAsia="en-US"/>
              </w:rPr>
              <w:t>:15</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66</w:t>
            </w:r>
            <w:r w:rsidR="00F20259" w:rsidRPr="00EE7414">
              <w:rPr>
                <w:rFonts w:cs="Times New Roman"/>
                <w:sz w:val="20"/>
                <w:szCs w:val="26"/>
                <w:lang w:val="en-GB" w:eastAsia="en-US"/>
              </w:rPr>
              <w:t>:20</w:t>
            </w:r>
          </w:p>
        </w:tc>
        <w:tc>
          <w:tcPr>
            <w:tcW w:w="1226"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50</w:t>
            </w:r>
            <w:r w:rsidR="00A51B4D" w:rsidRPr="00EE7414">
              <w:rPr>
                <w:rFonts w:cs="Times New Roman"/>
                <w:sz w:val="20"/>
                <w:szCs w:val="26"/>
                <w:lang w:val="en-GB" w:eastAsia="en-US"/>
              </w:rPr>
              <w:t>:30</w:t>
            </w:r>
          </w:p>
        </w:tc>
        <w:tc>
          <w:tcPr>
            <w:tcW w:w="1072"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40</w:t>
            </w:r>
          </w:p>
        </w:tc>
        <w:tc>
          <w:tcPr>
            <w:tcW w:w="12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24</w:t>
            </w:r>
            <w:r w:rsidR="003E3845">
              <w:rPr>
                <w:rFonts w:cs="Times New Roman"/>
                <w:sz w:val="20"/>
                <w:szCs w:val="26"/>
                <w:lang w:val="en-GB" w:eastAsia="en-US"/>
              </w:rPr>
              <w:t>,</w:t>
            </w:r>
            <w:r w:rsidRPr="00EE7414">
              <w:rPr>
                <w:rFonts w:cs="Times New Roman"/>
                <w:sz w:val="20"/>
                <w:szCs w:val="26"/>
                <w:lang w:val="en-GB" w:eastAsia="en-US"/>
              </w:rPr>
              <w:t>1</w:t>
            </w:r>
          </w:p>
        </w:tc>
      </w:tr>
      <w:tr w:rsidR="0024157D" w:rsidRPr="00EE7414" w:rsidTr="00B11722">
        <w:trPr>
          <w:cantSplit/>
          <w:jc w:val="center"/>
        </w:trPr>
        <w:tc>
          <w:tcPr>
            <w:tcW w:w="972" w:type="dxa"/>
          </w:tcPr>
          <w:p w:rsidR="0024157D" w:rsidRPr="00EE7414" w:rsidRDefault="0024157D" w:rsidP="0063738A">
            <w:pPr>
              <w:spacing w:before="20" w:after="40" w:line="240" w:lineRule="exact"/>
              <w:rPr>
                <w:sz w:val="20"/>
                <w:szCs w:val="26"/>
                <w:lang w:val="en-GB"/>
              </w:rPr>
            </w:pPr>
            <w:r w:rsidRPr="00EE7414">
              <w:rPr>
                <w:sz w:val="20"/>
                <w:szCs w:val="26"/>
                <w:rtl/>
                <w:lang w:val="en-GB"/>
              </w:rPr>
              <w:t>كندا</w:t>
            </w:r>
          </w:p>
        </w:tc>
        <w:tc>
          <w:tcPr>
            <w:tcW w:w="1405" w:type="dxa"/>
            <w:gridSpan w:val="2"/>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11</w:t>
            </w:r>
            <w:r w:rsidR="00F115EF">
              <w:rPr>
                <w:rFonts w:cs="Times New Roman"/>
                <w:sz w:val="20"/>
                <w:szCs w:val="26"/>
                <w:lang w:val="en-GB" w:eastAsia="en-US"/>
              </w:rPr>
              <w:t>,</w:t>
            </w:r>
            <w:r w:rsidRPr="00EE7414">
              <w:rPr>
                <w:rFonts w:cs="Times New Roman"/>
                <w:sz w:val="20"/>
                <w:szCs w:val="26"/>
                <w:lang w:val="en-GB" w:eastAsia="en-US"/>
              </w:rPr>
              <w:t>7</w:t>
            </w:r>
            <w:r w:rsidR="00F115EF" w:rsidRPr="00EE7414">
              <w:rPr>
                <w:rFonts w:cs="Times New Roman"/>
                <w:sz w:val="20"/>
                <w:szCs w:val="26"/>
                <w:lang w:val="en-GB" w:eastAsia="en-US"/>
              </w:rPr>
              <w:t>-10</w:t>
            </w:r>
            <w:r w:rsidR="00F115EF">
              <w:rPr>
                <w:rFonts w:cs="Times New Roman"/>
                <w:sz w:val="20"/>
                <w:szCs w:val="26"/>
                <w:lang w:val="en-GB" w:eastAsia="en-US"/>
              </w:rPr>
              <w:t>,</w:t>
            </w:r>
            <w:r w:rsidR="00F115EF" w:rsidRPr="00EE7414">
              <w:rPr>
                <w:rFonts w:cs="Times New Roman"/>
                <w:sz w:val="20"/>
                <w:szCs w:val="26"/>
                <w:lang w:val="en-GB" w:eastAsia="en-US"/>
              </w:rPr>
              <w:t>7</w:t>
            </w:r>
          </w:p>
        </w:tc>
        <w:tc>
          <w:tcPr>
            <w:tcW w:w="134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24</w:t>
            </w:r>
            <w:r w:rsidR="00F115EF">
              <w:rPr>
                <w:rFonts w:cs="Times New Roman"/>
                <w:sz w:val="20"/>
                <w:szCs w:val="26"/>
                <w:lang w:val="en-GB" w:eastAsia="en-US"/>
              </w:rPr>
              <w:t> </w:t>
            </w:r>
            <w:r w:rsidRPr="00EE7414">
              <w:rPr>
                <w:rFonts w:cs="Times New Roman"/>
                <w:sz w:val="20"/>
                <w:szCs w:val="26"/>
                <w:lang w:val="en-GB" w:eastAsia="en-US"/>
              </w:rPr>
              <w:t>571</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92</w:t>
            </w:r>
            <w:r w:rsidR="002728AB" w:rsidRPr="00EE7414">
              <w:rPr>
                <w:rFonts w:cs="Times New Roman"/>
                <w:sz w:val="20"/>
                <w:szCs w:val="26"/>
                <w:lang w:val="en-GB" w:eastAsia="en-US"/>
              </w:rPr>
              <w:t>:15</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80</w:t>
            </w:r>
            <w:r w:rsidR="00F20259" w:rsidRPr="00EE7414">
              <w:rPr>
                <w:rFonts w:cs="Times New Roman"/>
                <w:sz w:val="20"/>
                <w:szCs w:val="26"/>
                <w:lang w:val="en-GB" w:eastAsia="en-US"/>
              </w:rPr>
              <w:t>:23</w:t>
            </w:r>
          </w:p>
        </w:tc>
        <w:tc>
          <w:tcPr>
            <w:tcW w:w="1226"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59</w:t>
            </w:r>
            <w:r w:rsidR="00A51B4D" w:rsidRPr="00EE7414">
              <w:rPr>
                <w:rFonts w:cs="Times New Roman"/>
                <w:sz w:val="20"/>
                <w:szCs w:val="26"/>
                <w:lang w:val="en-GB" w:eastAsia="en-US"/>
              </w:rPr>
              <w:t>:33</w:t>
            </w:r>
          </w:p>
        </w:tc>
        <w:tc>
          <w:tcPr>
            <w:tcW w:w="1072"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44</w:t>
            </w:r>
          </w:p>
        </w:tc>
        <w:tc>
          <w:tcPr>
            <w:tcW w:w="12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25</w:t>
            </w:r>
          </w:p>
        </w:tc>
      </w:tr>
      <w:tr w:rsidR="0024157D" w:rsidRPr="00EE7414" w:rsidTr="00B11722">
        <w:trPr>
          <w:cantSplit/>
          <w:jc w:val="center"/>
        </w:trPr>
        <w:tc>
          <w:tcPr>
            <w:tcW w:w="972" w:type="dxa"/>
          </w:tcPr>
          <w:p w:rsidR="0024157D" w:rsidRPr="00EE7414" w:rsidRDefault="0024157D" w:rsidP="0063738A">
            <w:pPr>
              <w:spacing w:before="20" w:after="40" w:line="240" w:lineRule="exact"/>
              <w:rPr>
                <w:sz w:val="20"/>
                <w:szCs w:val="26"/>
                <w:lang w:val="en-GB"/>
              </w:rPr>
            </w:pPr>
            <w:r w:rsidRPr="00EE7414">
              <w:rPr>
                <w:sz w:val="20"/>
                <w:szCs w:val="26"/>
                <w:rtl/>
                <w:lang w:val="en-GB"/>
              </w:rPr>
              <w:t>فرنسا</w:t>
            </w:r>
          </w:p>
        </w:tc>
        <w:tc>
          <w:tcPr>
            <w:tcW w:w="1405" w:type="dxa"/>
            <w:gridSpan w:val="2"/>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EE7414">
              <w:rPr>
                <w:rFonts w:cs="Times New Roman"/>
                <w:sz w:val="20"/>
                <w:szCs w:val="26"/>
                <w:lang w:val="en-GB" w:eastAsia="en-US"/>
              </w:rPr>
              <w:t>11</w:t>
            </w:r>
            <w:r w:rsidR="00F115EF">
              <w:rPr>
                <w:rFonts w:cs="Times New Roman"/>
                <w:sz w:val="20"/>
                <w:szCs w:val="26"/>
                <w:lang w:val="en-GB" w:eastAsia="ja-JP"/>
              </w:rPr>
              <w:t>,</w:t>
            </w:r>
            <w:r w:rsidRPr="00EE7414">
              <w:rPr>
                <w:rFonts w:cs="Times New Roman"/>
                <w:sz w:val="20"/>
                <w:szCs w:val="26"/>
                <w:lang w:val="en-GB" w:eastAsia="ja-JP"/>
              </w:rPr>
              <w:t>7</w:t>
            </w:r>
            <w:r w:rsidR="00F115EF" w:rsidRPr="00EE7414">
              <w:rPr>
                <w:rFonts w:cs="Times New Roman"/>
                <w:sz w:val="20"/>
                <w:szCs w:val="26"/>
                <w:lang w:val="en-GB" w:eastAsia="ja-JP"/>
              </w:rPr>
              <w:t>-</w:t>
            </w:r>
            <w:r w:rsidR="00F115EF" w:rsidRPr="00EE7414">
              <w:rPr>
                <w:rFonts w:cs="Times New Roman"/>
                <w:sz w:val="20"/>
                <w:szCs w:val="26"/>
                <w:lang w:val="en-GB" w:eastAsia="en-US"/>
              </w:rPr>
              <w:t>10</w:t>
            </w:r>
            <w:r w:rsidR="00F115EF">
              <w:rPr>
                <w:rFonts w:cs="Times New Roman"/>
                <w:sz w:val="20"/>
                <w:szCs w:val="26"/>
                <w:lang w:val="en-GB" w:eastAsia="ja-JP"/>
              </w:rPr>
              <w:t>,</w:t>
            </w:r>
            <w:r w:rsidR="00F115EF" w:rsidRPr="00EE7414">
              <w:rPr>
                <w:rFonts w:cs="Times New Roman"/>
                <w:sz w:val="20"/>
                <w:szCs w:val="26"/>
                <w:lang w:val="en-GB" w:eastAsia="ja-JP"/>
              </w:rPr>
              <w:t>7</w:t>
            </w:r>
          </w:p>
        </w:tc>
        <w:tc>
          <w:tcPr>
            <w:tcW w:w="134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ja-JP"/>
              </w:rPr>
              <w:t>2</w:t>
            </w:r>
            <w:r w:rsidR="00F115EF">
              <w:rPr>
                <w:rFonts w:cs="Times New Roman"/>
                <w:sz w:val="20"/>
                <w:szCs w:val="26"/>
                <w:lang w:val="en-GB" w:eastAsia="ja-JP"/>
              </w:rPr>
              <w:t> </w:t>
            </w:r>
            <w:r w:rsidRPr="00EE7414">
              <w:rPr>
                <w:rFonts w:cs="Times New Roman"/>
                <w:sz w:val="20"/>
                <w:szCs w:val="26"/>
                <w:lang w:val="en-GB" w:eastAsia="ja-JP"/>
              </w:rPr>
              <w:t>491</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55</w:t>
            </w:r>
            <w:r w:rsidR="002728AB" w:rsidRPr="00EE7414">
              <w:rPr>
                <w:rFonts w:cs="Times New Roman"/>
                <w:sz w:val="20"/>
                <w:szCs w:val="26"/>
                <w:lang w:val="en-GB" w:eastAsia="en-US"/>
              </w:rPr>
              <w:t>:8</w:t>
            </w:r>
          </w:p>
        </w:tc>
        <w:tc>
          <w:tcPr>
            <w:tcW w:w="1174"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48</w:t>
            </w:r>
            <w:r w:rsidR="00F20259" w:rsidRPr="00EE7414">
              <w:rPr>
                <w:rFonts w:cs="Times New Roman"/>
                <w:sz w:val="20"/>
                <w:szCs w:val="26"/>
                <w:lang w:val="en-GB" w:eastAsia="en-US"/>
              </w:rPr>
              <w:t>:10</w:t>
            </w:r>
          </w:p>
        </w:tc>
        <w:tc>
          <w:tcPr>
            <w:tcW w:w="1226"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39</w:t>
            </w:r>
            <w:r w:rsidR="00A51B4D" w:rsidRPr="00EE7414">
              <w:rPr>
                <w:rFonts w:cs="Times New Roman"/>
                <w:sz w:val="20"/>
                <w:szCs w:val="26"/>
                <w:lang w:val="en-GB" w:eastAsia="en-US"/>
              </w:rPr>
              <w:t>:17</w:t>
            </w:r>
            <w:r w:rsidR="00A51B4D">
              <w:rPr>
                <w:rFonts w:cs="Times New Roman"/>
                <w:sz w:val="20"/>
                <w:szCs w:val="26"/>
                <w:lang w:val="en-GB" w:eastAsia="en-US"/>
              </w:rPr>
              <w:t>,</w:t>
            </w:r>
            <w:r w:rsidR="00A51B4D" w:rsidRPr="00EE7414">
              <w:rPr>
                <w:rFonts w:cs="Times New Roman"/>
                <w:sz w:val="20"/>
                <w:szCs w:val="26"/>
                <w:lang w:val="en-GB" w:eastAsia="en-US"/>
              </w:rPr>
              <w:t>5</w:t>
            </w:r>
          </w:p>
        </w:tc>
        <w:tc>
          <w:tcPr>
            <w:tcW w:w="1072"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29</w:t>
            </w:r>
          </w:p>
        </w:tc>
        <w:tc>
          <w:tcPr>
            <w:tcW w:w="1275"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17</w:t>
            </w:r>
            <w:r w:rsidR="003E3845">
              <w:rPr>
                <w:rFonts w:cs="Times New Roman"/>
                <w:sz w:val="20"/>
                <w:szCs w:val="26"/>
                <w:lang w:val="en-GB" w:eastAsia="en-US"/>
              </w:rPr>
              <w:t>,</w:t>
            </w:r>
            <w:r w:rsidRPr="00EE7414">
              <w:rPr>
                <w:rFonts w:cs="Times New Roman"/>
                <w:sz w:val="20"/>
                <w:szCs w:val="26"/>
                <w:lang w:val="en-GB" w:eastAsia="en-US"/>
              </w:rPr>
              <w:t>11</w:t>
            </w:r>
          </w:p>
        </w:tc>
      </w:tr>
      <w:tr w:rsidR="0024157D" w:rsidRPr="00EE7414" w:rsidTr="00B11722">
        <w:trPr>
          <w:cantSplit/>
          <w:jc w:val="center"/>
        </w:trPr>
        <w:tc>
          <w:tcPr>
            <w:tcW w:w="972" w:type="dxa"/>
          </w:tcPr>
          <w:p w:rsidR="0024157D" w:rsidRPr="00EE7414" w:rsidRDefault="0024157D" w:rsidP="0063738A">
            <w:pPr>
              <w:spacing w:before="20" w:after="40" w:line="240" w:lineRule="exact"/>
              <w:rPr>
                <w:sz w:val="20"/>
                <w:szCs w:val="26"/>
                <w:lang w:val="en-GB"/>
              </w:rPr>
            </w:pPr>
            <w:r w:rsidRPr="00EE7414">
              <w:rPr>
                <w:sz w:val="20"/>
                <w:szCs w:val="26"/>
                <w:rtl/>
                <w:lang w:val="en-GB"/>
              </w:rPr>
              <w:t>اليابان</w:t>
            </w:r>
          </w:p>
        </w:tc>
        <w:tc>
          <w:tcPr>
            <w:tcW w:w="1405" w:type="dxa"/>
            <w:gridSpan w:val="2"/>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ja-JP"/>
              </w:rPr>
              <w:t>11</w:t>
            </w:r>
            <w:r w:rsidR="00F115EF">
              <w:rPr>
                <w:rFonts w:cs="Times New Roman"/>
                <w:sz w:val="20"/>
                <w:szCs w:val="26"/>
                <w:lang w:val="en-GB" w:eastAsia="ja-JP"/>
              </w:rPr>
              <w:t>,</w:t>
            </w:r>
            <w:r w:rsidRPr="00EE7414">
              <w:rPr>
                <w:rFonts w:cs="Times New Roman"/>
                <w:sz w:val="20"/>
                <w:szCs w:val="26"/>
                <w:lang w:val="en-GB" w:eastAsia="ja-JP"/>
              </w:rPr>
              <w:t>7</w:t>
            </w:r>
            <w:r w:rsidR="00F115EF" w:rsidRPr="00EE7414">
              <w:rPr>
                <w:rFonts w:cs="Times New Roman"/>
                <w:sz w:val="20"/>
                <w:szCs w:val="26"/>
                <w:lang w:val="en-GB" w:eastAsia="ja-JP"/>
              </w:rPr>
              <w:t>-10</w:t>
            </w:r>
            <w:r w:rsidR="00F115EF">
              <w:rPr>
                <w:rFonts w:cs="Times New Roman"/>
                <w:sz w:val="20"/>
                <w:szCs w:val="26"/>
                <w:lang w:val="en-GB" w:eastAsia="ja-JP"/>
              </w:rPr>
              <w:t>,</w:t>
            </w:r>
            <w:r w:rsidR="00F115EF" w:rsidRPr="00EE7414">
              <w:rPr>
                <w:rFonts w:cs="Times New Roman"/>
                <w:sz w:val="20"/>
                <w:szCs w:val="26"/>
                <w:lang w:val="en-GB" w:eastAsia="ja-JP"/>
              </w:rPr>
              <w:t>7</w:t>
            </w:r>
          </w:p>
        </w:tc>
        <w:tc>
          <w:tcPr>
            <w:tcW w:w="134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EE7414">
              <w:rPr>
                <w:rFonts w:cs="Times New Roman"/>
                <w:sz w:val="20"/>
                <w:szCs w:val="26"/>
                <w:lang w:val="en-GB" w:eastAsia="ja-JP"/>
              </w:rPr>
              <w:t>23</w:t>
            </w:r>
            <w:r w:rsidR="00F115EF">
              <w:rPr>
                <w:rFonts w:cs="Times New Roman"/>
                <w:sz w:val="20"/>
                <w:szCs w:val="26"/>
                <w:lang w:val="en-GB" w:eastAsia="ja-JP"/>
              </w:rPr>
              <w:t> </w:t>
            </w:r>
            <w:r w:rsidRPr="00EE7414">
              <w:rPr>
                <w:rFonts w:cs="Times New Roman"/>
                <w:sz w:val="20"/>
                <w:szCs w:val="26"/>
                <w:lang w:val="en-GB" w:eastAsia="ja-JP"/>
              </w:rPr>
              <w:t>448</w:t>
            </w:r>
          </w:p>
        </w:tc>
        <w:tc>
          <w:tcPr>
            <w:tcW w:w="1174"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EE7414">
              <w:rPr>
                <w:rFonts w:cs="Times New Roman"/>
                <w:sz w:val="20"/>
                <w:szCs w:val="26"/>
                <w:lang w:val="en-GB" w:eastAsia="ja-JP"/>
              </w:rPr>
              <w:t>84</w:t>
            </w:r>
            <w:r w:rsidR="002728AB">
              <w:rPr>
                <w:rFonts w:cs="Times New Roman"/>
                <w:sz w:val="20"/>
                <w:szCs w:val="26"/>
                <w:lang w:val="en-GB" w:eastAsia="ja-JP"/>
              </w:rPr>
              <w:t>,</w:t>
            </w:r>
            <w:r w:rsidRPr="00EE7414">
              <w:rPr>
                <w:rFonts w:cs="Times New Roman"/>
                <w:sz w:val="20"/>
                <w:szCs w:val="26"/>
                <w:lang w:val="en-GB" w:eastAsia="ja-JP"/>
              </w:rPr>
              <w:t>0</w:t>
            </w:r>
            <w:r w:rsidR="002728AB" w:rsidRPr="00EE7414">
              <w:rPr>
                <w:rFonts w:cs="Times New Roman"/>
                <w:sz w:val="20"/>
                <w:szCs w:val="26"/>
                <w:lang w:val="en-GB" w:eastAsia="ja-JP"/>
              </w:rPr>
              <w:t>:17</w:t>
            </w:r>
            <w:r w:rsidR="002728AB">
              <w:rPr>
                <w:rFonts w:cs="Times New Roman"/>
                <w:sz w:val="20"/>
                <w:szCs w:val="26"/>
                <w:lang w:val="en-GB" w:eastAsia="ja-JP"/>
              </w:rPr>
              <w:t>,</w:t>
            </w:r>
            <w:r w:rsidR="002728AB" w:rsidRPr="00EE7414">
              <w:rPr>
                <w:rFonts w:cs="Times New Roman"/>
                <w:sz w:val="20"/>
                <w:szCs w:val="26"/>
                <w:lang w:val="en-GB" w:eastAsia="ja-JP"/>
              </w:rPr>
              <w:t>0</w:t>
            </w:r>
          </w:p>
        </w:tc>
        <w:tc>
          <w:tcPr>
            <w:tcW w:w="1174"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EE7414">
              <w:rPr>
                <w:rFonts w:cs="Times New Roman"/>
                <w:sz w:val="20"/>
                <w:szCs w:val="26"/>
                <w:lang w:val="en-GB" w:eastAsia="ja-JP"/>
              </w:rPr>
              <w:t>69</w:t>
            </w:r>
            <w:r w:rsidR="00F20259">
              <w:rPr>
                <w:rFonts w:cs="Times New Roman"/>
                <w:sz w:val="20"/>
                <w:szCs w:val="26"/>
                <w:lang w:val="en-GB" w:eastAsia="ja-JP"/>
              </w:rPr>
              <w:t>,</w:t>
            </w:r>
            <w:r w:rsidRPr="00EE7414">
              <w:rPr>
                <w:rFonts w:cs="Times New Roman"/>
                <w:sz w:val="20"/>
                <w:szCs w:val="26"/>
                <w:lang w:val="en-GB" w:eastAsia="ja-JP"/>
              </w:rPr>
              <w:t>3</w:t>
            </w:r>
            <w:r w:rsidR="00F20259" w:rsidRPr="00EE7414">
              <w:rPr>
                <w:rFonts w:cs="Times New Roman"/>
                <w:sz w:val="20"/>
                <w:szCs w:val="26"/>
                <w:lang w:val="en-GB" w:eastAsia="ja-JP"/>
              </w:rPr>
              <w:t>:21</w:t>
            </w:r>
            <w:r w:rsidR="00F20259">
              <w:rPr>
                <w:rFonts w:cs="Times New Roman"/>
                <w:sz w:val="20"/>
                <w:szCs w:val="26"/>
                <w:lang w:val="en-GB" w:eastAsia="ja-JP"/>
              </w:rPr>
              <w:t>,</w:t>
            </w:r>
            <w:r w:rsidR="00F20259" w:rsidRPr="00EE7414">
              <w:rPr>
                <w:rFonts w:cs="Times New Roman"/>
                <w:sz w:val="20"/>
                <w:szCs w:val="26"/>
                <w:lang w:val="en-GB" w:eastAsia="ja-JP"/>
              </w:rPr>
              <w:t>4</w:t>
            </w:r>
          </w:p>
        </w:tc>
        <w:tc>
          <w:tcPr>
            <w:tcW w:w="1226"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EE7414">
              <w:rPr>
                <w:rFonts w:cs="Times New Roman"/>
                <w:sz w:val="20"/>
                <w:szCs w:val="26"/>
                <w:lang w:val="en-GB" w:eastAsia="ja-JP"/>
              </w:rPr>
              <w:t>51</w:t>
            </w:r>
            <w:r w:rsidR="00A51B4D">
              <w:rPr>
                <w:rFonts w:cs="Times New Roman"/>
                <w:sz w:val="20"/>
                <w:szCs w:val="26"/>
                <w:lang w:val="en-GB" w:eastAsia="ja-JP"/>
              </w:rPr>
              <w:t>,</w:t>
            </w:r>
            <w:r w:rsidRPr="00EE7414">
              <w:rPr>
                <w:rFonts w:cs="Times New Roman"/>
                <w:sz w:val="20"/>
                <w:szCs w:val="26"/>
                <w:lang w:val="en-GB" w:eastAsia="ja-JP"/>
              </w:rPr>
              <w:t>1</w:t>
            </w:r>
            <w:r w:rsidR="00A51B4D" w:rsidRPr="00EE7414">
              <w:rPr>
                <w:rFonts w:cs="Times New Roman"/>
                <w:sz w:val="20"/>
                <w:szCs w:val="26"/>
                <w:lang w:val="en-GB" w:eastAsia="ja-JP"/>
              </w:rPr>
              <w:t>:28</w:t>
            </w:r>
            <w:r w:rsidR="00A51B4D">
              <w:rPr>
                <w:rFonts w:cs="Times New Roman"/>
                <w:sz w:val="20"/>
                <w:szCs w:val="26"/>
                <w:lang w:val="en-GB" w:eastAsia="ja-JP"/>
              </w:rPr>
              <w:t>,</w:t>
            </w:r>
            <w:r w:rsidR="00A51B4D" w:rsidRPr="00EE7414">
              <w:rPr>
                <w:rFonts w:cs="Times New Roman"/>
                <w:sz w:val="20"/>
                <w:szCs w:val="26"/>
                <w:lang w:val="en-GB" w:eastAsia="ja-JP"/>
              </w:rPr>
              <w:t>0</w:t>
            </w:r>
          </w:p>
        </w:tc>
        <w:tc>
          <w:tcPr>
            <w:tcW w:w="1072"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EE7414">
              <w:rPr>
                <w:rFonts w:cs="Times New Roman"/>
                <w:sz w:val="20"/>
                <w:szCs w:val="26"/>
                <w:lang w:val="en-GB" w:eastAsia="ja-JP"/>
              </w:rPr>
              <w:t>40</w:t>
            </w:r>
            <w:r w:rsidR="00596F2C">
              <w:rPr>
                <w:rFonts w:cs="Times New Roman"/>
                <w:sz w:val="20"/>
                <w:szCs w:val="26"/>
                <w:lang w:val="en-GB" w:eastAsia="ja-JP"/>
              </w:rPr>
              <w:t>,</w:t>
            </w:r>
            <w:r w:rsidRPr="00EE7414">
              <w:rPr>
                <w:rFonts w:cs="Times New Roman"/>
                <w:sz w:val="20"/>
                <w:szCs w:val="26"/>
                <w:lang w:val="en-GB" w:eastAsia="ja-JP"/>
              </w:rPr>
              <w:t>5</w:t>
            </w:r>
          </w:p>
        </w:tc>
        <w:tc>
          <w:tcPr>
            <w:tcW w:w="1275"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EE7414">
              <w:rPr>
                <w:rFonts w:cs="Times New Roman"/>
                <w:sz w:val="20"/>
                <w:szCs w:val="26"/>
                <w:lang w:val="en-GB" w:eastAsia="ja-JP"/>
              </w:rPr>
              <w:t>23</w:t>
            </w:r>
            <w:r w:rsidR="003E3845">
              <w:rPr>
                <w:rFonts w:cs="Times New Roman"/>
                <w:sz w:val="20"/>
                <w:szCs w:val="26"/>
                <w:lang w:val="en-GB" w:eastAsia="ja-JP"/>
              </w:rPr>
              <w:t>,</w:t>
            </w:r>
            <w:r w:rsidRPr="00EE7414">
              <w:rPr>
                <w:rFonts w:cs="Times New Roman"/>
                <w:sz w:val="20"/>
                <w:szCs w:val="26"/>
                <w:lang w:val="en-GB" w:eastAsia="ja-JP"/>
              </w:rPr>
              <w:t>435</w:t>
            </w:r>
          </w:p>
        </w:tc>
      </w:tr>
      <w:tr w:rsidR="0024157D" w:rsidRPr="00EE7414" w:rsidTr="00B11722">
        <w:trPr>
          <w:cantSplit/>
          <w:trHeight w:val="309"/>
          <w:jc w:val="center"/>
        </w:trPr>
        <w:tc>
          <w:tcPr>
            <w:tcW w:w="972" w:type="dxa"/>
            <w:vMerge w:val="restart"/>
          </w:tcPr>
          <w:p w:rsidR="0024157D" w:rsidRPr="00EE7414" w:rsidRDefault="0024157D" w:rsidP="0063738A">
            <w:pPr>
              <w:spacing w:before="20" w:after="40" w:line="240" w:lineRule="exact"/>
              <w:rPr>
                <w:sz w:val="20"/>
                <w:szCs w:val="26"/>
                <w:lang w:val="en-GB"/>
              </w:rPr>
            </w:pPr>
            <w:r w:rsidRPr="00EE7414">
              <w:rPr>
                <w:sz w:val="20"/>
                <w:szCs w:val="26"/>
                <w:rtl/>
                <w:lang w:val="en-GB"/>
              </w:rPr>
              <w:t>بولندا</w:t>
            </w:r>
          </w:p>
        </w:tc>
        <w:tc>
          <w:tcPr>
            <w:tcW w:w="774" w:type="dxa"/>
            <w:vMerge w:val="restart"/>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10</w:t>
            </w:r>
          </w:p>
        </w:tc>
        <w:tc>
          <w:tcPr>
            <w:tcW w:w="631" w:type="dxa"/>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bookmarkStart w:id="53" w:name="lt_pId854"/>
            <w:r w:rsidRPr="00EE7414">
              <w:rPr>
                <w:rFonts w:cs="Times New Roman"/>
                <w:sz w:val="20"/>
                <w:szCs w:val="26"/>
                <w:lang w:val="en-GB" w:eastAsia="en-US"/>
              </w:rPr>
              <w:t>Tx</w:t>
            </w:r>
            <w:bookmarkEnd w:id="53"/>
          </w:p>
        </w:tc>
        <w:tc>
          <w:tcPr>
            <w:tcW w:w="134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78</w:t>
            </w:r>
          </w:p>
        </w:tc>
        <w:tc>
          <w:tcPr>
            <w:tcW w:w="1174"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82</w:t>
            </w:r>
            <w:r w:rsidR="002728AB">
              <w:rPr>
                <w:rFonts w:cs="Times New Roman"/>
                <w:sz w:val="20"/>
                <w:szCs w:val="26"/>
                <w:lang w:val="en-GB" w:eastAsia="en-US"/>
              </w:rPr>
              <w:t>,</w:t>
            </w:r>
            <w:r w:rsidRPr="00EE7414">
              <w:rPr>
                <w:rFonts w:cs="Times New Roman"/>
                <w:sz w:val="20"/>
                <w:szCs w:val="26"/>
                <w:lang w:val="en-GB" w:eastAsia="en-US"/>
              </w:rPr>
              <w:t>0</w:t>
            </w:r>
            <w:r w:rsidR="002728AB" w:rsidRPr="00EE7414">
              <w:rPr>
                <w:rFonts w:cs="Times New Roman"/>
                <w:sz w:val="20"/>
                <w:szCs w:val="26"/>
                <w:lang w:val="en-GB" w:eastAsia="en-US"/>
              </w:rPr>
              <w:t>:7</w:t>
            </w:r>
            <w:r w:rsidR="002728AB">
              <w:rPr>
                <w:rFonts w:cs="Times New Roman"/>
                <w:sz w:val="20"/>
                <w:szCs w:val="26"/>
                <w:lang w:val="en-GB" w:eastAsia="en-US"/>
              </w:rPr>
              <w:t>,</w:t>
            </w:r>
            <w:r w:rsidR="002728AB" w:rsidRPr="00EE7414">
              <w:rPr>
                <w:rFonts w:cs="Times New Roman"/>
                <w:sz w:val="20"/>
                <w:szCs w:val="26"/>
                <w:lang w:val="en-GB" w:eastAsia="en-US"/>
              </w:rPr>
              <w:t>9</w:t>
            </w:r>
          </w:p>
        </w:tc>
        <w:tc>
          <w:tcPr>
            <w:tcW w:w="1174"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80</w:t>
            </w:r>
            <w:r w:rsidR="00F20259">
              <w:rPr>
                <w:rFonts w:cs="Times New Roman"/>
                <w:sz w:val="20"/>
                <w:szCs w:val="26"/>
                <w:lang w:val="en-GB" w:eastAsia="en-US"/>
              </w:rPr>
              <w:t>,</w:t>
            </w:r>
            <w:r w:rsidRPr="00EE7414">
              <w:rPr>
                <w:rFonts w:cs="Times New Roman"/>
                <w:sz w:val="20"/>
                <w:szCs w:val="26"/>
                <w:lang w:val="en-GB" w:eastAsia="en-US"/>
              </w:rPr>
              <w:t>0</w:t>
            </w:r>
            <w:r w:rsidR="00F20259" w:rsidRPr="00EE7414">
              <w:rPr>
                <w:rFonts w:cs="Times New Roman"/>
                <w:sz w:val="20"/>
                <w:szCs w:val="26"/>
                <w:lang w:val="en-GB" w:eastAsia="en-US"/>
              </w:rPr>
              <w:t>:10</w:t>
            </w:r>
            <w:r w:rsidR="00F20259">
              <w:rPr>
                <w:rFonts w:cs="Times New Roman"/>
                <w:sz w:val="20"/>
                <w:szCs w:val="26"/>
                <w:lang w:val="en-GB" w:eastAsia="en-US"/>
              </w:rPr>
              <w:t>,</w:t>
            </w:r>
            <w:r w:rsidR="00F20259" w:rsidRPr="00EE7414">
              <w:rPr>
                <w:rFonts w:cs="Times New Roman"/>
                <w:sz w:val="20"/>
                <w:szCs w:val="26"/>
                <w:lang w:val="en-GB" w:eastAsia="en-US"/>
              </w:rPr>
              <w:t>0</w:t>
            </w:r>
          </w:p>
        </w:tc>
        <w:tc>
          <w:tcPr>
            <w:tcW w:w="1226"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45</w:t>
            </w:r>
            <w:r w:rsidR="00A51B4D">
              <w:rPr>
                <w:rFonts w:cs="Times New Roman"/>
                <w:sz w:val="20"/>
                <w:szCs w:val="26"/>
                <w:lang w:val="en-GB" w:eastAsia="en-US"/>
              </w:rPr>
              <w:t>,</w:t>
            </w:r>
            <w:r w:rsidRPr="00EE7414">
              <w:rPr>
                <w:rFonts w:cs="Times New Roman"/>
                <w:sz w:val="20"/>
                <w:szCs w:val="26"/>
                <w:lang w:val="en-GB" w:eastAsia="en-US"/>
              </w:rPr>
              <w:t>8</w:t>
            </w:r>
            <w:r w:rsidR="00A51B4D" w:rsidRPr="00EE7414">
              <w:rPr>
                <w:rFonts w:cs="Times New Roman"/>
                <w:sz w:val="20"/>
                <w:szCs w:val="26"/>
                <w:lang w:val="en-GB" w:eastAsia="en-US"/>
              </w:rPr>
              <w:t>:16</w:t>
            </w:r>
            <w:r w:rsidR="00A51B4D">
              <w:rPr>
                <w:rFonts w:cs="Times New Roman"/>
                <w:sz w:val="20"/>
                <w:szCs w:val="26"/>
                <w:lang w:val="en-GB" w:eastAsia="en-US"/>
              </w:rPr>
              <w:t>,</w:t>
            </w:r>
            <w:r w:rsidR="00A51B4D" w:rsidRPr="00EE7414">
              <w:rPr>
                <w:rFonts w:cs="Times New Roman"/>
                <w:sz w:val="20"/>
                <w:szCs w:val="26"/>
                <w:lang w:val="en-GB" w:eastAsia="en-US"/>
              </w:rPr>
              <w:t>0</w:t>
            </w:r>
          </w:p>
        </w:tc>
        <w:tc>
          <w:tcPr>
            <w:tcW w:w="1072"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25</w:t>
            </w:r>
            <w:r w:rsidR="00596F2C">
              <w:rPr>
                <w:rFonts w:cs="Times New Roman"/>
                <w:sz w:val="20"/>
                <w:szCs w:val="26"/>
                <w:lang w:val="en-GB" w:eastAsia="en-US"/>
              </w:rPr>
              <w:t>,</w:t>
            </w:r>
            <w:r w:rsidRPr="00EE7414">
              <w:rPr>
                <w:rFonts w:cs="Times New Roman"/>
                <w:sz w:val="20"/>
                <w:szCs w:val="26"/>
                <w:lang w:val="en-GB" w:eastAsia="en-US"/>
              </w:rPr>
              <w:t>5</w:t>
            </w:r>
          </w:p>
        </w:tc>
        <w:tc>
          <w:tcPr>
            <w:tcW w:w="1275"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27</w:t>
            </w:r>
            <w:r w:rsidR="003E3845">
              <w:rPr>
                <w:rFonts w:cs="Times New Roman"/>
                <w:sz w:val="20"/>
                <w:szCs w:val="26"/>
                <w:lang w:val="en-GB" w:eastAsia="en-US"/>
              </w:rPr>
              <w:t>,</w:t>
            </w:r>
            <w:r w:rsidRPr="00EE7414">
              <w:rPr>
                <w:rFonts w:cs="Times New Roman"/>
                <w:sz w:val="20"/>
                <w:szCs w:val="26"/>
                <w:lang w:val="en-GB" w:eastAsia="en-US"/>
              </w:rPr>
              <w:t>9</w:t>
            </w:r>
          </w:p>
        </w:tc>
      </w:tr>
      <w:tr w:rsidR="0024157D" w:rsidRPr="00EE7414" w:rsidTr="00B11722">
        <w:trPr>
          <w:cantSplit/>
          <w:trHeight w:val="309"/>
          <w:jc w:val="center"/>
        </w:trPr>
        <w:tc>
          <w:tcPr>
            <w:tcW w:w="972" w:type="dxa"/>
            <w:vMerge/>
          </w:tcPr>
          <w:p w:rsidR="0024157D" w:rsidRPr="00EE7414" w:rsidRDefault="0024157D" w:rsidP="0063738A">
            <w:pPr>
              <w:spacing w:before="20" w:after="40" w:line="240" w:lineRule="exact"/>
              <w:rPr>
                <w:sz w:val="20"/>
                <w:szCs w:val="26"/>
                <w:lang w:val="en-GB"/>
              </w:rPr>
            </w:pPr>
          </w:p>
        </w:tc>
        <w:tc>
          <w:tcPr>
            <w:tcW w:w="774" w:type="dxa"/>
            <w:vMerge/>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p>
        </w:tc>
        <w:tc>
          <w:tcPr>
            <w:tcW w:w="631" w:type="dxa"/>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bookmarkStart w:id="54" w:name="lt_pId861"/>
            <w:r w:rsidRPr="00EE7414">
              <w:rPr>
                <w:rFonts w:cs="Times New Roman"/>
                <w:sz w:val="20"/>
                <w:szCs w:val="26"/>
                <w:lang w:val="en-GB" w:eastAsia="en-US"/>
              </w:rPr>
              <w:t>Rx</w:t>
            </w:r>
            <w:bookmarkEnd w:id="54"/>
          </w:p>
        </w:tc>
        <w:tc>
          <w:tcPr>
            <w:tcW w:w="134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78</w:t>
            </w:r>
          </w:p>
        </w:tc>
        <w:tc>
          <w:tcPr>
            <w:tcW w:w="1174"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161</w:t>
            </w:r>
            <w:r w:rsidR="002728AB">
              <w:rPr>
                <w:rFonts w:cs="Times New Roman"/>
                <w:sz w:val="20"/>
                <w:szCs w:val="26"/>
                <w:lang w:val="en-GB" w:eastAsia="en-US"/>
              </w:rPr>
              <w:t>,</w:t>
            </w:r>
            <w:r w:rsidRPr="00EE7414">
              <w:rPr>
                <w:rFonts w:cs="Times New Roman"/>
                <w:sz w:val="20"/>
                <w:szCs w:val="26"/>
                <w:lang w:val="en-GB" w:eastAsia="en-US"/>
              </w:rPr>
              <w:t>8</w:t>
            </w:r>
            <w:r w:rsidR="002728AB" w:rsidRPr="00EE7414">
              <w:rPr>
                <w:rFonts w:cs="Times New Roman"/>
                <w:sz w:val="20"/>
                <w:szCs w:val="26"/>
                <w:lang w:val="en-GB" w:eastAsia="en-US"/>
              </w:rPr>
              <w:t>:14</w:t>
            </w:r>
            <w:r w:rsidR="002728AB">
              <w:rPr>
                <w:rFonts w:cs="Times New Roman"/>
                <w:sz w:val="20"/>
                <w:szCs w:val="26"/>
                <w:lang w:val="en-GB" w:eastAsia="en-US"/>
              </w:rPr>
              <w:t>,</w:t>
            </w:r>
            <w:r w:rsidR="002728AB" w:rsidRPr="00EE7414">
              <w:rPr>
                <w:rFonts w:cs="Times New Roman"/>
                <w:sz w:val="20"/>
                <w:szCs w:val="26"/>
                <w:lang w:val="en-GB" w:eastAsia="en-US"/>
              </w:rPr>
              <w:t>9</w:t>
            </w:r>
          </w:p>
        </w:tc>
        <w:tc>
          <w:tcPr>
            <w:tcW w:w="1174"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142</w:t>
            </w:r>
            <w:r w:rsidR="00F20259">
              <w:rPr>
                <w:rFonts w:cs="Times New Roman"/>
                <w:sz w:val="20"/>
                <w:szCs w:val="26"/>
                <w:lang w:val="en-GB" w:eastAsia="en-US"/>
              </w:rPr>
              <w:t>,</w:t>
            </w:r>
            <w:r w:rsidRPr="00EE7414">
              <w:rPr>
                <w:rFonts w:cs="Times New Roman"/>
                <w:sz w:val="20"/>
                <w:szCs w:val="26"/>
                <w:lang w:val="en-GB" w:eastAsia="en-US"/>
              </w:rPr>
              <w:t>0</w:t>
            </w:r>
            <w:r w:rsidR="00F20259" w:rsidRPr="00EE7414">
              <w:rPr>
                <w:rFonts w:cs="Times New Roman"/>
                <w:sz w:val="20"/>
                <w:szCs w:val="26"/>
                <w:lang w:val="en-GB" w:eastAsia="en-US"/>
              </w:rPr>
              <w:t>:18</w:t>
            </w:r>
            <w:r w:rsidR="00F20259">
              <w:rPr>
                <w:rFonts w:cs="Times New Roman"/>
                <w:sz w:val="20"/>
                <w:szCs w:val="26"/>
                <w:lang w:val="en-GB" w:eastAsia="en-US"/>
              </w:rPr>
              <w:t>,</w:t>
            </w:r>
            <w:r w:rsidR="00F20259" w:rsidRPr="00EE7414">
              <w:rPr>
                <w:rFonts w:cs="Times New Roman"/>
                <w:sz w:val="20"/>
                <w:szCs w:val="26"/>
                <w:lang w:val="en-GB" w:eastAsia="en-US"/>
              </w:rPr>
              <w:t>8</w:t>
            </w:r>
          </w:p>
        </w:tc>
        <w:tc>
          <w:tcPr>
            <w:tcW w:w="1226"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80</w:t>
            </w:r>
            <w:r w:rsidR="00A51B4D">
              <w:rPr>
                <w:rFonts w:cs="Times New Roman"/>
                <w:sz w:val="20"/>
                <w:szCs w:val="26"/>
                <w:lang w:val="en-GB" w:eastAsia="en-US"/>
              </w:rPr>
              <w:t>,</w:t>
            </w:r>
            <w:r w:rsidRPr="00EE7414">
              <w:rPr>
                <w:rFonts w:cs="Times New Roman"/>
                <w:sz w:val="20"/>
                <w:szCs w:val="26"/>
                <w:lang w:val="en-GB" w:eastAsia="en-US"/>
              </w:rPr>
              <w:t>8</w:t>
            </w:r>
            <w:r w:rsidR="00A51B4D" w:rsidRPr="00EE7414">
              <w:rPr>
                <w:rFonts w:cs="Times New Roman"/>
                <w:sz w:val="20"/>
                <w:szCs w:val="26"/>
                <w:lang w:val="en-GB" w:eastAsia="en-US"/>
              </w:rPr>
              <w:t>:33</w:t>
            </w:r>
            <w:r w:rsidR="00A51B4D">
              <w:rPr>
                <w:rFonts w:cs="Times New Roman"/>
                <w:sz w:val="20"/>
                <w:szCs w:val="26"/>
                <w:lang w:val="en-GB" w:eastAsia="en-US"/>
              </w:rPr>
              <w:t>,</w:t>
            </w:r>
            <w:r w:rsidR="00A51B4D" w:rsidRPr="00EE7414">
              <w:rPr>
                <w:rFonts w:cs="Times New Roman"/>
                <w:sz w:val="20"/>
                <w:szCs w:val="26"/>
                <w:lang w:val="en-GB" w:eastAsia="en-US"/>
              </w:rPr>
              <w:t>8</w:t>
            </w:r>
          </w:p>
        </w:tc>
        <w:tc>
          <w:tcPr>
            <w:tcW w:w="1072"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50</w:t>
            </w:r>
            <w:r w:rsidR="00596F2C">
              <w:rPr>
                <w:rFonts w:cs="Times New Roman"/>
                <w:sz w:val="20"/>
                <w:szCs w:val="26"/>
                <w:lang w:val="en-GB" w:eastAsia="en-US"/>
              </w:rPr>
              <w:t>,</w:t>
            </w:r>
            <w:r w:rsidRPr="00EE7414">
              <w:rPr>
                <w:rFonts w:cs="Times New Roman"/>
                <w:sz w:val="20"/>
                <w:szCs w:val="26"/>
                <w:lang w:val="en-GB" w:eastAsia="en-US"/>
              </w:rPr>
              <w:t>0</w:t>
            </w:r>
          </w:p>
        </w:tc>
        <w:tc>
          <w:tcPr>
            <w:tcW w:w="1275"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48</w:t>
            </w:r>
            <w:r w:rsidR="003E3845">
              <w:rPr>
                <w:rFonts w:cs="Times New Roman"/>
                <w:sz w:val="20"/>
                <w:szCs w:val="26"/>
                <w:lang w:val="en-GB" w:eastAsia="en-US"/>
              </w:rPr>
              <w:t>,</w:t>
            </w:r>
            <w:r w:rsidRPr="00EE7414">
              <w:rPr>
                <w:rFonts w:cs="Times New Roman"/>
                <w:sz w:val="20"/>
                <w:szCs w:val="26"/>
                <w:lang w:val="en-GB" w:eastAsia="en-US"/>
              </w:rPr>
              <w:t>0</w:t>
            </w:r>
          </w:p>
        </w:tc>
      </w:tr>
      <w:tr w:rsidR="0024157D" w:rsidRPr="00EE7414" w:rsidTr="00B11722">
        <w:trPr>
          <w:cantSplit/>
          <w:jc w:val="center"/>
        </w:trPr>
        <w:tc>
          <w:tcPr>
            <w:tcW w:w="972" w:type="dxa"/>
          </w:tcPr>
          <w:p w:rsidR="0024157D" w:rsidRPr="00EE7414" w:rsidRDefault="0024157D" w:rsidP="0063738A">
            <w:pPr>
              <w:spacing w:before="20" w:after="40" w:line="240" w:lineRule="exact"/>
              <w:rPr>
                <w:sz w:val="20"/>
                <w:szCs w:val="26"/>
                <w:lang w:val="en-GB"/>
              </w:rPr>
            </w:pPr>
            <w:r w:rsidRPr="00EE7414">
              <w:rPr>
                <w:sz w:val="20"/>
                <w:szCs w:val="26"/>
                <w:rtl/>
                <w:lang w:val="en-GB"/>
              </w:rPr>
              <w:t>بولندا</w:t>
            </w:r>
          </w:p>
        </w:tc>
        <w:tc>
          <w:tcPr>
            <w:tcW w:w="1405" w:type="dxa"/>
            <w:gridSpan w:val="2"/>
            <w:shd w:val="clear" w:color="auto" w:fill="auto"/>
            <w:vAlign w:val="center"/>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ja-JP"/>
              </w:rPr>
            </w:pPr>
            <w:r w:rsidRPr="00EE7414">
              <w:rPr>
                <w:rFonts w:cs="Times New Roman"/>
                <w:sz w:val="20"/>
                <w:szCs w:val="26"/>
                <w:lang w:val="en-GB" w:eastAsia="en-US"/>
              </w:rPr>
              <w:t>11</w:t>
            </w:r>
          </w:p>
        </w:tc>
        <w:tc>
          <w:tcPr>
            <w:tcW w:w="1341" w:type="dxa"/>
            <w:shd w:val="clear" w:color="auto" w:fill="auto"/>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w:t>
            </w:r>
            <w:r w:rsidR="00F115EF">
              <w:rPr>
                <w:rFonts w:cs="Times New Roman"/>
                <w:sz w:val="20"/>
                <w:szCs w:val="26"/>
                <w:lang w:val="en-GB" w:eastAsia="en-US"/>
              </w:rPr>
              <w:t> </w:t>
            </w:r>
            <w:r w:rsidRPr="00EE7414">
              <w:rPr>
                <w:rFonts w:cs="Times New Roman"/>
                <w:sz w:val="20"/>
                <w:szCs w:val="26"/>
                <w:lang w:val="en-GB" w:eastAsia="en-US"/>
              </w:rPr>
              <w:t>431</w:t>
            </w:r>
          </w:p>
        </w:tc>
        <w:tc>
          <w:tcPr>
            <w:tcW w:w="1174"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105</w:t>
            </w:r>
            <w:r w:rsidR="002728AB">
              <w:rPr>
                <w:rFonts w:cs="Times New Roman"/>
                <w:sz w:val="20"/>
                <w:szCs w:val="26"/>
                <w:lang w:val="en-GB" w:eastAsia="en-US"/>
              </w:rPr>
              <w:t>,</w:t>
            </w:r>
            <w:r w:rsidRPr="00EE7414">
              <w:rPr>
                <w:rFonts w:cs="Times New Roman"/>
                <w:sz w:val="20"/>
                <w:szCs w:val="26"/>
                <w:lang w:val="en-GB" w:eastAsia="en-US"/>
              </w:rPr>
              <w:t>0</w:t>
            </w:r>
            <w:r w:rsidR="002728AB" w:rsidRPr="00EE7414">
              <w:rPr>
                <w:rFonts w:cs="Times New Roman"/>
                <w:sz w:val="20"/>
                <w:szCs w:val="26"/>
                <w:lang w:val="en-GB" w:eastAsia="en-US"/>
              </w:rPr>
              <w:t>:27</w:t>
            </w:r>
            <w:r w:rsidR="002728AB">
              <w:rPr>
                <w:rFonts w:cs="Times New Roman"/>
                <w:sz w:val="20"/>
                <w:szCs w:val="26"/>
                <w:lang w:val="en-GB" w:eastAsia="en-US"/>
              </w:rPr>
              <w:t>,</w:t>
            </w:r>
            <w:r w:rsidR="002728AB" w:rsidRPr="00EE7414">
              <w:rPr>
                <w:rFonts w:cs="Times New Roman"/>
                <w:sz w:val="20"/>
                <w:szCs w:val="26"/>
                <w:lang w:val="en-GB" w:eastAsia="en-US"/>
              </w:rPr>
              <w:t>6</w:t>
            </w:r>
          </w:p>
        </w:tc>
        <w:tc>
          <w:tcPr>
            <w:tcW w:w="1174"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86</w:t>
            </w:r>
            <w:r w:rsidR="00F20259">
              <w:rPr>
                <w:rFonts w:cs="Times New Roman"/>
                <w:sz w:val="20"/>
                <w:szCs w:val="26"/>
                <w:lang w:val="en-GB" w:eastAsia="en-US"/>
              </w:rPr>
              <w:t>,</w:t>
            </w:r>
            <w:r w:rsidRPr="00EE7414">
              <w:rPr>
                <w:rFonts w:cs="Times New Roman"/>
                <w:sz w:val="20"/>
                <w:szCs w:val="26"/>
                <w:lang w:val="en-GB" w:eastAsia="en-US"/>
              </w:rPr>
              <w:t>0</w:t>
            </w:r>
            <w:r w:rsidR="00F20259" w:rsidRPr="00EE7414">
              <w:rPr>
                <w:rFonts w:cs="Times New Roman"/>
                <w:sz w:val="20"/>
                <w:szCs w:val="26"/>
                <w:lang w:val="en-GB" w:eastAsia="en-US"/>
              </w:rPr>
              <w:t>:35</w:t>
            </w:r>
            <w:r w:rsidR="00F20259">
              <w:rPr>
                <w:rFonts w:cs="Times New Roman"/>
                <w:sz w:val="20"/>
                <w:szCs w:val="26"/>
                <w:lang w:val="en-GB" w:eastAsia="en-US"/>
              </w:rPr>
              <w:t>,</w:t>
            </w:r>
            <w:r w:rsidR="00F20259" w:rsidRPr="00EE7414">
              <w:rPr>
                <w:rFonts w:cs="Times New Roman"/>
                <w:sz w:val="20"/>
                <w:szCs w:val="26"/>
                <w:lang w:val="en-GB" w:eastAsia="en-US"/>
              </w:rPr>
              <w:t>0</w:t>
            </w:r>
          </w:p>
        </w:tc>
        <w:tc>
          <w:tcPr>
            <w:tcW w:w="1226"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69</w:t>
            </w:r>
            <w:r w:rsidR="00A51B4D">
              <w:rPr>
                <w:rFonts w:cs="Times New Roman"/>
                <w:sz w:val="20"/>
                <w:szCs w:val="26"/>
                <w:lang w:val="en-GB" w:eastAsia="en-US"/>
              </w:rPr>
              <w:t>,</w:t>
            </w:r>
            <w:r w:rsidRPr="00EE7414">
              <w:rPr>
                <w:rFonts w:cs="Times New Roman"/>
                <w:sz w:val="20"/>
                <w:szCs w:val="26"/>
                <w:lang w:val="en-GB" w:eastAsia="en-US"/>
              </w:rPr>
              <w:t>6</w:t>
            </w:r>
            <w:r w:rsidR="00A51B4D" w:rsidRPr="00EE7414">
              <w:rPr>
                <w:rFonts w:cs="Times New Roman"/>
                <w:sz w:val="20"/>
                <w:szCs w:val="26"/>
                <w:lang w:val="en-GB" w:eastAsia="en-US"/>
              </w:rPr>
              <w:t>:44</w:t>
            </w:r>
            <w:r w:rsidR="00A51B4D">
              <w:rPr>
                <w:rFonts w:cs="Times New Roman"/>
                <w:sz w:val="20"/>
                <w:szCs w:val="26"/>
                <w:lang w:val="en-GB" w:eastAsia="en-US"/>
              </w:rPr>
              <w:t>,</w:t>
            </w:r>
            <w:r w:rsidR="00A51B4D" w:rsidRPr="00EE7414">
              <w:rPr>
                <w:rFonts w:cs="Times New Roman"/>
                <w:sz w:val="20"/>
                <w:szCs w:val="26"/>
                <w:lang w:val="en-GB" w:eastAsia="en-US"/>
              </w:rPr>
              <w:t>0</w:t>
            </w:r>
          </w:p>
        </w:tc>
        <w:tc>
          <w:tcPr>
            <w:tcW w:w="1072"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58</w:t>
            </w:r>
            <w:r w:rsidR="00596F2C">
              <w:rPr>
                <w:rFonts w:cs="Times New Roman"/>
                <w:sz w:val="20"/>
                <w:szCs w:val="26"/>
                <w:lang w:val="en-GB" w:eastAsia="en-US"/>
              </w:rPr>
              <w:t>,</w:t>
            </w:r>
            <w:r w:rsidRPr="00EE7414">
              <w:rPr>
                <w:rFonts w:cs="Times New Roman"/>
                <w:sz w:val="20"/>
                <w:szCs w:val="26"/>
                <w:lang w:val="en-GB" w:eastAsia="en-US"/>
              </w:rPr>
              <w:t>0</w:t>
            </w:r>
          </w:p>
        </w:tc>
        <w:tc>
          <w:tcPr>
            <w:tcW w:w="1275" w:type="dxa"/>
            <w:shd w:val="clear" w:color="auto" w:fill="auto"/>
            <w:vAlign w:val="bottom"/>
          </w:tcPr>
          <w:p w:rsidR="0024157D" w:rsidRPr="00EE7414"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240" w:lineRule="exact"/>
              <w:jc w:val="center"/>
              <w:rPr>
                <w:rFonts w:cs="Times New Roman"/>
                <w:sz w:val="20"/>
                <w:szCs w:val="26"/>
                <w:lang w:val="en-GB" w:eastAsia="en-US"/>
              </w:rPr>
            </w:pPr>
            <w:r w:rsidRPr="00EE7414">
              <w:rPr>
                <w:rFonts w:cs="Times New Roman"/>
                <w:sz w:val="20"/>
                <w:szCs w:val="26"/>
                <w:lang w:val="en-GB" w:eastAsia="en-US"/>
              </w:rPr>
              <w:t>23</w:t>
            </w:r>
            <w:r w:rsidR="003E3845">
              <w:rPr>
                <w:rFonts w:cs="Times New Roman"/>
                <w:sz w:val="20"/>
                <w:szCs w:val="26"/>
                <w:lang w:val="en-GB" w:eastAsia="en-US"/>
              </w:rPr>
              <w:t>,</w:t>
            </w:r>
            <w:r w:rsidRPr="00EE7414">
              <w:rPr>
                <w:rFonts w:cs="Times New Roman"/>
                <w:sz w:val="20"/>
                <w:szCs w:val="26"/>
                <w:lang w:val="en-GB" w:eastAsia="en-US"/>
              </w:rPr>
              <w:t>8</w:t>
            </w:r>
          </w:p>
        </w:tc>
      </w:tr>
    </w:tbl>
    <w:p w:rsidR="00955D27" w:rsidRPr="0064642F" w:rsidRDefault="00955D27" w:rsidP="00955D27">
      <w:pPr>
        <w:tabs>
          <w:tab w:val="left" w:pos="794"/>
          <w:tab w:val="left" w:pos="1191"/>
          <w:tab w:val="left" w:pos="1588"/>
          <w:tab w:val="left" w:pos="1985"/>
        </w:tabs>
        <w:bidi w:val="0"/>
        <w:spacing w:before="0" w:line="240" w:lineRule="auto"/>
        <w:rPr>
          <w:rFonts w:cs="Times New Roman"/>
          <w:sz w:val="20"/>
          <w:szCs w:val="20"/>
          <w:lang w:val="en-GB" w:eastAsia="en-US"/>
        </w:rPr>
      </w:pPr>
    </w:p>
    <w:p w:rsidR="0024157D" w:rsidRPr="00E01589" w:rsidRDefault="0024157D" w:rsidP="00955D27">
      <w:pPr>
        <w:pStyle w:val="Heading2"/>
        <w:widowControl w:val="0"/>
        <w:rPr>
          <w:rtl/>
        </w:rPr>
      </w:pPr>
      <w:r w:rsidRPr="00E01589">
        <w:t>3.2</w:t>
      </w:r>
      <w:r w:rsidRPr="00E01589">
        <w:rPr>
          <w:rtl/>
        </w:rPr>
        <w:tab/>
      </w:r>
      <w:r w:rsidRPr="00E01589">
        <w:rPr>
          <w:rFonts w:hint="cs"/>
          <w:rtl/>
        </w:rPr>
        <w:t xml:space="preserve">النطاقات الترددية من </w:t>
      </w:r>
      <w:r w:rsidR="00D51D50" w:rsidRPr="00E01589">
        <w:t>12</w:t>
      </w:r>
      <w:r w:rsidRPr="00E01589">
        <w:rPr>
          <w:rFonts w:hint="cs"/>
          <w:rtl/>
        </w:rPr>
        <w:t xml:space="preserve"> إلى </w:t>
      </w:r>
      <w:r w:rsidR="00D51D50" w:rsidRPr="00E01589">
        <w:t>23</w:t>
      </w:r>
      <w:r w:rsidRPr="00E01589">
        <w:rPr>
          <w:rFonts w:hint="cs"/>
          <w:rtl/>
        </w:rPr>
        <w:t xml:space="preserve"> </w:t>
      </w:r>
      <w:r w:rsidRPr="00E01589">
        <w:rPr>
          <w:rFonts w:hint="cs"/>
        </w:rPr>
        <w:t>GHz</w:t>
      </w:r>
    </w:p>
    <w:p w:rsidR="0024157D" w:rsidRPr="00E01589" w:rsidRDefault="0024157D" w:rsidP="00D11B35">
      <w:pPr>
        <w:pStyle w:val="TableNo"/>
        <w:keepNext/>
        <w:keepLines/>
        <w:widowControl w:val="0"/>
        <w:rPr>
          <w:rtl/>
        </w:rPr>
      </w:pPr>
      <w:bookmarkStart w:id="55" w:name="lt_pId878"/>
      <w:r>
        <w:rPr>
          <w:rFonts w:hint="cs"/>
          <w:rtl/>
        </w:rPr>
        <w:t xml:space="preserve">الجدول </w:t>
      </w:r>
      <w:r>
        <w:t>3A-A2</w:t>
      </w:r>
    </w:p>
    <w:bookmarkEnd w:id="55"/>
    <w:p w:rsidR="0024157D" w:rsidRPr="00E01589" w:rsidRDefault="0024157D" w:rsidP="002C5D41">
      <w:pPr>
        <w:pStyle w:val="Tabletitle"/>
        <w:rPr>
          <w:rtl/>
        </w:rPr>
      </w:pPr>
      <w:r w:rsidRPr="00D859B4">
        <w:rPr>
          <w:rFonts w:hint="cs"/>
          <w:rtl/>
        </w:rPr>
        <w:t>زاوية الارتفاع (</w:t>
      </w:r>
      <w:r>
        <w:rPr>
          <w:rFonts w:hint="cs"/>
          <w:rtl/>
        </w:rPr>
        <w:t>بالدرجات</w:t>
      </w:r>
      <w:r w:rsidRPr="00D859B4">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1"/>
        <w:gridCol w:w="1441"/>
        <w:gridCol w:w="1298"/>
        <w:gridCol w:w="1152"/>
        <w:gridCol w:w="1217"/>
        <w:gridCol w:w="1153"/>
        <w:gridCol w:w="1031"/>
        <w:gridCol w:w="1276"/>
      </w:tblGrid>
      <w:tr w:rsidR="0024157D" w:rsidRPr="003260ED" w:rsidTr="00DD0A26">
        <w:trPr>
          <w:cantSplit/>
          <w:tblHeader/>
          <w:jc w:val="center"/>
        </w:trPr>
        <w:tc>
          <w:tcPr>
            <w:tcW w:w="1071" w:type="dxa"/>
            <w:vMerge w:val="restart"/>
          </w:tcPr>
          <w:p w:rsidR="0024157D" w:rsidRPr="003260ED"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p>
        </w:tc>
        <w:tc>
          <w:tcPr>
            <w:tcW w:w="1441" w:type="dxa"/>
            <w:vMerge w:val="restart"/>
            <w:shd w:val="clear" w:color="auto" w:fill="auto"/>
          </w:tcPr>
          <w:p w:rsidR="0024157D" w:rsidRPr="003260ED" w:rsidRDefault="0024157D" w:rsidP="00D9079F">
            <w:pPr>
              <w:pStyle w:val="Tablehead"/>
              <w:rPr>
                <w:lang w:val="en-GB"/>
              </w:rPr>
            </w:pPr>
            <w:r w:rsidRPr="003260ED">
              <w:rPr>
                <w:rFonts w:hint="cs"/>
                <w:rtl/>
                <w:lang w:val="en-GB"/>
              </w:rPr>
              <w:t>النطاق</w:t>
            </w:r>
            <w:r w:rsidRPr="003260ED">
              <w:rPr>
                <w:lang w:val="en-GB"/>
              </w:rPr>
              <w:br/>
              <w:t>(GHz)</w:t>
            </w:r>
          </w:p>
        </w:tc>
        <w:tc>
          <w:tcPr>
            <w:tcW w:w="1298" w:type="dxa"/>
            <w:vMerge w:val="restart"/>
            <w:shd w:val="clear" w:color="auto" w:fill="auto"/>
          </w:tcPr>
          <w:p w:rsidR="0024157D" w:rsidRPr="003260ED" w:rsidRDefault="0024157D" w:rsidP="00765CD5">
            <w:pPr>
              <w:pStyle w:val="Tablehead"/>
              <w:rPr>
                <w:lang w:val="en-GB"/>
              </w:rPr>
            </w:pPr>
            <w:r w:rsidRPr="003260ED">
              <w:rPr>
                <w:rFonts w:hint="cs"/>
                <w:spacing w:val="-6"/>
                <w:rtl/>
                <w:lang w:bidi="ar"/>
              </w:rPr>
              <w:t>عدد السجلات</w:t>
            </w:r>
          </w:p>
        </w:tc>
        <w:tc>
          <w:tcPr>
            <w:tcW w:w="3522" w:type="dxa"/>
            <w:gridSpan w:val="3"/>
            <w:shd w:val="clear" w:color="auto" w:fill="auto"/>
          </w:tcPr>
          <w:p w:rsidR="0024157D" w:rsidRPr="003260ED" w:rsidRDefault="0024157D" w:rsidP="00765CD5">
            <w:pPr>
              <w:pStyle w:val="Tablehead"/>
              <w:rPr>
                <w:lang w:val="en-GB"/>
              </w:rPr>
            </w:pPr>
            <w:r w:rsidRPr="003260ED">
              <w:rPr>
                <w:rFonts w:hint="cs"/>
                <w:rtl/>
                <w:lang w:val="en-GB"/>
              </w:rPr>
              <w:t>توزعات الترتيب المئوي</w:t>
            </w:r>
          </w:p>
        </w:tc>
        <w:tc>
          <w:tcPr>
            <w:tcW w:w="1031" w:type="dxa"/>
            <w:vMerge w:val="restart"/>
            <w:shd w:val="clear" w:color="auto" w:fill="auto"/>
          </w:tcPr>
          <w:p w:rsidR="0024157D" w:rsidRPr="003260ED" w:rsidRDefault="0024157D" w:rsidP="00765CD5">
            <w:pPr>
              <w:pStyle w:val="Tablehead"/>
              <w:rPr>
                <w:lang w:val="en-GB"/>
              </w:rPr>
            </w:pPr>
            <w:r w:rsidRPr="003260ED">
              <w:rPr>
                <w:rFonts w:hint="cs"/>
                <w:rtl/>
                <w:lang w:val="en-GB"/>
              </w:rPr>
              <w:t>المتوسط</w:t>
            </w:r>
            <w:r w:rsidR="007B7657" w:rsidRPr="007B7657">
              <w:rPr>
                <w:rStyle w:val="FootnoteReference"/>
                <w:b w:val="0"/>
                <w:bCs w:val="0"/>
                <w:rtl/>
                <w:lang w:val="en-GB"/>
              </w:rPr>
              <w:footnoteReference w:customMarkFollows="1" w:id="7"/>
              <w:t>6</w:t>
            </w:r>
          </w:p>
        </w:tc>
        <w:tc>
          <w:tcPr>
            <w:tcW w:w="1276" w:type="dxa"/>
            <w:vMerge w:val="restart"/>
            <w:shd w:val="clear" w:color="auto" w:fill="auto"/>
          </w:tcPr>
          <w:p w:rsidR="0024157D" w:rsidRPr="003260ED" w:rsidRDefault="0024157D" w:rsidP="00765CD5">
            <w:pPr>
              <w:pStyle w:val="Tablehead"/>
              <w:rPr>
                <w:lang w:val="en-GB" w:eastAsia="ja-JP"/>
              </w:rPr>
            </w:pPr>
            <w:r w:rsidRPr="003260ED">
              <w:rPr>
                <w:rFonts w:hint="cs"/>
                <w:spacing w:val="-6"/>
                <w:rtl/>
                <w:lang w:bidi="ar"/>
              </w:rPr>
              <w:t>الانحراف المعياري</w:t>
            </w:r>
          </w:p>
        </w:tc>
      </w:tr>
      <w:tr w:rsidR="0024157D" w:rsidRPr="003260ED" w:rsidTr="00DD0A26">
        <w:trPr>
          <w:cantSplit/>
          <w:tblHeader/>
          <w:jc w:val="center"/>
        </w:trPr>
        <w:tc>
          <w:tcPr>
            <w:tcW w:w="1071" w:type="dxa"/>
            <w:vMerge/>
          </w:tcPr>
          <w:p w:rsidR="0024157D" w:rsidRPr="003260ED" w:rsidRDefault="0024157D" w:rsidP="003260ED">
            <w:pPr>
              <w:tabs>
                <w:tab w:val="left" w:pos="794"/>
                <w:tab w:val="left" w:pos="1191"/>
                <w:tab w:val="left" w:pos="1588"/>
                <w:tab w:val="left" w:pos="1985"/>
              </w:tabs>
              <w:bidi w:val="0"/>
              <w:spacing w:before="40" w:after="40" w:line="240" w:lineRule="exact"/>
              <w:rPr>
                <w:rFonts w:cs="Times New Roman"/>
                <w:b/>
                <w:sz w:val="20"/>
                <w:szCs w:val="26"/>
                <w:lang w:val="en-GB" w:eastAsia="en-US"/>
              </w:rPr>
            </w:pPr>
          </w:p>
        </w:tc>
        <w:tc>
          <w:tcPr>
            <w:tcW w:w="1441" w:type="dxa"/>
            <w:vMerge/>
            <w:shd w:val="clear" w:color="auto" w:fill="auto"/>
          </w:tcPr>
          <w:p w:rsidR="0024157D" w:rsidRPr="003260ED" w:rsidRDefault="0024157D" w:rsidP="003260ED">
            <w:pPr>
              <w:tabs>
                <w:tab w:val="left" w:pos="794"/>
                <w:tab w:val="left" w:pos="1191"/>
                <w:tab w:val="left" w:pos="1588"/>
                <w:tab w:val="left" w:pos="1985"/>
              </w:tabs>
              <w:bidi w:val="0"/>
              <w:spacing w:before="40" w:after="40" w:line="240" w:lineRule="exact"/>
              <w:ind w:left="-57" w:right="-57"/>
              <w:rPr>
                <w:rFonts w:cs="Times New Roman"/>
                <w:b/>
                <w:sz w:val="20"/>
                <w:szCs w:val="26"/>
                <w:lang w:val="en-GB" w:eastAsia="en-US"/>
              </w:rPr>
            </w:pPr>
          </w:p>
        </w:tc>
        <w:tc>
          <w:tcPr>
            <w:tcW w:w="1298" w:type="dxa"/>
            <w:vMerge/>
            <w:shd w:val="clear" w:color="auto" w:fill="auto"/>
          </w:tcPr>
          <w:p w:rsidR="0024157D" w:rsidRPr="003260ED" w:rsidRDefault="0024157D" w:rsidP="003260ED">
            <w:pPr>
              <w:tabs>
                <w:tab w:val="left" w:pos="794"/>
                <w:tab w:val="left" w:pos="1191"/>
                <w:tab w:val="left" w:pos="1588"/>
                <w:tab w:val="left" w:pos="1985"/>
              </w:tabs>
              <w:bidi w:val="0"/>
              <w:spacing w:before="40" w:after="40" w:line="240" w:lineRule="exact"/>
              <w:ind w:left="-57" w:right="-57"/>
              <w:jc w:val="center"/>
              <w:rPr>
                <w:rFonts w:cs="Times New Roman"/>
                <w:b/>
                <w:sz w:val="20"/>
                <w:szCs w:val="26"/>
                <w:lang w:val="en-GB" w:eastAsia="en-US"/>
              </w:rPr>
            </w:pPr>
          </w:p>
        </w:tc>
        <w:tc>
          <w:tcPr>
            <w:tcW w:w="1152" w:type="dxa"/>
            <w:shd w:val="clear" w:color="auto" w:fill="auto"/>
          </w:tcPr>
          <w:p w:rsidR="0024157D" w:rsidRPr="003260ED"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3260ED">
              <w:rPr>
                <w:rFonts w:cs="Times New Roman"/>
                <w:b/>
                <w:sz w:val="20"/>
                <w:szCs w:val="26"/>
                <w:lang w:val="en-GB" w:eastAsia="en-US"/>
              </w:rPr>
              <w:t>95</w:t>
            </w:r>
            <w:r w:rsidR="00B87CDE" w:rsidRPr="003260ED">
              <w:rPr>
                <w:rFonts w:cs="Times New Roman"/>
                <w:b/>
                <w:sz w:val="20"/>
                <w:szCs w:val="26"/>
                <w:lang w:val="en-GB" w:eastAsia="en-US"/>
              </w:rPr>
              <w:t>:5</w:t>
            </w:r>
          </w:p>
        </w:tc>
        <w:tc>
          <w:tcPr>
            <w:tcW w:w="1217" w:type="dxa"/>
            <w:shd w:val="clear" w:color="auto" w:fill="auto"/>
          </w:tcPr>
          <w:p w:rsidR="0024157D" w:rsidRPr="003260ED"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3260ED">
              <w:rPr>
                <w:rFonts w:cs="Times New Roman"/>
                <w:b/>
                <w:sz w:val="20"/>
                <w:szCs w:val="26"/>
                <w:lang w:val="en-GB" w:eastAsia="en-US"/>
              </w:rPr>
              <w:t>90</w:t>
            </w:r>
            <w:r w:rsidR="00B87CDE" w:rsidRPr="003260ED">
              <w:rPr>
                <w:rFonts w:cs="Times New Roman"/>
                <w:b/>
                <w:sz w:val="20"/>
                <w:szCs w:val="26"/>
                <w:lang w:val="en-GB" w:eastAsia="en-US"/>
              </w:rPr>
              <w:t>:10</w:t>
            </w:r>
          </w:p>
        </w:tc>
        <w:tc>
          <w:tcPr>
            <w:tcW w:w="1153" w:type="dxa"/>
            <w:shd w:val="clear" w:color="auto" w:fill="auto"/>
          </w:tcPr>
          <w:p w:rsidR="0024157D" w:rsidRPr="003260ED" w:rsidRDefault="0024157D" w:rsidP="00765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3260ED">
              <w:rPr>
                <w:rFonts w:cs="Times New Roman"/>
                <w:b/>
                <w:sz w:val="20"/>
                <w:szCs w:val="26"/>
                <w:lang w:val="en-GB" w:eastAsia="en-US"/>
              </w:rPr>
              <w:t>75</w:t>
            </w:r>
            <w:r w:rsidR="00B87CDE" w:rsidRPr="003260ED">
              <w:rPr>
                <w:rFonts w:cs="Times New Roman"/>
                <w:b/>
                <w:sz w:val="20"/>
                <w:szCs w:val="26"/>
                <w:lang w:val="en-GB" w:eastAsia="en-US"/>
              </w:rPr>
              <w:t>:25</w:t>
            </w:r>
          </w:p>
        </w:tc>
        <w:tc>
          <w:tcPr>
            <w:tcW w:w="1031" w:type="dxa"/>
            <w:vMerge/>
            <w:shd w:val="clear" w:color="auto" w:fill="auto"/>
          </w:tcPr>
          <w:p w:rsidR="0024157D" w:rsidRPr="003260ED" w:rsidRDefault="0024157D" w:rsidP="003260ED">
            <w:pPr>
              <w:tabs>
                <w:tab w:val="left" w:pos="794"/>
                <w:tab w:val="left" w:pos="1191"/>
                <w:tab w:val="left" w:pos="1588"/>
                <w:tab w:val="left" w:pos="1985"/>
              </w:tabs>
              <w:bidi w:val="0"/>
              <w:spacing w:before="40" w:after="40" w:line="240" w:lineRule="exact"/>
              <w:ind w:left="-57" w:right="-57"/>
              <w:jc w:val="center"/>
              <w:rPr>
                <w:rFonts w:cs="Times New Roman"/>
                <w:sz w:val="20"/>
                <w:szCs w:val="26"/>
                <w:lang w:val="en-GB" w:eastAsia="en-US"/>
              </w:rPr>
            </w:pPr>
          </w:p>
        </w:tc>
        <w:tc>
          <w:tcPr>
            <w:tcW w:w="1276" w:type="dxa"/>
            <w:vMerge/>
            <w:shd w:val="clear" w:color="auto" w:fill="auto"/>
          </w:tcPr>
          <w:p w:rsidR="0024157D" w:rsidRPr="003260ED" w:rsidRDefault="0024157D" w:rsidP="003260ED">
            <w:pPr>
              <w:tabs>
                <w:tab w:val="left" w:pos="794"/>
                <w:tab w:val="left" w:pos="1191"/>
                <w:tab w:val="left" w:pos="1588"/>
                <w:tab w:val="left" w:pos="1985"/>
              </w:tabs>
              <w:bidi w:val="0"/>
              <w:spacing w:before="40" w:after="40" w:line="240" w:lineRule="exact"/>
              <w:ind w:left="-57" w:right="-57"/>
              <w:jc w:val="center"/>
              <w:rPr>
                <w:rFonts w:cs="Times New Roman"/>
                <w:sz w:val="20"/>
                <w:szCs w:val="26"/>
                <w:lang w:val="en-GB" w:eastAsia="en-US"/>
              </w:rPr>
            </w:pPr>
          </w:p>
        </w:tc>
      </w:tr>
      <w:tr w:rsidR="0024157D" w:rsidRPr="003260ED" w:rsidTr="00DD0A26">
        <w:trPr>
          <w:cantSplit/>
          <w:jc w:val="center"/>
        </w:trPr>
        <w:tc>
          <w:tcPr>
            <w:tcW w:w="1071" w:type="dxa"/>
          </w:tcPr>
          <w:p w:rsidR="0024157D" w:rsidRPr="003260ED" w:rsidRDefault="0024157D" w:rsidP="0063738A">
            <w:pPr>
              <w:spacing w:before="20" w:after="40" w:line="240" w:lineRule="exact"/>
              <w:rPr>
                <w:sz w:val="20"/>
                <w:szCs w:val="26"/>
                <w:lang w:val="en-GB"/>
              </w:rPr>
            </w:pPr>
            <w:r w:rsidRPr="003260ED">
              <w:rPr>
                <w:sz w:val="20"/>
                <w:szCs w:val="26"/>
                <w:rtl/>
                <w:lang w:val="en-GB"/>
              </w:rPr>
              <w:t>فرنسا</w:t>
            </w:r>
          </w:p>
        </w:tc>
        <w:tc>
          <w:tcPr>
            <w:tcW w:w="144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en-US"/>
              </w:rPr>
              <w:t>13</w:t>
            </w:r>
            <w:r w:rsidR="002F486D" w:rsidRPr="003260ED">
              <w:rPr>
                <w:rFonts w:cs="Times New Roman"/>
                <w:sz w:val="20"/>
                <w:szCs w:val="26"/>
                <w:lang w:val="en-GB" w:eastAsia="ja-JP"/>
              </w:rPr>
              <w:t>,</w:t>
            </w:r>
            <w:r w:rsidRPr="003260ED">
              <w:rPr>
                <w:rFonts w:cs="Times New Roman"/>
                <w:sz w:val="20"/>
                <w:szCs w:val="26"/>
                <w:lang w:val="en-GB" w:eastAsia="ja-JP"/>
              </w:rPr>
              <w:t>25</w:t>
            </w:r>
            <w:r w:rsidR="002F486D" w:rsidRPr="003260ED">
              <w:rPr>
                <w:rFonts w:cs="Times New Roman"/>
                <w:sz w:val="20"/>
                <w:szCs w:val="26"/>
                <w:lang w:val="en-GB" w:eastAsia="ja-JP"/>
              </w:rPr>
              <w:t>-12,75</w:t>
            </w:r>
          </w:p>
        </w:tc>
        <w:tc>
          <w:tcPr>
            <w:tcW w:w="1298"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ja-JP"/>
              </w:rPr>
              <w:t>8</w:t>
            </w:r>
            <w:r w:rsidR="003D2DD0" w:rsidRPr="003260ED">
              <w:rPr>
                <w:rFonts w:cs="Times New Roman"/>
                <w:sz w:val="20"/>
                <w:szCs w:val="26"/>
                <w:lang w:val="en-GB" w:eastAsia="ja-JP"/>
              </w:rPr>
              <w:t> </w:t>
            </w:r>
            <w:r w:rsidRPr="003260ED">
              <w:rPr>
                <w:rFonts w:cs="Times New Roman"/>
                <w:sz w:val="20"/>
                <w:szCs w:val="26"/>
                <w:lang w:val="en-GB" w:eastAsia="ja-JP"/>
              </w:rPr>
              <w:t>323</w:t>
            </w:r>
          </w:p>
        </w:tc>
        <w:tc>
          <w:tcPr>
            <w:tcW w:w="1152"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2</w:t>
            </w:r>
            <w:r w:rsidR="003D2DD0" w:rsidRPr="003260ED">
              <w:rPr>
                <w:rFonts w:cs="Times New Roman"/>
                <w:sz w:val="20"/>
                <w:szCs w:val="26"/>
                <w:lang w:val="en-GB" w:eastAsia="en-US"/>
              </w:rPr>
              <w:t>,</w:t>
            </w:r>
            <w:r w:rsidRPr="003260ED">
              <w:rPr>
                <w:rFonts w:cs="Times New Roman"/>
                <w:sz w:val="20"/>
                <w:szCs w:val="26"/>
                <w:lang w:val="en-GB" w:eastAsia="en-US"/>
              </w:rPr>
              <w:t>8</w:t>
            </w:r>
            <w:r w:rsidR="003D2DD0" w:rsidRPr="003260ED">
              <w:rPr>
                <w:rFonts w:cs="Times New Roman"/>
                <w:sz w:val="20"/>
                <w:szCs w:val="26"/>
                <w:lang w:val="en-GB" w:eastAsia="en-US"/>
              </w:rPr>
              <w:t>:2,7–</w:t>
            </w:r>
          </w:p>
        </w:tc>
        <w:tc>
          <w:tcPr>
            <w:tcW w:w="1217"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1</w:t>
            </w:r>
            <w:r w:rsidR="00B062C0" w:rsidRPr="003260ED">
              <w:rPr>
                <w:rFonts w:cs="Times New Roman"/>
                <w:sz w:val="20"/>
                <w:szCs w:val="26"/>
                <w:lang w:val="en-GB" w:eastAsia="en-US"/>
              </w:rPr>
              <w:t>,</w:t>
            </w:r>
            <w:r w:rsidRPr="003260ED">
              <w:rPr>
                <w:rFonts w:cs="Times New Roman"/>
                <w:sz w:val="20"/>
                <w:szCs w:val="26"/>
                <w:lang w:val="en-GB" w:eastAsia="en-US"/>
              </w:rPr>
              <w:t>4:1</w:t>
            </w:r>
            <w:r w:rsidR="00B062C0" w:rsidRPr="003260ED">
              <w:rPr>
                <w:rFonts w:cs="Times New Roman"/>
                <w:sz w:val="20"/>
                <w:szCs w:val="26"/>
                <w:lang w:val="en-GB" w:eastAsia="en-US"/>
              </w:rPr>
              <w:t>,</w:t>
            </w:r>
            <w:r w:rsidRPr="003260ED">
              <w:rPr>
                <w:rFonts w:cs="Times New Roman"/>
                <w:sz w:val="20"/>
                <w:szCs w:val="26"/>
                <w:lang w:val="en-GB" w:eastAsia="en-US"/>
              </w:rPr>
              <w:t>4</w:t>
            </w:r>
            <w:r w:rsidR="00B062C0" w:rsidRPr="003260ED">
              <w:rPr>
                <w:rFonts w:cs="Times New Roman"/>
                <w:sz w:val="20"/>
                <w:szCs w:val="26"/>
                <w:lang w:val="en-GB" w:eastAsia="en-US"/>
              </w:rPr>
              <w:t>–</w:t>
            </w:r>
          </w:p>
        </w:tc>
        <w:tc>
          <w:tcPr>
            <w:tcW w:w="1153"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EF2121" w:rsidRPr="003260ED">
              <w:rPr>
                <w:rFonts w:cs="Times New Roman"/>
                <w:sz w:val="20"/>
                <w:szCs w:val="26"/>
                <w:lang w:val="en-GB" w:eastAsia="en-US"/>
              </w:rPr>
              <w:t>,</w:t>
            </w:r>
            <w:r w:rsidRPr="003260ED">
              <w:rPr>
                <w:rFonts w:cs="Times New Roman"/>
                <w:sz w:val="20"/>
                <w:szCs w:val="26"/>
                <w:lang w:val="en-GB" w:eastAsia="en-US"/>
              </w:rPr>
              <w:t>33</w:t>
            </w:r>
            <w:r w:rsidR="00EF2121" w:rsidRPr="003260ED">
              <w:rPr>
                <w:rFonts w:cs="Times New Roman"/>
                <w:sz w:val="20"/>
                <w:szCs w:val="26"/>
                <w:lang w:val="en-GB" w:eastAsia="en-US"/>
              </w:rPr>
              <w:t>:0,35–</w:t>
            </w:r>
          </w:p>
        </w:tc>
        <w:tc>
          <w:tcPr>
            <w:tcW w:w="103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8C65DC" w:rsidRPr="003260ED">
              <w:rPr>
                <w:rFonts w:cs="Times New Roman"/>
                <w:sz w:val="20"/>
                <w:szCs w:val="26"/>
                <w:lang w:val="en-GB" w:eastAsia="en-US"/>
              </w:rPr>
              <w:t>,</w:t>
            </w:r>
            <w:r w:rsidRPr="003260ED">
              <w:rPr>
                <w:rFonts w:cs="Times New Roman"/>
                <w:sz w:val="20"/>
                <w:szCs w:val="26"/>
                <w:lang w:val="en-GB" w:eastAsia="en-US"/>
              </w:rPr>
              <w:t>01</w:t>
            </w:r>
            <w:r w:rsidR="008C65DC" w:rsidRPr="003260ED">
              <w:rPr>
                <w:rFonts w:cs="Times New Roman"/>
                <w:sz w:val="20"/>
                <w:szCs w:val="26"/>
                <w:lang w:val="en-GB" w:eastAsia="en-US"/>
              </w:rPr>
              <w:t>–</w:t>
            </w:r>
          </w:p>
        </w:tc>
        <w:tc>
          <w:tcPr>
            <w:tcW w:w="1276"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2</w:t>
            </w:r>
            <w:r w:rsidR="008C65DC" w:rsidRPr="003260ED">
              <w:rPr>
                <w:rFonts w:cs="Times New Roman"/>
                <w:sz w:val="20"/>
                <w:szCs w:val="26"/>
                <w:lang w:val="en-GB" w:eastAsia="en-US"/>
              </w:rPr>
              <w:t>,</w:t>
            </w:r>
            <w:r w:rsidRPr="003260ED">
              <w:rPr>
                <w:rFonts w:cs="Times New Roman"/>
                <w:sz w:val="20"/>
                <w:szCs w:val="26"/>
                <w:lang w:val="en-GB" w:eastAsia="en-US"/>
              </w:rPr>
              <w:t>31</w:t>
            </w:r>
          </w:p>
        </w:tc>
      </w:tr>
      <w:tr w:rsidR="0024157D" w:rsidRPr="003260ED" w:rsidTr="00DD0A26">
        <w:trPr>
          <w:cantSplit/>
          <w:jc w:val="center"/>
        </w:trPr>
        <w:tc>
          <w:tcPr>
            <w:tcW w:w="1071" w:type="dxa"/>
          </w:tcPr>
          <w:p w:rsidR="0024157D" w:rsidRPr="003260ED" w:rsidRDefault="0024157D" w:rsidP="0063738A">
            <w:pPr>
              <w:spacing w:before="20" w:after="40" w:line="240" w:lineRule="exact"/>
              <w:rPr>
                <w:sz w:val="20"/>
                <w:szCs w:val="26"/>
                <w:lang w:val="en-GB"/>
              </w:rPr>
            </w:pPr>
            <w:r w:rsidRPr="003260ED">
              <w:rPr>
                <w:sz w:val="20"/>
                <w:szCs w:val="26"/>
                <w:rtl/>
                <w:lang w:val="en-GB"/>
              </w:rPr>
              <w:t>بولندا</w:t>
            </w:r>
          </w:p>
        </w:tc>
        <w:tc>
          <w:tcPr>
            <w:tcW w:w="144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en-US"/>
              </w:rPr>
              <w:t>13</w:t>
            </w:r>
          </w:p>
        </w:tc>
        <w:tc>
          <w:tcPr>
            <w:tcW w:w="1298"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7</w:t>
            </w:r>
            <w:r w:rsidR="003D2DD0" w:rsidRPr="003260ED">
              <w:rPr>
                <w:rFonts w:cs="Times New Roman"/>
                <w:sz w:val="20"/>
                <w:szCs w:val="26"/>
                <w:lang w:val="en-GB" w:eastAsia="en-US"/>
              </w:rPr>
              <w:t> </w:t>
            </w:r>
            <w:r w:rsidRPr="003260ED">
              <w:rPr>
                <w:rFonts w:cs="Times New Roman"/>
                <w:sz w:val="20"/>
                <w:szCs w:val="26"/>
                <w:lang w:val="en-GB" w:eastAsia="en-US"/>
              </w:rPr>
              <w:t>136</w:t>
            </w:r>
          </w:p>
        </w:tc>
        <w:tc>
          <w:tcPr>
            <w:tcW w:w="1152"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3D2DD0" w:rsidRPr="003260ED">
              <w:rPr>
                <w:rFonts w:cs="Times New Roman"/>
                <w:sz w:val="20"/>
                <w:szCs w:val="26"/>
                <w:lang w:val="en-GB" w:eastAsia="en-US"/>
              </w:rPr>
              <w:t>,</w:t>
            </w:r>
            <w:r w:rsidRPr="003260ED">
              <w:rPr>
                <w:rFonts w:cs="Times New Roman"/>
                <w:sz w:val="20"/>
                <w:szCs w:val="26"/>
                <w:lang w:val="en-GB" w:eastAsia="en-US"/>
              </w:rPr>
              <w:t>48</w:t>
            </w:r>
            <w:r w:rsidR="003D2DD0" w:rsidRPr="003260ED">
              <w:rPr>
                <w:rFonts w:cs="Times New Roman"/>
                <w:sz w:val="20"/>
                <w:szCs w:val="26"/>
                <w:lang w:val="en-GB" w:eastAsia="en-US"/>
              </w:rPr>
              <w:t>:0,60–</w:t>
            </w:r>
          </w:p>
        </w:tc>
        <w:tc>
          <w:tcPr>
            <w:tcW w:w="1217"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B062C0" w:rsidRPr="003260ED">
              <w:rPr>
                <w:rFonts w:cs="Times New Roman"/>
                <w:sz w:val="20"/>
                <w:szCs w:val="26"/>
                <w:lang w:val="en-GB" w:eastAsia="en-US"/>
              </w:rPr>
              <w:t>,</w:t>
            </w:r>
            <w:r w:rsidRPr="003260ED">
              <w:rPr>
                <w:rFonts w:cs="Times New Roman"/>
                <w:sz w:val="20"/>
                <w:szCs w:val="26"/>
                <w:lang w:val="en-GB" w:eastAsia="en-US"/>
              </w:rPr>
              <w:t>27</w:t>
            </w:r>
            <w:r w:rsidR="00B062C0" w:rsidRPr="003260ED">
              <w:rPr>
                <w:rFonts w:cs="Times New Roman"/>
                <w:sz w:val="20"/>
                <w:szCs w:val="26"/>
                <w:lang w:val="en-GB" w:eastAsia="en-US"/>
              </w:rPr>
              <w:t>:0,38–</w:t>
            </w:r>
          </w:p>
        </w:tc>
        <w:tc>
          <w:tcPr>
            <w:tcW w:w="1153"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EF2121" w:rsidRPr="003260ED">
              <w:rPr>
                <w:rFonts w:cs="Times New Roman"/>
                <w:sz w:val="20"/>
                <w:szCs w:val="26"/>
                <w:lang w:val="en-GB" w:eastAsia="en-US"/>
              </w:rPr>
              <w:t>,</w:t>
            </w:r>
            <w:r w:rsidRPr="003260ED">
              <w:rPr>
                <w:rFonts w:cs="Times New Roman"/>
                <w:sz w:val="20"/>
                <w:szCs w:val="26"/>
                <w:lang w:val="en-GB" w:eastAsia="en-US"/>
              </w:rPr>
              <w:t>06</w:t>
            </w:r>
            <w:r w:rsidR="00EF2121" w:rsidRPr="003260ED">
              <w:rPr>
                <w:rFonts w:cs="Times New Roman"/>
                <w:sz w:val="20"/>
                <w:szCs w:val="26"/>
                <w:lang w:val="en-GB" w:eastAsia="en-US"/>
              </w:rPr>
              <w:t>:0,19–</w:t>
            </w:r>
          </w:p>
        </w:tc>
        <w:tc>
          <w:tcPr>
            <w:tcW w:w="1031"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8C65DC" w:rsidRPr="003260ED">
              <w:rPr>
                <w:rFonts w:cs="Times New Roman"/>
                <w:sz w:val="20"/>
                <w:szCs w:val="26"/>
                <w:lang w:val="en-GB" w:eastAsia="en-US"/>
              </w:rPr>
              <w:t>,</w:t>
            </w:r>
            <w:r w:rsidRPr="003260ED">
              <w:rPr>
                <w:rFonts w:cs="Times New Roman"/>
                <w:sz w:val="20"/>
                <w:szCs w:val="26"/>
                <w:lang w:val="en-GB" w:eastAsia="en-US"/>
              </w:rPr>
              <w:t>064</w:t>
            </w:r>
            <w:r w:rsidR="008C65DC" w:rsidRPr="003260ED">
              <w:rPr>
                <w:rFonts w:cs="Times New Roman"/>
                <w:sz w:val="20"/>
                <w:szCs w:val="26"/>
                <w:lang w:val="en-GB" w:eastAsia="en-US"/>
              </w:rPr>
              <w:t>–</w:t>
            </w:r>
          </w:p>
        </w:tc>
        <w:tc>
          <w:tcPr>
            <w:tcW w:w="1276"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8C65DC" w:rsidRPr="003260ED">
              <w:rPr>
                <w:rFonts w:cs="Times New Roman"/>
                <w:sz w:val="20"/>
                <w:szCs w:val="26"/>
                <w:lang w:val="en-GB" w:eastAsia="en-US"/>
              </w:rPr>
              <w:t>,</w:t>
            </w:r>
            <w:r w:rsidRPr="003260ED">
              <w:rPr>
                <w:rFonts w:cs="Times New Roman"/>
                <w:sz w:val="20"/>
                <w:szCs w:val="26"/>
                <w:lang w:val="en-GB" w:eastAsia="en-US"/>
              </w:rPr>
              <w:t>543</w:t>
            </w:r>
          </w:p>
        </w:tc>
      </w:tr>
      <w:tr w:rsidR="0024157D" w:rsidRPr="003260ED" w:rsidTr="00DD0A26">
        <w:trPr>
          <w:cantSplit/>
          <w:jc w:val="center"/>
        </w:trPr>
        <w:tc>
          <w:tcPr>
            <w:tcW w:w="1071" w:type="dxa"/>
          </w:tcPr>
          <w:p w:rsidR="0024157D" w:rsidRPr="003260ED" w:rsidRDefault="0024157D" w:rsidP="0063738A">
            <w:pPr>
              <w:spacing w:before="20" w:after="40" w:line="240" w:lineRule="exact"/>
              <w:rPr>
                <w:sz w:val="20"/>
                <w:szCs w:val="26"/>
                <w:lang w:val="en-GB"/>
              </w:rPr>
            </w:pPr>
            <w:r w:rsidRPr="003260ED">
              <w:rPr>
                <w:sz w:val="20"/>
                <w:szCs w:val="26"/>
                <w:rtl/>
                <w:lang w:val="en-GB"/>
              </w:rPr>
              <w:t>فرنسا</w:t>
            </w:r>
          </w:p>
        </w:tc>
        <w:tc>
          <w:tcPr>
            <w:tcW w:w="144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14</w:t>
            </w:r>
            <w:r w:rsidR="002F486D" w:rsidRPr="003260ED">
              <w:rPr>
                <w:rFonts w:cs="Times New Roman"/>
                <w:sz w:val="20"/>
                <w:szCs w:val="26"/>
                <w:lang w:val="en-GB" w:eastAsia="ja-JP"/>
              </w:rPr>
              <w:t>,</w:t>
            </w:r>
            <w:r w:rsidRPr="003260ED">
              <w:rPr>
                <w:rFonts w:cs="Times New Roman"/>
                <w:sz w:val="20"/>
                <w:szCs w:val="26"/>
                <w:lang w:val="en-GB" w:eastAsia="ja-JP"/>
              </w:rPr>
              <w:t>5</w:t>
            </w:r>
            <w:r w:rsidR="002F486D" w:rsidRPr="003260ED">
              <w:rPr>
                <w:rFonts w:cs="Times New Roman"/>
                <w:sz w:val="20"/>
                <w:szCs w:val="26"/>
                <w:lang w:val="en-GB" w:eastAsia="ja-JP"/>
              </w:rPr>
              <w:t>-</w:t>
            </w:r>
            <w:r w:rsidR="002F486D" w:rsidRPr="003260ED">
              <w:rPr>
                <w:rFonts w:cs="Times New Roman"/>
                <w:sz w:val="20"/>
                <w:szCs w:val="26"/>
                <w:lang w:val="en-GB" w:eastAsia="en-US"/>
              </w:rPr>
              <w:t>14</w:t>
            </w:r>
            <w:r w:rsidR="002F486D" w:rsidRPr="003260ED">
              <w:rPr>
                <w:rFonts w:cs="Times New Roman"/>
                <w:sz w:val="20"/>
                <w:szCs w:val="26"/>
                <w:lang w:val="en-GB" w:eastAsia="ja-JP"/>
              </w:rPr>
              <w:t>,25</w:t>
            </w:r>
          </w:p>
        </w:tc>
        <w:tc>
          <w:tcPr>
            <w:tcW w:w="1298"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ja-JP"/>
              </w:rPr>
              <w:t>186</w:t>
            </w:r>
          </w:p>
        </w:tc>
        <w:tc>
          <w:tcPr>
            <w:tcW w:w="1152"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12</w:t>
            </w:r>
            <w:r w:rsidR="003D2DD0" w:rsidRPr="003260ED">
              <w:rPr>
                <w:rFonts w:cs="Times New Roman"/>
                <w:sz w:val="20"/>
                <w:szCs w:val="26"/>
                <w:lang w:val="en-GB" w:eastAsia="en-US"/>
              </w:rPr>
              <w:t>,</w:t>
            </w:r>
            <w:r w:rsidRPr="003260ED">
              <w:rPr>
                <w:rFonts w:cs="Times New Roman"/>
                <w:sz w:val="20"/>
                <w:szCs w:val="26"/>
                <w:lang w:val="en-GB" w:eastAsia="en-US"/>
              </w:rPr>
              <w:t>9</w:t>
            </w:r>
            <w:r w:rsidR="003D2DD0" w:rsidRPr="003260ED">
              <w:rPr>
                <w:rFonts w:cs="Times New Roman"/>
                <w:sz w:val="20"/>
                <w:szCs w:val="26"/>
                <w:lang w:val="en-GB" w:eastAsia="en-US"/>
              </w:rPr>
              <w:t>:7,35–</w:t>
            </w:r>
          </w:p>
        </w:tc>
        <w:tc>
          <w:tcPr>
            <w:tcW w:w="1217"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7</w:t>
            </w:r>
            <w:r w:rsidR="00B062C0" w:rsidRPr="003260ED">
              <w:rPr>
                <w:rFonts w:cs="Times New Roman"/>
                <w:sz w:val="20"/>
                <w:szCs w:val="26"/>
                <w:lang w:val="en-GB" w:eastAsia="en-US"/>
              </w:rPr>
              <w:t>,</w:t>
            </w:r>
            <w:r w:rsidRPr="003260ED">
              <w:rPr>
                <w:rFonts w:cs="Times New Roman"/>
                <w:sz w:val="20"/>
                <w:szCs w:val="26"/>
                <w:lang w:val="en-GB" w:eastAsia="en-US"/>
              </w:rPr>
              <w:t>32</w:t>
            </w:r>
            <w:r w:rsidR="00B062C0" w:rsidRPr="003260ED">
              <w:rPr>
                <w:rFonts w:cs="Times New Roman"/>
                <w:sz w:val="20"/>
                <w:szCs w:val="26"/>
                <w:lang w:val="en-GB" w:eastAsia="en-US"/>
              </w:rPr>
              <w:t>:3,02–</w:t>
            </w:r>
          </w:p>
        </w:tc>
        <w:tc>
          <w:tcPr>
            <w:tcW w:w="1153"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2</w:t>
            </w:r>
            <w:r w:rsidR="00EF2121" w:rsidRPr="003260ED">
              <w:rPr>
                <w:rFonts w:cs="Times New Roman"/>
                <w:sz w:val="20"/>
                <w:szCs w:val="26"/>
                <w:lang w:val="en-GB" w:eastAsia="en-US"/>
              </w:rPr>
              <w:t>,</w:t>
            </w:r>
            <w:r w:rsidRPr="003260ED">
              <w:rPr>
                <w:rFonts w:cs="Times New Roman"/>
                <w:sz w:val="20"/>
                <w:szCs w:val="26"/>
                <w:lang w:val="en-GB" w:eastAsia="en-US"/>
              </w:rPr>
              <w:t>6</w:t>
            </w:r>
            <w:r w:rsidR="00EF2121" w:rsidRPr="003260ED">
              <w:rPr>
                <w:rFonts w:cs="Times New Roman"/>
                <w:sz w:val="20"/>
                <w:szCs w:val="26"/>
                <w:lang w:val="en-GB" w:eastAsia="en-US"/>
              </w:rPr>
              <w:t>:0,41–</w:t>
            </w:r>
          </w:p>
        </w:tc>
        <w:tc>
          <w:tcPr>
            <w:tcW w:w="103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8C65DC" w:rsidRPr="003260ED">
              <w:rPr>
                <w:rFonts w:cs="Times New Roman"/>
                <w:sz w:val="20"/>
                <w:szCs w:val="26"/>
                <w:lang w:val="en-GB" w:eastAsia="en-US"/>
              </w:rPr>
              <w:t>,</w:t>
            </w:r>
            <w:r w:rsidRPr="003260ED">
              <w:rPr>
                <w:rFonts w:cs="Times New Roman"/>
                <w:sz w:val="20"/>
                <w:szCs w:val="26"/>
                <w:lang w:val="en-GB" w:eastAsia="en-US"/>
              </w:rPr>
              <w:t>14</w:t>
            </w:r>
          </w:p>
        </w:tc>
        <w:tc>
          <w:tcPr>
            <w:tcW w:w="1276"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6</w:t>
            </w:r>
            <w:r w:rsidR="008C65DC" w:rsidRPr="003260ED">
              <w:rPr>
                <w:rFonts w:cs="Times New Roman"/>
                <w:sz w:val="20"/>
                <w:szCs w:val="26"/>
                <w:lang w:val="en-GB" w:eastAsia="en-US"/>
              </w:rPr>
              <w:t>,</w:t>
            </w:r>
            <w:r w:rsidRPr="003260ED">
              <w:rPr>
                <w:rFonts w:cs="Times New Roman"/>
                <w:sz w:val="20"/>
                <w:szCs w:val="26"/>
                <w:lang w:val="en-GB" w:eastAsia="en-US"/>
              </w:rPr>
              <w:t>61</w:t>
            </w:r>
          </w:p>
        </w:tc>
      </w:tr>
      <w:tr w:rsidR="0024157D" w:rsidRPr="003260ED" w:rsidTr="00DD0A26">
        <w:trPr>
          <w:cantSplit/>
          <w:jc w:val="center"/>
        </w:trPr>
        <w:tc>
          <w:tcPr>
            <w:tcW w:w="1071" w:type="dxa"/>
          </w:tcPr>
          <w:p w:rsidR="0024157D" w:rsidRPr="003260ED" w:rsidRDefault="0024157D" w:rsidP="0063738A">
            <w:pPr>
              <w:spacing w:before="20" w:after="40" w:line="240" w:lineRule="exact"/>
              <w:rPr>
                <w:sz w:val="20"/>
                <w:szCs w:val="26"/>
                <w:lang w:val="en-GB"/>
              </w:rPr>
            </w:pPr>
            <w:r w:rsidRPr="003260ED">
              <w:rPr>
                <w:sz w:val="20"/>
                <w:szCs w:val="26"/>
                <w:rtl/>
                <w:lang w:val="en-GB"/>
              </w:rPr>
              <w:t>كندا</w:t>
            </w:r>
          </w:p>
        </w:tc>
        <w:tc>
          <w:tcPr>
            <w:tcW w:w="144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15</w:t>
            </w:r>
            <w:r w:rsidR="002F486D" w:rsidRPr="003260ED">
              <w:rPr>
                <w:rFonts w:cs="Times New Roman"/>
                <w:sz w:val="20"/>
                <w:szCs w:val="26"/>
                <w:lang w:val="en-GB" w:eastAsia="en-US"/>
              </w:rPr>
              <w:t>,</w:t>
            </w:r>
            <w:r w:rsidRPr="003260ED">
              <w:rPr>
                <w:rFonts w:cs="Times New Roman"/>
                <w:sz w:val="20"/>
                <w:szCs w:val="26"/>
                <w:lang w:val="en-GB" w:eastAsia="en-US"/>
              </w:rPr>
              <w:t>35</w:t>
            </w:r>
            <w:r w:rsidR="002F486D" w:rsidRPr="003260ED">
              <w:rPr>
                <w:rFonts w:cs="Times New Roman"/>
                <w:sz w:val="20"/>
                <w:szCs w:val="26"/>
                <w:lang w:val="en-GB" w:eastAsia="en-US"/>
              </w:rPr>
              <w:t>-14,5</w:t>
            </w:r>
          </w:p>
        </w:tc>
        <w:tc>
          <w:tcPr>
            <w:tcW w:w="1298"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16</w:t>
            </w:r>
            <w:r w:rsidR="003D2DD0" w:rsidRPr="003260ED">
              <w:rPr>
                <w:rFonts w:cs="Times New Roman"/>
                <w:sz w:val="20"/>
                <w:szCs w:val="26"/>
                <w:lang w:val="en-GB" w:eastAsia="en-US"/>
              </w:rPr>
              <w:t> </w:t>
            </w:r>
            <w:r w:rsidRPr="003260ED">
              <w:rPr>
                <w:rFonts w:cs="Times New Roman"/>
                <w:sz w:val="20"/>
                <w:szCs w:val="26"/>
                <w:lang w:val="en-GB" w:eastAsia="en-US"/>
              </w:rPr>
              <w:t>152</w:t>
            </w:r>
          </w:p>
        </w:tc>
        <w:tc>
          <w:tcPr>
            <w:tcW w:w="1152"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3D2DD0" w:rsidRPr="003260ED">
              <w:rPr>
                <w:rFonts w:cs="Times New Roman"/>
                <w:sz w:val="20"/>
                <w:szCs w:val="26"/>
                <w:lang w:val="en-GB" w:eastAsia="en-US"/>
              </w:rPr>
              <w:t>,</w:t>
            </w:r>
            <w:r w:rsidRPr="003260ED">
              <w:rPr>
                <w:rFonts w:cs="Times New Roman"/>
                <w:sz w:val="20"/>
                <w:szCs w:val="26"/>
                <w:lang w:val="en-GB" w:eastAsia="en-US"/>
              </w:rPr>
              <w:t>8</w:t>
            </w:r>
            <w:r w:rsidR="003D2DD0" w:rsidRPr="003260ED">
              <w:rPr>
                <w:rFonts w:cs="Times New Roman"/>
                <w:sz w:val="20"/>
                <w:szCs w:val="26"/>
                <w:lang w:val="en-GB" w:eastAsia="en-US"/>
              </w:rPr>
              <w:t>:1,3</w:t>
            </w:r>
            <w:r w:rsidR="001B3526" w:rsidRPr="003260ED">
              <w:rPr>
                <w:rFonts w:cs="Times New Roman"/>
                <w:sz w:val="20"/>
                <w:szCs w:val="26"/>
                <w:lang w:val="en-GB" w:eastAsia="en-US"/>
              </w:rPr>
              <w:t>–</w:t>
            </w:r>
          </w:p>
        </w:tc>
        <w:tc>
          <w:tcPr>
            <w:tcW w:w="1217"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B062C0" w:rsidRPr="003260ED">
              <w:rPr>
                <w:rFonts w:cs="Times New Roman"/>
                <w:sz w:val="20"/>
                <w:szCs w:val="26"/>
                <w:lang w:val="en-GB" w:eastAsia="en-US"/>
              </w:rPr>
              <w:t>,</w:t>
            </w:r>
            <w:r w:rsidRPr="003260ED">
              <w:rPr>
                <w:rFonts w:cs="Times New Roman"/>
                <w:sz w:val="20"/>
                <w:szCs w:val="26"/>
                <w:lang w:val="en-GB" w:eastAsia="en-US"/>
              </w:rPr>
              <w:t>5</w:t>
            </w:r>
            <w:r w:rsidR="00B062C0" w:rsidRPr="003260ED">
              <w:rPr>
                <w:rFonts w:cs="Times New Roman"/>
                <w:sz w:val="20"/>
                <w:szCs w:val="26"/>
                <w:lang w:val="en-GB" w:eastAsia="en-US"/>
              </w:rPr>
              <w:t>:0,9–</w:t>
            </w:r>
          </w:p>
        </w:tc>
        <w:tc>
          <w:tcPr>
            <w:tcW w:w="1153"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EF2121" w:rsidRPr="003260ED">
              <w:rPr>
                <w:rFonts w:cs="Times New Roman"/>
                <w:sz w:val="20"/>
                <w:szCs w:val="26"/>
                <w:lang w:val="en-GB" w:eastAsia="en-US"/>
              </w:rPr>
              <w:t>,</w:t>
            </w:r>
            <w:r w:rsidRPr="003260ED">
              <w:rPr>
                <w:rFonts w:cs="Times New Roman"/>
                <w:sz w:val="20"/>
                <w:szCs w:val="26"/>
                <w:lang w:val="en-GB" w:eastAsia="en-US"/>
              </w:rPr>
              <w:t>1</w:t>
            </w:r>
            <w:r w:rsidR="00EF2121" w:rsidRPr="003260ED">
              <w:rPr>
                <w:rFonts w:cs="Times New Roman"/>
                <w:sz w:val="20"/>
                <w:szCs w:val="26"/>
                <w:lang w:val="en-GB" w:eastAsia="en-US"/>
              </w:rPr>
              <w:t>:0,3–</w:t>
            </w:r>
          </w:p>
        </w:tc>
        <w:tc>
          <w:tcPr>
            <w:tcW w:w="103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8C65DC" w:rsidRPr="003260ED">
              <w:rPr>
                <w:rFonts w:cs="Times New Roman"/>
                <w:sz w:val="20"/>
                <w:szCs w:val="26"/>
                <w:lang w:val="en-GB" w:eastAsia="en-US"/>
              </w:rPr>
              <w:t>,</w:t>
            </w:r>
            <w:r w:rsidRPr="003260ED">
              <w:rPr>
                <w:rFonts w:cs="Times New Roman"/>
                <w:sz w:val="20"/>
                <w:szCs w:val="26"/>
                <w:lang w:val="en-GB" w:eastAsia="en-US"/>
              </w:rPr>
              <w:t>1</w:t>
            </w:r>
            <w:r w:rsidR="008C65DC" w:rsidRPr="003260ED">
              <w:rPr>
                <w:rFonts w:cs="Times New Roman"/>
                <w:sz w:val="20"/>
                <w:szCs w:val="26"/>
                <w:lang w:val="en-GB" w:eastAsia="en-US"/>
              </w:rPr>
              <w:t>–</w:t>
            </w:r>
          </w:p>
        </w:tc>
        <w:tc>
          <w:tcPr>
            <w:tcW w:w="1276"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1</w:t>
            </w:r>
            <w:r w:rsidR="008C65DC" w:rsidRPr="003260ED">
              <w:rPr>
                <w:rFonts w:cs="Times New Roman"/>
                <w:sz w:val="20"/>
                <w:szCs w:val="26"/>
                <w:lang w:val="en-GB" w:eastAsia="en-US"/>
              </w:rPr>
              <w:t>,</w:t>
            </w:r>
            <w:r w:rsidRPr="003260ED">
              <w:rPr>
                <w:rFonts w:cs="Times New Roman"/>
                <w:sz w:val="20"/>
                <w:szCs w:val="26"/>
                <w:lang w:val="en-GB" w:eastAsia="en-US"/>
              </w:rPr>
              <w:t>1</w:t>
            </w:r>
          </w:p>
        </w:tc>
      </w:tr>
      <w:tr w:rsidR="0024157D" w:rsidRPr="003260ED" w:rsidTr="00DD0A26">
        <w:trPr>
          <w:cantSplit/>
          <w:jc w:val="center"/>
        </w:trPr>
        <w:tc>
          <w:tcPr>
            <w:tcW w:w="1071" w:type="dxa"/>
          </w:tcPr>
          <w:p w:rsidR="0024157D" w:rsidRPr="003260ED" w:rsidRDefault="0024157D" w:rsidP="0063738A">
            <w:pPr>
              <w:spacing w:before="20" w:after="40" w:line="240" w:lineRule="exact"/>
              <w:rPr>
                <w:sz w:val="20"/>
                <w:szCs w:val="26"/>
                <w:lang w:val="en-GB"/>
              </w:rPr>
            </w:pPr>
            <w:r w:rsidRPr="003260ED">
              <w:rPr>
                <w:sz w:val="20"/>
                <w:szCs w:val="26"/>
                <w:rtl/>
                <w:lang w:val="en-GB"/>
              </w:rPr>
              <w:t>اليابان</w:t>
            </w:r>
          </w:p>
        </w:tc>
        <w:tc>
          <w:tcPr>
            <w:tcW w:w="144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15</w:t>
            </w:r>
            <w:r w:rsidR="002F486D" w:rsidRPr="003260ED">
              <w:rPr>
                <w:rFonts w:cs="Times New Roman"/>
                <w:sz w:val="20"/>
                <w:szCs w:val="26"/>
                <w:lang w:val="en-GB" w:eastAsia="en-US"/>
              </w:rPr>
              <w:t>,</w:t>
            </w:r>
            <w:r w:rsidRPr="003260ED">
              <w:rPr>
                <w:rFonts w:cs="Times New Roman"/>
                <w:sz w:val="20"/>
                <w:szCs w:val="26"/>
                <w:lang w:val="en-GB" w:eastAsia="en-US"/>
              </w:rPr>
              <w:t>23</w:t>
            </w:r>
            <w:r w:rsidR="002F486D" w:rsidRPr="003260ED">
              <w:rPr>
                <w:rFonts w:cs="Times New Roman"/>
                <w:sz w:val="20"/>
                <w:szCs w:val="26"/>
                <w:lang w:val="en-GB" w:eastAsia="en-US"/>
              </w:rPr>
              <w:t>-14,4</w:t>
            </w:r>
          </w:p>
        </w:tc>
        <w:tc>
          <w:tcPr>
            <w:tcW w:w="1298"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10</w:t>
            </w:r>
            <w:r w:rsidR="003D2DD0" w:rsidRPr="003260ED">
              <w:rPr>
                <w:rFonts w:cs="Times New Roman"/>
                <w:sz w:val="20"/>
                <w:szCs w:val="26"/>
                <w:lang w:val="en-GB" w:eastAsia="ja-JP"/>
              </w:rPr>
              <w:t> </w:t>
            </w:r>
            <w:r w:rsidRPr="003260ED">
              <w:rPr>
                <w:rFonts w:cs="Times New Roman"/>
                <w:sz w:val="20"/>
                <w:szCs w:val="26"/>
                <w:lang w:val="en-GB" w:eastAsia="ja-JP"/>
              </w:rPr>
              <w:t>316</w:t>
            </w:r>
          </w:p>
        </w:tc>
        <w:tc>
          <w:tcPr>
            <w:tcW w:w="1152"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3</w:t>
            </w:r>
            <w:r w:rsidR="003D2DD0" w:rsidRPr="003260ED">
              <w:rPr>
                <w:rFonts w:cs="Times New Roman"/>
                <w:sz w:val="20"/>
                <w:szCs w:val="26"/>
                <w:lang w:val="en-GB" w:eastAsia="ja-JP"/>
              </w:rPr>
              <w:t>,</w:t>
            </w:r>
            <w:r w:rsidRPr="003260ED">
              <w:rPr>
                <w:rFonts w:cs="Times New Roman"/>
                <w:sz w:val="20"/>
                <w:szCs w:val="26"/>
                <w:lang w:val="en-GB" w:eastAsia="ja-JP"/>
              </w:rPr>
              <w:t>27</w:t>
            </w:r>
            <w:r w:rsidR="003D2DD0" w:rsidRPr="003260ED">
              <w:rPr>
                <w:rFonts w:cs="Times New Roman"/>
                <w:sz w:val="20"/>
                <w:szCs w:val="26"/>
                <w:lang w:val="en-GB" w:eastAsia="ja-JP"/>
              </w:rPr>
              <w:t>:3,30</w:t>
            </w:r>
            <w:r w:rsidR="003D2DD0" w:rsidRPr="003260ED">
              <w:rPr>
                <w:rFonts w:cs="Times New Roman"/>
                <w:sz w:val="20"/>
                <w:szCs w:val="26"/>
                <w:lang w:val="en-GB" w:eastAsia="en-US"/>
              </w:rPr>
              <w:t>–</w:t>
            </w:r>
          </w:p>
        </w:tc>
        <w:tc>
          <w:tcPr>
            <w:tcW w:w="1217"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1</w:t>
            </w:r>
            <w:r w:rsidR="00B062C0" w:rsidRPr="003260ED">
              <w:rPr>
                <w:rFonts w:cs="Times New Roman"/>
                <w:sz w:val="20"/>
                <w:szCs w:val="26"/>
                <w:lang w:val="en-GB" w:eastAsia="ja-JP"/>
              </w:rPr>
              <w:t>,</w:t>
            </w:r>
            <w:r w:rsidRPr="003260ED">
              <w:rPr>
                <w:rFonts w:cs="Times New Roman"/>
                <w:sz w:val="20"/>
                <w:szCs w:val="26"/>
                <w:lang w:val="en-GB" w:eastAsia="ja-JP"/>
              </w:rPr>
              <w:t>89</w:t>
            </w:r>
            <w:r w:rsidR="00B062C0" w:rsidRPr="003260ED">
              <w:rPr>
                <w:rFonts w:cs="Times New Roman"/>
                <w:sz w:val="20"/>
                <w:szCs w:val="26"/>
                <w:lang w:val="en-GB" w:eastAsia="ja-JP"/>
              </w:rPr>
              <w:t>:1,92</w:t>
            </w:r>
            <w:r w:rsidR="00B062C0" w:rsidRPr="003260ED">
              <w:rPr>
                <w:rFonts w:cs="Times New Roman"/>
                <w:sz w:val="20"/>
                <w:szCs w:val="26"/>
                <w:lang w:val="en-GB" w:eastAsia="en-US"/>
              </w:rPr>
              <w:t>–</w:t>
            </w:r>
          </w:p>
        </w:tc>
        <w:tc>
          <w:tcPr>
            <w:tcW w:w="1153"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0</w:t>
            </w:r>
            <w:r w:rsidR="00EF2121" w:rsidRPr="003260ED">
              <w:rPr>
                <w:rFonts w:cs="Times New Roman"/>
                <w:sz w:val="20"/>
                <w:szCs w:val="26"/>
                <w:lang w:val="en-GB" w:eastAsia="ja-JP"/>
              </w:rPr>
              <w:t>,</w:t>
            </w:r>
            <w:r w:rsidRPr="003260ED">
              <w:rPr>
                <w:rFonts w:cs="Times New Roman"/>
                <w:sz w:val="20"/>
                <w:szCs w:val="26"/>
                <w:lang w:val="en-GB" w:eastAsia="ja-JP"/>
              </w:rPr>
              <w:t>60</w:t>
            </w:r>
            <w:r w:rsidR="00EF2121" w:rsidRPr="003260ED">
              <w:rPr>
                <w:rFonts w:cs="Times New Roman"/>
                <w:sz w:val="20"/>
                <w:szCs w:val="26"/>
                <w:lang w:val="en-GB" w:eastAsia="ja-JP"/>
              </w:rPr>
              <w:t>:0,60</w:t>
            </w:r>
            <w:r w:rsidR="00EF2121" w:rsidRPr="003260ED">
              <w:rPr>
                <w:rFonts w:cs="Times New Roman"/>
                <w:sz w:val="20"/>
                <w:szCs w:val="26"/>
                <w:lang w:val="en-GB" w:eastAsia="en-US"/>
              </w:rPr>
              <w:t>–</w:t>
            </w:r>
          </w:p>
        </w:tc>
        <w:tc>
          <w:tcPr>
            <w:tcW w:w="1031"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0</w:t>
            </w:r>
            <w:r w:rsidR="008C65DC" w:rsidRPr="003260ED">
              <w:rPr>
                <w:rFonts w:cs="Times New Roman"/>
                <w:sz w:val="20"/>
                <w:szCs w:val="26"/>
                <w:lang w:val="en-GB" w:eastAsia="ja-JP"/>
              </w:rPr>
              <w:t>,</w:t>
            </w:r>
            <w:r w:rsidRPr="003260ED">
              <w:rPr>
                <w:rFonts w:cs="Times New Roman"/>
                <w:sz w:val="20"/>
                <w:szCs w:val="26"/>
                <w:lang w:val="en-GB" w:eastAsia="ja-JP"/>
              </w:rPr>
              <w:t>018</w:t>
            </w:r>
            <w:r w:rsidR="008C65DC" w:rsidRPr="003260ED">
              <w:rPr>
                <w:rFonts w:cs="Times New Roman"/>
                <w:sz w:val="20"/>
                <w:szCs w:val="26"/>
                <w:lang w:val="en-GB" w:eastAsia="en-US"/>
              </w:rPr>
              <w:t>–</w:t>
            </w:r>
          </w:p>
        </w:tc>
        <w:tc>
          <w:tcPr>
            <w:tcW w:w="1276"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2</w:t>
            </w:r>
            <w:r w:rsidR="008C65DC" w:rsidRPr="003260ED">
              <w:rPr>
                <w:rFonts w:cs="Times New Roman"/>
                <w:sz w:val="20"/>
                <w:szCs w:val="26"/>
                <w:lang w:val="en-GB" w:eastAsia="ja-JP"/>
              </w:rPr>
              <w:t>,</w:t>
            </w:r>
            <w:r w:rsidRPr="003260ED">
              <w:rPr>
                <w:rFonts w:cs="Times New Roman"/>
                <w:sz w:val="20"/>
                <w:szCs w:val="26"/>
                <w:lang w:val="en-GB" w:eastAsia="ja-JP"/>
              </w:rPr>
              <w:t>123</w:t>
            </w:r>
          </w:p>
        </w:tc>
      </w:tr>
    </w:tbl>
    <w:p w:rsidR="00857AA3" w:rsidRDefault="00857AA3" w:rsidP="00857AA3"/>
    <w:p w:rsidR="00DD0A26" w:rsidRPr="00E01589" w:rsidRDefault="00DD0A26" w:rsidP="00DD0A26">
      <w:pPr>
        <w:pStyle w:val="TableNo"/>
        <w:keepNext/>
        <w:keepLines/>
        <w:widowControl w:val="0"/>
        <w:spacing w:after="80"/>
        <w:rPr>
          <w:rtl/>
        </w:rPr>
      </w:pPr>
      <w:r w:rsidRPr="00DD0A26">
        <w:rPr>
          <w:rFonts w:hint="cs"/>
          <w:rtl/>
          <w:lang w:bidi="ar-SA"/>
        </w:rPr>
        <w:lastRenderedPageBreak/>
        <w:t xml:space="preserve">الجدول </w:t>
      </w:r>
      <w:r w:rsidRPr="00DD0A26">
        <w:t>3A-A2</w:t>
      </w:r>
      <w:r>
        <w:rPr>
          <w:rFonts w:hint="cs"/>
          <w:rtl/>
        </w:rPr>
        <w:t xml:space="preserve"> (</w:t>
      </w:r>
      <w:r w:rsidRPr="004370CA">
        <w:rPr>
          <w:rFonts w:hint="cs"/>
          <w:sz w:val="12"/>
          <w:szCs w:val="20"/>
          <w:rtl/>
        </w:rPr>
        <w:t> </w:t>
      </w:r>
      <w:r w:rsidRPr="004370CA">
        <w:rPr>
          <w:rFonts w:hint="cs"/>
          <w:i/>
          <w:iCs/>
          <w:rtl/>
        </w:rPr>
        <w:t>تتمة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1"/>
        <w:gridCol w:w="1441"/>
        <w:gridCol w:w="1298"/>
        <w:gridCol w:w="1152"/>
        <w:gridCol w:w="1217"/>
        <w:gridCol w:w="1153"/>
        <w:gridCol w:w="1031"/>
        <w:gridCol w:w="1276"/>
      </w:tblGrid>
      <w:tr w:rsidR="00DD0A26" w:rsidRPr="003260ED" w:rsidTr="008F7685">
        <w:trPr>
          <w:cantSplit/>
          <w:jc w:val="center"/>
        </w:trPr>
        <w:tc>
          <w:tcPr>
            <w:tcW w:w="1071" w:type="dxa"/>
            <w:vMerge w:val="restart"/>
          </w:tcPr>
          <w:p w:rsidR="00DD0A26" w:rsidRPr="003260ED" w:rsidRDefault="00DD0A26" w:rsidP="00857AA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p>
        </w:tc>
        <w:tc>
          <w:tcPr>
            <w:tcW w:w="1441" w:type="dxa"/>
            <w:vMerge w:val="restart"/>
            <w:shd w:val="clear" w:color="auto" w:fill="auto"/>
          </w:tcPr>
          <w:p w:rsidR="00DD0A26" w:rsidRPr="003260ED" w:rsidRDefault="00DD0A26" w:rsidP="00857AA3">
            <w:pPr>
              <w:pStyle w:val="Tablehead"/>
              <w:keepLines/>
              <w:rPr>
                <w:lang w:val="en-GB"/>
              </w:rPr>
            </w:pPr>
            <w:r w:rsidRPr="003260ED">
              <w:rPr>
                <w:rFonts w:hint="cs"/>
                <w:rtl/>
                <w:lang w:val="en-GB"/>
              </w:rPr>
              <w:t>النطاق</w:t>
            </w:r>
            <w:r w:rsidRPr="003260ED">
              <w:rPr>
                <w:lang w:val="en-GB"/>
              </w:rPr>
              <w:br/>
              <w:t>(GHz)</w:t>
            </w:r>
          </w:p>
        </w:tc>
        <w:tc>
          <w:tcPr>
            <w:tcW w:w="1298" w:type="dxa"/>
            <w:vMerge w:val="restart"/>
            <w:shd w:val="clear" w:color="auto" w:fill="auto"/>
          </w:tcPr>
          <w:p w:rsidR="00DD0A26" w:rsidRPr="003260ED" w:rsidRDefault="00DD0A26" w:rsidP="00857AA3">
            <w:pPr>
              <w:pStyle w:val="Tablehead"/>
              <w:keepLines/>
              <w:rPr>
                <w:lang w:val="en-GB"/>
              </w:rPr>
            </w:pPr>
            <w:r w:rsidRPr="003260ED">
              <w:rPr>
                <w:rFonts w:hint="cs"/>
                <w:spacing w:val="-6"/>
                <w:rtl/>
                <w:lang w:bidi="ar"/>
              </w:rPr>
              <w:t>عدد السجلات</w:t>
            </w:r>
          </w:p>
        </w:tc>
        <w:tc>
          <w:tcPr>
            <w:tcW w:w="3522" w:type="dxa"/>
            <w:gridSpan w:val="3"/>
            <w:shd w:val="clear" w:color="auto" w:fill="auto"/>
          </w:tcPr>
          <w:p w:rsidR="00DD0A26" w:rsidRPr="003260ED" w:rsidRDefault="00DD0A26" w:rsidP="00857AA3">
            <w:pPr>
              <w:pStyle w:val="Tablehead"/>
              <w:keepLines/>
              <w:rPr>
                <w:lang w:val="en-GB"/>
              </w:rPr>
            </w:pPr>
            <w:r w:rsidRPr="003260ED">
              <w:rPr>
                <w:rFonts w:hint="cs"/>
                <w:rtl/>
                <w:lang w:val="en-GB"/>
              </w:rPr>
              <w:t>توزعات الترتيب المئوي</w:t>
            </w:r>
          </w:p>
        </w:tc>
        <w:tc>
          <w:tcPr>
            <w:tcW w:w="1031" w:type="dxa"/>
            <w:vMerge w:val="restart"/>
            <w:shd w:val="clear" w:color="auto" w:fill="auto"/>
          </w:tcPr>
          <w:p w:rsidR="00DD0A26" w:rsidRPr="003260ED" w:rsidRDefault="00DD0A26" w:rsidP="00857AA3">
            <w:pPr>
              <w:pStyle w:val="Tablehead"/>
              <w:keepLines/>
              <w:rPr>
                <w:lang w:val="en-GB"/>
              </w:rPr>
            </w:pPr>
            <w:r w:rsidRPr="003260ED">
              <w:rPr>
                <w:rFonts w:hint="cs"/>
                <w:rtl/>
                <w:lang w:val="en-GB"/>
              </w:rPr>
              <w:t>المتوسط</w:t>
            </w:r>
            <w:r w:rsidR="00857AA3" w:rsidRPr="00857AA3">
              <w:rPr>
                <w:rStyle w:val="FootnoteReference"/>
                <w:b w:val="0"/>
                <w:bCs w:val="0"/>
              </w:rPr>
              <w:t>6</w:t>
            </w:r>
          </w:p>
        </w:tc>
        <w:tc>
          <w:tcPr>
            <w:tcW w:w="1276" w:type="dxa"/>
            <w:vMerge w:val="restart"/>
            <w:shd w:val="clear" w:color="auto" w:fill="auto"/>
          </w:tcPr>
          <w:p w:rsidR="00DD0A26" w:rsidRPr="003260ED" w:rsidRDefault="00DD0A26" w:rsidP="00857AA3">
            <w:pPr>
              <w:pStyle w:val="Tablehead"/>
              <w:keepLines/>
              <w:rPr>
                <w:lang w:val="en-GB" w:eastAsia="ja-JP"/>
              </w:rPr>
            </w:pPr>
            <w:r w:rsidRPr="003260ED">
              <w:rPr>
                <w:rFonts w:hint="cs"/>
                <w:spacing w:val="-6"/>
                <w:rtl/>
                <w:lang w:bidi="ar"/>
              </w:rPr>
              <w:t>الانحراف المعياري</w:t>
            </w:r>
          </w:p>
        </w:tc>
      </w:tr>
      <w:tr w:rsidR="00DD0A26" w:rsidRPr="003260ED" w:rsidTr="008F7685">
        <w:trPr>
          <w:cantSplit/>
          <w:jc w:val="center"/>
        </w:trPr>
        <w:tc>
          <w:tcPr>
            <w:tcW w:w="1071" w:type="dxa"/>
            <w:vMerge/>
          </w:tcPr>
          <w:p w:rsidR="00DD0A26" w:rsidRPr="003260ED" w:rsidRDefault="00DD0A26" w:rsidP="00DD0A26">
            <w:pPr>
              <w:spacing w:before="20" w:after="40" w:line="240" w:lineRule="exact"/>
              <w:rPr>
                <w:sz w:val="20"/>
                <w:szCs w:val="26"/>
                <w:rtl/>
                <w:lang w:val="en-GB"/>
              </w:rPr>
            </w:pPr>
          </w:p>
        </w:tc>
        <w:tc>
          <w:tcPr>
            <w:tcW w:w="1441" w:type="dxa"/>
            <w:vMerge/>
            <w:shd w:val="clear" w:color="auto" w:fill="auto"/>
          </w:tcPr>
          <w:p w:rsidR="00DD0A26" w:rsidRPr="003260ED" w:rsidRDefault="00DD0A26" w:rsidP="00DD0A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p>
        </w:tc>
        <w:tc>
          <w:tcPr>
            <w:tcW w:w="1298" w:type="dxa"/>
            <w:vMerge/>
            <w:shd w:val="clear" w:color="auto" w:fill="auto"/>
          </w:tcPr>
          <w:p w:rsidR="00DD0A26" w:rsidRPr="003260ED" w:rsidRDefault="00DD0A26" w:rsidP="00DD0A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p>
        </w:tc>
        <w:tc>
          <w:tcPr>
            <w:tcW w:w="1152" w:type="dxa"/>
            <w:shd w:val="clear" w:color="auto" w:fill="auto"/>
          </w:tcPr>
          <w:p w:rsidR="00DD0A26" w:rsidRPr="003260ED" w:rsidRDefault="00DD0A26" w:rsidP="00857AA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3260ED">
              <w:rPr>
                <w:rFonts w:cs="Times New Roman"/>
                <w:b/>
                <w:sz w:val="20"/>
                <w:szCs w:val="26"/>
                <w:lang w:val="en-GB" w:eastAsia="en-US"/>
              </w:rPr>
              <w:t>95:5</w:t>
            </w:r>
          </w:p>
        </w:tc>
        <w:tc>
          <w:tcPr>
            <w:tcW w:w="1217" w:type="dxa"/>
            <w:shd w:val="clear" w:color="auto" w:fill="auto"/>
          </w:tcPr>
          <w:p w:rsidR="00DD0A26" w:rsidRPr="003260ED" w:rsidRDefault="00DD0A26" w:rsidP="00857AA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3260ED">
              <w:rPr>
                <w:rFonts w:cs="Times New Roman"/>
                <w:b/>
                <w:sz w:val="20"/>
                <w:szCs w:val="26"/>
                <w:lang w:val="en-GB" w:eastAsia="en-US"/>
              </w:rPr>
              <w:t>90:10</w:t>
            </w:r>
          </w:p>
        </w:tc>
        <w:tc>
          <w:tcPr>
            <w:tcW w:w="1153" w:type="dxa"/>
            <w:shd w:val="clear" w:color="auto" w:fill="auto"/>
          </w:tcPr>
          <w:p w:rsidR="00DD0A26" w:rsidRPr="003260ED" w:rsidRDefault="00DD0A26" w:rsidP="00857AA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rFonts w:cs="Times New Roman"/>
                <w:b/>
                <w:sz w:val="20"/>
                <w:szCs w:val="26"/>
                <w:lang w:val="en-GB" w:eastAsia="en-US"/>
              </w:rPr>
            </w:pPr>
            <w:r w:rsidRPr="003260ED">
              <w:rPr>
                <w:rFonts w:cs="Times New Roman"/>
                <w:b/>
                <w:sz w:val="20"/>
                <w:szCs w:val="26"/>
                <w:lang w:val="en-GB" w:eastAsia="en-US"/>
              </w:rPr>
              <w:t>75:25</w:t>
            </w:r>
          </w:p>
        </w:tc>
        <w:tc>
          <w:tcPr>
            <w:tcW w:w="1031" w:type="dxa"/>
            <w:vMerge/>
            <w:shd w:val="clear" w:color="auto" w:fill="auto"/>
            <w:vAlign w:val="bottom"/>
          </w:tcPr>
          <w:p w:rsidR="00DD0A26" w:rsidRPr="003260ED" w:rsidRDefault="00DD0A26" w:rsidP="00DD0A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p>
        </w:tc>
        <w:tc>
          <w:tcPr>
            <w:tcW w:w="1276" w:type="dxa"/>
            <w:vMerge/>
            <w:shd w:val="clear" w:color="auto" w:fill="auto"/>
            <w:vAlign w:val="bottom"/>
          </w:tcPr>
          <w:p w:rsidR="00DD0A26" w:rsidRPr="003260ED" w:rsidRDefault="00DD0A26" w:rsidP="00DD0A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p>
        </w:tc>
      </w:tr>
      <w:tr w:rsidR="0024157D" w:rsidRPr="003260ED" w:rsidTr="00DD0A26">
        <w:trPr>
          <w:cantSplit/>
          <w:jc w:val="center"/>
        </w:trPr>
        <w:tc>
          <w:tcPr>
            <w:tcW w:w="1071" w:type="dxa"/>
          </w:tcPr>
          <w:p w:rsidR="0024157D" w:rsidRPr="003260ED" w:rsidRDefault="0024157D" w:rsidP="0063738A">
            <w:pPr>
              <w:spacing w:before="20" w:after="40" w:line="240" w:lineRule="exact"/>
              <w:rPr>
                <w:sz w:val="20"/>
                <w:szCs w:val="26"/>
                <w:lang w:val="en-GB"/>
              </w:rPr>
            </w:pPr>
            <w:r w:rsidRPr="003260ED">
              <w:rPr>
                <w:sz w:val="20"/>
                <w:szCs w:val="26"/>
                <w:rtl/>
                <w:lang w:val="en-GB"/>
              </w:rPr>
              <w:t>بولندا</w:t>
            </w:r>
          </w:p>
        </w:tc>
        <w:tc>
          <w:tcPr>
            <w:tcW w:w="144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15</w:t>
            </w:r>
          </w:p>
        </w:tc>
        <w:tc>
          <w:tcPr>
            <w:tcW w:w="1298"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5</w:t>
            </w:r>
            <w:r w:rsidR="003260ED">
              <w:rPr>
                <w:rFonts w:cs="Times New Roman"/>
                <w:sz w:val="20"/>
                <w:szCs w:val="26"/>
                <w:lang w:val="en-GB" w:eastAsia="en-US"/>
              </w:rPr>
              <w:t> </w:t>
            </w:r>
            <w:r w:rsidRPr="003260ED">
              <w:rPr>
                <w:rFonts w:cs="Times New Roman"/>
                <w:sz w:val="20"/>
                <w:szCs w:val="26"/>
                <w:lang w:val="en-GB" w:eastAsia="en-US"/>
              </w:rPr>
              <w:t>836</w:t>
            </w:r>
          </w:p>
        </w:tc>
        <w:tc>
          <w:tcPr>
            <w:tcW w:w="1152"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574D8A">
              <w:rPr>
                <w:rFonts w:cs="Times New Roman"/>
                <w:sz w:val="20"/>
                <w:szCs w:val="26"/>
                <w:lang w:val="en-GB" w:eastAsia="en-US"/>
              </w:rPr>
              <w:t>,</w:t>
            </w:r>
            <w:r w:rsidRPr="003260ED">
              <w:rPr>
                <w:rFonts w:cs="Times New Roman"/>
                <w:sz w:val="20"/>
                <w:szCs w:val="26"/>
                <w:lang w:val="en-GB" w:eastAsia="en-US"/>
              </w:rPr>
              <w:t>47</w:t>
            </w:r>
            <w:r w:rsidR="00574D8A" w:rsidRPr="003260ED">
              <w:rPr>
                <w:rFonts w:cs="Times New Roman"/>
                <w:sz w:val="20"/>
                <w:szCs w:val="26"/>
                <w:lang w:val="en-GB" w:eastAsia="en-US"/>
              </w:rPr>
              <w:t>:0</w:t>
            </w:r>
            <w:r w:rsidR="00574D8A">
              <w:rPr>
                <w:rFonts w:cs="Times New Roman"/>
                <w:sz w:val="20"/>
                <w:szCs w:val="26"/>
                <w:lang w:val="en-GB" w:eastAsia="en-US"/>
              </w:rPr>
              <w:t>,</w:t>
            </w:r>
            <w:r w:rsidR="00574D8A" w:rsidRPr="003260ED">
              <w:rPr>
                <w:rFonts w:cs="Times New Roman"/>
                <w:sz w:val="20"/>
                <w:szCs w:val="26"/>
                <w:lang w:val="en-GB" w:eastAsia="en-US"/>
              </w:rPr>
              <w:t>55–</w:t>
            </w:r>
          </w:p>
        </w:tc>
        <w:tc>
          <w:tcPr>
            <w:tcW w:w="1217"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1A2F79">
              <w:rPr>
                <w:rFonts w:cs="Times New Roman"/>
                <w:sz w:val="20"/>
                <w:szCs w:val="26"/>
                <w:lang w:val="en-GB" w:eastAsia="en-US"/>
              </w:rPr>
              <w:t>,</w:t>
            </w:r>
            <w:r w:rsidRPr="003260ED">
              <w:rPr>
                <w:rFonts w:cs="Times New Roman"/>
                <w:sz w:val="20"/>
                <w:szCs w:val="26"/>
                <w:lang w:val="en-GB" w:eastAsia="en-US"/>
              </w:rPr>
              <w:t>25</w:t>
            </w:r>
            <w:r w:rsidR="001A2F79" w:rsidRPr="003260ED">
              <w:rPr>
                <w:rFonts w:cs="Times New Roman"/>
                <w:sz w:val="20"/>
                <w:szCs w:val="26"/>
                <w:lang w:val="en-GB" w:eastAsia="en-US"/>
              </w:rPr>
              <w:t>:0</w:t>
            </w:r>
            <w:r w:rsidR="001A2F79">
              <w:rPr>
                <w:rFonts w:cs="Times New Roman"/>
                <w:sz w:val="20"/>
                <w:szCs w:val="26"/>
                <w:lang w:val="en-GB" w:eastAsia="en-US"/>
              </w:rPr>
              <w:t>,</w:t>
            </w:r>
            <w:r w:rsidR="001A2F79" w:rsidRPr="003260ED">
              <w:rPr>
                <w:rFonts w:cs="Times New Roman"/>
                <w:sz w:val="20"/>
                <w:szCs w:val="26"/>
                <w:lang w:val="en-GB" w:eastAsia="en-US"/>
              </w:rPr>
              <w:t>35–</w:t>
            </w:r>
          </w:p>
        </w:tc>
        <w:tc>
          <w:tcPr>
            <w:tcW w:w="1153"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0327D0">
              <w:rPr>
                <w:rFonts w:cs="Times New Roman"/>
                <w:sz w:val="20"/>
                <w:szCs w:val="26"/>
                <w:lang w:val="en-GB" w:eastAsia="en-US"/>
              </w:rPr>
              <w:t>,</w:t>
            </w:r>
            <w:r w:rsidRPr="003260ED">
              <w:rPr>
                <w:rFonts w:cs="Times New Roman"/>
                <w:sz w:val="20"/>
                <w:szCs w:val="26"/>
                <w:lang w:val="en-GB" w:eastAsia="en-US"/>
              </w:rPr>
              <w:t>08</w:t>
            </w:r>
            <w:r w:rsidR="000327D0" w:rsidRPr="003260ED">
              <w:rPr>
                <w:rFonts w:cs="Times New Roman"/>
                <w:sz w:val="20"/>
                <w:szCs w:val="26"/>
                <w:lang w:val="en-GB" w:eastAsia="en-US"/>
              </w:rPr>
              <w:t>:0</w:t>
            </w:r>
            <w:r w:rsidR="000327D0">
              <w:rPr>
                <w:rFonts w:cs="Times New Roman"/>
                <w:sz w:val="20"/>
                <w:szCs w:val="26"/>
                <w:lang w:val="en-GB" w:eastAsia="en-US"/>
              </w:rPr>
              <w:t>,</w:t>
            </w:r>
            <w:r w:rsidR="000327D0" w:rsidRPr="003260ED">
              <w:rPr>
                <w:rFonts w:cs="Times New Roman"/>
                <w:sz w:val="20"/>
                <w:szCs w:val="26"/>
                <w:lang w:val="en-GB" w:eastAsia="en-US"/>
              </w:rPr>
              <w:t>18–</w:t>
            </w:r>
          </w:p>
        </w:tc>
        <w:tc>
          <w:tcPr>
            <w:tcW w:w="1031"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30180E">
              <w:rPr>
                <w:rFonts w:cs="Times New Roman"/>
                <w:sz w:val="20"/>
                <w:szCs w:val="26"/>
                <w:lang w:val="en-GB" w:eastAsia="en-US"/>
              </w:rPr>
              <w:t>,</w:t>
            </w:r>
            <w:r w:rsidRPr="003260ED">
              <w:rPr>
                <w:rFonts w:cs="Times New Roman"/>
                <w:sz w:val="20"/>
                <w:szCs w:val="26"/>
                <w:lang w:val="en-GB" w:eastAsia="en-US"/>
              </w:rPr>
              <w:t>049</w:t>
            </w:r>
            <w:r w:rsidR="0030180E" w:rsidRPr="003260ED">
              <w:rPr>
                <w:rFonts w:cs="Times New Roman"/>
                <w:sz w:val="20"/>
                <w:szCs w:val="26"/>
                <w:lang w:val="en-GB" w:eastAsia="en-US"/>
              </w:rPr>
              <w:t>–</w:t>
            </w:r>
          </w:p>
        </w:tc>
        <w:tc>
          <w:tcPr>
            <w:tcW w:w="1276"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0.446</w:t>
            </w:r>
          </w:p>
        </w:tc>
      </w:tr>
      <w:tr w:rsidR="0024157D" w:rsidRPr="003260ED" w:rsidTr="00DD0A26">
        <w:trPr>
          <w:cantSplit/>
          <w:jc w:val="center"/>
        </w:trPr>
        <w:tc>
          <w:tcPr>
            <w:tcW w:w="1071" w:type="dxa"/>
          </w:tcPr>
          <w:p w:rsidR="0024157D" w:rsidRPr="003260ED" w:rsidRDefault="0024157D" w:rsidP="0063738A">
            <w:pPr>
              <w:spacing w:before="20" w:after="40" w:line="240" w:lineRule="exact"/>
              <w:rPr>
                <w:sz w:val="20"/>
                <w:szCs w:val="26"/>
                <w:lang w:val="en-GB"/>
              </w:rPr>
            </w:pPr>
            <w:r w:rsidRPr="003260ED">
              <w:rPr>
                <w:sz w:val="20"/>
                <w:szCs w:val="26"/>
                <w:rtl/>
                <w:lang w:val="en-GB"/>
              </w:rPr>
              <w:t>فرنسا</w:t>
            </w:r>
          </w:p>
        </w:tc>
        <w:tc>
          <w:tcPr>
            <w:tcW w:w="144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19</w:t>
            </w:r>
            <w:r w:rsidR="003260ED">
              <w:rPr>
                <w:rFonts w:cs="Times New Roman"/>
                <w:sz w:val="20"/>
                <w:szCs w:val="26"/>
                <w:lang w:val="en-GB" w:eastAsia="ja-JP"/>
              </w:rPr>
              <w:t>,</w:t>
            </w:r>
            <w:r w:rsidRPr="003260ED">
              <w:rPr>
                <w:rFonts w:cs="Times New Roman"/>
                <w:sz w:val="20"/>
                <w:szCs w:val="26"/>
                <w:lang w:val="en-GB" w:eastAsia="ja-JP"/>
              </w:rPr>
              <w:t>7</w:t>
            </w:r>
            <w:r w:rsidR="003260ED" w:rsidRPr="003260ED">
              <w:rPr>
                <w:rFonts w:cs="Times New Roman"/>
                <w:sz w:val="20"/>
                <w:szCs w:val="26"/>
                <w:lang w:val="en-GB" w:eastAsia="ja-JP"/>
              </w:rPr>
              <w:t>-</w:t>
            </w:r>
            <w:r w:rsidR="003260ED" w:rsidRPr="003260ED">
              <w:rPr>
                <w:rFonts w:cs="Times New Roman"/>
                <w:sz w:val="20"/>
                <w:szCs w:val="26"/>
                <w:lang w:val="en-GB" w:eastAsia="en-US"/>
              </w:rPr>
              <w:t>17</w:t>
            </w:r>
            <w:r w:rsidR="003260ED" w:rsidRPr="00DD0A26">
              <w:rPr>
                <w:rFonts w:cs="Times New Roman"/>
                <w:sz w:val="20"/>
                <w:szCs w:val="26"/>
                <w:lang w:val="en-GB" w:eastAsia="ja-JP"/>
              </w:rPr>
              <w:t>,</w:t>
            </w:r>
            <w:r w:rsidR="003260ED" w:rsidRPr="003260ED">
              <w:rPr>
                <w:rFonts w:cs="Times New Roman"/>
                <w:sz w:val="20"/>
                <w:szCs w:val="26"/>
                <w:lang w:val="en-GB" w:eastAsia="ja-JP"/>
              </w:rPr>
              <w:t>7</w:t>
            </w:r>
          </w:p>
        </w:tc>
        <w:tc>
          <w:tcPr>
            <w:tcW w:w="1298"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ja-JP"/>
              </w:rPr>
              <w:t>7</w:t>
            </w:r>
            <w:r w:rsidR="003260ED">
              <w:rPr>
                <w:rFonts w:cs="Times New Roman"/>
                <w:sz w:val="20"/>
                <w:szCs w:val="26"/>
                <w:lang w:val="en-GB" w:eastAsia="ja-JP"/>
              </w:rPr>
              <w:t> </w:t>
            </w:r>
            <w:r w:rsidRPr="003260ED">
              <w:rPr>
                <w:rFonts w:cs="Times New Roman"/>
                <w:sz w:val="20"/>
                <w:szCs w:val="26"/>
                <w:lang w:val="en-GB" w:eastAsia="ja-JP"/>
              </w:rPr>
              <w:t>127</w:t>
            </w:r>
          </w:p>
        </w:tc>
        <w:tc>
          <w:tcPr>
            <w:tcW w:w="1152"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3</w:t>
            </w:r>
            <w:r w:rsidR="00574D8A">
              <w:rPr>
                <w:rFonts w:cs="Times New Roman"/>
                <w:sz w:val="20"/>
                <w:szCs w:val="26"/>
                <w:lang w:val="en-GB" w:eastAsia="en-US"/>
              </w:rPr>
              <w:t>,</w:t>
            </w:r>
            <w:r w:rsidRPr="003260ED">
              <w:rPr>
                <w:rFonts w:cs="Times New Roman"/>
                <w:sz w:val="20"/>
                <w:szCs w:val="26"/>
                <w:lang w:val="en-GB" w:eastAsia="en-US"/>
              </w:rPr>
              <w:t>37</w:t>
            </w:r>
            <w:r w:rsidR="00574D8A" w:rsidRPr="003260ED">
              <w:rPr>
                <w:rFonts w:cs="Times New Roman"/>
                <w:sz w:val="20"/>
                <w:szCs w:val="26"/>
                <w:lang w:val="en-GB" w:eastAsia="en-US"/>
              </w:rPr>
              <w:t>:3</w:t>
            </w:r>
            <w:r w:rsidR="00574D8A">
              <w:rPr>
                <w:rFonts w:cs="Times New Roman"/>
                <w:sz w:val="20"/>
                <w:szCs w:val="26"/>
                <w:lang w:val="en-GB" w:eastAsia="en-US"/>
              </w:rPr>
              <w:t>,</w:t>
            </w:r>
            <w:r w:rsidR="00574D8A" w:rsidRPr="003260ED">
              <w:rPr>
                <w:rFonts w:cs="Times New Roman"/>
                <w:sz w:val="20"/>
                <w:szCs w:val="26"/>
                <w:lang w:val="en-GB" w:eastAsia="en-US"/>
              </w:rPr>
              <w:t>3–</w:t>
            </w:r>
          </w:p>
        </w:tc>
        <w:tc>
          <w:tcPr>
            <w:tcW w:w="1217"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1</w:t>
            </w:r>
            <w:r w:rsidR="001A2F79">
              <w:rPr>
                <w:rFonts w:cs="Times New Roman"/>
                <w:sz w:val="20"/>
                <w:szCs w:val="26"/>
                <w:lang w:val="en-GB" w:eastAsia="en-US"/>
              </w:rPr>
              <w:t>,</w:t>
            </w:r>
            <w:r w:rsidRPr="003260ED">
              <w:rPr>
                <w:rFonts w:cs="Times New Roman"/>
                <w:sz w:val="20"/>
                <w:szCs w:val="26"/>
                <w:lang w:val="en-GB" w:eastAsia="en-US"/>
              </w:rPr>
              <w:t>79</w:t>
            </w:r>
            <w:r w:rsidR="001A2F79" w:rsidRPr="003260ED">
              <w:rPr>
                <w:rFonts w:cs="Times New Roman"/>
                <w:sz w:val="20"/>
                <w:szCs w:val="26"/>
                <w:lang w:val="en-GB" w:eastAsia="en-US"/>
              </w:rPr>
              <w:t>:1</w:t>
            </w:r>
            <w:r w:rsidR="001A2F79">
              <w:rPr>
                <w:rFonts w:cs="Times New Roman"/>
                <w:sz w:val="20"/>
                <w:szCs w:val="26"/>
                <w:lang w:val="en-GB" w:eastAsia="en-US"/>
              </w:rPr>
              <w:t>,</w:t>
            </w:r>
            <w:r w:rsidR="001A2F79" w:rsidRPr="003260ED">
              <w:rPr>
                <w:rFonts w:cs="Times New Roman"/>
                <w:sz w:val="20"/>
                <w:szCs w:val="26"/>
                <w:lang w:val="en-GB" w:eastAsia="en-US"/>
              </w:rPr>
              <w:t>57–</w:t>
            </w:r>
          </w:p>
        </w:tc>
        <w:tc>
          <w:tcPr>
            <w:tcW w:w="1153"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0327D0">
              <w:rPr>
                <w:rFonts w:cs="Times New Roman"/>
                <w:sz w:val="20"/>
                <w:szCs w:val="26"/>
                <w:lang w:val="en-GB" w:eastAsia="en-US"/>
              </w:rPr>
              <w:t>,</w:t>
            </w:r>
            <w:r w:rsidRPr="003260ED">
              <w:rPr>
                <w:rFonts w:cs="Times New Roman"/>
                <w:sz w:val="20"/>
                <w:szCs w:val="26"/>
                <w:lang w:val="en-GB" w:eastAsia="en-US"/>
              </w:rPr>
              <w:t>48</w:t>
            </w:r>
            <w:r w:rsidR="000327D0" w:rsidRPr="003260ED">
              <w:rPr>
                <w:rFonts w:cs="Times New Roman"/>
                <w:sz w:val="20"/>
                <w:szCs w:val="26"/>
                <w:lang w:val="en-GB" w:eastAsia="en-US"/>
              </w:rPr>
              <w:t>:0</w:t>
            </w:r>
            <w:r w:rsidR="000327D0">
              <w:rPr>
                <w:rFonts w:cs="Times New Roman"/>
                <w:sz w:val="20"/>
                <w:szCs w:val="26"/>
                <w:lang w:val="en-GB" w:eastAsia="en-US"/>
              </w:rPr>
              <w:t>,</w:t>
            </w:r>
            <w:r w:rsidR="000327D0" w:rsidRPr="003260ED">
              <w:rPr>
                <w:rFonts w:cs="Times New Roman"/>
                <w:sz w:val="20"/>
                <w:szCs w:val="26"/>
                <w:lang w:val="en-GB" w:eastAsia="en-US"/>
              </w:rPr>
              <w:t>38–</w:t>
            </w:r>
          </w:p>
        </w:tc>
        <w:tc>
          <w:tcPr>
            <w:tcW w:w="103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30180E">
              <w:rPr>
                <w:rFonts w:cs="Times New Roman"/>
                <w:sz w:val="20"/>
                <w:szCs w:val="26"/>
                <w:lang w:val="en-GB" w:eastAsia="en-US"/>
              </w:rPr>
              <w:t>,</w:t>
            </w:r>
            <w:r w:rsidRPr="003260ED">
              <w:rPr>
                <w:rFonts w:cs="Times New Roman"/>
                <w:sz w:val="20"/>
                <w:szCs w:val="26"/>
                <w:lang w:val="en-GB" w:eastAsia="en-US"/>
              </w:rPr>
              <w:t>02</w:t>
            </w:r>
          </w:p>
        </w:tc>
        <w:tc>
          <w:tcPr>
            <w:tcW w:w="1276"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2</w:t>
            </w:r>
            <w:r w:rsidR="0030180E">
              <w:rPr>
                <w:rFonts w:cs="Times New Roman"/>
                <w:sz w:val="20"/>
                <w:szCs w:val="26"/>
                <w:lang w:val="en-GB" w:eastAsia="en-US"/>
              </w:rPr>
              <w:t>,</w:t>
            </w:r>
            <w:r w:rsidRPr="003260ED">
              <w:rPr>
                <w:rFonts w:cs="Times New Roman"/>
                <w:sz w:val="20"/>
                <w:szCs w:val="26"/>
                <w:lang w:val="en-GB" w:eastAsia="en-US"/>
              </w:rPr>
              <w:t>69</w:t>
            </w:r>
          </w:p>
        </w:tc>
      </w:tr>
      <w:tr w:rsidR="0024157D" w:rsidRPr="003260ED" w:rsidTr="00DD0A26">
        <w:trPr>
          <w:cantSplit/>
          <w:jc w:val="center"/>
        </w:trPr>
        <w:tc>
          <w:tcPr>
            <w:tcW w:w="1071" w:type="dxa"/>
          </w:tcPr>
          <w:p w:rsidR="0024157D" w:rsidRPr="003260ED" w:rsidRDefault="0024157D" w:rsidP="0063738A">
            <w:pPr>
              <w:spacing w:before="20" w:after="40" w:line="240" w:lineRule="exact"/>
              <w:rPr>
                <w:sz w:val="20"/>
                <w:szCs w:val="26"/>
                <w:lang w:val="en-GB"/>
              </w:rPr>
            </w:pPr>
            <w:r w:rsidRPr="003260ED">
              <w:rPr>
                <w:sz w:val="20"/>
                <w:szCs w:val="26"/>
                <w:rtl/>
                <w:lang w:val="en-GB"/>
              </w:rPr>
              <w:t>كندا</w:t>
            </w:r>
          </w:p>
        </w:tc>
        <w:tc>
          <w:tcPr>
            <w:tcW w:w="1441" w:type="dxa"/>
            <w:shd w:val="clear" w:color="auto" w:fill="auto"/>
          </w:tcPr>
          <w:p w:rsidR="0024157D" w:rsidRPr="003260ED" w:rsidRDefault="003260E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w:t>
            </w:r>
            <w:r w:rsidR="0024157D" w:rsidRPr="003260ED">
              <w:rPr>
                <w:rFonts w:cs="Times New Roman"/>
                <w:sz w:val="20"/>
                <w:szCs w:val="26"/>
                <w:lang w:val="en-GB" w:eastAsia="en-US"/>
              </w:rPr>
              <w:t>18</w:t>
            </w:r>
            <w:r>
              <w:rPr>
                <w:rFonts w:cs="Times New Roman"/>
                <w:sz w:val="20"/>
                <w:szCs w:val="26"/>
                <w:lang w:val="en-GB" w:eastAsia="en-US"/>
              </w:rPr>
              <w:t>,</w:t>
            </w:r>
            <w:r w:rsidR="0024157D" w:rsidRPr="003260ED">
              <w:rPr>
                <w:rFonts w:cs="Times New Roman"/>
                <w:sz w:val="20"/>
                <w:szCs w:val="26"/>
                <w:lang w:val="en-GB" w:eastAsia="en-US"/>
              </w:rPr>
              <w:t>3</w:t>
            </w:r>
            <w:r w:rsidRPr="003260ED">
              <w:rPr>
                <w:rFonts w:cs="Times New Roman"/>
                <w:sz w:val="20"/>
                <w:szCs w:val="26"/>
                <w:lang w:val="en-GB" w:eastAsia="en-US"/>
              </w:rPr>
              <w:t>-17</w:t>
            </w:r>
            <w:r>
              <w:rPr>
                <w:rFonts w:cs="Times New Roman"/>
                <w:sz w:val="20"/>
                <w:szCs w:val="26"/>
                <w:lang w:val="en-GB" w:eastAsia="en-US"/>
              </w:rPr>
              <w:t>,</w:t>
            </w:r>
            <w:r w:rsidRPr="003260ED">
              <w:rPr>
                <w:rFonts w:cs="Times New Roman"/>
                <w:sz w:val="20"/>
                <w:szCs w:val="26"/>
                <w:lang w:val="en-GB" w:eastAsia="en-US"/>
              </w:rPr>
              <w:t>8</w:t>
            </w:r>
            <w:r w:rsidR="0024157D" w:rsidRPr="003260ED">
              <w:rPr>
                <w:rFonts w:cs="Times New Roman"/>
                <w:sz w:val="20"/>
                <w:szCs w:val="26"/>
                <w:lang w:val="en-GB" w:eastAsia="en-US"/>
              </w:rPr>
              <w:br/>
              <w:t>19</w:t>
            </w:r>
            <w:r>
              <w:rPr>
                <w:rFonts w:cs="Times New Roman"/>
                <w:sz w:val="20"/>
                <w:szCs w:val="26"/>
                <w:lang w:val="en-GB" w:eastAsia="en-US"/>
              </w:rPr>
              <w:t>,</w:t>
            </w:r>
            <w:r w:rsidR="0024157D" w:rsidRPr="003260ED">
              <w:rPr>
                <w:rFonts w:cs="Times New Roman"/>
                <w:sz w:val="20"/>
                <w:szCs w:val="26"/>
                <w:lang w:val="en-GB" w:eastAsia="en-US"/>
              </w:rPr>
              <w:t>7</w:t>
            </w:r>
            <w:r w:rsidRPr="003260ED">
              <w:rPr>
                <w:rFonts w:cs="Times New Roman"/>
                <w:sz w:val="20"/>
                <w:szCs w:val="26"/>
                <w:lang w:val="en-GB" w:eastAsia="en-US"/>
              </w:rPr>
              <w:noBreakHyphen/>
              <w:t>19</w:t>
            </w:r>
            <w:r>
              <w:rPr>
                <w:rFonts w:cs="Times New Roman"/>
                <w:sz w:val="20"/>
                <w:szCs w:val="26"/>
                <w:lang w:val="en-GB" w:eastAsia="en-US"/>
              </w:rPr>
              <w:t>,</w:t>
            </w:r>
            <w:r w:rsidRPr="003260ED">
              <w:rPr>
                <w:rFonts w:cs="Times New Roman"/>
                <w:sz w:val="20"/>
                <w:szCs w:val="26"/>
                <w:lang w:val="en-GB" w:eastAsia="en-US"/>
              </w:rPr>
              <w:t>3</w:t>
            </w:r>
          </w:p>
        </w:tc>
        <w:tc>
          <w:tcPr>
            <w:tcW w:w="1298"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19</w:t>
            </w:r>
            <w:r w:rsidR="003260ED">
              <w:rPr>
                <w:rFonts w:cs="Times New Roman"/>
                <w:sz w:val="20"/>
                <w:szCs w:val="26"/>
                <w:lang w:val="en-GB" w:eastAsia="en-US"/>
              </w:rPr>
              <w:t> </w:t>
            </w:r>
            <w:r w:rsidRPr="003260ED">
              <w:rPr>
                <w:rFonts w:cs="Times New Roman"/>
                <w:sz w:val="20"/>
                <w:szCs w:val="26"/>
                <w:lang w:val="en-GB" w:eastAsia="en-US"/>
              </w:rPr>
              <w:t>448</w:t>
            </w:r>
          </w:p>
        </w:tc>
        <w:tc>
          <w:tcPr>
            <w:tcW w:w="1152"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1</w:t>
            </w:r>
            <w:r w:rsidR="00574D8A">
              <w:rPr>
                <w:rFonts w:cs="Times New Roman"/>
                <w:sz w:val="20"/>
                <w:szCs w:val="26"/>
                <w:lang w:val="en-GB" w:eastAsia="en-US"/>
              </w:rPr>
              <w:t>,</w:t>
            </w:r>
            <w:r w:rsidRPr="003260ED">
              <w:rPr>
                <w:rFonts w:cs="Times New Roman"/>
                <w:sz w:val="20"/>
                <w:szCs w:val="26"/>
                <w:lang w:val="en-GB" w:eastAsia="en-US"/>
              </w:rPr>
              <w:t>0</w:t>
            </w:r>
            <w:r w:rsidR="00574D8A" w:rsidRPr="003260ED">
              <w:rPr>
                <w:rFonts w:cs="Times New Roman"/>
                <w:sz w:val="20"/>
                <w:szCs w:val="26"/>
                <w:lang w:val="en-GB" w:eastAsia="en-US"/>
              </w:rPr>
              <w:t>:1</w:t>
            </w:r>
            <w:r w:rsidR="00574D8A">
              <w:rPr>
                <w:rFonts w:cs="Times New Roman"/>
                <w:sz w:val="20"/>
                <w:szCs w:val="26"/>
                <w:lang w:val="en-GB" w:eastAsia="en-US"/>
              </w:rPr>
              <w:t>,</w:t>
            </w:r>
            <w:r w:rsidR="00574D8A" w:rsidRPr="003260ED">
              <w:rPr>
                <w:rFonts w:cs="Times New Roman"/>
                <w:sz w:val="20"/>
                <w:szCs w:val="26"/>
                <w:lang w:val="en-GB" w:eastAsia="en-US"/>
              </w:rPr>
              <w:t>9–</w:t>
            </w:r>
          </w:p>
        </w:tc>
        <w:tc>
          <w:tcPr>
            <w:tcW w:w="1217"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1A2F79">
              <w:rPr>
                <w:rFonts w:cs="Times New Roman"/>
                <w:sz w:val="20"/>
                <w:szCs w:val="26"/>
                <w:lang w:val="en-GB" w:eastAsia="en-US"/>
              </w:rPr>
              <w:t>,</w:t>
            </w:r>
            <w:r w:rsidRPr="003260ED">
              <w:rPr>
                <w:rFonts w:cs="Times New Roman"/>
                <w:sz w:val="20"/>
                <w:szCs w:val="26"/>
                <w:lang w:val="en-GB" w:eastAsia="en-US"/>
              </w:rPr>
              <w:t>6</w:t>
            </w:r>
            <w:r w:rsidR="001A2F79" w:rsidRPr="003260ED">
              <w:rPr>
                <w:rFonts w:cs="Times New Roman"/>
                <w:sz w:val="20"/>
                <w:szCs w:val="26"/>
                <w:lang w:val="en-GB" w:eastAsia="en-US"/>
              </w:rPr>
              <w:t>:1</w:t>
            </w:r>
            <w:r w:rsidR="001A2F79">
              <w:rPr>
                <w:rFonts w:cs="Times New Roman"/>
                <w:sz w:val="20"/>
                <w:szCs w:val="26"/>
                <w:lang w:val="en-GB" w:eastAsia="en-US"/>
              </w:rPr>
              <w:t>,</w:t>
            </w:r>
            <w:r w:rsidR="001A2F79" w:rsidRPr="003260ED">
              <w:rPr>
                <w:rFonts w:cs="Times New Roman"/>
                <w:sz w:val="20"/>
                <w:szCs w:val="26"/>
                <w:lang w:val="en-GB" w:eastAsia="en-US"/>
              </w:rPr>
              <w:t>1–</w:t>
            </w:r>
          </w:p>
        </w:tc>
        <w:tc>
          <w:tcPr>
            <w:tcW w:w="1153"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0327D0">
              <w:rPr>
                <w:rFonts w:cs="Times New Roman"/>
                <w:sz w:val="20"/>
                <w:szCs w:val="26"/>
                <w:lang w:val="en-GB" w:eastAsia="en-US"/>
              </w:rPr>
              <w:t>,</w:t>
            </w:r>
            <w:r w:rsidRPr="003260ED">
              <w:rPr>
                <w:rFonts w:cs="Times New Roman"/>
                <w:sz w:val="20"/>
                <w:szCs w:val="26"/>
                <w:lang w:val="en-GB" w:eastAsia="en-US"/>
              </w:rPr>
              <w:t>2</w:t>
            </w:r>
            <w:r w:rsidR="000327D0" w:rsidRPr="003260ED">
              <w:rPr>
                <w:rFonts w:cs="Times New Roman"/>
                <w:sz w:val="20"/>
                <w:szCs w:val="26"/>
                <w:lang w:val="en-GB" w:eastAsia="en-US"/>
              </w:rPr>
              <w:t>:0</w:t>
            </w:r>
            <w:r w:rsidR="000327D0">
              <w:rPr>
                <w:rFonts w:cs="Times New Roman"/>
                <w:sz w:val="20"/>
                <w:szCs w:val="26"/>
                <w:lang w:val="en-GB" w:eastAsia="en-US"/>
              </w:rPr>
              <w:t>,</w:t>
            </w:r>
            <w:r w:rsidR="000327D0" w:rsidRPr="003260ED">
              <w:rPr>
                <w:rFonts w:cs="Times New Roman"/>
                <w:sz w:val="20"/>
                <w:szCs w:val="26"/>
                <w:lang w:val="en-GB" w:eastAsia="en-US"/>
              </w:rPr>
              <w:t>5–</w:t>
            </w:r>
          </w:p>
        </w:tc>
        <w:tc>
          <w:tcPr>
            <w:tcW w:w="103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30180E">
              <w:rPr>
                <w:rFonts w:cs="Times New Roman"/>
                <w:sz w:val="20"/>
                <w:szCs w:val="26"/>
                <w:lang w:val="en-GB" w:eastAsia="en-US"/>
              </w:rPr>
              <w:t>,</w:t>
            </w:r>
            <w:r w:rsidRPr="003260ED">
              <w:rPr>
                <w:rFonts w:cs="Times New Roman"/>
                <w:sz w:val="20"/>
                <w:szCs w:val="26"/>
                <w:lang w:val="en-GB" w:eastAsia="en-US"/>
              </w:rPr>
              <w:t>1</w:t>
            </w:r>
            <w:r w:rsidR="0030180E" w:rsidRPr="003260ED">
              <w:rPr>
                <w:rFonts w:cs="Times New Roman"/>
                <w:sz w:val="20"/>
                <w:szCs w:val="26"/>
                <w:lang w:val="en-GB" w:eastAsia="en-US"/>
              </w:rPr>
              <w:t>–</w:t>
            </w:r>
          </w:p>
        </w:tc>
        <w:tc>
          <w:tcPr>
            <w:tcW w:w="1276"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2</w:t>
            </w:r>
            <w:r w:rsidR="0030180E">
              <w:rPr>
                <w:rFonts w:cs="Times New Roman"/>
                <w:sz w:val="20"/>
                <w:szCs w:val="26"/>
                <w:lang w:val="en-GB" w:eastAsia="en-US"/>
              </w:rPr>
              <w:t>,</w:t>
            </w:r>
            <w:r w:rsidRPr="003260ED">
              <w:rPr>
                <w:rFonts w:cs="Times New Roman"/>
                <w:sz w:val="20"/>
                <w:szCs w:val="26"/>
                <w:lang w:val="en-GB" w:eastAsia="en-US"/>
              </w:rPr>
              <w:t>2</w:t>
            </w:r>
          </w:p>
        </w:tc>
      </w:tr>
      <w:tr w:rsidR="0024157D" w:rsidRPr="003260ED" w:rsidTr="00DD0A26">
        <w:trPr>
          <w:cantSplit/>
          <w:jc w:val="center"/>
        </w:trPr>
        <w:tc>
          <w:tcPr>
            <w:tcW w:w="1071" w:type="dxa"/>
          </w:tcPr>
          <w:p w:rsidR="0024157D" w:rsidRPr="003260ED" w:rsidRDefault="0024157D" w:rsidP="0063738A">
            <w:pPr>
              <w:spacing w:before="20" w:after="40" w:line="240" w:lineRule="exact"/>
              <w:rPr>
                <w:sz w:val="20"/>
                <w:szCs w:val="26"/>
                <w:lang w:val="en-GB"/>
              </w:rPr>
            </w:pPr>
            <w:r w:rsidRPr="003260ED">
              <w:rPr>
                <w:sz w:val="20"/>
                <w:szCs w:val="26"/>
                <w:rtl/>
                <w:lang w:val="en-GB"/>
              </w:rPr>
              <w:t>اليابان</w:t>
            </w:r>
          </w:p>
        </w:tc>
        <w:tc>
          <w:tcPr>
            <w:tcW w:w="144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ja-JP"/>
              </w:rPr>
              <w:t>18</w:t>
            </w:r>
            <w:r w:rsidR="003260ED">
              <w:rPr>
                <w:rFonts w:cs="Times New Roman"/>
                <w:sz w:val="20"/>
                <w:szCs w:val="26"/>
                <w:lang w:val="en-GB" w:eastAsia="ja-JP"/>
              </w:rPr>
              <w:t>,</w:t>
            </w:r>
            <w:r w:rsidRPr="003260ED">
              <w:rPr>
                <w:rFonts w:cs="Times New Roman"/>
                <w:sz w:val="20"/>
                <w:szCs w:val="26"/>
                <w:lang w:val="en-GB" w:eastAsia="ja-JP"/>
              </w:rPr>
              <w:t>72</w:t>
            </w:r>
            <w:r w:rsidR="003260ED" w:rsidRPr="003260ED">
              <w:rPr>
                <w:rFonts w:cs="Times New Roman"/>
                <w:sz w:val="20"/>
                <w:szCs w:val="26"/>
                <w:lang w:val="en-GB" w:eastAsia="ja-JP"/>
              </w:rPr>
              <w:t>-17</w:t>
            </w:r>
            <w:r w:rsidR="003260ED">
              <w:rPr>
                <w:rFonts w:cs="Times New Roman"/>
                <w:sz w:val="20"/>
                <w:szCs w:val="26"/>
                <w:lang w:val="en-GB" w:eastAsia="ja-JP"/>
              </w:rPr>
              <w:t>,</w:t>
            </w:r>
            <w:r w:rsidR="003260ED" w:rsidRPr="003260ED">
              <w:rPr>
                <w:rFonts w:cs="Times New Roman"/>
                <w:sz w:val="20"/>
                <w:szCs w:val="26"/>
                <w:lang w:val="en-GB" w:eastAsia="ja-JP"/>
              </w:rPr>
              <w:t>82</w:t>
            </w:r>
          </w:p>
        </w:tc>
        <w:tc>
          <w:tcPr>
            <w:tcW w:w="1298"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15</w:t>
            </w:r>
            <w:r w:rsidR="003260ED">
              <w:rPr>
                <w:rFonts w:cs="Times New Roman"/>
                <w:sz w:val="20"/>
                <w:szCs w:val="26"/>
                <w:lang w:val="en-GB" w:eastAsia="ja-JP"/>
              </w:rPr>
              <w:t> </w:t>
            </w:r>
            <w:r w:rsidRPr="003260ED">
              <w:rPr>
                <w:rFonts w:cs="Times New Roman"/>
                <w:sz w:val="20"/>
                <w:szCs w:val="26"/>
                <w:lang w:val="en-GB" w:eastAsia="ja-JP"/>
              </w:rPr>
              <w:t>892</w:t>
            </w:r>
          </w:p>
        </w:tc>
        <w:tc>
          <w:tcPr>
            <w:tcW w:w="1152"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9</w:t>
            </w:r>
            <w:r w:rsidR="00574D8A">
              <w:rPr>
                <w:rFonts w:cs="Times New Roman"/>
                <w:sz w:val="20"/>
                <w:szCs w:val="26"/>
                <w:lang w:val="en-GB" w:eastAsia="ja-JP"/>
              </w:rPr>
              <w:t>,</w:t>
            </w:r>
            <w:r w:rsidRPr="003260ED">
              <w:rPr>
                <w:rFonts w:cs="Times New Roman"/>
                <w:sz w:val="20"/>
                <w:szCs w:val="26"/>
                <w:lang w:val="en-GB" w:eastAsia="ja-JP"/>
              </w:rPr>
              <w:t>22</w:t>
            </w:r>
            <w:r w:rsidR="00574D8A" w:rsidRPr="003260ED">
              <w:rPr>
                <w:rFonts w:cs="Times New Roman"/>
                <w:sz w:val="20"/>
                <w:szCs w:val="26"/>
                <w:lang w:val="en-GB" w:eastAsia="ja-JP"/>
              </w:rPr>
              <w:t>:9</w:t>
            </w:r>
            <w:r w:rsidR="00574D8A">
              <w:rPr>
                <w:rFonts w:cs="Times New Roman"/>
                <w:sz w:val="20"/>
                <w:szCs w:val="26"/>
                <w:lang w:val="en-GB" w:eastAsia="ja-JP"/>
              </w:rPr>
              <w:t>,</w:t>
            </w:r>
            <w:r w:rsidR="00574D8A" w:rsidRPr="003260ED">
              <w:rPr>
                <w:rFonts w:cs="Times New Roman"/>
                <w:sz w:val="20"/>
                <w:szCs w:val="26"/>
                <w:lang w:val="en-GB" w:eastAsia="ja-JP"/>
              </w:rPr>
              <w:t>22</w:t>
            </w:r>
            <w:r w:rsidR="00574D8A" w:rsidRPr="003260ED">
              <w:rPr>
                <w:rFonts w:cs="Times New Roman"/>
                <w:sz w:val="20"/>
                <w:szCs w:val="26"/>
                <w:lang w:val="en-GB" w:eastAsia="en-US"/>
              </w:rPr>
              <w:t>–</w:t>
            </w:r>
          </w:p>
        </w:tc>
        <w:tc>
          <w:tcPr>
            <w:tcW w:w="1217"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5</w:t>
            </w:r>
            <w:r w:rsidR="008D4E80">
              <w:rPr>
                <w:rFonts w:cs="Times New Roman"/>
                <w:sz w:val="20"/>
                <w:szCs w:val="26"/>
                <w:lang w:val="en-GB" w:eastAsia="ja-JP"/>
              </w:rPr>
              <w:t>,</w:t>
            </w:r>
            <w:r w:rsidRPr="003260ED">
              <w:rPr>
                <w:rFonts w:cs="Times New Roman"/>
                <w:sz w:val="20"/>
                <w:szCs w:val="26"/>
                <w:lang w:val="en-GB" w:eastAsia="ja-JP"/>
              </w:rPr>
              <w:t>02</w:t>
            </w:r>
            <w:r w:rsidR="008D4E80" w:rsidRPr="003260ED">
              <w:rPr>
                <w:rFonts w:cs="Times New Roman"/>
                <w:sz w:val="20"/>
                <w:szCs w:val="26"/>
                <w:lang w:val="en-GB" w:eastAsia="ja-JP"/>
              </w:rPr>
              <w:t>:5</w:t>
            </w:r>
            <w:r w:rsidR="008D4E80">
              <w:rPr>
                <w:rFonts w:cs="Times New Roman"/>
                <w:sz w:val="20"/>
                <w:szCs w:val="26"/>
                <w:lang w:val="en-GB" w:eastAsia="ja-JP"/>
              </w:rPr>
              <w:t>,</w:t>
            </w:r>
            <w:r w:rsidR="008D4E80" w:rsidRPr="003260ED">
              <w:rPr>
                <w:rFonts w:cs="Times New Roman"/>
                <w:sz w:val="20"/>
                <w:szCs w:val="26"/>
                <w:lang w:val="en-GB" w:eastAsia="ja-JP"/>
              </w:rPr>
              <w:t>04</w:t>
            </w:r>
            <w:r w:rsidR="008D4E80" w:rsidRPr="003260ED">
              <w:rPr>
                <w:rFonts w:cs="Times New Roman"/>
                <w:sz w:val="20"/>
                <w:szCs w:val="26"/>
                <w:lang w:val="en-GB" w:eastAsia="en-US"/>
              </w:rPr>
              <w:t>–</w:t>
            </w:r>
          </w:p>
        </w:tc>
        <w:tc>
          <w:tcPr>
            <w:tcW w:w="1153"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1</w:t>
            </w:r>
            <w:r w:rsidR="000327D0">
              <w:rPr>
                <w:rFonts w:cs="Times New Roman"/>
                <w:sz w:val="20"/>
                <w:szCs w:val="26"/>
                <w:lang w:val="en-GB" w:eastAsia="ja-JP"/>
              </w:rPr>
              <w:t>,</w:t>
            </w:r>
            <w:r w:rsidRPr="003260ED">
              <w:rPr>
                <w:rFonts w:cs="Times New Roman"/>
                <w:sz w:val="20"/>
                <w:szCs w:val="26"/>
                <w:lang w:val="en-GB" w:eastAsia="ja-JP"/>
              </w:rPr>
              <w:t>34</w:t>
            </w:r>
            <w:r w:rsidR="000327D0" w:rsidRPr="003260ED">
              <w:rPr>
                <w:rFonts w:cs="Times New Roman"/>
                <w:sz w:val="20"/>
                <w:szCs w:val="26"/>
                <w:lang w:val="en-GB" w:eastAsia="ja-JP"/>
              </w:rPr>
              <w:t>:1</w:t>
            </w:r>
            <w:r w:rsidR="000327D0">
              <w:rPr>
                <w:rFonts w:cs="Times New Roman"/>
                <w:sz w:val="20"/>
                <w:szCs w:val="26"/>
                <w:lang w:val="en-GB" w:eastAsia="ja-JP"/>
              </w:rPr>
              <w:t>,</w:t>
            </w:r>
            <w:r w:rsidR="000327D0" w:rsidRPr="003260ED">
              <w:rPr>
                <w:rFonts w:cs="Times New Roman"/>
                <w:sz w:val="20"/>
                <w:szCs w:val="26"/>
                <w:lang w:val="en-GB" w:eastAsia="ja-JP"/>
              </w:rPr>
              <w:t>35</w:t>
            </w:r>
            <w:r w:rsidR="000327D0" w:rsidRPr="003260ED">
              <w:rPr>
                <w:rFonts w:cs="Times New Roman"/>
                <w:sz w:val="20"/>
                <w:szCs w:val="26"/>
                <w:lang w:val="en-GB" w:eastAsia="en-US"/>
              </w:rPr>
              <w:t>–</w:t>
            </w:r>
          </w:p>
        </w:tc>
        <w:tc>
          <w:tcPr>
            <w:tcW w:w="1031"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0</w:t>
            </w:r>
            <w:r w:rsidR="0030180E">
              <w:rPr>
                <w:rFonts w:cs="Times New Roman"/>
                <w:sz w:val="20"/>
                <w:szCs w:val="26"/>
                <w:lang w:val="en-GB" w:eastAsia="ja-JP"/>
              </w:rPr>
              <w:t>,</w:t>
            </w:r>
            <w:r w:rsidRPr="003260ED">
              <w:rPr>
                <w:rFonts w:cs="Times New Roman"/>
                <w:sz w:val="20"/>
                <w:szCs w:val="26"/>
                <w:lang w:val="en-GB" w:eastAsia="ja-JP"/>
              </w:rPr>
              <w:t>040</w:t>
            </w:r>
            <w:r w:rsidR="0030180E" w:rsidRPr="003260ED">
              <w:rPr>
                <w:rFonts w:cs="Times New Roman"/>
                <w:sz w:val="20"/>
                <w:szCs w:val="26"/>
                <w:lang w:val="en-GB" w:eastAsia="en-US"/>
              </w:rPr>
              <w:t>–</w:t>
            </w:r>
          </w:p>
        </w:tc>
        <w:tc>
          <w:tcPr>
            <w:tcW w:w="1276"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6</w:t>
            </w:r>
            <w:r w:rsidR="0030180E">
              <w:rPr>
                <w:rFonts w:cs="Times New Roman"/>
                <w:sz w:val="20"/>
                <w:szCs w:val="26"/>
                <w:lang w:val="en-GB" w:eastAsia="ja-JP"/>
              </w:rPr>
              <w:t>,</w:t>
            </w:r>
            <w:r w:rsidRPr="003260ED">
              <w:rPr>
                <w:rFonts w:cs="Times New Roman"/>
                <w:sz w:val="20"/>
                <w:szCs w:val="26"/>
                <w:lang w:val="en-GB" w:eastAsia="ja-JP"/>
              </w:rPr>
              <w:t>563</w:t>
            </w:r>
          </w:p>
        </w:tc>
      </w:tr>
      <w:tr w:rsidR="0024157D" w:rsidRPr="003260ED" w:rsidTr="00DD0A26">
        <w:trPr>
          <w:cantSplit/>
          <w:jc w:val="center"/>
        </w:trPr>
        <w:tc>
          <w:tcPr>
            <w:tcW w:w="1071" w:type="dxa"/>
          </w:tcPr>
          <w:p w:rsidR="0024157D" w:rsidRPr="003260ED" w:rsidRDefault="0024157D" w:rsidP="0063738A">
            <w:pPr>
              <w:spacing w:before="20" w:after="40" w:line="240" w:lineRule="exact"/>
              <w:rPr>
                <w:sz w:val="20"/>
                <w:szCs w:val="26"/>
                <w:lang w:val="en-GB"/>
              </w:rPr>
            </w:pPr>
            <w:r w:rsidRPr="003260ED">
              <w:rPr>
                <w:sz w:val="20"/>
                <w:szCs w:val="26"/>
                <w:rtl/>
                <w:lang w:val="en-GB"/>
              </w:rPr>
              <w:t>بولندا</w:t>
            </w:r>
          </w:p>
        </w:tc>
        <w:tc>
          <w:tcPr>
            <w:tcW w:w="144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18</w:t>
            </w:r>
          </w:p>
        </w:tc>
        <w:tc>
          <w:tcPr>
            <w:tcW w:w="1298"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9</w:t>
            </w:r>
            <w:r w:rsidR="003260ED">
              <w:rPr>
                <w:rFonts w:cs="Times New Roman"/>
                <w:sz w:val="20"/>
                <w:szCs w:val="26"/>
                <w:lang w:val="en-GB" w:eastAsia="en-US"/>
              </w:rPr>
              <w:t> </w:t>
            </w:r>
            <w:r w:rsidRPr="003260ED">
              <w:rPr>
                <w:rFonts w:cs="Times New Roman"/>
                <w:sz w:val="20"/>
                <w:szCs w:val="26"/>
                <w:lang w:val="en-GB" w:eastAsia="en-US"/>
              </w:rPr>
              <w:t>137</w:t>
            </w:r>
          </w:p>
        </w:tc>
        <w:tc>
          <w:tcPr>
            <w:tcW w:w="1152"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6D5132">
              <w:rPr>
                <w:rFonts w:cs="Times New Roman"/>
                <w:sz w:val="20"/>
                <w:szCs w:val="26"/>
                <w:lang w:val="en-GB" w:eastAsia="en-US"/>
              </w:rPr>
              <w:t>,</w:t>
            </w:r>
            <w:r w:rsidRPr="003260ED">
              <w:rPr>
                <w:rFonts w:cs="Times New Roman"/>
                <w:sz w:val="20"/>
                <w:szCs w:val="26"/>
                <w:lang w:val="en-GB" w:eastAsia="en-US"/>
              </w:rPr>
              <w:t>73</w:t>
            </w:r>
            <w:r w:rsidR="006D5132" w:rsidRPr="003260ED">
              <w:rPr>
                <w:rFonts w:cs="Times New Roman"/>
                <w:sz w:val="20"/>
                <w:szCs w:val="26"/>
                <w:lang w:val="en-GB" w:eastAsia="en-US"/>
              </w:rPr>
              <w:t>:0</w:t>
            </w:r>
            <w:r w:rsidR="006D5132">
              <w:rPr>
                <w:rFonts w:cs="Times New Roman"/>
                <w:sz w:val="20"/>
                <w:szCs w:val="26"/>
                <w:lang w:val="en-GB" w:eastAsia="en-US"/>
              </w:rPr>
              <w:t>,</w:t>
            </w:r>
            <w:r w:rsidR="006D5132" w:rsidRPr="003260ED">
              <w:rPr>
                <w:rFonts w:cs="Times New Roman"/>
                <w:sz w:val="20"/>
                <w:szCs w:val="26"/>
                <w:lang w:val="en-GB" w:eastAsia="en-US"/>
              </w:rPr>
              <w:t>79–</w:t>
            </w:r>
          </w:p>
        </w:tc>
        <w:tc>
          <w:tcPr>
            <w:tcW w:w="1217"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8D4E80">
              <w:rPr>
                <w:rFonts w:cs="Times New Roman"/>
                <w:sz w:val="20"/>
                <w:szCs w:val="26"/>
                <w:lang w:val="en-GB" w:eastAsia="en-US"/>
              </w:rPr>
              <w:t>,</w:t>
            </w:r>
            <w:r w:rsidRPr="003260ED">
              <w:rPr>
                <w:rFonts w:cs="Times New Roman"/>
                <w:sz w:val="20"/>
                <w:szCs w:val="26"/>
                <w:lang w:val="en-GB" w:eastAsia="en-US"/>
              </w:rPr>
              <w:t>38</w:t>
            </w:r>
            <w:r w:rsidR="008D4E80" w:rsidRPr="003260ED">
              <w:rPr>
                <w:rFonts w:cs="Times New Roman"/>
                <w:sz w:val="20"/>
                <w:szCs w:val="26"/>
                <w:lang w:val="en-GB" w:eastAsia="en-US"/>
              </w:rPr>
              <w:t>:0</w:t>
            </w:r>
            <w:r w:rsidR="008D4E80">
              <w:rPr>
                <w:rFonts w:cs="Times New Roman"/>
                <w:sz w:val="20"/>
                <w:szCs w:val="26"/>
                <w:lang w:val="en-GB" w:eastAsia="en-US"/>
              </w:rPr>
              <w:t>,</w:t>
            </w:r>
            <w:r w:rsidR="008D4E80" w:rsidRPr="003260ED">
              <w:rPr>
                <w:rFonts w:cs="Times New Roman"/>
                <w:sz w:val="20"/>
                <w:szCs w:val="26"/>
                <w:lang w:val="en-GB" w:eastAsia="en-US"/>
              </w:rPr>
              <w:t>44–</w:t>
            </w:r>
          </w:p>
        </w:tc>
        <w:tc>
          <w:tcPr>
            <w:tcW w:w="1153"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0327D0">
              <w:rPr>
                <w:rFonts w:cs="Times New Roman"/>
                <w:sz w:val="20"/>
                <w:szCs w:val="26"/>
                <w:lang w:val="en-GB" w:eastAsia="en-US"/>
              </w:rPr>
              <w:t>,</w:t>
            </w:r>
            <w:r w:rsidRPr="003260ED">
              <w:rPr>
                <w:rFonts w:cs="Times New Roman"/>
                <w:sz w:val="20"/>
                <w:szCs w:val="26"/>
                <w:lang w:val="en-GB" w:eastAsia="en-US"/>
              </w:rPr>
              <w:t>10</w:t>
            </w:r>
            <w:r w:rsidR="000327D0" w:rsidRPr="003260ED">
              <w:rPr>
                <w:rFonts w:cs="Times New Roman"/>
                <w:sz w:val="20"/>
                <w:szCs w:val="26"/>
                <w:lang w:val="en-GB" w:eastAsia="en-US"/>
              </w:rPr>
              <w:t>:0</w:t>
            </w:r>
            <w:r w:rsidR="000327D0">
              <w:rPr>
                <w:rFonts w:cs="Times New Roman"/>
                <w:sz w:val="20"/>
                <w:szCs w:val="26"/>
                <w:lang w:val="en-GB" w:eastAsia="en-US"/>
              </w:rPr>
              <w:t>,</w:t>
            </w:r>
            <w:r w:rsidR="000327D0" w:rsidRPr="003260ED">
              <w:rPr>
                <w:rFonts w:cs="Times New Roman"/>
                <w:sz w:val="20"/>
                <w:szCs w:val="26"/>
                <w:lang w:val="en-GB" w:eastAsia="en-US"/>
              </w:rPr>
              <w:t>18–</w:t>
            </w:r>
          </w:p>
        </w:tc>
        <w:tc>
          <w:tcPr>
            <w:tcW w:w="1031"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30180E">
              <w:rPr>
                <w:rFonts w:cs="Times New Roman"/>
                <w:sz w:val="20"/>
                <w:szCs w:val="26"/>
                <w:lang w:val="en-GB" w:eastAsia="en-US"/>
              </w:rPr>
              <w:t>,</w:t>
            </w:r>
            <w:r w:rsidRPr="003260ED">
              <w:rPr>
                <w:rFonts w:cs="Times New Roman"/>
                <w:sz w:val="20"/>
                <w:szCs w:val="26"/>
                <w:lang w:val="en-GB" w:eastAsia="en-US"/>
              </w:rPr>
              <w:t>041</w:t>
            </w:r>
            <w:r w:rsidR="0030180E" w:rsidRPr="003260ED">
              <w:rPr>
                <w:rFonts w:cs="Times New Roman"/>
                <w:sz w:val="20"/>
                <w:szCs w:val="26"/>
                <w:lang w:val="en-GB" w:eastAsia="en-US"/>
              </w:rPr>
              <w:t>–</w:t>
            </w:r>
          </w:p>
        </w:tc>
        <w:tc>
          <w:tcPr>
            <w:tcW w:w="1276"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1</w:t>
            </w:r>
            <w:r w:rsidR="0030180E">
              <w:rPr>
                <w:rFonts w:cs="Times New Roman"/>
                <w:sz w:val="20"/>
                <w:szCs w:val="26"/>
                <w:lang w:val="en-GB" w:eastAsia="en-US"/>
              </w:rPr>
              <w:t>,</w:t>
            </w:r>
            <w:r w:rsidRPr="003260ED">
              <w:rPr>
                <w:rFonts w:cs="Times New Roman"/>
                <w:sz w:val="20"/>
                <w:szCs w:val="26"/>
                <w:lang w:val="en-GB" w:eastAsia="en-US"/>
              </w:rPr>
              <w:t>226</w:t>
            </w:r>
          </w:p>
        </w:tc>
      </w:tr>
      <w:tr w:rsidR="0024157D" w:rsidRPr="003260ED" w:rsidTr="00DD0A26">
        <w:trPr>
          <w:cantSplit/>
          <w:jc w:val="center"/>
        </w:trPr>
        <w:tc>
          <w:tcPr>
            <w:tcW w:w="1071" w:type="dxa"/>
          </w:tcPr>
          <w:p w:rsidR="0024157D" w:rsidRPr="003260ED" w:rsidRDefault="0024157D" w:rsidP="0063738A">
            <w:pPr>
              <w:spacing w:before="20" w:after="40" w:line="240" w:lineRule="exact"/>
              <w:rPr>
                <w:sz w:val="20"/>
                <w:szCs w:val="26"/>
                <w:lang w:val="en-GB"/>
              </w:rPr>
            </w:pPr>
            <w:r w:rsidRPr="003260ED">
              <w:rPr>
                <w:sz w:val="20"/>
                <w:szCs w:val="26"/>
                <w:rtl/>
                <w:lang w:val="en-GB"/>
              </w:rPr>
              <w:t>كندا</w:t>
            </w:r>
          </w:p>
        </w:tc>
        <w:tc>
          <w:tcPr>
            <w:tcW w:w="1441" w:type="dxa"/>
            <w:shd w:val="clear" w:color="auto" w:fill="auto"/>
          </w:tcPr>
          <w:p w:rsidR="0024157D" w:rsidRPr="003260ED" w:rsidRDefault="003260E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en-US"/>
              </w:rPr>
              <w:t>/</w:t>
            </w:r>
            <w:r w:rsidR="0024157D" w:rsidRPr="003260ED">
              <w:rPr>
                <w:rFonts w:cs="Times New Roman"/>
                <w:sz w:val="20"/>
                <w:szCs w:val="26"/>
                <w:lang w:val="en-GB" w:eastAsia="en-US"/>
              </w:rPr>
              <w:t>22</w:t>
            </w:r>
            <w:r>
              <w:rPr>
                <w:rFonts w:cs="Times New Roman"/>
                <w:sz w:val="20"/>
                <w:szCs w:val="26"/>
                <w:lang w:val="en-GB" w:eastAsia="en-US"/>
              </w:rPr>
              <w:t>,</w:t>
            </w:r>
            <w:r w:rsidR="0024157D" w:rsidRPr="003260ED">
              <w:rPr>
                <w:rFonts w:cs="Times New Roman"/>
                <w:sz w:val="20"/>
                <w:szCs w:val="26"/>
                <w:lang w:val="en-GB" w:eastAsia="en-US"/>
              </w:rPr>
              <w:t>4</w:t>
            </w:r>
            <w:r w:rsidRPr="003260ED">
              <w:rPr>
                <w:rFonts w:cs="Times New Roman"/>
                <w:sz w:val="20"/>
                <w:szCs w:val="26"/>
                <w:lang w:val="en-GB" w:eastAsia="en-US"/>
              </w:rPr>
              <w:t>-21</w:t>
            </w:r>
            <w:r>
              <w:rPr>
                <w:rFonts w:cs="Times New Roman"/>
                <w:sz w:val="20"/>
                <w:szCs w:val="26"/>
                <w:lang w:val="en-GB" w:eastAsia="en-US"/>
              </w:rPr>
              <w:t>,</w:t>
            </w:r>
            <w:r w:rsidRPr="003260ED">
              <w:rPr>
                <w:rFonts w:cs="Times New Roman"/>
                <w:sz w:val="20"/>
                <w:szCs w:val="26"/>
                <w:lang w:val="en-GB" w:eastAsia="en-US"/>
              </w:rPr>
              <w:t>6</w:t>
            </w:r>
            <w:r w:rsidR="0024157D" w:rsidRPr="003260ED">
              <w:rPr>
                <w:rFonts w:cs="Times New Roman"/>
                <w:sz w:val="20"/>
                <w:szCs w:val="26"/>
                <w:lang w:val="en-GB" w:eastAsia="en-US"/>
              </w:rPr>
              <w:br/>
              <w:t>23</w:t>
            </w:r>
            <w:r>
              <w:rPr>
                <w:rFonts w:cs="Times New Roman"/>
                <w:sz w:val="20"/>
                <w:szCs w:val="26"/>
                <w:lang w:val="en-GB" w:eastAsia="en-US"/>
              </w:rPr>
              <w:t>,</w:t>
            </w:r>
            <w:r w:rsidR="0024157D" w:rsidRPr="003260ED">
              <w:rPr>
                <w:rFonts w:cs="Times New Roman"/>
                <w:sz w:val="20"/>
                <w:szCs w:val="26"/>
                <w:lang w:val="en-GB" w:eastAsia="en-US"/>
              </w:rPr>
              <w:t>6</w:t>
            </w:r>
            <w:r w:rsidRPr="003260ED">
              <w:rPr>
                <w:rFonts w:cs="Times New Roman"/>
                <w:sz w:val="20"/>
                <w:szCs w:val="26"/>
                <w:lang w:val="en-GB" w:eastAsia="en-US"/>
              </w:rPr>
              <w:noBreakHyphen/>
              <w:t>23</w:t>
            </w:r>
            <w:r>
              <w:rPr>
                <w:rFonts w:cs="Times New Roman"/>
                <w:sz w:val="20"/>
                <w:szCs w:val="26"/>
                <w:lang w:val="en-GB" w:eastAsia="en-US"/>
              </w:rPr>
              <w:t>,</w:t>
            </w:r>
            <w:r w:rsidRPr="003260ED">
              <w:rPr>
                <w:rFonts w:cs="Times New Roman"/>
                <w:sz w:val="20"/>
                <w:szCs w:val="26"/>
                <w:lang w:val="en-GB" w:eastAsia="en-US"/>
              </w:rPr>
              <w:t>0</w:t>
            </w:r>
          </w:p>
        </w:tc>
        <w:tc>
          <w:tcPr>
            <w:tcW w:w="1298"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13</w:t>
            </w:r>
            <w:r w:rsidR="003260ED">
              <w:rPr>
                <w:rFonts w:cs="Times New Roman"/>
                <w:sz w:val="20"/>
                <w:szCs w:val="26"/>
                <w:lang w:val="en-GB" w:eastAsia="en-US"/>
              </w:rPr>
              <w:t> </w:t>
            </w:r>
            <w:r w:rsidRPr="003260ED">
              <w:rPr>
                <w:rFonts w:cs="Times New Roman"/>
                <w:sz w:val="20"/>
                <w:szCs w:val="26"/>
                <w:lang w:val="en-GB" w:eastAsia="en-US"/>
              </w:rPr>
              <w:t>345</w:t>
            </w:r>
          </w:p>
        </w:tc>
        <w:tc>
          <w:tcPr>
            <w:tcW w:w="1152"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en-US"/>
              </w:rPr>
              <w:t>1</w:t>
            </w:r>
            <w:r w:rsidR="006D5132">
              <w:rPr>
                <w:rFonts w:cs="Times New Roman"/>
                <w:sz w:val="20"/>
                <w:szCs w:val="26"/>
                <w:lang w:val="en-GB" w:eastAsia="en-US"/>
              </w:rPr>
              <w:t>,</w:t>
            </w:r>
            <w:r w:rsidRPr="003260ED">
              <w:rPr>
                <w:rFonts w:cs="Times New Roman"/>
                <w:sz w:val="20"/>
                <w:szCs w:val="26"/>
                <w:lang w:val="en-GB" w:eastAsia="en-US"/>
              </w:rPr>
              <w:t>92</w:t>
            </w:r>
            <w:r w:rsidR="006D5132" w:rsidRPr="003260ED">
              <w:rPr>
                <w:rFonts w:cs="Times New Roman"/>
                <w:sz w:val="20"/>
                <w:szCs w:val="26"/>
                <w:lang w:val="en-GB" w:eastAsia="en-US"/>
              </w:rPr>
              <w:t>:1</w:t>
            </w:r>
            <w:r w:rsidR="006D5132">
              <w:rPr>
                <w:rFonts w:cs="Times New Roman"/>
                <w:sz w:val="20"/>
                <w:szCs w:val="26"/>
                <w:lang w:val="en-GB" w:eastAsia="en-US"/>
              </w:rPr>
              <w:t>,</w:t>
            </w:r>
            <w:r w:rsidR="006D5132" w:rsidRPr="003260ED">
              <w:rPr>
                <w:rFonts w:cs="Times New Roman"/>
                <w:sz w:val="20"/>
                <w:szCs w:val="26"/>
                <w:lang w:val="en-GB" w:eastAsia="en-US"/>
              </w:rPr>
              <w:t>95–</w:t>
            </w:r>
          </w:p>
        </w:tc>
        <w:tc>
          <w:tcPr>
            <w:tcW w:w="1217"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en-US"/>
              </w:rPr>
              <w:t>1</w:t>
            </w:r>
            <w:r w:rsidR="008D4E80">
              <w:rPr>
                <w:rFonts w:cs="Times New Roman"/>
                <w:sz w:val="20"/>
                <w:szCs w:val="26"/>
                <w:lang w:val="en-GB" w:eastAsia="en-US"/>
              </w:rPr>
              <w:t>,</w:t>
            </w:r>
            <w:r w:rsidRPr="003260ED">
              <w:rPr>
                <w:rFonts w:cs="Times New Roman"/>
                <w:sz w:val="20"/>
                <w:szCs w:val="26"/>
                <w:lang w:val="en-GB" w:eastAsia="en-US"/>
              </w:rPr>
              <w:t>27</w:t>
            </w:r>
            <w:r w:rsidR="008D4E80" w:rsidRPr="003260ED">
              <w:rPr>
                <w:rFonts w:cs="Times New Roman"/>
                <w:sz w:val="20"/>
                <w:szCs w:val="26"/>
                <w:lang w:val="en-GB" w:eastAsia="en-US"/>
              </w:rPr>
              <w:t>:1</w:t>
            </w:r>
            <w:r w:rsidR="008D4E80">
              <w:rPr>
                <w:rFonts w:cs="Times New Roman"/>
                <w:sz w:val="20"/>
                <w:szCs w:val="26"/>
                <w:lang w:val="en-GB" w:eastAsia="en-US"/>
              </w:rPr>
              <w:t>,</w:t>
            </w:r>
            <w:r w:rsidR="008D4E80" w:rsidRPr="003260ED">
              <w:rPr>
                <w:rFonts w:cs="Times New Roman"/>
                <w:sz w:val="20"/>
                <w:szCs w:val="26"/>
                <w:lang w:val="en-GB" w:eastAsia="en-US"/>
              </w:rPr>
              <w:t>19–</w:t>
            </w:r>
          </w:p>
        </w:tc>
        <w:tc>
          <w:tcPr>
            <w:tcW w:w="1153"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en-US"/>
              </w:rPr>
              <w:t>0</w:t>
            </w:r>
            <w:r w:rsidR="000327D0">
              <w:rPr>
                <w:rFonts w:cs="Times New Roman"/>
                <w:sz w:val="20"/>
                <w:szCs w:val="26"/>
                <w:lang w:val="en-GB" w:eastAsia="en-US"/>
              </w:rPr>
              <w:t>,</w:t>
            </w:r>
            <w:r w:rsidRPr="003260ED">
              <w:rPr>
                <w:rFonts w:cs="Times New Roman"/>
                <w:sz w:val="20"/>
                <w:szCs w:val="26"/>
                <w:lang w:val="en-GB" w:eastAsia="en-US"/>
              </w:rPr>
              <w:t>43</w:t>
            </w:r>
            <w:r w:rsidR="000327D0" w:rsidRPr="003260ED">
              <w:rPr>
                <w:rFonts w:cs="Times New Roman"/>
                <w:sz w:val="20"/>
                <w:szCs w:val="26"/>
                <w:lang w:val="en-GB" w:eastAsia="en-US"/>
              </w:rPr>
              <w:t>:0</w:t>
            </w:r>
            <w:r w:rsidR="000327D0">
              <w:rPr>
                <w:rFonts w:cs="Times New Roman"/>
                <w:sz w:val="20"/>
                <w:szCs w:val="26"/>
                <w:lang w:val="en-GB" w:eastAsia="en-US"/>
              </w:rPr>
              <w:t>,</w:t>
            </w:r>
            <w:r w:rsidR="000327D0" w:rsidRPr="003260ED">
              <w:rPr>
                <w:rFonts w:cs="Times New Roman"/>
                <w:sz w:val="20"/>
                <w:szCs w:val="26"/>
                <w:lang w:val="en-GB" w:eastAsia="en-US"/>
              </w:rPr>
              <w:t>46–</w:t>
            </w:r>
          </w:p>
        </w:tc>
        <w:tc>
          <w:tcPr>
            <w:tcW w:w="103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en-US"/>
              </w:rPr>
              <w:t>0</w:t>
            </w:r>
            <w:r w:rsidR="0030180E">
              <w:rPr>
                <w:rFonts w:cs="Times New Roman"/>
                <w:sz w:val="20"/>
                <w:szCs w:val="26"/>
                <w:lang w:val="en-GB" w:eastAsia="en-US"/>
              </w:rPr>
              <w:t>,</w:t>
            </w:r>
            <w:r w:rsidRPr="003260ED">
              <w:rPr>
                <w:rFonts w:cs="Times New Roman"/>
                <w:sz w:val="20"/>
                <w:szCs w:val="26"/>
                <w:lang w:val="en-GB" w:eastAsia="en-US"/>
              </w:rPr>
              <w:t>01</w:t>
            </w:r>
            <w:r w:rsidR="0030180E" w:rsidRPr="003260ED">
              <w:rPr>
                <w:rFonts w:cs="Times New Roman"/>
                <w:sz w:val="20"/>
                <w:szCs w:val="26"/>
                <w:lang w:val="en-GB" w:eastAsia="en-US"/>
              </w:rPr>
              <w:t>–</w:t>
            </w:r>
          </w:p>
        </w:tc>
        <w:tc>
          <w:tcPr>
            <w:tcW w:w="1276"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en-US"/>
              </w:rPr>
              <w:t>2</w:t>
            </w:r>
            <w:r w:rsidR="0030180E">
              <w:rPr>
                <w:rFonts w:cs="Times New Roman"/>
                <w:sz w:val="20"/>
                <w:szCs w:val="26"/>
                <w:lang w:val="en-GB" w:eastAsia="en-US"/>
              </w:rPr>
              <w:t>,</w:t>
            </w:r>
            <w:r w:rsidRPr="003260ED">
              <w:rPr>
                <w:rFonts w:cs="Times New Roman"/>
                <w:sz w:val="20"/>
                <w:szCs w:val="26"/>
                <w:lang w:val="en-GB" w:eastAsia="en-US"/>
              </w:rPr>
              <w:t>07</w:t>
            </w:r>
          </w:p>
        </w:tc>
      </w:tr>
      <w:tr w:rsidR="0024157D" w:rsidRPr="003260ED" w:rsidTr="00DD0A26">
        <w:trPr>
          <w:cantSplit/>
          <w:jc w:val="center"/>
        </w:trPr>
        <w:tc>
          <w:tcPr>
            <w:tcW w:w="1071" w:type="dxa"/>
          </w:tcPr>
          <w:p w:rsidR="0024157D" w:rsidRPr="003260ED" w:rsidRDefault="0024157D" w:rsidP="0063738A">
            <w:pPr>
              <w:spacing w:before="20" w:after="40" w:line="240" w:lineRule="exact"/>
              <w:rPr>
                <w:sz w:val="20"/>
                <w:szCs w:val="26"/>
                <w:lang w:val="en-GB"/>
              </w:rPr>
            </w:pPr>
            <w:r w:rsidRPr="003260ED">
              <w:rPr>
                <w:sz w:val="20"/>
                <w:szCs w:val="26"/>
                <w:rtl/>
                <w:lang w:val="en-GB"/>
              </w:rPr>
              <w:t>اليابان</w:t>
            </w:r>
          </w:p>
        </w:tc>
        <w:tc>
          <w:tcPr>
            <w:tcW w:w="1441" w:type="dxa"/>
            <w:shd w:val="clear" w:color="auto" w:fill="auto"/>
          </w:tcPr>
          <w:p w:rsidR="0024157D" w:rsidRPr="003260ED" w:rsidRDefault="003260E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ja-JP"/>
              </w:rPr>
              <w:t>/</w:t>
            </w:r>
            <w:r w:rsidR="0024157D" w:rsidRPr="003260ED">
              <w:rPr>
                <w:rFonts w:cs="Times New Roman"/>
                <w:sz w:val="20"/>
                <w:szCs w:val="26"/>
                <w:lang w:val="en-GB" w:eastAsia="ja-JP"/>
              </w:rPr>
              <w:t>22</w:t>
            </w:r>
            <w:r>
              <w:rPr>
                <w:rFonts w:cs="Times New Roman"/>
                <w:sz w:val="20"/>
                <w:szCs w:val="26"/>
                <w:lang w:val="en-GB" w:eastAsia="ja-JP"/>
              </w:rPr>
              <w:t>,</w:t>
            </w:r>
            <w:r w:rsidR="0024157D" w:rsidRPr="003260ED">
              <w:rPr>
                <w:rFonts w:cs="Times New Roman"/>
                <w:sz w:val="20"/>
                <w:szCs w:val="26"/>
                <w:lang w:val="en-GB" w:eastAsia="ja-JP"/>
              </w:rPr>
              <w:t>6</w:t>
            </w:r>
            <w:r w:rsidRPr="003260ED">
              <w:rPr>
                <w:rFonts w:cs="Times New Roman"/>
                <w:sz w:val="20"/>
                <w:szCs w:val="26"/>
                <w:lang w:val="en-GB" w:eastAsia="ja-JP"/>
              </w:rPr>
              <w:t>-22</w:t>
            </w:r>
            <w:r>
              <w:rPr>
                <w:rFonts w:cs="Times New Roman"/>
                <w:sz w:val="20"/>
                <w:szCs w:val="26"/>
                <w:lang w:val="en-GB" w:eastAsia="ja-JP"/>
              </w:rPr>
              <w:t>,</w:t>
            </w:r>
            <w:r w:rsidRPr="003260ED">
              <w:rPr>
                <w:rFonts w:cs="Times New Roman"/>
                <w:sz w:val="20"/>
                <w:szCs w:val="26"/>
                <w:lang w:val="en-GB" w:eastAsia="ja-JP"/>
              </w:rPr>
              <w:t>4</w:t>
            </w:r>
            <w:r w:rsidR="0024157D" w:rsidRPr="003260ED">
              <w:rPr>
                <w:rFonts w:cs="Times New Roman"/>
                <w:sz w:val="20"/>
                <w:szCs w:val="26"/>
                <w:lang w:val="en-GB" w:eastAsia="ja-JP"/>
              </w:rPr>
              <w:br/>
              <w:t>23</w:t>
            </w:r>
            <w:r>
              <w:rPr>
                <w:rFonts w:cs="Times New Roman"/>
                <w:sz w:val="20"/>
                <w:szCs w:val="26"/>
                <w:lang w:val="en-GB" w:eastAsia="ja-JP"/>
              </w:rPr>
              <w:t>,</w:t>
            </w:r>
            <w:r w:rsidR="0024157D" w:rsidRPr="003260ED">
              <w:rPr>
                <w:rFonts w:cs="Times New Roman"/>
                <w:sz w:val="20"/>
                <w:szCs w:val="26"/>
                <w:lang w:val="en-GB" w:eastAsia="ja-JP"/>
              </w:rPr>
              <w:t>2</w:t>
            </w:r>
            <w:r w:rsidRPr="003260ED">
              <w:rPr>
                <w:rFonts w:cs="Times New Roman"/>
                <w:sz w:val="20"/>
                <w:szCs w:val="26"/>
                <w:lang w:val="en-GB" w:eastAsia="ja-JP"/>
              </w:rPr>
              <w:noBreakHyphen/>
              <w:t>23</w:t>
            </w:r>
            <w:r>
              <w:rPr>
                <w:rFonts w:cs="Times New Roman"/>
                <w:sz w:val="20"/>
                <w:szCs w:val="26"/>
                <w:lang w:val="en-GB" w:eastAsia="ja-JP"/>
              </w:rPr>
              <w:t>,</w:t>
            </w:r>
            <w:r w:rsidRPr="003260ED">
              <w:rPr>
                <w:rFonts w:cs="Times New Roman"/>
                <w:sz w:val="20"/>
                <w:szCs w:val="26"/>
                <w:lang w:val="en-GB" w:eastAsia="ja-JP"/>
              </w:rPr>
              <w:t>0</w:t>
            </w:r>
          </w:p>
        </w:tc>
        <w:tc>
          <w:tcPr>
            <w:tcW w:w="1298"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1</w:t>
            </w:r>
            <w:r w:rsidR="003260ED">
              <w:rPr>
                <w:rFonts w:cs="Times New Roman"/>
                <w:sz w:val="20"/>
                <w:szCs w:val="26"/>
                <w:lang w:val="en-GB" w:eastAsia="ja-JP"/>
              </w:rPr>
              <w:t> </w:t>
            </w:r>
            <w:r w:rsidRPr="003260ED">
              <w:rPr>
                <w:rFonts w:cs="Times New Roman"/>
                <w:sz w:val="20"/>
                <w:szCs w:val="26"/>
                <w:lang w:val="en-GB" w:eastAsia="ja-JP"/>
              </w:rPr>
              <w:t>148</w:t>
            </w:r>
          </w:p>
        </w:tc>
        <w:tc>
          <w:tcPr>
            <w:tcW w:w="1152"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20</w:t>
            </w:r>
            <w:r w:rsidR="006D5132">
              <w:rPr>
                <w:rFonts w:cs="Times New Roman"/>
                <w:sz w:val="20"/>
                <w:szCs w:val="26"/>
                <w:lang w:val="en-GB" w:eastAsia="ja-JP"/>
              </w:rPr>
              <w:t>,</w:t>
            </w:r>
            <w:r w:rsidRPr="003260ED">
              <w:rPr>
                <w:rFonts w:cs="Times New Roman"/>
                <w:sz w:val="20"/>
                <w:szCs w:val="26"/>
                <w:lang w:val="en-GB" w:eastAsia="ja-JP"/>
              </w:rPr>
              <w:t>7</w:t>
            </w:r>
            <w:r w:rsidR="006D5132" w:rsidRPr="003260ED">
              <w:rPr>
                <w:rFonts w:cs="Times New Roman"/>
                <w:sz w:val="20"/>
                <w:szCs w:val="26"/>
                <w:lang w:val="en-GB" w:eastAsia="ja-JP"/>
              </w:rPr>
              <w:t>:20</w:t>
            </w:r>
            <w:r w:rsidR="006D5132">
              <w:rPr>
                <w:rFonts w:cs="Times New Roman"/>
                <w:sz w:val="20"/>
                <w:szCs w:val="26"/>
                <w:lang w:val="en-GB" w:eastAsia="ja-JP"/>
              </w:rPr>
              <w:t>,</w:t>
            </w:r>
            <w:r w:rsidR="006D5132" w:rsidRPr="003260ED">
              <w:rPr>
                <w:rFonts w:cs="Times New Roman"/>
                <w:sz w:val="20"/>
                <w:szCs w:val="26"/>
                <w:lang w:val="en-GB" w:eastAsia="ja-JP"/>
              </w:rPr>
              <w:t>7</w:t>
            </w:r>
            <w:r w:rsidR="006D5132" w:rsidRPr="003260ED">
              <w:rPr>
                <w:rFonts w:cs="Times New Roman"/>
                <w:sz w:val="20"/>
                <w:szCs w:val="26"/>
                <w:lang w:val="en-GB" w:eastAsia="en-US"/>
              </w:rPr>
              <w:t>–</w:t>
            </w:r>
          </w:p>
        </w:tc>
        <w:tc>
          <w:tcPr>
            <w:tcW w:w="1217"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13</w:t>
            </w:r>
            <w:r w:rsidR="008D4E80">
              <w:rPr>
                <w:rFonts w:cs="Times New Roman"/>
                <w:sz w:val="20"/>
                <w:szCs w:val="26"/>
                <w:lang w:val="en-GB" w:eastAsia="ja-JP"/>
              </w:rPr>
              <w:t>,</w:t>
            </w:r>
            <w:r w:rsidRPr="003260ED">
              <w:rPr>
                <w:rFonts w:cs="Times New Roman"/>
                <w:sz w:val="20"/>
                <w:szCs w:val="26"/>
                <w:lang w:val="en-GB" w:eastAsia="ja-JP"/>
              </w:rPr>
              <w:t>7</w:t>
            </w:r>
            <w:r w:rsidR="008D4E80" w:rsidRPr="003260ED">
              <w:rPr>
                <w:rFonts w:cs="Times New Roman"/>
                <w:sz w:val="20"/>
                <w:szCs w:val="26"/>
                <w:lang w:val="en-GB" w:eastAsia="ja-JP"/>
              </w:rPr>
              <w:t>:13</w:t>
            </w:r>
            <w:r w:rsidR="008D4E80">
              <w:rPr>
                <w:rFonts w:cs="Times New Roman"/>
                <w:sz w:val="20"/>
                <w:szCs w:val="26"/>
                <w:lang w:val="en-GB" w:eastAsia="ja-JP"/>
              </w:rPr>
              <w:t>,</w:t>
            </w:r>
            <w:r w:rsidR="008D4E80" w:rsidRPr="003260ED">
              <w:rPr>
                <w:rFonts w:cs="Times New Roman"/>
                <w:sz w:val="20"/>
                <w:szCs w:val="26"/>
                <w:lang w:val="en-GB" w:eastAsia="ja-JP"/>
              </w:rPr>
              <w:t>7</w:t>
            </w:r>
            <w:r w:rsidR="008D4E80" w:rsidRPr="003260ED">
              <w:rPr>
                <w:rFonts w:cs="Times New Roman"/>
                <w:sz w:val="20"/>
                <w:szCs w:val="26"/>
                <w:lang w:val="en-GB" w:eastAsia="en-US"/>
              </w:rPr>
              <w:t>–</w:t>
            </w:r>
          </w:p>
        </w:tc>
        <w:tc>
          <w:tcPr>
            <w:tcW w:w="1153"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3</w:t>
            </w:r>
            <w:r w:rsidR="000327D0">
              <w:rPr>
                <w:rFonts w:cs="Times New Roman"/>
                <w:sz w:val="20"/>
                <w:szCs w:val="26"/>
                <w:lang w:val="en-GB" w:eastAsia="ja-JP"/>
              </w:rPr>
              <w:t>,</w:t>
            </w:r>
            <w:r w:rsidRPr="003260ED">
              <w:rPr>
                <w:rFonts w:cs="Times New Roman"/>
                <w:sz w:val="20"/>
                <w:szCs w:val="26"/>
                <w:lang w:val="en-GB" w:eastAsia="ja-JP"/>
              </w:rPr>
              <w:t>68</w:t>
            </w:r>
            <w:r w:rsidR="000327D0" w:rsidRPr="003260ED">
              <w:rPr>
                <w:rFonts w:cs="Times New Roman"/>
                <w:sz w:val="20"/>
                <w:szCs w:val="26"/>
                <w:lang w:val="en-GB" w:eastAsia="ja-JP"/>
              </w:rPr>
              <w:t>:3</w:t>
            </w:r>
            <w:r w:rsidR="000327D0">
              <w:rPr>
                <w:rFonts w:cs="Times New Roman"/>
                <w:sz w:val="20"/>
                <w:szCs w:val="26"/>
                <w:lang w:val="en-GB" w:eastAsia="ja-JP"/>
              </w:rPr>
              <w:t>,</w:t>
            </w:r>
            <w:r w:rsidR="000327D0" w:rsidRPr="003260ED">
              <w:rPr>
                <w:rFonts w:cs="Times New Roman"/>
                <w:sz w:val="20"/>
                <w:szCs w:val="26"/>
                <w:lang w:val="en-GB" w:eastAsia="ja-JP"/>
              </w:rPr>
              <w:t>69</w:t>
            </w:r>
            <w:r w:rsidR="000327D0" w:rsidRPr="003260ED">
              <w:rPr>
                <w:rFonts w:cs="Times New Roman"/>
                <w:sz w:val="20"/>
                <w:szCs w:val="26"/>
                <w:lang w:val="en-GB" w:eastAsia="en-US"/>
              </w:rPr>
              <w:t>–</w:t>
            </w:r>
          </w:p>
        </w:tc>
        <w:tc>
          <w:tcPr>
            <w:tcW w:w="103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0</w:t>
            </w:r>
            <w:r w:rsidR="0030180E">
              <w:rPr>
                <w:rFonts w:cs="Times New Roman"/>
                <w:sz w:val="20"/>
                <w:szCs w:val="26"/>
                <w:lang w:val="en-GB" w:eastAsia="ja-JP"/>
              </w:rPr>
              <w:t>,</w:t>
            </w:r>
            <w:r w:rsidRPr="003260ED">
              <w:rPr>
                <w:rFonts w:cs="Times New Roman"/>
                <w:sz w:val="20"/>
                <w:szCs w:val="26"/>
                <w:lang w:val="en-GB" w:eastAsia="ja-JP"/>
              </w:rPr>
              <w:t>098</w:t>
            </w:r>
            <w:r w:rsidR="0030180E" w:rsidRPr="003260ED">
              <w:rPr>
                <w:rFonts w:cs="Times New Roman"/>
                <w:sz w:val="20"/>
                <w:szCs w:val="26"/>
                <w:lang w:val="en-GB" w:eastAsia="en-US"/>
              </w:rPr>
              <w:t>–</w:t>
            </w:r>
          </w:p>
        </w:tc>
        <w:tc>
          <w:tcPr>
            <w:tcW w:w="1276"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ja-JP"/>
              </w:rPr>
              <w:t>11</w:t>
            </w:r>
            <w:r w:rsidR="0030180E">
              <w:rPr>
                <w:rFonts w:cs="Times New Roman"/>
                <w:sz w:val="20"/>
                <w:szCs w:val="26"/>
                <w:lang w:val="en-GB" w:eastAsia="ja-JP"/>
              </w:rPr>
              <w:t>,</w:t>
            </w:r>
            <w:r w:rsidRPr="003260ED">
              <w:rPr>
                <w:rFonts w:cs="Times New Roman"/>
                <w:sz w:val="20"/>
                <w:szCs w:val="26"/>
                <w:lang w:val="en-GB" w:eastAsia="ja-JP"/>
              </w:rPr>
              <w:t>864</w:t>
            </w:r>
          </w:p>
        </w:tc>
      </w:tr>
      <w:tr w:rsidR="0024157D" w:rsidRPr="003260ED" w:rsidTr="00DD0A26">
        <w:trPr>
          <w:cantSplit/>
          <w:jc w:val="center"/>
        </w:trPr>
        <w:tc>
          <w:tcPr>
            <w:tcW w:w="1071" w:type="dxa"/>
          </w:tcPr>
          <w:p w:rsidR="0024157D" w:rsidRPr="003260ED" w:rsidRDefault="0024157D" w:rsidP="0063738A">
            <w:pPr>
              <w:spacing w:before="20" w:after="40" w:line="240" w:lineRule="exact"/>
              <w:rPr>
                <w:sz w:val="20"/>
                <w:szCs w:val="26"/>
                <w:lang w:val="en-GB"/>
              </w:rPr>
            </w:pPr>
            <w:r w:rsidRPr="003260ED">
              <w:rPr>
                <w:sz w:val="20"/>
                <w:szCs w:val="26"/>
                <w:rtl/>
                <w:lang w:val="en-GB"/>
              </w:rPr>
              <w:t>فرنسا</w:t>
            </w:r>
          </w:p>
        </w:tc>
        <w:tc>
          <w:tcPr>
            <w:tcW w:w="144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en-US"/>
              </w:rPr>
              <w:t>23</w:t>
            </w:r>
            <w:r w:rsidR="003260ED">
              <w:rPr>
                <w:rFonts w:cs="Times New Roman"/>
                <w:sz w:val="20"/>
                <w:szCs w:val="26"/>
                <w:lang w:val="en-GB" w:eastAsia="ja-JP"/>
              </w:rPr>
              <w:t>,</w:t>
            </w:r>
            <w:r w:rsidRPr="003260ED">
              <w:rPr>
                <w:rFonts w:cs="Times New Roman"/>
                <w:sz w:val="20"/>
                <w:szCs w:val="26"/>
                <w:lang w:val="en-GB" w:eastAsia="ja-JP"/>
              </w:rPr>
              <w:t>6</w:t>
            </w:r>
            <w:r w:rsidR="003260ED" w:rsidRPr="003260ED">
              <w:rPr>
                <w:rFonts w:cs="Times New Roman"/>
                <w:sz w:val="20"/>
                <w:szCs w:val="26"/>
                <w:lang w:val="en-GB" w:eastAsia="ja-JP"/>
              </w:rPr>
              <w:t>-22</w:t>
            </w:r>
          </w:p>
        </w:tc>
        <w:tc>
          <w:tcPr>
            <w:tcW w:w="1298"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1</w:t>
            </w:r>
            <w:r w:rsidRPr="003260ED">
              <w:rPr>
                <w:rFonts w:cs="Times New Roman"/>
                <w:sz w:val="20"/>
                <w:szCs w:val="26"/>
                <w:lang w:val="en-GB" w:eastAsia="ja-JP"/>
              </w:rPr>
              <w:t>3</w:t>
            </w:r>
            <w:r w:rsidR="003260ED">
              <w:rPr>
                <w:rFonts w:cs="Times New Roman"/>
                <w:sz w:val="20"/>
                <w:szCs w:val="26"/>
                <w:lang w:val="en-GB" w:eastAsia="ja-JP"/>
              </w:rPr>
              <w:t> </w:t>
            </w:r>
            <w:r w:rsidRPr="003260ED">
              <w:rPr>
                <w:rFonts w:cs="Times New Roman"/>
                <w:sz w:val="20"/>
                <w:szCs w:val="26"/>
                <w:lang w:val="en-GB" w:eastAsia="ja-JP"/>
              </w:rPr>
              <w:t>303</w:t>
            </w:r>
          </w:p>
        </w:tc>
        <w:tc>
          <w:tcPr>
            <w:tcW w:w="1152"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3</w:t>
            </w:r>
            <w:r w:rsidR="006D5132">
              <w:rPr>
                <w:rFonts w:cs="Times New Roman"/>
                <w:sz w:val="20"/>
                <w:szCs w:val="26"/>
                <w:lang w:val="en-GB" w:eastAsia="en-US"/>
              </w:rPr>
              <w:t>,</w:t>
            </w:r>
            <w:r w:rsidRPr="003260ED">
              <w:rPr>
                <w:rFonts w:cs="Times New Roman"/>
                <w:sz w:val="20"/>
                <w:szCs w:val="26"/>
                <w:lang w:val="en-GB" w:eastAsia="en-US"/>
              </w:rPr>
              <w:t>1</w:t>
            </w:r>
            <w:r w:rsidR="006D5132" w:rsidRPr="003260ED">
              <w:rPr>
                <w:rFonts w:cs="Times New Roman"/>
                <w:sz w:val="20"/>
                <w:szCs w:val="26"/>
                <w:lang w:val="en-GB" w:eastAsia="en-US"/>
              </w:rPr>
              <w:t>:3</w:t>
            </w:r>
            <w:r w:rsidR="006D5132">
              <w:rPr>
                <w:rFonts w:cs="Times New Roman"/>
                <w:sz w:val="20"/>
                <w:szCs w:val="26"/>
                <w:lang w:val="en-GB" w:eastAsia="en-US"/>
              </w:rPr>
              <w:t>,</w:t>
            </w:r>
            <w:r w:rsidR="006D5132" w:rsidRPr="003260ED">
              <w:rPr>
                <w:rFonts w:cs="Times New Roman"/>
                <w:sz w:val="20"/>
                <w:szCs w:val="26"/>
                <w:lang w:val="en-GB" w:eastAsia="en-US"/>
              </w:rPr>
              <w:t>2–</w:t>
            </w:r>
          </w:p>
        </w:tc>
        <w:tc>
          <w:tcPr>
            <w:tcW w:w="1217"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1</w:t>
            </w:r>
            <w:r w:rsidR="008D4E80">
              <w:rPr>
                <w:rFonts w:cs="Times New Roman"/>
                <w:sz w:val="20"/>
                <w:szCs w:val="26"/>
                <w:lang w:val="en-GB" w:eastAsia="en-US"/>
              </w:rPr>
              <w:t>,</w:t>
            </w:r>
            <w:r w:rsidRPr="003260ED">
              <w:rPr>
                <w:rFonts w:cs="Times New Roman"/>
                <w:sz w:val="20"/>
                <w:szCs w:val="26"/>
                <w:lang w:val="en-GB" w:eastAsia="en-US"/>
              </w:rPr>
              <w:t>53</w:t>
            </w:r>
            <w:r w:rsidR="008D4E80" w:rsidRPr="003260ED">
              <w:rPr>
                <w:rFonts w:cs="Times New Roman"/>
                <w:sz w:val="20"/>
                <w:szCs w:val="26"/>
                <w:lang w:val="en-GB" w:eastAsia="en-US"/>
              </w:rPr>
              <w:t>:1</w:t>
            </w:r>
            <w:r w:rsidR="008D4E80">
              <w:rPr>
                <w:rFonts w:cs="Times New Roman"/>
                <w:sz w:val="20"/>
                <w:szCs w:val="26"/>
                <w:lang w:val="en-GB" w:eastAsia="en-US"/>
              </w:rPr>
              <w:t>,</w:t>
            </w:r>
            <w:r w:rsidR="008D4E80" w:rsidRPr="003260ED">
              <w:rPr>
                <w:rFonts w:cs="Times New Roman"/>
                <w:sz w:val="20"/>
                <w:szCs w:val="26"/>
                <w:lang w:val="en-GB" w:eastAsia="en-US"/>
              </w:rPr>
              <w:t>55–</w:t>
            </w:r>
          </w:p>
        </w:tc>
        <w:tc>
          <w:tcPr>
            <w:tcW w:w="1153"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0327D0">
              <w:rPr>
                <w:rFonts w:cs="Times New Roman"/>
                <w:sz w:val="20"/>
                <w:szCs w:val="26"/>
                <w:lang w:val="en-GB" w:eastAsia="en-US"/>
              </w:rPr>
              <w:t>,</w:t>
            </w:r>
            <w:r w:rsidRPr="003260ED">
              <w:rPr>
                <w:rFonts w:cs="Times New Roman"/>
                <w:sz w:val="20"/>
                <w:szCs w:val="26"/>
                <w:lang w:val="en-GB" w:eastAsia="en-US"/>
              </w:rPr>
              <w:t>41</w:t>
            </w:r>
            <w:r w:rsidR="000327D0" w:rsidRPr="003260ED">
              <w:rPr>
                <w:rFonts w:cs="Times New Roman"/>
                <w:sz w:val="20"/>
                <w:szCs w:val="26"/>
                <w:lang w:val="en-GB" w:eastAsia="en-US"/>
              </w:rPr>
              <w:t>:0</w:t>
            </w:r>
            <w:r w:rsidR="000327D0">
              <w:rPr>
                <w:rFonts w:cs="Times New Roman"/>
                <w:sz w:val="20"/>
                <w:szCs w:val="26"/>
                <w:lang w:val="en-GB" w:eastAsia="en-US"/>
              </w:rPr>
              <w:t>,</w:t>
            </w:r>
            <w:r w:rsidR="000327D0" w:rsidRPr="003260ED">
              <w:rPr>
                <w:rFonts w:cs="Times New Roman"/>
                <w:sz w:val="20"/>
                <w:szCs w:val="26"/>
                <w:lang w:val="en-GB" w:eastAsia="en-US"/>
              </w:rPr>
              <w:t>42–</w:t>
            </w:r>
          </w:p>
        </w:tc>
        <w:tc>
          <w:tcPr>
            <w:tcW w:w="103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30180E">
              <w:rPr>
                <w:rFonts w:cs="Times New Roman"/>
                <w:sz w:val="20"/>
                <w:szCs w:val="26"/>
                <w:lang w:val="en-GB" w:eastAsia="en-US"/>
              </w:rPr>
              <w:t>,</w:t>
            </w:r>
            <w:r w:rsidRPr="003260ED">
              <w:rPr>
                <w:rFonts w:cs="Times New Roman"/>
                <w:sz w:val="20"/>
                <w:szCs w:val="26"/>
                <w:lang w:val="en-GB" w:eastAsia="en-US"/>
              </w:rPr>
              <w:t>0</w:t>
            </w:r>
          </w:p>
        </w:tc>
        <w:tc>
          <w:tcPr>
            <w:tcW w:w="1276"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2</w:t>
            </w:r>
            <w:r w:rsidR="0030180E">
              <w:rPr>
                <w:rFonts w:cs="Times New Roman"/>
                <w:sz w:val="20"/>
                <w:szCs w:val="26"/>
                <w:lang w:val="en-GB" w:eastAsia="en-US"/>
              </w:rPr>
              <w:t>,</w:t>
            </w:r>
            <w:r w:rsidRPr="003260ED">
              <w:rPr>
                <w:rFonts w:cs="Times New Roman"/>
                <w:sz w:val="20"/>
                <w:szCs w:val="26"/>
                <w:lang w:val="en-GB" w:eastAsia="en-US"/>
              </w:rPr>
              <w:t>78</w:t>
            </w:r>
          </w:p>
        </w:tc>
      </w:tr>
      <w:tr w:rsidR="0024157D" w:rsidRPr="003260ED" w:rsidTr="00DD0A26">
        <w:trPr>
          <w:cantSplit/>
          <w:jc w:val="center"/>
        </w:trPr>
        <w:tc>
          <w:tcPr>
            <w:tcW w:w="1071" w:type="dxa"/>
          </w:tcPr>
          <w:p w:rsidR="0024157D" w:rsidRPr="003260ED" w:rsidRDefault="0024157D" w:rsidP="0063738A">
            <w:pPr>
              <w:spacing w:before="20" w:after="40" w:line="240" w:lineRule="exact"/>
              <w:rPr>
                <w:sz w:val="20"/>
                <w:szCs w:val="26"/>
                <w:lang w:val="en-GB"/>
              </w:rPr>
            </w:pPr>
            <w:r w:rsidRPr="003260ED">
              <w:rPr>
                <w:sz w:val="20"/>
                <w:szCs w:val="26"/>
                <w:rtl/>
                <w:lang w:val="en-GB"/>
              </w:rPr>
              <w:t>بولندا</w:t>
            </w:r>
          </w:p>
        </w:tc>
        <w:tc>
          <w:tcPr>
            <w:tcW w:w="1441"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3260ED">
              <w:rPr>
                <w:rFonts w:cs="Times New Roman"/>
                <w:sz w:val="20"/>
                <w:szCs w:val="26"/>
                <w:lang w:val="en-GB" w:eastAsia="en-US"/>
              </w:rPr>
              <w:t>23</w:t>
            </w:r>
          </w:p>
        </w:tc>
        <w:tc>
          <w:tcPr>
            <w:tcW w:w="1298" w:type="dxa"/>
            <w:shd w:val="clear" w:color="auto" w:fill="auto"/>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24</w:t>
            </w:r>
            <w:r w:rsidR="003260ED">
              <w:rPr>
                <w:rFonts w:cs="Times New Roman"/>
                <w:sz w:val="20"/>
                <w:szCs w:val="26"/>
                <w:lang w:val="en-GB" w:eastAsia="en-US"/>
              </w:rPr>
              <w:t> </w:t>
            </w:r>
            <w:r w:rsidRPr="003260ED">
              <w:rPr>
                <w:rFonts w:cs="Times New Roman"/>
                <w:sz w:val="20"/>
                <w:szCs w:val="26"/>
                <w:lang w:val="en-GB" w:eastAsia="en-US"/>
              </w:rPr>
              <w:t>344</w:t>
            </w:r>
          </w:p>
        </w:tc>
        <w:tc>
          <w:tcPr>
            <w:tcW w:w="1152"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1</w:t>
            </w:r>
            <w:r w:rsidR="006D5132">
              <w:rPr>
                <w:rFonts w:cs="Times New Roman"/>
                <w:sz w:val="20"/>
                <w:szCs w:val="26"/>
                <w:lang w:val="en-GB" w:eastAsia="en-US"/>
              </w:rPr>
              <w:t>,</w:t>
            </w:r>
            <w:r w:rsidRPr="003260ED">
              <w:rPr>
                <w:rFonts w:cs="Times New Roman"/>
                <w:sz w:val="20"/>
                <w:szCs w:val="26"/>
                <w:lang w:val="en-GB" w:eastAsia="en-US"/>
              </w:rPr>
              <w:t>06</w:t>
            </w:r>
            <w:r w:rsidR="006D5132" w:rsidRPr="003260ED">
              <w:rPr>
                <w:rFonts w:cs="Times New Roman"/>
                <w:sz w:val="20"/>
                <w:szCs w:val="26"/>
                <w:lang w:val="en-GB" w:eastAsia="en-US"/>
              </w:rPr>
              <w:t>:1</w:t>
            </w:r>
            <w:r w:rsidR="006D5132">
              <w:rPr>
                <w:rFonts w:cs="Times New Roman"/>
                <w:sz w:val="20"/>
                <w:szCs w:val="26"/>
                <w:lang w:val="en-GB" w:eastAsia="en-US"/>
              </w:rPr>
              <w:t>,</w:t>
            </w:r>
            <w:r w:rsidR="006D5132" w:rsidRPr="003260ED">
              <w:rPr>
                <w:rFonts w:cs="Times New Roman"/>
                <w:sz w:val="20"/>
                <w:szCs w:val="26"/>
                <w:lang w:val="en-GB" w:eastAsia="en-US"/>
              </w:rPr>
              <w:t>09–</w:t>
            </w:r>
          </w:p>
        </w:tc>
        <w:tc>
          <w:tcPr>
            <w:tcW w:w="1217"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8D4E80">
              <w:rPr>
                <w:rFonts w:cs="Times New Roman"/>
                <w:sz w:val="20"/>
                <w:szCs w:val="26"/>
                <w:lang w:val="en-GB" w:eastAsia="en-US"/>
              </w:rPr>
              <w:t>,</w:t>
            </w:r>
            <w:r w:rsidRPr="003260ED">
              <w:rPr>
                <w:rFonts w:cs="Times New Roman"/>
                <w:sz w:val="20"/>
                <w:szCs w:val="26"/>
                <w:lang w:val="en-GB" w:eastAsia="en-US"/>
              </w:rPr>
              <w:t>61</w:t>
            </w:r>
            <w:r w:rsidR="008D4E80" w:rsidRPr="003260ED">
              <w:rPr>
                <w:rFonts w:cs="Times New Roman"/>
                <w:sz w:val="20"/>
                <w:szCs w:val="26"/>
                <w:lang w:val="en-GB" w:eastAsia="en-US"/>
              </w:rPr>
              <w:t>:0</w:t>
            </w:r>
            <w:r w:rsidR="008D4E80">
              <w:rPr>
                <w:rFonts w:cs="Times New Roman"/>
                <w:sz w:val="20"/>
                <w:szCs w:val="26"/>
                <w:lang w:val="en-GB" w:eastAsia="en-US"/>
              </w:rPr>
              <w:t>,</w:t>
            </w:r>
            <w:r w:rsidR="008D4E80" w:rsidRPr="003260ED">
              <w:rPr>
                <w:rFonts w:cs="Times New Roman"/>
                <w:sz w:val="20"/>
                <w:szCs w:val="26"/>
                <w:lang w:val="en-GB" w:eastAsia="en-US"/>
              </w:rPr>
              <w:t>65–</w:t>
            </w:r>
          </w:p>
        </w:tc>
        <w:tc>
          <w:tcPr>
            <w:tcW w:w="1153"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0327D0">
              <w:rPr>
                <w:rFonts w:cs="Times New Roman"/>
                <w:sz w:val="20"/>
                <w:szCs w:val="26"/>
                <w:lang w:val="en-GB" w:eastAsia="en-US"/>
              </w:rPr>
              <w:t>,</w:t>
            </w:r>
            <w:r w:rsidRPr="003260ED">
              <w:rPr>
                <w:rFonts w:cs="Times New Roman"/>
                <w:sz w:val="20"/>
                <w:szCs w:val="26"/>
                <w:lang w:val="en-GB" w:eastAsia="en-US"/>
              </w:rPr>
              <w:t>19</w:t>
            </w:r>
            <w:r w:rsidR="000327D0" w:rsidRPr="003260ED">
              <w:rPr>
                <w:rFonts w:cs="Times New Roman"/>
                <w:sz w:val="20"/>
                <w:szCs w:val="26"/>
                <w:lang w:val="en-GB" w:eastAsia="en-US"/>
              </w:rPr>
              <w:t>:0</w:t>
            </w:r>
            <w:r w:rsidR="000327D0">
              <w:rPr>
                <w:rFonts w:cs="Times New Roman"/>
                <w:sz w:val="20"/>
                <w:szCs w:val="26"/>
                <w:lang w:val="en-GB" w:eastAsia="en-US"/>
              </w:rPr>
              <w:t>,</w:t>
            </w:r>
            <w:r w:rsidR="000327D0" w:rsidRPr="003260ED">
              <w:rPr>
                <w:rFonts w:cs="Times New Roman"/>
                <w:sz w:val="20"/>
                <w:szCs w:val="26"/>
                <w:lang w:val="en-GB" w:eastAsia="en-US"/>
              </w:rPr>
              <w:t>24–</w:t>
            </w:r>
          </w:p>
        </w:tc>
        <w:tc>
          <w:tcPr>
            <w:tcW w:w="1031"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0</w:t>
            </w:r>
            <w:r w:rsidR="0030180E">
              <w:rPr>
                <w:rFonts w:cs="Times New Roman"/>
                <w:sz w:val="20"/>
                <w:szCs w:val="26"/>
                <w:lang w:val="en-GB" w:eastAsia="en-US"/>
              </w:rPr>
              <w:t>,</w:t>
            </w:r>
            <w:r w:rsidRPr="003260ED">
              <w:rPr>
                <w:rFonts w:cs="Times New Roman"/>
                <w:sz w:val="20"/>
                <w:szCs w:val="26"/>
                <w:lang w:val="en-GB" w:eastAsia="en-US"/>
              </w:rPr>
              <w:t>030</w:t>
            </w:r>
            <w:r w:rsidR="0030180E" w:rsidRPr="003260ED">
              <w:rPr>
                <w:rFonts w:cs="Times New Roman"/>
                <w:sz w:val="20"/>
                <w:szCs w:val="26"/>
                <w:lang w:val="en-GB" w:eastAsia="en-US"/>
              </w:rPr>
              <w:t>–</w:t>
            </w:r>
          </w:p>
        </w:tc>
        <w:tc>
          <w:tcPr>
            <w:tcW w:w="1276" w:type="dxa"/>
            <w:shd w:val="clear" w:color="auto" w:fill="auto"/>
            <w:vAlign w:val="bottom"/>
          </w:tcPr>
          <w:p w:rsidR="0024157D" w:rsidRPr="003260E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3260ED">
              <w:rPr>
                <w:rFonts w:cs="Times New Roman"/>
                <w:sz w:val="20"/>
                <w:szCs w:val="26"/>
                <w:lang w:val="en-GB" w:eastAsia="en-US"/>
              </w:rPr>
              <w:t>1</w:t>
            </w:r>
            <w:r w:rsidR="0030180E">
              <w:rPr>
                <w:rFonts w:cs="Times New Roman"/>
                <w:sz w:val="20"/>
                <w:szCs w:val="26"/>
                <w:lang w:val="en-GB" w:eastAsia="en-US"/>
              </w:rPr>
              <w:t>,</w:t>
            </w:r>
            <w:r w:rsidRPr="003260ED">
              <w:rPr>
                <w:rFonts w:cs="Times New Roman"/>
                <w:sz w:val="20"/>
                <w:szCs w:val="26"/>
                <w:lang w:val="en-GB" w:eastAsia="en-US"/>
              </w:rPr>
              <w:t>064</w:t>
            </w:r>
          </w:p>
        </w:tc>
      </w:tr>
    </w:tbl>
    <w:p w:rsidR="0024157D" w:rsidRPr="0064642F" w:rsidRDefault="0024157D" w:rsidP="0024157D">
      <w:pPr>
        <w:tabs>
          <w:tab w:val="left" w:pos="794"/>
          <w:tab w:val="left" w:pos="1191"/>
          <w:tab w:val="left" w:pos="1588"/>
          <w:tab w:val="left" w:pos="1985"/>
        </w:tabs>
        <w:bidi w:val="0"/>
        <w:spacing w:before="0" w:line="240" w:lineRule="auto"/>
        <w:rPr>
          <w:rFonts w:cs="Times New Roman"/>
          <w:sz w:val="20"/>
          <w:szCs w:val="20"/>
          <w:lang w:val="en-GB" w:eastAsia="ja-JP"/>
        </w:rPr>
      </w:pPr>
    </w:p>
    <w:p w:rsidR="0024157D" w:rsidRPr="00E01589" w:rsidRDefault="0024157D" w:rsidP="007F4809">
      <w:pPr>
        <w:pStyle w:val="TableNo"/>
      </w:pPr>
      <w:bookmarkStart w:id="56" w:name="lt_pId1014"/>
      <w:r w:rsidRPr="000C2828">
        <w:rPr>
          <w:rFonts w:hint="cs"/>
          <w:rtl/>
        </w:rPr>
        <w:t xml:space="preserve">الجدول </w:t>
      </w:r>
      <w:r w:rsidRPr="000C2828">
        <w:t>3B-A2</w:t>
      </w:r>
    </w:p>
    <w:bookmarkEnd w:id="56"/>
    <w:p w:rsidR="0024157D" w:rsidRPr="00E01589" w:rsidRDefault="0024157D" w:rsidP="007F4809">
      <w:pPr>
        <w:pStyle w:val="Tabletitle"/>
      </w:pPr>
      <w:r w:rsidRPr="000C2828">
        <w:rPr>
          <w:rFonts w:hint="cs"/>
          <w:rtl/>
        </w:rPr>
        <w:t>طول الوصلة</w:t>
      </w:r>
      <w:r>
        <w:rPr>
          <w:rFonts w:hint="cs"/>
          <w:rtl/>
        </w:rPr>
        <w:t xml:space="preserve"> </w:t>
      </w:r>
      <w:r w:rsidRPr="007F4809">
        <w:t>(km)</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4"/>
        <w:gridCol w:w="1428"/>
        <w:gridCol w:w="1427"/>
        <w:gridCol w:w="984"/>
        <w:gridCol w:w="1210"/>
        <w:gridCol w:w="1090"/>
        <w:gridCol w:w="999"/>
        <w:gridCol w:w="1427"/>
      </w:tblGrid>
      <w:tr w:rsidR="0024157D" w:rsidRPr="00DC60EE" w:rsidTr="00283DDC">
        <w:trPr>
          <w:cantSplit/>
          <w:jc w:val="center"/>
        </w:trPr>
        <w:tc>
          <w:tcPr>
            <w:tcW w:w="1074" w:type="dxa"/>
            <w:vMerge w:val="restart"/>
          </w:tcPr>
          <w:p w:rsidR="0024157D" w:rsidRPr="00F148AD" w:rsidRDefault="0024157D" w:rsidP="00F148A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center"/>
              <w:rPr>
                <w:rFonts w:cs="Times New Roman"/>
                <w:b/>
                <w:sz w:val="20"/>
                <w:szCs w:val="26"/>
                <w:lang w:val="en-GB" w:eastAsia="en-US"/>
              </w:rPr>
            </w:pPr>
          </w:p>
        </w:tc>
        <w:tc>
          <w:tcPr>
            <w:tcW w:w="1428" w:type="dxa"/>
            <w:vMerge w:val="restart"/>
            <w:shd w:val="clear" w:color="auto" w:fill="auto"/>
          </w:tcPr>
          <w:p w:rsidR="0024157D" w:rsidRPr="00DC60EE" w:rsidRDefault="0024157D" w:rsidP="00D9079F">
            <w:pPr>
              <w:pStyle w:val="Tablehead"/>
              <w:spacing w:after="40" w:line="240" w:lineRule="exact"/>
              <w:rPr>
                <w:lang w:val="en-GB"/>
              </w:rPr>
            </w:pPr>
            <w:r w:rsidRPr="00DC60EE">
              <w:rPr>
                <w:rFonts w:hint="cs"/>
                <w:rtl/>
                <w:lang w:val="en-GB"/>
              </w:rPr>
              <w:t>النطاق</w:t>
            </w:r>
            <w:r w:rsidRPr="00DC60EE">
              <w:rPr>
                <w:lang w:val="en-GB"/>
              </w:rPr>
              <w:br/>
              <w:t>(GHz)</w:t>
            </w:r>
          </w:p>
        </w:tc>
        <w:tc>
          <w:tcPr>
            <w:tcW w:w="1427" w:type="dxa"/>
            <w:vMerge w:val="restart"/>
            <w:shd w:val="clear" w:color="auto" w:fill="auto"/>
          </w:tcPr>
          <w:p w:rsidR="0024157D" w:rsidRPr="00DC60EE" w:rsidRDefault="0024157D" w:rsidP="00F148AD">
            <w:pPr>
              <w:pStyle w:val="Tablehead"/>
              <w:spacing w:after="40" w:line="240" w:lineRule="exact"/>
              <w:rPr>
                <w:lang w:val="en-GB"/>
              </w:rPr>
            </w:pPr>
            <w:r w:rsidRPr="00DC60EE">
              <w:rPr>
                <w:rFonts w:hint="cs"/>
                <w:spacing w:val="-6"/>
                <w:rtl/>
                <w:lang w:bidi="ar"/>
              </w:rPr>
              <w:t>عدد السجلات</w:t>
            </w:r>
          </w:p>
        </w:tc>
        <w:tc>
          <w:tcPr>
            <w:tcW w:w="3284" w:type="dxa"/>
            <w:gridSpan w:val="3"/>
            <w:shd w:val="clear" w:color="auto" w:fill="auto"/>
          </w:tcPr>
          <w:p w:rsidR="0024157D" w:rsidRPr="00DC60EE" w:rsidRDefault="0024157D" w:rsidP="00F148AD">
            <w:pPr>
              <w:pStyle w:val="Tablehead"/>
              <w:spacing w:after="40" w:line="240" w:lineRule="exact"/>
              <w:rPr>
                <w:lang w:val="en-GB"/>
              </w:rPr>
            </w:pPr>
            <w:r w:rsidRPr="00DC60EE">
              <w:rPr>
                <w:rFonts w:hint="cs"/>
                <w:rtl/>
                <w:lang w:val="en-GB"/>
              </w:rPr>
              <w:t>توزعات الترتيب المئوي</w:t>
            </w:r>
          </w:p>
        </w:tc>
        <w:tc>
          <w:tcPr>
            <w:tcW w:w="999" w:type="dxa"/>
            <w:vMerge w:val="restart"/>
            <w:shd w:val="clear" w:color="auto" w:fill="auto"/>
          </w:tcPr>
          <w:p w:rsidR="0024157D" w:rsidRPr="00DC60EE" w:rsidRDefault="0024157D" w:rsidP="00F148AD">
            <w:pPr>
              <w:pStyle w:val="Tablehead"/>
              <w:spacing w:after="40" w:line="240" w:lineRule="exact"/>
              <w:rPr>
                <w:lang w:val="en-GB"/>
              </w:rPr>
            </w:pPr>
            <w:r w:rsidRPr="00DC60EE">
              <w:rPr>
                <w:rFonts w:hint="cs"/>
                <w:rtl/>
                <w:lang w:val="en-GB"/>
              </w:rPr>
              <w:t>المتوسط</w:t>
            </w:r>
          </w:p>
        </w:tc>
        <w:tc>
          <w:tcPr>
            <w:tcW w:w="1427" w:type="dxa"/>
            <w:vMerge w:val="restart"/>
            <w:shd w:val="clear" w:color="auto" w:fill="auto"/>
          </w:tcPr>
          <w:p w:rsidR="0024157D" w:rsidRPr="00DC60EE" w:rsidRDefault="0024157D" w:rsidP="00F148AD">
            <w:pPr>
              <w:pStyle w:val="Tablehead"/>
              <w:spacing w:after="40" w:line="240" w:lineRule="exact"/>
              <w:rPr>
                <w:lang w:val="en-GB" w:eastAsia="ja-JP"/>
              </w:rPr>
            </w:pPr>
            <w:r w:rsidRPr="00DC60EE">
              <w:rPr>
                <w:rFonts w:hint="cs"/>
                <w:spacing w:val="-6"/>
                <w:rtl/>
                <w:lang w:bidi="ar"/>
              </w:rPr>
              <w:t>الانحراف المعياري</w:t>
            </w:r>
          </w:p>
        </w:tc>
      </w:tr>
      <w:tr w:rsidR="0024157D" w:rsidRPr="00DC60EE" w:rsidTr="00B11722">
        <w:trPr>
          <w:cantSplit/>
          <w:tblHeader/>
          <w:jc w:val="center"/>
        </w:trPr>
        <w:tc>
          <w:tcPr>
            <w:tcW w:w="1074" w:type="dxa"/>
            <w:vMerge/>
          </w:tcPr>
          <w:p w:rsidR="0024157D" w:rsidRPr="00DC60EE" w:rsidRDefault="0024157D" w:rsidP="00F148A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center"/>
              <w:rPr>
                <w:rFonts w:cs="Times New Roman"/>
                <w:b/>
                <w:sz w:val="20"/>
                <w:szCs w:val="26"/>
                <w:lang w:val="en-GB" w:eastAsia="en-US"/>
              </w:rPr>
            </w:pPr>
          </w:p>
        </w:tc>
        <w:tc>
          <w:tcPr>
            <w:tcW w:w="1428" w:type="dxa"/>
            <w:vMerge/>
            <w:shd w:val="clear" w:color="auto" w:fill="auto"/>
          </w:tcPr>
          <w:p w:rsidR="0024157D" w:rsidRPr="00DC60EE" w:rsidRDefault="0024157D" w:rsidP="00F148A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center"/>
              <w:rPr>
                <w:rFonts w:cs="Times New Roman"/>
                <w:b/>
                <w:sz w:val="20"/>
                <w:szCs w:val="26"/>
                <w:lang w:val="en-GB" w:eastAsia="en-US"/>
              </w:rPr>
            </w:pPr>
          </w:p>
        </w:tc>
        <w:tc>
          <w:tcPr>
            <w:tcW w:w="1427" w:type="dxa"/>
            <w:vMerge/>
            <w:shd w:val="clear" w:color="auto" w:fill="auto"/>
          </w:tcPr>
          <w:p w:rsidR="0024157D" w:rsidRPr="00DC60EE" w:rsidRDefault="0024157D" w:rsidP="00F148A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center"/>
              <w:rPr>
                <w:rFonts w:cs="Times New Roman"/>
                <w:b/>
                <w:sz w:val="20"/>
                <w:szCs w:val="26"/>
                <w:lang w:val="en-GB" w:eastAsia="en-US"/>
              </w:rPr>
            </w:pPr>
          </w:p>
        </w:tc>
        <w:tc>
          <w:tcPr>
            <w:tcW w:w="984" w:type="dxa"/>
            <w:shd w:val="clear" w:color="auto" w:fill="auto"/>
          </w:tcPr>
          <w:p w:rsidR="0024157D" w:rsidRPr="00DC60EE" w:rsidRDefault="0024157D" w:rsidP="00F148A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en-US"/>
              </w:rPr>
            </w:pPr>
            <w:r w:rsidRPr="00DC60EE">
              <w:rPr>
                <w:rFonts w:cs="Times New Roman"/>
                <w:b/>
                <w:sz w:val="20"/>
                <w:szCs w:val="26"/>
                <w:lang w:val="en-GB" w:eastAsia="en-US"/>
              </w:rPr>
              <w:t>95</w:t>
            </w:r>
            <w:r w:rsidR="00C800D6" w:rsidRPr="00DC60EE">
              <w:rPr>
                <w:rFonts w:cs="Times New Roman"/>
                <w:b/>
                <w:sz w:val="20"/>
                <w:szCs w:val="26"/>
                <w:lang w:val="en-GB" w:eastAsia="en-US"/>
              </w:rPr>
              <w:t>:5</w:t>
            </w:r>
          </w:p>
        </w:tc>
        <w:tc>
          <w:tcPr>
            <w:tcW w:w="1210" w:type="dxa"/>
            <w:shd w:val="clear" w:color="auto" w:fill="auto"/>
          </w:tcPr>
          <w:p w:rsidR="0024157D" w:rsidRPr="00DC60EE" w:rsidRDefault="0024157D" w:rsidP="00F148A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en-US"/>
              </w:rPr>
            </w:pPr>
            <w:r w:rsidRPr="00DC60EE">
              <w:rPr>
                <w:rFonts w:cs="Times New Roman"/>
                <w:b/>
                <w:sz w:val="20"/>
                <w:szCs w:val="26"/>
                <w:lang w:val="en-GB" w:eastAsia="en-US"/>
              </w:rPr>
              <w:t>90</w:t>
            </w:r>
            <w:r w:rsidR="00C800D6" w:rsidRPr="00DC60EE">
              <w:rPr>
                <w:rFonts w:cs="Times New Roman"/>
                <w:b/>
                <w:sz w:val="20"/>
                <w:szCs w:val="26"/>
                <w:lang w:val="en-GB" w:eastAsia="en-US"/>
              </w:rPr>
              <w:t>:10</w:t>
            </w:r>
          </w:p>
        </w:tc>
        <w:tc>
          <w:tcPr>
            <w:tcW w:w="1090" w:type="dxa"/>
            <w:shd w:val="clear" w:color="auto" w:fill="auto"/>
          </w:tcPr>
          <w:p w:rsidR="0024157D" w:rsidRPr="00DC60EE" w:rsidRDefault="0024157D" w:rsidP="00F148A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en-US"/>
              </w:rPr>
            </w:pPr>
            <w:r w:rsidRPr="00DC60EE">
              <w:rPr>
                <w:rFonts w:cs="Times New Roman"/>
                <w:b/>
                <w:sz w:val="20"/>
                <w:szCs w:val="26"/>
                <w:lang w:val="en-GB" w:eastAsia="en-US"/>
              </w:rPr>
              <w:t>75</w:t>
            </w:r>
            <w:r w:rsidR="00C800D6" w:rsidRPr="00DC60EE">
              <w:rPr>
                <w:rFonts w:cs="Times New Roman"/>
                <w:b/>
                <w:sz w:val="20"/>
                <w:szCs w:val="26"/>
                <w:lang w:val="en-GB" w:eastAsia="en-US"/>
              </w:rPr>
              <w:t>:25</w:t>
            </w:r>
          </w:p>
        </w:tc>
        <w:tc>
          <w:tcPr>
            <w:tcW w:w="999" w:type="dxa"/>
            <w:vMerge/>
            <w:shd w:val="clear" w:color="auto" w:fill="auto"/>
          </w:tcPr>
          <w:p w:rsidR="0024157D" w:rsidRPr="00DC60EE" w:rsidRDefault="0024157D" w:rsidP="00F148A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center"/>
              <w:rPr>
                <w:rFonts w:cs="Times New Roman"/>
                <w:b/>
                <w:sz w:val="20"/>
                <w:szCs w:val="26"/>
                <w:lang w:val="en-GB" w:eastAsia="en-US"/>
              </w:rPr>
            </w:pPr>
          </w:p>
        </w:tc>
        <w:tc>
          <w:tcPr>
            <w:tcW w:w="1427" w:type="dxa"/>
            <w:vMerge/>
            <w:shd w:val="clear" w:color="auto" w:fill="auto"/>
          </w:tcPr>
          <w:p w:rsidR="0024157D" w:rsidRPr="00DC60EE" w:rsidRDefault="0024157D" w:rsidP="00F148A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center"/>
              <w:rPr>
                <w:rFonts w:cs="Times New Roman"/>
                <w:b/>
                <w:sz w:val="20"/>
                <w:szCs w:val="26"/>
                <w:lang w:val="en-GB" w:eastAsia="en-US"/>
              </w:rPr>
            </w:pPr>
          </w:p>
        </w:tc>
      </w:tr>
      <w:tr w:rsidR="0024157D" w:rsidRPr="00DC60EE" w:rsidTr="00B11722">
        <w:trPr>
          <w:cantSplit/>
          <w:jc w:val="center"/>
        </w:trPr>
        <w:tc>
          <w:tcPr>
            <w:tcW w:w="1074" w:type="dxa"/>
          </w:tcPr>
          <w:p w:rsidR="0024157D" w:rsidRPr="00DC60EE" w:rsidRDefault="0024157D" w:rsidP="0063738A">
            <w:pPr>
              <w:spacing w:before="20" w:after="40" w:line="240" w:lineRule="exact"/>
              <w:rPr>
                <w:sz w:val="20"/>
                <w:szCs w:val="26"/>
                <w:lang w:val="en-GB"/>
              </w:rPr>
            </w:pPr>
            <w:r w:rsidRPr="00DC60EE">
              <w:rPr>
                <w:sz w:val="20"/>
                <w:szCs w:val="26"/>
                <w:rtl/>
                <w:lang w:val="en-GB"/>
              </w:rPr>
              <w:t>فرنسا</w:t>
            </w:r>
          </w:p>
        </w:tc>
        <w:tc>
          <w:tcPr>
            <w:tcW w:w="1428"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DC60EE">
              <w:rPr>
                <w:rFonts w:cs="Times New Roman"/>
                <w:sz w:val="20"/>
                <w:szCs w:val="26"/>
                <w:lang w:val="en-GB" w:eastAsia="en-US"/>
              </w:rPr>
              <w:t>13</w:t>
            </w:r>
            <w:r w:rsidR="00F148AD" w:rsidRPr="00DC60EE">
              <w:rPr>
                <w:rFonts w:cs="Times New Roman"/>
                <w:sz w:val="20"/>
                <w:szCs w:val="26"/>
                <w:lang w:val="en-GB" w:eastAsia="ja-JP"/>
              </w:rPr>
              <w:t>,</w:t>
            </w:r>
            <w:r w:rsidRPr="00DC60EE">
              <w:rPr>
                <w:rFonts w:cs="Times New Roman"/>
                <w:sz w:val="20"/>
                <w:szCs w:val="26"/>
                <w:lang w:val="en-GB" w:eastAsia="ja-JP"/>
              </w:rPr>
              <w:t>25</w:t>
            </w:r>
            <w:r w:rsidR="00F148AD" w:rsidRPr="00DC60EE">
              <w:rPr>
                <w:rFonts w:cs="Times New Roman"/>
                <w:sz w:val="20"/>
                <w:szCs w:val="26"/>
                <w:lang w:val="en-GB" w:eastAsia="ja-JP"/>
              </w:rPr>
              <w:t>-12,75</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ja-JP"/>
              </w:rPr>
              <w:t>8</w:t>
            </w:r>
            <w:r w:rsidR="00C800D6" w:rsidRPr="00DC60EE">
              <w:rPr>
                <w:rFonts w:cs="Times New Roman"/>
                <w:sz w:val="20"/>
                <w:szCs w:val="26"/>
                <w:lang w:val="en-GB" w:eastAsia="ja-JP"/>
              </w:rPr>
              <w:t> </w:t>
            </w:r>
            <w:r w:rsidRPr="00DC60EE">
              <w:rPr>
                <w:rFonts w:cs="Times New Roman"/>
                <w:sz w:val="20"/>
                <w:szCs w:val="26"/>
                <w:lang w:val="en-GB" w:eastAsia="ja-JP"/>
              </w:rPr>
              <w:t>323</w:t>
            </w:r>
          </w:p>
        </w:tc>
        <w:tc>
          <w:tcPr>
            <w:tcW w:w="984" w:type="dxa"/>
            <w:shd w:val="clear" w:color="auto" w:fill="auto"/>
          </w:tcPr>
          <w:p w:rsidR="0024157D" w:rsidRPr="00DC60EE" w:rsidRDefault="00C800D6"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28</w:t>
            </w:r>
            <w:r w:rsidR="0024157D" w:rsidRPr="00DC60EE">
              <w:rPr>
                <w:rFonts w:cs="Times New Roman"/>
                <w:sz w:val="20"/>
                <w:szCs w:val="26"/>
                <w:lang w:val="en-GB" w:eastAsia="en-US"/>
              </w:rPr>
              <w:t>:</w:t>
            </w:r>
            <w:r w:rsidRPr="00DC60EE">
              <w:rPr>
                <w:rFonts w:cs="Times New Roman"/>
                <w:sz w:val="20"/>
                <w:szCs w:val="26"/>
                <w:lang w:val="en-GB" w:eastAsia="en-US"/>
              </w:rPr>
              <w:t>4</w:t>
            </w:r>
          </w:p>
        </w:tc>
        <w:tc>
          <w:tcPr>
            <w:tcW w:w="1210"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24</w:t>
            </w:r>
            <w:r w:rsidR="009E5F31" w:rsidRPr="00DC60EE">
              <w:rPr>
                <w:rFonts w:cs="Times New Roman"/>
                <w:sz w:val="20"/>
                <w:szCs w:val="26"/>
                <w:lang w:val="en-GB" w:eastAsia="en-US"/>
              </w:rPr>
              <w:t>:5,7</w:t>
            </w:r>
          </w:p>
        </w:tc>
        <w:tc>
          <w:tcPr>
            <w:tcW w:w="1090"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18</w:t>
            </w:r>
            <w:r w:rsidR="00C800D6" w:rsidRPr="00DC60EE">
              <w:rPr>
                <w:rFonts w:cs="Times New Roman"/>
                <w:sz w:val="20"/>
                <w:szCs w:val="26"/>
                <w:lang w:val="en-GB" w:eastAsia="en-US"/>
              </w:rPr>
              <w:t>:8,5</w:t>
            </w:r>
          </w:p>
        </w:tc>
        <w:tc>
          <w:tcPr>
            <w:tcW w:w="999"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12</w:t>
            </w:r>
            <w:r w:rsidR="00C800D6" w:rsidRPr="00DC60EE">
              <w:rPr>
                <w:rFonts w:cs="Times New Roman"/>
                <w:sz w:val="20"/>
                <w:szCs w:val="26"/>
                <w:lang w:val="en-GB" w:eastAsia="en-US"/>
              </w:rPr>
              <w:t>,</w:t>
            </w:r>
            <w:r w:rsidRPr="00DC60EE">
              <w:rPr>
                <w:rFonts w:cs="Times New Roman"/>
                <w:sz w:val="20"/>
                <w:szCs w:val="26"/>
                <w:lang w:val="en-GB" w:eastAsia="en-US"/>
              </w:rPr>
              <w:t>7</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8</w:t>
            </w:r>
            <w:r w:rsidR="0076439C" w:rsidRPr="00DC60EE">
              <w:rPr>
                <w:rFonts w:cs="Times New Roman"/>
                <w:sz w:val="20"/>
                <w:szCs w:val="26"/>
                <w:lang w:val="en-GB" w:eastAsia="en-US"/>
              </w:rPr>
              <w:t>,</w:t>
            </w:r>
            <w:r w:rsidRPr="00DC60EE">
              <w:rPr>
                <w:rFonts w:cs="Times New Roman"/>
                <w:sz w:val="20"/>
                <w:szCs w:val="26"/>
                <w:lang w:val="en-GB" w:eastAsia="en-US"/>
              </w:rPr>
              <w:t>08</w:t>
            </w:r>
          </w:p>
        </w:tc>
      </w:tr>
      <w:tr w:rsidR="0024157D" w:rsidRPr="00DC60EE" w:rsidTr="00B11722">
        <w:trPr>
          <w:cantSplit/>
          <w:jc w:val="center"/>
        </w:trPr>
        <w:tc>
          <w:tcPr>
            <w:tcW w:w="1074" w:type="dxa"/>
          </w:tcPr>
          <w:p w:rsidR="0024157D" w:rsidRPr="00DC60EE" w:rsidRDefault="0024157D" w:rsidP="0063738A">
            <w:pPr>
              <w:spacing w:before="20" w:after="40" w:line="240" w:lineRule="exact"/>
              <w:rPr>
                <w:sz w:val="20"/>
                <w:szCs w:val="26"/>
                <w:lang w:val="en-GB"/>
              </w:rPr>
            </w:pPr>
            <w:r w:rsidRPr="00DC60EE">
              <w:rPr>
                <w:sz w:val="20"/>
                <w:szCs w:val="26"/>
                <w:rtl/>
                <w:lang w:val="en-GB"/>
              </w:rPr>
              <w:t>بولندا</w:t>
            </w:r>
          </w:p>
        </w:tc>
        <w:tc>
          <w:tcPr>
            <w:tcW w:w="1428"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13</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7</w:t>
            </w:r>
            <w:r w:rsidR="00C800D6" w:rsidRPr="00DC60EE">
              <w:rPr>
                <w:rFonts w:cs="Times New Roman"/>
                <w:sz w:val="20"/>
                <w:szCs w:val="26"/>
                <w:lang w:val="en-GB" w:eastAsia="en-US"/>
              </w:rPr>
              <w:t> </w:t>
            </w:r>
            <w:r w:rsidRPr="00DC60EE">
              <w:rPr>
                <w:rFonts w:cs="Times New Roman"/>
                <w:sz w:val="20"/>
                <w:szCs w:val="26"/>
                <w:lang w:val="en-GB" w:eastAsia="en-US"/>
              </w:rPr>
              <w:t>136</w:t>
            </w:r>
          </w:p>
        </w:tc>
        <w:tc>
          <w:tcPr>
            <w:tcW w:w="984"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31</w:t>
            </w:r>
            <w:r w:rsidR="00C800D6" w:rsidRPr="00DC60EE">
              <w:rPr>
                <w:rFonts w:cs="Times New Roman"/>
                <w:sz w:val="20"/>
                <w:szCs w:val="26"/>
                <w:lang w:val="en-GB" w:eastAsia="en-US"/>
              </w:rPr>
              <w:t>,</w:t>
            </w:r>
            <w:r w:rsidRPr="00DC60EE">
              <w:rPr>
                <w:rFonts w:cs="Times New Roman"/>
                <w:sz w:val="20"/>
                <w:szCs w:val="26"/>
                <w:lang w:val="en-GB" w:eastAsia="en-US"/>
              </w:rPr>
              <w:t>5</w:t>
            </w:r>
            <w:r w:rsidR="00C800D6" w:rsidRPr="00DC60EE">
              <w:rPr>
                <w:rFonts w:cs="Times New Roman"/>
                <w:sz w:val="20"/>
                <w:szCs w:val="26"/>
                <w:lang w:val="en-GB" w:eastAsia="en-US"/>
              </w:rPr>
              <w:t>:8,8</w:t>
            </w:r>
          </w:p>
        </w:tc>
        <w:tc>
          <w:tcPr>
            <w:tcW w:w="1210"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28</w:t>
            </w:r>
            <w:r w:rsidR="009E5F31" w:rsidRPr="00DC60EE">
              <w:rPr>
                <w:rFonts w:cs="Times New Roman"/>
                <w:sz w:val="20"/>
                <w:szCs w:val="26"/>
                <w:lang w:val="en-GB" w:eastAsia="en-US"/>
              </w:rPr>
              <w:t>,</w:t>
            </w:r>
            <w:r w:rsidRPr="00DC60EE">
              <w:rPr>
                <w:rFonts w:cs="Times New Roman"/>
                <w:sz w:val="20"/>
                <w:szCs w:val="26"/>
                <w:lang w:val="en-GB" w:eastAsia="en-US"/>
              </w:rPr>
              <w:t>6</w:t>
            </w:r>
            <w:r w:rsidR="009E5F31" w:rsidRPr="00DC60EE">
              <w:rPr>
                <w:rFonts w:cs="Times New Roman"/>
                <w:sz w:val="20"/>
                <w:szCs w:val="26"/>
                <w:lang w:val="en-GB" w:eastAsia="en-US"/>
              </w:rPr>
              <w:t>:10,6</w:t>
            </w:r>
          </w:p>
        </w:tc>
        <w:tc>
          <w:tcPr>
            <w:tcW w:w="1090"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23</w:t>
            </w:r>
            <w:r w:rsidR="00C800D6" w:rsidRPr="00DC60EE">
              <w:rPr>
                <w:rFonts w:cs="Times New Roman"/>
                <w:sz w:val="20"/>
                <w:szCs w:val="26"/>
                <w:lang w:val="en-GB" w:eastAsia="en-US"/>
              </w:rPr>
              <w:t>,</w:t>
            </w:r>
            <w:r w:rsidRPr="00DC60EE">
              <w:rPr>
                <w:rFonts w:cs="Times New Roman"/>
                <w:sz w:val="20"/>
                <w:szCs w:val="26"/>
                <w:lang w:val="en-GB" w:eastAsia="en-US"/>
              </w:rPr>
              <w:t>2</w:t>
            </w:r>
            <w:r w:rsidR="00C800D6" w:rsidRPr="00DC60EE">
              <w:rPr>
                <w:rFonts w:cs="Times New Roman"/>
                <w:sz w:val="20"/>
                <w:szCs w:val="26"/>
                <w:lang w:val="en-GB" w:eastAsia="en-US"/>
              </w:rPr>
              <w:t>:13,8</w:t>
            </w:r>
          </w:p>
        </w:tc>
        <w:tc>
          <w:tcPr>
            <w:tcW w:w="999"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17</w:t>
            </w:r>
            <w:r w:rsidR="00C800D6" w:rsidRPr="00DC60EE">
              <w:rPr>
                <w:rFonts w:cs="Times New Roman"/>
                <w:sz w:val="20"/>
                <w:szCs w:val="26"/>
                <w:lang w:val="en-GB" w:eastAsia="en-US"/>
              </w:rPr>
              <w:t>,</w:t>
            </w:r>
            <w:r w:rsidRPr="00DC60EE">
              <w:rPr>
                <w:rFonts w:cs="Times New Roman"/>
                <w:sz w:val="20"/>
                <w:szCs w:val="26"/>
                <w:lang w:val="en-GB" w:eastAsia="en-US"/>
              </w:rPr>
              <w:t>7</w:t>
            </w:r>
          </w:p>
        </w:tc>
        <w:tc>
          <w:tcPr>
            <w:tcW w:w="1427"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7</w:t>
            </w:r>
            <w:r w:rsidR="0076439C" w:rsidRPr="00DC60EE">
              <w:rPr>
                <w:rFonts w:cs="Times New Roman"/>
                <w:sz w:val="20"/>
                <w:szCs w:val="26"/>
                <w:lang w:val="en-GB" w:eastAsia="en-US"/>
              </w:rPr>
              <w:t>,</w:t>
            </w:r>
            <w:r w:rsidRPr="00DC60EE">
              <w:rPr>
                <w:rFonts w:cs="Times New Roman"/>
                <w:sz w:val="20"/>
                <w:szCs w:val="26"/>
                <w:lang w:val="en-GB" w:eastAsia="en-US"/>
              </w:rPr>
              <w:t>26</w:t>
            </w:r>
          </w:p>
        </w:tc>
      </w:tr>
      <w:tr w:rsidR="0024157D" w:rsidRPr="00DC60EE" w:rsidTr="00B11722">
        <w:trPr>
          <w:cantSplit/>
          <w:jc w:val="center"/>
        </w:trPr>
        <w:tc>
          <w:tcPr>
            <w:tcW w:w="1074" w:type="dxa"/>
          </w:tcPr>
          <w:p w:rsidR="0024157D" w:rsidRPr="00DC60EE" w:rsidRDefault="0024157D" w:rsidP="0063738A">
            <w:pPr>
              <w:spacing w:before="20" w:after="40" w:line="240" w:lineRule="exact"/>
              <w:rPr>
                <w:sz w:val="20"/>
                <w:szCs w:val="26"/>
                <w:lang w:val="en-GB"/>
              </w:rPr>
            </w:pPr>
            <w:r w:rsidRPr="00DC60EE">
              <w:rPr>
                <w:sz w:val="20"/>
                <w:szCs w:val="26"/>
                <w:rtl/>
                <w:lang w:val="en-GB"/>
              </w:rPr>
              <w:t>فرنسا</w:t>
            </w:r>
          </w:p>
        </w:tc>
        <w:tc>
          <w:tcPr>
            <w:tcW w:w="1428"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DC60EE">
              <w:rPr>
                <w:rFonts w:cs="Times New Roman"/>
                <w:sz w:val="20"/>
                <w:szCs w:val="26"/>
                <w:lang w:val="en-GB" w:eastAsia="ja-JP"/>
              </w:rPr>
              <w:t>14</w:t>
            </w:r>
            <w:r w:rsidR="00F148AD" w:rsidRPr="00DC60EE">
              <w:rPr>
                <w:rFonts w:cs="Times New Roman"/>
                <w:sz w:val="20"/>
                <w:szCs w:val="26"/>
                <w:lang w:val="en-GB" w:eastAsia="ja-JP"/>
              </w:rPr>
              <w:t>,</w:t>
            </w:r>
            <w:r w:rsidRPr="00DC60EE">
              <w:rPr>
                <w:rFonts w:cs="Times New Roman"/>
                <w:sz w:val="20"/>
                <w:szCs w:val="26"/>
                <w:lang w:val="en-GB" w:eastAsia="ja-JP"/>
              </w:rPr>
              <w:t>5</w:t>
            </w:r>
            <w:r w:rsidR="00F148AD" w:rsidRPr="00DC60EE">
              <w:rPr>
                <w:rFonts w:cs="Times New Roman"/>
                <w:sz w:val="20"/>
                <w:szCs w:val="26"/>
                <w:lang w:val="en-GB" w:eastAsia="ja-JP"/>
              </w:rPr>
              <w:t>-</w:t>
            </w:r>
            <w:r w:rsidR="00F148AD" w:rsidRPr="00DC60EE">
              <w:rPr>
                <w:rFonts w:cs="Times New Roman"/>
                <w:sz w:val="20"/>
                <w:szCs w:val="26"/>
                <w:lang w:val="en-GB" w:eastAsia="en-US"/>
              </w:rPr>
              <w:t>14</w:t>
            </w:r>
            <w:r w:rsidR="00F148AD" w:rsidRPr="00DC60EE">
              <w:rPr>
                <w:rFonts w:cs="Times New Roman"/>
                <w:sz w:val="20"/>
                <w:szCs w:val="26"/>
                <w:lang w:val="en-GB" w:eastAsia="ja-JP"/>
              </w:rPr>
              <w:t>,25</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ja-JP"/>
              </w:rPr>
              <w:t>186</w:t>
            </w:r>
          </w:p>
        </w:tc>
        <w:tc>
          <w:tcPr>
            <w:tcW w:w="984"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25</w:t>
            </w:r>
            <w:r w:rsidR="00C800D6" w:rsidRPr="00DC60EE">
              <w:rPr>
                <w:rFonts w:cs="Times New Roman"/>
                <w:sz w:val="20"/>
                <w:szCs w:val="26"/>
                <w:lang w:val="en-GB" w:eastAsia="en-US"/>
              </w:rPr>
              <w:t>:2</w:t>
            </w:r>
          </w:p>
        </w:tc>
        <w:tc>
          <w:tcPr>
            <w:tcW w:w="1210"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22</w:t>
            </w:r>
            <w:r w:rsidR="009E5F31" w:rsidRPr="00DC60EE">
              <w:rPr>
                <w:rFonts w:cs="Times New Roman"/>
                <w:sz w:val="20"/>
                <w:szCs w:val="26"/>
                <w:lang w:val="en-GB" w:eastAsia="en-US"/>
              </w:rPr>
              <w:t>:3,7</w:t>
            </w:r>
          </w:p>
        </w:tc>
        <w:tc>
          <w:tcPr>
            <w:tcW w:w="1090"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16</w:t>
            </w:r>
            <w:r w:rsidR="00C800D6" w:rsidRPr="00DC60EE">
              <w:rPr>
                <w:rFonts w:cs="Times New Roman"/>
                <w:sz w:val="20"/>
                <w:szCs w:val="26"/>
                <w:lang w:val="en-GB" w:eastAsia="en-US"/>
              </w:rPr>
              <w:t>:7</w:t>
            </w:r>
          </w:p>
        </w:tc>
        <w:tc>
          <w:tcPr>
            <w:tcW w:w="999"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10</w:t>
            </w:r>
            <w:r w:rsidR="00C800D6" w:rsidRPr="00DC60EE">
              <w:rPr>
                <w:rFonts w:cs="Times New Roman"/>
                <w:sz w:val="20"/>
                <w:szCs w:val="26"/>
                <w:lang w:val="en-GB" w:eastAsia="en-US"/>
              </w:rPr>
              <w:t>,</w:t>
            </w:r>
            <w:r w:rsidRPr="00DC60EE">
              <w:rPr>
                <w:rFonts w:cs="Times New Roman"/>
                <w:sz w:val="20"/>
                <w:szCs w:val="26"/>
                <w:lang w:val="en-GB" w:eastAsia="en-US"/>
              </w:rPr>
              <w:t>7</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7</w:t>
            </w:r>
            <w:r w:rsidR="0076439C" w:rsidRPr="00DC60EE">
              <w:rPr>
                <w:rFonts w:cs="Times New Roman"/>
                <w:sz w:val="20"/>
                <w:szCs w:val="26"/>
                <w:lang w:val="en-GB" w:eastAsia="en-US"/>
              </w:rPr>
              <w:t>,</w:t>
            </w:r>
            <w:r w:rsidRPr="00DC60EE">
              <w:rPr>
                <w:rFonts w:cs="Times New Roman"/>
                <w:sz w:val="20"/>
                <w:szCs w:val="26"/>
                <w:lang w:val="en-GB" w:eastAsia="en-US"/>
              </w:rPr>
              <w:t>13</w:t>
            </w:r>
          </w:p>
        </w:tc>
      </w:tr>
      <w:tr w:rsidR="0024157D" w:rsidRPr="00DC60EE" w:rsidTr="00B11722">
        <w:trPr>
          <w:cantSplit/>
          <w:jc w:val="center"/>
        </w:trPr>
        <w:tc>
          <w:tcPr>
            <w:tcW w:w="1074" w:type="dxa"/>
          </w:tcPr>
          <w:p w:rsidR="0024157D" w:rsidRPr="00DC60EE" w:rsidRDefault="0024157D" w:rsidP="0063738A">
            <w:pPr>
              <w:spacing w:before="20" w:after="40" w:line="240" w:lineRule="exact"/>
              <w:rPr>
                <w:sz w:val="20"/>
                <w:szCs w:val="26"/>
                <w:lang w:val="en-GB"/>
              </w:rPr>
            </w:pPr>
            <w:r w:rsidRPr="00DC60EE">
              <w:rPr>
                <w:sz w:val="20"/>
                <w:szCs w:val="26"/>
                <w:rtl/>
                <w:lang w:val="en-GB"/>
              </w:rPr>
              <w:t>كندا</w:t>
            </w:r>
          </w:p>
        </w:tc>
        <w:tc>
          <w:tcPr>
            <w:tcW w:w="1428"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15</w:t>
            </w:r>
            <w:r w:rsidR="00F148AD" w:rsidRPr="00DC60EE">
              <w:rPr>
                <w:rFonts w:cs="Times New Roman"/>
                <w:sz w:val="20"/>
                <w:szCs w:val="26"/>
                <w:lang w:val="en-GB" w:eastAsia="en-US"/>
              </w:rPr>
              <w:t>,</w:t>
            </w:r>
            <w:r w:rsidRPr="00DC60EE">
              <w:rPr>
                <w:rFonts w:cs="Times New Roman"/>
                <w:sz w:val="20"/>
                <w:szCs w:val="26"/>
                <w:lang w:val="en-GB" w:eastAsia="en-US"/>
              </w:rPr>
              <w:t>35</w:t>
            </w:r>
            <w:r w:rsidR="00F148AD" w:rsidRPr="00DC60EE">
              <w:rPr>
                <w:rFonts w:cs="Times New Roman"/>
                <w:sz w:val="20"/>
                <w:szCs w:val="26"/>
                <w:lang w:val="en-GB" w:eastAsia="en-US"/>
              </w:rPr>
              <w:t>-14,5</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16</w:t>
            </w:r>
            <w:r w:rsidR="00C800D6" w:rsidRPr="00DC60EE">
              <w:rPr>
                <w:rFonts w:cs="Times New Roman"/>
                <w:sz w:val="20"/>
                <w:szCs w:val="26"/>
                <w:lang w:val="en-GB" w:eastAsia="en-US"/>
              </w:rPr>
              <w:t> </w:t>
            </w:r>
            <w:r w:rsidRPr="00DC60EE">
              <w:rPr>
                <w:rFonts w:cs="Times New Roman"/>
                <w:sz w:val="20"/>
                <w:szCs w:val="26"/>
                <w:lang w:val="en-GB" w:eastAsia="en-US"/>
              </w:rPr>
              <w:t>152</w:t>
            </w:r>
          </w:p>
        </w:tc>
        <w:tc>
          <w:tcPr>
            <w:tcW w:w="984"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32</w:t>
            </w:r>
            <w:r w:rsidR="00C800D6" w:rsidRPr="00DC60EE">
              <w:rPr>
                <w:rFonts w:cs="Times New Roman"/>
                <w:sz w:val="20"/>
                <w:szCs w:val="26"/>
                <w:lang w:val="en-GB" w:eastAsia="en-US"/>
              </w:rPr>
              <w:t>:2</w:t>
            </w:r>
          </w:p>
        </w:tc>
        <w:tc>
          <w:tcPr>
            <w:tcW w:w="1210"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25</w:t>
            </w:r>
            <w:r w:rsidR="009E5F31" w:rsidRPr="00DC60EE">
              <w:rPr>
                <w:rFonts w:cs="Times New Roman"/>
                <w:sz w:val="20"/>
                <w:szCs w:val="26"/>
                <w:lang w:val="en-GB" w:eastAsia="en-US"/>
              </w:rPr>
              <w:t>:3</w:t>
            </w:r>
          </w:p>
        </w:tc>
        <w:tc>
          <w:tcPr>
            <w:tcW w:w="1090"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15</w:t>
            </w:r>
            <w:r w:rsidR="00C800D6" w:rsidRPr="00DC60EE">
              <w:rPr>
                <w:rFonts w:cs="Times New Roman"/>
                <w:sz w:val="20"/>
                <w:szCs w:val="26"/>
                <w:lang w:val="en-GB" w:eastAsia="en-US"/>
              </w:rPr>
              <w:t>:5</w:t>
            </w:r>
          </w:p>
        </w:tc>
        <w:tc>
          <w:tcPr>
            <w:tcW w:w="999"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9</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11</w:t>
            </w:r>
          </w:p>
        </w:tc>
      </w:tr>
      <w:tr w:rsidR="0024157D" w:rsidRPr="00DC60EE" w:rsidTr="00B11722">
        <w:trPr>
          <w:cantSplit/>
          <w:jc w:val="center"/>
        </w:trPr>
        <w:tc>
          <w:tcPr>
            <w:tcW w:w="1074" w:type="dxa"/>
          </w:tcPr>
          <w:p w:rsidR="0024157D" w:rsidRPr="00DC60EE" w:rsidRDefault="0024157D" w:rsidP="0063738A">
            <w:pPr>
              <w:spacing w:before="20" w:after="40" w:line="240" w:lineRule="exact"/>
              <w:rPr>
                <w:sz w:val="20"/>
                <w:szCs w:val="26"/>
                <w:lang w:val="en-GB"/>
              </w:rPr>
            </w:pPr>
            <w:r w:rsidRPr="00DC60EE">
              <w:rPr>
                <w:sz w:val="20"/>
                <w:szCs w:val="26"/>
                <w:rtl/>
                <w:lang w:val="en-GB"/>
              </w:rPr>
              <w:t>اليابان</w:t>
            </w:r>
          </w:p>
        </w:tc>
        <w:tc>
          <w:tcPr>
            <w:tcW w:w="1428"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15</w:t>
            </w:r>
            <w:r w:rsidR="00F148AD" w:rsidRPr="00DC60EE">
              <w:rPr>
                <w:rFonts w:cs="Times New Roman"/>
                <w:sz w:val="20"/>
                <w:szCs w:val="26"/>
                <w:lang w:val="en-GB" w:eastAsia="en-US"/>
              </w:rPr>
              <w:t>,</w:t>
            </w:r>
            <w:r w:rsidRPr="00DC60EE">
              <w:rPr>
                <w:rFonts w:cs="Times New Roman"/>
                <w:sz w:val="20"/>
                <w:szCs w:val="26"/>
                <w:lang w:val="en-GB" w:eastAsia="en-US"/>
              </w:rPr>
              <w:t>23</w:t>
            </w:r>
            <w:r w:rsidR="00F148AD" w:rsidRPr="00DC60EE">
              <w:rPr>
                <w:rFonts w:cs="Times New Roman"/>
                <w:sz w:val="20"/>
                <w:szCs w:val="26"/>
                <w:lang w:val="en-GB" w:eastAsia="en-US"/>
              </w:rPr>
              <w:t>-14,4</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5</w:t>
            </w:r>
            <w:r w:rsidR="00C800D6" w:rsidRPr="00DC60EE">
              <w:rPr>
                <w:rFonts w:cs="Times New Roman"/>
                <w:sz w:val="20"/>
                <w:szCs w:val="26"/>
                <w:lang w:val="en-GB" w:eastAsia="en-US"/>
              </w:rPr>
              <w:t> </w:t>
            </w:r>
            <w:r w:rsidRPr="00DC60EE">
              <w:rPr>
                <w:rFonts w:cs="Times New Roman"/>
                <w:sz w:val="20"/>
                <w:szCs w:val="26"/>
                <w:lang w:val="en-GB" w:eastAsia="en-US"/>
              </w:rPr>
              <w:t>158</w:t>
            </w:r>
          </w:p>
        </w:tc>
        <w:tc>
          <w:tcPr>
            <w:tcW w:w="984"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7</w:t>
            </w:r>
            <w:r w:rsidR="00C800D6" w:rsidRPr="00DC60EE">
              <w:rPr>
                <w:rFonts w:cs="Times New Roman"/>
                <w:sz w:val="20"/>
                <w:szCs w:val="26"/>
                <w:lang w:val="en-GB" w:eastAsia="en-US"/>
              </w:rPr>
              <w:t>,</w:t>
            </w:r>
            <w:r w:rsidRPr="00DC60EE">
              <w:rPr>
                <w:rFonts w:cs="Times New Roman"/>
                <w:sz w:val="20"/>
                <w:szCs w:val="26"/>
                <w:lang w:val="en-GB" w:eastAsia="en-US"/>
              </w:rPr>
              <w:t>42</w:t>
            </w:r>
            <w:r w:rsidR="00C800D6" w:rsidRPr="00DC60EE">
              <w:rPr>
                <w:rFonts w:cs="Times New Roman"/>
                <w:sz w:val="20"/>
                <w:szCs w:val="26"/>
                <w:lang w:val="en-GB" w:eastAsia="en-US"/>
              </w:rPr>
              <w:t>:1,83</w:t>
            </w:r>
          </w:p>
        </w:tc>
        <w:tc>
          <w:tcPr>
            <w:tcW w:w="1210"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6</w:t>
            </w:r>
            <w:r w:rsidR="009E5F31" w:rsidRPr="00DC60EE">
              <w:rPr>
                <w:rFonts w:cs="Times New Roman"/>
                <w:sz w:val="20"/>
                <w:szCs w:val="26"/>
                <w:lang w:val="en-GB" w:eastAsia="en-US"/>
              </w:rPr>
              <w:t>,</w:t>
            </w:r>
            <w:r w:rsidRPr="00DC60EE">
              <w:rPr>
                <w:rFonts w:cs="Times New Roman"/>
                <w:sz w:val="20"/>
                <w:szCs w:val="26"/>
                <w:lang w:val="en-GB" w:eastAsia="en-US"/>
              </w:rPr>
              <w:t>52</w:t>
            </w:r>
            <w:r w:rsidR="009E5F31" w:rsidRPr="00DC60EE">
              <w:rPr>
                <w:rFonts w:cs="Times New Roman"/>
                <w:sz w:val="20"/>
                <w:szCs w:val="26"/>
                <w:lang w:val="en-GB" w:eastAsia="en-US"/>
              </w:rPr>
              <w:t>:2,38</w:t>
            </w:r>
          </w:p>
        </w:tc>
        <w:tc>
          <w:tcPr>
            <w:tcW w:w="1090"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5</w:t>
            </w:r>
            <w:r w:rsidR="00C800D6" w:rsidRPr="00DC60EE">
              <w:rPr>
                <w:rFonts w:cs="Times New Roman"/>
                <w:sz w:val="20"/>
                <w:szCs w:val="26"/>
                <w:lang w:val="en-GB" w:eastAsia="en-US"/>
              </w:rPr>
              <w:t>,</w:t>
            </w:r>
            <w:r w:rsidRPr="00DC60EE">
              <w:rPr>
                <w:rFonts w:cs="Times New Roman"/>
                <w:sz w:val="20"/>
                <w:szCs w:val="26"/>
                <w:lang w:val="en-GB" w:eastAsia="en-US"/>
              </w:rPr>
              <w:t>39</w:t>
            </w:r>
            <w:r w:rsidR="00C800D6" w:rsidRPr="00DC60EE">
              <w:rPr>
                <w:rFonts w:cs="Times New Roman"/>
                <w:sz w:val="20"/>
                <w:szCs w:val="26"/>
                <w:lang w:val="en-GB" w:eastAsia="en-US"/>
              </w:rPr>
              <w:t>:3,24</w:t>
            </w:r>
          </w:p>
        </w:tc>
        <w:tc>
          <w:tcPr>
            <w:tcW w:w="999"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4</w:t>
            </w:r>
            <w:r w:rsidR="00C800D6" w:rsidRPr="00DC60EE">
              <w:rPr>
                <w:rFonts w:cs="Times New Roman"/>
                <w:sz w:val="20"/>
                <w:szCs w:val="26"/>
                <w:lang w:val="en-GB" w:eastAsia="en-US"/>
              </w:rPr>
              <w:t>,</w:t>
            </w:r>
            <w:r w:rsidRPr="00DC60EE">
              <w:rPr>
                <w:rFonts w:cs="Times New Roman"/>
                <w:sz w:val="20"/>
                <w:szCs w:val="26"/>
                <w:lang w:val="en-GB" w:eastAsia="en-US"/>
              </w:rPr>
              <w:t>211</w:t>
            </w:r>
          </w:p>
        </w:tc>
        <w:tc>
          <w:tcPr>
            <w:tcW w:w="1427"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w:t>
            </w:r>
            <w:r w:rsidR="0076439C" w:rsidRPr="00DC60EE">
              <w:rPr>
                <w:rFonts w:cs="Times New Roman"/>
                <w:sz w:val="20"/>
                <w:szCs w:val="26"/>
                <w:lang w:val="en-GB" w:eastAsia="en-US"/>
              </w:rPr>
              <w:t>,</w:t>
            </w:r>
            <w:r w:rsidRPr="00DC60EE">
              <w:rPr>
                <w:rFonts w:cs="Times New Roman"/>
                <w:sz w:val="20"/>
                <w:szCs w:val="26"/>
                <w:lang w:val="en-GB" w:eastAsia="en-US"/>
              </w:rPr>
              <w:t>878</w:t>
            </w:r>
          </w:p>
        </w:tc>
      </w:tr>
      <w:tr w:rsidR="0024157D" w:rsidRPr="00DC60EE" w:rsidTr="00B11722">
        <w:trPr>
          <w:cantSplit/>
          <w:jc w:val="center"/>
        </w:trPr>
        <w:tc>
          <w:tcPr>
            <w:tcW w:w="1074" w:type="dxa"/>
          </w:tcPr>
          <w:p w:rsidR="0024157D" w:rsidRPr="00DC60EE" w:rsidRDefault="0024157D" w:rsidP="0063738A">
            <w:pPr>
              <w:spacing w:before="20" w:after="40" w:line="240" w:lineRule="exact"/>
              <w:rPr>
                <w:sz w:val="20"/>
                <w:szCs w:val="26"/>
                <w:lang w:val="en-GB"/>
              </w:rPr>
            </w:pPr>
            <w:r w:rsidRPr="00DC60EE">
              <w:rPr>
                <w:sz w:val="20"/>
                <w:szCs w:val="26"/>
                <w:rtl/>
                <w:lang w:val="en-GB"/>
              </w:rPr>
              <w:t>بولندا</w:t>
            </w:r>
          </w:p>
        </w:tc>
        <w:tc>
          <w:tcPr>
            <w:tcW w:w="1428"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15</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5</w:t>
            </w:r>
            <w:r w:rsidR="00C800D6" w:rsidRPr="00DC60EE">
              <w:rPr>
                <w:rFonts w:cs="Times New Roman"/>
                <w:sz w:val="20"/>
                <w:szCs w:val="26"/>
                <w:lang w:val="en-GB" w:eastAsia="en-US"/>
              </w:rPr>
              <w:t> </w:t>
            </w:r>
            <w:r w:rsidRPr="00DC60EE">
              <w:rPr>
                <w:rFonts w:cs="Times New Roman"/>
                <w:sz w:val="20"/>
                <w:szCs w:val="26"/>
                <w:lang w:val="en-GB" w:eastAsia="en-US"/>
              </w:rPr>
              <w:t>836</w:t>
            </w:r>
          </w:p>
        </w:tc>
        <w:tc>
          <w:tcPr>
            <w:tcW w:w="984"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68</w:t>
            </w:r>
            <w:r w:rsidR="00C800D6" w:rsidRPr="00DC60EE">
              <w:rPr>
                <w:rFonts w:cs="Times New Roman"/>
                <w:sz w:val="20"/>
                <w:szCs w:val="26"/>
                <w:lang w:val="en-GB" w:eastAsia="en-US"/>
              </w:rPr>
              <w:t>,</w:t>
            </w:r>
            <w:r w:rsidRPr="00DC60EE">
              <w:rPr>
                <w:rFonts w:cs="Times New Roman"/>
                <w:sz w:val="20"/>
                <w:szCs w:val="26"/>
                <w:lang w:val="en-GB" w:eastAsia="en-US"/>
              </w:rPr>
              <w:t>0</w:t>
            </w:r>
            <w:r w:rsidR="00C800D6" w:rsidRPr="00DC60EE">
              <w:rPr>
                <w:rFonts w:cs="Times New Roman"/>
                <w:sz w:val="20"/>
                <w:szCs w:val="26"/>
                <w:lang w:val="en-GB" w:eastAsia="en-US"/>
              </w:rPr>
              <w:t>:27,0</w:t>
            </w:r>
          </w:p>
        </w:tc>
        <w:tc>
          <w:tcPr>
            <w:tcW w:w="1210"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63</w:t>
            </w:r>
            <w:r w:rsidR="009E5F31" w:rsidRPr="00DC60EE">
              <w:rPr>
                <w:rFonts w:cs="Times New Roman"/>
                <w:sz w:val="20"/>
                <w:szCs w:val="26"/>
                <w:lang w:val="en-GB" w:eastAsia="en-US"/>
              </w:rPr>
              <w:t>,</w:t>
            </w:r>
            <w:r w:rsidRPr="00DC60EE">
              <w:rPr>
                <w:rFonts w:cs="Times New Roman"/>
                <w:sz w:val="20"/>
                <w:szCs w:val="26"/>
                <w:lang w:val="en-GB" w:eastAsia="en-US"/>
              </w:rPr>
              <w:t>0</w:t>
            </w:r>
            <w:r w:rsidR="009E5F31" w:rsidRPr="00DC60EE">
              <w:rPr>
                <w:rFonts w:cs="Times New Roman"/>
                <w:sz w:val="20"/>
                <w:szCs w:val="26"/>
                <w:lang w:val="en-GB" w:eastAsia="en-US"/>
              </w:rPr>
              <w:t>:34,0</w:t>
            </w:r>
          </w:p>
        </w:tc>
        <w:tc>
          <w:tcPr>
            <w:tcW w:w="1090"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53</w:t>
            </w:r>
            <w:r w:rsidR="00C800D6" w:rsidRPr="00DC60EE">
              <w:rPr>
                <w:rFonts w:cs="Times New Roman"/>
                <w:sz w:val="20"/>
                <w:szCs w:val="26"/>
                <w:lang w:val="en-GB" w:eastAsia="en-US"/>
              </w:rPr>
              <w:t>,</w:t>
            </w:r>
            <w:r w:rsidRPr="00DC60EE">
              <w:rPr>
                <w:rFonts w:cs="Times New Roman"/>
                <w:sz w:val="20"/>
                <w:szCs w:val="26"/>
                <w:lang w:val="en-GB" w:eastAsia="en-US"/>
              </w:rPr>
              <w:t>3</w:t>
            </w:r>
            <w:r w:rsidR="0076439C" w:rsidRPr="00DC60EE">
              <w:rPr>
                <w:rFonts w:cs="Times New Roman"/>
                <w:sz w:val="20"/>
                <w:szCs w:val="26"/>
                <w:lang w:val="en-GB" w:eastAsia="en-US"/>
              </w:rPr>
              <w:t>:43,5</w:t>
            </w:r>
          </w:p>
        </w:tc>
        <w:tc>
          <w:tcPr>
            <w:tcW w:w="999"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46</w:t>
            </w:r>
            <w:r w:rsidR="00C800D6" w:rsidRPr="00DC60EE">
              <w:rPr>
                <w:rFonts w:cs="Times New Roman"/>
                <w:sz w:val="20"/>
                <w:szCs w:val="26"/>
                <w:lang w:val="en-GB" w:eastAsia="en-US"/>
              </w:rPr>
              <w:t>,</w:t>
            </w:r>
            <w:r w:rsidRPr="00DC60EE">
              <w:rPr>
                <w:rFonts w:cs="Times New Roman"/>
                <w:sz w:val="20"/>
                <w:szCs w:val="26"/>
                <w:lang w:val="en-GB" w:eastAsia="en-US"/>
              </w:rPr>
              <w:t>0</w:t>
            </w:r>
          </w:p>
        </w:tc>
        <w:tc>
          <w:tcPr>
            <w:tcW w:w="1427"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12</w:t>
            </w:r>
            <w:r w:rsidR="0076439C" w:rsidRPr="00DC60EE">
              <w:rPr>
                <w:rFonts w:cs="Times New Roman"/>
                <w:sz w:val="20"/>
                <w:szCs w:val="26"/>
                <w:lang w:val="en-GB" w:eastAsia="en-US"/>
              </w:rPr>
              <w:t>,</w:t>
            </w:r>
            <w:r w:rsidRPr="00DC60EE">
              <w:rPr>
                <w:rFonts w:cs="Times New Roman"/>
                <w:sz w:val="20"/>
                <w:szCs w:val="26"/>
                <w:lang w:val="en-GB" w:eastAsia="en-US"/>
              </w:rPr>
              <w:t>9</w:t>
            </w:r>
          </w:p>
        </w:tc>
      </w:tr>
      <w:tr w:rsidR="0024157D" w:rsidRPr="00DC60EE" w:rsidTr="00B11722">
        <w:trPr>
          <w:cantSplit/>
          <w:jc w:val="center"/>
        </w:trPr>
        <w:tc>
          <w:tcPr>
            <w:tcW w:w="1074" w:type="dxa"/>
          </w:tcPr>
          <w:p w:rsidR="0024157D" w:rsidRPr="00DC60EE" w:rsidRDefault="0024157D" w:rsidP="0063738A">
            <w:pPr>
              <w:spacing w:before="20" w:after="40" w:line="240" w:lineRule="exact"/>
              <w:rPr>
                <w:sz w:val="20"/>
                <w:szCs w:val="26"/>
                <w:lang w:val="en-GB"/>
              </w:rPr>
            </w:pPr>
            <w:r w:rsidRPr="00DC60EE">
              <w:rPr>
                <w:sz w:val="20"/>
                <w:szCs w:val="26"/>
                <w:rtl/>
                <w:lang w:val="en-GB"/>
              </w:rPr>
              <w:t>فرنسا</w:t>
            </w:r>
          </w:p>
        </w:tc>
        <w:tc>
          <w:tcPr>
            <w:tcW w:w="1428"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DC60EE">
              <w:rPr>
                <w:rFonts w:cs="Times New Roman"/>
                <w:sz w:val="20"/>
                <w:szCs w:val="26"/>
                <w:lang w:val="en-GB" w:eastAsia="ja-JP"/>
              </w:rPr>
              <w:t>19</w:t>
            </w:r>
            <w:r w:rsidR="00F148AD" w:rsidRPr="00DC60EE">
              <w:rPr>
                <w:rFonts w:cs="Times New Roman"/>
                <w:sz w:val="20"/>
                <w:szCs w:val="26"/>
                <w:lang w:val="en-GB" w:eastAsia="ja-JP"/>
              </w:rPr>
              <w:t>,</w:t>
            </w:r>
            <w:r w:rsidRPr="00DC60EE">
              <w:rPr>
                <w:rFonts w:cs="Times New Roman"/>
                <w:sz w:val="20"/>
                <w:szCs w:val="26"/>
                <w:lang w:val="en-GB" w:eastAsia="ja-JP"/>
              </w:rPr>
              <w:t>7</w:t>
            </w:r>
            <w:r w:rsidR="00F148AD" w:rsidRPr="00DC60EE">
              <w:rPr>
                <w:rFonts w:cs="Times New Roman"/>
                <w:sz w:val="20"/>
                <w:szCs w:val="26"/>
                <w:lang w:val="en-GB" w:eastAsia="ja-JP"/>
              </w:rPr>
              <w:t>-</w:t>
            </w:r>
            <w:r w:rsidR="00F148AD" w:rsidRPr="00DC60EE">
              <w:rPr>
                <w:rFonts w:cs="Times New Roman"/>
                <w:sz w:val="20"/>
                <w:szCs w:val="26"/>
                <w:lang w:val="en-GB" w:eastAsia="en-US"/>
              </w:rPr>
              <w:t>17</w:t>
            </w:r>
            <w:r w:rsidR="00F148AD" w:rsidRPr="00DC60EE">
              <w:rPr>
                <w:rFonts w:cs="Times New Roman"/>
                <w:sz w:val="20"/>
                <w:szCs w:val="26"/>
                <w:lang w:val="en-GB" w:eastAsia="ja-JP"/>
              </w:rPr>
              <w:t>,7</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ja-JP"/>
              </w:rPr>
              <w:t>7</w:t>
            </w:r>
            <w:r w:rsidR="00C800D6" w:rsidRPr="00DC60EE">
              <w:rPr>
                <w:rFonts w:cs="Times New Roman"/>
                <w:sz w:val="20"/>
                <w:szCs w:val="26"/>
                <w:lang w:val="en-GB" w:eastAsia="ja-JP"/>
              </w:rPr>
              <w:t> </w:t>
            </w:r>
            <w:r w:rsidRPr="00DC60EE">
              <w:rPr>
                <w:rFonts w:cs="Times New Roman"/>
                <w:sz w:val="20"/>
                <w:szCs w:val="26"/>
                <w:lang w:val="en-GB" w:eastAsia="ja-JP"/>
              </w:rPr>
              <w:t>127</w:t>
            </w:r>
          </w:p>
        </w:tc>
        <w:tc>
          <w:tcPr>
            <w:tcW w:w="984"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16</w:t>
            </w:r>
            <w:r w:rsidR="00C800D6" w:rsidRPr="00DC60EE">
              <w:rPr>
                <w:rFonts w:cs="Times New Roman"/>
                <w:sz w:val="20"/>
                <w:szCs w:val="26"/>
                <w:lang w:val="en-GB" w:eastAsia="en-US"/>
              </w:rPr>
              <w:t>:1,5</w:t>
            </w:r>
          </w:p>
        </w:tc>
        <w:tc>
          <w:tcPr>
            <w:tcW w:w="1210"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14</w:t>
            </w:r>
            <w:r w:rsidR="009E5F31" w:rsidRPr="00DC60EE">
              <w:rPr>
                <w:rFonts w:cs="Times New Roman"/>
                <w:sz w:val="20"/>
                <w:szCs w:val="26"/>
                <w:lang w:val="en-GB" w:eastAsia="en-US"/>
              </w:rPr>
              <w:t>:2,3</w:t>
            </w:r>
          </w:p>
        </w:tc>
        <w:tc>
          <w:tcPr>
            <w:tcW w:w="1090"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10</w:t>
            </w:r>
            <w:r w:rsidR="0076439C" w:rsidRPr="00DC60EE">
              <w:rPr>
                <w:rFonts w:cs="Times New Roman"/>
                <w:sz w:val="20"/>
                <w:szCs w:val="26"/>
                <w:lang w:val="en-GB" w:eastAsia="en-US"/>
              </w:rPr>
              <w:t>:4,3</w:t>
            </w:r>
          </w:p>
        </w:tc>
        <w:tc>
          <w:tcPr>
            <w:tcW w:w="999"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7</w:t>
            </w:r>
            <w:r w:rsidR="00C800D6" w:rsidRPr="00DC60EE">
              <w:rPr>
                <w:rFonts w:cs="Times New Roman"/>
                <w:sz w:val="20"/>
                <w:szCs w:val="26"/>
                <w:lang w:val="en-GB" w:eastAsia="en-US"/>
              </w:rPr>
              <w:t>,</w:t>
            </w:r>
            <w:r w:rsidRPr="00DC60EE">
              <w:rPr>
                <w:rFonts w:cs="Times New Roman"/>
                <w:sz w:val="20"/>
                <w:szCs w:val="26"/>
                <w:lang w:val="en-GB" w:eastAsia="en-US"/>
              </w:rPr>
              <w:t>3</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5</w:t>
            </w:r>
            <w:r w:rsidR="0076439C" w:rsidRPr="00DC60EE">
              <w:rPr>
                <w:rFonts w:cs="Times New Roman"/>
                <w:sz w:val="20"/>
                <w:szCs w:val="26"/>
                <w:lang w:val="en-GB" w:eastAsia="en-US"/>
              </w:rPr>
              <w:t>,</w:t>
            </w:r>
            <w:r w:rsidRPr="00DC60EE">
              <w:rPr>
                <w:rFonts w:cs="Times New Roman"/>
                <w:sz w:val="20"/>
                <w:szCs w:val="26"/>
                <w:lang w:val="en-GB" w:eastAsia="en-US"/>
              </w:rPr>
              <w:t>1</w:t>
            </w:r>
          </w:p>
        </w:tc>
      </w:tr>
      <w:tr w:rsidR="0024157D" w:rsidRPr="00DC60EE" w:rsidTr="00B11722">
        <w:trPr>
          <w:cantSplit/>
          <w:jc w:val="center"/>
        </w:trPr>
        <w:tc>
          <w:tcPr>
            <w:tcW w:w="1074" w:type="dxa"/>
          </w:tcPr>
          <w:p w:rsidR="0024157D" w:rsidRPr="00DC60EE" w:rsidRDefault="0024157D" w:rsidP="0063738A">
            <w:pPr>
              <w:spacing w:before="20" w:after="40" w:line="240" w:lineRule="exact"/>
              <w:rPr>
                <w:sz w:val="20"/>
                <w:szCs w:val="26"/>
                <w:lang w:val="en-GB"/>
              </w:rPr>
            </w:pPr>
            <w:r w:rsidRPr="00DC60EE">
              <w:rPr>
                <w:sz w:val="20"/>
                <w:szCs w:val="26"/>
                <w:rtl/>
                <w:lang w:val="en-GB"/>
              </w:rPr>
              <w:t>كندا</w:t>
            </w:r>
          </w:p>
        </w:tc>
        <w:tc>
          <w:tcPr>
            <w:tcW w:w="1428" w:type="dxa"/>
            <w:shd w:val="clear" w:color="auto" w:fill="auto"/>
          </w:tcPr>
          <w:p w:rsidR="0024157D" w:rsidRPr="00DC60EE" w:rsidRDefault="00F148A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w:t>
            </w:r>
            <w:r w:rsidR="0024157D" w:rsidRPr="00DC60EE">
              <w:rPr>
                <w:rFonts w:cs="Times New Roman"/>
                <w:sz w:val="20"/>
                <w:szCs w:val="26"/>
                <w:lang w:val="en-GB" w:eastAsia="en-US"/>
              </w:rPr>
              <w:t>18</w:t>
            </w:r>
            <w:r w:rsidRPr="00DC60EE">
              <w:rPr>
                <w:rFonts w:cs="Times New Roman"/>
                <w:sz w:val="20"/>
                <w:szCs w:val="26"/>
                <w:lang w:val="en-GB" w:eastAsia="en-US"/>
              </w:rPr>
              <w:t>,</w:t>
            </w:r>
            <w:r w:rsidR="0024157D" w:rsidRPr="00DC60EE">
              <w:rPr>
                <w:rFonts w:cs="Times New Roman"/>
                <w:sz w:val="20"/>
                <w:szCs w:val="26"/>
                <w:lang w:val="en-GB" w:eastAsia="en-US"/>
              </w:rPr>
              <w:t>3</w:t>
            </w:r>
            <w:r w:rsidRPr="00DC60EE">
              <w:rPr>
                <w:rFonts w:cs="Times New Roman"/>
                <w:sz w:val="20"/>
                <w:szCs w:val="26"/>
                <w:lang w:val="en-GB" w:eastAsia="en-US"/>
              </w:rPr>
              <w:t>-17,8</w:t>
            </w:r>
            <w:r w:rsidR="0024157D" w:rsidRPr="00DC60EE">
              <w:rPr>
                <w:rFonts w:cs="Times New Roman"/>
                <w:sz w:val="20"/>
                <w:szCs w:val="26"/>
                <w:lang w:val="en-GB" w:eastAsia="en-US"/>
              </w:rPr>
              <w:br/>
              <w:t>19</w:t>
            </w:r>
            <w:r w:rsidRPr="00DC60EE">
              <w:rPr>
                <w:rFonts w:cs="Times New Roman"/>
                <w:sz w:val="20"/>
                <w:szCs w:val="26"/>
                <w:lang w:val="en-GB" w:eastAsia="en-US"/>
              </w:rPr>
              <w:t>,</w:t>
            </w:r>
            <w:r w:rsidR="0024157D" w:rsidRPr="00DC60EE">
              <w:rPr>
                <w:rFonts w:cs="Times New Roman"/>
                <w:sz w:val="20"/>
                <w:szCs w:val="26"/>
                <w:lang w:val="en-GB" w:eastAsia="en-US"/>
              </w:rPr>
              <w:t>7</w:t>
            </w:r>
            <w:r w:rsidRPr="00DC60EE">
              <w:rPr>
                <w:rFonts w:cs="Times New Roman"/>
                <w:sz w:val="20"/>
                <w:szCs w:val="26"/>
                <w:lang w:val="en-GB" w:eastAsia="en-US"/>
              </w:rPr>
              <w:t>-19,3</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19</w:t>
            </w:r>
            <w:r w:rsidR="00C800D6" w:rsidRPr="00DC60EE">
              <w:rPr>
                <w:rFonts w:cs="Times New Roman"/>
                <w:sz w:val="20"/>
                <w:szCs w:val="26"/>
                <w:lang w:val="en-GB" w:eastAsia="en-US"/>
              </w:rPr>
              <w:t> </w:t>
            </w:r>
            <w:r w:rsidRPr="00DC60EE">
              <w:rPr>
                <w:rFonts w:cs="Times New Roman"/>
                <w:sz w:val="20"/>
                <w:szCs w:val="26"/>
                <w:lang w:val="en-GB" w:eastAsia="en-US"/>
              </w:rPr>
              <w:t>448</w:t>
            </w:r>
          </w:p>
        </w:tc>
        <w:tc>
          <w:tcPr>
            <w:tcW w:w="984"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30</w:t>
            </w:r>
            <w:r w:rsidR="00C800D6" w:rsidRPr="00DC60EE">
              <w:rPr>
                <w:rFonts w:cs="Times New Roman"/>
                <w:sz w:val="20"/>
                <w:szCs w:val="26"/>
                <w:lang w:val="en-GB" w:eastAsia="en-US"/>
              </w:rPr>
              <w:t>:2</w:t>
            </w:r>
          </w:p>
        </w:tc>
        <w:tc>
          <w:tcPr>
            <w:tcW w:w="1210"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22</w:t>
            </w:r>
            <w:r w:rsidR="009E5F31" w:rsidRPr="00DC60EE">
              <w:rPr>
                <w:rFonts w:cs="Times New Roman"/>
                <w:sz w:val="20"/>
                <w:szCs w:val="26"/>
                <w:lang w:val="en-GB" w:eastAsia="en-US"/>
              </w:rPr>
              <w:t>:2</w:t>
            </w:r>
          </w:p>
        </w:tc>
        <w:tc>
          <w:tcPr>
            <w:tcW w:w="1090"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12</w:t>
            </w:r>
            <w:r w:rsidR="0076439C" w:rsidRPr="00DC60EE">
              <w:rPr>
                <w:rFonts w:cs="Times New Roman"/>
                <w:sz w:val="20"/>
                <w:szCs w:val="26"/>
                <w:lang w:val="en-GB" w:eastAsia="en-US"/>
              </w:rPr>
              <w:t>:3</w:t>
            </w:r>
          </w:p>
        </w:tc>
        <w:tc>
          <w:tcPr>
            <w:tcW w:w="999"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6</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10</w:t>
            </w:r>
          </w:p>
        </w:tc>
      </w:tr>
      <w:tr w:rsidR="0024157D" w:rsidRPr="00DC60EE" w:rsidTr="00B11722">
        <w:trPr>
          <w:cantSplit/>
          <w:jc w:val="center"/>
        </w:trPr>
        <w:tc>
          <w:tcPr>
            <w:tcW w:w="1074" w:type="dxa"/>
          </w:tcPr>
          <w:p w:rsidR="0024157D" w:rsidRPr="00DC60EE" w:rsidRDefault="0024157D" w:rsidP="0063738A">
            <w:pPr>
              <w:spacing w:before="20" w:after="40" w:line="240" w:lineRule="exact"/>
              <w:rPr>
                <w:sz w:val="20"/>
                <w:szCs w:val="26"/>
                <w:lang w:val="en-GB"/>
              </w:rPr>
            </w:pPr>
            <w:r w:rsidRPr="00DC60EE">
              <w:rPr>
                <w:sz w:val="20"/>
                <w:szCs w:val="26"/>
                <w:rtl/>
                <w:lang w:val="en-GB"/>
              </w:rPr>
              <w:t>اليابان</w:t>
            </w:r>
          </w:p>
        </w:tc>
        <w:tc>
          <w:tcPr>
            <w:tcW w:w="1428"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18</w:t>
            </w:r>
            <w:r w:rsidR="00F148AD" w:rsidRPr="00DC60EE">
              <w:rPr>
                <w:rFonts w:cs="Times New Roman"/>
                <w:sz w:val="20"/>
                <w:szCs w:val="26"/>
                <w:lang w:val="en-GB" w:eastAsia="en-US"/>
              </w:rPr>
              <w:t>,</w:t>
            </w:r>
            <w:r w:rsidRPr="00DC60EE">
              <w:rPr>
                <w:rFonts w:cs="Times New Roman"/>
                <w:sz w:val="20"/>
                <w:szCs w:val="26"/>
                <w:lang w:val="en-GB" w:eastAsia="en-US"/>
              </w:rPr>
              <w:t>72</w:t>
            </w:r>
            <w:r w:rsidR="00F148AD" w:rsidRPr="00DC60EE">
              <w:rPr>
                <w:rFonts w:cs="Times New Roman"/>
                <w:sz w:val="20"/>
                <w:szCs w:val="26"/>
                <w:lang w:val="en-GB" w:eastAsia="en-US"/>
              </w:rPr>
              <w:t>-17,82</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7</w:t>
            </w:r>
            <w:r w:rsidR="00C800D6" w:rsidRPr="00DC60EE">
              <w:rPr>
                <w:rFonts w:cs="Times New Roman"/>
                <w:sz w:val="20"/>
                <w:szCs w:val="26"/>
                <w:lang w:val="en-GB" w:eastAsia="en-US"/>
              </w:rPr>
              <w:t> </w:t>
            </w:r>
            <w:r w:rsidRPr="00DC60EE">
              <w:rPr>
                <w:rFonts w:cs="Times New Roman"/>
                <w:sz w:val="20"/>
                <w:szCs w:val="26"/>
                <w:lang w:val="en-GB" w:eastAsia="en-US"/>
              </w:rPr>
              <w:t>944</w:t>
            </w:r>
          </w:p>
        </w:tc>
        <w:tc>
          <w:tcPr>
            <w:tcW w:w="984"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6</w:t>
            </w:r>
            <w:r w:rsidR="00C800D6" w:rsidRPr="00DC60EE">
              <w:rPr>
                <w:rFonts w:cs="Times New Roman"/>
                <w:sz w:val="20"/>
                <w:szCs w:val="26"/>
                <w:lang w:val="en-GB" w:eastAsia="en-US"/>
              </w:rPr>
              <w:t>,</w:t>
            </w:r>
            <w:r w:rsidRPr="00DC60EE">
              <w:rPr>
                <w:rFonts w:cs="Times New Roman"/>
                <w:sz w:val="20"/>
                <w:szCs w:val="26"/>
                <w:lang w:val="en-GB" w:eastAsia="en-US"/>
              </w:rPr>
              <w:t>89</w:t>
            </w:r>
            <w:r w:rsidR="00C800D6" w:rsidRPr="00DC60EE">
              <w:rPr>
                <w:rFonts w:cs="Times New Roman"/>
                <w:sz w:val="20"/>
                <w:szCs w:val="26"/>
                <w:lang w:val="en-GB" w:eastAsia="en-US"/>
              </w:rPr>
              <w:t>:0,7</w:t>
            </w:r>
          </w:p>
        </w:tc>
        <w:tc>
          <w:tcPr>
            <w:tcW w:w="1210"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5</w:t>
            </w:r>
            <w:r w:rsidR="009E5F31" w:rsidRPr="00DC60EE">
              <w:rPr>
                <w:rFonts w:cs="Times New Roman"/>
                <w:sz w:val="20"/>
                <w:szCs w:val="26"/>
                <w:lang w:val="en-GB" w:eastAsia="en-US"/>
              </w:rPr>
              <w:t>,</w:t>
            </w:r>
            <w:r w:rsidRPr="00DC60EE">
              <w:rPr>
                <w:rFonts w:cs="Times New Roman"/>
                <w:sz w:val="20"/>
                <w:szCs w:val="26"/>
                <w:lang w:val="en-GB" w:eastAsia="en-US"/>
              </w:rPr>
              <w:t>8</w:t>
            </w:r>
            <w:r w:rsidR="009E5F31" w:rsidRPr="00DC60EE">
              <w:rPr>
                <w:rFonts w:cs="Times New Roman"/>
                <w:sz w:val="20"/>
                <w:szCs w:val="26"/>
                <w:lang w:val="en-GB" w:eastAsia="en-US"/>
              </w:rPr>
              <w:t>:1,1</w:t>
            </w:r>
          </w:p>
        </w:tc>
        <w:tc>
          <w:tcPr>
            <w:tcW w:w="1090"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4</w:t>
            </w:r>
            <w:r w:rsidR="00C800D6" w:rsidRPr="00DC60EE">
              <w:rPr>
                <w:rFonts w:cs="Times New Roman"/>
                <w:sz w:val="20"/>
                <w:szCs w:val="26"/>
                <w:lang w:val="en-GB" w:eastAsia="en-US"/>
              </w:rPr>
              <w:t>,</w:t>
            </w:r>
            <w:r w:rsidRPr="00DC60EE">
              <w:rPr>
                <w:rFonts w:cs="Times New Roman"/>
                <w:sz w:val="20"/>
                <w:szCs w:val="26"/>
                <w:lang w:val="en-GB" w:eastAsia="en-US"/>
              </w:rPr>
              <w:t>0</w:t>
            </w:r>
            <w:r w:rsidR="0076439C" w:rsidRPr="00DC60EE">
              <w:rPr>
                <w:rFonts w:cs="Times New Roman"/>
                <w:sz w:val="20"/>
                <w:szCs w:val="26"/>
                <w:lang w:val="en-GB" w:eastAsia="en-US"/>
              </w:rPr>
              <w:t>:1,8</w:t>
            </w:r>
          </w:p>
        </w:tc>
        <w:tc>
          <w:tcPr>
            <w:tcW w:w="999"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2</w:t>
            </w:r>
            <w:r w:rsidR="00C800D6" w:rsidRPr="00DC60EE">
              <w:rPr>
                <w:rFonts w:cs="Times New Roman"/>
                <w:sz w:val="20"/>
                <w:szCs w:val="26"/>
                <w:lang w:val="en-GB" w:eastAsia="en-US"/>
              </w:rPr>
              <w:t>,</w:t>
            </w:r>
            <w:r w:rsidRPr="00DC60EE">
              <w:rPr>
                <w:rFonts w:cs="Times New Roman"/>
                <w:sz w:val="20"/>
                <w:szCs w:val="26"/>
                <w:lang w:val="en-GB" w:eastAsia="en-US"/>
              </w:rPr>
              <w:t>7</w:t>
            </w:r>
          </w:p>
        </w:tc>
        <w:tc>
          <w:tcPr>
            <w:tcW w:w="1427"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w:t>
            </w:r>
            <w:r w:rsidR="0076439C" w:rsidRPr="00DC60EE">
              <w:rPr>
                <w:rFonts w:cs="Times New Roman"/>
                <w:sz w:val="20"/>
                <w:szCs w:val="26"/>
                <w:lang w:val="en-GB" w:eastAsia="en-US"/>
              </w:rPr>
              <w:t>,</w:t>
            </w:r>
            <w:r w:rsidRPr="00DC60EE">
              <w:rPr>
                <w:rFonts w:cs="Times New Roman"/>
                <w:sz w:val="20"/>
                <w:szCs w:val="26"/>
                <w:lang w:val="en-GB" w:eastAsia="en-US"/>
              </w:rPr>
              <w:t>882</w:t>
            </w:r>
          </w:p>
        </w:tc>
      </w:tr>
      <w:tr w:rsidR="0024157D" w:rsidRPr="00DC60EE" w:rsidTr="00B11722">
        <w:trPr>
          <w:cantSplit/>
          <w:jc w:val="center"/>
        </w:trPr>
        <w:tc>
          <w:tcPr>
            <w:tcW w:w="1074" w:type="dxa"/>
          </w:tcPr>
          <w:p w:rsidR="0024157D" w:rsidRPr="00DC60EE" w:rsidRDefault="0024157D" w:rsidP="0063738A">
            <w:pPr>
              <w:spacing w:before="20" w:after="40" w:line="240" w:lineRule="exact"/>
              <w:rPr>
                <w:sz w:val="20"/>
                <w:szCs w:val="26"/>
                <w:lang w:val="en-GB"/>
              </w:rPr>
            </w:pPr>
            <w:r w:rsidRPr="00DC60EE">
              <w:rPr>
                <w:sz w:val="20"/>
                <w:szCs w:val="26"/>
                <w:rtl/>
                <w:lang w:val="en-GB"/>
              </w:rPr>
              <w:t>بولندا</w:t>
            </w:r>
          </w:p>
        </w:tc>
        <w:tc>
          <w:tcPr>
            <w:tcW w:w="1428"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18</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9</w:t>
            </w:r>
            <w:r w:rsidR="00C800D6" w:rsidRPr="00DC60EE">
              <w:rPr>
                <w:rFonts w:cs="Times New Roman"/>
                <w:sz w:val="20"/>
                <w:szCs w:val="26"/>
                <w:lang w:val="en-GB" w:eastAsia="en-US"/>
              </w:rPr>
              <w:t> </w:t>
            </w:r>
            <w:r w:rsidRPr="00DC60EE">
              <w:rPr>
                <w:rFonts w:cs="Times New Roman"/>
                <w:sz w:val="20"/>
                <w:szCs w:val="26"/>
                <w:lang w:val="en-GB" w:eastAsia="en-US"/>
              </w:rPr>
              <w:t>137</w:t>
            </w:r>
          </w:p>
        </w:tc>
        <w:tc>
          <w:tcPr>
            <w:tcW w:w="984"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20</w:t>
            </w:r>
            <w:r w:rsidR="00C800D6" w:rsidRPr="00DC60EE">
              <w:rPr>
                <w:rFonts w:cs="Times New Roman"/>
                <w:sz w:val="20"/>
                <w:szCs w:val="26"/>
                <w:lang w:val="en-GB" w:eastAsia="en-US"/>
              </w:rPr>
              <w:t>,</w:t>
            </w:r>
            <w:r w:rsidRPr="00DC60EE">
              <w:rPr>
                <w:rFonts w:cs="Times New Roman"/>
                <w:sz w:val="20"/>
                <w:szCs w:val="26"/>
                <w:lang w:val="en-GB" w:eastAsia="en-US"/>
              </w:rPr>
              <w:t>4</w:t>
            </w:r>
            <w:r w:rsidR="00C800D6" w:rsidRPr="00DC60EE">
              <w:rPr>
                <w:rFonts w:cs="Times New Roman"/>
                <w:sz w:val="20"/>
                <w:szCs w:val="26"/>
                <w:lang w:val="en-GB" w:eastAsia="en-US"/>
              </w:rPr>
              <w:t>:3,7</w:t>
            </w:r>
          </w:p>
        </w:tc>
        <w:tc>
          <w:tcPr>
            <w:tcW w:w="1210"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18</w:t>
            </w:r>
            <w:r w:rsidR="009E5F31" w:rsidRPr="00DC60EE">
              <w:rPr>
                <w:rFonts w:cs="Times New Roman"/>
                <w:sz w:val="20"/>
                <w:szCs w:val="26"/>
                <w:lang w:val="en-GB" w:eastAsia="en-US"/>
              </w:rPr>
              <w:t>,</w:t>
            </w:r>
            <w:r w:rsidRPr="00DC60EE">
              <w:rPr>
                <w:rFonts w:cs="Times New Roman"/>
                <w:sz w:val="20"/>
                <w:szCs w:val="26"/>
                <w:lang w:val="en-GB" w:eastAsia="en-US"/>
              </w:rPr>
              <w:t>0</w:t>
            </w:r>
            <w:r w:rsidR="009E5F31" w:rsidRPr="00DC60EE">
              <w:rPr>
                <w:rFonts w:cs="Times New Roman"/>
                <w:sz w:val="20"/>
                <w:szCs w:val="26"/>
                <w:lang w:val="en-GB" w:eastAsia="en-US"/>
              </w:rPr>
              <w:t>:5,3</w:t>
            </w:r>
          </w:p>
        </w:tc>
        <w:tc>
          <w:tcPr>
            <w:tcW w:w="1090"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14</w:t>
            </w:r>
            <w:r w:rsidR="00C800D6" w:rsidRPr="00DC60EE">
              <w:rPr>
                <w:rFonts w:cs="Times New Roman"/>
                <w:sz w:val="20"/>
                <w:szCs w:val="26"/>
                <w:lang w:val="en-GB" w:eastAsia="en-US"/>
              </w:rPr>
              <w:t>,</w:t>
            </w:r>
            <w:r w:rsidRPr="00DC60EE">
              <w:rPr>
                <w:rFonts w:cs="Times New Roman"/>
                <w:sz w:val="20"/>
                <w:szCs w:val="26"/>
                <w:lang w:val="en-GB" w:eastAsia="en-US"/>
              </w:rPr>
              <w:t>5</w:t>
            </w:r>
            <w:r w:rsidR="0076439C" w:rsidRPr="00DC60EE">
              <w:rPr>
                <w:rFonts w:cs="Times New Roman"/>
                <w:sz w:val="20"/>
                <w:szCs w:val="26"/>
                <w:lang w:val="en-GB" w:eastAsia="en-US"/>
              </w:rPr>
              <w:t>:8,4</w:t>
            </w:r>
          </w:p>
        </w:tc>
        <w:tc>
          <w:tcPr>
            <w:tcW w:w="999"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11</w:t>
            </w:r>
            <w:r w:rsidR="00C800D6" w:rsidRPr="00DC60EE">
              <w:rPr>
                <w:rFonts w:cs="Times New Roman"/>
                <w:sz w:val="20"/>
                <w:szCs w:val="26"/>
                <w:lang w:val="en-GB" w:eastAsia="en-US"/>
              </w:rPr>
              <w:t>,</w:t>
            </w:r>
            <w:r w:rsidRPr="00DC60EE">
              <w:rPr>
                <w:rFonts w:cs="Times New Roman"/>
                <w:sz w:val="20"/>
                <w:szCs w:val="26"/>
                <w:lang w:val="en-GB" w:eastAsia="en-US"/>
              </w:rPr>
              <w:t>4</w:t>
            </w:r>
          </w:p>
        </w:tc>
        <w:tc>
          <w:tcPr>
            <w:tcW w:w="1427"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4</w:t>
            </w:r>
            <w:r w:rsidR="0076439C" w:rsidRPr="00DC60EE">
              <w:rPr>
                <w:rFonts w:cs="Times New Roman"/>
                <w:sz w:val="20"/>
                <w:szCs w:val="26"/>
                <w:lang w:val="en-GB" w:eastAsia="en-US"/>
              </w:rPr>
              <w:t>,</w:t>
            </w:r>
            <w:r w:rsidRPr="00DC60EE">
              <w:rPr>
                <w:rFonts w:cs="Times New Roman"/>
                <w:sz w:val="20"/>
                <w:szCs w:val="26"/>
                <w:lang w:val="en-GB" w:eastAsia="en-US"/>
              </w:rPr>
              <w:t>95</w:t>
            </w:r>
          </w:p>
        </w:tc>
      </w:tr>
      <w:tr w:rsidR="0024157D" w:rsidRPr="00DC60EE" w:rsidTr="00B11722">
        <w:trPr>
          <w:cantSplit/>
          <w:jc w:val="center"/>
        </w:trPr>
        <w:tc>
          <w:tcPr>
            <w:tcW w:w="1074" w:type="dxa"/>
          </w:tcPr>
          <w:p w:rsidR="0024157D" w:rsidRPr="00DC60EE" w:rsidRDefault="0024157D" w:rsidP="0063738A">
            <w:pPr>
              <w:spacing w:before="20" w:after="40" w:line="240" w:lineRule="exact"/>
              <w:rPr>
                <w:sz w:val="20"/>
                <w:szCs w:val="26"/>
                <w:lang w:val="en-GB"/>
              </w:rPr>
            </w:pPr>
            <w:r w:rsidRPr="00DC60EE">
              <w:rPr>
                <w:sz w:val="20"/>
                <w:szCs w:val="26"/>
                <w:rtl/>
                <w:lang w:val="en-GB"/>
              </w:rPr>
              <w:t>كندا</w:t>
            </w:r>
          </w:p>
        </w:tc>
        <w:tc>
          <w:tcPr>
            <w:tcW w:w="1428" w:type="dxa"/>
            <w:shd w:val="clear" w:color="auto" w:fill="auto"/>
          </w:tcPr>
          <w:p w:rsidR="0024157D" w:rsidRPr="00DC60EE" w:rsidRDefault="00C4621E"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w:t>
            </w:r>
            <w:r w:rsidR="0024157D" w:rsidRPr="00DC60EE">
              <w:rPr>
                <w:rFonts w:cs="Times New Roman"/>
                <w:sz w:val="20"/>
                <w:szCs w:val="26"/>
                <w:lang w:val="en-GB" w:eastAsia="en-US"/>
              </w:rPr>
              <w:t>22</w:t>
            </w:r>
            <w:r w:rsidRPr="00DC60EE">
              <w:rPr>
                <w:rFonts w:cs="Times New Roman"/>
                <w:sz w:val="20"/>
                <w:szCs w:val="26"/>
                <w:lang w:val="en-GB" w:eastAsia="en-US"/>
              </w:rPr>
              <w:t>,</w:t>
            </w:r>
            <w:r w:rsidR="0024157D" w:rsidRPr="00DC60EE">
              <w:rPr>
                <w:rFonts w:cs="Times New Roman"/>
                <w:sz w:val="20"/>
                <w:szCs w:val="26"/>
                <w:lang w:val="en-GB" w:eastAsia="en-US"/>
              </w:rPr>
              <w:t>4</w:t>
            </w:r>
            <w:r w:rsidRPr="00DC60EE">
              <w:rPr>
                <w:rFonts w:cs="Times New Roman"/>
                <w:sz w:val="20"/>
                <w:szCs w:val="26"/>
                <w:lang w:val="en-GB" w:eastAsia="en-US"/>
              </w:rPr>
              <w:t>-21,6</w:t>
            </w:r>
            <w:r w:rsidR="0024157D" w:rsidRPr="00DC60EE">
              <w:rPr>
                <w:rFonts w:cs="Times New Roman"/>
                <w:sz w:val="20"/>
                <w:szCs w:val="26"/>
                <w:lang w:val="en-GB" w:eastAsia="en-US"/>
              </w:rPr>
              <w:br/>
              <w:t>23</w:t>
            </w:r>
            <w:r w:rsidRPr="00DC60EE">
              <w:rPr>
                <w:rFonts w:cs="Times New Roman"/>
                <w:sz w:val="20"/>
                <w:szCs w:val="26"/>
                <w:lang w:val="en-GB" w:eastAsia="en-US"/>
              </w:rPr>
              <w:t>,</w:t>
            </w:r>
            <w:r w:rsidR="0024157D" w:rsidRPr="00DC60EE">
              <w:rPr>
                <w:rFonts w:cs="Times New Roman"/>
                <w:sz w:val="20"/>
                <w:szCs w:val="26"/>
                <w:lang w:val="en-GB" w:eastAsia="en-US"/>
              </w:rPr>
              <w:t>6</w:t>
            </w:r>
            <w:r w:rsidRPr="00DC60EE">
              <w:rPr>
                <w:rFonts w:cs="Times New Roman"/>
                <w:sz w:val="20"/>
                <w:szCs w:val="26"/>
                <w:lang w:val="en-GB" w:eastAsia="en-US"/>
              </w:rPr>
              <w:t>-23,0</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13</w:t>
            </w:r>
            <w:r w:rsidR="00C4621E" w:rsidRPr="00DC60EE">
              <w:rPr>
                <w:rFonts w:cs="Times New Roman"/>
                <w:sz w:val="20"/>
                <w:szCs w:val="26"/>
                <w:lang w:val="en-GB" w:eastAsia="en-US"/>
              </w:rPr>
              <w:t> </w:t>
            </w:r>
            <w:r w:rsidRPr="00DC60EE">
              <w:rPr>
                <w:rFonts w:cs="Times New Roman"/>
                <w:sz w:val="20"/>
                <w:szCs w:val="26"/>
                <w:lang w:val="en-GB" w:eastAsia="en-US"/>
              </w:rPr>
              <w:t>345</w:t>
            </w:r>
          </w:p>
        </w:tc>
        <w:tc>
          <w:tcPr>
            <w:tcW w:w="984" w:type="dxa"/>
            <w:shd w:val="clear" w:color="auto" w:fill="auto"/>
          </w:tcPr>
          <w:p w:rsidR="0024157D" w:rsidRPr="00DC60EE" w:rsidRDefault="00C4621E"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8</w:t>
            </w:r>
            <w:r w:rsidR="0024157D" w:rsidRPr="00DC60EE">
              <w:rPr>
                <w:rFonts w:cs="Times New Roman"/>
                <w:sz w:val="20"/>
                <w:szCs w:val="26"/>
                <w:lang w:val="en-GB" w:eastAsia="en-US"/>
              </w:rPr>
              <w:t>:</w:t>
            </w:r>
            <w:r w:rsidRPr="00DC60EE">
              <w:rPr>
                <w:rFonts w:cs="Times New Roman"/>
                <w:sz w:val="20"/>
                <w:szCs w:val="26"/>
                <w:lang w:val="en-GB" w:eastAsia="en-US"/>
              </w:rPr>
              <w:t>1</w:t>
            </w:r>
          </w:p>
        </w:tc>
        <w:tc>
          <w:tcPr>
            <w:tcW w:w="1210" w:type="dxa"/>
            <w:shd w:val="clear" w:color="auto" w:fill="auto"/>
          </w:tcPr>
          <w:p w:rsidR="0024157D" w:rsidRPr="00DC60EE" w:rsidRDefault="00C4621E"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6:</w:t>
            </w:r>
            <w:r w:rsidR="0024157D" w:rsidRPr="00DC60EE">
              <w:rPr>
                <w:rFonts w:cs="Times New Roman"/>
                <w:sz w:val="20"/>
                <w:szCs w:val="26"/>
                <w:lang w:val="en-GB" w:eastAsia="en-US"/>
              </w:rPr>
              <w:t>1</w:t>
            </w:r>
          </w:p>
        </w:tc>
        <w:tc>
          <w:tcPr>
            <w:tcW w:w="1090"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4</w:t>
            </w:r>
            <w:r w:rsidR="00C4621E" w:rsidRPr="00DC60EE">
              <w:rPr>
                <w:rFonts w:cs="Times New Roman"/>
                <w:sz w:val="20"/>
                <w:szCs w:val="26"/>
                <w:lang w:val="en-GB" w:eastAsia="en-US"/>
              </w:rPr>
              <w:t>:2</w:t>
            </w:r>
          </w:p>
        </w:tc>
        <w:tc>
          <w:tcPr>
            <w:tcW w:w="999"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3</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17</w:t>
            </w:r>
            <w:r w:rsidR="00D304C5" w:rsidRPr="00DC60EE">
              <w:rPr>
                <w:rFonts w:cs="Times New Roman"/>
                <w:sz w:val="20"/>
                <w:szCs w:val="26"/>
                <w:lang w:val="en-GB" w:eastAsia="en-US"/>
              </w:rPr>
              <w:t>,</w:t>
            </w:r>
            <w:r w:rsidRPr="00DC60EE">
              <w:rPr>
                <w:rFonts w:cs="Times New Roman"/>
                <w:sz w:val="20"/>
                <w:szCs w:val="26"/>
                <w:lang w:val="en-GB" w:eastAsia="en-US"/>
              </w:rPr>
              <w:t>69</w:t>
            </w:r>
          </w:p>
        </w:tc>
      </w:tr>
      <w:tr w:rsidR="0024157D" w:rsidRPr="00DC60EE" w:rsidTr="00B11722">
        <w:trPr>
          <w:cantSplit/>
          <w:jc w:val="center"/>
        </w:trPr>
        <w:tc>
          <w:tcPr>
            <w:tcW w:w="1074" w:type="dxa"/>
          </w:tcPr>
          <w:p w:rsidR="0024157D" w:rsidRPr="00DC60EE" w:rsidRDefault="0024157D" w:rsidP="0063738A">
            <w:pPr>
              <w:spacing w:before="20" w:after="40" w:line="240" w:lineRule="exact"/>
              <w:rPr>
                <w:sz w:val="20"/>
                <w:szCs w:val="26"/>
                <w:lang w:val="en-GB"/>
              </w:rPr>
            </w:pPr>
            <w:r w:rsidRPr="00DC60EE">
              <w:rPr>
                <w:sz w:val="20"/>
                <w:szCs w:val="26"/>
                <w:rtl/>
                <w:lang w:val="en-GB"/>
              </w:rPr>
              <w:t>اليابان</w:t>
            </w:r>
          </w:p>
        </w:tc>
        <w:tc>
          <w:tcPr>
            <w:tcW w:w="1428" w:type="dxa"/>
            <w:shd w:val="clear" w:color="auto" w:fill="auto"/>
          </w:tcPr>
          <w:p w:rsidR="0024157D" w:rsidRPr="00DC60EE" w:rsidRDefault="00C4621E"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w:t>
            </w:r>
            <w:r w:rsidR="0024157D" w:rsidRPr="00DC60EE">
              <w:rPr>
                <w:rFonts w:cs="Times New Roman"/>
                <w:sz w:val="20"/>
                <w:szCs w:val="26"/>
                <w:lang w:val="en-GB" w:eastAsia="en-US"/>
              </w:rPr>
              <w:t>22</w:t>
            </w:r>
            <w:r w:rsidRPr="00DC60EE">
              <w:rPr>
                <w:rFonts w:cs="Times New Roman"/>
                <w:sz w:val="20"/>
                <w:szCs w:val="26"/>
                <w:lang w:val="en-GB" w:eastAsia="en-US"/>
              </w:rPr>
              <w:t>,</w:t>
            </w:r>
            <w:r w:rsidR="0024157D" w:rsidRPr="00DC60EE">
              <w:rPr>
                <w:rFonts w:cs="Times New Roman"/>
                <w:sz w:val="20"/>
                <w:szCs w:val="26"/>
                <w:lang w:val="en-GB" w:eastAsia="en-US"/>
              </w:rPr>
              <w:t>6</w:t>
            </w:r>
            <w:r w:rsidRPr="00DC60EE">
              <w:rPr>
                <w:rFonts w:cs="Times New Roman"/>
                <w:sz w:val="20"/>
                <w:szCs w:val="26"/>
                <w:lang w:val="en-GB" w:eastAsia="en-US"/>
              </w:rPr>
              <w:t>-22,4</w:t>
            </w:r>
            <w:r w:rsidR="0024157D" w:rsidRPr="00DC60EE">
              <w:rPr>
                <w:rFonts w:cs="Times New Roman"/>
                <w:sz w:val="20"/>
                <w:szCs w:val="26"/>
                <w:lang w:val="en-GB" w:eastAsia="en-US"/>
              </w:rPr>
              <w:br/>
              <w:t>23</w:t>
            </w:r>
            <w:r w:rsidRPr="00DC60EE">
              <w:rPr>
                <w:rFonts w:cs="Times New Roman"/>
                <w:sz w:val="20"/>
                <w:szCs w:val="26"/>
                <w:lang w:val="en-GB" w:eastAsia="en-US"/>
              </w:rPr>
              <w:t>,</w:t>
            </w:r>
            <w:r w:rsidR="0024157D" w:rsidRPr="00DC60EE">
              <w:rPr>
                <w:rFonts w:cs="Times New Roman"/>
                <w:sz w:val="20"/>
                <w:szCs w:val="26"/>
                <w:lang w:val="en-GB" w:eastAsia="en-US"/>
              </w:rPr>
              <w:t>2</w:t>
            </w:r>
            <w:r w:rsidRPr="00DC60EE">
              <w:rPr>
                <w:rFonts w:cs="Times New Roman"/>
                <w:sz w:val="20"/>
                <w:szCs w:val="26"/>
                <w:lang w:val="en-GB" w:eastAsia="en-US"/>
              </w:rPr>
              <w:t>-23,0</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592</w:t>
            </w:r>
          </w:p>
        </w:tc>
        <w:tc>
          <w:tcPr>
            <w:tcW w:w="984"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7</w:t>
            </w:r>
            <w:r w:rsidR="00C4621E" w:rsidRPr="00DC60EE">
              <w:rPr>
                <w:rFonts w:cs="Times New Roman"/>
                <w:sz w:val="20"/>
                <w:szCs w:val="26"/>
                <w:lang w:val="en-GB" w:eastAsia="en-US"/>
              </w:rPr>
              <w:t>,</w:t>
            </w:r>
            <w:r w:rsidRPr="00DC60EE">
              <w:rPr>
                <w:rFonts w:cs="Times New Roman"/>
                <w:sz w:val="20"/>
                <w:szCs w:val="26"/>
                <w:lang w:val="en-GB" w:eastAsia="en-US"/>
              </w:rPr>
              <w:t>6</w:t>
            </w:r>
            <w:r w:rsidR="00C4621E" w:rsidRPr="00DC60EE">
              <w:rPr>
                <w:rFonts w:cs="Times New Roman"/>
                <w:sz w:val="20"/>
                <w:szCs w:val="26"/>
                <w:lang w:val="en-GB" w:eastAsia="en-US"/>
              </w:rPr>
              <w:t>:0,7</w:t>
            </w:r>
          </w:p>
        </w:tc>
        <w:tc>
          <w:tcPr>
            <w:tcW w:w="1210"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3</w:t>
            </w:r>
            <w:r w:rsidR="00C4621E" w:rsidRPr="00DC60EE">
              <w:rPr>
                <w:rFonts w:cs="Times New Roman"/>
                <w:sz w:val="20"/>
                <w:szCs w:val="26"/>
                <w:lang w:val="en-GB" w:eastAsia="en-US"/>
              </w:rPr>
              <w:t>,</w:t>
            </w:r>
            <w:r w:rsidRPr="00DC60EE">
              <w:rPr>
                <w:rFonts w:cs="Times New Roman"/>
                <w:sz w:val="20"/>
                <w:szCs w:val="26"/>
                <w:lang w:val="en-GB" w:eastAsia="en-US"/>
              </w:rPr>
              <w:t>9</w:t>
            </w:r>
            <w:r w:rsidR="00C4621E" w:rsidRPr="00DC60EE">
              <w:rPr>
                <w:rFonts w:cs="Times New Roman"/>
                <w:sz w:val="20"/>
                <w:szCs w:val="26"/>
                <w:lang w:val="en-GB" w:eastAsia="en-US"/>
              </w:rPr>
              <w:t>:1,0</w:t>
            </w:r>
          </w:p>
        </w:tc>
        <w:tc>
          <w:tcPr>
            <w:tcW w:w="1090"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3</w:t>
            </w:r>
            <w:r w:rsidR="00C4621E" w:rsidRPr="00DC60EE">
              <w:rPr>
                <w:rFonts w:cs="Times New Roman"/>
                <w:sz w:val="20"/>
                <w:szCs w:val="26"/>
                <w:lang w:val="en-GB" w:eastAsia="en-US"/>
              </w:rPr>
              <w:t>,</w:t>
            </w:r>
            <w:r w:rsidRPr="00DC60EE">
              <w:rPr>
                <w:rFonts w:cs="Times New Roman"/>
                <w:sz w:val="20"/>
                <w:szCs w:val="26"/>
                <w:lang w:val="en-GB" w:eastAsia="en-US"/>
              </w:rPr>
              <w:t>0</w:t>
            </w:r>
            <w:r w:rsidR="00C4621E" w:rsidRPr="00DC60EE">
              <w:rPr>
                <w:rFonts w:cs="Times New Roman"/>
                <w:sz w:val="20"/>
                <w:szCs w:val="26"/>
                <w:lang w:val="en-GB" w:eastAsia="en-US"/>
              </w:rPr>
              <w:t>:1,5</w:t>
            </w:r>
          </w:p>
        </w:tc>
        <w:tc>
          <w:tcPr>
            <w:tcW w:w="999"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2</w:t>
            </w:r>
            <w:r w:rsidR="00D304C5" w:rsidRPr="00DC60EE">
              <w:rPr>
                <w:rFonts w:cs="Times New Roman"/>
                <w:sz w:val="20"/>
                <w:szCs w:val="26"/>
                <w:lang w:val="en-GB" w:eastAsia="en-US"/>
              </w:rPr>
              <w:t>,</w:t>
            </w:r>
            <w:r w:rsidRPr="00DC60EE">
              <w:rPr>
                <w:rFonts w:cs="Times New Roman"/>
                <w:sz w:val="20"/>
                <w:szCs w:val="26"/>
                <w:lang w:val="en-GB" w:eastAsia="en-US"/>
              </w:rPr>
              <w:t>2</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2</w:t>
            </w:r>
            <w:r w:rsidR="00D304C5" w:rsidRPr="00DC60EE">
              <w:rPr>
                <w:rFonts w:cs="Times New Roman"/>
                <w:sz w:val="20"/>
                <w:szCs w:val="26"/>
                <w:lang w:val="en-GB" w:eastAsia="en-US"/>
              </w:rPr>
              <w:t>,</w:t>
            </w:r>
            <w:r w:rsidRPr="00DC60EE">
              <w:rPr>
                <w:rFonts w:cs="Times New Roman"/>
                <w:sz w:val="20"/>
                <w:szCs w:val="26"/>
                <w:lang w:val="en-GB" w:eastAsia="en-US"/>
              </w:rPr>
              <w:t>436</w:t>
            </w:r>
          </w:p>
        </w:tc>
      </w:tr>
      <w:tr w:rsidR="0024157D" w:rsidRPr="00DC60EE" w:rsidTr="00B11722">
        <w:trPr>
          <w:cantSplit/>
          <w:jc w:val="center"/>
        </w:trPr>
        <w:tc>
          <w:tcPr>
            <w:tcW w:w="1074" w:type="dxa"/>
          </w:tcPr>
          <w:p w:rsidR="0024157D" w:rsidRPr="00DC60EE" w:rsidRDefault="0024157D" w:rsidP="0063738A">
            <w:pPr>
              <w:spacing w:before="20" w:after="40" w:line="240" w:lineRule="exact"/>
              <w:rPr>
                <w:sz w:val="20"/>
                <w:szCs w:val="26"/>
                <w:lang w:val="en-GB"/>
              </w:rPr>
            </w:pPr>
            <w:r w:rsidRPr="00DC60EE">
              <w:rPr>
                <w:sz w:val="20"/>
                <w:szCs w:val="26"/>
                <w:rtl/>
                <w:lang w:val="en-GB"/>
              </w:rPr>
              <w:t>فرنسا</w:t>
            </w:r>
          </w:p>
        </w:tc>
        <w:tc>
          <w:tcPr>
            <w:tcW w:w="1428"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DC60EE">
              <w:rPr>
                <w:rFonts w:cs="Times New Roman"/>
                <w:sz w:val="20"/>
                <w:szCs w:val="26"/>
                <w:lang w:val="en-GB" w:eastAsia="en-US"/>
              </w:rPr>
              <w:t>23</w:t>
            </w:r>
            <w:r w:rsidR="00C4621E" w:rsidRPr="00DC60EE">
              <w:rPr>
                <w:rFonts w:cs="Times New Roman"/>
                <w:sz w:val="20"/>
                <w:szCs w:val="26"/>
                <w:lang w:val="en-GB" w:eastAsia="ja-JP"/>
              </w:rPr>
              <w:t>,</w:t>
            </w:r>
            <w:r w:rsidRPr="00DC60EE">
              <w:rPr>
                <w:rFonts w:cs="Times New Roman"/>
                <w:sz w:val="20"/>
                <w:szCs w:val="26"/>
                <w:lang w:val="en-GB" w:eastAsia="ja-JP"/>
              </w:rPr>
              <w:t>6</w:t>
            </w:r>
            <w:r w:rsidR="00C4621E" w:rsidRPr="00DC60EE">
              <w:rPr>
                <w:rFonts w:cs="Times New Roman"/>
                <w:sz w:val="20"/>
                <w:szCs w:val="26"/>
                <w:lang w:val="en-GB" w:eastAsia="ja-JP"/>
              </w:rPr>
              <w:t>-22,2</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w:t>
            </w:r>
            <w:r w:rsidRPr="00DC60EE">
              <w:rPr>
                <w:rFonts w:cs="Times New Roman"/>
                <w:sz w:val="20"/>
                <w:szCs w:val="26"/>
                <w:lang w:val="en-GB" w:eastAsia="ja-JP"/>
              </w:rPr>
              <w:t>3</w:t>
            </w:r>
            <w:r w:rsidR="00C4621E" w:rsidRPr="00DC60EE">
              <w:rPr>
                <w:rFonts w:cs="Times New Roman"/>
                <w:sz w:val="20"/>
                <w:szCs w:val="26"/>
                <w:lang w:val="en-GB" w:eastAsia="ja-JP"/>
              </w:rPr>
              <w:t> </w:t>
            </w:r>
            <w:r w:rsidRPr="00DC60EE">
              <w:rPr>
                <w:rFonts w:cs="Times New Roman"/>
                <w:sz w:val="20"/>
                <w:szCs w:val="26"/>
                <w:lang w:val="en-GB" w:eastAsia="ja-JP"/>
              </w:rPr>
              <w:t>303</w:t>
            </w:r>
          </w:p>
        </w:tc>
        <w:tc>
          <w:tcPr>
            <w:tcW w:w="984"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13</w:t>
            </w:r>
            <w:r w:rsidR="00C4621E" w:rsidRPr="00DC60EE">
              <w:rPr>
                <w:rFonts w:cs="Times New Roman"/>
                <w:sz w:val="20"/>
                <w:szCs w:val="26"/>
                <w:lang w:val="en-GB" w:eastAsia="en-US"/>
              </w:rPr>
              <w:t>:1,3</w:t>
            </w:r>
          </w:p>
        </w:tc>
        <w:tc>
          <w:tcPr>
            <w:tcW w:w="1210"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11</w:t>
            </w:r>
            <w:r w:rsidR="00C4621E" w:rsidRPr="00DC60EE">
              <w:rPr>
                <w:rFonts w:cs="Times New Roman"/>
                <w:sz w:val="20"/>
                <w:szCs w:val="26"/>
                <w:lang w:val="en-GB" w:eastAsia="en-US"/>
              </w:rPr>
              <w:t>:2,1</w:t>
            </w:r>
          </w:p>
        </w:tc>
        <w:tc>
          <w:tcPr>
            <w:tcW w:w="1090"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8</w:t>
            </w:r>
            <w:r w:rsidR="00C4621E" w:rsidRPr="00DC60EE">
              <w:rPr>
                <w:rFonts w:cs="Times New Roman"/>
                <w:sz w:val="20"/>
                <w:szCs w:val="26"/>
                <w:lang w:val="en-GB" w:eastAsia="en-US"/>
              </w:rPr>
              <w:t>,</w:t>
            </w:r>
            <w:r w:rsidRPr="00DC60EE">
              <w:rPr>
                <w:rFonts w:cs="Times New Roman"/>
                <w:sz w:val="20"/>
                <w:szCs w:val="26"/>
                <w:lang w:val="en-GB" w:eastAsia="en-US"/>
              </w:rPr>
              <w:t>6</w:t>
            </w:r>
            <w:r w:rsidR="00C4621E" w:rsidRPr="00DC60EE">
              <w:rPr>
                <w:rFonts w:cs="Times New Roman"/>
                <w:sz w:val="20"/>
                <w:szCs w:val="26"/>
                <w:lang w:val="en-GB" w:eastAsia="en-US"/>
              </w:rPr>
              <w:t>:4,1</w:t>
            </w:r>
          </w:p>
        </w:tc>
        <w:tc>
          <w:tcPr>
            <w:tcW w:w="999"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6</w:t>
            </w:r>
            <w:r w:rsidR="00D304C5" w:rsidRPr="00DC60EE">
              <w:rPr>
                <w:rFonts w:cs="Times New Roman"/>
                <w:sz w:val="20"/>
                <w:szCs w:val="26"/>
                <w:lang w:val="en-GB" w:eastAsia="en-US"/>
              </w:rPr>
              <w:t>,</w:t>
            </w:r>
            <w:r w:rsidRPr="00DC60EE">
              <w:rPr>
                <w:rFonts w:cs="Times New Roman"/>
                <w:sz w:val="20"/>
                <w:szCs w:val="26"/>
                <w:lang w:val="en-GB" w:eastAsia="en-US"/>
              </w:rPr>
              <w:t>2</w:t>
            </w:r>
          </w:p>
        </w:tc>
        <w:tc>
          <w:tcPr>
            <w:tcW w:w="1427" w:type="dxa"/>
            <w:shd w:val="clear" w:color="auto" w:fill="auto"/>
          </w:tcPr>
          <w:p w:rsidR="0024157D" w:rsidRPr="00DC60EE" w:rsidRDefault="0024157D" w:rsidP="0063738A">
            <w:pPr>
              <w:tabs>
                <w:tab w:val="left" w:pos="284"/>
                <w:tab w:val="left" w:pos="455"/>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DC60EE">
              <w:rPr>
                <w:rFonts w:cs="Times New Roman"/>
                <w:sz w:val="20"/>
                <w:szCs w:val="26"/>
                <w:lang w:val="en-GB" w:eastAsia="ja-JP"/>
              </w:rPr>
              <w:t>3</w:t>
            </w:r>
            <w:r w:rsidR="00D304C5" w:rsidRPr="00DC60EE">
              <w:rPr>
                <w:rFonts w:cs="Times New Roman"/>
                <w:sz w:val="20"/>
                <w:szCs w:val="26"/>
                <w:lang w:val="en-GB" w:eastAsia="ja-JP"/>
              </w:rPr>
              <w:t>,</w:t>
            </w:r>
            <w:r w:rsidRPr="00DC60EE">
              <w:rPr>
                <w:rFonts w:cs="Times New Roman"/>
                <w:sz w:val="20"/>
                <w:szCs w:val="26"/>
                <w:lang w:val="en-GB" w:eastAsia="ja-JP"/>
              </w:rPr>
              <w:t>58</w:t>
            </w:r>
          </w:p>
        </w:tc>
      </w:tr>
      <w:tr w:rsidR="0024157D" w:rsidRPr="00F148AD" w:rsidTr="00B11722">
        <w:trPr>
          <w:cantSplit/>
          <w:jc w:val="center"/>
        </w:trPr>
        <w:tc>
          <w:tcPr>
            <w:tcW w:w="1074" w:type="dxa"/>
          </w:tcPr>
          <w:p w:rsidR="0024157D" w:rsidRPr="00DC60EE" w:rsidRDefault="0024157D" w:rsidP="0063738A">
            <w:pPr>
              <w:spacing w:before="20" w:after="40" w:line="240" w:lineRule="exact"/>
              <w:rPr>
                <w:sz w:val="20"/>
                <w:szCs w:val="26"/>
                <w:lang w:val="en-GB"/>
              </w:rPr>
            </w:pPr>
            <w:r w:rsidRPr="00DC60EE">
              <w:rPr>
                <w:sz w:val="20"/>
                <w:szCs w:val="26"/>
                <w:rtl/>
                <w:lang w:val="en-GB"/>
              </w:rPr>
              <w:t>بولندا</w:t>
            </w:r>
          </w:p>
        </w:tc>
        <w:tc>
          <w:tcPr>
            <w:tcW w:w="1428"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23</w:t>
            </w:r>
          </w:p>
        </w:tc>
        <w:tc>
          <w:tcPr>
            <w:tcW w:w="1427" w:type="dxa"/>
            <w:shd w:val="clear" w:color="auto" w:fill="auto"/>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24</w:t>
            </w:r>
            <w:r w:rsidR="00C4621E" w:rsidRPr="00DC60EE">
              <w:rPr>
                <w:rFonts w:cs="Times New Roman"/>
                <w:sz w:val="20"/>
                <w:szCs w:val="26"/>
                <w:lang w:val="en-GB" w:eastAsia="en-US"/>
              </w:rPr>
              <w:t> </w:t>
            </w:r>
            <w:r w:rsidRPr="00DC60EE">
              <w:rPr>
                <w:rFonts w:cs="Times New Roman"/>
                <w:sz w:val="20"/>
                <w:szCs w:val="26"/>
                <w:lang w:val="en-GB" w:eastAsia="en-US"/>
              </w:rPr>
              <w:t>344</w:t>
            </w:r>
          </w:p>
        </w:tc>
        <w:tc>
          <w:tcPr>
            <w:tcW w:w="984"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14</w:t>
            </w:r>
            <w:r w:rsidR="00C4621E" w:rsidRPr="00DC60EE">
              <w:rPr>
                <w:rFonts w:cs="Times New Roman"/>
                <w:sz w:val="20"/>
                <w:szCs w:val="26"/>
                <w:lang w:val="en-GB" w:eastAsia="en-US"/>
              </w:rPr>
              <w:t>,</w:t>
            </w:r>
            <w:r w:rsidRPr="00DC60EE">
              <w:rPr>
                <w:rFonts w:cs="Times New Roman"/>
                <w:sz w:val="20"/>
                <w:szCs w:val="26"/>
                <w:lang w:val="en-GB" w:eastAsia="en-US"/>
              </w:rPr>
              <w:t>3</w:t>
            </w:r>
            <w:r w:rsidR="00C4621E" w:rsidRPr="00DC60EE">
              <w:rPr>
                <w:rFonts w:cs="Times New Roman"/>
                <w:sz w:val="20"/>
                <w:szCs w:val="26"/>
                <w:lang w:val="en-GB" w:eastAsia="en-US"/>
              </w:rPr>
              <w:t>:2,1</w:t>
            </w:r>
          </w:p>
        </w:tc>
        <w:tc>
          <w:tcPr>
            <w:tcW w:w="1210"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12</w:t>
            </w:r>
            <w:r w:rsidR="00C4621E" w:rsidRPr="00DC60EE">
              <w:rPr>
                <w:rFonts w:cs="Times New Roman"/>
                <w:sz w:val="20"/>
                <w:szCs w:val="26"/>
                <w:lang w:val="en-GB" w:eastAsia="en-US"/>
              </w:rPr>
              <w:t>,</w:t>
            </w:r>
            <w:r w:rsidRPr="00DC60EE">
              <w:rPr>
                <w:rFonts w:cs="Times New Roman"/>
                <w:sz w:val="20"/>
                <w:szCs w:val="26"/>
                <w:lang w:val="en-GB" w:eastAsia="en-US"/>
              </w:rPr>
              <w:t>5</w:t>
            </w:r>
            <w:r w:rsidR="00C4621E" w:rsidRPr="00DC60EE">
              <w:rPr>
                <w:rFonts w:cs="Times New Roman"/>
                <w:sz w:val="20"/>
                <w:szCs w:val="26"/>
                <w:lang w:val="en-GB" w:eastAsia="en-US"/>
              </w:rPr>
              <w:t>:3,1</w:t>
            </w:r>
          </w:p>
        </w:tc>
        <w:tc>
          <w:tcPr>
            <w:tcW w:w="1090"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9</w:t>
            </w:r>
            <w:r w:rsidR="00C4621E" w:rsidRPr="00DC60EE">
              <w:rPr>
                <w:rFonts w:cs="Times New Roman"/>
                <w:sz w:val="20"/>
                <w:szCs w:val="26"/>
                <w:lang w:val="en-GB" w:eastAsia="en-US"/>
              </w:rPr>
              <w:t>,</w:t>
            </w:r>
            <w:r w:rsidRPr="00DC60EE">
              <w:rPr>
                <w:rFonts w:cs="Times New Roman"/>
                <w:sz w:val="20"/>
                <w:szCs w:val="26"/>
                <w:lang w:val="en-GB" w:eastAsia="en-US"/>
              </w:rPr>
              <w:t>8</w:t>
            </w:r>
            <w:r w:rsidR="00C4621E" w:rsidRPr="00DC60EE">
              <w:rPr>
                <w:rFonts w:cs="Times New Roman"/>
                <w:sz w:val="20"/>
                <w:szCs w:val="26"/>
                <w:lang w:val="en-GB" w:eastAsia="en-US"/>
              </w:rPr>
              <w:t>:5,1</w:t>
            </w:r>
          </w:p>
        </w:tc>
        <w:tc>
          <w:tcPr>
            <w:tcW w:w="999" w:type="dxa"/>
            <w:shd w:val="clear" w:color="auto" w:fill="auto"/>
            <w:vAlign w:val="bottom"/>
          </w:tcPr>
          <w:p w:rsidR="0024157D" w:rsidRPr="00DC60EE"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7</w:t>
            </w:r>
            <w:r w:rsidR="00D304C5" w:rsidRPr="00DC60EE">
              <w:rPr>
                <w:rFonts w:cs="Times New Roman"/>
                <w:sz w:val="20"/>
                <w:szCs w:val="26"/>
                <w:lang w:val="en-GB" w:eastAsia="en-US"/>
              </w:rPr>
              <w:t>,</w:t>
            </w:r>
            <w:r w:rsidRPr="00DC60EE">
              <w:rPr>
                <w:rFonts w:cs="Times New Roman"/>
                <w:sz w:val="20"/>
                <w:szCs w:val="26"/>
                <w:lang w:val="en-GB" w:eastAsia="en-US"/>
              </w:rPr>
              <w:t>4</w:t>
            </w:r>
          </w:p>
        </w:tc>
        <w:tc>
          <w:tcPr>
            <w:tcW w:w="1427" w:type="dxa"/>
            <w:shd w:val="clear" w:color="auto" w:fill="auto"/>
            <w:vAlign w:val="bottom"/>
          </w:tcPr>
          <w:p w:rsidR="0024157D" w:rsidRPr="00F148AD"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DC60EE">
              <w:rPr>
                <w:rFonts w:cs="Times New Roman"/>
                <w:sz w:val="20"/>
                <w:szCs w:val="26"/>
                <w:lang w:val="en-GB" w:eastAsia="en-US"/>
              </w:rPr>
              <w:t>3</w:t>
            </w:r>
            <w:r w:rsidR="00D304C5" w:rsidRPr="00DC60EE">
              <w:rPr>
                <w:rFonts w:cs="Times New Roman"/>
                <w:sz w:val="20"/>
                <w:szCs w:val="26"/>
                <w:lang w:val="en-GB" w:eastAsia="en-US"/>
              </w:rPr>
              <w:t>,</w:t>
            </w:r>
            <w:r w:rsidRPr="00DC60EE">
              <w:rPr>
                <w:rFonts w:cs="Times New Roman"/>
                <w:sz w:val="20"/>
                <w:szCs w:val="26"/>
                <w:lang w:val="en-GB" w:eastAsia="en-US"/>
              </w:rPr>
              <w:t>74</w:t>
            </w:r>
          </w:p>
        </w:tc>
      </w:tr>
    </w:tbl>
    <w:p w:rsidR="0024157D" w:rsidRPr="0064642F" w:rsidRDefault="0024157D" w:rsidP="0024157D">
      <w:pPr>
        <w:tabs>
          <w:tab w:val="left" w:pos="794"/>
          <w:tab w:val="left" w:pos="1191"/>
          <w:tab w:val="left" w:pos="1588"/>
          <w:tab w:val="left" w:pos="1985"/>
        </w:tabs>
        <w:bidi w:val="0"/>
        <w:spacing w:before="0" w:line="240" w:lineRule="auto"/>
        <w:rPr>
          <w:rFonts w:cs="Times New Roman"/>
          <w:sz w:val="20"/>
          <w:szCs w:val="20"/>
          <w:lang w:val="en-GB" w:eastAsia="en-US"/>
        </w:rPr>
      </w:pPr>
    </w:p>
    <w:p w:rsidR="0024157D" w:rsidRPr="00E01589" w:rsidRDefault="0024157D" w:rsidP="00D9079F">
      <w:pPr>
        <w:pStyle w:val="TableNo"/>
        <w:keepNext/>
      </w:pPr>
      <w:bookmarkStart w:id="57" w:name="lt_pId1140"/>
      <w:r>
        <w:rPr>
          <w:rFonts w:hint="cs"/>
          <w:rtl/>
        </w:rPr>
        <w:lastRenderedPageBreak/>
        <w:t xml:space="preserve">الجدول </w:t>
      </w:r>
      <w:r>
        <w:t>3C-A2</w:t>
      </w:r>
    </w:p>
    <w:p w:rsidR="0024157D" w:rsidRPr="00E01589" w:rsidRDefault="00270F16" w:rsidP="00D9079F">
      <w:pPr>
        <w:pStyle w:val="Tabletitle"/>
        <w:keepNext/>
      </w:pPr>
      <w:r w:rsidRPr="00270F16">
        <w:rPr>
          <w:rFonts w:hint="cs"/>
          <w:rtl/>
        </w:rPr>
        <w:t>ارتفاع الهوائي (بالأمتار فوق مستوى الأرض)</w:t>
      </w:r>
      <w:bookmarkEnd w:id="57"/>
      <w:r w:rsidR="00663AC8" w:rsidRPr="00663AC8">
        <w:rPr>
          <w:rStyle w:val="FootnoteReference"/>
          <w:bCs w:val="0"/>
          <w:rtl/>
          <w:lang w:val="en-GB" w:eastAsia="en-US" w:bidi="ar-SA"/>
        </w:rPr>
        <w:footnoteReference w:customMarkFollows="1" w:id="8"/>
        <w:t>7</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
        <w:gridCol w:w="1471"/>
        <w:gridCol w:w="1310"/>
        <w:gridCol w:w="1188"/>
        <w:gridCol w:w="1091"/>
        <w:gridCol w:w="1149"/>
        <w:gridCol w:w="1082"/>
        <w:gridCol w:w="1296"/>
      </w:tblGrid>
      <w:tr w:rsidR="0024157D" w:rsidRPr="00016025" w:rsidTr="00B11722">
        <w:trPr>
          <w:cantSplit/>
          <w:tblHeader/>
          <w:jc w:val="center"/>
        </w:trPr>
        <w:tc>
          <w:tcPr>
            <w:tcW w:w="1052" w:type="dxa"/>
            <w:vMerge w:val="restart"/>
          </w:tcPr>
          <w:p w:rsidR="0024157D" w:rsidRPr="00016025" w:rsidRDefault="0024157D" w:rsidP="0001602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center"/>
              <w:rPr>
                <w:rFonts w:cs="Times New Roman"/>
                <w:b/>
                <w:sz w:val="20"/>
                <w:szCs w:val="26"/>
                <w:lang w:val="en-GB" w:eastAsia="en-US"/>
              </w:rPr>
            </w:pPr>
          </w:p>
        </w:tc>
        <w:tc>
          <w:tcPr>
            <w:tcW w:w="1471" w:type="dxa"/>
            <w:vMerge w:val="restart"/>
            <w:shd w:val="clear" w:color="auto" w:fill="auto"/>
          </w:tcPr>
          <w:p w:rsidR="0024157D" w:rsidRPr="00016025" w:rsidRDefault="0024157D" w:rsidP="00D9079F">
            <w:pPr>
              <w:pStyle w:val="Tablehead"/>
              <w:spacing w:after="40" w:line="240" w:lineRule="exact"/>
              <w:rPr>
                <w:lang w:val="en-GB"/>
              </w:rPr>
            </w:pPr>
            <w:r w:rsidRPr="00016025">
              <w:rPr>
                <w:rFonts w:hint="cs"/>
                <w:rtl/>
                <w:lang w:val="en-GB"/>
              </w:rPr>
              <w:t>النطاق</w:t>
            </w:r>
            <w:r w:rsidRPr="00016025">
              <w:rPr>
                <w:lang w:val="en-GB"/>
              </w:rPr>
              <w:br/>
              <w:t>(GHz)</w:t>
            </w:r>
          </w:p>
        </w:tc>
        <w:tc>
          <w:tcPr>
            <w:tcW w:w="1310" w:type="dxa"/>
            <w:vMerge w:val="restart"/>
            <w:shd w:val="clear" w:color="auto" w:fill="auto"/>
          </w:tcPr>
          <w:p w:rsidR="0024157D" w:rsidRPr="00016025" w:rsidRDefault="0024157D" w:rsidP="00016025">
            <w:pPr>
              <w:pStyle w:val="Tablehead"/>
              <w:spacing w:after="40" w:line="240" w:lineRule="exact"/>
              <w:rPr>
                <w:lang w:val="en-GB"/>
              </w:rPr>
            </w:pPr>
            <w:r w:rsidRPr="00016025">
              <w:rPr>
                <w:rFonts w:hint="cs"/>
                <w:spacing w:val="-6"/>
                <w:rtl/>
                <w:lang w:bidi="ar"/>
              </w:rPr>
              <w:t>عدد السجلات</w:t>
            </w:r>
          </w:p>
        </w:tc>
        <w:tc>
          <w:tcPr>
            <w:tcW w:w="3428" w:type="dxa"/>
            <w:gridSpan w:val="3"/>
            <w:shd w:val="clear" w:color="auto" w:fill="auto"/>
          </w:tcPr>
          <w:p w:rsidR="0024157D" w:rsidRPr="00016025" w:rsidRDefault="0024157D" w:rsidP="00016025">
            <w:pPr>
              <w:pStyle w:val="Tablehead"/>
              <w:spacing w:after="40" w:line="240" w:lineRule="exact"/>
              <w:rPr>
                <w:lang w:val="en-GB"/>
              </w:rPr>
            </w:pPr>
            <w:r w:rsidRPr="00016025">
              <w:rPr>
                <w:rFonts w:hint="cs"/>
                <w:rtl/>
                <w:lang w:val="en-GB"/>
              </w:rPr>
              <w:t>توزعات الترتيب المئوي</w:t>
            </w:r>
          </w:p>
        </w:tc>
        <w:tc>
          <w:tcPr>
            <w:tcW w:w="1082" w:type="dxa"/>
            <w:vMerge w:val="restart"/>
            <w:shd w:val="clear" w:color="auto" w:fill="auto"/>
          </w:tcPr>
          <w:p w:rsidR="0024157D" w:rsidRPr="00016025" w:rsidRDefault="0024157D" w:rsidP="00016025">
            <w:pPr>
              <w:pStyle w:val="Tablehead"/>
              <w:spacing w:after="40" w:line="240" w:lineRule="exact"/>
              <w:rPr>
                <w:lang w:val="en-GB"/>
              </w:rPr>
            </w:pPr>
            <w:r w:rsidRPr="00016025">
              <w:rPr>
                <w:rFonts w:hint="cs"/>
                <w:rtl/>
                <w:lang w:val="en-GB"/>
              </w:rPr>
              <w:t>المتوسط</w:t>
            </w:r>
          </w:p>
        </w:tc>
        <w:tc>
          <w:tcPr>
            <w:tcW w:w="1296" w:type="dxa"/>
            <w:vMerge w:val="restart"/>
            <w:shd w:val="clear" w:color="auto" w:fill="auto"/>
          </w:tcPr>
          <w:p w:rsidR="0024157D" w:rsidRPr="00016025" w:rsidRDefault="0024157D" w:rsidP="00016025">
            <w:pPr>
              <w:pStyle w:val="Tablehead"/>
              <w:spacing w:after="40" w:line="240" w:lineRule="exact"/>
              <w:rPr>
                <w:lang w:val="en-GB" w:eastAsia="ja-JP"/>
              </w:rPr>
            </w:pPr>
            <w:r w:rsidRPr="00016025">
              <w:rPr>
                <w:rFonts w:hint="cs"/>
                <w:spacing w:val="-6"/>
                <w:rtl/>
                <w:lang w:bidi="ar"/>
              </w:rPr>
              <w:t>الانحراف المعياري</w:t>
            </w:r>
          </w:p>
        </w:tc>
      </w:tr>
      <w:tr w:rsidR="0024157D" w:rsidRPr="00016025" w:rsidTr="00B11722">
        <w:trPr>
          <w:cantSplit/>
          <w:trHeight w:val="305"/>
          <w:tblHeader/>
          <w:jc w:val="center"/>
        </w:trPr>
        <w:tc>
          <w:tcPr>
            <w:tcW w:w="1052" w:type="dxa"/>
            <w:vMerge/>
          </w:tcPr>
          <w:p w:rsidR="0024157D" w:rsidRPr="00016025" w:rsidRDefault="0024157D" w:rsidP="0001602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center"/>
              <w:rPr>
                <w:rFonts w:cs="Times New Roman"/>
                <w:b/>
                <w:sz w:val="20"/>
                <w:szCs w:val="26"/>
                <w:lang w:val="en-GB" w:eastAsia="en-US"/>
              </w:rPr>
            </w:pPr>
          </w:p>
        </w:tc>
        <w:tc>
          <w:tcPr>
            <w:tcW w:w="1471" w:type="dxa"/>
            <w:vMerge/>
            <w:shd w:val="clear" w:color="auto" w:fill="auto"/>
          </w:tcPr>
          <w:p w:rsidR="0024157D" w:rsidRPr="00016025" w:rsidRDefault="0024157D" w:rsidP="0001602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center"/>
              <w:rPr>
                <w:rFonts w:cs="Times New Roman"/>
                <w:b/>
                <w:sz w:val="20"/>
                <w:szCs w:val="26"/>
                <w:lang w:val="en-GB" w:eastAsia="en-US"/>
              </w:rPr>
            </w:pPr>
          </w:p>
        </w:tc>
        <w:tc>
          <w:tcPr>
            <w:tcW w:w="1310" w:type="dxa"/>
            <w:vMerge/>
            <w:shd w:val="clear" w:color="auto" w:fill="auto"/>
          </w:tcPr>
          <w:p w:rsidR="0024157D" w:rsidRPr="00016025" w:rsidRDefault="0024157D" w:rsidP="0001602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center"/>
              <w:rPr>
                <w:rFonts w:cs="Times New Roman"/>
                <w:b/>
                <w:sz w:val="20"/>
                <w:szCs w:val="26"/>
                <w:lang w:val="en-GB" w:eastAsia="en-US"/>
              </w:rPr>
            </w:pPr>
          </w:p>
        </w:tc>
        <w:tc>
          <w:tcPr>
            <w:tcW w:w="1188" w:type="dxa"/>
            <w:shd w:val="clear" w:color="auto" w:fill="auto"/>
          </w:tcPr>
          <w:p w:rsidR="0024157D" w:rsidRPr="00016025" w:rsidRDefault="0024157D" w:rsidP="0001602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center"/>
              <w:rPr>
                <w:rFonts w:cs="Times New Roman"/>
                <w:b/>
                <w:sz w:val="20"/>
                <w:szCs w:val="26"/>
                <w:lang w:val="en-GB" w:eastAsia="en-US"/>
              </w:rPr>
            </w:pPr>
            <w:r w:rsidRPr="00016025">
              <w:rPr>
                <w:rFonts w:cs="Times New Roman"/>
                <w:b/>
                <w:sz w:val="20"/>
                <w:szCs w:val="26"/>
                <w:lang w:val="en-GB" w:eastAsia="en-US"/>
              </w:rPr>
              <w:t>95</w:t>
            </w:r>
            <w:r w:rsidR="00016025" w:rsidRPr="00016025">
              <w:rPr>
                <w:rFonts w:cs="Times New Roman"/>
                <w:b/>
                <w:sz w:val="20"/>
                <w:szCs w:val="26"/>
                <w:lang w:val="en-GB" w:eastAsia="en-US"/>
              </w:rPr>
              <w:t>:5</w:t>
            </w:r>
          </w:p>
        </w:tc>
        <w:tc>
          <w:tcPr>
            <w:tcW w:w="1091" w:type="dxa"/>
            <w:shd w:val="clear" w:color="auto" w:fill="auto"/>
          </w:tcPr>
          <w:p w:rsidR="0024157D" w:rsidRPr="00016025" w:rsidRDefault="0024157D" w:rsidP="0001602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center"/>
              <w:rPr>
                <w:rFonts w:cs="Times New Roman"/>
                <w:b/>
                <w:sz w:val="20"/>
                <w:szCs w:val="26"/>
                <w:lang w:val="en-GB" w:eastAsia="en-US"/>
              </w:rPr>
            </w:pPr>
            <w:r w:rsidRPr="00016025">
              <w:rPr>
                <w:rFonts w:cs="Times New Roman"/>
                <w:b/>
                <w:sz w:val="20"/>
                <w:szCs w:val="26"/>
                <w:lang w:val="en-GB" w:eastAsia="en-US"/>
              </w:rPr>
              <w:t>90</w:t>
            </w:r>
            <w:r w:rsidR="00016025" w:rsidRPr="00016025">
              <w:rPr>
                <w:rFonts w:cs="Times New Roman"/>
                <w:b/>
                <w:sz w:val="20"/>
                <w:szCs w:val="26"/>
                <w:lang w:val="en-GB" w:eastAsia="en-US"/>
              </w:rPr>
              <w:t>:10</w:t>
            </w:r>
          </w:p>
        </w:tc>
        <w:tc>
          <w:tcPr>
            <w:tcW w:w="1149" w:type="dxa"/>
            <w:shd w:val="clear" w:color="auto" w:fill="auto"/>
          </w:tcPr>
          <w:p w:rsidR="0024157D" w:rsidRPr="00016025" w:rsidRDefault="0024157D" w:rsidP="0001602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center"/>
              <w:rPr>
                <w:rFonts w:cs="Times New Roman"/>
                <w:b/>
                <w:sz w:val="20"/>
                <w:szCs w:val="26"/>
                <w:lang w:val="en-GB" w:eastAsia="en-US"/>
              </w:rPr>
            </w:pPr>
            <w:r w:rsidRPr="00016025">
              <w:rPr>
                <w:rFonts w:cs="Times New Roman"/>
                <w:b/>
                <w:sz w:val="20"/>
                <w:szCs w:val="26"/>
                <w:lang w:val="en-GB" w:eastAsia="en-US"/>
              </w:rPr>
              <w:t>75</w:t>
            </w:r>
            <w:r w:rsidR="00016025" w:rsidRPr="00016025">
              <w:rPr>
                <w:rFonts w:cs="Times New Roman"/>
                <w:b/>
                <w:sz w:val="20"/>
                <w:szCs w:val="26"/>
                <w:lang w:val="en-GB" w:eastAsia="en-US"/>
              </w:rPr>
              <w:t>:25</w:t>
            </w:r>
          </w:p>
        </w:tc>
        <w:tc>
          <w:tcPr>
            <w:tcW w:w="1082" w:type="dxa"/>
            <w:vMerge/>
            <w:shd w:val="clear" w:color="auto" w:fill="auto"/>
          </w:tcPr>
          <w:p w:rsidR="0024157D" w:rsidRPr="00016025" w:rsidRDefault="0024157D" w:rsidP="0001602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center"/>
              <w:rPr>
                <w:rFonts w:cs="Times New Roman"/>
                <w:b/>
                <w:sz w:val="20"/>
                <w:szCs w:val="26"/>
                <w:lang w:val="en-GB" w:eastAsia="en-US"/>
              </w:rPr>
            </w:pPr>
          </w:p>
        </w:tc>
        <w:tc>
          <w:tcPr>
            <w:tcW w:w="1296" w:type="dxa"/>
            <w:vMerge/>
            <w:shd w:val="clear" w:color="auto" w:fill="auto"/>
          </w:tcPr>
          <w:p w:rsidR="0024157D" w:rsidRPr="00016025" w:rsidRDefault="0024157D" w:rsidP="0001602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center"/>
              <w:rPr>
                <w:rFonts w:cs="Times New Roman"/>
                <w:b/>
                <w:sz w:val="20"/>
                <w:szCs w:val="26"/>
                <w:lang w:val="en-GB" w:eastAsia="en-US"/>
              </w:rPr>
            </w:pPr>
          </w:p>
        </w:tc>
      </w:tr>
      <w:tr w:rsidR="0024157D" w:rsidRPr="00016025" w:rsidTr="00B11722">
        <w:trPr>
          <w:cantSplit/>
          <w:jc w:val="center"/>
        </w:trPr>
        <w:tc>
          <w:tcPr>
            <w:tcW w:w="1052" w:type="dxa"/>
          </w:tcPr>
          <w:p w:rsidR="0024157D" w:rsidRPr="00016025" w:rsidRDefault="0024157D" w:rsidP="0063738A">
            <w:pPr>
              <w:spacing w:before="20" w:after="40" w:line="240" w:lineRule="exact"/>
              <w:rPr>
                <w:sz w:val="20"/>
                <w:szCs w:val="26"/>
                <w:lang w:val="en-GB"/>
              </w:rPr>
            </w:pPr>
            <w:r w:rsidRPr="00016025">
              <w:rPr>
                <w:sz w:val="20"/>
                <w:szCs w:val="26"/>
                <w:rtl/>
                <w:lang w:val="en-GB"/>
              </w:rPr>
              <w:t>فرنسا</w:t>
            </w:r>
          </w:p>
        </w:tc>
        <w:tc>
          <w:tcPr>
            <w:tcW w:w="1471"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016025">
              <w:rPr>
                <w:rFonts w:cs="Times New Roman"/>
                <w:sz w:val="20"/>
                <w:szCs w:val="26"/>
                <w:lang w:val="en-GB" w:eastAsia="en-US"/>
              </w:rPr>
              <w:t>13</w:t>
            </w:r>
            <w:r w:rsidR="000377D9">
              <w:rPr>
                <w:rFonts w:cs="Times New Roman"/>
                <w:sz w:val="20"/>
                <w:szCs w:val="26"/>
                <w:lang w:val="en-GB" w:eastAsia="ja-JP"/>
              </w:rPr>
              <w:t>,</w:t>
            </w:r>
            <w:r w:rsidRPr="00016025">
              <w:rPr>
                <w:rFonts w:cs="Times New Roman"/>
                <w:sz w:val="20"/>
                <w:szCs w:val="26"/>
                <w:lang w:val="en-GB" w:eastAsia="ja-JP"/>
              </w:rPr>
              <w:t>25</w:t>
            </w:r>
            <w:r w:rsidR="000377D9" w:rsidRPr="00016025">
              <w:rPr>
                <w:rFonts w:cs="Times New Roman"/>
                <w:sz w:val="20"/>
                <w:szCs w:val="26"/>
                <w:lang w:val="en-GB" w:eastAsia="ja-JP"/>
              </w:rPr>
              <w:t>-12</w:t>
            </w:r>
            <w:r w:rsidR="000377D9">
              <w:rPr>
                <w:rFonts w:cs="Times New Roman"/>
                <w:sz w:val="20"/>
                <w:szCs w:val="26"/>
                <w:lang w:val="en-GB" w:eastAsia="ja-JP"/>
              </w:rPr>
              <w:t>,</w:t>
            </w:r>
            <w:r w:rsidR="000377D9" w:rsidRPr="00016025">
              <w:rPr>
                <w:rFonts w:cs="Times New Roman"/>
                <w:sz w:val="20"/>
                <w:szCs w:val="26"/>
                <w:lang w:val="en-GB" w:eastAsia="ja-JP"/>
              </w:rPr>
              <w:t>75</w:t>
            </w:r>
          </w:p>
        </w:tc>
        <w:tc>
          <w:tcPr>
            <w:tcW w:w="1310"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ja-JP"/>
              </w:rPr>
              <w:t>8</w:t>
            </w:r>
            <w:r w:rsidR="00633E74">
              <w:rPr>
                <w:rFonts w:cs="Times New Roman"/>
                <w:sz w:val="20"/>
                <w:szCs w:val="26"/>
                <w:lang w:val="en-GB" w:eastAsia="ja-JP"/>
              </w:rPr>
              <w:t> </w:t>
            </w:r>
            <w:r w:rsidRPr="00016025">
              <w:rPr>
                <w:rFonts w:cs="Times New Roman"/>
                <w:sz w:val="20"/>
                <w:szCs w:val="26"/>
                <w:lang w:val="en-GB" w:eastAsia="ja-JP"/>
              </w:rPr>
              <w:t>323</w:t>
            </w:r>
          </w:p>
        </w:tc>
        <w:tc>
          <w:tcPr>
            <w:tcW w:w="1188"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52</w:t>
            </w:r>
            <w:r w:rsidR="00633E74" w:rsidRPr="00016025">
              <w:rPr>
                <w:rFonts w:cs="Times New Roman"/>
                <w:sz w:val="20"/>
                <w:szCs w:val="26"/>
                <w:lang w:val="en-GB" w:eastAsia="en-US"/>
              </w:rPr>
              <w:t>:7</w:t>
            </w:r>
          </w:p>
        </w:tc>
        <w:tc>
          <w:tcPr>
            <w:tcW w:w="1091"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45</w:t>
            </w:r>
            <w:r w:rsidR="0035727F" w:rsidRPr="00016025">
              <w:rPr>
                <w:rFonts w:cs="Times New Roman"/>
                <w:sz w:val="20"/>
                <w:szCs w:val="26"/>
                <w:lang w:val="en-GB" w:eastAsia="en-US"/>
              </w:rPr>
              <w:t>:10</w:t>
            </w:r>
          </w:p>
        </w:tc>
        <w:tc>
          <w:tcPr>
            <w:tcW w:w="1149"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37</w:t>
            </w:r>
            <w:r w:rsidR="00B65468" w:rsidRPr="00016025">
              <w:rPr>
                <w:rFonts w:cs="Times New Roman"/>
                <w:sz w:val="20"/>
                <w:szCs w:val="26"/>
                <w:lang w:val="en-GB" w:eastAsia="en-US"/>
              </w:rPr>
              <w:t>:17</w:t>
            </w:r>
          </w:p>
        </w:tc>
        <w:tc>
          <w:tcPr>
            <w:tcW w:w="1082"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27</w:t>
            </w:r>
            <w:r w:rsidR="00D449E3">
              <w:rPr>
                <w:rFonts w:cs="Times New Roman"/>
                <w:sz w:val="20"/>
                <w:szCs w:val="26"/>
                <w:lang w:val="en-GB" w:eastAsia="en-US"/>
              </w:rPr>
              <w:t>,</w:t>
            </w:r>
            <w:r w:rsidRPr="00016025">
              <w:rPr>
                <w:rFonts w:cs="Times New Roman"/>
                <w:sz w:val="20"/>
                <w:szCs w:val="26"/>
                <w:lang w:val="en-GB" w:eastAsia="en-US"/>
              </w:rPr>
              <w:t>7</w:t>
            </w:r>
          </w:p>
        </w:tc>
        <w:tc>
          <w:tcPr>
            <w:tcW w:w="1296"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16</w:t>
            </w:r>
            <w:r w:rsidR="00D449E3">
              <w:rPr>
                <w:rFonts w:cs="Times New Roman"/>
                <w:sz w:val="20"/>
                <w:szCs w:val="26"/>
                <w:lang w:val="en-GB" w:eastAsia="en-US"/>
              </w:rPr>
              <w:t>,</w:t>
            </w:r>
            <w:r w:rsidRPr="00016025">
              <w:rPr>
                <w:rFonts w:cs="Times New Roman"/>
                <w:sz w:val="20"/>
                <w:szCs w:val="26"/>
                <w:lang w:val="en-GB" w:eastAsia="en-US"/>
              </w:rPr>
              <w:t>61</w:t>
            </w:r>
          </w:p>
        </w:tc>
      </w:tr>
      <w:tr w:rsidR="0024157D" w:rsidRPr="00016025" w:rsidTr="00B11722">
        <w:trPr>
          <w:cantSplit/>
          <w:jc w:val="center"/>
        </w:trPr>
        <w:tc>
          <w:tcPr>
            <w:tcW w:w="1052" w:type="dxa"/>
          </w:tcPr>
          <w:p w:rsidR="0024157D" w:rsidRPr="00016025" w:rsidRDefault="0024157D" w:rsidP="0063738A">
            <w:pPr>
              <w:spacing w:before="20" w:after="40" w:line="240" w:lineRule="exact"/>
              <w:rPr>
                <w:sz w:val="20"/>
                <w:szCs w:val="26"/>
                <w:lang w:val="en-GB"/>
              </w:rPr>
            </w:pPr>
            <w:r w:rsidRPr="00016025">
              <w:rPr>
                <w:sz w:val="20"/>
                <w:szCs w:val="26"/>
                <w:rtl/>
                <w:lang w:val="en-GB"/>
              </w:rPr>
              <w:t>بولندا</w:t>
            </w:r>
          </w:p>
        </w:tc>
        <w:tc>
          <w:tcPr>
            <w:tcW w:w="1471"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13</w:t>
            </w:r>
          </w:p>
        </w:tc>
        <w:tc>
          <w:tcPr>
            <w:tcW w:w="1310"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7</w:t>
            </w:r>
            <w:r w:rsidR="00633E74">
              <w:rPr>
                <w:rFonts w:cs="Times New Roman"/>
                <w:sz w:val="20"/>
                <w:szCs w:val="26"/>
                <w:lang w:val="en-GB" w:eastAsia="en-US"/>
              </w:rPr>
              <w:t> </w:t>
            </w:r>
            <w:r w:rsidRPr="00016025">
              <w:rPr>
                <w:rFonts w:cs="Times New Roman"/>
                <w:sz w:val="20"/>
                <w:szCs w:val="26"/>
                <w:lang w:val="en-GB" w:eastAsia="en-US"/>
              </w:rPr>
              <w:t>136</w:t>
            </w:r>
          </w:p>
        </w:tc>
        <w:tc>
          <w:tcPr>
            <w:tcW w:w="1188"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104</w:t>
            </w:r>
            <w:r w:rsidR="00633E74">
              <w:rPr>
                <w:rFonts w:cs="Times New Roman"/>
                <w:sz w:val="20"/>
                <w:szCs w:val="26"/>
                <w:lang w:val="en-GB" w:eastAsia="en-US"/>
              </w:rPr>
              <w:t>,</w:t>
            </w:r>
            <w:r w:rsidRPr="00016025">
              <w:rPr>
                <w:rFonts w:cs="Times New Roman"/>
                <w:sz w:val="20"/>
                <w:szCs w:val="26"/>
                <w:lang w:val="en-GB" w:eastAsia="en-US"/>
              </w:rPr>
              <w:t>1</w:t>
            </w:r>
            <w:r w:rsidR="00633E74" w:rsidRPr="00016025">
              <w:rPr>
                <w:rFonts w:cs="Times New Roman"/>
                <w:sz w:val="20"/>
                <w:szCs w:val="26"/>
                <w:lang w:val="en-GB" w:eastAsia="en-US"/>
              </w:rPr>
              <w:t>:17</w:t>
            </w:r>
            <w:r w:rsidR="00633E74">
              <w:rPr>
                <w:rFonts w:cs="Times New Roman"/>
                <w:sz w:val="20"/>
                <w:szCs w:val="26"/>
                <w:lang w:val="en-GB" w:eastAsia="en-US"/>
              </w:rPr>
              <w:t>,</w:t>
            </w:r>
            <w:r w:rsidR="00633E74" w:rsidRPr="00016025">
              <w:rPr>
                <w:rFonts w:cs="Times New Roman"/>
                <w:sz w:val="20"/>
                <w:szCs w:val="26"/>
                <w:lang w:val="en-GB" w:eastAsia="en-US"/>
              </w:rPr>
              <w:t>0</w:t>
            </w:r>
          </w:p>
        </w:tc>
        <w:tc>
          <w:tcPr>
            <w:tcW w:w="1091"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80</w:t>
            </w:r>
            <w:r w:rsidR="0035727F">
              <w:rPr>
                <w:rFonts w:cs="Times New Roman"/>
                <w:sz w:val="20"/>
                <w:szCs w:val="26"/>
                <w:lang w:val="en-GB" w:eastAsia="en-US"/>
              </w:rPr>
              <w:t>,</w:t>
            </w:r>
            <w:r w:rsidRPr="00016025">
              <w:rPr>
                <w:rFonts w:cs="Times New Roman"/>
                <w:sz w:val="20"/>
                <w:szCs w:val="26"/>
                <w:lang w:val="en-GB" w:eastAsia="en-US"/>
              </w:rPr>
              <w:t>0</w:t>
            </w:r>
            <w:r w:rsidR="0035727F" w:rsidRPr="00016025">
              <w:rPr>
                <w:rFonts w:cs="Times New Roman"/>
                <w:sz w:val="20"/>
                <w:szCs w:val="26"/>
                <w:lang w:val="en-GB" w:eastAsia="en-US"/>
              </w:rPr>
              <w:t>:25</w:t>
            </w:r>
            <w:r w:rsidR="0035727F">
              <w:rPr>
                <w:rFonts w:cs="Times New Roman"/>
                <w:sz w:val="20"/>
                <w:szCs w:val="26"/>
                <w:lang w:val="en-GB" w:eastAsia="en-US"/>
              </w:rPr>
              <w:t>,</w:t>
            </w:r>
            <w:r w:rsidR="0035727F" w:rsidRPr="00016025">
              <w:rPr>
                <w:rFonts w:cs="Times New Roman"/>
                <w:sz w:val="20"/>
                <w:szCs w:val="26"/>
                <w:lang w:val="en-GB" w:eastAsia="en-US"/>
              </w:rPr>
              <w:t>0</w:t>
            </w:r>
          </w:p>
        </w:tc>
        <w:tc>
          <w:tcPr>
            <w:tcW w:w="1149"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58</w:t>
            </w:r>
            <w:r w:rsidR="00B65468">
              <w:rPr>
                <w:rFonts w:cs="Times New Roman"/>
                <w:sz w:val="20"/>
                <w:szCs w:val="26"/>
                <w:lang w:val="en-GB" w:eastAsia="en-US"/>
              </w:rPr>
              <w:t>,</w:t>
            </w:r>
            <w:r w:rsidRPr="00016025">
              <w:rPr>
                <w:rFonts w:cs="Times New Roman"/>
                <w:sz w:val="20"/>
                <w:szCs w:val="26"/>
                <w:lang w:val="en-GB" w:eastAsia="en-US"/>
              </w:rPr>
              <w:t>0</w:t>
            </w:r>
            <w:r w:rsidR="00B65468" w:rsidRPr="00016025">
              <w:rPr>
                <w:rFonts w:cs="Times New Roman"/>
                <w:sz w:val="20"/>
                <w:szCs w:val="26"/>
                <w:lang w:val="en-GB" w:eastAsia="en-US"/>
              </w:rPr>
              <w:t>:37</w:t>
            </w:r>
            <w:r w:rsidR="00B65468">
              <w:rPr>
                <w:rFonts w:cs="Times New Roman"/>
                <w:sz w:val="20"/>
                <w:szCs w:val="26"/>
                <w:lang w:val="en-GB" w:eastAsia="en-US"/>
              </w:rPr>
              <w:t>,</w:t>
            </w:r>
            <w:r w:rsidR="00B65468" w:rsidRPr="00016025">
              <w:rPr>
                <w:rFonts w:cs="Times New Roman"/>
                <w:sz w:val="20"/>
                <w:szCs w:val="26"/>
                <w:lang w:val="en-GB" w:eastAsia="en-US"/>
              </w:rPr>
              <w:t>0</w:t>
            </w:r>
          </w:p>
        </w:tc>
        <w:tc>
          <w:tcPr>
            <w:tcW w:w="1082"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46</w:t>
            </w:r>
            <w:r w:rsidR="00D449E3">
              <w:rPr>
                <w:rFonts w:cs="Times New Roman"/>
                <w:sz w:val="20"/>
                <w:szCs w:val="26"/>
                <w:lang w:val="en-GB" w:eastAsia="en-US"/>
              </w:rPr>
              <w:t>,</w:t>
            </w:r>
            <w:r w:rsidRPr="00016025">
              <w:rPr>
                <w:rFonts w:cs="Times New Roman"/>
                <w:sz w:val="20"/>
                <w:szCs w:val="26"/>
                <w:lang w:val="en-GB" w:eastAsia="en-US"/>
              </w:rPr>
              <w:t>0</w:t>
            </w:r>
          </w:p>
        </w:tc>
        <w:tc>
          <w:tcPr>
            <w:tcW w:w="1296"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28</w:t>
            </w:r>
            <w:r w:rsidR="00D449E3">
              <w:rPr>
                <w:rFonts w:cs="Times New Roman"/>
                <w:sz w:val="20"/>
                <w:szCs w:val="26"/>
                <w:lang w:val="en-GB" w:eastAsia="en-US"/>
              </w:rPr>
              <w:t>,</w:t>
            </w:r>
            <w:r w:rsidRPr="00016025">
              <w:rPr>
                <w:rFonts w:cs="Times New Roman"/>
                <w:sz w:val="20"/>
                <w:szCs w:val="26"/>
                <w:lang w:val="en-GB" w:eastAsia="en-US"/>
              </w:rPr>
              <w:t>8</w:t>
            </w:r>
          </w:p>
        </w:tc>
      </w:tr>
      <w:tr w:rsidR="0024157D" w:rsidRPr="00016025" w:rsidTr="00B11722">
        <w:trPr>
          <w:cantSplit/>
          <w:jc w:val="center"/>
        </w:trPr>
        <w:tc>
          <w:tcPr>
            <w:tcW w:w="1052" w:type="dxa"/>
          </w:tcPr>
          <w:p w:rsidR="0024157D" w:rsidRPr="00016025" w:rsidRDefault="0024157D" w:rsidP="0063738A">
            <w:pPr>
              <w:spacing w:before="20" w:after="40" w:line="240" w:lineRule="exact"/>
              <w:rPr>
                <w:sz w:val="20"/>
                <w:szCs w:val="26"/>
                <w:lang w:val="en-GB"/>
              </w:rPr>
            </w:pPr>
            <w:r w:rsidRPr="00016025">
              <w:rPr>
                <w:sz w:val="20"/>
                <w:szCs w:val="26"/>
                <w:rtl/>
                <w:lang w:val="en-GB"/>
              </w:rPr>
              <w:t>فرنسا</w:t>
            </w:r>
          </w:p>
        </w:tc>
        <w:tc>
          <w:tcPr>
            <w:tcW w:w="1471"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14</w:t>
            </w:r>
            <w:r w:rsidR="000377D9">
              <w:rPr>
                <w:rFonts w:cs="Times New Roman"/>
                <w:sz w:val="20"/>
                <w:szCs w:val="26"/>
                <w:lang w:val="en-GB" w:eastAsia="en-US"/>
              </w:rPr>
              <w:t>,</w:t>
            </w:r>
            <w:r w:rsidRPr="00016025">
              <w:rPr>
                <w:rFonts w:cs="Times New Roman"/>
                <w:sz w:val="20"/>
                <w:szCs w:val="26"/>
                <w:lang w:val="en-GB" w:eastAsia="en-US"/>
              </w:rPr>
              <w:t>5</w:t>
            </w:r>
            <w:r w:rsidR="000377D9" w:rsidRPr="00016025">
              <w:rPr>
                <w:rFonts w:cs="Times New Roman"/>
                <w:sz w:val="20"/>
                <w:szCs w:val="26"/>
                <w:lang w:val="en-GB" w:eastAsia="en-US"/>
              </w:rPr>
              <w:t>-14</w:t>
            </w:r>
            <w:r w:rsidR="000377D9">
              <w:rPr>
                <w:rFonts w:cs="Times New Roman"/>
                <w:sz w:val="20"/>
                <w:szCs w:val="26"/>
                <w:lang w:val="en-GB" w:eastAsia="en-US"/>
              </w:rPr>
              <w:t>,</w:t>
            </w:r>
            <w:r w:rsidR="000377D9" w:rsidRPr="00016025">
              <w:rPr>
                <w:rFonts w:cs="Times New Roman"/>
                <w:sz w:val="20"/>
                <w:szCs w:val="26"/>
                <w:lang w:val="en-GB" w:eastAsia="en-US"/>
              </w:rPr>
              <w:t>25</w:t>
            </w:r>
          </w:p>
        </w:tc>
        <w:tc>
          <w:tcPr>
            <w:tcW w:w="1310"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186</w:t>
            </w:r>
            <w:r w:rsidR="00633E74">
              <w:rPr>
                <w:rFonts w:cs="Times New Roman"/>
                <w:sz w:val="20"/>
                <w:szCs w:val="26"/>
                <w:lang w:val="en-GB" w:eastAsia="en-US"/>
              </w:rPr>
              <w:t> </w:t>
            </w:r>
            <w:r w:rsidRPr="00016025">
              <w:rPr>
                <w:rFonts w:cs="Times New Roman"/>
                <w:sz w:val="20"/>
                <w:szCs w:val="26"/>
                <w:lang w:val="en-GB" w:eastAsia="en-US"/>
              </w:rPr>
              <w:t>352</w:t>
            </w:r>
          </w:p>
        </w:tc>
        <w:tc>
          <w:tcPr>
            <w:tcW w:w="1188"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52</w:t>
            </w:r>
            <w:r w:rsidR="00633E74" w:rsidRPr="00016025">
              <w:rPr>
                <w:rFonts w:cs="Times New Roman"/>
                <w:sz w:val="20"/>
                <w:szCs w:val="26"/>
                <w:lang w:val="en-GB" w:eastAsia="en-US"/>
              </w:rPr>
              <w:t>:6</w:t>
            </w:r>
          </w:p>
        </w:tc>
        <w:tc>
          <w:tcPr>
            <w:tcW w:w="1091"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45</w:t>
            </w:r>
            <w:r w:rsidR="0035727F" w:rsidRPr="00016025">
              <w:rPr>
                <w:rFonts w:cs="Times New Roman"/>
                <w:sz w:val="20"/>
                <w:szCs w:val="26"/>
                <w:lang w:val="en-GB" w:eastAsia="en-US"/>
              </w:rPr>
              <w:t>:8</w:t>
            </w:r>
          </w:p>
        </w:tc>
        <w:tc>
          <w:tcPr>
            <w:tcW w:w="1149"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34</w:t>
            </w:r>
            <w:r w:rsidR="00B65468" w:rsidRPr="00016025">
              <w:rPr>
                <w:rFonts w:cs="Times New Roman"/>
                <w:sz w:val="20"/>
                <w:szCs w:val="26"/>
                <w:lang w:val="en-GB" w:eastAsia="en-US"/>
              </w:rPr>
              <w:t>:12</w:t>
            </w:r>
          </w:p>
        </w:tc>
        <w:tc>
          <w:tcPr>
            <w:tcW w:w="1082"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20</w:t>
            </w:r>
          </w:p>
        </w:tc>
        <w:tc>
          <w:tcPr>
            <w:tcW w:w="1296"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16</w:t>
            </w:r>
            <w:r w:rsidR="00D449E3">
              <w:rPr>
                <w:rFonts w:cs="Times New Roman"/>
                <w:sz w:val="20"/>
                <w:szCs w:val="26"/>
                <w:lang w:val="en-GB" w:eastAsia="en-US"/>
              </w:rPr>
              <w:t>,</w:t>
            </w:r>
            <w:r w:rsidRPr="00016025">
              <w:rPr>
                <w:rFonts w:cs="Times New Roman"/>
                <w:sz w:val="20"/>
                <w:szCs w:val="26"/>
                <w:lang w:val="en-GB" w:eastAsia="en-US"/>
              </w:rPr>
              <w:t>67</w:t>
            </w:r>
          </w:p>
        </w:tc>
      </w:tr>
      <w:tr w:rsidR="0024157D" w:rsidRPr="00016025" w:rsidTr="00B11722">
        <w:trPr>
          <w:cantSplit/>
          <w:jc w:val="center"/>
        </w:trPr>
        <w:tc>
          <w:tcPr>
            <w:tcW w:w="1052" w:type="dxa"/>
          </w:tcPr>
          <w:p w:rsidR="0024157D" w:rsidRPr="00016025" w:rsidRDefault="0024157D" w:rsidP="0063738A">
            <w:pPr>
              <w:spacing w:before="20" w:after="40" w:line="240" w:lineRule="exact"/>
              <w:rPr>
                <w:sz w:val="20"/>
                <w:szCs w:val="26"/>
                <w:lang w:val="en-GB"/>
              </w:rPr>
            </w:pPr>
            <w:r w:rsidRPr="00016025">
              <w:rPr>
                <w:sz w:val="20"/>
                <w:szCs w:val="26"/>
                <w:rtl/>
                <w:lang w:val="en-GB"/>
              </w:rPr>
              <w:t>كندا</w:t>
            </w:r>
          </w:p>
        </w:tc>
        <w:tc>
          <w:tcPr>
            <w:tcW w:w="1471"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15</w:t>
            </w:r>
            <w:r w:rsidR="000377D9">
              <w:rPr>
                <w:rFonts w:cs="Times New Roman"/>
                <w:sz w:val="20"/>
                <w:szCs w:val="26"/>
                <w:lang w:val="en-GB" w:eastAsia="en-US"/>
              </w:rPr>
              <w:t>,</w:t>
            </w:r>
            <w:r w:rsidRPr="00016025">
              <w:rPr>
                <w:rFonts w:cs="Times New Roman"/>
                <w:sz w:val="20"/>
                <w:szCs w:val="26"/>
                <w:lang w:val="en-GB" w:eastAsia="en-US"/>
              </w:rPr>
              <w:t>35</w:t>
            </w:r>
            <w:r w:rsidR="000377D9" w:rsidRPr="00016025">
              <w:rPr>
                <w:rFonts w:cs="Times New Roman"/>
                <w:sz w:val="20"/>
                <w:szCs w:val="26"/>
                <w:lang w:val="en-GB" w:eastAsia="en-US"/>
              </w:rPr>
              <w:t>-14</w:t>
            </w:r>
            <w:r w:rsidR="000377D9">
              <w:rPr>
                <w:rFonts w:cs="Times New Roman"/>
                <w:sz w:val="20"/>
                <w:szCs w:val="26"/>
                <w:lang w:val="en-GB" w:eastAsia="en-US"/>
              </w:rPr>
              <w:t>,</w:t>
            </w:r>
            <w:r w:rsidR="000377D9" w:rsidRPr="00016025">
              <w:rPr>
                <w:rFonts w:cs="Times New Roman"/>
                <w:sz w:val="20"/>
                <w:szCs w:val="26"/>
                <w:lang w:val="en-GB" w:eastAsia="en-US"/>
              </w:rPr>
              <w:t>5</w:t>
            </w:r>
          </w:p>
        </w:tc>
        <w:tc>
          <w:tcPr>
            <w:tcW w:w="1310"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16</w:t>
            </w:r>
            <w:r w:rsidR="00633E74">
              <w:rPr>
                <w:rFonts w:cs="Times New Roman"/>
                <w:sz w:val="20"/>
                <w:szCs w:val="26"/>
                <w:lang w:val="en-GB" w:eastAsia="en-US"/>
              </w:rPr>
              <w:t> </w:t>
            </w:r>
            <w:r w:rsidRPr="00016025">
              <w:rPr>
                <w:rFonts w:cs="Times New Roman"/>
                <w:sz w:val="20"/>
                <w:szCs w:val="26"/>
                <w:lang w:val="en-GB" w:eastAsia="en-US"/>
              </w:rPr>
              <w:t>152</w:t>
            </w:r>
          </w:p>
        </w:tc>
        <w:tc>
          <w:tcPr>
            <w:tcW w:w="1188"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94</w:t>
            </w:r>
            <w:r w:rsidR="00633E74" w:rsidRPr="00016025">
              <w:rPr>
                <w:rFonts w:cs="Times New Roman"/>
                <w:sz w:val="20"/>
                <w:szCs w:val="26"/>
                <w:lang w:val="en-GB" w:eastAsia="en-US"/>
              </w:rPr>
              <w:t>:22</w:t>
            </w:r>
          </w:p>
        </w:tc>
        <w:tc>
          <w:tcPr>
            <w:tcW w:w="1091"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82</w:t>
            </w:r>
            <w:r w:rsidR="0035727F" w:rsidRPr="00016025">
              <w:rPr>
                <w:rFonts w:cs="Times New Roman"/>
                <w:sz w:val="20"/>
                <w:szCs w:val="26"/>
                <w:lang w:val="en-GB" w:eastAsia="en-US"/>
              </w:rPr>
              <w:t>:26</w:t>
            </w:r>
          </w:p>
        </w:tc>
        <w:tc>
          <w:tcPr>
            <w:tcW w:w="1149"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58</w:t>
            </w:r>
            <w:r w:rsidR="00B65468" w:rsidRPr="00016025">
              <w:rPr>
                <w:rFonts w:cs="Times New Roman"/>
                <w:sz w:val="20"/>
                <w:szCs w:val="26"/>
                <w:lang w:val="en-GB" w:eastAsia="en-US"/>
              </w:rPr>
              <w:t>:34</w:t>
            </w:r>
          </w:p>
        </w:tc>
        <w:tc>
          <w:tcPr>
            <w:tcW w:w="1082"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43</w:t>
            </w:r>
          </w:p>
        </w:tc>
        <w:tc>
          <w:tcPr>
            <w:tcW w:w="1296"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24</w:t>
            </w:r>
          </w:p>
        </w:tc>
      </w:tr>
      <w:tr w:rsidR="0024157D" w:rsidRPr="00016025" w:rsidTr="00B11722">
        <w:trPr>
          <w:cantSplit/>
          <w:jc w:val="center"/>
        </w:trPr>
        <w:tc>
          <w:tcPr>
            <w:tcW w:w="1052" w:type="dxa"/>
          </w:tcPr>
          <w:p w:rsidR="0024157D" w:rsidRPr="00016025" w:rsidRDefault="0024157D" w:rsidP="0063738A">
            <w:pPr>
              <w:spacing w:before="20" w:after="40" w:line="240" w:lineRule="exact"/>
              <w:rPr>
                <w:sz w:val="20"/>
                <w:szCs w:val="26"/>
                <w:lang w:val="en-GB"/>
              </w:rPr>
            </w:pPr>
            <w:r w:rsidRPr="00016025">
              <w:rPr>
                <w:sz w:val="20"/>
                <w:szCs w:val="26"/>
                <w:rtl/>
                <w:lang w:val="en-GB"/>
              </w:rPr>
              <w:t>اليابان</w:t>
            </w:r>
          </w:p>
        </w:tc>
        <w:tc>
          <w:tcPr>
            <w:tcW w:w="1471"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15</w:t>
            </w:r>
            <w:r w:rsidR="000377D9">
              <w:rPr>
                <w:rFonts w:cs="Times New Roman"/>
                <w:sz w:val="20"/>
                <w:szCs w:val="26"/>
                <w:lang w:val="en-GB" w:eastAsia="en-US"/>
              </w:rPr>
              <w:t>,</w:t>
            </w:r>
            <w:r w:rsidRPr="00016025">
              <w:rPr>
                <w:rFonts w:cs="Times New Roman"/>
                <w:sz w:val="20"/>
                <w:szCs w:val="26"/>
                <w:lang w:val="en-GB" w:eastAsia="en-US"/>
              </w:rPr>
              <w:t>23</w:t>
            </w:r>
            <w:r w:rsidR="000377D9" w:rsidRPr="00016025">
              <w:rPr>
                <w:rFonts w:cs="Times New Roman"/>
                <w:sz w:val="20"/>
                <w:szCs w:val="26"/>
                <w:lang w:val="en-GB" w:eastAsia="en-US"/>
              </w:rPr>
              <w:t>-14</w:t>
            </w:r>
            <w:r w:rsidR="000377D9">
              <w:rPr>
                <w:rFonts w:cs="Times New Roman"/>
                <w:sz w:val="20"/>
                <w:szCs w:val="26"/>
                <w:lang w:val="en-GB" w:eastAsia="en-US"/>
              </w:rPr>
              <w:t>,</w:t>
            </w:r>
            <w:r w:rsidR="000377D9" w:rsidRPr="00016025">
              <w:rPr>
                <w:rFonts w:cs="Times New Roman"/>
                <w:sz w:val="20"/>
                <w:szCs w:val="26"/>
                <w:lang w:val="en-GB" w:eastAsia="en-US"/>
              </w:rPr>
              <w:t>4</w:t>
            </w:r>
          </w:p>
        </w:tc>
        <w:tc>
          <w:tcPr>
            <w:tcW w:w="1310"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10</w:t>
            </w:r>
            <w:r w:rsidR="00633E74">
              <w:rPr>
                <w:rFonts w:cs="Times New Roman"/>
                <w:sz w:val="20"/>
                <w:szCs w:val="26"/>
                <w:lang w:val="en-GB" w:eastAsia="en-US"/>
              </w:rPr>
              <w:t> </w:t>
            </w:r>
            <w:r w:rsidRPr="00016025">
              <w:rPr>
                <w:rFonts w:cs="Times New Roman"/>
                <w:sz w:val="20"/>
                <w:szCs w:val="26"/>
                <w:lang w:val="en-GB" w:eastAsia="en-US"/>
              </w:rPr>
              <w:t>316</w:t>
            </w:r>
          </w:p>
        </w:tc>
        <w:tc>
          <w:tcPr>
            <w:tcW w:w="1188"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91</w:t>
            </w:r>
            <w:r w:rsidR="00633E74">
              <w:rPr>
                <w:rFonts w:cs="Times New Roman"/>
                <w:sz w:val="20"/>
                <w:szCs w:val="26"/>
                <w:lang w:val="en-GB" w:eastAsia="en-US"/>
              </w:rPr>
              <w:t>,</w:t>
            </w:r>
            <w:r w:rsidRPr="00016025">
              <w:rPr>
                <w:rFonts w:cs="Times New Roman"/>
                <w:sz w:val="20"/>
                <w:szCs w:val="26"/>
                <w:lang w:val="en-GB" w:eastAsia="en-US"/>
              </w:rPr>
              <w:t>83</w:t>
            </w:r>
            <w:r w:rsidR="00633E74" w:rsidRPr="00016025">
              <w:rPr>
                <w:rFonts w:cs="Times New Roman"/>
                <w:sz w:val="20"/>
                <w:szCs w:val="26"/>
                <w:lang w:val="en-GB" w:eastAsia="en-US"/>
              </w:rPr>
              <w:t>:19</w:t>
            </w:r>
            <w:r w:rsidR="00633E74">
              <w:rPr>
                <w:rFonts w:cs="Times New Roman"/>
                <w:sz w:val="20"/>
                <w:szCs w:val="26"/>
                <w:lang w:val="en-GB" w:eastAsia="en-US"/>
              </w:rPr>
              <w:t>,</w:t>
            </w:r>
            <w:r w:rsidR="00633E74" w:rsidRPr="00016025">
              <w:rPr>
                <w:rFonts w:cs="Times New Roman"/>
                <w:sz w:val="20"/>
                <w:szCs w:val="26"/>
                <w:lang w:val="en-GB" w:eastAsia="en-US"/>
              </w:rPr>
              <w:t>78</w:t>
            </w:r>
          </w:p>
        </w:tc>
        <w:tc>
          <w:tcPr>
            <w:tcW w:w="1091"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74</w:t>
            </w:r>
            <w:r w:rsidR="0035727F">
              <w:rPr>
                <w:rFonts w:cs="Times New Roman"/>
                <w:sz w:val="20"/>
                <w:szCs w:val="26"/>
                <w:lang w:val="en-GB" w:eastAsia="en-US"/>
              </w:rPr>
              <w:t>,</w:t>
            </w:r>
            <w:r w:rsidRPr="00016025">
              <w:rPr>
                <w:rFonts w:cs="Times New Roman"/>
                <w:sz w:val="20"/>
                <w:szCs w:val="26"/>
                <w:lang w:val="en-GB" w:eastAsia="en-US"/>
              </w:rPr>
              <w:t>4</w:t>
            </w:r>
            <w:r w:rsidR="0035727F" w:rsidRPr="00016025">
              <w:rPr>
                <w:rFonts w:cs="Times New Roman"/>
                <w:sz w:val="20"/>
                <w:szCs w:val="26"/>
                <w:lang w:val="en-GB" w:eastAsia="en-US"/>
              </w:rPr>
              <w:t>:22</w:t>
            </w:r>
            <w:r w:rsidR="0035727F">
              <w:rPr>
                <w:rFonts w:cs="Times New Roman"/>
                <w:sz w:val="20"/>
                <w:szCs w:val="26"/>
                <w:lang w:val="en-GB" w:eastAsia="en-US"/>
              </w:rPr>
              <w:t>,</w:t>
            </w:r>
            <w:r w:rsidR="0035727F" w:rsidRPr="00016025">
              <w:rPr>
                <w:rFonts w:cs="Times New Roman"/>
                <w:sz w:val="20"/>
                <w:szCs w:val="26"/>
                <w:lang w:val="en-GB" w:eastAsia="en-US"/>
              </w:rPr>
              <w:t>4</w:t>
            </w:r>
          </w:p>
        </w:tc>
        <w:tc>
          <w:tcPr>
            <w:tcW w:w="1149"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52</w:t>
            </w:r>
            <w:r w:rsidR="00B65468">
              <w:rPr>
                <w:rFonts w:cs="Times New Roman"/>
                <w:sz w:val="20"/>
                <w:szCs w:val="26"/>
                <w:lang w:val="en-GB" w:eastAsia="en-US"/>
              </w:rPr>
              <w:t>,</w:t>
            </w:r>
            <w:r w:rsidRPr="00016025">
              <w:rPr>
                <w:rFonts w:cs="Times New Roman"/>
                <w:sz w:val="20"/>
                <w:szCs w:val="26"/>
                <w:lang w:val="en-GB" w:eastAsia="en-US"/>
              </w:rPr>
              <w:t>0</w:t>
            </w:r>
            <w:r w:rsidR="00B65468" w:rsidRPr="00016025">
              <w:rPr>
                <w:rFonts w:cs="Times New Roman"/>
                <w:sz w:val="20"/>
                <w:szCs w:val="26"/>
                <w:lang w:val="en-GB" w:eastAsia="en-US"/>
              </w:rPr>
              <w:t>:31</w:t>
            </w:r>
            <w:r w:rsidR="00B65468">
              <w:rPr>
                <w:rFonts w:cs="Times New Roman"/>
                <w:sz w:val="20"/>
                <w:szCs w:val="26"/>
                <w:lang w:val="en-GB" w:eastAsia="en-US"/>
              </w:rPr>
              <w:t>,</w:t>
            </w:r>
            <w:r w:rsidR="00B65468" w:rsidRPr="00016025">
              <w:rPr>
                <w:rFonts w:cs="Times New Roman"/>
                <w:sz w:val="20"/>
                <w:szCs w:val="26"/>
                <w:lang w:val="en-GB" w:eastAsia="en-US"/>
              </w:rPr>
              <w:t>2</w:t>
            </w:r>
          </w:p>
        </w:tc>
        <w:tc>
          <w:tcPr>
            <w:tcW w:w="1082"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41</w:t>
            </w:r>
            <w:r w:rsidR="00D449E3">
              <w:rPr>
                <w:rFonts w:cs="Times New Roman"/>
                <w:sz w:val="20"/>
                <w:szCs w:val="26"/>
                <w:lang w:val="en-GB" w:eastAsia="en-US"/>
              </w:rPr>
              <w:t>,</w:t>
            </w:r>
            <w:r w:rsidRPr="00016025">
              <w:rPr>
                <w:rFonts w:cs="Times New Roman"/>
                <w:sz w:val="20"/>
                <w:szCs w:val="26"/>
                <w:lang w:val="en-GB" w:eastAsia="en-US"/>
              </w:rPr>
              <w:t>20</w:t>
            </w:r>
          </w:p>
        </w:tc>
        <w:tc>
          <w:tcPr>
            <w:tcW w:w="1296"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26</w:t>
            </w:r>
            <w:r w:rsidR="00D449E3">
              <w:rPr>
                <w:rFonts w:cs="Times New Roman"/>
                <w:sz w:val="20"/>
                <w:szCs w:val="26"/>
                <w:lang w:val="en-GB" w:eastAsia="en-US"/>
              </w:rPr>
              <w:t>,</w:t>
            </w:r>
            <w:r w:rsidRPr="00016025">
              <w:rPr>
                <w:rFonts w:cs="Times New Roman"/>
                <w:sz w:val="20"/>
                <w:szCs w:val="26"/>
                <w:lang w:val="en-GB" w:eastAsia="en-US"/>
              </w:rPr>
              <w:t>073</w:t>
            </w:r>
          </w:p>
        </w:tc>
      </w:tr>
      <w:tr w:rsidR="0024157D" w:rsidRPr="00016025" w:rsidTr="00B11722">
        <w:trPr>
          <w:cantSplit/>
          <w:jc w:val="center"/>
        </w:trPr>
        <w:tc>
          <w:tcPr>
            <w:tcW w:w="1052" w:type="dxa"/>
          </w:tcPr>
          <w:p w:rsidR="0024157D" w:rsidRPr="00016025" w:rsidRDefault="0024157D" w:rsidP="0063738A">
            <w:pPr>
              <w:spacing w:before="20" w:after="40" w:line="240" w:lineRule="exact"/>
              <w:rPr>
                <w:sz w:val="20"/>
                <w:szCs w:val="26"/>
                <w:lang w:val="en-GB"/>
              </w:rPr>
            </w:pPr>
            <w:r w:rsidRPr="00016025">
              <w:rPr>
                <w:sz w:val="20"/>
                <w:szCs w:val="26"/>
                <w:rtl/>
                <w:lang w:val="en-GB"/>
              </w:rPr>
              <w:t>بولندا</w:t>
            </w:r>
          </w:p>
        </w:tc>
        <w:tc>
          <w:tcPr>
            <w:tcW w:w="1471"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15</w:t>
            </w:r>
          </w:p>
        </w:tc>
        <w:tc>
          <w:tcPr>
            <w:tcW w:w="1310"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5</w:t>
            </w:r>
            <w:r w:rsidR="00633E74">
              <w:rPr>
                <w:rFonts w:cs="Times New Roman"/>
                <w:sz w:val="20"/>
                <w:szCs w:val="26"/>
                <w:lang w:val="en-GB" w:eastAsia="en-US"/>
              </w:rPr>
              <w:t> </w:t>
            </w:r>
            <w:r w:rsidRPr="00016025">
              <w:rPr>
                <w:rFonts w:cs="Times New Roman"/>
                <w:sz w:val="20"/>
                <w:szCs w:val="26"/>
                <w:lang w:val="en-GB" w:eastAsia="en-US"/>
              </w:rPr>
              <w:t>836</w:t>
            </w:r>
          </w:p>
        </w:tc>
        <w:tc>
          <w:tcPr>
            <w:tcW w:w="1188"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68</w:t>
            </w:r>
            <w:r w:rsidR="00633E74">
              <w:rPr>
                <w:rFonts w:cs="Times New Roman"/>
                <w:sz w:val="20"/>
                <w:szCs w:val="26"/>
                <w:lang w:val="en-GB" w:eastAsia="en-US"/>
              </w:rPr>
              <w:t>,</w:t>
            </w:r>
            <w:r w:rsidRPr="00016025">
              <w:rPr>
                <w:rFonts w:cs="Times New Roman"/>
                <w:sz w:val="20"/>
                <w:szCs w:val="26"/>
                <w:lang w:val="en-GB" w:eastAsia="en-US"/>
              </w:rPr>
              <w:t>0</w:t>
            </w:r>
            <w:r w:rsidR="00325754" w:rsidRPr="00016025">
              <w:rPr>
                <w:rFonts w:cs="Times New Roman"/>
                <w:sz w:val="20"/>
                <w:szCs w:val="26"/>
                <w:lang w:val="en-GB" w:eastAsia="en-US"/>
              </w:rPr>
              <w:t>:27</w:t>
            </w:r>
            <w:r w:rsidR="00325754">
              <w:rPr>
                <w:rFonts w:cs="Times New Roman"/>
                <w:sz w:val="20"/>
                <w:szCs w:val="26"/>
                <w:lang w:val="en-GB" w:eastAsia="en-US"/>
              </w:rPr>
              <w:t>,</w:t>
            </w:r>
            <w:r w:rsidR="00325754" w:rsidRPr="00016025">
              <w:rPr>
                <w:rFonts w:cs="Times New Roman"/>
                <w:sz w:val="20"/>
                <w:szCs w:val="26"/>
                <w:lang w:val="en-GB" w:eastAsia="en-US"/>
              </w:rPr>
              <w:t>0</w:t>
            </w:r>
          </w:p>
        </w:tc>
        <w:tc>
          <w:tcPr>
            <w:tcW w:w="1091"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63</w:t>
            </w:r>
            <w:r w:rsidR="00E97CE5">
              <w:rPr>
                <w:rFonts w:cs="Times New Roman"/>
                <w:sz w:val="20"/>
                <w:szCs w:val="26"/>
                <w:lang w:val="en-GB" w:eastAsia="en-US"/>
              </w:rPr>
              <w:t>,</w:t>
            </w:r>
            <w:r w:rsidRPr="00016025">
              <w:rPr>
                <w:rFonts w:cs="Times New Roman"/>
                <w:sz w:val="20"/>
                <w:szCs w:val="26"/>
                <w:lang w:val="en-GB" w:eastAsia="en-US"/>
              </w:rPr>
              <w:t>0</w:t>
            </w:r>
            <w:r w:rsidR="00E97CE5" w:rsidRPr="00016025">
              <w:rPr>
                <w:rFonts w:cs="Times New Roman"/>
                <w:sz w:val="20"/>
                <w:szCs w:val="26"/>
                <w:lang w:val="en-GB" w:eastAsia="en-US"/>
              </w:rPr>
              <w:t>:34</w:t>
            </w:r>
            <w:r w:rsidR="00E97CE5">
              <w:rPr>
                <w:rFonts w:cs="Times New Roman"/>
                <w:sz w:val="20"/>
                <w:szCs w:val="26"/>
                <w:lang w:val="en-GB" w:eastAsia="en-US"/>
              </w:rPr>
              <w:t>,</w:t>
            </w:r>
            <w:r w:rsidR="00E97CE5" w:rsidRPr="00016025">
              <w:rPr>
                <w:rFonts w:cs="Times New Roman"/>
                <w:sz w:val="20"/>
                <w:szCs w:val="26"/>
                <w:lang w:val="en-GB" w:eastAsia="en-US"/>
              </w:rPr>
              <w:t>0</w:t>
            </w:r>
          </w:p>
        </w:tc>
        <w:tc>
          <w:tcPr>
            <w:tcW w:w="1149"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53</w:t>
            </w:r>
            <w:r w:rsidR="00B65468">
              <w:rPr>
                <w:rFonts w:cs="Times New Roman"/>
                <w:sz w:val="20"/>
                <w:szCs w:val="26"/>
                <w:lang w:val="en-GB" w:eastAsia="en-US"/>
              </w:rPr>
              <w:t>,</w:t>
            </w:r>
            <w:r w:rsidRPr="00016025">
              <w:rPr>
                <w:rFonts w:cs="Times New Roman"/>
                <w:sz w:val="20"/>
                <w:szCs w:val="26"/>
                <w:lang w:val="en-GB" w:eastAsia="en-US"/>
              </w:rPr>
              <w:t>3</w:t>
            </w:r>
            <w:r w:rsidR="00B65468" w:rsidRPr="00016025">
              <w:rPr>
                <w:rFonts w:cs="Times New Roman"/>
                <w:sz w:val="20"/>
                <w:szCs w:val="26"/>
                <w:lang w:val="en-GB" w:eastAsia="en-US"/>
              </w:rPr>
              <w:t>:43</w:t>
            </w:r>
            <w:r w:rsidR="00B65468">
              <w:rPr>
                <w:rFonts w:cs="Times New Roman"/>
                <w:sz w:val="20"/>
                <w:szCs w:val="26"/>
                <w:lang w:val="en-GB" w:eastAsia="en-US"/>
              </w:rPr>
              <w:t>,</w:t>
            </w:r>
            <w:r w:rsidR="00B65468" w:rsidRPr="00016025">
              <w:rPr>
                <w:rFonts w:cs="Times New Roman"/>
                <w:sz w:val="20"/>
                <w:szCs w:val="26"/>
                <w:lang w:val="en-GB" w:eastAsia="en-US"/>
              </w:rPr>
              <w:t>5</w:t>
            </w:r>
          </w:p>
        </w:tc>
        <w:tc>
          <w:tcPr>
            <w:tcW w:w="1082"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46</w:t>
            </w:r>
            <w:r w:rsidR="00D449E3">
              <w:rPr>
                <w:rFonts w:cs="Times New Roman"/>
                <w:sz w:val="20"/>
                <w:szCs w:val="26"/>
                <w:lang w:val="en-GB" w:eastAsia="en-US"/>
              </w:rPr>
              <w:t>,</w:t>
            </w:r>
            <w:r w:rsidRPr="00016025">
              <w:rPr>
                <w:rFonts w:cs="Times New Roman"/>
                <w:sz w:val="20"/>
                <w:szCs w:val="26"/>
                <w:lang w:val="en-GB" w:eastAsia="en-US"/>
              </w:rPr>
              <w:t>0</w:t>
            </w:r>
          </w:p>
        </w:tc>
        <w:tc>
          <w:tcPr>
            <w:tcW w:w="1296"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12</w:t>
            </w:r>
            <w:r w:rsidR="00D449E3">
              <w:rPr>
                <w:rFonts w:cs="Times New Roman"/>
                <w:sz w:val="20"/>
                <w:szCs w:val="26"/>
                <w:lang w:val="en-GB" w:eastAsia="en-US"/>
              </w:rPr>
              <w:t>,</w:t>
            </w:r>
            <w:r w:rsidRPr="00016025">
              <w:rPr>
                <w:rFonts w:cs="Times New Roman"/>
                <w:sz w:val="20"/>
                <w:szCs w:val="26"/>
                <w:lang w:val="en-GB" w:eastAsia="en-US"/>
              </w:rPr>
              <w:t>9</w:t>
            </w:r>
          </w:p>
        </w:tc>
      </w:tr>
      <w:tr w:rsidR="0024157D" w:rsidRPr="00016025" w:rsidTr="00B11722">
        <w:trPr>
          <w:cantSplit/>
          <w:jc w:val="center"/>
        </w:trPr>
        <w:tc>
          <w:tcPr>
            <w:tcW w:w="1052" w:type="dxa"/>
          </w:tcPr>
          <w:p w:rsidR="0024157D" w:rsidRPr="00016025" w:rsidRDefault="0024157D" w:rsidP="0063738A">
            <w:pPr>
              <w:spacing w:before="20" w:after="40" w:line="240" w:lineRule="exact"/>
              <w:rPr>
                <w:sz w:val="20"/>
                <w:szCs w:val="26"/>
                <w:lang w:val="en-GB"/>
              </w:rPr>
            </w:pPr>
            <w:r w:rsidRPr="00016025">
              <w:rPr>
                <w:sz w:val="20"/>
                <w:szCs w:val="26"/>
                <w:rtl/>
                <w:lang w:val="en-GB"/>
              </w:rPr>
              <w:t>فرنسا</w:t>
            </w:r>
          </w:p>
        </w:tc>
        <w:tc>
          <w:tcPr>
            <w:tcW w:w="1471" w:type="dxa"/>
            <w:shd w:val="clear" w:color="auto" w:fill="auto"/>
          </w:tcPr>
          <w:p w:rsidR="0024157D" w:rsidRPr="00C41870" w:rsidRDefault="0024157D" w:rsidP="00C4187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C41870">
              <w:rPr>
                <w:rFonts w:cs="Times New Roman"/>
                <w:sz w:val="20"/>
                <w:szCs w:val="26"/>
                <w:lang w:val="en-GB" w:eastAsia="ja-JP"/>
              </w:rPr>
              <w:t>19</w:t>
            </w:r>
            <w:r w:rsidR="000377D9" w:rsidRPr="00C41870">
              <w:rPr>
                <w:rFonts w:cs="Times New Roman"/>
                <w:sz w:val="20"/>
                <w:szCs w:val="26"/>
                <w:lang w:val="en-GB" w:eastAsia="ja-JP"/>
              </w:rPr>
              <w:t>,</w:t>
            </w:r>
            <w:r w:rsidRPr="00C41870">
              <w:rPr>
                <w:rFonts w:cs="Times New Roman"/>
                <w:sz w:val="20"/>
                <w:szCs w:val="26"/>
                <w:lang w:val="en-GB" w:eastAsia="ja-JP"/>
              </w:rPr>
              <w:t>7</w:t>
            </w:r>
            <w:r w:rsidR="000377D9" w:rsidRPr="00C41870">
              <w:rPr>
                <w:rFonts w:cs="Times New Roman"/>
                <w:sz w:val="20"/>
                <w:szCs w:val="26"/>
                <w:lang w:val="en-GB" w:eastAsia="ja-JP"/>
              </w:rPr>
              <w:t>-</w:t>
            </w:r>
            <w:r w:rsidR="000377D9" w:rsidRPr="00C41870">
              <w:rPr>
                <w:rFonts w:cs="Times New Roman"/>
                <w:sz w:val="20"/>
                <w:szCs w:val="26"/>
                <w:lang w:val="en-GB" w:eastAsia="en-US"/>
              </w:rPr>
              <w:t>17</w:t>
            </w:r>
            <w:r w:rsidR="00EB32C5">
              <w:rPr>
                <w:rFonts w:cs="Times New Roman"/>
                <w:sz w:val="20"/>
                <w:szCs w:val="26"/>
                <w:lang w:eastAsia="en-US"/>
              </w:rPr>
              <w:t>,</w:t>
            </w:r>
            <w:r w:rsidR="000377D9" w:rsidRPr="00C41870">
              <w:rPr>
                <w:rFonts w:cs="Times New Roman"/>
                <w:sz w:val="20"/>
                <w:szCs w:val="26"/>
                <w:lang w:val="en-GB" w:eastAsia="ja-JP"/>
              </w:rPr>
              <w:t>7</w:t>
            </w:r>
          </w:p>
        </w:tc>
        <w:tc>
          <w:tcPr>
            <w:tcW w:w="1310"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ja-JP"/>
              </w:rPr>
              <w:t>7</w:t>
            </w:r>
            <w:r w:rsidR="00633E74">
              <w:rPr>
                <w:rFonts w:cs="Times New Roman"/>
                <w:sz w:val="20"/>
                <w:szCs w:val="26"/>
                <w:lang w:val="en-GB" w:eastAsia="ja-JP"/>
              </w:rPr>
              <w:t> </w:t>
            </w:r>
            <w:r w:rsidRPr="00016025">
              <w:rPr>
                <w:rFonts w:cs="Times New Roman"/>
                <w:sz w:val="20"/>
                <w:szCs w:val="26"/>
                <w:lang w:val="en-GB" w:eastAsia="ja-JP"/>
              </w:rPr>
              <w:t>127</w:t>
            </w:r>
          </w:p>
        </w:tc>
        <w:tc>
          <w:tcPr>
            <w:tcW w:w="1188"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55</w:t>
            </w:r>
            <w:r w:rsidR="00325754" w:rsidRPr="00016025">
              <w:rPr>
                <w:rFonts w:cs="Times New Roman"/>
                <w:sz w:val="20"/>
                <w:szCs w:val="26"/>
                <w:lang w:val="en-GB" w:eastAsia="en-US"/>
              </w:rPr>
              <w:t>:8</w:t>
            </w:r>
            <w:r w:rsidR="00325754">
              <w:rPr>
                <w:rFonts w:cs="Times New Roman"/>
                <w:sz w:val="20"/>
                <w:szCs w:val="26"/>
                <w:lang w:val="en-GB" w:eastAsia="en-US"/>
              </w:rPr>
              <w:t>,</w:t>
            </w:r>
            <w:r w:rsidR="00325754" w:rsidRPr="00016025">
              <w:rPr>
                <w:rFonts w:cs="Times New Roman"/>
                <w:sz w:val="20"/>
                <w:szCs w:val="26"/>
                <w:lang w:val="en-GB" w:eastAsia="en-US"/>
              </w:rPr>
              <w:t>6</w:t>
            </w:r>
          </w:p>
        </w:tc>
        <w:tc>
          <w:tcPr>
            <w:tcW w:w="1091"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47</w:t>
            </w:r>
            <w:r w:rsidR="00E97CE5" w:rsidRPr="00016025">
              <w:rPr>
                <w:rFonts w:cs="Times New Roman"/>
                <w:sz w:val="20"/>
                <w:szCs w:val="26"/>
                <w:lang w:val="en-GB" w:eastAsia="en-US"/>
              </w:rPr>
              <w:t>:11</w:t>
            </w:r>
            <w:r w:rsidR="00E97CE5">
              <w:rPr>
                <w:rFonts w:cs="Times New Roman"/>
                <w:sz w:val="20"/>
                <w:szCs w:val="26"/>
                <w:lang w:val="en-GB" w:eastAsia="en-US"/>
              </w:rPr>
              <w:t>,</w:t>
            </w:r>
            <w:r w:rsidR="00E97CE5" w:rsidRPr="00016025">
              <w:rPr>
                <w:rFonts w:cs="Times New Roman"/>
                <w:sz w:val="20"/>
                <w:szCs w:val="26"/>
                <w:lang w:val="en-GB" w:eastAsia="en-US"/>
              </w:rPr>
              <w:t>7</w:t>
            </w:r>
          </w:p>
        </w:tc>
        <w:tc>
          <w:tcPr>
            <w:tcW w:w="1149"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38</w:t>
            </w:r>
            <w:r w:rsidR="00B65468" w:rsidRPr="00016025">
              <w:rPr>
                <w:rFonts w:cs="Times New Roman"/>
                <w:sz w:val="20"/>
                <w:szCs w:val="26"/>
                <w:lang w:val="en-GB" w:eastAsia="en-US"/>
              </w:rPr>
              <w:t>:20</w:t>
            </w:r>
          </w:p>
        </w:tc>
        <w:tc>
          <w:tcPr>
            <w:tcW w:w="1082"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29</w:t>
            </w:r>
          </w:p>
        </w:tc>
        <w:tc>
          <w:tcPr>
            <w:tcW w:w="1296"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17</w:t>
            </w:r>
            <w:r w:rsidR="00D449E3">
              <w:rPr>
                <w:rFonts w:cs="Times New Roman"/>
                <w:sz w:val="20"/>
                <w:szCs w:val="26"/>
                <w:lang w:val="en-GB" w:eastAsia="en-US"/>
              </w:rPr>
              <w:t>,</w:t>
            </w:r>
            <w:r w:rsidRPr="00016025">
              <w:rPr>
                <w:rFonts w:cs="Times New Roman"/>
                <w:sz w:val="20"/>
                <w:szCs w:val="26"/>
                <w:lang w:val="en-GB" w:eastAsia="en-US"/>
              </w:rPr>
              <w:t>84</w:t>
            </w:r>
          </w:p>
        </w:tc>
      </w:tr>
      <w:tr w:rsidR="0024157D" w:rsidRPr="00016025" w:rsidTr="00B11722">
        <w:trPr>
          <w:cantSplit/>
          <w:jc w:val="center"/>
        </w:trPr>
        <w:tc>
          <w:tcPr>
            <w:tcW w:w="1052" w:type="dxa"/>
          </w:tcPr>
          <w:p w:rsidR="0024157D" w:rsidRPr="00016025" w:rsidRDefault="0024157D" w:rsidP="0063738A">
            <w:pPr>
              <w:spacing w:before="20" w:after="40" w:line="240" w:lineRule="exact"/>
              <w:rPr>
                <w:sz w:val="20"/>
                <w:szCs w:val="26"/>
                <w:lang w:val="en-GB"/>
              </w:rPr>
            </w:pPr>
            <w:r w:rsidRPr="00016025">
              <w:rPr>
                <w:sz w:val="20"/>
                <w:szCs w:val="26"/>
                <w:rtl/>
                <w:lang w:val="en-GB"/>
              </w:rPr>
              <w:t>كندا</w:t>
            </w:r>
          </w:p>
        </w:tc>
        <w:tc>
          <w:tcPr>
            <w:tcW w:w="1471" w:type="dxa"/>
            <w:shd w:val="clear" w:color="auto" w:fill="auto"/>
          </w:tcPr>
          <w:p w:rsidR="0024157D" w:rsidRPr="00016025" w:rsidRDefault="000377D9"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w:t>
            </w:r>
            <w:r w:rsidR="0024157D" w:rsidRPr="00016025">
              <w:rPr>
                <w:rFonts w:cs="Times New Roman"/>
                <w:sz w:val="20"/>
                <w:szCs w:val="26"/>
                <w:lang w:val="en-GB" w:eastAsia="en-US"/>
              </w:rPr>
              <w:t>18</w:t>
            </w:r>
            <w:r>
              <w:rPr>
                <w:rFonts w:cs="Times New Roman"/>
                <w:sz w:val="20"/>
                <w:szCs w:val="26"/>
                <w:lang w:val="en-GB" w:eastAsia="en-US"/>
              </w:rPr>
              <w:t>,</w:t>
            </w:r>
            <w:r w:rsidR="0024157D" w:rsidRPr="00016025">
              <w:rPr>
                <w:rFonts w:cs="Times New Roman"/>
                <w:sz w:val="20"/>
                <w:szCs w:val="26"/>
                <w:lang w:val="en-GB" w:eastAsia="en-US"/>
              </w:rPr>
              <w:t>3</w:t>
            </w:r>
            <w:r w:rsidRPr="00016025">
              <w:rPr>
                <w:rFonts w:cs="Times New Roman"/>
                <w:sz w:val="20"/>
                <w:szCs w:val="26"/>
                <w:lang w:val="en-GB" w:eastAsia="en-US"/>
              </w:rPr>
              <w:t>-17</w:t>
            </w:r>
            <w:r>
              <w:rPr>
                <w:rFonts w:cs="Times New Roman"/>
                <w:sz w:val="20"/>
                <w:szCs w:val="26"/>
                <w:lang w:val="en-GB" w:eastAsia="en-US"/>
              </w:rPr>
              <w:t>,</w:t>
            </w:r>
            <w:r w:rsidRPr="00016025">
              <w:rPr>
                <w:rFonts w:cs="Times New Roman"/>
                <w:sz w:val="20"/>
                <w:szCs w:val="26"/>
                <w:lang w:val="en-GB" w:eastAsia="en-US"/>
              </w:rPr>
              <w:t>8</w:t>
            </w:r>
            <w:r w:rsidR="0024157D" w:rsidRPr="00016025">
              <w:rPr>
                <w:rFonts w:cs="Times New Roman"/>
                <w:sz w:val="20"/>
                <w:szCs w:val="26"/>
                <w:lang w:val="en-GB" w:eastAsia="en-US"/>
              </w:rPr>
              <w:br/>
              <w:t>19</w:t>
            </w:r>
            <w:r>
              <w:rPr>
                <w:rFonts w:cs="Times New Roman"/>
                <w:sz w:val="20"/>
                <w:szCs w:val="26"/>
                <w:lang w:val="en-GB" w:eastAsia="en-US"/>
              </w:rPr>
              <w:t>,</w:t>
            </w:r>
            <w:r w:rsidR="0024157D" w:rsidRPr="00016025">
              <w:rPr>
                <w:rFonts w:cs="Times New Roman"/>
                <w:sz w:val="20"/>
                <w:szCs w:val="26"/>
                <w:lang w:val="en-GB" w:eastAsia="en-US"/>
              </w:rPr>
              <w:t>7</w:t>
            </w:r>
            <w:r w:rsidRPr="00016025">
              <w:rPr>
                <w:rFonts w:cs="Times New Roman"/>
                <w:sz w:val="20"/>
                <w:szCs w:val="26"/>
                <w:lang w:val="en-GB" w:eastAsia="en-US"/>
              </w:rPr>
              <w:t>-19</w:t>
            </w:r>
            <w:r>
              <w:rPr>
                <w:rFonts w:cs="Times New Roman"/>
                <w:sz w:val="20"/>
                <w:szCs w:val="26"/>
                <w:lang w:val="en-GB" w:eastAsia="en-US"/>
              </w:rPr>
              <w:t>,</w:t>
            </w:r>
            <w:r w:rsidRPr="00016025">
              <w:rPr>
                <w:rFonts w:cs="Times New Roman"/>
                <w:sz w:val="20"/>
                <w:szCs w:val="26"/>
                <w:lang w:val="en-GB" w:eastAsia="en-US"/>
              </w:rPr>
              <w:t>3</w:t>
            </w:r>
          </w:p>
        </w:tc>
        <w:tc>
          <w:tcPr>
            <w:tcW w:w="1310"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19</w:t>
            </w:r>
            <w:r w:rsidR="00633E74">
              <w:rPr>
                <w:rFonts w:cs="Times New Roman"/>
                <w:sz w:val="20"/>
                <w:szCs w:val="26"/>
                <w:lang w:val="en-GB" w:eastAsia="en-US"/>
              </w:rPr>
              <w:t> </w:t>
            </w:r>
            <w:r w:rsidRPr="00016025">
              <w:rPr>
                <w:rFonts w:cs="Times New Roman"/>
                <w:sz w:val="20"/>
                <w:szCs w:val="26"/>
                <w:lang w:val="en-GB" w:eastAsia="en-US"/>
              </w:rPr>
              <w:t>448</w:t>
            </w:r>
          </w:p>
        </w:tc>
        <w:tc>
          <w:tcPr>
            <w:tcW w:w="1188"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91</w:t>
            </w:r>
            <w:r w:rsidR="00325754" w:rsidRPr="00016025">
              <w:rPr>
                <w:rFonts w:cs="Times New Roman"/>
                <w:sz w:val="20"/>
                <w:szCs w:val="26"/>
                <w:lang w:val="en-GB" w:eastAsia="en-US"/>
              </w:rPr>
              <w:t>:18</w:t>
            </w:r>
          </w:p>
        </w:tc>
        <w:tc>
          <w:tcPr>
            <w:tcW w:w="1091"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75</w:t>
            </w:r>
            <w:r w:rsidR="00E97CE5" w:rsidRPr="00016025">
              <w:rPr>
                <w:rFonts w:cs="Times New Roman"/>
                <w:sz w:val="20"/>
                <w:szCs w:val="26"/>
                <w:lang w:val="en-GB" w:eastAsia="en-US"/>
              </w:rPr>
              <w:t>:23</w:t>
            </w:r>
          </w:p>
        </w:tc>
        <w:tc>
          <w:tcPr>
            <w:tcW w:w="1149"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52</w:t>
            </w:r>
            <w:r w:rsidR="00B65468" w:rsidRPr="00016025">
              <w:rPr>
                <w:rFonts w:cs="Times New Roman"/>
                <w:sz w:val="20"/>
                <w:szCs w:val="26"/>
                <w:lang w:val="en-GB" w:eastAsia="en-US"/>
              </w:rPr>
              <w:t>:30</w:t>
            </w:r>
          </w:p>
        </w:tc>
        <w:tc>
          <w:tcPr>
            <w:tcW w:w="1082"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40</w:t>
            </w:r>
          </w:p>
        </w:tc>
        <w:tc>
          <w:tcPr>
            <w:tcW w:w="1296"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24</w:t>
            </w:r>
          </w:p>
        </w:tc>
      </w:tr>
      <w:tr w:rsidR="0024157D" w:rsidRPr="00016025" w:rsidTr="00B11722">
        <w:trPr>
          <w:cantSplit/>
          <w:jc w:val="center"/>
        </w:trPr>
        <w:tc>
          <w:tcPr>
            <w:tcW w:w="1052" w:type="dxa"/>
          </w:tcPr>
          <w:p w:rsidR="0024157D" w:rsidRPr="00016025" w:rsidRDefault="0024157D" w:rsidP="0063738A">
            <w:pPr>
              <w:spacing w:before="20" w:after="40" w:line="240" w:lineRule="exact"/>
              <w:rPr>
                <w:sz w:val="20"/>
                <w:szCs w:val="26"/>
                <w:rtl/>
                <w:lang w:val="en-GB"/>
              </w:rPr>
            </w:pPr>
            <w:r w:rsidRPr="00016025">
              <w:rPr>
                <w:sz w:val="20"/>
                <w:szCs w:val="26"/>
                <w:rtl/>
                <w:lang w:val="en-GB"/>
              </w:rPr>
              <w:t>اليابان</w:t>
            </w:r>
          </w:p>
        </w:tc>
        <w:tc>
          <w:tcPr>
            <w:tcW w:w="1471"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18</w:t>
            </w:r>
            <w:r w:rsidR="000377D9">
              <w:rPr>
                <w:rFonts w:cs="Times New Roman"/>
                <w:sz w:val="20"/>
                <w:szCs w:val="26"/>
                <w:lang w:val="en-GB" w:eastAsia="en-US"/>
              </w:rPr>
              <w:t>,</w:t>
            </w:r>
            <w:r w:rsidRPr="00016025">
              <w:rPr>
                <w:rFonts w:cs="Times New Roman"/>
                <w:sz w:val="20"/>
                <w:szCs w:val="26"/>
                <w:lang w:val="en-GB" w:eastAsia="en-US"/>
              </w:rPr>
              <w:t>72</w:t>
            </w:r>
            <w:r w:rsidR="00DC08B7" w:rsidRPr="00016025">
              <w:rPr>
                <w:rFonts w:cs="Times New Roman"/>
                <w:sz w:val="20"/>
                <w:szCs w:val="26"/>
                <w:lang w:val="en-GB" w:eastAsia="en-US"/>
              </w:rPr>
              <w:t>-17</w:t>
            </w:r>
            <w:r w:rsidR="00DC08B7">
              <w:rPr>
                <w:rFonts w:cs="Times New Roman"/>
                <w:sz w:val="20"/>
                <w:szCs w:val="26"/>
                <w:lang w:val="en-GB" w:eastAsia="en-US"/>
              </w:rPr>
              <w:t>,</w:t>
            </w:r>
            <w:r w:rsidR="00DC08B7" w:rsidRPr="00016025">
              <w:rPr>
                <w:rFonts w:cs="Times New Roman"/>
                <w:sz w:val="20"/>
                <w:szCs w:val="26"/>
                <w:lang w:val="en-GB" w:eastAsia="en-US"/>
              </w:rPr>
              <w:t>82</w:t>
            </w:r>
          </w:p>
        </w:tc>
        <w:tc>
          <w:tcPr>
            <w:tcW w:w="1310"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10</w:t>
            </w:r>
            <w:r w:rsidR="00633E74">
              <w:rPr>
                <w:rFonts w:cs="Times New Roman"/>
                <w:sz w:val="20"/>
                <w:szCs w:val="26"/>
                <w:lang w:val="en-GB" w:eastAsia="en-US"/>
              </w:rPr>
              <w:t> </w:t>
            </w:r>
            <w:r w:rsidRPr="00016025">
              <w:rPr>
                <w:rFonts w:cs="Times New Roman"/>
                <w:sz w:val="20"/>
                <w:szCs w:val="26"/>
                <w:lang w:val="en-GB" w:eastAsia="en-US"/>
              </w:rPr>
              <w:t>232</w:t>
            </w:r>
          </w:p>
        </w:tc>
        <w:tc>
          <w:tcPr>
            <w:tcW w:w="1188"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71</w:t>
            </w:r>
            <w:r w:rsidR="00633E74">
              <w:rPr>
                <w:rFonts w:cs="Times New Roman"/>
                <w:sz w:val="20"/>
                <w:szCs w:val="26"/>
                <w:lang w:val="en-GB" w:eastAsia="en-US"/>
              </w:rPr>
              <w:t>,</w:t>
            </w:r>
            <w:r w:rsidRPr="00016025">
              <w:rPr>
                <w:rFonts w:cs="Times New Roman"/>
                <w:sz w:val="20"/>
                <w:szCs w:val="26"/>
                <w:lang w:val="en-GB" w:eastAsia="en-US"/>
              </w:rPr>
              <w:t>89</w:t>
            </w:r>
            <w:r w:rsidR="00A83AC5">
              <w:rPr>
                <w:rFonts w:cs="Times New Roman"/>
                <w:sz w:val="20"/>
                <w:szCs w:val="26"/>
                <w:lang w:val="en-GB" w:eastAsia="en-US"/>
              </w:rPr>
              <w:t>:</w:t>
            </w:r>
            <w:r w:rsidR="00325754" w:rsidRPr="00016025">
              <w:rPr>
                <w:rFonts w:cs="Times New Roman"/>
                <w:sz w:val="20"/>
                <w:szCs w:val="26"/>
                <w:lang w:val="en-GB" w:eastAsia="en-US"/>
              </w:rPr>
              <w:t>11</w:t>
            </w:r>
            <w:r w:rsidR="00325754">
              <w:rPr>
                <w:rFonts w:cs="Times New Roman"/>
                <w:sz w:val="20"/>
                <w:szCs w:val="26"/>
                <w:lang w:val="en-GB" w:eastAsia="en-US"/>
              </w:rPr>
              <w:t>,</w:t>
            </w:r>
            <w:r w:rsidR="00325754" w:rsidRPr="00016025">
              <w:rPr>
                <w:rFonts w:cs="Times New Roman"/>
                <w:sz w:val="20"/>
                <w:szCs w:val="26"/>
                <w:lang w:val="en-GB" w:eastAsia="en-US"/>
              </w:rPr>
              <w:t>7</w:t>
            </w:r>
          </w:p>
        </w:tc>
        <w:tc>
          <w:tcPr>
            <w:tcW w:w="1091"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52</w:t>
            </w:r>
            <w:r w:rsidR="00E97CE5">
              <w:rPr>
                <w:rFonts w:cs="Times New Roman"/>
                <w:sz w:val="20"/>
                <w:szCs w:val="26"/>
                <w:lang w:val="en-GB" w:eastAsia="en-US"/>
              </w:rPr>
              <w:t>,</w:t>
            </w:r>
            <w:r w:rsidRPr="00016025">
              <w:rPr>
                <w:rFonts w:cs="Times New Roman"/>
                <w:sz w:val="20"/>
                <w:szCs w:val="26"/>
                <w:lang w:val="en-GB" w:eastAsia="en-US"/>
              </w:rPr>
              <w:t>59</w:t>
            </w:r>
            <w:r w:rsidR="00E97CE5" w:rsidRPr="00016025">
              <w:rPr>
                <w:rFonts w:cs="Times New Roman"/>
                <w:sz w:val="20"/>
                <w:szCs w:val="26"/>
                <w:lang w:val="en-GB" w:eastAsia="en-US"/>
              </w:rPr>
              <w:t>:15</w:t>
            </w:r>
            <w:r w:rsidR="00E97CE5">
              <w:rPr>
                <w:rFonts w:cs="Times New Roman"/>
                <w:sz w:val="20"/>
                <w:szCs w:val="26"/>
                <w:lang w:val="en-GB" w:eastAsia="en-US"/>
              </w:rPr>
              <w:t>,</w:t>
            </w:r>
            <w:r w:rsidR="00E97CE5" w:rsidRPr="00016025">
              <w:rPr>
                <w:rFonts w:cs="Times New Roman"/>
                <w:sz w:val="20"/>
                <w:szCs w:val="26"/>
                <w:lang w:val="en-GB" w:eastAsia="en-US"/>
              </w:rPr>
              <w:t>0</w:t>
            </w:r>
          </w:p>
        </w:tc>
        <w:tc>
          <w:tcPr>
            <w:tcW w:w="1149"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41</w:t>
            </w:r>
            <w:r w:rsidR="00B65468">
              <w:rPr>
                <w:rFonts w:cs="Times New Roman"/>
                <w:sz w:val="20"/>
                <w:szCs w:val="26"/>
                <w:lang w:val="en-GB" w:eastAsia="en-US"/>
              </w:rPr>
              <w:t>,</w:t>
            </w:r>
            <w:r w:rsidRPr="00016025">
              <w:rPr>
                <w:rFonts w:cs="Times New Roman"/>
                <w:sz w:val="20"/>
                <w:szCs w:val="26"/>
                <w:lang w:val="en-GB" w:eastAsia="en-US"/>
              </w:rPr>
              <w:t>0</w:t>
            </w:r>
            <w:r w:rsidR="00B65468" w:rsidRPr="00016025">
              <w:rPr>
                <w:rFonts w:cs="Times New Roman"/>
                <w:sz w:val="20"/>
                <w:szCs w:val="26"/>
                <w:lang w:val="en-GB" w:eastAsia="en-US"/>
              </w:rPr>
              <w:t>:22</w:t>
            </w:r>
            <w:r w:rsidR="00B65468">
              <w:rPr>
                <w:rFonts w:cs="Times New Roman"/>
                <w:sz w:val="20"/>
                <w:szCs w:val="26"/>
                <w:lang w:val="en-GB" w:eastAsia="en-US"/>
              </w:rPr>
              <w:t>,</w:t>
            </w:r>
            <w:r w:rsidR="00B65468" w:rsidRPr="00016025">
              <w:rPr>
                <w:rFonts w:cs="Times New Roman"/>
                <w:sz w:val="20"/>
                <w:szCs w:val="26"/>
                <w:lang w:val="en-GB" w:eastAsia="en-US"/>
              </w:rPr>
              <w:t>38</w:t>
            </w:r>
          </w:p>
        </w:tc>
        <w:tc>
          <w:tcPr>
            <w:tcW w:w="1082"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32</w:t>
            </w:r>
            <w:r w:rsidR="00D449E3">
              <w:rPr>
                <w:rFonts w:cs="Times New Roman"/>
                <w:sz w:val="20"/>
                <w:szCs w:val="26"/>
                <w:lang w:val="en-GB" w:eastAsia="en-US"/>
              </w:rPr>
              <w:t>,</w:t>
            </w:r>
            <w:r w:rsidRPr="00016025">
              <w:rPr>
                <w:rFonts w:cs="Times New Roman"/>
                <w:sz w:val="20"/>
                <w:szCs w:val="26"/>
                <w:lang w:val="en-GB" w:eastAsia="en-US"/>
              </w:rPr>
              <w:t>0</w:t>
            </w:r>
          </w:p>
        </w:tc>
        <w:tc>
          <w:tcPr>
            <w:tcW w:w="1296"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30</w:t>
            </w:r>
            <w:r w:rsidR="00D449E3">
              <w:rPr>
                <w:rFonts w:cs="Times New Roman"/>
                <w:sz w:val="20"/>
                <w:szCs w:val="26"/>
                <w:lang w:val="en-GB" w:eastAsia="en-US"/>
              </w:rPr>
              <w:t>,</w:t>
            </w:r>
            <w:r w:rsidRPr="00016025">
              <w:rPr>
                <w:rFonts w:cs="Times New Roman"/>
                <w:sz w:val="20"/>
                <w:szCs w:val="26"/>
                <w:lang w:val="en-GB" w:eastAsia="en-US"/>
              </w:rPr>
              <w:t>939</w:t>
            </w:r>
          </w:p>
        </w:tc>
      </w:tr>
      <w:tr w:rsidR="0024157D" w:rsidRPr="00016025" w:rsidTr="00B11722">
        <w:trPr>
          <w:cantSplit/>
          <w:jc w:val="center"/>
        </w:trPr>
        <w:tc>
          <w:tcPr>
            <w:tcW w:w="1052" w:type="dxa"/>
          </w:tcPr>
          <w:p w:rsidR="0024157D" w:rsidRPr="00016025" w:rsidRDefault="0024157D" w:rsidP="0063738A">
            <w:pPr>
              <w:spacing w:before="20" w:after="40" w:line="240" w:lineRule="exact"/>
              <w:rPr>
                <w:sz w:val="20"/>
                <w:szCs w:val="26"/>
                <w:lang w:val="en-GB"/>
              </w:rPr>
            </w:pPr>
            <w:r w:rsidRPr="00016025">
              <w:rPr>
                <w:sz w:val="20"/>
                <w:szCs w:val="26"/>
                <w:rtl/>
                <w:lang w:val="en-GB"/>
              </w:rPr>
              <w:t>بولندا</w:t>
            </w:r>
          </w:p>
        </w:tc>
        <w:tc>
          <w:tcPr>
            <w:tcW w:w="1471"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18</w:t>
            </w:r>
          </w:p>
        </w:tc>
        <w:tc>
          <w:tcPr>
            <w:tcW w:w="1310"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9</w:t>
            </w:r>
            <w:r w:rsidR="00633E74">
              <w:rPr>
                <w:rFonts w:cs="Times New Roman"/>
                <w:sz w:val="20"/>
                <w:szCs w:val="26"/>
                <w:lang w:val="en-GB" w:eastAsia="en-US"/>
              </w:rPr>
              <w:t> </w:t>
            </w:r>
            <w:r w:rsidRPr="00016025">
              <w:rPr>
                <w:rFonts w:cs="Times New Roman"/>
                <w:sz w:val="20"/>
                <w:szCs w:val="26"/>
                <w:lang w:val="en-GB" w:eastAsia="en-US"/>
              </w:rPr>
              <w:t>137</w:t>
            </w:r>
          </w:p>
        </w:tc>
        <w:tc>
          <w:tcPr>
            <w:tcW w:w="1188"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84</w:t>
            </w:r>
            <w:r w:rsidR="00633E74">
              <w:rPr>
                <w:rFonts w:cs="Times New Roman"/>
                <w:sz w:val="20"/>
                <w:szCs w:val="26"/>
                <w:lang w:val="en-GB" w:eastAsia="en-US"/>
              </w:rPr>
              <w:t>,</w:t>
            </w:r>
            <w:r w:rsidRPr="00016025">
              <w:rPr>
                <w:rFonts w:cs="Times New Roman"/>
                <w:sz w:val="20"/>
                <w:szCs w:val="26"/>
                <w:lang w:val="en-GB" w:eastAsia="en-US"/>
              </w:rPr>
              <w:t>1</w:t>
            </w:r>
            <w:r w:rsidR="00325754" w:rsidRPr="00016025">
              <w:rPr>
                <w:rFonts w:cs="Times New Roman"/>
                <w:sz w:val="20"/>
                <w:szCs w:val="26"/>
                <w:lang w:val="en-GB" w:eastAsia="en-US"/>
              </w:rPr>
              <w:t>:20</w:t>
            </w:r>
            <w:r w:rsidR="00325754">
              <w:rPr>
                <w:rFonts w:cs="Times New Roman"/>
                <w:sz w:val="20"/>
                <w:szCs w:val="26"/>
                <w:lang w:val="en-GB" w:eastAsia="en-US"/>
              </w:rPr>
              <w:t>,</w:t>
            </w:r>
            <w:r w:rsidR="00325754" w:rsidRPr="00016025">
              <w:rPr>
                <w:rFonts w:cs="Times New Roman"/>
                <w:sz w:val="20"/>
                <w:szCs w:val="26"/>
                <w:lang w:val="en-GB" w:eastAsia="en-US"/>
              </w:rPr>
              <w:t>0</w:t>
            </w:r>
          </w:p>
        </w:tc>
        <w:tc>
          <w:tcPr>
            <w:tcW w:w="1091"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69</w:t>
            </w:r>
            <w:r w:rsidR="00E97CE5">
              <w:rPr>
                <w:rFonts w:cs="Times New Roman"/>
                <w:sz w:val="20"/>
                <w:szCs w:val="26"/>
                <w:lang w:val="en-GB" w:eastAsia="en-US"/>
              </w:rPr>
              <w:t>,</w:t>
            </w:r>
            <w:r w:rsidRPr="00016025">
              <w:rPr>
                <w:rFonts w:cs="Times New Roman"/>
                <w:sz w:val="20"/>
                <w:szCs w:val="26"/>
                <w:lang w:val="en-GB" w:eastAsia="en-US"/>
              </w:rPr>
              <w:t>3</w:t>
            </w:r>
            <w:r w:rsidR="00E97CE5" w:rsidRPr="00016025">
              <w:rPr>
                <w:rFonts w:cs="Times New Roman"/>
                <w:sz w:val="20"/>
                <w:szCs w:val="26"/>
                <w:lang w:val="en-GB" w:eastAsia="en-US"/>
              </w:rPr>
              <w:t>:27</w:t>
            </w:r>
            <w:r w:rsidR="00E97CE5">
              <w:rPr>
                <w:rFonts w:cs="Times New Roman"/>
                <w:sz w:val="20"/>
                <w:szCs w:val="26"/>
                <w:lang w:val="en-GB" w:eastAsia="en-US"/>
              </w:rPr>
              <w:t>,</w:t>
            </w:r>
            <w:r w:rsidR="00E97CE5" w:rsidRPr="00016025">
              <w:rPr>
                <w:rFonts w:cs="Times New Roman"/>
                <w:sz w:val="20"/>
                <w:szCs w:val="26"/>
                <w:lang w:val="en-GB" w:eastAsia="en-US"/>
              </w:rPr>
              <w:t>0</w:t>
            </w:r>
          </w:p>
        </w:tc>
        <w:tc>
          <w:tcPr>
            <w:tcW w:w="1149"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58</w:t>
            </w:r>
            <w:r w:rsidR="00D449E3">
              <w:rPr>
                <w:rFonts w:cs="Times New Roman"/>
                <w:sz w:val="20"/>
                <w:szCs w:val="26"/>
                <w:lang w:val="en-GB" w:eastAsia="en-US"/>
              </w:rPr>
              <w:t>,</w:t>
            </w:r>
            <w:r w:rsidRPr="00016025">
              <w:rPr>
                <w:rFonts w:cs="Times New Roman"/>
                <w:sz w:val="20"/>
                <w:szCs w:val="26"/>
                <w:lang w:val="en-GB" w:eastAsia="en-US"/>
              </w:rPr>
              <w:t>0</w:t>
            </w:r>
            <w:r w:rsidR="00D449E3" w:rsidRPr="00016025">
              <w:rPr>
                <w:rFonts w:cs="Times New Roman"/>
                <w:sz w:val="20"/>
                <w:szCs w:val="26"/>
                <w:lang w:val="en-GB" w:eastAsia="en-US"/>
              </w:rPr>
              <w:t>:38</w:t>
            </w:r>
            <w:r w:rsidR="00D449E3">
              <w:rPr>
                <w:rFonts w:cs="Times New Roman"/>
                <w:sz w:val="20"/>
                <w:szCs w:val="26"/>
                <w:lang w:val="en-GB" w:eastAsia="en-US"/>
              </w:rPr>
              <w:t>,</w:t>
            </w:r>
            <w:r w:rsidR="00D449E3" w:rsidRPr="00016025">
              <w:rPr>
                <w:rFonts w:cs="Times New Roman"/>
                <w:sz w:val="20"/>
                <w:szCs w:val="26"/>
                <w:lang w:val="en-GB" w:eastAsia="en-US"/>
              </w:rPr>
              <w:t>0</w:t>
            </w:r>
          </w:p>
        </w:tc>
        <w:tc>
          <w:tcPr>
            <w:tcW w:w="1082"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45</w:t>
            </w:r>
            <w:r w:rsidR="00D449E3">
              <w:rPr>
                <w:rFonts w:cs="Times New Roman"/>
                <w:sz w:val="20"/>
                <w:szCs w:val="26"/>
                <w:lang w:val="en-GB" w:eastAsia="en-US"/>
              </w:rPr>
              <w:t>,</w:t>
            </w:r>
            <w:r w:rsidRPr="00016025">
              <w:rPr>
                <w:rFonts w:cs="Times New Roman"/>
                <w:sz w:val="20"/>
                <w:szCs w:val="26"/>
                <w:lang w:val="en-GB" w:eastAsia="en-US"/>
              </w:rPr>
              <w:t>0</w:t>
            </w:r>
          </w:p>
        </w:tc>
        <w:tc>
          <w:tcPr>
            <w:tcW w:w="1296"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22</w:t>
            </w:r>
            <w:r w:rsidR="00D449E3">
              <w:rPr>
                <w:rFonts w:cs="Times New Roman"/>
                <w:sz w:val="20"/>
                <w:szCs w:val="26"/>
                <w:lang w:val="en-GB" w:eastAsia="en-US"/>
              </w:rPr>
              <w:t>,</w:t>
            </w:r>
            <w:r w:rsidRPr="00016025">
              <w:rPr>
                <w:rFonts w:cs="Times New Roman"/>
                <w:sz w:val="20"/>
                <w:szCs w:val="26"/>
                <w:lang w:val="en-GB" w:eastAsia="en-US"/>
              </w:rPr>
              <w:t>8</w:t>
            </w:r>
          </w:p>
        </w:tc>
      </w:tr>
      <w:tr w:rsidR="0024157D" w:rsidRPr="00016025" w:rsidTr="00B11722">
        <w:trPr>
          <w:cantSplit/>
          <w:jc w:val="center"/>
        </w:trPr>
        <w:tc>
          <w:tcPr>
            <w:tcW w:w="1052" w:type="dxa"/>
          </w:tcPr>
          <w:p w:rsidR="0024157D" w:rsidRPr="00016025" w:rsidRDefault="0024157D" w:rsidP="0063738A">
            <w:pPr>
              <w:spacing w:before="20" w:after="40" w:line="240" w:lineRule="exact"/>
              <w:rPr>
                <w:sz w:val="20"/>
                <w:szCs w:val="26"/>
                <w:lang w:val="en-GB"/>
              </w:rPr>
            </w:pPr>
            <w:r w:rsidRPr="00016025">
              <w:rPr>
                <w:sz w:val="20"/>
                <w:szCs w:val="26"/>
                <w:rtl/>
                <w:lang w:val="en-GB"/>
              </w:rPr>
              <w:t>كندا</w:t>
            </w:r>
          </w:p>
        </w:tc>
        <w:tc>
          <w:tcPr>
            <w:tcW w:w="1471" w:type="dxa"/>
            <w:shd w:val="clear" w:color="auto" w:fill="auto"/>
          </w:tcPr>
          <w:p w:rsidR="0024157D" w:rsidRPr="00016025" w:rsidRDefault="00DC08B7"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w:t>
            </w:r>
            <w:r w:rsidR="0024157D" w:rsidRPr="00016025">
              <w:rPr>
                <w:rFonts w:cs="Times New Roman"/>
                <w:sz w:val="20"/>
                <w:szCs w:val="26"/>
                <w:lang w:val="en-GB" w:eastAsia="en-US"/>
              </w:rPr>
              <w:t>22</w:t>
            </w:r>
            <w:r w:rsidR="000377D9">
              <w:rPr>
                <w:rFonts w:cs="Times New Roman"/>
                <w:sz w:val="20"/>
                <w:szCs w:val="26"/>
                <w:lang w:val="en-GB" w:eastAsia="en-US"/>
              </w:rPr>
              <w:t>,</w:t>
            </w:r>
            <w:r w:rsidR="0024157D" w:rsidRPr="00016025">
              <w:rPr>
                <w:rFonts w:cs="Times New Roman"/>
                <w:sz w:val="20"/>
                <w:szCs w:val="26"/>
                <w:lang w:val="en-GB" w:eastAsia="en-US"/>
              </w:rPr>
              <w:t>4</w:t>
            </w:r>
            <w:r w:rsidRPr="00016025">
              <w:rPr>
                <w:rFonts w:cs="Times New Roman"/>
                <w:sz w:val="20"/>
                <w:szCs w:val="26"/>
                <w:lang w:val="en-GB" w:eastAsia="en-US"/>
              </w:rPr>
              <w:t>-21</w:t>
            </w:r>
            <w:r>
              <w:rPr>
                <w:rFonts w:cs="Times New Roman"/>
                <w:sz w:val="20"/>
                <w:szCs w:val="26"/>
                <w:lang w:val="en-GB" w:eastAsia="en-US"/>
              </w:rPr>
              <w:t>,</w:t>
            </w:r>
            <w:r w:rsidRPr="00016025">
              <w:rPr>
                <w:rFonts w:cs="Times New Roman"/>
                <w:sz w:val="20"/>
                <w:szCs w:val="26"/>
                <w:lang w:val="en-GB" w:eastAsia="en-US"/>
              </w:rPr>
              <w:t>6</w:t>
            </w:r>
            <w:r w:rsidR="0024157D" w:rsidRPr="00016025">
              <w:rPr>
                <w:rFonts w:cs="Times New Roman"/>
                <w:sz w:val="20"/>
                <w:szCs w:val="26"/>
                <w:lang w:val="en-GB" w:eastAsia="en-US"/>
              </w:rPr>
              <w:br/>
              <w:t>23</w:t>
            </w:r>
            <w:r w:rsidR="000377D9">
              <w:rPr>
                <w:rFonts w:cs="Times New Roman"/>
                <w:sz w:val="20"/>
                <w:szCs w:val="26"/>
                <w:lang w:val="en-GB" w:eastAsia="en-US"/>
              </w:rPr>
              <w:t>,</w:t>
            </w:r>
            <w:r w:rsidR="0024157D" w:rsidRPr="00016025">
              <w:rPr>
                <w:rFonts w:cs="Times New Roman"/>
                <w:sz w:val="20"/>
                <w:szCs w:val="26"/>
                <w:lang w:val="en-GB" w:eastAsia="en-US"/>
              </w:rPr>
              <w:t>6</w:t>
            </w:r>
            <w:r w:rsidRPr="00016025">
              <w:rPr>
                <w:rFonts w:cs="Times New Roman"/>
                <w:sz w:val="20"/>
                <w:szCs w:val="26"/>
                <w:lang w:val="en-GB" w:eastAsia="en-US"/>
              </w:rPr>
              <w:t>-23</w:t>
            </w:r>
            <w:r>
              <w:rPr>
                <w:rFonts w:cs="Times New Roman"/>
                <w:sz w:val="20"/>
                <w:szCs w:val="26"/>
                <w:lang w:val="en-GB" w:eastAsia="en-US"/>
              </w:rPr>
              <w:t>,</w:t>
            </w:r>
            <w:r w:rsidRPr="00016025">
              <w:rPr>
                <w:rFonts w:cs="Times New Roman"/>
                <w:sz w:val="20"/>
                <w:szCs w:val="26"/>
                <w:lang w:val="en-GB" w:eastAsia="en-US"/>
              </w:rPr>
              <w:t>0</w:t>
            </w:r>
          </w:p>
        </w:tc>
        <w:tc>
          <w:tcPr>
            <w:tcW w:w="1310"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13</w:t>
            </w:r>
            <w:r w:rsidR="00633E74">
              <w:rPr>
                <w:rFonts w:cs="Times New Roman"/>
                <w:sz w:val="20"/>
                <w:szCs w:val="26"/>
                <w:lang w:val="en-GB" w:eastAsia="en-US"/>
              </w:rPr>
              <w:t> </w:t>
            </w:r>
            <w:r w:rsidRPr="00016025">
              <w:rPr>
                <w:rFonts w:cs="Times New Roman"/>
                <w:sz w:val="20"/>
                <w:szCs w:val="26"/>
                <w:lang w:val="en-GB" w:eastAsia="en-US"/>
              </w:rPr>
              <w:t>345</w:t>
            </w:r>
          </w:p>
        </w:tc>
        <w:tc>
          <w:tcPr>
            <w:tcW w:w="1188"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74</w:t>
            </w:r>
            <w:r w:rsidR="00325754" w:rsidRPr="00016025">
              <w:rPr>
                <w:rFonts w:cs="Times New Roman"/>
                <w:sz w:val="20"/>
                <w:szCs w:val="26"/>
                <w:lang w:val="en-GB" w:eastAsia="en-US"/>
              </w:rPr>
              <w:t>:11</w:t>
            </w:r>
          </w:p>
        </w:tc>
        <w:tc>
          <w:tcPr>
            <w:tcW w:w="1091"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60</w:t>
            </w:r>
            <w:r w:rsidR="00E97CE5" w:rsidRPr="00016025">
              <w:rPr>
                <w:rFonts w:cs="Times New Roman"/>
                <w:sz w:val="20"/>
                <w:szCs w:val="26"/>
                <w:lang w:val="en-GB" w:eastAsia="en-US"/>
              </w:rPr>
              <w:t>:15</w:t>
            </w:r>
          </w:p>
        </w:tc>
        <w:tc>
          <w:tcPr>
            <w:tcW w:w="1149"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44</w:t>
            </w:r>
            <w:r w:rsidR="00D449E3" w:rsidRPr="00016025">
              <w:rPr>
                <w:rFonts w:cs="Times New Roman"/>
                <w:sz w:val="20"/>
                <w:szCs w:val="26"/>
                <w:lang w:val="en-GB" w:eastAsia="en-US"/>
              </w:rPr>
              <w:t>:25</w:t>
            </w:r>
          </w:p>
        </w:tc>
        <w:tc>
          <w:tcPr>
            <w:tcW w:w="1082"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33</w:t>
            </w:r>
          </w:p>
        </w:tc>
        <w:tc>
          <w:tcPr>
            <w:tcW w:w="1296"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23</w:t>
            </w:r>
            <w:r w:rsidR="00D449E3">
              <w:rPr>
                <w:rFonts w:cs="Times New Roman"/>
                <w:sz w:val="20"/>
                <w:szCs w:val="26"/>
                <w:lang w:val="en-GB" w:eastAsia="en-US"/>
              </w:rPr>
              <w:t>,</w:t>
            </w:r>
            <w:r w:rsidRPr="00016025">
              <w:rPr>
                <w:rFonts w:cs="Times New Roman"/>
                <w:sz w:val="20"/>
                <w:szCs w:val="26"/>
                <w:lang w:val="en-GB" w:eastAsia="en-US"/>
              </w:rPr>
              <w:t>7</w:t>
            </w:r>
          </w:p>
        </w:tc>
      </w:tr>
      <w:tr w:rsidR="0024157D" w:rsidRPr="00016025" w:rsidTr="00B11722">
        <w:trPr>
          <w:cantSplit/>
          <w:jc w:val="center"/>
        </w:trPr>
        <w:tc>
          <w:tcPr>
            <w:tcW w:w="1052" w:type="dxa"/>
          </w:tcPr>
          <w:p w:rsidR="0024157D" w:rsidRPr="00016025" w:rsidRDefault="0024157D" w:rsidP="0063738A">
            <w:pPr>
              <w:spacing w:before="20" w:after="40" w:line="240" w:lineRule="exact"/>
              <w:rPr>
                <w:sz w:val="20"/>
                <w:szCs w:val="26"/>
                <w:lang w:val="en-GB"/>
              </w:rPr>
            </w:pPr>
            <w:r w:rsidRPr="00016025">
              <w:rPr>
                <w:sz w:val="20"/>
                <w:szCs w:val="26"/>
                <w:rtl/>
                <w:lang w:val="en-GB"/>
              </w:rPr>
              <w:t>اليابان</w:t>
            </w:r>
          </w:p>
        </w:tc>
        <w:tc>
          <w:tcPr>
            <w:tcW w:w="1471" w:type="dxa"/>
            <w:shd w:val="clear" w:color="auto" w:fill="auto"/>
          </w:tcPr>
          <w:p w:rsidR="0024157D" w:rsidRPr="00016025" w:rsidRDefault="00DC08B7"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w:t>
            </w:r>
            <w:r w:rsidR="0024157D" w:rsidRPr="00016025">
              <w:rPr>
                <w:rFonts w:cs="Times New Roman"/>
                <w:sz w:val="20"/>
                <w:szCs w:val="26"/>
                <w:lang w:val="en-GB" w:eastAsia="en-US"/>
              </w:rPr>
              <w:t>22</w:t>
            </w:r>
            <w:r w:rsidR="000377D9">
              <w:rPr>
                <w:rFonts w:cs="Times New Roman"/>
                <w:sz w:val="20"/>
                <w:szCs w:val="26"/>
                <w:lang w:val="en-GB" w:eastAsia="en-US"/>
              </w:rPr>
              <w:t>,</w:t>
            </w:r>
            <w:r w:rsidR="0024157D" w:rsidRPr="00016025">
              <w:rPr>
                <w:rFonts w:cs="Times New Roman"/>
                <w:sz w:val="20"/>
                <w:szCs w:val="26"/>
                <w:lang w:val="en-GB" w:eastAsia="en-US"/>
              </w:rPr>
              <w:t>6</w:t>
            </w:r>
            <w:r w:rsidRPr="00016025">
              <w:rPr>
                <w:rFonts w:cs="Times New Roman"/>
                <w:sz w:val="20"/>
                <w:szCs w:val="26"/>
                <w:lang w:val="en-GB" w:eastAsia="en-US"/>
              </w:rPr>
              <w:t>-22</w:t>
            </w:r>
            <w:r>
              <w:rPr>
                <w:rFonts w:cs="Times New Roman"/>
                <w:sz w:val="20"/>
                <w:szCs w:val="26"/>
                <w:lang w:val="en-GB" w:eastAsia="en-US"/>
              </w:rPr>
              <w:t>,</w:t>
            </w:r>
            <w:r w:rsidRPr="00016025">
              <w:rPr>
                <w:rFonts w:cs="Times New Roman"/>
                <w:sz w:val="20"/>
                <w:szCs w:val="26"/>
                <w:lang w:val="en-GB" w:eastAsia="en-US"/>
              </w:rPr>
              <w:t>4</w:t>
            </w:r>
            <w:r w:rsidR="0024157D" w:rsidRPr="00016025">
              <w:rPr>
                <w:rFonts w:cs="Times New Roman"/>
                <w:sz w:val="20"/>
                <w:szCs w:val="26"/>
                <w:lang w:val="en-GB" w:eastAsia="en-US"/>
              </w:rPr>
              <w:br/>
              <w:t>23</w:t>
            </w:r>
            <w:r w:rsidR="000377D9">
              <w:rPr>
                <w:rFonts w:cs="Times New Roman"/>
                <w:sz w:val="20"/>
                <w:szCs w:val="26"/>
                <w:lang w:val="en-GB" w:eastAsia="en-US"/>
              </w:rPr>
              <w:t>,</w:t>
            </w:r>
            <w:r w:rsidR="0024157D" w:rsidRPr="00016025">
              <w:rPr>
                <w:rFonts w:cs="Times New Roman"/>
                <w:sz w:val="20"/>
                <w:szCs w:val="26"/>
                <w:lang w:val="en-GB" w:eastAsia="en-US"/>
              </w:rPr>
              <w:t>2</w:t>
            </w:r>
            <w:r w:rsidRPr="00016025">
              <w:rPr>
                <w:rFonts w:cs="Times New Roman"/>
                <w:sz w:val="20"/>
                <w:szCs w:val="26"/>
                <w:lang w:val="en-GB" w:eastAsia="en-US"/>
              </w:rPr>
              <w:t>-23</w:t>
            </w:r>
            <w:r>
              <w:rPr>
                <w:rFonts w:cs="Times New Roman"/>
                <w:sz w:val="20"/>
                <w:szCs w:val="26"/>
                <w:lang w:val="en-GB" w:eastAsia="en-US"/>
              </w:rPr>
              <w:t>,</w:t>
            </w:r>
            <w:r w:rsidRPr="00016025">
              <w:rPr>
                <w:rFonts w:cs="Times New Roman"/>
                <w:sz w:val="20"/>
                <w:szCs w:val="26"/>
                <w:lang w:val="en-GB" w:eastAsia="en-US"/>
              </w:rPr>
              <w:t>0</w:t>
            </w:r>
          </w:p>
        </w:tc>
        <w:tc>
          <w:tcPr>
            <w:tcW w:w="1310"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538</w:t>
            </w:r>
          </w:p>
        </w:tc>
        <w:tc>
          <w:tcPr>
            <w:tcW w:w="1188"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68</w:t>
            </w:r>
            <w:r w:rsidR="00633E74">
              <w:rPr>
                <w:rFonts w:cs="Times New Roman"/>
                <w:sz w:val="20"/>
                <w:szCs w:val="26"/>
                <w:lang w:val="en-GB" w:eastAsia="en-US"/>
              </w:rPr>
              <w:t>,</w:t>
            </w:r>
            <w:r w:rsidRPr="00016025">
              <w:rPr>
                <w:rFonts w:cs="Times New Roman"/>
                <w:sz w:val="20"/>
                <w:szCs w:val="26"/>
                <w:lang w:val="en-GB" w:eastAsia="en-US"/>
              </w:rPr>
              <w:t>5</w:t>
            </w:r>
            <w:r w:rsidR="00325754" w:rsidRPr="00016025">
              <w:rPr>
                <w:rFonts w:cs="Times New Roman"/>
                <w:sz w:val="20"/>
                <w:szCs w:val="26"/>
                <w:lang w:val="en-GB" w:eastAsia="en-US"/>
              </w:rPr>
              <w:t>:5</w:t>
            </w:r>
            <w:r w:rsidR="00325754">
              <w:rPr>
                <w:rFonts w:cs="Times New Roman"/>
                <w:sz w:val="20"/>
                <w:szCs w:val="26"/>
                <w:lang w:val="en-GB" w:eastAsia="en-US"/>
              </w:rPr>
              <w:t>,</w:t>
            </w:r>
            <w:r w:rsidR="00325754" w:rsidRPr="00016025">
              <w:rPr>
                <w:rFonts w:cs="Times New Roman"/>
                <w:sz w:val="20"/>
                <w:szCs w:val="26"/>
                <w:lang w:val="en-GB" w:eastAsia="en-US"/>
              </w:rPr>
              <w:t>0</w:t>
            </w:r>
          </w:p>
        </w:tc>
        <w:tc>
          <w:tcPr>
            <w:tcW w:w="1091"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51</w:t>
            </w:r>
            <w:r w:rsidR="00E97CE5">
              <w:rPr>
                <w:rFonts w:cs="Times New Roman"/>
                <w:sz w:val="20"/>
                <w:szCs w:val="26"/>
                <w:lang w:val="en-GB" w:eastAsia="en-US"/>
              </w:rPr>
              <w:t>,</w:t>
            </w:r>
            <w:r w:rsidRPr="00016025">
              <w:rPr>
                <w:rFonts w:cs="Times New Roman"/>
                <w:sz w:val="20"/>
                <w:szCs w:val="26"/>
                <w:lang w:val="en-GB" w:eastAsia="en-US"/>
              </w:rPr>
              <w:t>29</w:t>
            </w:r>
            <w:r w:rsidR="00E97CE5" w:rsidRPr="00016025">
              <w:rPr>
                <w:rFonts w:cs="Times New Roman"/>
                <w:sz w:val="20"/>
                <w:szCs w:val="26"/>
                <w:lang w:val="en-GB" w:eastAsia="en-US"/>
              </w:rPr>
              <w:t>:6</w:t>
            </w:r>
            <w:r w:rsidR="00E97CE5">
              <w:rPr>
                <w:rFonts w:cs="Times New Roman"/>
                <w:sz w:val="20"/>
                <w:szCs w:val="26"/>
                <w:lang w:val="en-GB" w:eastAsia="en-US"/>
              </w:rPr>
              <w:t>,</w:t>
            </w:r>
            <w:r w:rsidR="00E97CE5" w:rsidRPr="00016025">
              <w:rPr>
                <w:rFonts w:cs="Times New Roman"/>
                <w:sz w:val="20"/>
                <w:szCs w:val="26"/>
                <w:lang w:val="en-GB" w:eastAsia="en-US"/>
              </w:rPr>
              <w:t>0</w:t>
            </w:r>
          </w:p>
        </w:tc>
        <w:tc>
          <w:tcPr>
            <w:tcW w:w="1149"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35</w:t>
            </w:r>
            <w:r w:rsidR="00D449E3">
              <w:rPr>
                <w:rFonts w:cs="Times New Roman"/>
                <w:sz w:val="20"/>
                <w:szCs w:val="26"/>
                <w:lang w:val="en-GB" w:eastAsia="en-US"/>
              </w:rPr>
              <w:t>,</w:t>
            </w:r>
            <w:r w:rsidRPr="00016025">
              <w:rPr>
                <w:rFonts w:cs="Times New Roman"/>
                <w:sz w:val="20"/>
                <w:szCs w:val="26"/>
                <w:lang w:val="en-GB" w:eastAsia="en-US"/>
              </w:rPr>
              <w:t>4</w:t>
            </w:r>
            <w:r w:rsidR="00D449E3" w:rsidRPr="00016025">
              <w:rPr>
                <w:rFonts w:cs="Times New Roman"/>
                <w:sz w:val="20"/>
                <w:szCs w:val="26"/>
                <w:lang w:val="en-GB" w:eastAsia="en-US"/>
              </w:rPr>
              <w:t>:12</w:t>
            </w:r>
            <w:r w:rsidR="00D449E3">
              <w:rPr>
                <w:rFonts w:cs="Times New Roman"/>
                <w:sz w:val="20"/>
                <w:szCs w:val="26"/>
                <w:lang w:val="en-GB" w:eastAsia="en-US"/>
              </w:rPr>
              <w:t>,</w:t>
            </w:r>
            <w:r w:rsidR="00D449E3" w:rsidRPr="00016025">
              <w:rPr>
                <w:rFonts w:cs="Times New Roman"/>
                <w:sz w:val="20"/>
                <w:szCs w:val="26"/>
                <w:lang w:val="en-GB" w:eastAsia="en-US"/>
              </w:rPr>
              <w:t>3</w:t>
            </w:r>
          </w:p>
        </w:tc>
        <w:tc>
          <w:tcPr>
            <w:tcW w:w="1082"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24</w:t>
            </w:r>
            <w:r w:rsidR="00D449E3">
              <w:rPr>
                <w:rFonts w:cs="Times New Roman"/>
                <w:sz w:val="20"/>
                <w:szCs w:val="26"/>
                <w:lang w:val="en-GB" w:eastAsia="en-US"/>
              </w:rPr>
              <w:t>,</w:t>
            </w:r>
            <w:r w:rsidRPr="00016025">
              <w:rPr>
                <w:rFonts w:cs="Times New Roman"/>
                <w:sz w:val="20"/>
                <w:szCs w:val="26"/>
                <w:lang w:val="en-GB" w:eastAsia="en-US"/>
              </w:rPr>
              <w:t>0</w:t>
            </w:r>
          </w:p>
        </w:tc>
        <w:tc>
          <w:tcPr>
            <w:tcW w:w="1296"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21</w:t>
            </w:r>
            <w:r w:rsidR="00D449E3">
              <w:rPr>
                <w:rFonts w:cs="Times New Roman"/>
                <w:sz w:val="20"/>
                <w:szCs w:val="26"/>
                <w:lang w:val="en-GB" w:eastAsia="en-US"/>
              </w:rPr>
              <w:t>,</w:t>
            </w:r>
            <w:r w:rsidRPr="00016025">
              <w:rPr>
                <w:rFonts w:cs="Times New Roman"/>
                <w:sz w:val="20"/>
                <w:szCs w:val="26"/>
                <w:lang w:val="en-GB" w:eastAsia="en-US"/>
              </w:rPr>
              <w:t>885</w:t>
            </w:r>
          </w:p>
        </w:tc>
      </w:tr>
      <w:tr w:rsidR="0024157D" w:rsidRPr="00016025" w:rsidTr="00B11722">
        <w:trPr>
          <w:cantSplit/>
          <w:jc w:val="center"/>
        </w:trPr>
        <w:tc>
          <w:tcPr>
            <w:tcW w:w="1052" w:type="dxa"/>
          </w:tcPr>
          <w:p w:rsidR="0024157D" w:rsidRPr="00016025" w:rsidRDefault="0024157D" w:rsidP="0063738A">
            <w:pPr>
              <w:spacing w:before="20" w:after="40" w:line="240" w:lineRule="exact"/>
              <w:rPr>
                <w:sz w:val="20"/>
                <w:szCs w:val="26"/>
                <w:lang w:val="en-GB"/>
              </w:rPr>
            </w:pPr>
            <w:r w:rsidRPr="00016025">
              <w:rPr>
                <w:sz w:val="20"/>
                <w:szCs w:val="26"/>
                <w:rtl/>
                <w:lang w:val="en-GB"/>
              </w:rPr>
              <w:t>فرنسا</w:t>
            </w:r>
          </w:p>
        </w:tc>
        <w:tc>
          <w:tcPr>
            <w:tcW w:w="1471"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016025">
              <w:rPr>
                <w:rFonts w:cs="Times New Roman"/>
                <w:sz w:val="20"/>
                <w:szCs w:val="26"/>
                <w:lang w:val="en-GB" w:eastAsia="en-US"/>
              </w:rPr>
              <w:t>23</w:t>
            </w:r>
            <w:r w:rsidR="000377D9">
              <w:rPr>
                <w:rFonts w:cs="Times New Roman"/>
                <w:sz w:val="20"/>
                <w:szCs w:val="26"/>
                <w:lang w:val="en-GB" w:eastAsia="ja-JP"/>
              </w:rPr>
              <w:t>,</w:t>
            </w:r>
            <w:r w:rsidRPr="00016025">
              <w:rPr>
                <w:rFonts w:cs="Times New Roman"/>
                <w:sz w:val="20"/>
                <w:szCs w:val="26"/>
                <w:lang w:val="en-GB" w:eastAsia="ja-JP"/>
              </w:rPr>
              <w:t>6</w:t>
            </w:r>
            <w:r w:rsidR="00DC08B7" w:rsidRPr="00016025">
              <w:rPr>
                <w:rFonts w:cs="Times New Roman"/>
                <w:sz w:val="20"/>
                <w:szCs w:val="26"/>
                <w:lang w:val="en-GB" w:eastAsia="ja-JP"/>
              </w:rPr>
              <w:t>-22</w:t>
            </w:r>
          </w:p>
        </w:tc>
        <w:tc>
          <w:tcPr>
            <w:tcW w:w="1310"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w:t>
            </w:r>
            <w:r w:rsidRPr="00016025">
              <w:rPr>
                <w:rFonts w:cs="Times New Roman"/>
                <w:sz w:val="20"/>
                <w:szCs w:val="26"/>
                <w:lang w:val="en-GB" w:eastAsia="ja-JP"/>
              </w:rPr>
              <w:t>3</w:t>
            </w:r>
            <w:r w:rsidR="00633E74">
              <w:rPr>
                <w:rFonts w:cs="Times New Roman"/>
                <w:sz w:val="20"/>
                <w:szCs w:val="26"/>
                <w:lang w:val="en-GB" w:eastAsia="ja-JP"/>
              </w:rPr>
              <w:t> </w:t>
            </w:r>
            <w:r w:rsidRPr="00016025">
              <w:rPr>
                <w:rFonts w:cs="Times New Roman"/>
                <w:sz w:val="20"/>
                <w:szCs w:val="26"/>
                <w:lang w:val="en-GB" w:eastAsia="ja-JP"/>
              </w:rPr>
              <w:t>303</w:t>
            </w:r>
          </w:p>
        </w:tc>
        <w:tc>
          <w:tcPr>
            <w:tcW w:w="1188"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50</w:t>
            </w:r>
            <w:r w:rsidR="00325754" w:rsidRPr="00016025">
              <w:rPr>
                <w:rFonts w:cs="Times New Roman"/>
                <w:sz w:val="20"/>
                <w:szCs w:val="26"/>
                <w:lang w:val="en-GB" w:eastAsia="en-US"/>
              </w:rPr>
              <w:t>:9</w:t>
            </w:r>
          </w:p>
        </w:tc>
        <w:tc>
          <w:tcPr>
            <w:tcW w:w="1091"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44</w:t>
            </w:r>
            <w:r w:rsidR="00E97CE5" w:rsidRPr="00016025">
              <w:rPr>
                <w:rFonts w:cs="Times New Roman"/>
                <w:sz w:val="20"/>
                <w:szCs w:val="26"/>
                <w:lang w:val="en-GB" w:eastAsia="en-US"/>
              </w:rPr>
              <w:t>:12</w:t>
            </w:r>
          </w:p>
        </w:tc>
        <w:tc>
          <w:tcPr>
            <w:tcW w:w="1149"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36</w:t>
            </w:r>
            <w:r w:rsidR="00D449E3" w:rsidRPr="00016025">
              <w:rPr>
                <w:rFonts w:cs="Times New Roman"/>
                <w:sz w:val="20"/>
                <w:szCs w:val="26"/>
                <w:lang w:val="en-GB" w:eastAsia="en-US"/>
              </w:rPr>
              <w:t>:20</w:t>
            </w:r>
          </w:p>
        </w:tc>
        <w:tc>
          <w:tcPr>
            <w:tcW w:w="1082"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28</w:t>
            </w:r>
          </w:p>
        </w:tc>
        <w:tc>
          <w:tcPr>
            <w:tcW w:w="1296"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15</w:t>
            </w:r>
            <w:r w:rsidR="00D449E3">
              <w:rPr>
                <w:rFonts w:cs="Times New Roman"/>
                <w:sz w:val="20"/>
                <w:szCs w:val="26"/>
                <w:lang w:val="en-GB" w:eastAsia="en-US"/>
              </w:rPr>
              <w:t>,</w:t>
            </w:r>
            <w:r w:rsidRPr="00016025">
              <w:rPr>
                <w:rFonts w:cs="Times New Roman"/>
                <w:sz w:val="20"/>
                <w:szCs w:val="26"/>
                <w:lang w:val="en-GB" w:eastAsia="en-US"/>
              </w:rPr>
              <w:t>26</w:t>
            </w:r>
          </w:p>
        </w:tc>
      </w:tr>
      <w:tr w:rsidR="0024157D" w:rsidRPr="00016025" w:rsidTr="00B11722">
        <w:trPr>
          <w:cantSplit/>
          <w:jc w:val="center"/>
        </w:trPr>
        <w:tc>
          <w:tcPr>
            <w:tcW w:w="1052" w:type="dxa"/>
          </w:tcPr>
          <w:p w:rsidR="0024157D" w:rsidRPr="00016025" w:rsidRDefault="0024157D" w:rsidP="0063738A">
            <w:pPr>
              <w:spacing w:before="20" w:after="40" w:line="240" w:lineRule="exact"/>
              <w:rPr>
                <w:sz w:val="20"/>
                <w:szCs w:val="26"/>
                <w:lang w:val="en-GB"/>
              </w:rPr>
            </w:pPr>
            <w:r w:rsidRPr="00016025">
              <w:rPr>
                <w:sz w:val="20"/>
                <w:szCs w:val="26"/>
                <w:rtl/>
                <w:lang w:val="en-GB"/>
              </w:rPr>
              <w:t>بولندا</w:t>
            </w:r>
          </w:p>
        </w:tc>
        <w:tc>
          <w:tcPr>
            <w:tcW w:w="1471"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23</w:t>
            </w:r>
          </w:p>
        </w:tc>
        <w:tc>
          <w:tcPr>
            <w:tcW w:w="1310" w:type="dxa"/>
            <w:shd w:val="clear" w:color="auto" w:fill="auto"/>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24</w:t>
            </w:r>
            <w:r w:rsidR="00633E74">
              <w:rPr>
                <w:rFonts w:cs="Times New Roman"/>
                <w:sz w:val="20"/>
                <w:szCs w:val="26"/>
                <w:lang w:val="en-GB" w:eastAsia="en-US"/>
              </w:rPr>
              <w:t> </w:t>
            </w:r>
            <w:r w:rsidRPr="00016025">
              <w:rPr>
                <w:rFonts w:cs="Times New Roman"/>
                <w:sz w:val="20"/>
                <w:szCs w:val="26"/>
                <w:lang w:val="en-GB" w:eastAsia="en-US"/>
              </w:rPr>
              <w:t>344</w:t>
            </w:r>
          </w:p>
        </w:tc>
        <w:tc>
          <w:tcPr>
            <w:tcW w:w="1188"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82</w:t>
            </w:r>
            <w:r w:rsidR="00633E74">
              <w:rPr>
                <w:rFonts w:cs="Times New Roman"/>
                <w:sz w:val="20"/>
                <w:szCs w:val="26"/>
                <w:lang w:val="en-GB" w:eastAsia="en-US"/>
              </w:rPr>
              <w:t>,</w:t>
            </w:r>
            <w:r w:rsidRPr="00016025">
              <w:rPr>
                <w:rFonts w:cs="Times New Roman"/>
                <w:sz w:val="20"/>
                <w:szCs w:val="26"/>
                <w:lang w:val="en-GB" w:eastAsia="en-US"/>
              </w:rPr>
              <w:t>0</w:t>
            </w:r>
            <w:r w:rsidR="00325754" w:rsidRPr="00016025">
              <w:rPr>
                <w:rFonts w:cs="Times New Roman"/>
                <w:sz w:val="20"/>
                <w:szCs w:val="26"/>
                <w:lang w:val="en-GB" w:eastAsia="en-US"/>
              </w:rPr>
              <w:t>:15</w:t>
            </w:r>
            <w:r w:rsidR="00325754">
              <w:rPr>
                <w:rFonts w:cs="Times New Roman"/>
                <w:sz w:val="20"/>
                <w:szCs w:val="26"/>
                <w:lang w:val="en-GB" w:eastAsia="en-US"/>
              </w:rPr>
              <w:t>,</w:t>
            </w:r>
            <w:r w:rsidR="00325754" w:rsidRPr="00016025">
              <w:rPr>
                <w:rFonts w:cs="Times New Roman"/>
                <w:sz w:val="20"/>
                <w:szCs w:val="26"/>
                <w:lang w:val="en-GB" w:eastAsia="en-US"/>
              </w:rPr>
              <w:t>0</w:t>
            </w:r>
          </w:p>
        </w:tc>
        <w:tc>
          <w:tcPr>
            <w:tcW w:w="1091"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65</w:t>
            </w:r>
            <w:r w:rsidR="00E97CE5">
              <w:rPr>
                <w:rFonts w:cs="Times New Roman"/>
                <w:sz w:val="20"/>
                <w:szCs w:val="26"/>
                <w:lang w:val="en-GB" w:eastAsia="en-US"/>
              </w:rPr>
              <w:t>,</w:t>
            </w:r>
            <w:r w:rsidRPr="00016025">
              <w:rPr>
                <w:rFonts w:cs="Times New Roman"/>
                <w:sz w:val="20"/>
                <w:szCs w:val="26"/>
                <w:lang w:val="en-GB" w:eastAsia="en-US"/>
              </w:rPr>
              <w:t>0</w:t>
            </w:r>
            <w:r w:rsidR="00E97CE5" w:rsidRPr="00016025">
              <w:rPr>
                <w:rFonts w:cs="Times New Roman"/>
                <w:sz w:val="20"/>
                <w:szCs w:val="26"/>
                <w:lang w:val="en-GB" w:eastAsia="en-US"/>
              </w:rPr>
              <w:t>:21</w:t>
            </w:r>
            <w:r w:rsidR="00E97CE5">
              <w:rPr>
                <w:rFonts w:cs="Times New Roman"/>
                <w:sz w:val="20"/>
                <w:szCs w:val="26"/>
                <w:lang w:val="en-GB" w:eastAsia="en-US"/>
              </w:rPr>
              <w:t>,</w:t>
            </w:r>
            <w:r w:rsidR="00E97CE5" w:rsidRPr="00016025">
              <w:rPr>
                <w:rFonts w:cs="Times New Roman"/>
                <w:sz w:val="20"/>
                <w:szCs w:val="26"/>
                <w:lang w:val="en-GB" w:eastAsia="en-US"/>
              </w:rPr>
              <w:t>5</w:t>
            </w:r>
          </w:p>
        </w:tc>
        <w:tc>
          <w:tcPr>
            <w:tcW w:w="1149"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52</w:t>
            </w:r>
            <w:r w:rsidR="00D449E3">
              <w:rPr>
                <w:rFonts w:cs="Times New Roman"/>
                <w:sz w:val="20"/>
                <w:szCs w:val="26"/>
                <w:lang w:val="en-GB" w:eastAsia="en-US"/>
              </w:rPr>
              <w:t>,</w:t>
            </w:r>
            <w:r w:rsidRPr="00016025">
              <w:rPr>
                <w:rFonts w:cs="Times New Roman"/>
                <w:sz w:val="20"/>
                <w:szCs w:val="26"/>
                <w:lang w:val="en-GB" w:eastAsia="en-US"/>
              </w:rPr>
              <w:t>0</w:t>
            </w:r>
            <w:r w:rsidR="00D449E3" w:rsidRPr="00016025">
              <w:rPr>
                <w:rFonts w:cs="Times New Roman"/>
                <w:sz w:val="20"/>
                <w:szCs w:val="26"/>
                <w:lang w:val="en-GB" w:eastAsia="en-US"/>
              </w:rPr>
              <w:t>:33</w:t>
            </w:r>
            <w:r w:rsidR="00D449E3">
              <w:rPr>
                <w:rFonts w:cs="Times New Roman"/>
                <w:sz w:val="20"/>
                <w:szCs w:val="26"/>
                <w:lang w:val="en-GB" w:eastAsia="en-US"/>
              </w:rPr>
              <w:t>,</w:t>
            </w:r>
            <w:r w:rsidR="00D449E3" w:rsidRPr="00016025">
              <w:rPr>
                <w:rFonts w:cs="Times New Roman"/>
                <w:sz w:val="20"/>
                <w:szCs w:val="26"/>
                <w:lang w:val="en-GB" w:eastAsia="en-US"/>
              </w:rPr>
              <w:t>5</w:t>
            </w:r>
          </w:p>
        </w:tc>
        <w:tc>
          <w:tcPr>
            <w:tcW w:w="1082"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42</w:t>
            </w:r>
            <w:r w:rsidR="00D449E3">
              <w:rPr>
                <w:rFonts w:cs="Times New Roman"/>
                <w:sz w:val="20"/>
                <w:szCs w:val="26"/>
                <w:lang w:val="en-GB" w:eastAsia="en-US"/>
              </w:rPr>
              <w:t>,</w:t>
            </w:r>
            <w:r w:rsidRPr="00016025">
              <w:rPr>
                <w:rFonts w:cs="Times New Roman"/>
                <w:sz w:val="20"/>
                <w:szCs w:val="26"/>
                <w:lang w:val="en-GB" w:eastAsia="en-US"/>
              </w:rPr>
              <w:t>0</w:t>
            </w:r>
          </w:p>
        </w:tc>
        <w:tc>
          <w:tcPr>
            <w:tcW w:w="1296" w:type="dxa"/>
            <w:shd w:val="clear" w:color="auto" w:fill="auto"/>
            <w:vAlign w:val="bottom"/>
          </w:tcPr>
          <w:p w:rsidR="0024157D" w:rsidRPr="00016025"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016025">
              <w:rPr>
                <w:rFonts w:cs="Times New Roman"/>
                <w:sz w:val="20"/>
                <w:szCs w:val="26"/>
                <w:lang w:val="en-GB" w:eastAsia="en-US"/>
              </w:rPr>
              <w:t>24</w:t>
            </w:r>
            <w:r w:rsidR="00D449E3">
              <w:rPr>
                <w:rFonts w:cs="Times New Roman"/>
                <w:sz w:val="20"/>
                <w:szCs w:val="26"/>
                <w:lang w:val="en-GB" w:eastAsia="en-US"/>
              </w:rPr>
              <w:t>,</w:t>
            </w:r>
            <w:r w:rsidRPr="00016025">
              <w:rPr>
                <w:rFonts w:cs="Times New Roman"/>
                <w:sz w:val="20"/>
                <w:szCs w:val="26"/>
                <w:lang w:val="en-GB" w:eastAsia="en-US"/>
              </w:rPr>
              <w:t>1</w:t>
            </w:r>
          </w:p>
        </w:tc>
      </w:tr>
    </w:tbl>
    <w:p w:rsidR="0024157D" w:rsidRPr="0064642F" w:rsidRDefault="0024157D" w:rsidP="0024157D">
      <w:pPr>
        <w:tabs>
          <w:tab w:val="left" w:pos="794"/>
          <w:tab w:val="left" w:pos="1191"/>
          <w:tab w:val="left" w:pos="1588"/>
          <w:tab w:val="left" w:pos="1985"/>
        </w:tabs>
        <w:bidi w:val="0"/>
        <w:spacing w:before="0" w:line="240" w:lineRule="auto"/>
        <w:rPr>
          <w:rFonts w:cs="Times New Roman"/>
          <w:sz w:val="20"/>
          <w:szCs w:val="20"/>
          <w:lang w:val="en-GB" w:eastAsia="en-US"/>
        </w:rPr>
      </w:pPr>
    </w:p>
    <w:p w:rsidR="0024157D" w:rsidRPr="00E01589" w:rsidRDefault="0024157D" w:rsidP="00D43743">
      <w:pPr>
        <w:pStyle w:val="Heading2"/>
        <w:widowControl w:val="0"/>
        <w:rPr>
          <w:rtl/>
        </w:rPr>
      </w:pPr>
      <w:r w:rsidRPr="00E01589">
        <w:t>4.2</w:t>
      </w:r>
      <w:r w:rsidRPr="00E01589">
        <w:rPr>
          <w:rtl/>
        </w:rPr>
        <w:tab/>
      </w:r>
      <w:r w:rsidRPr="00E01589">
        <w:rPr>
          <w:rFonts w:hint="cs"/>
          <w:rtl/>
        </w:rPr>
        <w:t xml:space="preserve">النطاقات الترددية فوق </w:t>
      </w:r>
      <w:r w:rsidR="001141C1" w:rsidRPr="00E01589">
        <w:t>23</w:t>
      </w:r>
      <w:r w:rsidRPr="00E01589">
        <w:rPr>
          <w:rFonts w:hint="cs"/>
          <w:rtl/>
        </w:rPr>
        <w:t xml:space="preserve"> </w:t>
      </w:r>
      <w:r w:rsidRPr="00E01589">
        <w:rPr>
          <w:rFonts w:hint="cs"/>
        </w:rPr>
        <w:t>GHz</w:t>
      </w:r>
    </w:p>
    <w:p w:rsidR="0024157D" w:rsidRPr="00E01589" w:rsidRDefault="0024157D" w:rsidP="00D43743">
      <w:pPr>
        <w:pStyle w:val="TableNo"/>
        <w:keepNext/>
        <w:keepLines/>
        <w:widowControl w:val="0"/>
      </w:pPr>
      <w:bookmarkStart w:id="58" w:name="lt_pId1268"/>
      <w:r>
        <w:rPr>
          <w:rFonts w:hint="cs"/>
          <w:rtl/>
        </w:rPr>
        <w:t xml:space="preserve">الجدول </w:t>
      </w:r>
      <w:r>
        <w:t>4A-A2</w:t>
      </w:r>
    </w:p>
    <w:bookmarkEnd w:id="58"/>
    <w:p w:rsidR="0024157D" w:rsidRPr="00E01589" w:rsidRDefault="002D135B" w:rsidP="00D43743">
      <w:pPr>
        <w:pStyle w:val="Tabletitle"/>
        <w:keepNext/>
        <w:keepLines/>
      </w:pPr>
      <w:r w:rsidRPr="00D43743">
        <w:rPr>
          <w:rFonts w:hint="cs"/>
          <w:rtl/>
        </w:rPr>
        <w:t>زاوية الارتفاع (بالدرجات)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27"/>
        <w:gridCol w:w="1308"/>
        <w:gridCol w:w="1170"/>
        <w:gridCol w:w="1115"/>
        <w:gridCol w:w="1148"/>
        <w:gridCol w:w="1096"/>
        <w:gridCol w:w="1282"/>
      </w:tblGrid>
      <w:tr w:rsidR="007B17FA" w:rsidRPr="007B17FA" w:rsidTr="00B11722">
        <w:trPr>
          <w:cantSplit/>
          <w:tblHeader/>
          <w:jc w:val="center"/>
        </w:trPr>
        <w:tc>
          <w:tcPr>
            <w:tcW w:w="993" w:type="dxa"/>
            <w:vMerge w:val="restart"/>
          </w:tcPr>
          <w:p w:rsidR="007B17FA" w:rsidRPr="007B17FA" w:rsidRDefault="007B17FA" w:rsidP="007B17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en-US"/>
              </w:rPr>
            </w:pPr>
          </w:p>
        </w:tc>
        <w:tc>
          <w:tcPr>
            <w:tcW w:w="1527" w:type="dxa"/>
            <w:vMerge w:val="restart"/>
            <w:shd w:val="clear" w:color="auto" w:fill="auto"/>
          </w:tcPr>
          <w:p w:rsidR="007B17FA" w:rsidRPr="007B17FA" w:rsidRDefault="007B17FA" w:rsidP="00D9079F">
            <w:pPr>
              <w:pStyle w:val="Tablehead"/>
              <w:spacing w:after="40" w:line="240" w:lineRule="exact"/>
              <w:rPr>
                <w:lang w:val="en-GB"/>
              </w:rPr>
            </w:pPr>
            <w:r w:rsidRPr="007B17FA">
              <w:rPr>
                <w:rFonts w:hint="cs"/>
                <w:rtl/>
                <w:lang w:val="en-GB"/>
              </w:rPr>
              <w:t>النطاق</w:t>
            </w:r>
            <w:r w:rsidRPr="007B17FA">
              <w:rPr>
                <w:lang w:val="en-GB"/>
              </w:rPr>
              <w:br/>
              <w:t>(GHz)</w:t>
            </w:r>
          </w:p>
        </w:tc>
        <w:tc>
          <w:tcPr>
            <w:tcW w:w="1308" w:type="dxa"/>
            <w:vMerge w:val="restart"/>
            <w:shd w:val="clear" w:color="auto" w:fill="auto"/>
          </w:tcPr>
          <w:p w:rsidR="007B17FA" w:rsidRPr="007B17FA" w:rsidRDefault="007B17FA" w:rsidP="007B17FA">
            <w:pPr>
              <w:pStyle w:val="Tablehead"/>
              <w:spacing w:after="40" w:line="240" w:lineRule="exact"/>
              <w:rPr>
                <w:lang w:val="en-GB"/>
              </w:rPr>
            </w:pPr>
            <w:r w:rsidRPr="007B17FA">
              <w:rPr>
                <w:rFonts w:hint="cs"/>
                <w:spacing w:val="-6"/>
                <w:rtl/>
                <w:lang w:bidi="ar"/>
              </w:rPr>
              <w:t>عدد السجلات</w:t>
            </w:r>
          </w:p>
        </w:tc>
        <w:tc>
          <w:tcPr>
            <w:tcW w:w="3433" w:type="dxa"/>
            <w:gridSpan w:val="3"/>
            <w:shd w:val="clear" w:color="auto" w:fill="auto"/>
          </w:tcPr>
          <w:p w:rsidR="007B17FA" w:rsidRPr="007B17FA" w:rsidRDefault="007B17FA" w:rsidP="007B17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bCs/>
                <w:sz w:val="20"/>
                <w:szCs w:val="26"/>
                <w:lang w:val="en-GB" w:eastAsia="en-US"/>
              </w:rPr>
            </w:pPr>
            <w:r w:rsidRPr="007B17FA">
              <w:rPr>
                <w:rFonts w:hint="cs"/>
                <w:b/>
                <w:bCs/>
                <w:sz w:val="20"/>
                <w:szCs w:val="26"/>
                <w:rtl/>
                <w:lang w:val="en-GB"/>
              </w:rPr>
              <w:t>توزعات الترتيب المئوي</w:t>
            </w:r>
          </w:p>
        </w:tc>
        <w:tc>
          <w:tcPr>
            <w:tcW w:w="1096" w:type="dxa"/>
            <w:vMerge w:val="restart"/>
            <w:shd w:val="clear" w:color="auto" w:fill="auto"/>
          </w:tcPr>
          <w:p w:rsidR="007B17FA" w:rsidRPr="007B17FA" w:rsidRDefault="007B17FA" w:rsidP="007B17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bCs/>
                <w:sz w:val="20"/>
                <w:szCs w:val="26"/>
                <w:lang w:val="en-GB" w:eastAsia="en-US"/>
              </w:rPr>
            </w:pPr>
            <w:r w:rsidRPr="007B17FA">
              <w:rPr>
                <w:rFonts w:hint="cs"/>
                <w:b/>
                <w:bCs/>
                <w:sz w:val="20"/>
                <w:szCs w:val="26"/>
                <w:rtl/>
                <w:lang w:val="en-GB"/>
              </w:rPr>
              <w:t>المتوسط</w:t>
            </w:r>
            <w:r w:rsidR="007B12CF" w:rsidRPr="007B12CF">
              <w:rPr>
                <w:rStyle w:val="FootnoteReference"/>
                <w:rtl/>
                <w:lang w:val="en-GB" w:eastAsia="en-US"/>
              </w:rPr>
              <w:footnoteReference w:customMarkFollows="1" w:id="9"/>
              <w:t>8</w:t>
            </w:r>
          </w:p>
        </w:tc>
        <w:tc>
          <w:tcPr>
            <w:tcW w:w="1282" w:type="dxa"/>
            <w:vMerge w:val="restart"/>
          </w:tcPr>
          <w:p w:rsidR="007B17FA" w:rsidRPr="007B17FA" w:rsidRDefault="007B17FA" w:rsidP="007B17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bCs/>
                <w:sz w:val="20"/>
                <w:szCs w:val="26"/>
                <w:lang w:val="en-GB" w:eastAsia="ja-JP"/>
              </w:rPr>
            </w:pPr>
            <w:r w:rsidRPr="007B17FA">
              <w:rPr>
                <w:rFonts w:hint="cs"/>
                <w:b/>
                <w:bCs/>
                <w:spacing w:val="-6"/>
                <w:sz w:val="20"/>
                <w:szCs w:val="26"/>
                <w:rtl/>
                <w:lang w:bidi="ar"/>
              </w:rPr>
              <w:t>الانحراف المعياري</w:t>
            </w:r>
          </w:p>
        </w:tc>
      </w:tr>
      <w:tr w:rsidR="0024157D" w:rsidRPr="007B17FA" w:rsidTr="00B11722">
        <w:trPr>
          <w:cantSplit/>
          <w:tblHeader/>
          <w:jc w:val="center"/>
        </w:trPr>
        <w:tc>
          <w:tcPr>
            <w:tcW w:w="993" w:type="dxa"/>
            <w:vMerge/>
          </w:tcPr>
          <w:p w:rsidR="0024157D" w:rsidRPr="007B17FA" w:rsidRDefault="0024157D" w:rsidP="007B17FA">
            <w:pPr>
              <w:tabs>
                <w:tab w:val="left" w:pos="794"/>
                <w:tab w:val="left" w:pos="1191"/>
                <w:tab w:val="left" w:pos="1588"/>
                <w:tab w:val="left" w:pos="1985"/>
              </w:tabs>
              <w:bidi w:val="0"/>
              <w:spacing w:before="40" w:after="40" w:line="240" w:lineRule="exact"/>
              <w:jc w:val="center"/>
              <w:rPr>
                <w:rFonts w:ascii="Arial" w:hAnsi="Arial" w:cs="Arial"/>
                <w:b/>
                <w:sz w:val="20"/>
                <w:szCs w:val="26"/>
                <w:lang w:val="en-GB" w:eastAsia="en-US"/>
              </w:rPr>
            </w:pPr>
          </w:p>
        </w:tc>
        <w:tc>
          <w:tcPr>
            <w:tcW w:w="1527" w:type="dxa"/>
            <w:vMerge/>
            <w:shd w:val="clear" w:color="auto" w:fill="auto"/>
          </w:tcPr>
          <w:p w:rsidR="0024157D" w:rsidRPr="007B17FA" w:rsidRDefault="0024157D" w:rsidP="007B17FA">
            <w:pPr>
              <w:tabs>
                <w:tab w:val="left" w:pos="794"/>
                <w:tab w:val="left" w:pos="1191"/>
                <w:tab w:val="left" w:pos="1588"/>
                <w:tab w:val="left" w:pos="1985"/>
              </w:tabs>
              <w:bidi w:val="0"/>
              <w:spacing w:before="40" w:after="40" w:line="240" w:lineRule="exact"/>
              <w:jc w:val="center"/>
              <w:rPr>
                <w:rFonts w:ascii="Arial" w:hAnsi="Arial" w:cs="Arial"/>
                <w:b/>
                <w:sz w:val="20"/>
                <w:szCs w:val="26"/>
                <w:lang w:val="en-GB" w:eastAsia="en-US"/>
              </w:rPr>
            </w:pPr>
          </w:p>
        </w:tc>
        <w:tc>
          <w:tcPr>
            <w:tcW w:w="1308" w:type="dxa"/>
            <w:vMerge/>
            <w:shd w:val="clear" w:color="auto" w:fill="auto"/>
          </w:tcPr>
          <w:p w:rsidR="0024157D" w:rsidRPr="007B17FA" w:rsidRDefault="0024157D" w:rsidP="007B17FA">
            <w:pPr>
              <w:tabs>
                <w:tab w:val="left" w:pos="794"/>
                <w:tab w:val="left" w:pos="1191"/>
                <w:tab w:val="left" w:pos="1588"/>
                <w:tab w:val="left" w:pos="1985"/>
              </w:tabs>
              <w:bidi w:val="0"/>
              <w:spacing w:before="40" w:after="40" w:line="240" w:lineRule="exact"/>
              <w:jc w:val="center"/>
              <w:rPr>
                <w:rFonts w:ascii="Arial" w:hAnsi="Arial" w:cs="Arial"/>
                <w:b/>
                <w:sz w:val="20"/>
                <w:szCs w:val="26"/>
                <w:lang w:val="en-GB" w:eastAsia="en-US"/>
              </w:rPr>
            </w:pPr>
          </w:p>
        </w:tc>
        <w:tc>
          <w:tcPr>
            <w:tcW w:w="1170" w:type="dxa"/>
            <w:shd w:val="clear" w:color="auto" w:fill="auto"/>
          </w:tcPr>
          <w:p w:rsidR="0024157D" w:rsidRPr="007B17FA" w:rsidRDefault="0024157D" w:rsidP="007B17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en-US"/>
              </w:rPr>
            </w:pPr>
            <w:r w:rsidRPr="007B17FA">
              <w:rPr>
                <w:rFonts w:cs="Times New Roman"/>
                <w:b/>
                <w:sz w:val="20"/>
                <w:szCs w:val="26"/>
                <w:lang w:val="en-GB" w:eastAsia="en-US"/>
              </w:rPr>
              <w:t>95</w:t>
            </w:r>
            <w:r w:rsidR="007B17FA" w:rsidRPr="007B17FA">
              <w:rPr>
                <w:rFonts w:cs="Times New Roman"/>
                <w:b/>
                <w:sz w:val="20"/>
                <w:szCs w:val="26"/>
                <w:lang w:val="en-GB" w:eastAsia="en-US"/>
              </w:rPr>
              <w:t>:5</w:t>
            </w:r>
          </w:p>
        </w:tc>
        <w:tc>
          <w:tcPr>
            <w:tcW w:w="1115" w:type="dxa"/>
            <w:shd w:val="clear" w:color="auto" w:fill="auto"/>
          </w:tcPr>
          <w:p w:rsidR="0024157D" w:rsidRPr="007B17FA" w:rsidRDefault="0024157D" w:rsidP="007B17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en-US"/>
              </w:rPr>
            </w:pPr>
            <w:r w:rsidRPr="007B17FA">
              <w:rPr>
                <w:rFonts w:cs="Times New Roman"/>
                <w:b/>
                <w:sz w:val="20"/>
                <w:szCs w:val="26"/>
                <w:lang w:val="en-GB" w:eastAsia="en-US"/>
              </w:rPr>
              <w:t>90</w:t>
            </w:r>
            <w:r w:rsidR="007B17FA" w:rsidRPr="007B17FA">
              <w:rPr>
                <w:rFonts w:cs="Times New Roman"/>
                <w:b/>
                <w:sz w:val="20"/>
                <w:szCs w:val="26"/>
                <w:lang w:val="en-GB" w:eastAsia="en-US"/>
              </w:rPr>
              <w:t>:10</w:t>
            </w:r>
          </w:p>
        </w:tc>
        <w:tc>
          <w:tcPr>
            <w:tcW w:w="1148" w:type="dxa"/>
            <w:shd w:val="clear" w:color="auto" w:fill="auto"/>
          </w:tcPr>
          <w:p w:rsidR="0024157D" w:rsidRPr="007B17FA" w:rsidRDefault="0024157D" w:rsidP="007B17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en-US"/>
              </w:rPr>
            </w:pPr>
            <w:r w:rsidRPr="007B17FA">
              <w:rPr>
                <w:rFonts w:cs="Times New Roman"/>
                <w:b/>
                <w:sz w:val="20"/>
                <w:szCs w:val="26"/>
                <w:lang w:val="en-GB" w:eastAsia="en-US"/>
              </w:rPr>
              <w:t>75</w:t>
            </w:r>
            <w:r w:rsidR="007B17FA" w:rsidRPr="007B17FA">
              <w:rPr>
                <w:rFonts w:cs="Times New Roman"/>
                <w:b/>
                <w:sz w:val="20"/>
                <w:szCs w:val="26"/>
                <w:lang w:val="en-GB" w:eastAsia="en-US"/>
              </w:rPr>
              <w:t>:25</w:t>
            </w:r>
          </w:p>
        </w:tc>
        <w:tc>
          <w:tcPr>
            <w:tcW w:w="1096" w:type="dxa"/>
            <w:vMerge/>
            <w:shd w:val="clear" w:color="auto" w:fill="auto"/>
          </w:tcPr>
          <w:p w:rsidR="0024157D" w:rsidRPr="007B17FA" w:rsidRDefault="0024157D" w:rsidP="007B17FA">
            <w:pPr>
              <w:tabs>
                <w:tab w:val="left" w:pos="794"/>
                <w:tab w:val="left" w:pos="1191"/>
                <w:tab w:val="left" w:pos="1588"/>
                <w:tab w:val="left" w:pos="1985"/>
              </w:tabs>
              <w:bidi w:val="0"/>
              <w:spacing w:before="40" w:after="40" w:line="240" w:lineRule="exact"/>
              <w:jc w:val="center"/>
              <w:rPr>
                <w:rFonts w:ascii="Arial" w:hAnsi="Arial" w:cs="Arial"/>
                <w:sz w:val="20"/>
                <w:szCs w:val="26"/>
                <w:lang w:val="en-GB" w:eastAsia="en-US"/>
              </w:rPr>
            </w:pPr>
          </w:p>
        </w:tc>
        <w:tc>
          <w:tcPr>
            <w:tcW w:w="1282" w:type="dxa"/>
            <w:vMerge/>
          </w:tcPr>
          <w:p w:rsidR="0024157D" w:rsidRPr="007B17FA" w:rsidRDefault="0024157D" w:rsidP="007B17FA">
            <w:pPr>
              <w:tabs>
                <w:tab w:val="left" w:pos="794"/>
                <w:tab w:val="left" w:pos="1191"/>
                <w:tab w:val="left" w:pos="1588"/>
                <w:tab w:val="left" w:pos="1985"/>
              </w:tabs>
              <w:bidi w:val="0"/>
              <w:spacing w:before="40" w:after="40" w:line="240" w:lineRule="exact"/>
              <w:jc w:val="center"/>
              <w:rPr>
                <w:rFonts w:ascii="Arial" w:hAnsi="Arial" w:cs="Arial"/>
                <w:sz w:val="20"/>
                <w:szCs w:val="26"/>
                <w:lang w:val="en-GB" w:eastAsia="en-US"/>
              </w:rPr>
            </w:pPr>
          </w:p>
        </w:tc>
      </w:tr>
      <w:tr w:rsidR="0024157D" w:rsidRPr="007B17FA" w:rsidTr="001D5EE8">
        <w:trPr>
          <w:cantSplit/>
          <w:jc w:val="center"/>
        </w:trPr>
        <w:tc>
          <w:tcPr>
            <w:tcW w:w="993" w:type="dxa"/>
          </w:tcPr>
          <w:p w:rsidR="0024157D" w:rsidRPr="007B17FA" w:rsidRDefault="0024157D" w:rsidP="0063738A">
            <w:pPr>
              <w:spacing w:before="20" w:after="40" w:line="240" w:lineRule="exact"/>
              <w:rPr>
                <w:sz w:val="20"/>
                <w:szCs w:val="26"/>
                <w:lang w:val="en-GB"/>
              </w:rPr>
            </w:pPr>
            <w:r w:rsidRPr="007B17FA">
              <w:rPr>
                <w:sz w:val="20"/>
                <w:szCs w:val="26"/>
                <w:rtl/>
                <w:lang w:val="en-GB"/>
              </w:rPr>
              <w:t>فرنسا</w:t>
            </w:r>
          </w:p>
        </w:tc>
        <w:tc>
          <w:tcPr>
            <w:tcW w:w="1527" w:type="dxa"/>
            <w:shd w:val="clear" w:color="auto" w:fill="auto"/>
          </w:tcPr>
          <w:p w:rsidR="0024157D" w:rsidRPr="007B17FA" w:rsidRDefault="007B17FA"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7B17FA">
              <w:rPr>
                <w:rFonts w:cs="Times New Roman"/>
                <w:sz w:val="20"/>
                <w:szCs w:val="26"/>
                <w:lang w:val="en-GB" w:eastAsia="en-US"/>
              </w:rPr>
              <w:t>/</w:t>
            </w:r>
            <w:r w:rsidR="0024157D" w:rsidRPr="007B17FA">
              <w:rPr>
                <w:rFonts w:cs="Times New Roman"/>
                <w:sz w:val="20"/>
                <w:szCs w:val="26"/>
                <w:lang w:val="en-GB" w:eastAsia="en-US"/>
              </w:rPr>
              <w:t>25</w:t>
            </w:r>
            <w:r>
              <w:rPr>
                <w:rFonts w:cs="Times New Roman"/>
                <w:sz w:val="20"/>
                <w:szCs w:val="26"/>
                <w:lang w:val="en-GB" w:eastAsia="en-US"/>
              </w:rPr>
              <w:t>,</w:t>
            </w:r>
            <w:r w:rsidR="0024157D" w:rsidRPr="007B17FA">
              <w:rPr>
                <w:rFonts w:cs="Times New Roman"/>
                <w:sz w:val="20"/>
                <w:szCs w:val="26"/>
                <w:lang w:val="en-GB" w:eastAsia="en-US"/>
              </w:rPr>
              <w:t>431</w:t>
            </w:r>
            <w:r w:rsidRPr="007B17FA">
              <w:rPr>
                <w:rFonts w:cs="Times New Roman"/>
                <w:sz w:val="20"/>
                <w:szCs w:val="26"/>
                <w:lang w:val="en-GB" w:eastAsia="en-US"/>
              </w:rPr>
              <w:t>-25</w:t>
            </w:r>
            <w:r>
              <w:rPr>
                <w:rFonts w:cs="Times New Roman"/>
                <w:sz w:val="20"/>
                <w:szCs w:val="26"/>
                <w:lang w:val="en-GB" w:eastAsia="en-US"/>
              </w:rPr>
              <w:t>,</w:t>
            </w:r>
            <w:r w:rsidRPr="007B17FA">
              <w:rPr>
                <w:rFonts w:cs="Times New Roman"/>
                <w:sz w:val="20"/>
                <w:szCs w:val="26"/>
                <w:lang w:val="en-GB" w:eastAsia="en-US"/>
              </w:rPr>
              <w:t>053</w:t>
            </w:r>
            <w:r w:rsidR="0024157D" w:rsidRPr="007B17FA">
              <w:rPr>
                <w:rFonts w:cs="Times New Roman"/>
                <w:sz w:val="20"/>
                <w:szCs w:val="26"/>
                <w:lang w:val="en-GB" w:eastAsia="en-US"/>
              </w:rPr>
              <w:br/>
              <w:t>26</w:t>
            </w:r>
            <w:r>
              <w:rPr>
                <w:rFonts w:cs="Times New Roman"/>
                <w:sz w:val="20"/>
                <w:szCs w:val="26"/>
                <w:lang w:val="en-GB" w:eastAsia="ja-JP"/>
              </w:rPr>
              <w:t>,</w:t>
            </w:r>
            <w:r w:rsidR="0024157D" w:rsidRPr="007B17FA">
              <w:rPr>
                <w:rFonts w:cs="Times New Roman"/>
                <w:sz w:val="20"/>
                <w:szCs w:val="26"/>
                <w:lang w:val="en-GB" w:eastAsia="ja-JP"/>
              </w:rPr>
              <w:t>439</w:t>
            </w:r>
            <w:r w:rsidRPr="007B17FA">
              <w:rPr>
                <w:rFonts w:cs="Times New Roman"/>
                <w:sz w:val="20"/>
                <w:szCs w:val="26"/>
                <w:lang w:val="en-GB" w:eastAsia="en-US"/>
              </w:rPr>
              <w:t>-26</w:t>
            </w:r>
            <w:r>
              <w:rPr>
                <w:rFonts w:cs="Times New Roman"/>
                <w:sz w:val="20"/>
                <w:szCs w:val="26"/>
                <w:lang w:val="en-GB" w:eastAsia="en-US"/>
              </w:rPr>
              <w:t>,</w:t>
            </w:r>
            <w:r w:rsidRPr="007B17FA">
              <w:rPr>
                <w:rFonts w:cs="Times New Roman"/>
                <w:sz w:val="20"/>
                <w:szCs w:val="26"/>
                <w:lang w:val="en-GB" w:eastAsia="en-US"/>
              </w:rPr>
              <w:t>061</w:t>
            </w:r>
          </w:p>
        </w:tc>
        <w:tc>
          <w:tcPr>
            <w:tcW w:w="1308" w:type="dxa"/>
            <w:shd w:val="clear" w:color="auto" w:fill="auto"/>
          </w:tcPr>
          <w:p w:rsidR="0024157D" w:rsidRPr="007B17FA"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ja-JP"/>
              </w:rPr>
              <w:t>3</w:t>
            </w:r>
            <w:r w:rsidR="00982C4D">
              <w:rPr>
                <w:rFonts w:cs="Times New Roman"/>
                <w:sz w:val="20"/>
                <w:szCs w:val="26"/>
                <w:lang w:val="en-GB" w:eastAsia="ja-JP"/>
              </w:rPr>
              <w:t> </w:t>
            </w:r>
            <w:r w:rsidRPr="007B17FA">
              <w:rPr>
                <w:rFonts w:cs="Times New Roman"/>
                <w:sz w:val="20"/>
                <w:szCs w:val="26"/>
                <w:lang w:val="en-GB" w:eastAsia="ja-JP"/>
              </w:rPr>
              <w:t>582</w:t>
            </w:r>
          </w:p>
        </w:tc>
        <w:tc>
          <w:tcPr>
            <w:tcW w:w="1170" w:type="dxa"/>
            <w:shd w:val="clear" w:color="auto" w:fill="auto"/>
          </w:tcPr>
          <w:p w:rsidR="0024157D" w:rsidRPr="007B17FA"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3</w:t>
            </w:r>
            <w:r w:rsidR="00982C4D">
              <w:rPr>
                <w:rFonts w:cs="Times New Roman"/>
                <w:sz w:val="20"/>
                <w:szCs w:val="26"/>
                <w:lang w:val="en-GB" w:eastAsia="en-US"/>
              </w:rPr>
              <w:t>,</w:t>
            </w:r>
            <w:r w:rsidRPr="007B17FA">
              <w:rPr>
                <w:rFonts w:cs="Times New Roman"/>
                <w:sz w:val="20"/>
                <w:szCs w:val="26"/>
                <w:lang w:val="en-GB" w:eastAsia="en-US"/>
              </w:rPr>
              <w:t>35</w:t>
            </w:r>
            <w:r w:rsidR="00982C4D" w:rsidRPr="007B17FA">
              <w:rPr>
                <w:rFonts w:cs="Times New Roman"/>
                <w:sz w:val="20"/>
                <w:szCs w:val="26"/>
                <w:lang w:val="en-GB" w:eastAsia="en-US"/>
              </w:rPr>
              <w:t>:3</w:t>
            </w:r>
            <w:r w:rsidR="00982C4D">
              <w:rPr>
                <w:rFonts w:cs="Times New Roman"/>
                <w:sz w:val="20"/>
                <w:szCs w:val="26"/>
                <w:lang w:val="en-GB" w:eastAsia="en-US"/>
              </w:rPr>
              <w:t>,</w:t>
            </w:r>
            <w:r w:rsidR="00982C4D" w:rsidRPr="007B17FA">
              <w:rPr>
                <w:rFonts w:cs="Times New Roman"/>
                <w:sz w:val="20"/>
                <w:szCs w:val="26"/>
                <w:lang w:val="en-GB" w:eastAsia="en-US"/>
              </w:rPr>
              <w:t>03–</w:t>
            </w:r>
          </w:p>
        </w:tc>
        <w:tc>
          <w:tcPr>
            <w:tcW w:w="1115" w:type="dxa"/>
            <w:shd w:val="clear" w:color="auto" w:fill="auto"/>
          </w:tcPr>
          <w:p w:rsidR="0024157D" w:rsidRPr="007B17FA"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2</w:t>
            </w:r>
            <w:r w:rsidR="00243FF2">
              <w:rPr>
                <w:rFonts w:cs="Times New Roman"/>
                <w:sz w:val="20"/>
                <w:szCs w:val="26"/>
                <w:lang w:val="en-GB" w:eastAsia="en-US"/>
              </w:rPr>
              <w:t>,</w:t>
            </w:r>
            <w:r w:rsidRPr="007B17FA">
              <w:rPr>
                <w:rFonts w:cs="Times New Roman"/>
                <w:sz w:val="20"/>
                <w:szCs w:val="26"/>
                <w:lang w:val="en-GB" w:eastAsia="en-US"/>
              </w:rPr>
              <w:t>09</w:t>
            </w:r>
            <w:r w:rsidR="00243FF2" w:rsidRPr="007B17FA">
              <w:rPr>
                <w:rFonts w:cs="Times New Roman"/>
                <w:sz w:val="20"/>
                <w:szCs w:val="26"/>
                <w:lang w:val="en-GB" w:eastAsia="en-US"/>
              </w:rPr>
              <w:t>:1</w:t>
            </w:r>
            <w:r w:rsidR="00243FF2">
              <w:rPr>
                <w:rFonts w:cs="Times New Roman"/>
                <w:sz w:val="20"/>
                <w:szCs w:val="26"/>
                <w:lang w:val="en-GB" w:eastAsia="en-US"/>
              </w:rPr>
              <w:t>,</w:t>
            </w:r>
            <w:r w:rsidR="00243FF2" w:rsidRPr="007B17FA">
              <w:rPr>
                <w:rFonts w:cs="Times New Roman"/>
                <w:sz w:val="20"/>
                <w:szCs w:val="26"/>
                <w:lang w:val="en-GB" w:eastAsia="en-US"/>
              </w:rPr>
              <w:t>6–</w:t>
            </w:r>
          </w:p>
        </w:tc>
        <w:tc>
          <w:tcPr>
            <w:tcW w:w="1148" w:type="dxa"/>
            <w:shd w:val="clear" w:color="auto" w:fill="auto"/>
          </w:tcPr>
          <w:p w:rsidR="0024157D" w:rsidRPr="007B17FA"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0</w:t>
            </w:r>
            <w:r w:rsidR="003B2973">
              <w:rPr>
                <w:rFonts w:cs="Times New Roman"/>
                <w:sz w:val="20"/>
                <w:szCs w:val="26"/>
                <w:lang w:val="en-GB" w:eastAsia="en-US"/>
              </w:rPr>
              <w:t>,</w:t>
            </w:r>
            <w:r w:rsidRPr="007B17FA">
              <w:rPr>
                <w:rFonts w:cs="Times New Roman"/>
                <w:sz w:val="20"/>
                <w:szCs w:val="26"/>
                <w:lang w:val="en-GB" w:eastAsia="en-US"/>
              </w:rPr>
              <w:t>6</w:t>
            </w:r>
            <w:r w:rsidR="003B2973" w:rsidRPr="007B17FA">
              <w:rPr>
                <w:rFonts w:cs="Times New Roman"/>
                <w:sz w:val="20"/>
                <w:szCs w:val="26"/>
                <w:lang w:val="en-GB" w:eastAsia="en-US"/>
              </w:rPr>
              <w:t>:0</w:t>
            </w:r>
            <w:r w:rsidR="003B2973">
              <w:rPr>
                <w:rFonts w:cs="Times New Roman"/>
                <w:sz w:val="20"/>
                <w:szCs w:val="26"/>
                <w:lang w:val="en-GB" w:eastAsia="en-US"/>
              </w:rPr>
              <w:t>,</w:t>
            </w:r>
            <w:r w:rsidR="003B2973" w:rsidRPr="007B17FA">
              <w:rPr>
                <w:rFonts w:cs="Times New Roman"/>
                <w:sz w:val="20"/>
                <w:szCs w:val="26"/>
                <w:lang w:val="en-GB" w:eastAsia="en-US"/>
              </w:rPr>
              <w:t>5–</w:t>
            </w:r>
          </w:p>
        </w:tc>
        <w:tc>
          <w:tcPr>
            <w:tcW w:w="1096" w:type="dxa"/>
            <w:shd w:val="clear" w:color="auto" w:fill="auto"/>
          </w:tcPr>
          <w:p w:rsidR="0024157D" w:rsidRPr="007B17FA"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0</w:t>
            </w:r>
            <w:r w:rsidR="00CB74CB">
              <w:rPr>
                <w:rFonts w:cs="Times New Roman"/>
                <w:sz w:val="20"/>
                <w:szCs w:val="26"/>
                <w:lang w:val="en-GB" w:eastAsia="en-US"/>
              </w:rPr>
              <w:t>,</w:t>
            </w:r>
            <w:r w:rsidRPr="007B17FA">
              <w:rPr>
                <w:rFonts w:cs="Times New Roman"/>
                <w:sz w:val="20"/>
                <w:szCs w:val="26"/>
                <w:lang w:val="en-GB" w:eastAsia="en-US"/>
              </w:rPr>
              <w:t>03</w:t>
            </w:r>
          </w:p>
        </w:tc>
        <w:tc>
          <w:tcPr>
            <w:tcW w:w="1282" w:type="dxa"/>
          </w:tcPr>
          <w:p w:rsidR="0024157D" w:rsidRPr="007B17FA"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2</w:t>
            </w:r>
            <w:r w:rsidR="00CB74CB">
              <w:rPr>
                <w:rFonts w:cs="Times New Roman"/>
                <w:sz w:val="20"/>
                <w:szCs w:val="26"/>
                <w:lang w:val="en-GB" w:eastAsia="en-US"/>
              </w:rPr>
              <w:t>,</w:t>
            </w:r>
            <w:r w:rsidRPr="007B17FA">
              <w:rPr>
                <w:rFonts w:cs="Times New Roman"/>
                <w:sz w:val="20"/>
                <w:szCs w:val="26"/>
                <w:lang w:val="en-GB" w:eastAsia="en-US"/>
              </w:rPr>
              <w:t>68</w:t>
            </w:r>
          </w:p>
        </w:tc>
      </w:tr>
      <w:tr w:rsidR="0024157D" w:rsidRPr="007B17FA" w:rsidTr="00B11722">
        <w:trPr>
          <w:cantSplit/>
          <w:jc w:val="center"/>
        </w:trPr>
        <w:tc>
          <w:tcPr>
            <w:tcW w:w="993" w:type="dxa"/>
          </w:tcPr>
          <w:p w:rsidR="0024157D" w:rsidRPr="007B17FA" w:rsidRDefault="0024157D" w:rsidP="0063738A">
            <w:pPr>
              <w:spacing w:before="20" w:after="40" w:line="240" w:lineRule="exact"/>
              <w:rPr>
                <w:sz w:val="20"/>
                <w:szCs w:val="26"/>
                <w:lang w:val="en-GB"/>
              </w:rPr>
            </w:pPr>
            <w:r w:rsidRPr="007B17FA">
              <w:rPr>
                <w:sz w:val="20"/>
                <w:szCs w:val="26"/>
                <w:rtl/>
                <w:lang w:val="en-GB"/>
              </w:rPr>
              <w:t>بولندا</w:t>
            </w:r>
          </w:p>
        </w:tc>
        <w:tc>
          <w:tcPr>
            <w:tcW w:w="1527" w:type="dxa"/>
            <w:shd w:val="clear" w:color="auto" w:fill="auto"/>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7B17FA">
              <w:rPr>
                <w:rFonts w:cs="Times New Roman"/>
                <w:sz w:val="20"/>
                <w:szCs w:val="26"/>
                <w:lang w:val="en-GB" w:eastAsia="en-US"/>
              </w:rPr>
              <w:t>26</w:t>
            </w:r>
          </w:p>
        </w:tc>
        <w:tc>
          <w:tcPr>
            <w:tcW w:w="1308" w:type="dxa"/>
            <w:shd w:val="clear" w:color="auto" w:fill="auto"/>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626</w:t>
            </w:r>
          </w:p>
        </w:tc>
        <w:tc>
          <w:tcPr>
            <w:tcW w:w="1170"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2</w:t>
            </w:r>
            <w:r w:rsidR="00982C4D">
              <w:rPr>
                <w:rFonts w:cs="Times New Roman"/>
                <w:sz w:val="20"/>
                <w:szCs w:val="26"/>
                <w:lang w:val="en-GB" w:eastAsia="en-US"/>
              </w:rPr>
              <w:t>,</w:t>
            </w:r>
            <w:r w:rsidRPr="007B17FA">
              <w:rPr>
                <w:rFonts w:cs="Times New Roman"/>
                <w:sz w:val="20"/>
                <w:szCs w:val="26"/>
                <w:lang w:val="en-GB" w:eastAsia="en-US"/>
              </w:rPr>
              <w:t>44</w:t>
            </w:r>
            <w:r w:rsidR="00982C4D" w:rsidRPr="007B17FA">
              <w:rPr>
                <w:rFonts w:cs="Times New Roman"/>
                <w:sz w:val="20"/>
                <w:szCs w:val="26"/>
                <w:lang w:val="en-GB" w:eastAsia="en-US"/>
              </w:rPr>
              <w:t>:2</w:t>
            </w:r>
            <w:r w:rsidR="00982C4D">
              <w:rPr>
                <w:rFonts w:cs="Times New Roman"/>
                <w:sz w:val="20"/>
                <w:szCs w:val="26"/>
                <w:lang w:val="en-GB" w:eastAsia="en-US"/>
              </w:rPr>
              <w:t>,</w:t>
            </w:r>
            <w:r w:rsidR="00982C4D" w:rsidRPr="007B17FA">
              <w:rPr>
                <w:rFonts w:cs="Times New Roman"/>
                <w:sz w:val="20"/>
                <w:szCs w:val="26"/>
                <w:lang w:val="en-GB" w:eastAsia="en-US"/>
              </w:rPr>
              <w:t>46–</w:t>
            </w:r>
          </w:p>
        </w:tc>
        <w:tc>
          <w:tcPr>
            <w:tcW w:w="1115"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1</w:t>
            </w:r>
            <w:r w:rsidR="00243FF2">
              <w:rPr>
                <w:rFonts w:cs="Times New Roman"/>
                <w:sz w:val="20"/>
                <w:szCs w:val="26"/>
                <w:lang w:val="en-GB" w:eastAsia="en-US"/>
              </w:rPr>
              <w:t>,</w:t>
            </w:r>
            <w:r w:rsidRPr="007B17FA">
              <w:rPr>
                <w:rFonts w:cs="Times New Roman"/>
                <w:sz w:val="20"/>
                <w:szCs w:val="26"/>
                <w:lang w:val="en-GB" w:eastAsia="en-US"/>
              </w:rPr>
              <w:t>38</w:t>
            </w:r>
            <w:r w:rsidR="00243FF2" w:rsidRPr="007B17FA">
              <w:rPr>
                <w:rFonts w:cs="Times New Roman"/>
                <w:sz w:val="20"/>
                <w:szCs w:val="26"/>
                <w:lang w:val="en-GB" w:eastAsia="en-US"/>
              </w:rPr>
              <w:t>:1</w:t>
            </w:r>
            <w:r w:rsidR="00243FF2">
              <w:rPr>
                <w:rFonts w:cs="Times New Roman"/>
                <w:sz w:val="20"/>
                <w:szCs w:val="26"/>
                <w:lang w:val="en-GB" w:eastAsia="en-US"/>
              </w:rPr>
              <w:t>,</w:t>
            </w:r>
            <w:r w:rsidR="00243FF2" w:rsidRPr="007B17FA">
              <w:rPr>
                <w:rFonts w:cs="Times New Roman"/>
                <w:sz w:val="20"/>
                <w:szCs w:val="26"/>
                <w:lang w:val="en-GB" w:eastAsia="en-US"/>
              </w:rPr>
              <w:t>40–</w:t>
            </w:r>
          </w:p>
        </w:tc>
        <w:tc>
          <w:tcPr>
            <w:tcW w:w="1148"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0</w:t>
            </w:r>
            <w:r w:rsidR="003B2973">
              <w:rPr>
                <w:rFonts w:cs="Times New Roman"/>
                <w:sz w:val="20"/>
                <w:szCs w:val="26"/>
                <w:lang w:val="en-GB" w:eastAsia="en-US"/>
              </w:rPr>
              <w:t>,</w:t>
            </w:r>
            <w:r w:rsidRPr="007B17FA">
              <w:rPr>
                <w:rFonts w:cs="Times New Roman"/>
                <w:sz w:val="20"/>
                <w:szCs w:val="26"/>
                <w:lang w:val="en-GB" w:eastAsia="en-US"/>
              </w:rPr>
              <w:t>50</w:t>
            </w:r>
            <w:r w:rsidR="003B2973" w:rsidRPr="007B17FA">
              <w:rPr>
                <w:rFonts w:cs="Times New Roman"/>
                <w:sz w:val="20"/>
                <w:szCs w:val="26"/>
                <w:lang w:val="en-GB" w:eastAsia="en-US"/>
              </w:rPr>
              <w:t>:0</w:t>
            </w:r>
            <w:r w:rsidR="003B2973">
              <w:rPr>
                <w:rFonts w:cs="Times New Roman"/>
                <w:sz w:val="20"/>
                <w:szCs w:val="26"/>
                <w:lang w:val="en-GB" w:eastAsia="en-US"/>
              </w:rPr>
              <w:t>,</w:t>
            </w:r>
            <w:r w:rsidR="003B2973" w:rsidRPr="007B17FA">
              <w:rPr>
                <w:rFonts w:cs="Times New Roman"/>
                <w:sz w:val="20"/>
                <w:szCs w:val="26"/>
                <w:lang w:val="en-GB" w:eastAsia="en-US"/>
              </w:rPr>
              <w:t>53–</w:t>
            </w:r>
          </w:p>
        </w:tc>
        <w:tc>
          <w:tcPr>
            <w:tcW w:w="1096"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0</w:t>
            </w:r>
            <w:r w:rsidR="00CB74CB">
              <w:rPr>
                <w:rFonts w:cs="Times New Roman"/>
                <w:sz w:val="20"/>
                <w:szCs w:val="26"/>
                <w:lang w:val="en-GB" w:eastAsia="en-US"/>
              </w:rPr>
              <w:t>,</w:t>
            </w:r>
            <w:r w:rsidRPr="007B17FA">
              <w:rPr>
                <w:rFonts w:cs="Times New Roman"/>
                <w:sz w:val="20"/>
                <w:szCs w:val="26"/>
                <w:lang w:val="en-GB" w:eastAsia="en-US"/>
              </w:rPr>
              <w:t>017</w:t>
            </w:r>
            <w:r w:rsidR="00CB74CB" w:rsidRPr="007B17FA">
              <w:rPr>
                <w:rFonts w:cs="Times New Roman"/>
                <w:sz w:val="20"/>
                <w:szCs w:val="26"/>
                <w:lang w:val="en-GB" w:eastAsia="en-US"/>
              </w:rPr>
              <w:t>–</w:t>
            </w:r>
          </w:p>
        </w:tc>
        <w:tc>
          <w:tcPr>
            <w:tcW w:w="1282" w:type="dxa"/>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2</w:t>
            </w:r>
            <w:r w:rsidR="00CB74CB">
              <w:rPr>
                <w:rFonts w:cs="Times New Roman"/>
                <w:sz w:val="20"/>
                <w:szCs w:val="26"/>
                <w:lang w:val="en-GB" w:eastAsia="en-US"/>
              </w:rPr>
              <w:t>,</w:t>
            </w:r>
            <w:r w:rsidRPr="007B17FA">
              <w:rPr>
                <w:rFonts w:cs="Times New Roman"/>
                <w:sz w:val="20"/>
                <w:szCs w:val="26"/>
                <w:lang w:val="en-GB" w:eastAsia="en-US"/>
              </w:rPr>
              <w:t>366</w:t>
            </w:r>
          </w:p>
        </w:tc>
      </w:tr>
      <w:tr w:rsidR="0024157D" w:rsidRPr="007B17FA" w:rsidTr="00B11722">
        <w:trPr>
          <w:cantSplit/>
          <w:jc w:val="center"/>
        </w:trPr>
        <w:tc>
          <w:tcPr>
            <w:tcW w:w="993" w:type="dxa"/>
          </w:tcPr>
          <w:p w:rsidR="0024157D" w:rsidRPr="007B17FA" w:rsidRDefault="0024157D" w:rsidP="0063738A">
            <w:pPr>
              <w:spacing w:before="20" w:after="40" w:line="240" w:lineRule="exact"/>
              <w:rPr>
                <w:sz w:val="20"/>
                <w:szCs w:val="26"/>
                <w:lang w:val="en-GB"/>
              </w:rPr>
            </w:pPr>
            <w:r w:rsidRPr="007B17FA">
              <w:rPr>
                <w:sz w:val="20"/>
                <w:szCs w:val="26"/>
                <w:rtl/>
                <w:lang w:val="en-GB"/>
              </w:rPr>
              <w:t>بولندا</w:t>
            </w:r>
          </w:p>
        </w:tc>
        <w:tc>
          <w:tcPr>
            <w:tcW w:w="1527" w:type="dxa"/>
            <w:shd w:val="clear" w:color="auto" w:fill="auto"/>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7B17FA">
              <w:rPr>
                <w:rFonts w:cs="Times New Roman"/>
                <w:sz w:val="20"/>
                <w:szCs w:val="26"/>
                <w:lang w:val="en-GB" w:eastAsia="en-US"/>
              </w:rPr>
              <w:t>28</w:t>
            </w:r>
          </w:p>
        </w:tc>
        <w:tc>
          <w:tcPr>
            <w:tcW w:w="1308" w:type="dxa"/>
            <w:shd w:val="clear" w:color="auto" w:fill="auto"/>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8</w:t>
            </w:r>
          </w:p>
        </w:tc>
        <w:tc>
          <w:tcPr>
            <w:tcW w:w="1170"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w:t>
            </w:r>
          </w:p>
        </w:tc>
        <w:tc>
          <w:tcPr>
            <w:tcW w:w="1115"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w:t>
            </w:r>
          </w:p>
        </w:tc>
        <w:tc>
          <w:tcPr>
            <w:tcW w:w="1148"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0</w:t>
            </w:r>
            <w:r w:rsidR="003B2973">
              <w:rPr>
                <w:rFonts w:cs="Times New Roman"/>
                <w:sz w:val="20"/>
                <w:szCs w:val="26"/>
                <w:lang w:val="en-GB" w:eastAsia="en-US"/>
              </w:rPr>
              <w:t>,</w:t>
            </w:r>
            <w:r w:rsidRPr="007B17FA">
              <w:rPr>
                <w:rFonts w:cs="Times New Roman"/>
                <w:sz w:val="20"/>
                <w:szCs w:val="26"/>
                <w:lang w:val="en-GB" w:eastAsia="en-US"/>
              </w:rPr>
              <w:t>34</w:t>
            </w:r>
            <w:r w:rsidR="003B2973" w:rsidRPr="007B17FA">
              <w:rPr>
                <w:rFonts w:cs="Times New Roman"/>
                <w:sz w:val="20"/>
                <w:szCs w:val="26"/>
                <w:lang w:val="en-GB" w:eastAsia="en-US"/>
              </w:rPr>
              <w:t>:0</w:t>
            </w:r>
            <w:r w:rsidR="003B2973">
              <w:rPr>
                <w:rFonts w:cs="Times New Roman"/>
                <w:sz w:val="20"/>
                <w:szCs w:val="26"/>
                <w:lang w:val="en-GB" w:eastAsia="en-US"/>
              </w:rPr>
              <w:t>,</w:t>
            </w:r>
            <w:r w:rsidR="003B2973" w:rsidRPr="007B17FA">
              <w:rPr>
                <w:rFonts w:cs="Times New Roman"/>
                <w:sz w:val="20"/>
                <w:szCs w:val="26"/>
                <w:lang w:val="en-GB" w:eastAsia="en-US"/>
              </w:rPr>
              <w:t>38–</w:t>
            </w:r>
          </w:p>
        </w:tc>
        <w:tc>
          <w:tcPr>
            <w:tcW w:w="1096"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0</w:t>
            </w:r>
            <w:r w:rsidR="00CB74CB">
              <w:rPr>
                <w:rFonts w:cs="Times New Roman"/>
                <w:sz w:val="20"/>
                <w:szCs w:val="26"/>
                <w:lang w:val="en-GB" w:eastAsia="en-US"/>
              </w:rPr>
              <w:t>,</w:t>
            </w:r>
            <w:r w:rsidRPr="007B17FA">
              <w:rPr>
                <w:rFonts w:cs="Times New Roman"/>
                <w:sz w:val="20"/>
                <w:szCs w:val="26"/>
                <w:lang w:val="en-GB" w:eastAsia="en-US"/>
              </w:rPr>
              <w:t>041</w:t>
            </w:r>
            <w:r w:rsidR="00CB74CB" w:rsidRPr="007B17FA">
              <w:rPr>
                <w:rFonts w:cs="Times New Roman"/>
                <w:sz w:val="20"/>
                <w:szCs w:val="26"/>
                <w:lang w:val="en-GB" w:eastAsia="en-US"/>
              </w:rPr>
              <w:t>–</w:t>
            </w:r>
          </w:p>
        </w:tc>
        <w:tc>
          <w:tcPr>
            <w:tcW w:w="1282" w:type="dxa"/>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0</w:t>
            </w:r>
            <w:r w:rsidR="00CB74CB">
              <w:rPr>
                <w:rFonts w:cs="Times New Roman"/>
                <w:sz w:val="20"/>
                <w:szCs w:val="26"/>
                <w:lang w:val="en-GB" w:eastAsia="en-US"/>
              </w:rPr>
              <w:t>,</w:t>
            </w:r>
            <w:r w:rsidRPr="007B17FA">
              <w:rPr>
                <w:rFonts w:cs="Times New Roman"/>
                <w:sz w:val="20"/>
                <w:szCs w:val="26"/>
                <w:lang w:val="en-GB" w:eastAsia="en-US"/>
              </w:rPr>
              <w:t>378</w:t>
            </w:r>
          </w:p>
        </w:tc>
      </w:tr>
      <w:tr w:rsidR="0024157D" w:rsidRPr="007B17FA" w:rsidTr="001D5EE8">
        <w:trPr>
          <w:cantSplit/>
          <w:jc w:val="center"/>
        </w:trPr>
        <w:tc>
          <w:tcPr>
            <w:tcW w:w="993" w:type="dxa"/>
          </w:tcPr>
          <w:p w:rsidR="0024157D" w:rsidRPr="007B17FA" w:rsidRDefault="0024157D" w:rsidP="0063738A">
            <w:pPr>
              <w:spacing w:before="20" w:after="40" w:line="240" w:lineRule="exact"/>
              <w:rPr>
                <w:sz w:val="20"/>
                <w:szCs w:val="26"/>
                <w:lang w:val="en-GB"/>
              </w:rPr>
            </w:pPr>
            <w:r w:rsidRPr="007B17FA">
              <w:rPr>
                <w:sz w:val="20"/>
                <w:szCs w:val="26"/>
                <w:rtl/>
                <w:lang w:val="en-GB"/>
              </w:rPr>
              <w:t>فرنسا</w:t>
            </w:r>
          </w:p>
        </w:tc>
        <w:tc>
          <w:tcPr>
            <w:tcW w:w="1527" w:type="dxa"/>
            <w:shd w:val="clear" w:color="auto" w:fill="auto"/>
            <w:vAlign w:val="center"/>
          </w:tcPr>
          <w:p w:rsidR="0024157D" w:rsidRPr="007B17FA" w:rsidRDefault="009B6C63"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w:t>
            </w:r>
            <w:r w:rsidR="0024157D" w:rsidRPr="007B17FA">
              <w:rPr>
                <w:rFonts w:cs="Times New Roman"/>
                <w:sz w:val="20"/>
                <w:szCs w:val="26"/>
                <w:lang w:val="en-GB" w:eastAsia="en-US"/>
              </w:rPr>
              <w:t>32</w:t>
            </w:r>
            <w:r>
              <w:rPr>
                <w:rFonts w:cs="Times New Roman"/>
                <w:sz w:val="20"/>
                <w:szCs w:val="26"/>
                <w:lang w:val="en-GB" w:eastAsia="en-US"/>
              </w:rPr>
              <w:t>,</w:t>
            </w:r>
            <w:r w:rsidR="0024157D" w:rsidRPr="007B17FA">
              <w:rPr>
                <w:rFonts w:cs="Times New Roman"/>
                <w:sz w:val="20"/>
                <w:szCs w:val="26"/>
                <w:lang w:val="en-GB" w:eastAsia="en-US"/>
              </w:rPr>
              <w:t>543</w:t>
            </w:r>
            <w:r w:rsidRPr="007B17FA">
              <w:rPr>
                <w:rFonts w:cs="Times New Roman"/>
                <w:sz w:val="20"/>
                <w:szCs w:val="26"/>
                <w:lang w:val="en-GB" w:eastAsia="en-US"/>
              </w:rPr>
              <w:t>-31</w:t>
            </w:r>
            <w:r>
              <w:rPr>
                <w:rFonts w:cs="Times New Roman"/>
                <w:sz w:val="20"/>
                <w:szCs w:val="26"/>
                <w:lang w:val="en-GB" w:eastAsia="en-US"/>
              </w:rPr>
              <w:t>,</w:t>
            </w:r>
            <w:r w:rsidRPr="007B17FA">
              <w:rPr>
                <w:rFonts w:cs="Times New Roman"/>
                <w:sz w:val="20"/>
                <w:szCs w:val="26"/>
                <w:lang w:val="en-GB" w:eastAsia="en-US"/>
              </w:rPr>
              <w:t>871</w:t>
            </w:r>
            <w:r w:rsidR="0024157D" w:rsidRPr="007B17FA">
              <w:rPr>
                <w:rFonts w:cs="Times New Roman"/>
                <w:sz w:val="20"/>
                <w:szCs w:val="26"/>
                <w:lang w:val="en-GB" w:eastAsia="en-US"/>
              </w:rPr>
              <w:br/>
              <w:t>33</w:t>
            </w:r>
            <w:r>
              <w:rPr>
                <w:rFonts w:cs="Times New Roman"/>
                <w:sz w:val="20"/>
                <w:szCs w:val="26"/>
                <w:lang w:val="en-GB" w:eastAsia="en-US"/>
              </w:rPr>
              <w:t>,</w:t>
            </w:r>
            <w:r w:rsidR="0024157D" w:rsidRPr="007B17FA">
              <w:rPr>
                <w:rFonts w:cs="Times New Roman"/>
                <w:sz w:val="20"/>
                <w:szCs w:val="26"/>
                <w:lang w:val="en-GB" w:eastAsia="en-US"/>
              </w:rPr>
              <w:t>355</w:t>
            </w:r>
            <w:r w:rsidRPr="007B17FA">
              <w:rPr>
                <w:rFonts w:cs="Times New Roman"/>
                <w:sz w:val="20"/>
                <w:szCs w:val="26"/>
                <w:lang w:val="en-GB" w:eastAsia="en-US"/>
              </w:rPr>
              <w:t>-32</w:t>
            </w:r>
            <w:r>
              <w:rPr>
                <w:rFonts w:cs="Times New Roman"/>
                <w:sz w:val="20"/>
                <w:szCs w:val="26"/>
                <w:lang w:val="en-GB" w:eastAsia="en-US"/>
              </w:rPr>
              <w:t>,</w:t>
            </w:r>
            <w:r w:rsidRPr="007B17FA">
              <w:rPr>
                <w:rFonts w:cs="Times New Roman"/>
                <w:sz w:val="20"/>
                <w:szCs w:val="26"/>
                <w:lang w:val="en-GB" w:eastAsia="en-US"/>
              </w:rPr>
              <w:t>683</w:t>
            </w:r>
          </w:p>
        </w:tc>
        <w:tc>
          <w:tcPr>
            <w:tcW w:w="1308" w:type="dxa"/>
            <w:shd w:val="clear" w:color="auto" w:fill="auto"/>
          </w:tcPr>
          <w:p w:rsidR="0024157D" w:rsidRPr="007B17FA"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122</w:t>
            </w:r>
          </w:p>
        </w:tc>
        <w:tc>
          <w:tcPr>
            <w:tcW w:w="1170" w:type="dxa"/>
            <w:shd w:val="clear" w:color="auto" w:fill="auto"/>
          </w:tcPr>
          <w:p w:rsidR="0024157D" w:rsidRPr="007B17FA"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4</w:t>
            </w:r>
            <w:r w:rsidR="006F2924">
              <w:rPr>
                <w:rFonts w:cs="Times New Roman"/>
                <w:sz w:val="20"/>
                <w:szCs w:val="26"/>
                <w:lang w:val="en-GB" w:eastAsia="en-US"/>
              </w:rPr>
              <w:t>,</w:t>
            </w:r>
            <w:r w:rsidRPr="007B17FA">
              <w:rPr>
                <w:rFonts w:cs="Times New Roman"/>
                <w:sz w:val="20"/>
                <w:szCs w:val="26"/>
                <w:lang w:val="en-GB" w:eastAsia="en-US"/>
              </w:rPr>
              <w:t>3</w:t>
            </w:r>
            <w:r w:rsidR="006F2924" w:rsidRPr="007B17FA">
              <w:rPr>
                <w:rFonts w:cs="Times New Roman"/>
                <w:sz w:val="20"/>
                <w:szCs w:val="26"/>
                <w:lang w:val="en-GB" w:eastAsia="en-US"/>
              </w:rPr>
              <w:t>:0</w:t>
            </w:r>
            <w:r w:rsidR="006F2924">
              <w:rPr>
                <w:rFonts w:cs="Times New Roman"/>
                <w:sz w:val="20"/>
                <w:szCs w:val="26"/>
                <w:lang w:val="en-GB" w:eastAsia="en-US"/>
              </w:rPr>
              <w:t>,</w:t>
            </w:r>
            <w:r w:rsidR="006F2924" w:rsidRPr="007B17FA">
              <w:rPr>
                <w:rFonts w:cs="Times New Roman"/>
                <w:sz w:val="20"/>
                <w:szCs w:val="26"/>
                <w:lang w:val="en-GB" w:eastAsia="en-US"/>
              </w:rPr>
              <w:t>83–</w:t>
            </w:r>
          </w:p>
        </w:tc>
        <w:tc>
          <w:tcPr>
            <w:tcW w:w="1115" w:type="dxa"/>
            <w:shd w:val="clear" w:color="auto" w:fill="auto"/>
          </w:tcPr>
          <w:p w:rsidR="0024157D" w:rsidRPr="007B17FA"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3</w:t>
            </w:r>
            <w:r w:rsidR="00D94133">
              <w:rPr>
                <w:rFonts w:cs="Times New Roman"/>
                <w:sz w:val="20"/>
                <w:szCs w:val="26"/>
                <w:lang w:val="en-GB" w:eastAsia="en-US"/>
              </w:rPr>
              <w:t>,</w:t>
            </w:r>
            <w:r w:rsidRPr="007B17FA">
              <w:rPr>
                <w:rFonts w:cs="Times New Roman"/>
                <w:sz w:val="20"/>
                <w:szCs w:val="26"/>
                <w:lang w:val="en-GB" w:eastAsia="en-US"/>
              </w:rPr>
              <w:t>24</w:t>
            </w:r>
            <w:r w:rsidR="00D94133" w:rsidRPr="007B17FA">
              <w:rPr>
                <w:rFonts w:cs="Times New Roman"/>
                <w:sz w:val="20"/>
                <w:szCs w:val="26"/>
                <w:lang w:val="en-GB" w:eastAsia="en-US"/>
              </w:rPr>
              <w:t>:0</w:t>
            </w:r>
            <w:r w:rsidR="00D94133">
              <w:rPr>
                <w:rFonts w:cs="Times New Roman"/>
                <w:sz w:val="20"/>
                <w:szCs w:val="26"/>
                <w:lang w:val="en-GB" w:eastAsia="en-US"/>
              </w:rPr>
              <w:t>,</w:t>
            </w:r>
            <w:r w:rsidR="00D94133" w:rsidRPr="007B17FA">
              <w:rPr>
                <w:rFonts w:cs="Times New Roman"/>
                <w:sz w:val="20"/>
                <w:szCs w:val="26"/>
                <w:lang w:val="en-GB" w:eastAsia="en-US"/>
              </w:rPr>
              <w:t>31–</w:t>
            </w:r>
          </w:p>
        </w:tc>
        <w:tc>
          <w:tcPr>
            <w:tcW w:w="1148" w:type="dxa"/>
            <w:shd w:val="clear" w:color="auto" w:fill="auto"/>
          </w:tcPr>
          <w:p w:rsidR="0024157D" w:rsidRPr="007B17FA"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1</w:t>
            </w:r>
            <w:r w:rsidR="003B2973">
              <w:rPr>
                <w:rFonts w:cs="Times New Roman"/>
                <w:sz w:val="20"/>
                <w:szCs w:val="26"/>
                <w:lang w:val="en-GB" w:eastAsia="en-US"/>
              </w:rPr>
              <w:t>,</w:t>
            </w:r>
            <w:r w:rsidRPr="007B17FA">
              <w:rPr>
                <w:rFonts w:cs="Times New Roman"/>
                <w:sz w:val="20"/>
                <w:szCs w:val="26"/>
                <w:lang w:val="en-GB" w:eastAsia="en-US"/>
              </w:rPr>
              <w:t>27</w:t>
            </w:r>
            <w:r w:rsidR="003B2973" w:rsidRPr="007B17FA">
              <w:rPr>
                <w:rFonts w:cs="Times New Roman"/>
                <w:sz w:val="20"/>
                <w:szCs w:val="26"/>
                <w:lang w:val="en-GB" w:eastAsia="en-US"/>
              </w:rPr>
              <w:t>:0</w:t>
            </w:r>
            <w:r w:rsidR="003B2973">
              <w:rPr>
                <w:rFonts w:cs="Times New Roman"/>
                <w:sz w:val="20"/>
                <w:szCs w:val="26"/>
                <w:lang w:val="en-GB" w:eastAsia="en-US"/>
              </w:rPr>
              <w:t>,</w:t>
            </w:r>
            <w:r w:rsidR="003B2973" w:rsidRPr="007B17FA">
              <w:rPr>
                <w:rFonts w:cs="Times New Roman"/>
                <w:sz w:val="20"/>
                <w:szCs w:val="26"/>
                <w:lang w:val="en-GB" w:eastAsia="en-US"/>
              </w:rPr>
              <w:t>05</w:t>
            </w:r>
          </w:p>
        </w:tc>
        <w:tc>
          <w:tcPr>
            <w:tcW w:w="1096" w:type="dxa"/>
            <w:shd w:val="clear" w:color="auto" w:fill="auto"/>
          </w:tcPr>
          <w:p w:rsidR="0024157D" w:rsidRPr="007B17FA"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0</w:t>
            </w:r>
            <w:r w:rsidR="00CB74CB">
              <w:rPr>
                <w:rFonts w:cs="Times New Roman"/>
                <w:sz w:val="20"/>
                <w:szCs w:val="26"/>
                <w:lang w:val="en-GB" w:eastAsia="en-US"/>
              </w:rPr>
              <w:t>,</w:t>
            </w:r>
            <w:r w:rsidRPr="007B17FA">
              <w:rPr>
                <w:rFonts w:cs="Times New Roman"/>
                <w:sz w:val="20"/>
                <w:szCs w:val="26"/>
                <w:lang w:val="en-GB" w:eastAsia="en-US"/>
              </w:rPr>
              <w:t>5</w:t>
            </w:r>
          </w:p>
        </w:tc>
        <w:tc>
          <w:tcPr>
            <w:tcW w:w="1282" w:type="dxa"/>
          </w:tcPr>
          <w:p w:rsidR="0024157D" w:rsidRPr="007B17FA"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1</w:t>
            </w:r>
            <w:r w:rsidR="00CB74CB">
              <w:rPr>
                <w:rFonts w:cs="Times New Roman"/>
                <w:sz w:val="20"/>
                <w:szCs w:val="26"/>
                <w:lang w:val="en-GB" w:eastAsia="en-US"/>
              </w:rPr>
              <w:t>,</w:t>
            </w:r>
            <w:r w:rsidRPr="007B17FA">
              <w:rPr>
                <w:rFonts w:cs="Times New Roman"/>
                <w:sz w:val="20"/>
                <w:szCs w:val="26"/>
                <w:lang w:val="en-GB" w:eastAsia="en-US"/>
              </w:rPr>
              <w:t>90</w:t>
            </w:r>
          </w:p>
        </w:tc>
      </w:tr>
      <w:tr w:rsidR="0024157D" w:rsidRPr="007B17FA" w:rsidTr="00B11722">
        <w:trPr>
          <w:cantSplit/>
          <w:jc w:val="center"/>
        </w:trPr>
        <w:tc>
          <w:tcPr>
            <w:tcW w:w="993" w:type="dxa"/>
          </w:tcPr>
          <w:p w:rsidR="0024157D" w:rsidRPr="007B17FA" w:rsidRDefault="0024157D" w:rsidP="0063738A">
            <w:pPr>
              <w:spacing w:before="20" w:after="40" w:line="240" w:lineRule="exact"/>
              <w:rPr>
                <w:sz w:val="20"/>
                <w:szCs w:val="26"/>
                <w:lang w:val="en-GB"/>
              </w:rPr>
            </w:pPr>
            <w:r w:rsidRPr="007B17FA">
              <w:rPr>
                <w:sz w:val="20"/>
                <w:szCs w:val="26"/>
                <w:rtl/>
                <w:lang w:val="en-GB"/>
              </w:rPr>
              <w:t>بولندا</w:t>
            </w:r>
          </w:p>
        </w:tc>
        <w:tc>
          <w:tcPr>
            <w:tcW w:w="1527" w:type="dxa"/>
            <w:shd w:val="clear" w:color="auto" w:fill="auto"/>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7B17FA">
              <w:rPr>
                <w:rFonts w:cs="Times New Roman"/>
                <w:sz w:val="20"/>
                <w:szCs w:val="26"/>
                <w:lang w:val="en-GB" w:eastAsia="en-US"/>
              </w:rPr>
              <w:t>32</w:t>
            </w:r>
          </w:p>
        </w:tc>
        <w:tc>
          <w:tcPr>
            <w:tcW w:w="1308" w:type="dxa"/>
            <w:shd w:val="clear" w:color="auto" w:fill="auto"/>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7</w:t>
            </w:r>
            <w:r w:rsidR="00982C4D">
              <w:rPr>
                <w:rFonts w:cs="Times New Roman"/>
                <w:sz w:val="20"/>
                <w:szCs w:val="26"/>
                <w:lang w:val="en-GB" w:eastAsia="en-US"/>
              </w:rPr>
              <w:t> </w:t>
            </w:r>
            <w:r w:rsidRPr="007B17FA">
              <w:rPr>
                <w:rFonts w:cs="Times New Roman"/>
                <w:sz w:val="20"/>
                <w:szCs w:val="26"/>
                <w:lang w:val="en-GB" w:eastAsia="en-US"/>
              </w:rPr>
              <w:t>587</w:t>
            </w:r>
          </w:p>
        </w:tc>
        <w:tc>
          <w:tcPr>
            <w:tcW w:w="1170"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2</w:t>
            </w:r>
            <w:r w:rsidR="006F2924">
              <w:rPr>
                <w:rFonts w:cs="Times New Roman"/>
                <w:sz w:val="20"/>
                <w:szCs w:val="26"/>
                <w:lang w:val="en-GB" w:eastAsia="en-US"/>
              </w:rPr>
              <w:t>,</w:t>
            </w:r>
            <w:r w:rsidRPr="007B17FA">
              <w:rPr>
                <w:rFonts w:cs="Times New Roman"/>
                <w:sz w:val="20"/>
                <w:szCs w:val="26"/>
                <w:lang w:val="en-GB" w:eastAsia="en-US"/>
              </w:rPr>
              <w:t>12</w:t>
            </w:r>
            <w:r w:rsidR="006F2924" w:rsidRPr="007B17FA">
              <w:rPr>
                <w:rFonts w:cs="Times New Roman"/>
                <w:sz w:val="20"/>
                <w:szCs w:val="26"/>
                <w:lang w:val="en-GB" w:eastAsia="en-US"/>
              </w:rPr>
              <w:t>:2</w:t>
            </w:r>
            <w:r w:rsidR="006F2924">
              <w:rPr>
                <w:rFonts w:cs="Times New Roman"/>
                <w:sz w:val="20"/>
                <w:szCs w:val="26"/>
                <w:lang w:val="en-GB" w:eastAsia="en-US"/>
              </w:rPr>
              <w:t>,</w:t>
            </w:r>
            <w:r w:rsidR="006F2924" w:rsidRPr="007B17FA">
              <w:rPr>
                <w:rFonts w:cs="Times New Roman"/>
                <w:sz w:val="20"/>
                <w:szCs w:val="26"/>
                <w:lang w:val="en-GB" w:eastAsia="en-US"/>
              </w:rPr>
              <w:t>13–</w:t>
            </w:r>
          </w:p>
        </w:tc>
        <w:tc>
          <w:tcPr>
            <w:tcW w:w="1115"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1</w:t>
            </w:r>
            <w:r w:rsidR="001641FE">
              <w:rPr>
                <w:rFonts w:cs="Times New Roman"/>
                <w:sz w:val="20"/>
                <w:szCs w:val="26"/>
                <w:lang w:val="en-GB" w:eastAsia="en-US"/>
              </w:rPr>
              <w:t>,</w:t>
            </w:r>
            <w:r w:rsidRPr="007B17FA">
              <w:rPr>
                <w:rFonts w:cs="Times New Roman"/>
                <w:sz w:val="20"/>
                <w:szCs w:val="26"/>
                <w:lang w:val="en-GB" w:eastAsia="en-US"/>
              </w:rPr>
              <w:t>34</w:t>
            </w:r>
            <w:r w:rsidR="001641FE" w:rsidRPr="007B17FA">
              <w:rPr>
                <w:rFonts w:cs="Times New Roman"/>
                <w:sz w:val="20"/>
                <w:szCs w:val="26"/>
                <w:lang w:val="en-GB" w:eastAsia="en-US"/>
              </w:rPr>
              <w:t>:1</w:t>
            </w:r>
            <w:r w:rsidR="001641FE">
              <w:rPr>
                <w:rFonts w:cs="Times New Roman"/>
                <w:sz w:val="20"/>
                <w:szCs w:val="26"/>
                <w:lang w:val="en-GB" w:eastAsia="en-US"/>
              </w:rPr>
              <w:t>,</w:t>
            </w:r>
            <w:r w:rsidR="001641FE" w:rsidRPr="007B17FA">
              <w:rPr>
                <w:rFonts w:cs="Times New Roman"/>
                <w:sz w:val="20"/>
                <w:szCs w:val="26"/>
                <w:lang w:val="en-GB" w:eastAsia="en-US"/>
              </w:rPr>
              <w:t>36–</w:t>
            </w:r>
          </w:p>
        </w:tc>
        <w:tc>
          <w:tcPr>
            <w:tcW w:w="1148"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0</w:t>
            </w:r>
            <w:r w:rsidR="003B2973">
              <w:rPr>
                <w:rFonts w:cs="Times New Roman"/>
                <w:sz w:val="20"/>
                <w:szCs w:val="26"/>
                <w:lang w:val="en-GB" w:eastAsia="en-US"/>
              </w:rPr>
              <w:t>,</w:t>
            </w:r>
            <w:r w:rsidRPr="007B17FA">
              <w:rPr>
                <w:rFonts w:cs="Times New Roman"/>
                <w:sz w:val="20"/>
                <w:szCs w:val="26"/>
                <w:lang w:val="en-GB" w:eastAsia="en-US"/>
              </w:rPr>
              <w:t>54</w:t>
            </w:r>
            <w:r w:rsidR="007A5A93" w:rsidRPr="007B17FA">
              <w:rPr>
                <w:rFonts w:cs="Times New Roman"/>
                <w:sz w:val="20"/>
                <w:szCs w:val="26"/>
                <w:lang w:val="en-GB" w:eastAsia="en-US"/>
              </w:rPr>
              <w:t>:0</w:t>
            </w:r>
            <w:r w:rsidR="007A5A93">
              <w:rPr>
                <w:rFonts w:cs="Times New Roman"/>
                <w:sz w:val="20"/>
                <w:szCs w:val="26"/>
                <w:lang w:val="en-GB" w:eastAsia="en-US"/>
              </w:rPr>
              <w:t>,</w:t>
            </w:r>
            <w:r w:rsidR="007A5A93" w:rsidRPr="007B17FA">
              <w:rPr>
                <w:rFonts w:cs="Times New Roman"/>
                <w:sz w:val="20"/>
                <w:szCs w:val="26"/>
                <w:lang w:val="en-GB" w:eastAsia="en-US"/>
              </w:rPr>
              <w:t>56–</w:t>
            </w:r>
          </w:p>
        </w:tc>
        <w:tc>
          <w:tcPr>
            <w:tcW w:w="1096"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0</w:t>
            </w:r>
            <w:r w:rsidR="00CB74CB">
              <w:rPr>
                <w:rFonts w:cs="Times New Roman"/>
                <w:sz w:val="20"/>
                <w:szCs w:val="26"/>
                <w:lang w:val="en-GB" w:eastAsia="en-US"/>
              </w:rPr>
              <w:t>,</w:t>
            </w:r>
            <w:r w:rsidRPr="007B17FA">
              <w:rPr>
                <w:rFonts w:cs="Times New Roman"/>
                <w:sz w:val="20"/>
                <w:szCs w:val="26"/>
                <w:lang w:val="en-GB" w:eastAsia="en-US"/>
              </w:rPr>
              <w:t>005</w:t>
            </w:r>
            <w:r w:rsidR="00CB74CB" w:rsidRPr="007B17FA">
              <w:rPr>
                <w:rFonts w:cs="Times New Roman"/>
                <w:sz w:val="20"/>
                <w:szCs w:val="26"/>
                <w:lang w:val="en-GB" w:eastAsia="en-US"/>
              </w:rPr>
              <w:t>–</w:t>
            </w:r>
          </w:p>
        </w:tc>
        <w:tc>
          <w:tcPr>
            <w:tcW w:w="1282" w:type="dxa"/>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2</w:t>
            </w:r>
            <w:r w:rsidR="00CB74CB">
              <w:rPr>
                <w:rFonts w:cs="Times New Roman"/>
                <w:sz w:val="20"/>
                <w:szCs w:val="26"/>
                <w:lang w:val="en-GB" w:eastAsia="en-US"/>
              </w:rPr>
              <w:t>,</w:t>
            </w:r>
            <w:r w:rsidRPr="007B17FA">
              <w:rPr>
                <w:rFonts w:cs="Times New Roman"/>
                <w:sz w:val="20"/>
                <w:szCs w:val="26"/>
                <w:lang w:val="en-GB" w:eastAsia="en-US"/>
              </w:rPr>
              <w:t>177</w:t>
            </w:r>
          </w:p>
        </w:tc>
      </w:tr>
      <w:tr w:rsidR="0024157D" w:rsidRPr="007B17FA" w:rsidTr="00B11722">
        <w:trPr>
          <w:cantSplit/>
          <w:jc w:val="center"/>
        </w:trPr>
        <w:tc>
          <w:tcPr>
            <w:tcW w:w="993" w:type="dxa"/>
          </w:tcPr>
          <w:p w:rsidR="0024157D" w:rsidRPr="007B17FA" w:rsidRDefault="0024157D" w:rsidP="0063738A">
            <w:pPr>
              <w:spacing w:before="20" w:after="40" w:line="240" w:lineRule="exact"/>
              <w:rPr>
                <w:sz w:val="20"/>
                <w:szCs w:val="26"/>
                <w:lang w:val="en-GB"/>
              </w:rPr>
            </w:pPr>
            <w:r w:rsidRPr="007B17FA">
              <w:rPr>
                <w:sz w:val="20"/>
                <w:szCs w:val="26"/>
                <w:rtl/>
                <w:lang w:val="en-GB"/>
              </w:rPr>
              <w:t>فرنسا</w:t>
            </w:r>
          </w:p>
        </w:tc>
        <w:tc>
          <w:tcPr>
            <w:tcW w:w="1527" w:type="dxa"/>
            <w:shd w:val="clear" w:color="auto" w:fill="auto"/>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38</w:t>
            </w:r>
          </w:p>
        </w:tc>
        <w:tc>
          <w:tcPr>
            <w:tcW w:w="1308" w:type="dxa"/>
            <w:shd w:val="clear" w:color="auto" w:fill="auto"/>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7B17FA">
              <w:rPr>
                <w:rFonts w:cs="Times New Roman"/>
                <w:sz w:val="20"/>
                <w:szCs w:val="26"/>
                <w:lang w:val="en-GB" w:eastAsia="ja-JP"/>
              </w:rPr>
              <w:t>7</w:t>
            </w:r>
            <w:r w:rsidR="00982C4D">
              <w:rPr>
                <w:rFonts w:cs="Times New Roman"/>
                <w:sz w:val="20"/>
                <w:szCs w:val="26"/>
                <w:lang w:val="en-GB" w:eastAsia="ja-JP"/>
              </w:rPr>
              <w:t> </w:t>
            </w:r>
            <w:r w:rsidRPr="007B17FA">
              <w:rPr>
                <w:rFonts w:cs="Times New Roman"/>
                <w:sz w:val="20"/>
                <w:szCs w:val="26"/>
                <w:lang w:val="en-GB" w:eastAsia="ja-JP"/>
              </w:rPr>
              <w:t>554</w:t>
            </w:r>
          </w:p>
        </w:tc>
        <w:tc>
          <w:tcPr>
            <w:tcW w:w="1170"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4</w:t>
            </w:r>
            <w:r w:rsidR="005802C7">
              <w:rPr>
                <w:rFonts w:cs="Times New Roman"/>
                <w:sz w:val="20"/>
                <w:szCs w:val="26"/>
                <w:lang w:val="en-GB" w:eastAsia="en-US"/>
              </w:rPr>
              <w:t>,</w:t>
            </w:r>
            <w:r w:rsidRPr="007B17FA">
              <w:rPr>
                <w:rFonts w:cs="Times New Roman"/>
                <w:sz w:val="20"/>
                <w:szCs w:val="26"/>
                <w:lang w:val="en-GB" w:eastAsia="en-US"/>
              </w:rPr>
              <w:t>3</w:t>
            </w:r>
            <w:r w:rsidR="005802C7" w:rsidRPr="007B17FA">
              <w:rPr>
                <w:rFonts w:cs="Times New Roman"/>
                <w:sz w:val="20"/>
                <w:szCs w:val="26"/>
                <w:lang w:val="en-GB" w:eastAsia="en-US"/>
              </w:rPr>
              <w:t>:3</w:t>
            </w:r>
            <w:r w:rsidR="005802C7">
              <w:rPr>
                <w:rFonts w:cs="Times New Roman"/>
                <w:sz w:val="20"/>
                <w:szCs w:val="26"/>
                <w:lang w:val="en-GB" w:eastAsia="en-US"/>
              </w:rPr>
              <w:t>,</w:t>
            </w:r>
            <w:r w:rsidR="005802C7" w:rsidRPr="007B17FA">
              <w:rPr>
                <w:rFonts w:cs="Times New Roman"/>
                <w:sz w:val="20"/>
                <w:szCs w:val="26"/>
                <w:lang w:val="en-GB" w:eastAsia="en-US"/>
              </w:rPr>
              <w:t>8–</w:t>
            </w:r>
          </w:p>
        </w:tc>
        <w:tc>
          <w:tcPr>
            <w:tcW w:w="1115"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2</w:t>
            </w:r>
            <w:r w:rsidR="00EC0F13">
              <w:rPr>
                <w:rFonts w:cs="Times New Roman"/>
                <w:sz w:val="20"/>
                <w:szCs w:val="26"/>
                <w:lang w:val="en-GB" w:eastAsia="en-US"/>
              </w:rPr>
              <w:t>,</w:t>
            </w:r>
            <w:r w:rsidRPr="007B17FA">
              <w:rPr>
                <w:rFonts w:cs="Times New Roman"/>
                <w:sz w:val="20"/>
                <w:szCs w:val="26"/>
                <w:lang w:val="en-GB" w:eastAsia="en-US"/>
              </w:rPr>
              <w:t>36</w:t>
            </w:r>
            <w:r w:rsidR="00EC0F13" w:rsidRPr="007B17FA">
              <w:rPr>
                <w:rFonts w:cs="Times New Roman"/>
                <w:sz w:val="20"/>
                <w:szCs w:val="26"/>
                <w:lang w:val="en-GB" w:eastAsia="en-US"/>
              </w:rPr>
              <w:t>:2</w:t>
            </w:r>
            <w:r w:rsidR="00EC0F13">
              <w:rPr>
                <w:rFonts w:cs="Times New Roman"/>
                <w:sz w:val="20"/>
                <w:szCs w:val="26"/>
                <w:lang w:val="en-GB" w:eastAsia="en-US"/>
              </w:rPr>
              <w:t>,</w:t>
            </w:r>
            <w:r w:rsidR="00EC0F13" w:rsidRPr="007B17FA">
              <w:rPr>
                <w:rFonts w:cs="Times New Roman"/>
                <w:sz w:val="20"/>
                <w:szCs w:val="26"/>
                <w:lang w:val="en-GB" w:eastAsia="en-US"/>
              </w:rPr>
              <w:t>09–</w:t>
            </w:r>
          </w:p>
        </w:tc>
        <w:tc>
          <w:tcPr>
            <w:tcW w:w="1148"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0</w:t>
            </w:r>
            <w:r w:rsidR="003B2973">
              <w:rPr>
                <w:rFonts w:cs="Times New Roman"/>
                <w:sz w:val="20"/>
                <w:szCs w:val="26"/>
                <w:lang w:val="en-GB" w:eastAsia="en-US"/>
              </w:rPr>
              <w:t>,</w:t>
            </w:r>
            <w:r w:rsidRPr="007B17FA">
              <w:rPr>
                <w:rFonts w:cs="Times New Roman"/>
                <w:sz w:val="20"/>
                <w:szCs w:val="26"/>
                <w:lang w:val="en-GB" w:eastAsia="en-US"/>
              </w:rPr>
              <w:t>71</w:t>
            </w:r>
            <w:r w:rsidR="007A5A93" w:rsidRPr="007B17FA">
              <w:rPr>
                <w:rFonts w:cs="Times New Roman"/>
                <w:sz w:val="20"/>
                <w:szCs w:val="26"/>
                <w:lang w:val="en-GB" w:eastAsia="en-US"/>
              </w:rPr>
              <w:t>:0</w:t>
            </w:r>
            <w:r w:rsidR="007A5A93">
              <w:rPr>
                <w:rFonts w:cs="Times New Roman"/>
                <w:sz w:val="20"/>
                <w:szCs w:val="26"/>
                <w:lang w:val="en-GB" w:eastAsia="en-US"/>
              </w:rPr>
              <w:t>,</w:t>
            </w:r>
            <w:r w:rsidR="007A5A93" w:rsidRPr="007B17FA">
              <w:rPr>
                <w:rFonts w:cs="Times New Roman"/>
                <w:sz w:val="20"/>
                <w:szCs w:val="26"/>
                <w:lang w:val="en-GB" w:eastAsia="en-US"/>
              </w:rPr>
              <w:t>73–</w:t>
            </w:r>
          </w:p>
        </w:tc>
        <w:tc>
          <w:tcPr>
            <w:tcW w:w="1096"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0</w:t>
            </w:r>
            <w:r w:rsidR="00CB74CB">
              <w:rPr>
                <w:rFonts w:cs="Times New Roman"/>
                <w:sz w:val="20"/>
                <w:szCs w:val="26"/>
                <w:lang w:val="en-GB" w:eastAsia="en-US"/>
              </w:rPr>
              <w:t>,</w:t>
            </w:r>
            <w:r w:rsidRPr="007B17FA">
              <w:rPr>
                <w:rFonts w:cs="Times New Roman"/>
                <w:sz w:val="20"/>
                <w:szCs w:val="26"/>
                <w:lang w:val="en-GB" w:eastAsia="en-US"/>
              </w:rPr>
              <w:t>04</w:t>
            </w:r>
            <w:r w:rsidR="00CB74CB" w:rsidRPr="007B17FA">
              <w:rPr>
                <w:rFonts w:cs="Times New Roman"/>
                <w:sz w:val="20"/>
                <w:szCs w:val="26"/>
                <w:lang w:val="en-GB" w:eastAsia="en-US"/>
              </w:rPr>
              <w:t>–</w:t>
            </w:r>
          </w:p>
        </w:tc>
        <w:tc>
          <w:tcPr>
            <w:tcW w:w="1282" w:type="dxa"/>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3</w:t>
            </w:r>
            <w:r w:rsidR="00CB74CB">
              <w:rPr>
                <w:rFonts w:cs="Times New Roman"/>
                <w:sz w:val="20"/>
                <w:szCs w:val="26"/>
                <w:lang w:val="en-GB" w:eastAsia="en-US"/>
              </w:rPr>
              <w:t>,</w:t>
            </w:r>
            <w:r w:rsidRPr="007B17FA">
              <w:rPr>
                <w:rFonts w:cs="Times New Roman"/>
                <w:sz w:val="20"/>
                <w:szCs w:val="26"/>
                <w:lang w:val="en-GB" w:eastAsia="en-US"/>
              </w:rPr>
              <w:t>13</w:t>
            </w:r>
          </w:p>
        </w:tc>
      </w:tr>
      <w:tr w:rsidR="0024157D" w:rsidRPr="007B17FA" w:rsidTr="00B11722">
        <w:trPr>
          <w:cantSplit/>
          <w:jc w:val="center"/>
        </w:trPr>
        <w:tc>
          <w:tcPr>
            <w:tcW w:w="993" w:type="dxa"/>
          </w:tcPr>
          <w:p w:rsidR="0024157D" w:rsidRPr="007B17FA" w:rsidRDefault="0024157D" w:rsidP="0063738A">
            <w:pPr>
              <w:spacing w:before="20" w:after="40" w:line="240" w:lineRule="exact"/>
              <w:rPr>
                <w:sz w:val="20"/>
                <w:szCs w:val="26"/>
                <w:lang w:val="en-GB"/>
              </w:rPr>
            </w:pPr>
            <w:r w:rsidRPr="007B17FA">
              <w:rPr>
                <w:sz w:val="20"/>
                <w:szCs w:val="26"/>
                <w:rtl/>
                <w:lang w:val="en-GB"/>
              </w:rPr>
              <w:t>بولندا</w:t>
            </w:r>
          </w:p>
        </w:tc>
        <w:tc>
          <w:tcPr>
            <w:tcW w:w="1527" w:type="dxa"/>
            <w:shd w:val="clear" w:color="auto" w:fill="auto"/>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7B17FA">
              <w:rPr>
                <w:rFonts w:cs="Times New Roman"/>
                <w:sz w:val="20"/>
                <w:szCs w:val="26"/>
                <w:lang w:val="en-GB" w:eastAsia="en-US"/>
              </w:rPr>
              <w:t>38</w:t>
            </w:r>
          </w:p>
        </w:tc>
        <w:tc>
          <w:tcPr>
            <w:tcW w:w="1308" w:type="dxa"/>
            <w:shd w:val="clear" w:color="auto" w:fill="auto"/>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30</w:t>
            </w:r>
            <w:r w:rsidR="00982C4D">
              <w:rPr>
                <w:rFonts w:cs="Times New Roman"/>
                <w:sz w:val="20"/>
                <w:szCs w:val="26"/>
                <w:lang w:val="en-GB" w:eastAsia="en-US"/>
              </w:rPr>
              <w:t> </w:t>
            </w:r>
            <w:r w:rsidRPr="007B17FA">
              <w:rPr>
                <w:rFonts w:cs="Times New Roman"/>
                <w:sz w:val="20"/>
                <w:szCs w:val="26"/>
                <w:lang w:val="en-GB" w:eastAsia="en-US"/>
              </w:rPr>
              <w:t>437</w:t>
            </w:r>
          </w:p>
        </w:tc>
        <w:tc>
          <w:tcPr>
            <w:tcW w:w="1170"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3</w:t>
            </w:r>
            <w:r w:rsidR="005802C7">
              <w:rPr>
                <w:rFonts w:cs="Times New Roman"/>
                <w:sz w:val="20"/>
                <w:szCs w:val="26"/>
                <w:lang w:val="en-GB" w:eastAsia="en-US"/>
              </w:rPr>
              <w:t>,</w:t>
            </w:r>
            <w:r w:rsidRPr="007B17FA">
              <w:rPr>
                <w:rFonts w:cs="Times New Roman"/>
                <w:sz w:val="20"/>
                <w:szCs w:val="26"/>
                <w:lang w:val="en-GB" w:eastAsia="en-US"/>
              </w:rPr>
              <w:t>59</w:t>
            </w:r>
            <w:r w:rsidR="005802C7" w:rsidRPr="007B17FA">
              <w:rPr>
                <w:rFonts w:cs="Times New Roman"/>
                <w:sz w:val="20"/>
                <w:szCs w:val="26"/>
                <w:lang w:val="en-GB" w:eastAsia="en-US"/>
              </w:rPr>
              <w:t>:3</w:t>
            </w:r>
            <w:r w:rsidR="005802C7">
              <w:rPr>
                <w:rFonts w:cs="Times New Roman"/>
                <w:sz w:val="20"/>
                <w:szCs w:val="26"/>
                <w:lang w:val="en-GB" w:eastAsia="en-US"/>
              </w:rPr>
              <w:t>,</w:t>
            </w:r>
            <w:r w:rsidR="005802C7" w:rsidRPr="007B17FA">
              <w:rPr>
                <w:rFonts w:cs="Times New Roman"/>
                <w:sz w:val="20"/>
                <w:szCs w:val="26"/>
                <w:lang w:val="en-GB" w:eastAsia="en-US"/>
              </w:rPr>
              <w:t>59–</w:t>
            </w:r>
          </w:p>
        </w:tc>
        <w:tc>
          <w:tcPr>
            <w:tcW w:w="1115"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2</w:t>
            </w:r>
            <w:r w:rsidR="0046366A">
              <w:rPr>
                <w:rFonts w:cs="Times New Roman"/>
                <w:sz w:val="20"/>
                <w:szCs w:val="26"/>
                <w:lang w:val="en-GB" w:eastAsia="en-US"/>
              </w:rPr>
              <w:t>,</w:t>
            </w:r>
            <w:r w:rsidRPr="007B17FA">
              <w:rPr>
                <w:rFonts w:cs="Times New Roman"/>
                <w:sz w:val="20"/>
                <w:szCs w:val="26"/>
                <w:lang w:val="en-GB" w:eastAsia="en-US"/>
              </w:rPr>
              <w:t>17</w:t>
            </w:r>
            <w:r w:rsidR="0046366A" w:rsidRPr="007B17FA">
              <w:rPr>
                <w:rFonts w:cs="Times New Roman"/>
                <w:sz w:val="20"/>
                <w:szCs w:val="26"/>
                <w:lang w:val="en-GB" w:eastAsia="en-US"/>
              </w:rPr>
              <w:t>:2</w:t>
            </w:r>
            <w:r w:rsidR="0046366A">
              <w:rPr>
                <w:rFonts w:cs="Times New Roman"/>
                <w:sz w:val="20"/>
                <w:szCs w:val="26"/>
                <w:lang w:val="en-GB" w:eastAsia="en-US"/>
              </w:rPr>
              <w:t>,</w:t>
            </w:r>
            <w:r w:rsidR="0046366A" w:rsidRPr="007B17FA">
              <w:rPr>
                <w:rFonts w:cs="Times New Roman"/>
                <w:sz w:val="20"/>
                <w:szCs w:val="26"/>
                <w:lang w:val="en-GB" w:eastAsia="en-US"/>
              </w:rPr>
              <w:t>17–</w:t>
            </w:r>
          </w:p>
        </w:tc>
        <w:tc>
          <w:tcPr>
            <w:tcW w:w="1148"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0</w:t>
            </w:r>
            <w:r w:rsidR="003B2973">
              <w:rPr>
                <w:rFonts w:cs="Times New Roman"/>
                <w:sz w:val="20"/>
                <w:szCs w:val="26"/>
                <w:lang w:val="en-GB" w:eastAsia="en-US"/>
              </w:rPr>
              <w:t>,</w:t>
            </w:r>
            <w:r w:rsidRPr="007B17FA">
              <w:rPr>
                <w:rFonts w:cs="Times New Roman"/>
                <w:sz w:val="20"/>
                <w:szCs w:val="26"/>
                <w:lang w:val="en-GB" w:eastAsia="en-US"/>
              </w:rPr>
              <w:t>83</w:t>
            </w:r>
            <w:r w:rsidR="007A5A93" w:rsidRPr="007B17FA">
              <w:rPr>
                <w:rFonts w:cs="Times New Roman"/>
                <w:sz w:val="20"/>
                <w:szCs w:val="26"/>
                <w:lang w:val="en-GB" w:eastAsia="en-US"/>
              </w:rPr>
              <w:t>:0</w:t>
            </w:r>
            <w:r w:rsidR="007A5A93">
              <w:rPr>
                <w:rFonts w:cs="Times New Roman"/>
                <w:sz w:val="20"/>
                <w:szCs w:val="26"/>
                <w:lang w:val="en-GB" w:eastAsia="en-US"/>
              </w:rPr>
              <w:t>,</w:t>
            </w:r>
            <w:r w:rsidR="007A5A93" w:rsidRPr="007B17FA">
              <w:rPr>
                <w:rFonts w:cs="Times New Roman"/>
                <w:sz w:val="20"/>
                <w:szCs w:val="26"/>
                <w:lang w:val="en-GB" w:eastAsia="en-US"/>
              </w:rPr>
              <w:t>85–</w:t>
            </w:r>
          </w:p>
        </w:tc>
        <w:tc>
          <w:tcPr>
            <w:tcW w:w="1096"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0</w:t>
            </w:r>
            <w:r w:rsidR="00CB74CB">
              <w:rPr>
                <w:rFonts w:cs="Times New Roman"/>
                <w:sz w:val="20"/>
                <w:szCs w:val="26"/>
                <w:lang w:val="en-GB" w:eastAsia="en-US"/>
              </w:rPr>
              <w:t>,</w:t>
            </w:r>
            <w:r w:rsidRPr="007B17FA">
              <w:rPr>
                <w:rFonts w:cs="Times New Roman"/>
                <w:sz w:val="20"/>
                <w:szCs w:val="26"/>
                <w:lang w:val="en-GB" w:eastAsia="en-US"/>
              </w:rPr>
              <w:t>004</w:t>
            </w:r>
            <w:r w:rsidR="00CB74CB" w:rsidRPr="007B17FA">
              <w:rPr>
                <w:rFonts w:cs="Times New Roman"/>
                <w:sz w:val="20"/>
                <w:szCs w:val="26"/>
                <w:lang w:val="en-GB" w:eastAsia="en-US"/>
              </w:rPr>
              <w:t>–</w:t>
            </w:r>
          </w:p>
        </w:tc>
        <w:tc>
          <w:tcPr>
            <w:tcW w:w="1282" w:type="dxa"/>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3</w:t>
            </w:r>
            <w:r w:rsidR="00CB74CB">
              <w:rPr>
                <w:rFonts w:cs="Times New Roman"/>
                <w:sz w:val="20"/>
                <w:szCs w:val="26"/>
                <w:lang w:val="en-GB" w:eastAsia="en-US"/>
              </w:rPr>
              <w:t>,</w:t>
            </w:r>
            <w:r w:rsidRPr="007B17FA">
              <w:rPr>
                <w:rFonts w:cs="Times New Roman"/>
                <w:sz w:val="20"/>
                <w:szCs w:val="26"/>
                <w:lang w:val="en-GB" w:eastAsia="en-US"/>
              </w:rPr>
              <w:t>600</w:t>
            </w:r>
          </w:p>
        </w:tc>
      </w:tr>
      <w:tr w:rsidR="0024157D" w:rsidRPr="007B17FA" w:rsidTr="00B11722">
        <w:trPr>
          <w:cantSplit/>
          <w:jc w:val="center"/>
        </w:trPr>
        <w:tc>
          <w:tcPr>
            <w:tcW w:w="993" w:type="dxa"/>
          </w:tcPr>
          <w:p w:rsidR="0024157D" w:rsidRPr="007B17FA" w:rsidRDefault="0024157D" w:rsidP="0063738A">
            <w:pPr>
              <w:spacing w:before="20" w:after="40" w:line="240" w:lineRule="exact"/>
              <w:rPr>
                <w:sz w:val="20"/>
                <w:szCs w:val="26"/>
                <w:lang w:val="en-GB"/>
              </w:rPr>
            </w:pPr>
            <w:r w:rsidRPr="007B17FA">
              <w:rPr>
                <w:sz w:val="20"/>
                <w:szCs w:val="26"/>
                <w:rtl/>
                <w:lang w:val="en-GB"/>
              </w:rPr>
              <w:t>فرنسا</w:t>
            </w:r>
          </w:p>
        </w:tc>
        <w:tc>
          <w:tcPr>
            <w:tcW w:w="1527" w:type="dxa"/>
            <w:shd w:val="clear" w:color="auto" w:fill="auto"/>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86</w:t>
            </w:r>
            <w:r w:rsidR="006467D8" w:rsidRPr="007B17FA">
              <w:rPr>
                <w:rFonts w:cs="Times New Roman"/>
                <w:sz w:val="20"/>
                <w:szCs w:val="26"/>
                <w:lang w:val="en-GB" w:eastAsia="en-US"/>
              </w:rPr>
              <w:t>-81/76-71</w:t>
            </w:r>
          </w:p>
        </w:tc>
        <w:tc>
          <w:tcPr>
            <w:tcW w:w="1308" w:type="dxa"/>
            <w:shd w:val="clear" w:color="auto" w:fill="auto"/>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61</w:t>
            </w:r>
          </w:p>
        </w:tc>
        <w:tc>
          <w:tcPr>
            <w:tcW w:w="1170"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4</w:t>
            </w:r>
            <w:r w:rsidR="005802C7">
              <w:rPr>
                <w:rFonts w:cs="Times New Roman"/>
                <w:sz w:val="20"/>
                <w:szCs w:val="26"/>
                <w:lang w:val="en-GB" w:eastAsia="en-US"/>
              </w:rPr>
              <w:t>,</w:t>
            </w:r>
            <w:r w:rsidRPr="007B17FA">
              <w:rPr>
                <w:rFonts w:cs="Times New Roman"/>
                <w:sz w:val="20"/>
                <w:szCs w:val="26"/>
                <w:lang w:val="en-GB" w:eastAsia="en-US"/>
              </w:rPr>
              <w:t>3</w:t>
            </w:r>
            <w:r w:rsidR="005802C7" w:rsidRPr="007B17FA">
              <w:rPr>
                <w:rFonts w:cs="Times New Roman"/>
                <w:sz w:val="20"/>
                <w:szCs w:val="26"/>
                <w:lang w:val="en-GB" w:eastAsia="en-US"/>
              </w:rPr>
              <w:t>:1</w:t>
            </w:r>
            <w:r w:rsidR="005802C7">
              <w:rPr>
                <w:rFonts w:cs="Times New Roman"/>
                <w:sz w:val="20"/>
                <w:szCs w:val="26"/>
                <w:lang w:val="en-GB" w:eastAsia="en-US"/>
              </w:rPr>
              <w:t>,</w:t>
            </w:r>
            <w:r w:rsidR="005802C7" w:rsidRPr="007B17FA">
              <w:rPr>
                <w:rFonts w:cs="Times New Roman"/>
                <w:sz w:val="20"/>
                <w:szCs w:val="26"/>
                <w:lang w:val="en-GB" w:eastAsia="en-US"/>
              </w:rPr>
              <w:t>7–</w:t>
            </w:r>
          </w:p>
        </w:tc>
        <w:tc>
          <w:tcPr>
            <w:tcW w:w="1115"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2</w:t>
            </w:r>
            <w:r w:rsidR="00A12A2C">
              <w:rPr>
                <w:rFonts w:cs="Times New Roman"/>
                <w:sz w:val="20"/>
                <w:szCs w:val="26"/>
                <w:lang w:val="en-GB" w:eastAsia="en-US"/>
              </w:rPr>
              <w:t>,</w:t>
            </w:r>
            <w:r w:rsidRPr="007B17FA">
              <w:rPr>
                <w:rFonts w:cs="Times New Roman"/>
                <w:sz w:val="20"/>
                <w:szCs w:val="26"/>
                <w:lang w:val="en-GB" w:eastAsia="en-US"/>
              </w:rPr>
              <w:t>6</w:t>
            </w:r>
            <w:r w:rsidR="00A12A2C" w:rsidRPr="007B17FA">
              <w:rPr>
                <w:rFonts w:cs="Times New Roman"/>
                <w:sz w:val="20"/>
                <w:szCs w:val="26"/>
                <w:lang w:val="en-GB" w:eastAsia="en-US"/>
              </w:rPr>
              <w:t>:0</w:t>
            </w:r>
            <w:r w:rsidR="00A12A2C">
              <w:rPr>
                <w:rFonts w:cs="Times New Roman"/>
                <w:sz w:val="20"/>
                <w:szCs w:val="26"/>
                <w:lang w:val="en-GB" w:eastAsia="en-US"/>
              </w:rPr>
              <w:t>,</w:t>
            </w:r>
            <w:r w:rsidR="00A12A2C" w:rsidRPr="007B17FA">
              <w:rPr>
                <w:rFonts w:cs="Times New Roman"/>
                <w:sz w:val="20"/>
                <w:szCs w:val="26"/>
                <w:lang w:val="en-GB" w:eastAsia="en-US"/>
              </w:rPr>
              <w:t>9–</w:t>
            </w:r>
          </w:p>
        </w:tc>
        <w:tc>
          <w:tcPr>
            <w:tcW w:w="1148"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1</w:t>
            </w:r>
            <w:r w:rsidR="007A5A93" w:rsidRPr="007B17FA">
              <w:rPr>
                <w:rFonts w:cs="Times New Roman"/>
                <w:sz w:val="20"/>
                <w:szCs w:val="26"/>
                <w:lang w:val="en-GB" w:eastAsia="en-US"/>
              </w:rPr>
              <w:t>:0</w:t>
            </w:r>
            <w:r w:rsidR="007A5A93">
              <w:rPr>
                <w:rFonts w:cs="Times New Roman"/>
                <w:sz w:val="20"/>
                <w:szCs w:val="26"/>
                <w:lang w:val="en-GB" w:eastAsia="en-US"/>
              </w:rPr>
              <w:t>,</w:t>
            </w:r>
            <w:r w:rsidR="007A5A93" w:rsidRPr="007B17FA">
              <w:rPr>
                <w:rFonts w:cs="Times New Roman"/>
                <w:sz w:val="20"/>
                <w:szCs w:val="26"/>
                <w:lang w:val="en-GB" w:eastAsia="en-US"/>
              </w:rPr>
              <w:t>2–</w:t>
            </w:r>
          </w:p>
        </w:tc>
        <w:tc>
          <w:tcPr>
            <w:tcW w:w="1096"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0</w:t>
            </w:r>
            <w:r w:rsidR="00CB74CB">
              <w:rPr>
                <w:rFonts w:cs="Times New Roman"/>
                <w:sz w:val="20"/>
                <w:szCs w:val="26"/>
                <w:lang w:val="en-GB" w:eastAsia="en-US"/>
              </w:rPr>
              <w:t>,</w:t>
            </w:r>
            <w:r w:rsidRPr="007B17FA">
              <w:rPr>
                <w:rFonts w:cs="Times New Roman"/>
                <w:sz w:val="20"/>
                <w:szCs w:val="26"/>
                <w:lang w:val="en-GB" w:eastAsia="en-US"/>
              </w:rPr>
              <w:t>34</w:t>
            </w:r>
          </w:p>
        </w:tc>
        <w:tc>
          <w:tcPr>
            <w:tcW w:w="1282" w:type="dxa"/>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2</w:t>
            </w:r>
            <w:r w:rsidR="00CB74CB">
              <w:rPr>
                <w:rFonts w:cs="Times New Roman"/>
                <w:sz w:val="20"/>
                <w:szCs w:val="26"/>
                <w:lang w:val="en-GB" w:eastAsia="en-US"/>
              </w:rPr>
              <w:t>,</w:t>
            </w:r>
            <w:r w:rsidRPr="007B17FA">
              <w:rPr>
                <w:rFonts w:cs="Times New Roman"/>
                <w:sz w:val="20"/>
                <w:szCs w:val="26"/>
                <w:lang w:val="en-GB" w:eastAsia="en-US"/>
              </w:rPr>
              <w:t>15</w:t>
            </w:r>
          </w:p>
        </w:tc>
      </w:tr>
      <w:tr w:rsidR="0024157D" w:rsidRPr="007B17FA" w:rsidTr="00B11722">
        <w:trPr>
          <w:cantSplit/>
          <w:jc w:val="center"/>
        </w:trPr>
        <w:tc>
          <w:tcPr>
            <w:tcW w:w="993" w:type="dxa"/>
          </w:tcPr>
          <w:p w:rsidR="0024157D" w:rsidRPr="007B17FA" w:rsidRDefault="0024157D" w:rsidP="0063738A">
            <w:pPr>
              <w:spacing w:before="20" w:after="40" w:line="240" w:lineRule="exact"/>
              <w:rPr>
                <w:sz w:val="20"/>
                <w:szCs w:val="26"/>
                <w:lang w:val="en-GB"/>
              </w:rPr>
            </w:pPr>
            <w:r w:rsidRPr="007B17FA">
              <w:rPr>
                <w:sz w:val="20"/>
                <w:szCs w:val="26"/>
                <w:rtl/>
                <w:lang w:val="en-GB"/>
              </w:rPr>
              <w:t>بولندا</w:t>
            </w:r>
          </w:p>
        </w:tc>
        <w:tc>
          <w:tcPr>
            <w:tcW w:w="1527" w:type="dxa"/>
            <w:shd w:val="clear" w:color="auto" w:fill="auto"/>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7B17FA">
              <w:rPr>
                <w:rFonts w:cs="Times New Roman"/>
                <w:sz w:val="20"/>
                <w:szCs w:val="26"/>
                <w:lang w:val="en-GB" w:eastAsia="en-US"/>
              </w:rPr>
              <w:t>75</w:t>
            </w:r>
          </w:p>
        </w:tc>
        <w:tc>
          <w:tcPr>
            <w:tcW w:w="1308" w:type="dxa"/>
            <w:shd w:val="clear" w:color="auto" w:fill="auto"/>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176</w:t>
            </w:r>
          </w:p>
        </w:tc>
        <w:tc>
          <w:tcPr>
            <w:tcW w:w="1170"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3</w:t>
            </w:r>
            <w:r w:rsidR="005802C7">
              <w:rPr>
                <w:rFonts w:cs="Times New Roman"/>
                <w:sz w:val="20"/>
                <w:szCs w:val="26"/>
                <w:lang w:val="en-GB" w:eastAsia="en-US"/>
              </w:rPr>
              <w:t>,</w:t>
            </w:r>
            <w:r w:rsidRPr="007B17FA">
              <w:rPr>
                <w:rFonts w:cs="Times New Roman"/>
                <w:sz w:val="20"/>
                <w:szCs w:val="26"/>
                <w:lang w:val="en-GB" w:eastAsia="en-US"/>
              </w:rPr>
              <w:t>11</w:t>
            </w:r>
            <w:r w:rsidR="005802C7" w:rsidRPr="007B17FA">
              <w:rPr>
                <w:rFonts w:cs="Times New Roman"/>
                <w:sz w:val="20"/>
                <w:szCs w:val="26"/>
                <w:lang w:val="en-GB" w:eastAsia="en-US"/>
              </w:rPr>
              <w:t>:3</w:t>
            </w:r>
            <w:r w:rsidR="005802C7">
              <w:rPr>
                <w:rFonts w:cs="Times New Roman"/>
                <w:sz w:val="20"/>
                <w:szCs w:val="26"/>
                <w:lang w:val="en-GB" w:eastAsia="en-US"/>
              </w:rPr>
              <w:t>,</w:t>
            </w:r>
            <w:r w:rsidR="005802C7" w:rsidRPr="007B17FA">
              <w:rPr>
                <w:rFonts w:cs="Times New Roman"/>
                <w:sz w:val="20"/>
                <w:szCs w:val="26"/>
                <w:lang w:val="en-GB" w:eastAsia="en-US"/>
              </w:rPr>
              <w:t>12–</w:t>
            </w:r>
          </w:p>
        </w:tc>
        <w:tc>
          <w:tcPr>
            <w:tcW w:w="1115"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2</w:t>
            </w:r>
            <w:r w:rsidR="00A12A2C">
              <w:rPr>
                <w:rFonts w:cs="Times New Roman"/>
                <w:sz w:val="20"/>
                <w:szCs w:val="26"/>
                <w:lang w:val="en-GB" w:eastAsia="en-US"/>
              </w:rPr>
              <w:t>,</w:t>
            </w:r>
            <w:r w:rsidRPr="007B17FA">
              <w:rPr>
                <w:rFonts w:cs="Times New Roman"/>
                <w:sz w:val="20"/>
                <w:szCs w:val="26"/>
                <w:lang w:val="en-GB" w:eastAsia="en-US"/>
              </w:rPr>
              <w:t>54</w:t>
            </w:r>
            <w:r w:rsidR="00A12A2C" w:rsidRPr="007B17FA">
              <w:rPr>
                <w:rFonts w:cs="Times New Roman"/>
                <w:sz w:val="20"/>
                <w:szCs w:val="26"/>
                <w:lang w:val="en-GB" w:eastAsia="en-US"/>
              </w:rPr>
              <w:t>:2</w:t>
            </w:r>
            <w:r w:rsidR="00A12A2C">
              <w:rPr>
                <w:rFonts w:cs="Times New Roman"/>
                <w:sz w:val="20"/>
                <w:szCs w:val="26"/>
                <w:lang w:val="en-GB" w:eastAsia="en-US"/>
              </w:rPr>
              <w:t>,</w:t>
            </w:r>
            <w:r w:rsidR="00A12A2C" w:rsidRPr="007B17FA">
              <w:rPr>
                <w:rFonts w:cs="Times New Roman"/>
                <w:sz w:val="20"/>
                <w:szCs w:val="26"/>
                <w:lang w:val="en-GB" w:eastAsia="en-US"/>
              </w:rPr>
              <w:t>54–</w:t>
            </w:r>
          </w:p>
        </w:tc>
        <w:tc>
          <w:tcPr>
            <w:tcW w:w="1148"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1</w:t>
            </w:r>
            <w:r w:rsidR="003B2973">
              <w:rPr>
                <w:rFonts w:cs="Times New Roman"/>
                <w:sz w:val="20"/>
                <w:szCs w:val="26"/>
                <w:lang w:val="en-GB" w:eastAsia="en-US"/>
              </w:rPr>
              <w:t>,</w:t>
            </w:r>
            <w:r w:rsidRPr="007B17FA">
              <w:rPr>
                <w:rFonts w:cs="Times New Roman"/>
                <w:sz w:val="20"/>
                <w:szCs w:val="26"/>
                <w:lang w:val="en-GB" w:eastAsia="en-US"/>
              </w:rPr>
              <w:t>00</w:t>
            </w:r>
            <w:r w:rsidR="007A5A93" w:rsidRPr="007B17FA">
              <w:rPr>
                <w:rFonts w:cs="Times New Roman"/>
                <w:sz w:val="20"/>
                <w:szCs w:val="26"/>
                <w:lang w:val="en-GB" w:eastAsia="en-US"/>
              </w:rPr>
              <w:t>:1</w:t>
            </w:r>
            <w:r w:rsidR="007A5A93">
              <w:rPr>
                <w:rFonts w:cs="Times New Roman"/>
                <w:sz w:val="20"/>
                <w:szCs w:val="26"/>
                <w:lang w:val="en-GB" w:eastAsia="en-US"/>
              </w:rPr>
              <w:t>,</w:t>
            </w:r>
            <w:r w:rsidR="007A5A93" w:rsidRPr="007B17FA">
              <w:rPr>
                <w:rFonts w:cs="Times New Roman"/>
                <w:sz w:val="20"/>
                <w:szCs w:val="26"/>
                <w:lang w:val="en-GB" w:eastAsia="en-US"/>
              </w:rPr>
              <w:t>01–</w:t>
            </w:r>
          </w:p>
        </w:tc>
        <w:tc>
          <w:tcPr>
            <w:tcW w:w="1096" w:type="dxa"/>
            <w:shd w:val="clear" w:color="auto" w:fill="auto"/>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0</w:t>
            </w:r>
            <w:r w:rsidR="00CB74CB">
              <w:rPr>
                <w:rFonts w:cs="Times New Roman"/>
                <w:sz w:val="20"/>
                <w:szCs w:val="26"/>
                <w:lang w:val="en-GB" w:eastAsia="en-US"/>
              </w:rPr>
              <w:t>,</w:t>
            </w:r>
            <w:r w:rsidRPr="007B17FA">
              <w:rPr>
                <w:rFonts w:cs="Times New Roman"/>
                <w:sz w:val="20"/>
                <w:szCs w:val="26"/>
                <w:lang w:val="en-GB" w:eastAsia="en-US"/>
              </w:rPr>
              <w:t>004</w:t>
            </w:r>
            <w:r w:rsidR="00CB74CB" w:rsidRPr="007B17FA">
              <w:rPr>
                <w:rFonts w:cs="Times New Roman"/>
                <w:sz w:val="20"/>
                <w:szCs w:val="26"/>
                <w:lang w:val="en-GB" w:eastAsia="en-US"/>
              </w:rPr>
              <w:t>–</w:t>
            </w:r>
          </w:p>
        </w:tc>
        <w:tc>
          <w:tcPr>
            <w:tcW w:w="1282" w:type="dxa"/>
            <w:vAlign w:val="bottom"/>
          </w:tcPr>
          <w:p w:rsidR="0024157D" w:rsidRPr="007B17FA"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7B17FA">
              <w:rPr>
                <w:rFonts w:cs="Times New Roman"/>
                <w:sz w:val="20"/>
                <w:szCs w:val="26"/>
                <w:lang w:val="en-GB" w:eastAsia="en-US"/>
              </w:rPr>
              <w:t>2</w:t>
            </w:r>
            <w:r w:rsidR="00CB74CB">
              <w:rPr>
                <w:rFonts w:cs="Times New Roman"/>
                <w:sz w:val="20"/>
                <w:szCs w:val="26"/>
                <w:lang w:val="en-GB" w:eastAsia="en-US"/>
              </w:rPr>
              <w:t>,</w:t>
            </w:r>
            <w:r w:rsidRPr="007B17FA">
              <w:rPr>
                <w:rFonts w:cs="Times New Roman"/>
                <w:sz w:val="20"/>
                <w:szCs w:val="26"/>
                <w:lang w:val="en-GB" w:eastAsia="en-US"/>
              </w:rPr>
              <w:t>366</w:t>
            </w:r>
          </w:p>
        </w:tc>
      </w:tr>
    </w:tbl>
    <w:p w:rsidR="0024157D" w:rsidRPr="0064642F" w:rsidRDefault="0024157D" w:rsidP="0024157D">
      <w:pPr>
        <w:tabs>
          <w:tab w:val="left" w:pos="794"/>
          <w:tab w:val="left" w:pos="1191"/>
          <w:tab w:val="left" w:pos="1588"/>
          <w:tab w:val="left" w:pos="1985"/>
        </w:tabs>
        <w:bidi w:val="0"/>
        <w:spacing w:before="0" w:line="240" w:lineRule="auto"/>
        <w:rPr>
          <w:rFonts w:cs="Times New Roman"/>
          <w:sz w:val="20"/>
          <w:szCs w:val="20"/>
          <w:lang w:val="en-GB" w:eastAsia="en-US"/>
        </w:rPr>
      </w:pPr>
    </w:p>
    <w:p w:rsidR="0024157D" w:rsidRPr="00E01589" w:rsidRDefault="0024157D" w:rsidP="00E93D24">
      <w:pPr>
        <w:pStyle w:val="TableNo"/>
        <w:keepNext/>
        <w:keepLines/>
        <w:widowControl w:val="0"/>
        <w:rPr>
          <w:rtl/>
        </w:rPr>
      </w:pPr>
      <w:bookmarkStart w:id="59" w:name="lt_pId1365"/>
      <w:r>
        <w:rPr>
          <w:rFonts w:hint="cs"/>
          <w:rtl/>
        </w:rPr>
        <w:lastRenderedPageBreak/>
        <w:t xml:space="preserve">الجدول </w:t>
      </w:r>
      <w:r>
        <w:t>4B-A2</w:t>
      </w:r>
    </w:p>
    <w:p w:rsidR="0024157D" w:rsidRPr="00E01589" w:rsidRDefault="00E93D24" w:rsidP="00D43743">
      <w:pPr>
        <w:pStyle w:val="Tabletitle"/>
      </w:pPr>
      <w:r w:rsidRPr="00E93D24">
        <w:rPr>
          <w:rFonts w:hint="cs"/>
          <w:rtl/>
        </w:rPr>
        <w:t xml:space="preserve">طول الوصلة </w:t>
      </w:r>
      <w:r w:rsidRPr="00E93D24">
        <w:t>(km)</w:t>
      </w:r>
      <w:bookmarkEnd w:id="59"/>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1568"/>
        <w:gridCol w:w="1316"/>
        <w:gridCol w:w="1078"/>
        <w:gridCol w:w="1105"/>
        <w:gridCol w:w="1197"/>
        <w:gridCol w:w="1134"/>
        <w:gridCol w:w="1275"/>
      </w:tblGrid>
      <w:tr w:rsidR="00D43743" w:rsidRPr="00165BAB" w:rsidTr="00B11722">
        <w:trPr>
          <w:cantSplit/>
          <w:tblHeader/>
          <w:jc w:val="center"/>
        </w:trPr>
        <w:tc>
          <w:tcPr>
            <w:tcW w:w="966" w:type="dxa"/>
            <w:vMerge w:val="restart"/>
          </w:tcPr>
          <w:p w:rsidR="00D43743" w:rsidRPr="00165BAB" w:rsidRDefault="00D43743" w:rsidP="00D4374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center"/>
              <w:rPr>
                <w:rFonts w:cs="Times New Roman"/>
                <w:b/>
                <w:sz w:val="20"/>
                <w:szCs w:val="26"/>
                <w:lang w:val="en-GB" w:eastAsia="en-US"/>
              </w:rPr>
            </w:pPr>
          </w:p>
        </w:tc>
        <w:tc>
          <w:tcPr>
            <w:tcW w:w="1568" w:type="dxa"/>
            <w:vMerge w:val="restart"/>
            <w:shd w:val="clear" w:color="auto" w:fill="auto"/>
          </w:tcPr>
          <w:p w:rsidR="00D43743" w:rsidRPr="00165BAB" w:rsidRDefault="00D43743" w:rsidP="00D9079F">
            <w:pPr>
              <w:pStyle w:val="Tablehead"/>
              <w:spacing w:after="40" w:line="240" w:lineRule="exact"/>
              <w:rPr>
                <w:lang w:val="en-GB"/>
              </w:rPr>
            </w:pPr>
            <w:r w:rsidRPr="00165BAB">
              <w:rPr>
                <w:rFonts w:hint="cs"/>
                <w:rtl/>
                <w:lang w:val="en-GB"/>
              </w:rPr>
              <w:t>النطاق</w:t>
            </w:r>
            <w:r w:rsidRPr="00165BAB">
              <w:rPr>
                <w:lang w:val="en-GB"/>
              </w:rPr>
              <w:br/>
              <w:t>(GHz)</w:t>
            </w:r>
          </w:p>
        </w:tc>
        <w:tc>
          <w:tcPr>
            <w:tcW w:w="1316" w:type="dxa"/>
            <w:vMerge w:val="restart"/>
            <w:shd w:val="clear" w:color="auto" w:fill="auto"/>
          </w:tcPr>
          <w:p w:rsidR="00D43743" w:rsidRPr="00165BAB" w:rsidRDefault="00D43743" w:rsidP="00D43743">
            <w:pPr>
              <w:pStyle w:val="Tablehead"/>
              <w:spacing w:after="40" w:line="240" w:lineRule="exact"/>
              <w:rPr>
                <w:lang w:val="en-GB"/>
              </w:rPr>
            </w:pPr>
            <w:r w:rsidRPr="00165BAB">
              <w:rPr>
                <w:rFonts w:hint="cs"/>
                <w:spacing w:val="-6"/>
                <w:rtl/>
                <w:lang w:bidi="ar"/>
              </w:rPr>
              <w:t>عدد السجلات</w:t>
            </w:r>
          </w:p>
        </w:tc>
        <w:tc>
          <w:tcPr>
            <w:tcW w:w="3380" w:type="dxa"/>
            <w:gridSpan w:val="3"/>
            <w:shd w:val="clear" w:color="auto" w:fill="auto"/>
          </w:tcPr>
          <w:p w:rsidR="00D43743" w:rsidRPr="00165BAB" w:rsidRDefault="00D43743" w:rsidP="00D4374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en-US"/>
              </w:rPr>
            </w:pPr>
            <w:r w:rsidRPr="00165BAB">
              <w:rPr>
                <w:rFonts w:hint="cs"/>
                <w:b/>
                <w:bCs/>
                <w:sz w:val="20"/>
                <w:szCs w:val="26"/>
                <w:rtl/>
                <w:lang w:val="en-GB"/>
              </w:rPr>
              <w:t>توزعات الترتيب المئوي</w:t>
            </w:r>
          </w:p>
        </w:tc>
        <w:tc>
          <w:tcPr>
            <w:tcW w:w="1134" w:type="dxa"/>
            <w:vMerge w:val="restart"/>
            <w:shd w:val="clear" w:color="auto" w:fill="auto"/>
          </w:tcPr>
          <w:p w:rsidR="00D43743" w:rsidRPr="00165BAB" w:rsidRDefault="00D43743" w:rsidP="00D4374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en-US"/>
              </w:rPr>
            </w:pPr>
            <w:r w:rsidRPr="00165BAB">
              <w:rPr>
                <w:rFonts w:hint="cs"/>
                <w:b/>
                <w:bCs/>
                <w:sz w:val="20"/>
                <w:szCs w:val="26"/>
                <w:rtl/>
                <w:lang w:val="en-GB" w:bidi="ar-EG"/>
              </w:rPr>
              <w:t>ا</w:t>
            </w:r>
            <w:r w:rsidRPr="00165BAB">
              <w:rPr>
                <w:rFonts w:hint="cs"/>
                <w:b/>
                <w:bCs/>
                <w:sz w:val="20"/>
                <w:szCs w:val="26"/>
                <w:rtl/>
                <w:lang w:val="en-GB"/>
              </w:rPr>
              <w:t>لمتوسط</w:t>
            </w:r>
          </w:p>
        </w:tc>
        <w:tc>
          <w:tcPr>
            <w:tcW w:w="1275" w:type="dxa"/>
            <w:vMerge w:val="restart"/>
          </w:tcPr>
          <w:p w:rsidR="00D43743" w:rsidRPr="00165BAB" w:rsidRDefault="00D43743" w:rsidP="00D4374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ja-JP"/>
              </w:rPr>
            </w:pPr>
            <w:r w:rsidRPr="00165BAB">
              <w:rPr>
                <w:rFonts w:hint="cs"/>
                <w:b/>
                <w:bCs/>
                <w:spacing w:val="-6"/>
                <w:sz w:val="20"/>
                <w:szCs w:val="26"/>
                <w:rtl/>
                <w:lang w:bidi="ar"/>
              </w:rPr>
              <w:t>الانحراف المعياري</w:t>
            </w:r>
          </w:p>
        </w:tc>
      </w:tr>
      <w:tr w:rsidR="0024157D" w:rsidRPr="00165BAB" w:rsidTr="00B11722">
        <w:trPr>
          <w:cantSplit/>
          <w:tblHeader/>
          <w:jc w:val="center"/>
        </w:trPr>
        <w:tc>
          <w:tcPr>
            <w:tcW w:w="966" w:type="dxa"/>
            <w:vMerge/>
          </w:tcPr>
          <w:p w:rsidR="0024157D" w:rsidRPr="00165BAB" w:rsidRDefault="0024157D" w:rsidP="00D43743">
            <w:pPr>
              <w:tabs>
                <w:tab w:val="left" w:pos="794"/>
                <w:tab w:val="left" w:pos="1191"/>
                <w:tab w:val="left" w:pos="1588"/>
                <w:tab w:val="left" w:pos="1985"/>
              </w:tabs>
              <w:bidi w:val="0"/>
              <w:spacing w:before="40" w:after="40" w:line="240" w:lineRule="exact"/>
              <w:jc w:val="center"/>
              <w:rPr>
                <w:rFonts w:ascii="Arial" w:hAnsi="Arial" w:cs="Arial"/>
                <w:b/>
                <w:sz w:val="20"/>
                <w:szCs w:val="26"/>
                <w:lang w:val="en-GB" w:eastAsia="en-US"/>
              </w:rPr>
            </w:pPr>
          </w:p>
        </w:tc>
        <w:tc>
          <w:tcPr>
            <w:tcW w:w="1568" w:type="dxa"/>
            <w:vMerge/>
            <w:shd w:val="clear" w:color="auto" w:fill="auto"/>
          </w:tcPr>
          <w:p w:rsidR="0024157D" w:rsidRPr="00165BAB" w:rsidRDefault="0024157D" w:rsidP="00D43743">
            <w:pPr>
              <w:tabs>
                <w:tab w:val="left" w:pos="794"/>
                <w:tab w:val="left" w:pos="1191"/>
                <w:tab w:val="left" w:pos="1588"/>
                <w:tab w:val="left" w:pos="1985"/>
              </w:tabs>
              <w:bidi w:val="0"/>
              <w:spacing w:before="40" w:after="40" w:line="240" w:lineRule="exact"/>
              <w:jc w:val="center"/>
              <w:rPr>
                <w:rFonts w:ascii="Arial" w:hAnsi="Arial" w:cs="Arial"/>
                <w:b/>
                <w:sz w:val="20"/>
                <w:szCs w:val="26"/>
                <w:lang w:val="en-GB" w:eastAsia="en-US"/>
              </w:rPr>
            </w:pPr>
          </w:p>
        </w:tc>
        <w:tc>
          <w:tcPr>
            <w:tcW w:w="1316" w:type="dxa"/>
            <w:vMerge/>
            <w:shd w:val="clear" w:color="auto" w:fill="auto"/>
          </w:tcPr>
          <w:p w:rsidR="0024157D" w:rsidRPr="00165BAB" w:rsidRDefault="0024157D" w:rsidP="00D43743">
            <w:pPr>
              <w:tabs>
                <w:tab w:val="left" w:pos="794"/>
                <w:tab w:val="left" w:pos="1191"/>
                <w:tab w:val="left" w:pos="1588"/>
                <w:tab w:val="left" w:pos="1985"/>
              </w:tabs>
              <w:bidi w:val="0"/>
              <w:spacing w:before="40" w:after="40" w:line="240" w:lineRule="exact"/>
              <w:jc w:val="center"/>
              <w:rPr>
                <w:rFonts w:ascii="Arial" w:hAnsi="Arial" w:cs="Arial"/>
                <w:b/>
                <w:sz w:val="20"/>
                <w:szCs w:val="26"/>
                <w:lang w:val="en-GB" w:eastAsia="en-US"/>
              </w:rPr>
            </w:pPr>
          </w:p>
        </w:tc>
        <w:tc>
          <w:tcPr>
            <w:tcW w:w="1078" w:type="dxa"/>
            <w:shd w:val="clear" w:color="auto" w:fill="auto"/>
          </w:tcPr>
          <w:p w:rsidR="0024157D" w:rsidRPr="00165BAB" w:rsidRDefault="0024157D" w:rsidP="000B04C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en-US"/>
              </w:rPr>
            </w:pPr>
            <w:r w:rsidRPr="00165BAB">
              <w:rPr>
                <w:rFonts w:cs="Times New Roman"/>
                <w:b/>
                <w:sz w:val="20"/>
                <w:szCs w:val="26"/>
                <w:lang w:val="en-GB" w:eastAsia="en-US"/>
              </w:rPr>
              <w:t>95</w:t>
            </w:r>
            <w:r w:rsidR="000B04C8" w:rsidRPr="00165BAB">
              <w:rPr>
                <w:rFonts w:cs="Times New Roman"/>
                <w:b/>
                <w:sz w:val="20"/>
                <w:szCs w:val="26"/>
                <w:lang w:val="en-GB" w:eastAsia="en-US"/>
              </w:rPr>
              <w:t>:5</w:t>
            </w:r>
          </w:p>
        </w:tc>
        <w:tc>
          <w:tcPr>
            <w:tcW w:w="1105" w:type="dxa"/>
            <w:shd w:val="clear" w:color="auto" w:fill="auto"/>
          </w:tcPr>
          <w:p w:rsidR="0024157D" w:rsidRPr="00165BAB" w:rsidRDefault="0024157D" w:rsidP="000B04C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en-US"/>
              </w:rPr>
            </w:pPr>
            <w:r w:rsidRPr="00165BAB">
              <w:rPr>
                <w:rFonts w:cs="Times New Roman"/>
                <w:b/>
                <w:sz w:val="20"/>
                <w:szCs w:val="26"/>
                <w:lang w:val="en-GB" w:eastAsia="en-US"/>
              </w:rPr>
              <w:t>90</w:t>
            </w:r>
            <w:r w:rsidR="000B04C8" w:rsidRPr="00165BAB">
              <w:rPr>
                <w:rFonts w:cs="Times New Roman"/>
                <w:b/>
                <w:sz w:val="20"/>
                <w:szCs w:val="26"/>
                <w:lang w:val="en-GB" w:eastAsia="en-US"/>
              </w:rPr>
              <w:t>:10</w:t>
            </w:r>
          </w:p>
        </w:tc>
        <w:tc>
          <w:tcPr>
            <w:tcW w:w="1197" w:type="dxa"/>
            <w:shd w:val="clear" w:color="auto" w:fill="auto"/>
          </w:tcPr>
          <w:p w:rsidR="0024157D" w:rsidRPr="00165BAB" w:rsidRDefault="0024157D" w:rsidP="000B04C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en-US"/>
              </w:rPr>
            </w:pPr>
            <w:r w:rsidRPr="00165BAB">
              <w:rPr>
                <w:rFonts w:cs="Times New Roman"/>
                <w:b/>
                <w:sz w:val="20"/>
                <w:szCs w:val="26"/>
                <w:lang w:val="en-GB" w:eastAsia="en-US"/>
              </w:rPr>
              <w:t>75</w:t>
            </w:r>
            <w:r w:rsidR="000B04C8" w:rsidRPr="00165BAB">
              <w:rPr>
                <w:rFonts w:cs="Times New Roman"/>
                <w:b/>
                <w:sz w:val="20"/>
                <w:szCs w:val="26"/>
                <w:lang w:val="en-GB" w:eastAsia="en-US"/>
              </w:rPr>
              <w:t>:25</w:t>
            </w:r>
          </w:p>
        </w:tc>
        <w:tc>
          <w:tcPr>
            <w:tcW w:w="1134" w:type="dxa"/>
            <w:vMerge/>
            <w:shd w:val="clear" w:color="auto" w:fill="auto"/>
          </w:tcPr>
          <w:p w:rsidR="0024157D" w:rsidRPr="00165BAB" w:rsidRDefault="0024157D" w:rsidP="00D43743">
            <w:pPr>
              <w:tabs>
                <w:tab w:val="left" w:pos="794"/>
                <w:tab w:val="left" w:pos="1191"/>
                <w:tab w:val="left" w:pos="1588"/>
                <w:tab w:val="left" w:pos="1985"/>
              </w:tabs>
              <w:bidi w:val="0"/>
              <w:spacing w:before="40" w:after="40" w:line="240" w:lineRule="exact"/>
              <w:jc w:val="center"/>
              <w:rPr>
                <w:rFonts w:ascii="Arial" w:hAnsi="Arial" w:cs="Arial"/>
                <w:sz w:val="20"/>
                <w:szCs w:val="26"/>
                <w:lang w:val="en-GB" w:eastAsia="en-US"/>
              </w:rPr>
            </w:pPr>
          </w:p>
        </w:tc>
        <w:tc>
          <w:tcPr>
            <w:tcW w:w="1275" w:type="dxa"/>
            <w:vMerge/>
          </w:tcPr>
          <w:p w:rsidR="0024157D" w:rsidRPr="00165BAB" w:rsidRDefault="0024157D" w:rsidP="00D43743">
            <w:pPr>
              <w:tabs>
                <w:tab w:val="left" w:pos="794"/>
                <w:tab w:val="left" w:pos="1191"/>
                <w:tab w:val="left" w:pos="1588"/>
                <w:tab w:val="left" w:pos="1985"/>
              </w:tabs>
              <w:bidi w:val="0"/>
              <w:spacing w:before="40" w:after="40" w:line="240" w:lineRule="exact"/>
              <w:jc w:val="center"/>
              <w:rPr>
                <w:rFonts w:ascii="Arial" w:hAnsi="Arial" w:cs="Arial"/>
                <w:sz w:val="20"/>
                <w:szCs w:val="26"/>
                <w:lang w:val="en-GB" w:eastAsia="en-US"/>
              </w:rPr>
            </w:pPr>
          </w:p>
        </w:tc>
      </w:tr>
      <w:tr w:rsidR="0024157D" w:rsidRPr="00165BAB" w:rsidTr="001D5EE8">
        <w:trPr>
          <w:cantSplit/>
          <w:jc w:val="center"/>
        </w:trPr>
        <w:tc>
          <w:tcPr>
            <w:tcW w:w="966" w:type="dxa"/>
          </w:tcPr>
          <w:p w:rsidR="0024157D" w:rsidRPr="00165BAB" w:rsidRDefault="0024157D" w:rsidP="0063738A">
            <w:pPr>
              <w:spacing w:before="20" w:after="40" w:line="240" w:lineRule="exact"/>
              <w:rPr>
                <w:sz w:val="20"/>
                <w:szCs w:val="26"/>
                <w:lang w:val="en-GB"/>
              </w:rPr>
            </w:pPr>
            <w:r w:rsidRPr="00165BAB">
              <w:rPr>
                <w:sz w:val="20"/>
                <w:szCs w:val="26"/>
                <w:rtl/>
                <w:lang w:val="en-GB"/>
              </w:rPr>
              <w:t>فرنسا</w:t>
            </w:r>
          </w:p>
        </w:tc>
        <w:tc>
          <w:tcPr>
            <w:tcW w:w="1568" w:type="dxa"/>
            <w:shd w:val="clear" w:color="auto" w:fill="auto"/>
          </w:tcPr>
          <w:p w:rsidR="0024157D" w:rsidRPr="00165BAB" w:rsidRDefault="00F71EC2"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165BAB">
              <w:rPr>
                <w:rFonts w:cs="Times New Roman"/>
                <w:sz w:val="20"/>
                <w:szCs w:val="26"/>
                <w:lang w:val="en-GB" w:eastAsia="en-US"/>
              </w:rPr>
              <w:t>/</w:t>
            </w:r>
            <w:r w:rsidR="0024157D" w:rsidRPr="00165BAB">
              <w:rPr>
                <w:rFonts w:cs="Times New Roman"/>
                <w:sz w:val="20"/>
                <w:szCs w:val="26"/>
                <w:lang w:val="en-GB" w:eastAsia="en-US"/>
              </w:rPr>
              <w:t>25</w:t>
            </w:r>
            <w:r>
              <w:rPr>
                <w:rFonts w:cs="Times New Roman"/>
                <w:sz w:val="20"/>
                <w:szCs w:val="26"/>
                <w:lang w:val="en-GB" w:eastAsia="en-US"/>
              </w:rPr>
              <w:t>,</w:t>
            </w:r>
            <w:r w:rsidR="0024157D" w:rsidRPr="00165BAB">
              <w:rPr>
                <w:rFonts w:cs="Times New Roman"/>
                <w:sz w:val="20"/>
                <w:szCs w:val="26"/>
                <w:lang w:val="en-GB" w:eastAsia="en-US"/>
              </w:rPr>
              <w:t>431</w:t>
            </w:r>
            <w:r w:rsidRPr="00165BAB">
              <w:rPr>
                <w:rFonts w:cs="Times New Roman"/>
                <w:sz w:val="20"/>
                <w:szCs w:val="26"/>
                <w:lang w:val="en-GB" w:eastAsia="en-US"/>
              </w:rPr>
              <w:t>-25</w:t>
            </w:r>
            <w:r>
              <w:rPr>
                <w:rFonts w:cs="Times New Roman"/>
                <w:sz w:val="20"/>
                <w:szCs w:val="26"/>
                <w:lang w:val="en-GB" w:eastAsia="en-US"/>
              </w:rPr>
              <w:t>,</w:t>
            </w:r>
            <w:r w:rsidRPr="00165BAB">
              <w:rPr>
                <w:rFonts w:cs="Times New Roman"/>
                <w:sz w:val="20"/>
                <w:szCs w:val="26"/>
                <w:lang w:val="en-GB" w:eastAsia="en-US"/>
              </w:rPr>
              <w:t>053</w:t>
            </w:r>
            <w:r w:rsidR="0024157D" w:rsidRPr="00165BAB">
              <w:rPr>
                <w:rFonts w:cs="Times New Roman"/>
                <w:sz w:val="20"/>
                <w:szCs w:val="26"/>
                <w:lang w:val="en-GB" w:eastAsia="en-US"/>
              </w:rPr>
              <w:br/>
              <w:t>26</w:t>
            </w:r>
            <w:r>
              <w:rPr>
                <w:rFonts w:cs="Times New Roman"/>
                <w:sz w:val="20"/>
                <w:szCs w:val="26"/>
                <w:lang w:val="en-GB" w:eastAsia="ja-JP"/>
              </w:rPr>
              <w:t>,</w:t>
            </w:r>
            <w:r w:rsidR="0024157D" w:rsidRPr="00165BAB">
              <w:rPr>
                <w:rFonts w:cs="Times New Roman"/>
                <w:sz w:val="20"/>
                <w:szCs w:val="26"/>
                <w:lang w:val="en-GB" w:eastAsia="ja-JP"/>
              </w:rPr>
              <w:t>439</w:t>
            </w:r>
            <w:r w:rsidRPr="00165BAB">
              <w:rPr>
                <w:rFonts w:cs="Times New Roman"/>
                <w:sz w:val="20"/>
                <w:szCs w:val="26"/>
                <w:lang w:val="en-GB" w:eastAsia="en-US"/>
              </w:rPr>
              <w:t>-26</w:t>
            </w:r>
            <w:r>
              <w:rPr>
                <w:rFonts w:cs="Times New Roman"/>
                <w:sz w:val="20"/>
                <w:szCs w:val="26"/>
                <w:lang w:val="en-GB" w:eastAsia="en-US"/>
              </w:rPr>
              <w:t>,</w:t>
            </w:r>
            <w:r w:rsidRPr="00165BAB">
              <w:rPr>
                <w:rFonts w:cs="Times New Roman"/>
                <w:sz w:val="20"/>
                <w:szCs w:val="26"/>
                <w:lang w:val="en-GB" w:eastAsia="en-US"/>
              </w:rPr>
              <w:t>061</w:t>
            </w:r>
          </w:p>
        </w:tc>
        <w:tc>
          <w:tcPr>
            <w:tcW w:w="1316" w:type="dxa"/>
            <w:shd w:val="clear" w:color="auto" w:fill="auto"/>
          </w:tcPr>
          <w:p w:rsidR="0024157D" w:rsidRPr="00165BAB"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ja-JP"/>
              </w:rPr>
              <w:t>3</w:t>
            </w:r>
            <w:r w:rsidR="000B04C8">
              <w:rPr>
                <w:rFonts w:cs="Times New Roman"/>
                <w:sz w:val="20"/>
                <w:szCs w:val="26"/>
                <w:lang w:val="en-GB" w:eastAsia="ja-JP"/>
              </w:rPr>
              <w:t> </w:t>
            </w:r>
            <w:r w:rsidRPr="00165BAB">
              <w:rPr>
                <w:rFonts w:cs="Times New Roman"/>
                <w:sz w:val="20"/>
                <w:szCs w:val="26"/>
                <w:lang w:val="en-GB" w:eastAsia="ja-JP"/>
              </w:rPr>
              <w:t>582</w:t>
            </w:r>
          </w:p>
        </w:tc>
        <w:tc>
          <w:tcPr>
            <w:tcW w:w="1078" w:type="dxa"/>
            <w:shd w:val="clear" w:color="auto" w:fill="auto"/>
          </w:tcPr>
          <w:p w:rsidR="0024157D" w:rsidRPr="00165BAB"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8</w:t>
            </w:r>
            <w:r w:rsidR="000B04C8" w:rsidRPr="00165BAB">
              <w:rPr>
                <w:rFonts w:cs="Times New Roman"/>
                <w:sz w:val="20"/>
                <w:szCs w:val="26"/>
                <w:lang w:val="en-GB" w:eastAsia="en-US"/>
              </w:rPr>
              <w:t>:0</w:t>
            </w:r>
            <w:r w:rsidR="000B04C8">
              <w:rPr>
                <w:rFonts w:cs="Times New Roman"/>
                <w:sz w:val="20"/>
                <w:szCs w:val="26"/>
                <w:lang w:val="en-GB" w:eastAsia="en-US"/>
              </w:rPr>
              <w:t>,</w:t>
            </w:r>
            <w:r w:rsidR="000B04C8" w:rsidRPr="00165BAB">
              <w:rPr>
                <w:rFonts w:cs="Times New Roman"/>
                <w:sz w:val="20"/>
                <w:szCs w:val="26"/>
                <w:lang w:val="en-GB" w:eastAsia="en-US"/>
              </w:rPr>
              <w:t>7</w:t>
            </w:r>
          </w:p>
        </w:tc>
        <w:tc>
          <w:tcPr>
            <w:tcW w:w="1105" w:type="dxa"/>
            <w:shd w:val="clear" w:color="auto" w:fill="auto"/>
          </w:tcPr>
          <w:p w:rsidR="0024157D" w:rsidRPr="00165BAB"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6</w:t>
            </w:r>
            <w:r w:rsidR="00C0402F" w:rsidRPr="00165BAB">
              <w:rPr>
                <w:rFonts w:cs="Times New Roman"/>
                <w:sz w:val="20"/>
                <w:szCs w:val="26"/>
                <w:lang w:val="en-GB" w:eastAsia="en-US"/>
              </w:rPr>
              <w:t>:1</w:t>
            </w:r>
            <w:r w:rsidR="00C0402F">
              <w:rPr>
                <w:rFonts w:cs="Times New Roman"/>
                <w:sz w:val="20"/>
                <w:szCs w:val="26"/>
                <w:lang w:val="en-GB" w:eastAsia="en-US"/>
              </w:rPr>
              <w:t>,</w:t>
            </w:r>
            <w:r w:rsidR="00C0402F" w:rsidRPr="00165BAB">
              <w:rPr>
                <w:rFonts w:cs="Times New Roman"/>
                <w:sz w:val="20"/>
                <w:szCs w:val="26"/>
                <w:lang w:val="en-GB" w:eastAsia="en-US"/>
              </w:rPr>
              <w:t>07</w:t>
            </w:r>
          </w:p>
        </w:tc>
        <w:tc>
          <w:tcPr>
            <w:tcW w:w="1197" w:type="dxa"/>
            <w:shd w:val="clear" w:color="auto" w:fill="auto"/>
          </w:tcPr>
          <w:p w:rsidR="0024157D" w:rsidRPr="00165BAB"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5</w:t>
            </w:r>
            <w:r w:rsidR="00CF7EC3" w:rsidRPr="00165BAB">
              <w:rPr>
                <w:rFonts w:cs="Times New Roman"/>
                <w:sz w:val="20"/>
                <w:szCs w:val="26"/>
                <w:lang w:val="en-GB" w:eastAsia="en-US"/>
              </w:rPr>
              <w:t>:1</w:t>
            </w:r>
            <w:r w:rsidR="00CF7EC3">
              <w:rPr>
                <w:rFonts w:cs="Times New Roman"/>
                <w:sz w:val="20"/>
                <w:szCs w:val="26"/>
                <w:lang w:val="en-GB" w:eastAsia="en-US"/>
              </w:rPr>
              <w:t>,</w:t>
            </w:r>
            <w:r w:rsidR="00CF7EC3" w:rsidRPr="00165BAB">
              <w:rPr>
                <w:rFonts w:cs="Times New Roman"/>
                <w:sz w:val="20"/>
                <w:szCs w:val="26"/>
                <w:lang w:val="en-GB" w:eastAsia="en-US"/>
              </w:rPr>
              <w:t>85</w:t>
            </w:r>
          </w:p>
        </w:tc>
        <w:tc>
          <w:tcPr>
            <w:tcW w:w="1134" w:type="dxa"/>
            <w:shd w:val="clear" w:color="auto" w:fill="auto"/>
          </w:tcPr>
          <w:p w:rsidR="0024157D" w:rsidRPr="00165BAB"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3</w:t>
            </w:r>
            <w:r w:rsidR="00B61F89">
              <w:rPr>
                <w:rFonts w:cs="Times New Roman"/>
                <w:sz w:val="20"/>
                <w:szCs w:val="26"/>
                <w:lang w:val="en-GB" w:eastAsia="en-US"/>
              </w:rPr>
              <w:t>,</w:t>
            </w:r>
            <w:r w:rsidRPr="00165BAB">
              <w:rPr>
                <w:rFonts w:cs="Times New Roman"/>
                <w:sz w:val="20"/>
                <w:szCs w:val="26"/>
                <w:lang w:val="en-GB" w:eastAsia="en-US"/>
              </w:rPr>
              <w:t>06</w:t>
            </w:r>
          </w:p>
        </w:tc>
        <w:tc>
          <w:tcPr>
            <w:tcW w:w="1275" w:type="dxa"/>
          </w:tcPr>
          <w:p w:rsidR="0024157D" w:rsidRPr="00165BAB"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2</w:t>
            </w:r>
            <w:r w:rsidR="00B61F89">
              <w:rPr>
                <w:rFonts w:cs="Times New Roman"/>
                <w:sz w:val="20"/>
                <w:szCs w:val="26"/>
                <w:lang w:val="en-GB" w:eastAsia="en-US"/>
              </w:rPr>
              <w:t>,</w:t>
            </w:r>
            <w:r w:rsidRPr="00165BAB">
              <w:rPr>
                <w:rFonts w:cs="Times New Roman"/>
                <w:sz w:val="20"/>
                <w:szCs w:val="26"/>
                <w:lang w:val="en-GB" w:eastAsia="en-US"/>
              </w:rPr>
              <w:t>12</w:t>
            </w:r>
          </w:p>
        </w:tc>
      </w:tr>
      <w:tr w:rsidR="0024157D" w:rsidRPr="00165BAB" w:rsidTr="00B11722">
        <w:trPr>
          <w:cantSplit/>
          <w:jc w:val="center"/>
        </w:trPr>
        <w:tc>
          <w:tcPr>
            <w:tcW w:w="966" w:type="dxa"/>
          </w:tcPr>
          <w:p w:rsidR="0024157D" w:rsidRPr="00165BAB" w:rsidRDefault="0024157D" w:rsidP="0063738A">
            <w:pPr>
              <w:spacing w:before="20" w:after="40" w:line="240" w:lineRule="exact"/>
              <w:rPr>
                <w:sz w:val="20"/>
                <w:szCs w:val="26"/>
                <w:lang w:val="en-GB"/>
              </w:rPr>
            </w:pPr>
            <w:r w:rsidRPr="00165BAB">
              <w:rPr>
                <w:sz w:val="20"/>
                <w:szCs w:val="26"/>
                <w:rtl/>
                <w:lang w:val="en-GB"/>
              </w:rPr>
              <w:t>بولندا</w:t>
            </w:r>
          </w:p>
        </w:tc>
        <w:tc>
          <w:tcPr>
            <w:tcW w:w="1568" w:type="dxa"/>
            <w:shd w:val="clear" w:color="auto" w:fill="auto"/>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26</w:t>
            </w:r>
          </w:p>
        </w:tc>
        <w:tc>
          <w:tcPr>
            <w:tcW w:w="1316" w:type="dxa"/>
            <w:shd w:val="clear" w:color="auto" w:fill="auto"/>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626</w:t>
            </w:r>
          </w:p>
        </w:tc>
        <w:tc>
          <w:tcPr>
            <w:tcW w:w="1078"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9</w:t>
            </w:r>
            <w:r w:rsidR="000B04C8">
              <w:rPr>
                <w:rFonts w:cs="Times New Roman"/>
                <w:sz w:val="20"/>
                <w:szCs w:val="26"/>
                <w:lang w:val="en-GB" w:eastAsia="en-US"/>
              </w:rPr>
              <w:t>,</w:t>
            </w:r>
            <w:r w:rsidRPr="00165BAB">
              <w:rPr>
                <w:rFonts w:cs="Times New Roman"/>
                <w:sz w:val="20"/>
                <w:szCs w:val="26"/>
                <w:lang w:val="en-GB" w:eastAsia="en-US"/>
              </w:rPr>
              <w:t>0</w:t>
            </w:r>
            <w:r w:rsidR="000B04C8" w:rsidRPr="00165BAB">
              <w:rPr>
                <w:rFonts w:cs="Times New Roman"/>
                <w:sz w:val="20"/>
                <w:szCs w:val="26"/>
                <w:lang w:val="en-GB" w:eastAsia="en-US"/>
              </w:rPr>
              <w:t>:0</w:t>
            </w:r>
            <w:r w:rsidR="000B04C8">
              <w:rPr>
                <w:rFonts w:cs="Times New Roman"/>
                <w:sz w:val="20"/>
                <w:szCs w:val="26"/>
                <w:lang w:val="en-GB" w:eastAsia="en-US"/>
              </w:rPr>
              <w:t>,</w:t>
            </w:r>
            <w:r w:rsidR="000B04C8" w:rsidRPr="00165BAB">
              <w:rPr>
                <w:rFonts w:cs="Times New Roman"/>
                <w:sz w:val="20"/>
                <w:szCs w:val="26"/>
                <w:lang w:val="en-GB" w:eastAsia="en-US"/>
              </w:rPr>
              <w:t>8</w:t>
            </w:r>
          </w:p>
        </w:tc>
        <w:tc>
          <w:tcPr>
            <w:tcW w:w="1105"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7</w:t>
            </w:r>
            <w:r w:rsidR="00C0402F">
              <w:rPr>
                <w:rFonts w:cs="Times New Roman"/>
                <w:sz w:val="20"/>
                <w:szCs w:val="26"/>
                <w:lang w:val="en-GB" w:eastAsia="en-US"/>
              </w:rPr>
              <w:t>,</w:t>
            </w:r>
            <w:r w:rsidRPr="00165BAB">
              <w:rPr>
                <w:rFonts w:cs="Times New Roman"/>
                <w:sz w:val="20"/>
                <w:szCs w:val="26"/>
                <w:lang w:val="en-GB" w:eastAsia="en-US"/>
              </w:rPr>
              <w:t>6</w:t>
            </w:r>
            <w:r w:rsidR="00C0402F" w:rsidRPr="00165BAB">
              <w:rPr>
                <w:rFonts w:cs="Times New Roman"/>
                <w:sz w:val="20"/>
                <w:szCs w:val="26"/>
                <w:lang w:val="en-GB" w:eastAsia="en-US"/>
              </w:rPr>
              <w:t>:1</w:t>
            </w:r>
            <w:r w:rsidR="00C0402F">
              <w:rPr>
                <w:rFonts w:cs="Times New Roman"/>
                <w:sz w:val="20"/>
                <w:szCs w:val="26"/>
                <w:lang w:val="en-GB" w:eastAsia="en-US"/>
              </w:rPr>
              <w:t>,</w:t>
            </w:r>
            <w:r w:rsidR="00C0402F" w:rsidRPr="00165BAB">
              <w:rPr>
                <w:rFonts w:cs="Times New Roman"/>
                <w:sz w:val="20"/>
                <w:szCs w:val="26"/>
                <w:lang w:val="en-GB" w:eastAsia="en-US"/>
              </w:rPr>
              <w:t>0</w:t>
            </w:r>
          </w:p>
        </w:tc>
        <w:tc>
          <w:tcPr>
            <w:tcW w:w="1197"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5</w:t>
            </w:r>
            <w:r w:rsidR="00CF7EC3">
              <w:rPr>
                <w:rFonts w:cs="Times New Roman"/>
                <w:sz w:val="20"/>
                <w:szCs w:val="26"/>
                <w:lang w:val="en-GB" w:eastAsia="en-US"/>
              </w:rPr>
              <w:t>,</w:t>
            </w:r>
            <w:r w:rsidRPr="00165BAB">
              <w:rPr>
                <w:rFonts w:cs="Times New Roman"/>
                <w:sz w:val="20"/>
                <w:szCs w:val="26"/>
                <w:lang w:val="en-GB" w:eastAsia="en-US"/>
              </w:rPr>
              <w:t>8</w:t>
            </w:r>
            <w:r w:rsidR="00CF7EC3" w:rsidRPr="00165BAB">
              <w:rPr>
                <w:rFonts w:cs="Times New Roman"/>
                <w:sz w:val="20"/>
                <w:szCs w:val="26"/>
                <w:lang w:val="en-GB" w:eastAsia="en-US"/>
              </w:rPr>
              <w:t>:2</w:t>
            </w:r>
            <w:r w:rsidR="00CF7EC3">
              <w:rPr>
                <w:rFonts w:cs="Times New Roman"/>
                <w:sz w:val="20"/>
                <w:szCs w:val="26"/>
                <w:lang w:val="en-GB" w:eastAsia="en-US"/>
              </w:rPr>
              <w:t>,</w:t>
            </w:r>
            <w:r w:rsidR="00CF7EC3" w:rsidRPr="00165BAB">
              <w:rPr>
                <w:rFonts w:cs="Times New Roman"/>
                <w:sz w:val="20"/>
                <w:szCs w:val="26"/>
                <w:lang w:val="en-GB" w:eastAsia="en-US"/>
              </w:rPr>
              <w:t>0</w:t>
            </w:r>
          </w:p>
        </w:tc>
        <w:tc>
          <w:tcPr>
            <w:tcW w:w="1134"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3</w:t>
            </w:r>
            <w:r w:rsidR="00B61F89">
              <w:rPr>
                <w:rFonts w:cs="Times New Roman"/>
                <w:sz w:val="20"/>
                <w:szCs w:val="26"/>
                <w:lang w:val="en-GB" w:eastAsia="en-US"/>
              </w:rPr>
              <w:t>,</w:t>
            </w:r>
            <w:r w:rsidRPr="00165BAB">
              <w:rPr>
                <w:rFonts w:cs="Times New Roman"/>
                <w:sz w:val="20"/>
                <w:szCs w:val="26"/>
                <w:lang w:val="en-GB" w:eastAsia="en-US"/>
              </w:rPr>
              <w:t>3</w:t>
            </w:r>
          </w:p>
        </w:tc>
        <w:tc>
          <w:tcPr>
            <w:tcW w:w="1275" w:type="dxa"/>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2</w:t>
            </w:r>
            <w:r w:rsidR="00B61F89">
              <w:rPr>
                <w:rFonts w:cs="Times New Roman"/>
                <w:sz w:val="20"/>
                <w:szCs w:val="26"/>
                <w:lang w:val="en-GB" w:eastAsia="en-US"/>
              </w:rPr>
              <w:t>,</w:t>
            </w:r>
            <w:r w:rsidRPr="00165BAB">
              <w:rPr>
                <w:rFonts w:cs="Times New Roman"/>
                <w:sz w:val="20"/>
                <w:szCs w:val="26"/>
                <w:lang w:val="en-GB" w:eastAsia="en-US"/>
              </w:rPr>
              <w:t>63</w:t>
            </w:r>
          </w:p>
        </w:tc>
      </w:tr>
      <w:tr w:rsidR="0024157D" w:rsidRPr="00165BAB" w:rsidTr="00B11722">
        <w:trPr>
          <w:cantSplit/>
          <w:jc w:val="center"/>
        </w:trPr>
        <w:tc>
          <w:tcPr>
            <w:tcW w:w="966" w:type="dxa"/>
          </w:tcPr>
          <w:p w:rsidR="0024157D" w:rsidRPr="00165BAB" w:rsidRDefault="0024157D" w:rsidP="0063738A">
            <w:pPr>
              <w:spacing w:before="20" w:after="40" w:line="240" w:lineRule="exact"/>
              <w:rPr>
                <w:sz w:val="20"/>
                <w:szCs w:val="26"/>
                <w:lang w:val="en-GB"/>
              </w:rPr>
            </w:pPr>
            <w:r w:rsidRPr="00165BAB">
              <w:rPr>
                <w:sz w:val="20"/>
                <w:szCs w:val="26"/>
                <w:rtl/>
                <w:lang w:val="en-GB"/>
              </w:rPr>
              <w:t>بولندا</w:t>
            </w:r>
          </w:p>
        </w:tc>
        <w:tc>
          <w:tcPr>
            <w:tcW w:w="1568" w:type="dxa"/>
            <w:shd w:val="clear" w:color="auto" w:fill="auto"/>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28</w:t>
            </w:r>
          </w:p>
        </w:tc>
        <w:tc>
          <w:tcPr>
            <w:tcW w:w="1316" w:type="dxa"/>
            <w:shd w:val="clear" w:color="auto" w:fill="auto"/>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8</w:t>
            </w:r>
          </w:p>
        </w:tc>
        <w:tc>
          <w:tcPr>
            <w:tcW w:w="1078"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w:t>
            </w:r>
          </w:p>
        </w:tc>
        <w:tc>
          <w:tcPr>
            <w:tcW w:w="1105"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w:t>
            </w:r>
          </w:p>
        </w:tc>
        <w:tc>
          <w:tcPr>
            <w:tcW w:w="1197"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11</w:t>
            </w:r>
            <w:r w:rsidR="00CF7EC3">
              <w:rPr>
                <w:rFonts w:cs="Times New Roman"/>
                <w:sz w:val="20"/>
                <w:szCs w:val="26"/>
                <w:lang w:val="en-GB" w:eastAsia="en-US"/>
              </w:rPr>
              <w:t>,</w:t>
            </w:r>
            <w:r w:rsidRPr="00165BAB">
              <w:rPr>
                <w:rFonts w:cs="Times New Roman"/>
                <w:sz w:val="20"/>
                <w:szCs w:val="26"/>
                <w:lang w:val="en-GB" w:eastAsia="en-US"/>
              </w:rPr>
              <w:t>3</w:t>
            </w:r>
            <w:r w:rsidR="00CF7EC3" w:rsidRPr="00165BAB">
              <w:rPr>
                <w:rFonts w:cs="Times New Roman"/>
                <w:sz w:val="20"/>
                <w:szCs w:val="26"/>
                <w:lang w:val="en-GB" w:eastAsia="en-US"/>
              </w:rPr>
              <w:t>:4</w:t>
            </w:r>
            <w:r w:rsidR="00CF7EC3">
              <w:rPr>
                <w:rFonts w:cs="Times New Roman"/>
                <w:sz w:val="20"/>
                <w:szCs w:val="26"/>
                <w:lang w:val="en-GB" w:eastAsia="en-US"/>
              </w:rPr>
              <w:t>,</w:t>
            </w:r>
            <w:r w:rsidR="00CF7EC3" w:rsidRPr="00165BAB">
              <w:rPr>
                <w:rFonts w:cs="Times New Roman"/>
                <w:sz w:val="20"/>
                <w:szCs w:val="26"/>
                <w:lang w:val="en-GB" w:eastAsia="en-US"/>
              </w:rPr>
              <w:t>9</w:t>
            </w:r>
          </w:p>
        </w:tc>
        <w:tc>
          <w:tcPr>
            <w:tcW w:w="1134"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7</w:t>
            </w:r>
            <w:r w:rsidR="00B61F89">
              <w:rPr>
                <w:rFonts w:cs="Times New Roman"/>
                <w:sz w:val="20"/>
                <w:szCs w:val="26"/>
                <w:lang w:val="en-GB" w:eastAsia="en-US"/>
              </w:rPr>
              <w:t>,</w:t>
            </w:r>
            <w:r w:rsidRPr="00165BAB">
              <w:rPr>
                <w:rFonts w:cs="Times New Roman"/>
                <w:sz w:val="20"/>
                <w:szCs w:val="26"/>
                <w:lang w:val="en-GB" w:eastAsia="en-US"/>
              </w:rPr>
              <w:t>1</w:t>
            </w:r>
          </w:p>
        </w:tc>
        <w:tc>
          <w:tcPr>
            <w:tcW w:w="1275" w:type="dxa"/>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3</w:t>
            </w:r>
            <w:r w:rsidR="00B61F89">
              <w:rPr>
                <w:rFonts w:cs="Times New Roman"/>
                <w:sz w:val="20"/>
                <w:szCs w:val="26"/>
                <w:lang w:val="en-GB" w:eastAsia="en-US"/>
              </w:rPr>
              <w:t>,</w:t>
            </w:r>
            <w:r w:rsidRPr="00165BAB">
              <w:rPr>
                <w:rFonts w:cs="Times New Roman"/>
                <w:sz w:val="20"/>
                <w:szCs w:val="26"/>
                <w:lang w:val="en-GB" w:eastAsia="en-US"/>
              </w:rPr>
              <w:t>08</w:t>
            </w:r>
          </w:p>
        </w:tc>
      </w:tr>
      <w:tr w:rsidR="0024157D" w:rsidRPr="00165BAB" w:rsidTr="001D5EE8">
        <w:trPr>
          <w:cantSplit/>
          <w:jc w:val="center"/>
        </w:trPr>
        <w:tc>
          <w:tcPr>
            <w:tcW w:w="966" w:type="dxa"/>
          </w:tcPr>
          <w:p w:rsidR="0024157D" w:rsidRPr="00165BAB" w:rsidRDefault="0024157D" w:rsidP="0063738A">
            <w:pPr>
              <w:spacing w:before="20" w:after="40" w:line="240" w:lineRule="exact"/>
              <w:rPr>
                <w:sz w:val="20"/>
                <w:szCs w:val="26"/>
                <w:lang w:val="en-GB"/>
              </w:rPr>
            </w:pPr>
            <w:r w:rsidRPr="00165BAB">
              <w:rPr>
                <w:sz w:val="20"/>
                <w:szCs w:val="26"/>
                <w:rtl/>
                <w:lang w:val="en-GB"/>
              </w:rPr>
              <w:t>فرنسا</w:t>
            </w:r>
          </w:p>
        </w:tc>
        <w:tc>
          <w:tcPr>
            <w:tcW w:w="1568" w:type="dxa"/>
            <w:shd w:val="clear" w:color="auto" w:fill="auto"/>
          </w:tcPr>
          <w:p w:rsidR="0024157D" w:rsidRPr="00165BAB" w:rsidRDefault="00260B80"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w:t>
            </w:r>
            <w:r w:rsidR="0024157D" w:rsidRPr="00165BAB">
              <w:rPr>
                <w:rFonts w:cs="Times New Roman"/>
                <w:sz w:val="20"/>
                <w:szCs w:val="26"/>
                <w:lang w:val="en-GB" w:eastAsia="en-US"/>
              </w:rPr>
              <w:t>32</w:t>
            </w:r>
            <w:r w:rsidR="00F71EC2">
              <w:rPr>
                <w:rFonts w:cs="Times New Roman"/>
                <w:sz w:val="20"/>
                <w:szCs w:val="26"/>
                <w:lang w:val="en-GB" w:eastAsia="en-US"/>
              </w:rPr>
              <w:t>,</w:t>
            </w:r>
            <w:r w:rsidR="0024157D" w:rsidRPr="00165BAB">
              <w:rPr>
                <w:rFonts w:cs="Times New Roman"/>
                <w:sz w:val="20"/>
                <w:szCs w:val="26"/>
                <w:lang w:val="en-GB" w:eastAsia="en-US"/>
              </w:rPr>
              <w:t>543</w:t>
            </w:r>
            <w:r w:rsidRPr="00165BAB">
              <w:rPr>
                <w:rFonts w:cs="Times New Roman"/>
                <w:sz w:val="20"/>
                <w:szCs w:val="26"/>
                <w:lang w:val="en-GB" w:eastAsia="en-US"/>
              </w:rPr>
              <w:t>-31</w:t>
            </w:r>
            <w:r>
              <w:rPr>
                <w:rFonts w:cs="Times New Roman"/>
                <w:sz w:val="20"/>
                <w:szCs w:val="26"/>
                <w:lang w:val="en-GB" w:eastAsia="en-US"/>
              </w:rPr>
              <w:t>,</w:t>
            </w:r>
            <w:r w:rsidRPr="00165BAB">
              <w:rPr>
                <w:rFonts w:cs="Times New Roman"/>
                <w:sz w:val="20"/>
                <w:szCs w:val="26"/>
                <w:lang w:val="en-GB" w:eastAsia="en-US"/>
              </w:rPr>
              <w:t>871</w:t>
            </w:r>
            <w:r w:rsidR="0024157D" w:rsidRPr="00165BAB">
              <w:rPr>
                <w:rFonts w:cs="Times New Roman"/>
                <w:sz w:val="20"/>
                <w:szCs w:val="26"/>
                <w:lang w:val="en-GB" w:eastAsia="en-US"/>
              </w:rPr>
              <w:br/>
              <w:t>33</w:t>
            </w:r>
            <w:r w:rsidR="00F71EC2">
              <w:rPr>
                <w:rFonts w:cs="Times New Roman"/>
                <w:sz w:val="20"/>
                <w:szCs w:val="26"/>
                <w:lang w:val="en-GB" w:eastAsia="en-US"/>
              </w:rPr>
              <w:t>,</w:t>
            </w:r>
            <w:r w:rsidR="0024157D" w:rsidRPr="00165BAB">
              <w:rPr>
                <w:rFonts w:cs="Times New Roman"/>
                <w:sz w:val="20"/>
                <w:szCs w:val="26"/>
                <w:lang w:val="en-GB" w:eastAsia="en-US"/>
              </w:rPr>
              <w:t>355</w:t>
            </w:r>
            <w:r w:rsidRPr="00165BAB">
              <w:rPr>
                <w:rFonts w:cs="Times New Roman"/>
                <w:sz w:val="20"/>
                <w:szCs w:val="26"/>
                <w:lang w:val="en-GB" w:eastAsia="en-US"/>
              </w:rPr>
              <w:t>-32</w:t>
            </w:r>
            <w:r>
              <w:rPr>
                <w:rFonts w:cs="Times New Roman"/>
                <w:sz w:val="20"/>
                <w:szCs w:val="26"/>
                <w:lang w:val="en-GB" w:eastAsia="en-US"/>
              </w:rPr>
              <w:t>,</w:t>
            </w:r>
            <w:r w:rsidRPr="00165BAB">
              <w:rPr>
                <w:rFonts w:cs="Times New Roman"/>
                <w:sz w:val="20"/>
                <w:szCs w:val="26"/>
                <w:lang w:val="en-GB" w:eastAsia="en-US"/>
              </w:rPr>
              <w:t>683</w:t>
            </w:r>
          </w:p>
        </w:tc>
        <w:tc>
          <w:tcPr>
            <w:tcW w:w="1316" w:type="dxa"/>
            <w:shd w:val="clear" w:color="auto" w:fill="auto"/>
          </w:tcPr>
          <w:p w:rsidR="0024157D" w:rsidRPr="00165BAB"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122</w:t>
            </w:r>
          </w:p>
        </w:tc>
        <w:tc>
          <w:tcPr>
            <w:tcW w:w="1078" w:type="dxa"/>
            <w:shd w:val="clear" w:color="auto" w:fill="auto"/>
          </w:tcPr>
          <w:p w:rsidR="0024157D" w:rsidRPr="00165BAB"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5</w:t>
            </w:r>
            <w:r w:rsidR="000B04C8" w:rsidRPr="00165BAB">
              <w:rPr>
                <w:rFonts w:cs="Times New Roman"/>
                <w:sz w:val="20"/>
                <w:szCs w:val="26"/>
                <w:lang w:val="en-GB" w:eastAsia="en-US"/>
              </w:rPr>
              <w:t>:0</w:t>
            </w:r>
            <w:r w:rsidR="000B04C8">
              <w:rPr>
                <w:rFonts w:cs="Times New Roman"/>
                <w:sz w:val="20"/>
                <w:szCs w:val="26"/>
                <w:lang w:val="en-GB" w:eastAsia="en-US"/>
              </w:rPr>
              <w:t>,</w:t>
            </w:r>
            <w:r w:rsidR="000B04C8" w:rsidRPr="00165BAB">
              <w:rPr>
                <w:rFonts w:cs="Times New Roman"/>
                <w:sz w:val="20"/>
                <w:szCs w:val="26"/>
                <w:lang w:val="en-GB" w:eastAsia="en-US"/>
              </w:rPr>
              <w:t>72</w:t>
            </w:r>
          </w:p>
        </w:tc>
        <w:tc>
          <w:tcPr>
            <w:tcW w:w="1105" w:type="dxa"/>
            <w:shd w:val="clear" w:color="auto" w:fill="auto"/>
          </w:tcPr>
          <w:p w:rsidR="0024157D" w:rsidRPr="00165BAB"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4</w:t>
            </w:r>
            <w:r w:rsidR="00C0402F">
              <w:rPr>
                <w:rFonts w:cs="Times New Roman"/>
                <w:sz w:val="20"/>
                <w:szCs w:val="26"/>
                <w:lang w:val="en-GB" w:eastAsia="en-US"/>
              </w:rPr>
              <w:t>,</w:t>
            </w:r>
            <w:r w:rsidRPr="00165BAB">
              <w:rPr>
                <w:rFonts w:cs="Times New Roman"/>
                <w:sz w:val="20"/>
                <w:szCs w:val="26"/>
                <w:lang w:val="en-GB" w:eastAsia="en-US"/>
              </w:rPr>
              <w:t>4</w:t>
            </w:r>
            <w:r w:rsidR="00C0402F" w:rsidRPr="00165BAB">
              <w:rPr>
                <w:rFonts w:cs="Times New Roman"/>
                <w:sz w:val="20"/>
                <w:szCs w:val="26"/>
                <w:lang w:val="en-GB" w:eastAsia="en-US"/>
              </w:rPr>
              <w:t>:1</w:t>
            </w:r>
          </w:p>
        </w:tc>
        <w:tc>
          <w:tcPr>
            <w:tcW w:w="1197" w:type="dxa"/>
            <w:shd w:val="clear" w:color="auto" w:fill="auto"/>
          </w:tcPr>
          <w:p w:rsidR="0024157D" w:rsidRPr="00165BAB"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4</w:t>
            </w:r>
            <w:r w:rsidR="00CF7EC3" w:rsidRPr="00165BAB">
              <w:rPr>
                <w:rFonts w:cs="Times New Roman"/>
                <w:sz w:val="20"/>
                <w:szCs w:val="26"/>
                <w:lang w:val="en-GB" w:eastAsia="en-US"/>
              </w:rPr>
              <w:t>:1</w:t>
            </w:r>
            <w:r w:rsidR="00CF7EC3">
              <w:rPr>
                <w:rFonts w:cs="Times New Roman"/>
                <w:sz w:val="20"/>
                <w:szCs w:val="26"/>
                <w:lang w:val="en-GB" w:eastAsia="en-US"/>
              </w:rPr>
              <w:t>,</w:t>
            </w:r>
            <w:r w:rsidR="00CF7EC3" w:rsidRPr="00165BAB">
              <w:rPr>
                <w:rFonts w:cs="Times New Roman"/>
                <w:sz w:val="20"/>
                <w:szCs w:val="26"/>
                <w:lang w:val="en-GB" w:eastAsia="en-US"/>
              </w:rPr>
              <w:t>5</w:t>
            </w:r>
          </w:p>
        </w:tc>
        <w:tc>
          <w:tcPr>
            <w:tcW w:w="1134" w:type="dxa"/>
            <w:shd w:val="clear" w:color="auto" w:fill="auto"/>
          </w:tcPr>
          <w:p w:rsidR="0024157D" w:rsidRPr="00165BAB"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2</w:t>
            </w:r>
            <w:r w:rsidR="00B61F89">
              <w:rPr>
                <w:rFonts w:cs="Times New Roman"/>
                <w:sz w:val="20"/>
                <w:szCs w:val="26"/>
                <w:lang w:val="en-GB" w:eastAsia="en-US"/>
              </w:rPr>
              <w:t>,</w:t>
            </w:r>
            <w:r w:rsidRPr="00165BAB">
              <w:rPr>
                <w:rFonts w:cs="Times New Roman"/>
                <w:sz w:val="20"/>
                <w:szCs w:val="26"/>
                <w:lang w:val="en-GB" w:eastAsia="en-US"/>
              </w:rPr>
              <w:t>5</w:t>
            </w:r>
          </w:p>
        </w:tc>
        <w:tc>
          <w:tcPr>
            <w:tcW w:w="1275" w:type="dxa"/>
          </w:tcPr>
          <w:p w:rsidR="0024157D" w:rsidRPr="00165BAB"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1</w:t>
            </w:r>
            <w:r w:rsidR="00B61F89">
              <w:rPr>
                <w:rFonts w:cs="Times New Roman"/>
                <w:sz w:val="20"/>
                <w:szCs w:val="26"/>
                <w:lang w:val="en-GB" w:eastAsia="en-US"/>
              </w:rPr>
              <w:t>,</w:t>
            </w:r>
            <w:r w:rsidRPr="00165BAB">
              <w:rPr>
                <w:rFonts w:cs="Times New Roman"/>
                <w:sz w:val="20"/>
                <w:szCs w:val="26"/>
                <w:lang w:val="en-GB" w:eastAsia="en-US"/>
              </w:rPr>
              <w:t>43</w:t>
            </w:r>
          </w:p>
        </w:tc>
      </w:tr>
      <w:tr w:rsidR="0024157D" w:rsidRPr="00165BAB" w:rsidTr="00B11722">
        <w:trPr>
          <w:cantSplit/>
          <w:jc w:val="center"/>
        </w:trPr>
        <w:tc>
          <w:tcPr>
            <w:tcW w:w="966" w:type="dxa"/>
          </w:tcPr>
          <w:p w:rsidR="0024157D" w:rsidRPr="00165BAB" w:rsidRDefault="0024157D" w:rsidP="0063738A">
            <w:pPr>
              <w:spacing w:before="20" w:after="40" w:line="240" w:lineRule="exact"/>
              <w:rPr>
                <w:sz w:val="20"/>
                <w:szCs w:val="26"/>
                <w:lang w:val="en-GB"/>
              </w:rPr>
            </w:pPr>
            <w:r w:rsidRPr="00165BAB">
              <w:rPr>
                <w:sz w:val="20"/>
                <w:szCs w:val="26"/>
                <w:rtl/>
                <w:lang w:val="en-GB"/>
              </w:rPr>
              <w:t>بولندا</w:t>
            </w:r>
          </w:p>
        </w:tc>
        <w:tc>
          <w:tcPr>
            <w:tcW w:w="1568" w:type="dxa"/>
            <w:shd w:val="clear" w:color="auto" w:fill="auto"/>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32</w:t>
            </w:r>
          </w:p>
        </w:tc>
        <w:tc>
          <w:tcPr>
            <w:tcW w:w="1316" w:type="dxa"/>
            <w:shd w:val="clear" w:color="auto" w:fill="auto"/>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7</w:t>
            </w:r>
            <w:r w:rsidR="000B04C8">
              <w:rPr>
                <w:rFonts w:cs="Times New Roman"/>
                <w:sz w:val="20"/>
                <w:szCs w:val="26"/>
                <w:lang w:val="en-GB" w:eastAsia="en-US"/>
              </w:rPr>
              <w:t> </w:t>
            </w:r>
            <w:r w:rsidRPr="00165BAB">
              <w:rPr>
                <w:rFonts w:cs="Times New Roman"/>
                <w:sz w:val="20"/>
                <w:szCs w:val="26"/>
                <w:lang w:val="en-GB" w:eastAsia="en-US"/>
              </w:rPr>
              <w:t>587</w:t>
            </w:r>
          </w:p>
        </w:tc>
        <w:tc>
          <w:tcPr>
            <w:tcW w:w="1078"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7</w:t>
            </w:r>
            <w:r w:rsidR="000B04C8">
              <w:rPr>
                <w:rFonts w:cs="Times New Roman"/>
                <w:sz w:val="20"/>
                <w:szCs w:val="26"/>
                <w:lang w:val="en-GB" w:eastAsia="en-US"/>
              </w:rPr>
              <w:t>,</w:t>
            </w:r>
            <w:r w:rsidRPr="00165BAB">
              <w:rPr>
                <w:rFonts w:cs="Times New Roman"/>
                <w:sz w:val="20"/>
                <w:szCs w:val="26"/>
                <w:lang w:val="en-GB" w:eastAsia="en-US"/>
              </w:rPr>
              <w:t>2</w:t>
            </w:r>
            <w:r w:rsidR="000B04C8" w:rsidRPr="00165BAB">
              <w:rPr>
                <w:rFonts w:cs="Times New Roman"/>
                <w:sz w:val="20"/>
                <w:szCs w:val="26"/>
                <w:lang w:val="en-GB" w:eastAsia="en-US"/>
              </w:rPr>
              <w:t>:0</w:t>
            </w:r>
            <w:r w:rsidR="000B04C8">
              <w:rPr>
                <w:rFonts w:cs="Times New Roman"/>
                <w:sz w:val="20"/>
                <w:szCs w:val="26"/>
                <w:lang w:val="en-GB" w:eastAsia="en-US"/>
              </w:rPr>
              <w:t>,</w:t>
            </w:r>
            <w:r w:rsidR="000B04C8" w:rsidRPr="00165BAB">
              <w:rPr>
                <w:rFonts w:cs="Times New Roman"/>
                <w:sz w:val="20"/>
                <w:szCs w:val="26"/>
                <w:lang w:val="en-GB" w:eastAsia="en-US"/>
              </w:rPr>
              <w:t>5</w:t>
            </w:r>
          </w:p>
        </w:tc>
        <w:tc>
          <w:tcPr>
            <w:tcW w:w="1105"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6</w:t>
            </w:r>
            <w:r w:rsidR="00C0402F">
              <w:rPr>
                <w:rFonts w:cs="Times New Roman"/>
                <w:sz w:val="20"/>
                <w:szCs w:val="26"/>
                <w:lang w:val="en-GB" w:eastAsia="en-US"/>
              </w:rPr>
              <w:t>,</w:t>
            </w:r>
            <w:r w:rsidRPr="00165BAB">
              <w:rPr>
                <w:rFonts w:cs="Times New Roman"/>
                <w:sz w:val="20"/>
                <w:szCs w:val="26"/>
                <w:lang w:val="en-GB" w:eastAsia="en-US"/>
              </w:rPr>
              <w:t>2</w:t>
            </w:r>
            <w:r w:rsidR="00C0402F" w:rsidRPr="00165BAB">
              <w:rPr>
                <w:rFonts w:cs="Times New Roman"/>
                <w:sz w:val="20"/>
                <w:szCs w:val="26"/>
                <w:lang w:val="en-GB" w:eastAsia="en-US"/>
              </w:rPr>
              <w:t>:0</w:t>
            </w:r>
            <w:r w:rsidR="00C0402F">
              <w:rPr>
                <w:rFonts w:cs="Times New Roman"/>
                <w:sz w:val="20"/>
                <w:szCs w:val="26"/>
                <w:lang w:val="en-GB" w:eastAsia="en-US"/>
              </w:rPr>
              <w:t>,</w:t>
            </w:r>
            <w:r w:rsidR="00C0402F" w:rsidRPr="00165BAB">
              <w:rPr>
                <w:rFonts w:cs="Times New Roman"/>
                <w:sz w:val="20"/>
                <w:szCs w:val="26"/>
                <w:lang w:val="en-GB" w:eastAsia="en-US"/>
              </w:rPr>
              <w:t>7</w:t>
            </w:r>
          </w:p>
        </w:tc>
        <w:tc>
          <w:tcPr>
            <w:tcW w:w="1197"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3</w:t>
            </w:r>
            <w:r w:rsidR="00CF7EC3">
              <w:rPr>
                <w:rFonts w:cs="Times New Roman"/>
                <w:sz w:val="20"/>
                <w:szCs w:val="26"/>
                <w:lang w:val="en-GB" w:eastAsia="en-US"/>
              </w:rPr>
              <w:t>,</w:t>
            </w:r>
            <w:r w:rsidRPr="00165BAB">
              <w:rPr>
                <w:rFonts w:cs="Times New Roman"/>
                <w:sz w:val="20"/>
                <w:szCs w:val="26"/>
                <w:lang w:val="en-GB" w:eastAsia="en-US"/>
              </w:rPr>
              <w:t>7</w:t>
            </w:r>
            <w:r w:rsidR="00CF7EC3" w:rsidRPr="00165BAB">
              <w:rPr>
                <w:rFonts w:cs="Times New Roman"/>
                <w:sz w:val="20"/>
                <w:szCs w:val="26"/>
                <w:lang w:val="en-GB" w:eastAsia="en-US"/>
              </w:rPr>
              <w:t>:1</w:t>
            </w:r>
            <w:r w:rsidR="00CF7EC3">
              <w:rPr>
                <w:rFonts w:cs="Times New Roman"/>
                <w:sz w:val="20"/>
                <w:szCs w:val="26"/>
                <w:lang w:val="en-GB" w:eastAsia="en-US"/>
              </w:rPr>
              <w:t>,</w:t>
            </w:r>
            <w:r w:rsidR="00CF7EC3" w:rsidRPr="00165BAB">
              <w:rPr>
                <w:rFonts w:cs="Times New Roman"/>
                <w:sz w:val="20"/>
                <w:szCs w:val="26"/>
                <w:lang w:val="en-GB" w:eastAsia="en-US"/>
              </w:rPr>
              <w:t>1</w:t>
            </w:r>
          </w:p>
        </w:tc>
        <w:tc>
          <w:tcPr>
            <w:tcW w:w="1134"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2</w:t>
            </w:r>
            <w:r w:rsidR="00B61F89">
              <w:rPr>
                <w:rFonts w:cs="Times New Roman"/>
                <w:sz w:val="20"/>
                <w:szCs w:val="26"/>
                <w:lang w:val="en-GB" w:eastAsia="en-US"/>
              </w:rPr>
              <w:t>,</w:t>
            </w:r>
            <w:r w:rsidRPr="00165BAB">
              <w:rPr>
                <w:rFonts w:cs="Times New Roman"/>
                <w:sz w:val="20"/>
                <w:szCs w:val="26"/>
                <w:lang w:val="en-GB" w:eastAsia="en-US"/>
              </w:rPr>
              <w:t>0</w:t>
            </w:r>
          </w:p>
        </w:tc>
        <w:tc>
          <w:tcPr>
            <w:tcW w:w="1275" w:type="dxa"/>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2</w:t>
            </w:r>
            <w:r w:rsidR="00B61F89">
              <w:rPr>
                <w:rFonts w:cs="Times New Roman"/>
                <w:sz w:val="20"/>
                <w:szCs w:val="26"/>
                <w:lang w:val="en-GB" w:eastAsia="en-US"/>
              </w:rPr>
              <w:t>,</w:t>
            </w:r>
            <w:r w:rsidRPr="00165BAB">
              <w:rPr>
                <w:rFonts w:cs="Times New Roman"/>
                <w:sz w:val="20"/>
                <w:szCs w:val="26"/>
                <w:lang w:val="en-GB" w:eastAsia="en-US"/>
              </w:rPr>
              <w:t>15</w:t>
            </w:r>
          </w:p>
        </w:tc>
      </w:tr>
      <w:tr w:rsidR="0024157D" w:rsidRPr="00165BAB" w:rsidTr="00B11722">
        <w:trPr>
          <w:cantSplit/>
          <w:jc w:val="center"/>
        </w:trPr>
        <w:tc>
          <w:tcPr>
            <w:tcW w:w="966" w:type="dxa"/>
          </w:tcPr>
          <w:p w:rsidR="0024157D" w:rsidRPr="00165BAB" w:rsidRDefault="0024157D" w:rsidP="0063738A">
            <w:pPr>
              <w:spacing w:before="20" w:after="40" w:line="240" w:lineRule="exact"/>
              <w:rPr>
                <w:sz w:val="20"/>
                <w:szCs w:val="26"/>
                <w:lang w:val="en-GB"/>
              </w:rPr>
            </w:pPr>
            <w:r w:rsidRPr="00165BAB">
              <w:rPr>
                <w:sz w:val="20"/>
                <w:szCs w:val="26"/>
                <w:rtl/>
                <w:lang w:val="en-GB"/>
              </w:rPr>
              <w:t>فرنسا</w:t>
            </w:r>
          </w:p>
        </w:tc>
        <w:tc>
          <w:tcPr>
            <w:tcW w:w="1568" w:type="dxa"/>
            <w:shd w:val="clear" w:color="auto" w:fill="auto"/>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38</w:t>
            </w:r>
          </w:p>
        </w:tc>
        <w:tc>
          <w:tcPr>
            <w:tcW w:w="1316" w:type="dxa"/>
            <w:shd w:val="clear" w:color="auto" w:fill="auto"/>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ja-JP"/>
              </w:rPr>
              <w:t>7</w:t>
            </w:r>
            <w:r w:rsidR="000B04C8">
              <w:rPr>
                <w:rFonts w:cs="Times New Roman"/>
                <w:sz w:val="20"/>
                <w:szCs w:val="26"/>
                <w:lang w:val="en-GB" w:eastAsia="ja-JP"/>
              </w:rPr>
              <w:t> </w:t>
            </w:r>
            <w:r w:rsidRPr="00165BAB">
              <w:rPr>
                <w:rFonts w:cs="Times New Roman"/>
                <w:sz w:val="20"/>
                <w:szCs w:val="26"/>
                <w:lang w:val="en-GB" w:eastAsia="ja-JP"/>
              </w:rPr>
              <w:t>554</w:t>
            </w:r>
          </w:p>
        </w:tc>
        <w:tc>
          <w:tcPr>
            <w:tcW w:w="1078"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5</w:t>
            </w:r>
            <w:r w:rsidR="000B04C8" w:rsidRPr="00165BAB">
              <w:rPr>
                <w:rFonts w:cs="Times New Roman"/>
                <w:sz w:val="20"/>
                <w:szCs w:val="26"/>
                <w:lang w:val="en-GB" w:eastAsia="en-US"/>
              </w:rPr>
              <w:t>:0</w:t>
            </w:r>
            <w:r w:rsidR="000B04C8">
              <w:rPr>
                <w:rFonts w:cs="Times New Roman"/>
                <w:sz w:val="20"/>
                <w:szCs w:val="26"/>
                <w:lang w:val="en-GB" w:eastAsia="en-US"/>
              </w:rPr>
              <w:t>,</w:t>
            </w:r>
            <w:r w:rsidR="000B04C8" w:rsidRPr="00165BAB">
              <w:rPr>
                <w:rFonts w:cs="Times New Roman"/>
                <w:sz w:val="20"/>
                <w:szCs w:val="26"/>
                <w:lang w:val="en-GB" w:eastAsia="en-US"/>
              </w:rPr>
              <w:t>5</w:t>
            </w:r>
          </w:p>
        </w:tc>
        <w:tc>
          <w:tcPr>
            <w:tcW w:w="1105"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4</w:t>
            </w:r>
            <w:r w:rsidR="00C0402F" w:rsidRPr="00165BAB">
              <w:rPr>
                <w:rFonts w:cs="Times New Roman"/>
                <w:sz w:val="20"/>
                <w:szCs w:val="26"/>
                <w:lang w:val="en-GB" w:eastAsia="en-US"/>
              </w:rPr>
              <w:t>:0</w:t>
            </w:r>
            <w:r w:rsidR="00C0402F">
              <w:rPr>
                <w:rFonts w:cs="Times New Roman"/>
                <w:sz w:val="20"/>
                <w:szCs w:val="26"/>
                <w:lang w:val="en-GB" w:eastAsia="en-US"/>
              </w:rPr>
              <w:t>,</w:t>
            </w:r>
            <w:r w:rsidR="00C0402F" w:rsidRPr="00165BAB">
              <w:rPr>
                <w:rFonts w:cs="Times New Roman"/>
                <w:sz w:val="20"/>
                <w:szCs w:val="26"/>
                <w:lang w:val="en-GB" w:eastAsia="en-US"/>
              </w:rPr>
              <w:t>8</w:t>
            </w:r>
          </w:p>
        </w:tc>
        <w:tc>
          <w:tcPr>
            <w:tcW w:w="1197"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3</w:t>
            </w:r>
            <w:r w:rsidR="00CF7EC3" w:rsidRPr="00165BAB">
              <w:rPr>
                <w:rFonts w:cs="Times New Roman"/>
                <w:sz w:val="20"/>
                <w:szCs w:val="26"/>
                <w:lang w:val="en-GB" w:eastAsia="en-US"/>
              </w:rPr>
              <w:t>:1</w:t>
            </w:r>
            <w:r w:rsidR="00CF7EC3">
              <w:rPr>
                <w:rFonts w:cs="Times New Roman"/>
                <w:sz w:val="20"/>
                <w:szCs w:val="26"/>
                <w:lang w:val="en-GB" w:eastAsia="en-US"/>
              </w:rPr>
              <w:t>,</w:t>
            </w:r>
            <w:r w:rsidR="00CF7EC3" w:rsidRPr="00165BAB">
              <w:rPr>
                <w:rFonts w:cs="Times New Roman"/>
                <w:sz w:val="20"/>
                <w:szCs w:val="26"/>
                <w:lang w:val="en-GB" w:eastAsia="en-US"/>
              </w:rPr>
              <w:t>3</w:t>
            </w:r>
          </w:p>
        </w:tc>
        <w:tc>
          <w:tcPr>
            <w:tcW w:w="1134"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2</w:t>
            </w:r>
            <w:r w:rsidR="00B61F89">
              <w:rPr>
                <w:rFonts w:cs="Times New Roman"/>
                <w:sz w:val="20"/>
                <w:szCs w:val="26"/>
                <w:lang w:val="en-GB" w:eastAsia="en-US"/>
              </w:rPr>
              <w:t>,</w:t>
            </w:r>
            <w:r w:rsidRPr="00165BAB">
              <w:rPr>
                <w:rFonts w:cs="Times New Roman"/>
                <w:sz w:val="20"/>
                <w:szCs w:val="26"/>
                <w:lang w:val="en-GB" w:eastAsia="en-US"/>
              </w:rPr>
              <w:t>29</w:t>
            </w:r>
          </w:p>
        </w:tc>
        <w:tc>
          <w:tcPr>
            <w:tcW w:w="1275" w:type="dxa"/>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1</w:t>
            </w:r>
            <w:r w:rsidR="00B61F89">
              <w:rPr>
                <w:rFonts w:cs="Times New Roman"/>
                <w:sz w:val="20"/>
                <w:szCs w:val="26"/>
                <w:lang w:val="en-GB" w:eastAsia="en-US"/>
              </w:rPr>
              <w:t>,</w:t>
            </w:r>
            <w:r w:rsidRPr="00165BAB">
              <w:rPr>
                <w:rFonts w:cs="Times New Roman"/>
                <w:sz w:val="20"/>
                <w:szCs w:val="26"/>
                <w:lang w:val="en-GB" w:eastAsia="en-US"/>
              </w:rPr>
              <w:t>38</w:t>
            </w:r>
          </w:p>
        </w:tc>
      </w:tr>
      <w:tr w:rsidR="0024157D" w:rsidRPr="00165BAB" w:rsidTr="00B11722">
        <w:trPr>
          <w:cantSplit/>
          <w:jc w:val="center"/>
        </w:trPr>
        <w:tc>
          <w:tcPr>
            <w:tcW w:w="966" w:type="dxa"/>
          </w:tcPr>
          <w:p w:rsidR="0024157D" w:rsidRPr="00165BAB" w:rsidRDefault="0024157D" w:rsidP="0063738A">
            <w:pPr>
              <w:spacing w:before="20" w:after="40" w:line="240" w:lineRule="exact"/>
              <w:rPr>
                <w:sz w:val="20"/>
                <w:szCs w:val="26"/>
                <w:lang w:val="en-GB"/>
              </w:rPr>
            </w:pPr>
            <w:r w:rsidRPr="00165BAB">
              <w:rPr>
                <w:sz w:val="20"/>
                <w:szCs w:val="26"/>
                <w:rtl/>
                <w:lang w:val="en-GB"/>
              </w:rPr>
              <w:t>بولندا</w:t>
            </w:r>
          </w:p>
        </w:tc>
        <w:tc>
          <w:tcPr>
            <w:tcW w:w="1568" w:type="dxa"/>
            <w:shd w:val="clear" w:color="auto" w:fill="auto"/>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38</w:t>
            </w:r>
          </w:p>
        </w:tc>
        <w:tc>
          <w:tcPr>
            <w:tcW w:w="1316" w:type="dxa"/>
            <w:shd w:val="clear" w:color="auto" w:fill="auto"/>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30</w:t>
            </w:r>
            <w:r w:rsidR="000B04C8">
              <w:rPr>
                <w:rFonts w:cs="Times New Roman"/>
                <w:sz w:val="20"/>
                <w:szCs w:val="26"/>
                <w:lang w:val="en-GB" w:eastAsia="en-US"/>
              </w:rPr>
              <w:t> </w:t>
            </w:r>
            <w:r w:rsidRPr="00165BAB">
              <w:rPr>
                <w:rFonts w:cs="Times New Roman"/>
                <w:sz w:val="20"/>
                <w:szCs w:val="26"/>
                <w:lang w:val="en-GB" w:eastAsia="en-US"/>
              </w:rPr>
              <w:t>437</w:t>
            </w:r>
          </w:p>
        </w:tc>
        <w:tc>
          <w:tcPr>
            <w:tcW w:w="1078"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4</w:t>
            </w:r>
            <w:r w:rsidR="000B04C8">
              <w:rPr>
                <w:rFonts w:cs="Times New Roman"/>
                <w:sz w:val="20"/>
                <w:szCs w:val="26"/>
                <w:lang w:val="en-GB" w:eastAsia="en-US"/>
              </w:rPr>
              <w:t>,</w:t>
            </w:r>
            <w:r w:rsidRPr="00165BAB">
              <w:rPr>
                <w:rFonts w:cs="Times New Roman"/>
                <w:sz w:val="20"/>
                <w:szCs w:val="26"/>
                <w:lang w:val="en-GB" w:eastAsia="en-US"/>
              </w:rPr>
              <w:t>6</w:t>
            </w:r>
            <w:r w:rsidR="000B04C8" w:rsidRPr="00165BAB">
              <w:rPr>
                <w:rFonts w:cs="Times New Roman"/>
                <w:sz w:val="20"/>
                <w:szCs w:val="26"/>
                <w:lang w:val="en-GB" w:eastAsia="en-US"/>
              </w:rPr>
              <w:t>:0</w:t>
            </w:r>
            <w:r w:rsidR="000B04C8">
              <w:rPr>
                <w:rFonts w:cs="Times New Roman"/>
                <w:sz w:val="20"/>
                <w:szCs w:val="26"/>
                <w:lang w:val="en-GB" w:eastAsia="en-US"/>
              </w:rPr>
              <w:t>,</w:t>
            </w:r>
            <w:r w:rsidR="000B04C8" w:rsidRPr="00165BAB">
              <w:rPr>
                <w:rFonts w:cs="Times New Roman"/>
                <w:sz w:val="20"/>
                <w:szCs w:val="26"/>
                <w:lang w:val="en-GB" w:eastAsia="en-US"/>
              </w:rPr>
              <w:t>4</w:t>
            </w:r>
          </w:p>
        </w:tc>
        <w:tc>
          <w:tcPr>
            <w:tcW w:w="1105"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3</w:t>
            </w:r>
            <w:r w:rsidR="00C0402F">
              <w:rPr>
                <w:rFonts w:cs="Times New Roman"/>
                <w:sz w:val="20"/>
                <w:szCs w:val="26"/>
                <w:lang w:val="en-GB" w:eastAsia="en-US"/>
              </w:rPr>
              <w:t>,</w:t>
            </w:r>
            <w:r w:rsidRPr="00165BAB">
              <w:rPr>
                <w:rFonts w:cs="Times New Roman"/>
                <w:sz w:val="20"/>
                <w:szCs w:val="26"/>
                <w:lang w:val="en-GB" w:eastAsia="en-US"/>
              </w:rPr>
              <w:t>9</w:t>
            </w:r>
            <w:r w:rsidR="00C0402F" w:rsidRPr="00165BAB">
              <w:rPr>
                <w:rFonts w:cs="Times New Roman"/>
                <w:sz w:val="20"/>
                <w:szCs w:val="26"/>
                <w:lang w:val="en-GB" w:eastAsia="en-US"/>
              </w:rPr>
              <w:t>:0</w:t>
            </w:r>
            <w:r w:rsidR="00C0402F">
              <w:rPr>
                <w:rFonts w:cs="Times New Roman"/>
                <w:sz w:val="20"/>
                <w:szCs w:val="26"/>
                <w:lang w:val="en-GB" w:eastAsia="en-US"/>
              </w:rPr>
              <w:t>,</w:t>
            </w:r>
            <w:r w:rsidR="00C0402F" w:rsidRPr="00165BAB">
              <w:rPr>
                <w:rFonts w:cs="Times New Roman"/>
                <w:sz w:val="20"/>
                <w:szCs w:val="26"/>
                <w:lang w:val="en-GB" w:eastAsia="en-US"/>
              </w:rPr>
              <w:t>5</w:t>
            </w:r>
          </w:p>
        </w:tc>
        <w:tc>
          <w:tcPr>
            <w:tcW w:w="1197"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2</w:t>
            </w:r>
            <w:r w:rsidR="00CF7EC3">
              <w:rPr>
                <w:rFonts w:cs="Times New Roman"/>
                <w:sz w:val="20"/>
                <w:szCs w:val="26"/>
                <w:lang w:val="en-GB" w:eastAsia="en-US"/>
              </w:rPr>
              <w:t>,</w:t>
            </w:r>
            <w:r w:rsidRPr="00165BAB">
              <w:rPr>
                <w:rFonts w:cs="Times New Roman"/>
                <w:sz w:val="20"/>
                <w:szCs w:val="26"/>
                <w:lang w:val="en-GB" w:eastAsia="en-US"/>
              </w:rPr>
              <w:t>7</w:t>
            </w:r>
            <w:r w:rsidR="00CF7EC3" w:rsidRPr="00165BAB">
              <w:rPr>
                <w:rFonts w:cs="Times New Roman"/>
                <w:sz w:val="20"/>
                <w:szCs w:val="26"/>
                <w:lang w:val="en-GB" w:eastAsia="en-US"/>
              </w:rPr>
              <w:t>:1</w:t>
            </w:r>
            <w:r w:rsidR="00CF7EC3">
              <w:rPr>
                <w:rFonts w:cs="Times New Roman"/>
                <w:sz w:val="20"/>
                <w:szCs w:val="26"/>
                <w:lang w:val="en-GB" w:eastAsia="en-US"/>
              </w:rPr>
              <w:t>,</w:t>
            </w:r>
            <w:r w:rsidR="00CF7EC3" w:rsidRPr="00165BAB">
              <w:rPr>
                <w:rFonts w:cs="Times New Roman"/>
                <w:sz w:val="20"/>
                <w:szCs w:val="26"/>
                <w:lang w:val="en-GB" w:eastAsia="en-US"/>
              </w:rPr>
              <w:t>0</w:t>
            </w:r>
          </w:p>
        </w:tc>
        <w:tc>
          <w:tcPr>
            <w:tcW w:w="1134"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1</w:t>
            </w:r>
            <w:r w:rsidR="00B61F89">
              <w:rPr>
                <w:rFonts w:cs="Times New Roman"/>
                <w:sz w:val="20"/>
                <w:szCs w:val="26"/>
                <w:lang w:val="en-GB" w:eastAsia="en-US"/>
              </w:rPr>
              <w:t>,</w:t>
            </w:r>
            <w:r w:rsidRPr="00165BAB">
              <w:rPr>
                <w:rFonts w:cs="Times New Roman"/>
                <w:sz w:val="20"/>
                <w:szCs w:val="26"/>
                <w:lang w:val="en-GB" w:eastAsia="en-US"/>
              </w:rPr>
              <w:t>7</w:t>
            </w:r>
          </w:p>
        </w:tc>
        <w:tc>
          <w:tcPr>
            <w:tcW w:w="1275" w:type="dxa"/>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1</w:t>
            </w:r>
            <w:r w:rsidR="00B61F89">
              <w:rPr>
                <w:rFonts w:cs="Times New Roman"/>
                <w:sz w:val="20"/>
                <w:szCs w:val="26"/>
                <w:lang w:val="en-GB" w:eastAsia="en-US"/>
              </w:rPr>
              <w:t>,</w:t>
            </w:r>
            <w:r w:rsidRPr="00165BAB">
              <w:rPr>
                <w:rFonts w:cs="Times New Roman"/>
                <w:sz w:val="20"/>
                <w:szCs w:val="26"/>
                <w:lang w:val="en-GB" w:eastAsia="en-US"/>
              </w:rPr>
              <w:t>35</w:t>
            </w:r>
          </w:p>
        </w:tc>
      </w:tr>
      <w:tr w:rsidR="0024157D" w:rsidRPr="00165BAB" w:rsidTr="00B11722">
        <w:trPr>
          <w:cantSplit/>
          <w:jc w:val="center"/>
        </w:trPr>
        <w:tc>
          <w:tcPr>
            <w:tcW w:w="966" w:type="dxa"/>
          </w:tcPr>
          <w:p w:rsidR="0024157D" w:rsidRPr="00165BAB" w:rsidRDefault="0024157D" w:rsidP="0063738A">
            <w:pPr>
              <w:spacing w:before="20" w:after="40" w:line="240" w:lineRule="exact"/>
              <w:rPr>
                <w:sz w:val="20"/>
                <w:szCs w:val="26"/>
                <w:lang w:val="en-GB"/>
              </w:rPr>
            </w:pPr>
            <w:r w:rsidRPr="00165BAB">
              <w:rPr>
                <w:sz w:val="20"/>
                <w:szCs w:val="26"/>
                <w:rtl/>
                <w:lang w:val="en-GB"/>
              </w:rPr>
              <w:t>فرنسا</w:t>
            </w:r>
          </w:p>
        </w:tc>
        <w:tc>
          <w:tcPr>
            <w:tcW w:w="1568" w:type="dxa"/>
            <w:shd w:val="clear" w:color="auto" w:fill="auto"/>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86</w:t>
            </w:r>
            <w:r w:rsidR="00BF73EA" w:rsidRPr="00165BAB">
              <w:rPr>
                <w:rFonts w:cs="Times New Roman"/>
                <w:sz w:val="20"/>
                <w:szCs w:val="26"/>
                <w:lang w:val="en-GB" w:eastAsia="en-US"/>
              </w:rPr>
              <w:t>-81/76-71</w:t>
            </w:r>
          </w:p>
        </w:tc>
        <w:tc>
          <w:tcPr>
            <w:tcW w:w="1316" w:type="dxa"/>
            <w:shd w:val="clear" w:color="auto" w:fill="auto"/>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61</w:t>
            </w:r>
          </w:p>
        </w:tc>
        <w:tc>
          <w:tcPr>
            <w:tcW w:w="1078"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2</w:t>
            </w:r>
            <w:r w:rsidR="000B04C8">
              <w:rPr>
                <w:rFonts w:cs="Times New Roman"/>
                <w:sz w:val="20"/>
                <w:szCs w:val="26"/>
                <w:lang w:val="en-GB" w:eastAsia="en-US"/>
              </w:rPr>
              <w:t>,</w:t>
            </w:r>
            <w:r w:rsidRPr="00165BAB">
              <w:rPr>
                <w:rFonts w:cs="Times New Roman"/>
                <w:sz w:val="20"/>
                <w:szCs w:val="26"/>
                <w:lang w:val="en-GB" w:eastAsia="en-US"/>
              </w:rPr>
              <w:t>8</w:t>
            </w:r>
            <w:r w:rsidR="000B04C8" w:rsidRPr="00165BAB">
              <w:rPr>
                <w:rFonts w:cs="Times New Roman"/>
                <w:sz w:val="20"/>
                <w:szCs w:val="26"/>
                <w:lang w:val="en-GB" w:eastAsia="en-US"/>
              </w:rPr>
              <w:t>:0</w:t>
            </w:r>
            <w:r w:rsidR="000B04C8">
              <w:rPr>
                <w:rFonts w:cs="Times New Roman"/>
                <w:sz w:val="20"/>
                <w:szCs w:val="26"/>
                <w:lang w:val="en-GB" w:eastAsia="en-US"/>
              </w:rPr>
              <w:t>,</w:t>
            </w:r>
            <w:r w:rsidR="000B04C8" w:rsidRPr="00165BAB">
              <w:rPr>
                <w:rFonts w:cs="Times New Roman"/>
                <w:sz w:val="20"/>
                <w:szCs w:val="26"/>
                <w:lang w:val="en-GB" w:eastAsia="en-US"/>
              </w:rPr>
              <w:t>5</w:t>
            </w:r>
          </w:p>
        </w:tc>
        <w:tc>
          <w:tcPr>
            <w:tcW w:w="1105"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2</w:t>
            </w:r>
            <w:r w:rsidR="00C0402F">
              <w:rPr>
                <w:rFonts w:cs="Times New Roman"/>
                <w:sz w:val="20"/>
                <w:szCs w:val="26"/>
                <w:lang w:val="en-GB" w:eastAsia="en-US"/>
              </w:rPr>
              <w:t>,</w:t>
            </w:r>
            <w:r w:rsidRPr="00165BAB">
              <w:rPr>
                <w:rFonts w:cs="Times New Roman"/>
                <w:sz w:val="20"/>
                <w:szCs w:val="26"/>
                <w:lang w:val="en-GB" w:eastAsia="en-US"/>
              </w:rPr>
              <w:t>7</w:t>
            </w:r>
            <w:r w:rsidR="00C0402F" w:rsidRPr="00165BAB">
              <w:rPr>
                <w:rFonts w:cs="Times New Roman"/>
                <w:sz w:val="20"/>
                <w:szCs w:val="26"/>
                <w:lang w:val="en-GB" w:eastAsia="en-US"/>
              </w:rPr>
              <w:t>:0</w:t>
            </w:r>
            <w:r w:rsidR="00C0402F">
              <w:rPr>
                <w:rFonts w:cs="Times New Roman"/>
                <w:sz w:val="20"/>
                <w:szCs w:val="26"/>
                <w:lang w:val="en-GB" w:eastAsia="en-US"/>
              </w:rPr>
              <w:t>,</w:t>
            </w:r>
            <w:r w:rsidR="00C0402F" w:rsidRPr="00165BAB">
              <w:rPr>
                <w:rFonts w:cs="Times New Roman"/>
                <w:sz w:val="20"/>
                <w:szCs w:val="26"/>
                <w:lang w:val="en-GB" w:eastAsia="en-US"/>
              </w:rPr>
              <w:t>7</w:t>
            </w:r>
          </w:p>
        </w:tc>
        <w:tc>
          <w:tcPr>
            <w:tcW w:w="1197"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2</w:t>
            </w:r>
            <w:r w:rsidR="00CF7EC3">
              <w:rPr>
                <w:rFonts w:cs="Times New Roman"/>
                <w:sz w:val="20"/>
                <w:szCs w:val="26"/>
                <w:lang w:val="en-GB" w:eastAsia="en-US"/>
              </w:rPr>
              <w:t>,</w:t>
            </w:r>
            <w:r w:rsidRPr="00165BAB">
              <w:rPr>
                <w:rFonts w:cs="Times New Roman"/>
                <w:sz w:val="20"/>
                <w:szCs w:val="26"/>
                <w:lang w:val="en-GB" w:eastAsia="en-US"/>
              </w:rPr>
              <w:t>3</w:t>
            </w:r>
            <w:r w:rsidR="00CF7EC3" w:rsidRPr="00165BAB">
              <w:rPr>
                <w:rFonts w:cs="Times New Roman"/>
                <w:sz w:val="20"/>
                <w:szCs w:val="26"/>
                <w:lang w:val="en-GB" w:eastAsia="en-US"/>
              </w:rPr>
              <w:t>:1</w:t>
            </w:r>
          </w:p>
        </w:tc>
        <w:tc>
          <w:tcPr>
            <w:tcW w:w="1134"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1</w:t>
            </w:r>
            <w:r w:rsidR="00B61F89">
              <w:rPr>
                <w:rFonts w:cs="Times New Roman"/>
                <w:sz w:val="20"/>
                <w:szCs w:val="26"/>
                <w:lang w:val="en-GB" w:eastAsia="en-US"/>
              </w:rPr>
              <w:t>,</w:t>
            </w:r>
            <w:r w:rsidRPr="00165BAB">
              <w:rPr>
                <w:rFonts w:cs="Times New Roman"/>
                <w:sz w:val="20"/>
                <w:szCs w:val="26"/>
                <w:lang w:val="en-GB" w:eastAsia="en-US"/>
              </w:rPr>
              <w:t>87</w:t>
            </w:r>
          </w:p>
        </w:tc>
        <w:tc>
          <w:tcPr>
            <w:tcW w:w="1275" w:type="dxa"/>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0</w:t>
            </w:r>
            <w:r w:rsidR="00B61F89">
              <w:rPr>
                <w:rFonts w:cs="Times New Roman"/>
                <w:sz w:val="20"/>
                <w:szCs w:val="26"/>
                <w:lang w:val="en-GB" w:eastAsia="en-US"/>
              </w:rPr>
              <w:t>,</w:t>
            </w:r>
            <w:r w:rsidRPr="00165BAB">
              <w:rPr>
                <w:rFonts w:cs="Times New Roman"/>
                <w:sz w:val="20"/>
                <w:szCs w:val="26"/>
                <w:lang w:val="en-GB" w:eastAsia="en-US"/>
              </w:rPr>
              <w:t>95</w:t>
            </w:r>
          </w:p>
        </w:tc>
      </w:tr>
      <w:tr w:rsidR="0024157D" w:rsidRPr="00165BAB" w:rsidTr="00B11722">
        <w:trPr>
          <w:cantSplit/>
          <w:jc w:val="center"/>
        </w:trPr>
        <w:tc>
          <w:tcPr>
            <w:tcW w:w="966" w:type="dxa"/>
          </w:tcPr>
          <w:p w:rsidR="0024157D" w:rsidRPr="00165BAB" w:rsidRDefault="0024157D" w:rsidP="0063738A">
            <w:pPr>
              <w:spacing w:before="20" w:after="40" w:line="240" w:lineRule="exact"/>
              <w:rPr>
                <w:sz w:val="20"/>
                <w:szCs w:val="26"/>
                <w:lang w:val="en-GB"/>
              </w:rPr>
            </w:pPr>
            <w:r w:rsidRPr="00165BAB">
              <w:rPr>
                <w:sz w:val="20"/>
                <w:szCs w:val="26"/>
                <w:rtl/>
                <w:lang w:val="en-GB"/>
              </w:rPr>
              <w:t>بولندا</w:t>
            </w:r>
          </w:p>
        </w:tc>
        <w:tc>
          <w:tcPr>
            <w:tcW w:w="1568" w:type="dxa"/>
            <w:shd w:val="clear" w:color="auto" w:fill="auto"/>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75</w:t>
            </w:r>
          </w:p>
        </w:tc>
        <w:tc>
          <w:tcPr>
            <w:tcW w:w="1316" w:type="dxa"/>
            <w:shd w:val="clear" w:color="auto" w:fill="auto"/>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176</w:t>
            </w:r>
          </w:p>
        </w:tc>
        <w:tc>
          <w:tcPr>
            <w:tcW w:w="1078"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2</w:t>
            </w:r>
            <w:r w:rsidR="000B04C8">
              <w:rPr>
                <w:rFonts w:cs="Times New Roman"/>
                <w:sz w:val="20"/>
                <w:szCs w:val="26"/>
                <w:lang w:val="en-GB" w:eastAsia="en-US"/>
              </w:rPr>
              <w:t>,</w:t>
            </w:r>
            <w:r w:rsidRPr="00165BAB">
              <w:rPr>
                <w:rFonts w:cs="Times New Roman"/>
                <w:sz w:val="20"/>
                <w:szCs w:val="26"/>
                <w:lang w:val="en-GB" w:eastAsia="en-US"/>
              </w:rPr>
              <w:t>0</w:t>
            </w:r>
            <w:r w:rsidR="000B04C8" w:rsidRPr="00165BAB">
              <w:rPr>
                <w:rFonts w:cs="Times New Roman"/>
                <w:sz w:val="20"/>
                <w:szCs w:val="26"/>
                <w:lang w:val="en-GB" w:eastAsia="en-US"/>
              </w:rPr>
              <w:t>:0</w:t>
            </w:r>
            <w:r w:rsidR="000B04C8">
              <w:rPr>
                <w:rFonts w:cs="Times New Roman"/>
                <w:sz w:val="20"/>
                <w:szCs w:val="26"/>
                <w:lang w:val="en-GB" w:eastAsia="en-US"/>
              </w:rPr>
              <w:t>,</w:t>
            </w:r>
            <w:r w:rsidR="000B04C8" w:rsidRPr="00165BAB">
              <w:rPr>
                <w:rFonts w:cs="Times New Roman"/>
                <w:sz w:val="20"/>
                <w:szCs w:val="26"/>
                <w:lang w:val="en-GB" w:eastAsia="en-US"/>
              </w:rPr>
              <w:t>3</w:t>
            </w:r>
          </w:p>
        </w:tc>
        <w:tc>
          <w:tcPr>
            <w:tcW w:w="1105"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1</w:t>
            </w:r>
            <w:r w:rsidR="00C0402F">
              <w:rPr>
                <w:rFonts w:cs="Times New Roman"/>
                <w:sz w:val="20"/>
                <w:szCs w:val="26"/>
                <w:lang w:val="en-GB" w:eastAsia="en-US"/>
              </w:rPr>
              <w:t>,</w:t>
            </w:r>
            <w:r w:rsidRPr="00165BAB">
              <w:rPr>
                <w:rFonts w:cs="Times New Roman"/>
                <w:sz w:val="20"/>
                <w:szCs w:val="26"/>
                <w:lang w:val="en-GB" w:eastAsia="en-US"/>
              </w:rPr>
              <w:t>9</w:t>
            </w:r>
            <w:r w:rsidR="00C0402F" w:rsidRPr="00165BAB">
              <w:rPr>
                <w:rFonts w:cs="Times New Roman"/>
                <w:sz w:val="20"/>
                <w:szCs w:val="26"/>
                <w:lang w:val="en-GB" w:eastAsia="en-US"/>
              </w:rPr>
              <w:t>:0</w:t>
            </w:r>
            <w:r w:rsidR="00C0402F">
              <w:rPr>
                <w:rFonts w:cs="Times New Roman"/>
                <w:sz w:val="20"/>
                <w:szCs w:val="26"/>
                <w:lang w:val="en-GB" w:eastAsia="en-US"/>
              </w:rPr>
              <w:t>,</w:t>
            </w:r>
            <w:r w:rsidR="00C0402F" w:rsidRPr="00165BAB">
              <w:rPr>
                <w:rFonts w:cs="Times New Roman"/>
                <w:sz w:val="20"/>
                <w:szCs w:val="26"/>
                <w:lang w:val="en-GB" w:eastAsia="en-US"/>
              </w:rPr>
              <w:t>5</w:t>
            </w:r>
          </w:p>
        </w:tc>
        <w:tc>
          <w:tcPr>
            <w:tcW w:w="1197"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1</w:t>
            </w:r>
            <w:r w:rsidR="00CF7EC3">
              <w:rPr>
                <w:rFonts w:cs="Times New Roman"/>
                <w:sz w:val="20"/>
                <w:szCs w:val="26"/>
                <w:lang w:val="en-GB" w:eastAsia="en-US"/>
              </w:rPr>
              <w:t>,</w:t>
            </w:r>
            <w:r w:rsidRPr="00165BAB">
              <w:rPr>
                <w:rFonts w:cs="Times New Roman"/>
                <w:sz w:val="20"/>
                <w:szCs w:val="26"/>
                <w:lang w:val="en-GB" w:eastAsia="en-US"/>
              </w:rPr>
              <w:t>8</w:t>
            </w:r>
            <w:r w:rsidR="00CF7EC3" w:rsidRPr="00165BAB">
              <w:rPr>
                <w:rFonts w:cs="Times New Roman"/>
                <w:sz w:val="20"/>
                <w:szCs w:val="26"/>
                <w:lang w:val="en-GB" w:eastAsia="en-US"/>
              </w:rPr>
              <w:t>:0</w:t>
            </w:r>
            <w:r w:rsidR="00CF7EC3">
              <w:rPr>
                <w:rFonts w:cs="Times New Roman"/>
                <w:sz w:val="20"/>
                <w:szCs w:val="26"/>
                <w:lang w:val="en-GB" w:eastAsia="en-US"/>
              </w:rPr>
              <w:t>,</w:t>
            </w:r>
            <w:r w:rsidR="00CF7EC3" w:rsidRPr="00165BAB">
              <w:rPr>
                <w:rFonts w:cs="Times New Roman"/>
                <w:sz w:val="20"/>
                <w:szCs w:val="26"/>
                <w:lang w:val="en-GB" w:eastAsia="en-US"/>
              </w:rPr>
              <w:t>7</w:t>
            </w:r>
          </w:p>
        </w:tc>
        <w:tc>
          <w:tcPr>
            <w:tcW w:w="1134" w:type="dxa"/>
            <w:shd w:val="clear" w:color="auto" w:fill="auto"/>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1</w:t>
            </w:r>
            <w:r w:rsidR="00B61F89">
              <w:rPr>
                <w:rFonts w:cs="Times New Roman"/>
                <w:sz w:val="20"/>
                <w:szCs w:val="26"/>
                <w:lang w:val="en-GB" w:eastAsia="en-US"/>
              </w:rPr>
              <w:t>,</w:t>
            </w:r>
            <w:r w:rsidRPr="00165BAB">
              <w:rPr>
                <w:rFonts w:cs="Times New Roman"/>
                <w:sz w:val="20"/>
                <w:szCs w:val="26"/>
                <w:lang w:val="en-GB" w:eastAsia="en-US"/>
              </w:rPr>
              <w:t>0</w:t>
            </w:r>
          </w:p>
        </w:tc>
        <w:tc>
          <w:tcPr>
            <w:tcW w:w="1275" w:type="dxa"/>
            <w:vAlign w:val="bottom"/>
          </w:tcPr>
          <w:p w:rsidR="0024157D" w:rsidRPr="00165BAB"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165BAB">
              <w:rPr>
                <w:rFonts w:cs="Times New Roman"/>
                <w:sz w:val="20"/>
                <w:szCs w:val="26"/>
                <w:lang w:val="en-GB" w:eastAsia="en-US"/>
              </w:rPr>
              <w:t>0</w:t>
            </w:r>
            <w:r w:rsidR="00B61F89">
              <w:rPr>
                <w:rFonts w:cs="Times New Roman"/>
                <w:sz w:val="20"/>
                <w:szCs w:val="26"/>
                <w:lang w:val="en-GB" w:eastAsia="en-US"/>
              </w:rPr>
              <w:t>,</w:t>
            </w:r>
            <w:r w:rsidRPr="00165BAB">
              <w:rPr>
                <w:rFonts w:cs="Times New Roman"/>
                <w:sz w:val="20"/>
                <w:szCs w:val="26"/>
                <w:lang w:val="en-GB" w:eastAsia="en-US"/>
              </w:rPr>
              <w:t>66</w:t>
            </w:r>
          </w:p>
        </w:tc>
      </w:tr>
    </w:tbl>
    <w:p w:rsidR="0024157D" w:rsidRPr="0064642F" w:rsidRDefault="0024157D" w:rsidP="0024157D">
      <w:pPr>
        <w:tabs>
          <w:tab w:val="left" w:pos="794"/>
          <w:tab w:val="left" w:pos="1191"/>
          <w:tab w:val="left" w:pos="1588"/>
          <w:tab w:val="left" w:pos="1985"/>
        </w:tabs>
        <w:bidi w:val="0"/>
        <w:spacing w:before="0" w:line="240" w:lineRule="auto"/>
        <w:rPr>
          <w:rFonts w:cs="Times New Roman"/>
          <w:sz w:val="20"/>
          <w:szCs w:val="20"/>
          <w:lang w:val="en-GB" w:eastAsia="en-US"/>
        </w:rPr>
      </w:pPr>
    </w:p>
    <w:p w:rsidR="0024157D" w:rsidRPr="00E01589" w:rsidRDefault="0024157D" w:rsidP="00830786">
      <w:pPr>
        <w:pStyle w:val="TableNo"/>
        <w:keepNext/>
        <w:keepLines/>
        <w:widowControl w:val="0"/>
        <w:rPr>
          <w:rtl/>
        </w:rPr>
      </w:pPr>
      <w:bookmarkStart w:id="60" w:name="lt_pId1450"/>
      <w:r>
        <w:rPr>
          <w:rFonts w:hint="cs"/>
          <w:rtl/>
        </w:rPr>
        <w:t xml:space="preserve">الجدول </w:t>
      </w:r>
      <w:r>
        <w:t>4C-A2</w:t>
      </w:r>
    </w:p>
    <w:p w:rsidR="0024157D" w:rsidRPr="00E01589" w:rsidRDefault="00830786" w:rsidP="006A5D14">
      <w:pPr>
        <w:pStyle w:val="FigureNo"/>
        <w:keepNext/>
        <w:spacing w:before="120" w:after="0"/>
      </w:pPr>
      <w:r w:rsidRPr="00830786">
        <w:rPr>
          <w:rFonts w:ascii="Times New Roman Bold" w:hint="cs"/>
          <w:b/>
          <w:bCs/>
          <w:rtl/>
          <w:lang w:val="en-US"/>
        </w:rPr>
        <w:t>ارتفاع الهوائي (بالأمتار فوق مستوى الأرض)</w:t>
      </w:r>
      <w:bookmarkEnd w:id="60"/>
      <w:r w:rsidR="000E2370">
        <w:rPr>
          <w:rStyle w:val="FootnoteReference"/>
          <w:rtl/>
          <w:lang w:val="en-GB" w:eastAsia="en-US" w:bidi="ar-SA"/>
        </w:rPr>
        <w:footnoteReference w:customMarkFollows="1" w:id="10"/>
        <w:t>9</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1617"/>
        <w:gridCol w:w="1291"/>
        <w:gridCol w:w="1113"/>
        <w:gridCol w:w="1095"/>
        <w:gridCol w:w="1165"/>
        <w:gridCol w:w="1120"/>
        <w:gridCol w:w="1260"/>
      </w:tblGrid>
      <w:tr w:rsidR="00D52D41" w:rsidRPr="00AF0271" w:rsidTr="00D52D41">
        <w:trPr>
          <w:cantSplit/>
          <w:tblHeader/>
          <w:jc w:val="center"/>
        </w:trPr>
        <w:tc>
          <w:tcPr>
            <w:tcW w:w="979" w:type="dxa"/>
            <w:vMerge w:val="restart"/>
          </w:tcPr>
          <w:p w:rsidR="00D52D41" w:rsidRPr="00AF0271" w:rsidRDefault="00D52D41" w:rsidP="00D52D4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center"/>
              <w:rPr>
                <w:rFonts w:cs="Times New Roman"/>
                <w:b/>
                <w:sz w:val="20"/>
                <w:szCs w:val="26"/>
                <w:lang w:val="en-GB" w:eastAsia="en-US"/>
              </w:rPr>
            </w:pPr>
          </w:p>
        </w:tc>
        <w:tc>
          <w:tcPr>
            <w:tcW w:w="1617" w:type="dxa"/>
            <w:vMerge w:val="restart"/>
          </w:tcPr>
          <w:p w:rsidR="00D52D41" w:rsidRPr="00165BAB" w:rsidRDefault="00D52D41" w:rsidP="00D9079F">
            <w:pPr>
              <w:pStyle w:val="Tablehead"/>
              <w:spacing w:after="40" w:line="240" w:lineRule="exact"/>
              <w:rPr>
                <w:lang w:val="en-GB"/>
              </w:rPr>
            </w:pPr>
            <w:r w:rsidRPr="00165BAB">
              <w:rPr>
                <w:rFonts w:hint="cs"/>
                <w:rtl/>
                <w:lang w:val="en-GB"/>
              </w:rPr>
              <w:t>النطاق</w:t>
            </w:r>
            <w:r w:rsidRPr="00165BAB">
              <w:rPr>
                <w:lang w:val="en-GB"/>
              </w:rPr>
              <w:br/>
              <w:t>(GHz)</w:t>
            </w:r>
          </w:p>
        </w:tc>
        <w:tc>
          <w:tcPr>
            <w:tcW w:w="1291" w:type="dxa"/>
            <w:vMerge w:val="restart"/>
            <w:shd w:val="clear" w:color="auto" w:fill="auto"/>
          </w:tcPr>
          <w:p w:rsidR="00D52D41" w:rsidRPr="00165BAB" w:rsidRDefault="00D52D41" w:rsidP="00D52D41">
            <w:pPr>
              <w:pStyle w:val="Tablehead"/>
              <w:spacing w:after="40" w:line="240" w:lineRule="exact"/>
              <w:rPr>
                <w:lang w:val="en-GB"/>
              </w:rPr>
            </w:pPr>
            <w:r w:rsidRPr="00165BAB">
              <w:rPr>
                <w:rFonts w:hint="cs"/>
                <w:spacing w:val="-6"/>
                <w:rtl/>
                <w:lang w:bidi="ar"/>
              </w:rPr>
              <w:t>عدد السجلات</w:t>
            </w:r>
          </w:p>
        </w:tc>
        <w:tc>
          <w:tcPr>
            <w:tcW w:w="3373" w:type="dxa"/>
            <w:gridSpan w:val="3"/>
            <w:shd w:val="clear" w:color="auto" w:fill="auto"/>
          </w:tcPr>
          <w:p w:rsidR="00D52D41" w:rsidRPr="00AF0271" w:rsidRDefault="00D52D41" w:rsidP="00D52D4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en-US"/>
              </w:rPr>
            </w:pPr>
            <w:r w:rsidRPr="00165BAB">
              <w:rPr>
                <w:rFonts w:hint="cs"/>
                <w:b/>
                <w:bCs/>
                <w:sz w:val="20"/>
                <w:szCs w:val="26"/>
                <w:rtl/>
                <w:lang w:val="en-GB"/>
              </w:rPr>
              <w:t>توزعات الترتيب المئوي</w:t>
            </w:r>
          </w:p>
        </w:tc>
        <w:tc>
          <w:tcPr>
            <w:tcW w:w="1120" w:type="dxa"/>
            <w:vMerge w:val="restart"/>
            <w:shd w:val="clear" w:color="auto" w:fill="auto"/>
          </w:tcPr>
          <w:p w:rsidR="00D52D41" w:rsidRPr="00165BAB" w:rsidRDefault="00D52D41" w:rsidP="00D52D4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en-US"/>
              </w:rPr>
            </w:pPr>
            <w:r w:rsidRPr="00165BAB">
              <w:rPr>
                <w:rFonts w:hint="cs"/>
                <w:b/>
                <w:bCs/>
                <w:sz w:val="20"/>
                <w:szCs w:val="26"/>
                <w:rtl/>
                <w:lang w:val="en-GB" w:bidi="ar-EG"/>
              </w:rPr>
              <w:t>ا</w:t>
            </w:r>
            <w:r w:rsidRPr="00165BAB">
              <w:rPr>
                <w:rFonts w:hint="cs"/>
                <w:b/>
                <w:bCs/>
                <w:sz w:val="20"/>
                <w:szCs w:val="26"/>
                <w:rtl/>
                <w:lang w:val="en-GB"/>
              </w:rPr>
              <w:t>لمتوسط</w:t>
            </w:r>
          </w:p>
        </w:tc>
        <w:tc>
          <w:tcPr>
            <w:tcW w:w="1260" w:type="dxa"/>
            <w:vMerge w:val="restart"/>
          </w:tcPr>
          <w:p w:rsidR="00D52D41" w:rsidRPr="00165BAB" w:rsidRDefault="00D52D41" w:rsidP="00D52D4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ja-JP"/>
              </w:rPr>
            </w:pPr>
            <w:r w:rsidRPr="00165BAB">
              <w:rPr>
                <w:rFonts w:hint="cs"/>
                <w:b/>
                <w:bCs/>
                <w:spacing w:val="-6"/>
                <w:sz w:val="20"/>
                <w:szCs w:val="26"/>
                <w:rtl/>
                <w:lang w:bidi="ar"/>
              </w:rPr>
              <w:t>الانحراف المعياري</w:t>
            </w:r>
          </w:p>
        </w:tc>
      </w:tr>
      <w:tr w:rsidR="0024157D" w:rsidRPr="00AF0271" w:rsidTr="00D52D41">
        <w:trPr>
          <w:cantSplit/>
          <w:tblHeader/>
          <w:jc w:val="center"/>
        </w:trPr>
        <w:tc>
          <w:tcPr>
            <w:tcW w:w="979" w:type="dxa"/>
            <w:vMerge/>
          </w:tcPr>
          <w:p w:rsidR="0024157D" w:rsidRPr="00AF0271" w:rsidRDefault="0024157D" w:rsidP="00AF0271">
            <w:pPr>
              <w:tabs>
                <w:tab w:val="left" w:pos="794"/>
                <w:tab w:val="left" w:pos="1191"/>
                <w:tab w:val="left" w:pos="1588"/>
                <w:tab w:val="left" w:pos="1985"/>
              </w:tabs>
              <w:bidi w:val="0"/>
              <w:spacing w:before="40" w:after="40" w:line="240" w:lineRule="exact"/>
              <w:jc w:val="center"/>
              <w:rPr>
                <w:rFonts w:ascii="Arial" w:hAnsi="Arial" w:cs="Arial"/>
                <w:b/>
                <w:sz w:val="20"/>
                <w:szCs w:val="26"/>
                <w:lang w:val="en-GB" w:eastAsia="en-US"/>
              </w:rPr>
            </w:pPr>
          </w:p>
        </w:tc>
        <w:tc>
          <w:tcPr>
            <w:tcW w:w="1617" w:type="dxa"/>
            <w:vMerge/>
          </w:tcPr>
          <w:p w:rsidR="0024157D" w:rsidRPr="00AF0271" w:rsidRDefault="0024157D" w:rsidP="00AF0271">
            <w:pPr>
              <w:tabs>
                <w:tab w:val="left" w:pos="794"/>
                <w:tab w:val="left" w:pos="1191"/>
                <w:tab w:val="left" w:pos="1588"/>
                <w:tab w:val="left" w:pos="1985"/>
              </w:tabs>
              <w:bidi w:val="0"/>
              <w:spacing w:before="40" w:after="40" w:line="240" w:lineRule="exact"/>
              <w:jc w:val="center"/>
              <w:rPr>
                <w:rFonts w:ascii="Arial" w:hAnsi="Arial" w:cs="Arial"/>
                <w:b/>
                <w:sz w:val="20"/>
                <w:szCs w:val="26"/>
                <w:lang w:val="en-GB" w:eastAsia="en-US"/>
              </w:rPr>
            </w:pPr>
          </w:p>
        </w:tc>
        <w:tc>
          <w:tcPr>
            <w:tcW w:w="1291" w:type="dxa"/>
            <w:vMerge/>
            <w:shd w:val="clear" w:color="auto" w:fill="auto"/>
          </w:tcPr>
          <w:p w:rsidR="0024157D" w:rsidRPr="00AF0271" w:rsidRDefault="0024157D" w:rsidP="00AF0271">
            <w:pPr>
              <w:tabs>
                <w:tab w:val="left" w:pos="794"/>
                <w:tab w:val="left" w:pos="1191"/>
                <w:tab w:val="left" w:pos="1588"/>
                <w:tab w:val="left" w:pos="1985"/>
              </w:tabs>
              <w:bidi w:val="0"/>
              <w:spacing w:before="40" w:after="40" w:line="240" w:lineRule="exact"/>
              <w:jc w:val="center"/>
              <w:rPr>
                <w:rFonts w:ascii="Arial" w:hAnsi="Arial" w:cs="Arial"/>
                <w:b/>
                <w:sz w:val="20"/>
                <w:szCs w:val="26"/>
                <w:lang w:val="en-GB" w:eastAsia="en-US"/>
              </w:rPr>
            </w:pPr>
          </w:p>
        </w:tc>
        <w:tc>
          <w:tcPr>
            <w:tcW w:w="1113" w:type="dxa"/>
            <w:shd w:val="clear" w:color="auto" w:fill="auto"/>
          </w:tcPr>
          <w:p w:rsidR="0024157D" w:rsidRPr="00AF0271" w:rsidRDefault="0024157D" w:rsidP="0070709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en-US"/>
              </w:rPr>
            </w:pPr>
            <w:r w:rsidRPr="00AF0271">
              <w:rPr>
                <w:rFonts w:cs="Times New Roman"/>
                <w:b/>
                <w:sz w:val="20"/>
                <w:szCs w:val="26"/>
                <w:lang w:val="en-GB" w:eastAsia="en-US"/>
              </w:rPr>
              <w:t>95</w:t>
            </w:r>
            <w:r w:rsidR="0070709C" w:rsidRPr="00AF0271">
              <w:rPr>
                <w:rFonts w:cs="Times New Roman"/>
                <w:b/>
                <w:sz w:val="20"/>
                <w:szCs w:val="26"/>
                <w:lang w:val="en-GB" w:eastAsia="en-US"/>
              </w:rPr>
              <w:t>:5</w:t>
            </w:r>
          </w:p>
        </w:tc>
        <w:tc>
          <w:tcPr>
            <w:tcW w:w="1095" w:type="dxa"/>
            <w:shd w:val="clear" w:color="auto" w:fill="auto"/>
          </w:tcPr>
          <w:p w:rsidR="0024157D" w:rsidRPr="00AF0271" w:rsidRDefault="0024157D" w:rsidP="0070709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en-US"/>
              </w:rPr>
            </w:pPr>
            <w:r w:rsidRPr="00AF0271">
              <w:rPr>
                <w:rFonts w:cs="Times New Roman"/>
                <w:b/>
                <w:sz w:val="20"/>
                <w:szCs w:val="26"/>
                <w:lang w:val="en-GB" w:eastAsia="en-US"/>
              </w:rPr>
              <w:t>90</w:t>
            </w:r>
            <w:r w:rsidR="0070709C" w:rsidRPr="00AF0271">
              <w:rPr>
                <w:rFonts w:cs="Times New Roman"/>
                <w:b/>
                <w:sz w:val="20"/>
                <w:szCs w:val="26"/>
                <w:lang w:val="en-GB" w:eastAsia="en-US"/>
              </w:rPr>
              <w:t>:10</w:t>
            </w:r>
          </w:p>
        </w:tc>
        <w:tc>
          <w:tcPr>
            <w:tcW w:w="1165" w:type="dxa"/>
            <w:shd w:val="clear" w:color="auto" w:fill="auto"/>
          </w:tcPr>
          <w:p w:rsidR="0024157D" w:rsidRPr="00AF0271" w:rsidRDefault="0024157D" w:rsidP="0070709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 w:val="20"/>
                <w:szCs w:val="26"/>
                <w:lang w:val="en-GB" w:eastAsia="en-US"/>
              </w:rPr>
            </w:pPr>
            <w:r w:rsidRPr="00AF0271">
              <w:rPr>
                <w:rFonts w:cs="Times New Roman"/>
                <w:b/>
                <w:sz w:val="20"/>
                <w:szCs w:val="26"/>
                <w:lang w:val="en-GB" w:eastAsia="en-US"/>
              </w:rPr>
              <w:t>75</w:t>
            </w:r>
            <w:r w:rsidR="0070709C" w:rsidRPr="00AF0271">
              <w:rPr>
                <w:rFonts w:cs="Times New Roman"/>
                <w:b/>
                <w:sz w:val="20"/>
                <w:szCs w:val="26"/>
                <w:lang w:val="en-GB" w:eastAsia="en-US"/>
              </w:rPr>
              <w:t>:25</w:t>
            </w:r>
          </w:p>
        </w:tc>
        <w:tc>
          <w:tcPr>
            <w:tcW w:w="1120" w:type="dxa"/>
            <w:vMerge/>
            <w:shd w:val="clear" w:color="auto" w:fill="auto"/>
          </w:tcPr>
          <w:p w:rsidR="0024157D" w:rsidRPr="00AF0271" w:rsidRDefault="0024157D" w:rsidP="00AF0271">
            <w:pPr>
              <w:tabs>
                <w:tab w:val="left" w:pos="794"/>
                <w:tab w:val="left" w:pos="1191"/>
                <w:tab w:val="left" w:pos="1588"/>
                <w:tab w:val="left" w:pos="1985"/>
              </w:tabs>
              <w:bidi w:val="0"/>
              <w:spacing w:before="40" w:after="40" w:line="240" w:lineRule="exact"/>
              <w:jc w:val="center"/>
              <w:rPr>
                <w:rFonts w:ascii="Arial" w:hAnsi="Arial" w:cs="Arial"/>
                <w:sz w:val="20"/>
                <w:szCs w:val="26"/>
                <w:lang w:val="en-GB" w:eastAsia="en-US"/>
              </w:rPr>
            </w:pPr>
          </w:p>
        </w:tc>
        <w:tc>
          <w:tcPr>
            <w:tcW w:w="1260" w:type="dxa"/>
            <w:vMerge/>
          </w:tcPr>
          <w:p w:rsidR="0024157D" w:rsidRPr="00AF0271" w:rsidRDefault="0024157D" w:rsidP="00AF0271">
            <w:pPr>
              <w:tabs>
                <w:tab w:val="left" w:pos="794"/>
                <w:tab w:val="left" w:pos="1191"/>
                <w:tab w:val="left" w:pos="1588"/>
                <w:tab w:val="left" w:pos="1985"/>
              </w:tabs>
              <w:bidi w:val="0"/>
              <w:spacing w:before="40" w:after="40" w:line="240" w:lineRule="exact"/>
              <w:jc w:val="center"/>
              <w:rPr>
                <w:rFonts w:ascii="Arial" w:hAnsi="Arial" w:cs="Arial"/>
                <w:sz w:val="20"/>
                <w:szCs w:val="26"/>
                <w:lang w:val="en-GB" w:eastAsia="en-US"/>
              </w:rPr>
            </w:pPr>
          </w:p>
        </w:tc>
      </w:tr>
      <w:tr w:rsidR="0024157D" w:rsidRPr="00AF0271" w:rsidTr="001D5EE8">
        <w:trPr>
          <w:cantSplit/>
          <w:jc w:val="center"/>
        </w:trPr>
        <w:tc>
          <w:tcPr>
            <w:tcW w:w="979" w:type="dxa"/>
          </w:tcPr>
          <w:p w:rsidR="0024157D" w:rsidRPr="00AF0271" w:rsidRDefault="0024157D" w:rsidP="0063738A">
            <w:pPr>
              <w:spacing w:before="20" w:after="40" w:line="240" w:lineRule="exact"/>
              <w:rPr>
                <w:sz w:val="20"/>
                <w:szCs w:val="26"/>
                <w:lang w:val="en-GB"/>
              </w:rPr>
            </w:pPr>
            <w:r w:rsidRPr="00AF0271">
              <w:rPr>
                <w:sz w:val="20"/>
                <w:szCs w:val="26"/>
                <w:rtl/>
                <w:lang w:val="en-GB"/>
              </w:rPr>
              <w:t>فرنسا</w:t>
            </w:r>
          </w:p>
        </w:tc>
        <w:tc>
          <w:tcPr>
            <w:tcW w:w="1617" w:type="dxa"/>
          </w:tcPr>
          <w:p w:rsidR="0024157D" w:rsidRPr="00AF0271" w:rsidRDefault="00275106"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ja-JP"/>
              </w:rPr>
            </w:pPr>
            <w:r w:rsidRPr="00AF0271">
              <w:rPr>
                <w:rFonts w:cs="Times New Roman"/>
                <w:sz w:val="20"/>
                <w:szCs w:val="26"/>
                <w:lang w:val="en-GB" w:eastAsia="en-US"/>
              </w:rPr>
              <w:t>/</w:t>
            </w:r>
            <w:r w:rsidR="0024157D" w:rsidRPr="00AF0271">
              <w:rPr>
                <w:rFonts w:cs="Times New Roman"/>
                <w:sz w:val="20"/>
                <w:szCs w:val="26"/>
                <w:lang w:val="en-GB" w:eastAsia="en-US"/>
              </w:rPr>
              <w:t>25</w:t>
            </w:r>
            <w:r>
              <w:rPr>
                <w:rFonts w:cs="Times New Roman"/>
                <w:sz w:val="20"/>
                <w:szCs w:val="26"/>
                <w:lang w:val="en-GB" w:eastAsia="en-US"/>
              </w:rPr>
              <w:t>,</w:t>
            </w:r>
            <w:r w:rsidR="0024157D" w:rsidRPr="00AF0271">
              <w:rPr>
                <w:rFonts w:cs="Times New Roman"/>
                <w:sz w:val="20"/>
                <w:szCs w:val="26"/>
                <w:lang w:val="en-GB" w:eastAsia="en-US"/>
              </w:rPr>
              <w:t>431</w:t>
            </w:r>
            <w:r w:rsidRPr="00AF0271">
              <w:rPr>
                <w:rFonts w:cs="Times New Roman"/>
                <w:sz w:val="20"/>
                <w:szCs w:val="26"/>
                <w:lang w:val="en-GB" w:eastAsia="en-US"/>
              </w:rPr>
              <w:t>-25</w:t>
            </w:r>
            <w:r>
              <w:rPr>
                <w:rFonts w:cs="Times New Roman"/>
                <w:sz w:val="20"/>
                <w:szCs w:val="26"/>
                <w:lang w:val="en-GB" w:eastAsia="en-US"/>
              </w:rPr>
              <w:t>,</w:t>
            </w:r>
            <w:r w:rsidRPr="00AF0271">
              <w:rPr>
                <w:rFonts w:cs="Times New Roman"/>
                <w:sz w:val="20"/>
                <w:szCs w:val="26"/>
                <w:lang w:val="en-GB" w:eastAsia="en-US"/>
              </w:rPr>
              <w:t>053</w:t>
            </w:r>
            <w:r w:rsidR="0024157D" w:rsidRPr="00AF0271">
              <w:rPr>
                <w:rFonts w:cs="Times New Roman"/>
                <w:sz w:val="20"/>
                <w:szCs w:val="26"/>
                <w:lang w:val="en-GB" w:eastAsia="en-US"/>
              </w:rPr>
              <w:br/>
              <w:t>26</w:t>
            </w:r>
            <w:r>
              <w:rPr>
                <w:rFonts w:cs="Times New Roman"/>
                <w:sz w:val="20"/>
                <w:szCs w:val="26"/>
                <w:lang w:val="en-GB" w:eastAsia="ja-JP"/>
              </w:rPr>
              <w:t>,</w:t>
            </w:r>
            <w:r w:rsidR="0024157D" w:rsidRPr="00AF0271">
              <w:rPr>
                <w:rFonts w:cs="Times New Roman"/>
                <w:sz w:val="20"/>
                <w:szCs w:val="26"/>
                <w:lang w:val="en-GB" w:eastAsia="ja-JP"/>
              </w:rPr>
              <w:t>439</w:t>
            </w:r>
            <w:r w:rsidRPr="00AF0271">
              <w:rPr>
                <w:rFonts w:cs="Times New Roman"/>
                <w:sz w:val="20"/>
                <w:szCs w:val="26"/>
                <w:lang w:val="en-GB" w:eastAsia="en-US"/>
              </w:rPr>
              <w:t>-26</w:t>
            </w:r>
            <w:r>
              <w:rPr>
                <w:rFonts w:cs="Times New Roman"/>
                <w:sz w:val="20"/>
                <w:szCs w:val="26"/>
                <w:lang w:val="en-GB" w:eastAsia="en-US"/>
              </w:rPr>
              <w:t>,</w:t>
            </w:r>
            <w:r w:rsidRPr="00AF0271">
              <w:rPr>
                <w:rFonts w:cs="Times New Roman"/>
                <w:sz w:val="20"/>
                <w:szCs w:val="26"/>
                <w:lang w:val="en-GB" w:eastAsia="en-US"/>
              </w:rPr>
              <w:t>061</w:t>
            </w:r>
          </w:p>
        </w:tc>
        <w:tc>
          <w:tcPr>
            <w:tcW w:w="1291" w:type="dxa"/>
            <w:shd w:val="clear" w:color="auto" w:fill="auto"/>
          </w:tcPr>
          <w:p w:rsidR="0024157D" w:rsidRPr="00AF0271"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ja-JP"/>
              </w:rPr>
              <w:t>3</w:t>
            </w:r>
            <w:r w:rsidR="00DF580A">
              <w:rPr>
                <w:rFonts w:cs="Times New Roman"/>
                <w:sz w:val="20"/>
                <w:szCs w:val="26"/>
                <w:lang w:val="en-GB" w:eastAsia="ja-JP"/>
              </w:rPr>
              <w:t> </w:t>
            </w:r>
            <w:r w:rsidRPr="00AF0271">
              <w:rPr>
                <w:rFonts w:cs="Times New Roman"/>
                <w:sz w:val="20"/>
                <w:szCs w:val="26"/>
                <w:lang w:val="en-GB" w:eastAsia="ja-JP"/>
              </w:rPr>
              <w:t>582</w:t>
            </w:r>
          </w:p>
        </w:tc>
        <w:tc>
          <w:tcPr>
            <w:tcW w:w="1113" w:type="dxa"/>
            <w:shd w:val="clear" w:color="auto" w:fill="auto"/>
          </w:tcPr>
          <w:p w:rsidR="0024157D" w:rsidRPr="00AF0271"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56</w:t>
            </w:r>
            <w:r w:rsidR="0070709C" w:rsidRPr="00AF0271">
              <w:rPr>
                <w:rFonts w:cs="Times New Roman"/>
                <w:sz w:val="20"/>
                <w:szCs w:val="26"/>
                <w:lang w:val="en-GB" w:eastAsia="en-US"/>
              </w:rPr>
              <w:t>:10</w:t>
            </w:r>
          </w:p>
        </w:tc>
        <w:tc>
          <w:tcPr>
            <w:tcW w:w="1095" w:type="dxa"/>
            <w:shd w:val="clear" w:color="auto" w:fill="auto"/>
          </w:tcPr>
          <w:p w:rsidR="0024157D" w:rsidRPr="00AF0271"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48</w:t>
            </w:r>
            <w:r w:rsidR="007D1662" w:rsidRPr="00AF0271">
              <w:rPr>
                <w:rFonts w:cs="Times New Roman"/>
                <w:sz w:val="20"/>
                <w:szCs w:val="26"/>
                <w:lang w:val="en-GB" w:eastAsia="en-US"/>
              </w:rPr>
              <w:t>:14</w:t>
            </w:r>
          </w:p>
        </w:tc>
        <w:tc>
          <w:tcPr>
            <w:tcW w:w="1165" w:type="dxa"/>
            <w:shd w:val="clear" w:color="auto" w:fill="auto"/>
          </w:tcPr>
          <w:p w:rsidR="0024157D" w:rsidRPr="00AF0271"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38</w:t>
            </w:r>
            <w:r w:rsidR="00380903" w:rsidRPr="00AF0271">
              <w:rPr>
                <w:rFonts w:cs="Times New Roman"/>
                <w:sz w:val="20"/>
                <w:szCs w:val="26"/>
                <w:lang w:val="en-GB" w:eastAsia="en-US"/>
              </w:rPr>
              <w:t>:21</w:t>
            </w:r>
          </w:p>
        </w:tc>
        <w:tc>
          <w:tcPr>
            <w:tcW w:w="1120" w:type="dxa"/>
            <w:shd w:val="clear" w:color="auto" w:fill="auto"/>
          </w:tcPr>
          <w:p w:rsidR="0024157D" w:rsidRPr="00AF0271"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29</w:t>
            </w:r>
          </w:p>
        </w:tc>
        <w:tc>
          <w:tcPr>
            <w:tcW w:w="1260" w:type="dxa"/>
          </w:tcPr>
          <w:p w:rsidR="0024157D" w:rsidRPr="00AF0271"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18</w:t>
            </w:r>
            <w:r w:rsidR="00990698">
              <w:rPr>
                <w:rFonts w:cs="Times New Roman"/>
                <w:sz w:val="20"/>
                <w:szCs w:val="26"/>
                <w:lang w:val="en-GB" w:eastAsia="en-US"/>
              </w:rPr>
              <w:t>,</w:t>
            </w:r>
            <w:r w:rsidRPr="00AF0271">
              <w:rPr>
                <w:rFonts w:cs="Times New Roman"/>
                <w:sz w:val="20"/>
                <w:szCs w:val="26"/>
                <w:lang w:val="en-GB" w:eastAsia="en-US"/>
              </w:rPr>
              <w:t>13</w:t>
            </w:r>
          </w:p>
        </w:tc>
      </w:tr>
      <w:tr w:rsidR="0024157D" w:rsidRPr="00AF0271" w:rsidTr="00D52D41">
        <w:trPr>
          <w:cantSplit/>
          <w:jc w:val="center"/>
        </w:trPr>
        <w:tc>
          <w:tcPr>
            <w:tcW w:w="979" w:type="dxa"/>
          </w:tcPr>
          <w:p w:rsidR="0024157D" w:rsidRPr="00AF0271" w:rsidRDefault="0024157D" w:rsidP="0063738A">
            <w:pPr>
              <w:spacing w:before="20" w:after="40" w:line="240" w:lineRule="exact"/>
              <w:rPr>
                <w:sz w:val="20"/>
                <w:szCs w:val="26"/>
                <w:lang w:val="en-GB"/>
              </w:rPr>
            </w:pPr>
            <w:r w:rsidRPr="00AF0271">
              <w:rPr>
                <w:sz w:val="20"/>
                <w:szCs w:val="26"/>
                <w:rtl/>
                <w:lang w:val="en-GB"/>
              </w:rPr>
              <w:t>بولندا</w:t>
            </w:r>
          </w:p>
        </w:tc>
        <w:tc>
          <w:tcPr>
            <w:tcW w:w="1617" w:type="dxa"/>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26</w:t>
            </w:r>
          </w:p>
        </w:tc>
        <w:tc>
          <w:tcPr>
            <w:tcW w:w="1291" w:type="dxa"/>
            <w:shd w:val="clear" w:color="auto" w:fill="auto"/>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626</w:t>
            </w:r>
          </w:p>
        </w:tc>
        <w:tc>
          <w:tcPr>
            <w:tcW w:w="1113"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110</w:t>
            </w:r>
            <w:r w:rsidR="0070709C">
              <w:rPr>
                <w:rFonts w:cs="Times New Roman"/>
                <w:sz w:val="20"/>
                <w:szCs w:val="26"/>
                <w:lang w:val="en-GB" w:eastAsia="en-US"/>
              </w:rPr>
              <w:t>,</w:t>
            </w:r>
            <w:r w:rsidRPr="00AF0271">
              <w:rPr>
                <w:rFonts w:cs="Times New Roman"/>
                <w:sz w:val="20"/>
                <w:szCs w:val="26"/>
                <w:lang w:val="en-GB" w:eastAsia="en-US"/>
              </w:rPr>
              <w:t>3</w:t>
            </w:r>
            <w:r w:rsidR="0070709C" w:rsidRPr="00AF0271">
              <w:rPr>
                <w:rFonts w:cs="Times New Roman"/>
                <w:sz w:val="20"/>
                <w:szCs w:val="26"/>
                <w:lang w:val="en-GB" w:eastAsia="en-US"/>
              </w:rPr>
              <w:t>:14</w:t>
            </w:r>
            <w:r w:rsidR="0070709C">
              <w:rPr>
                <w:rFonts w:cs="Times New Roman"/>
                <w:sz w:val="20"/>
                <w:szCs w:val="26"/>
                <w:lang w:val="en-GB" w:eastAsia="en-US"/>
              </w:rPr>
              <w:t>,</w:t>
            </w:r>
            <w:r w:rsidR="0070709C" w:rsidRPr="00AF0271">
              <w:rPr>
                <w:rFonts w:cs="Times New Roman"/>
                <w:sz w:val="20"/>
                <w:szCs w:val="26"/>
                <w:lang w:val="en-GB" w:eastAsia="en-US"/>
              </w:rPr>
              <w:t>4</w:t>
            </w:r>
          </w:p>
        </w:tc>
        <w:tc>
          <w:tcPr>
            <w:tcW w:w="1095"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79</w:t>
            </w:r>
            <w:r w:rsidR="007D1662">
              <w:rPr>
                <w:rFonts w:cs="Times New Roman"/>
                <w:sz w:val="20"/>
                <w:szCs w:val="26"/>
                <w:lang w:val="en-GB" w:eastAsia="en-US"/>
              </w:rPr>
              <w:t>,</w:t>
            </w:r>
            <w:r w:rsidRPr="00AF0271">
              <w:rPr>
                <w:rFonts w:cs="Times New Roman"/>
                <w:sz w:val="20"/>
                <w:szCs w:val="26"/>
                <w:lang w:val="en-GB" w:eastAsia="en-US"/>
              </w:rPr>
              <w:t>5</w:t>
            </w:r>
            <w:r w:rsidR="007D1662" w:rsidRPr="00AF0271">
              <w:rPr>
                <w:rFonts w:cs="Times New Roman"/>
                <w:sz w:val="20"/>
                <w:szCs w:val="26"/>
                <w:lang w:val="en-GB" w:eastAsia="en-US"/>
              </w:rPr>
              <w:t>:18</w:t>
            </w:r>
            <w:r w:rsidR="007D1662">
              <w:rPr>
                <w:rFonts w:cs="Times New Roman"/>
                <w:sz w:val="20"/>
                <w:szCs w:val="26"/>
                <w:lang w:val="en-GB" w:eastAsia="en-US"/>
              </w:rPr>
              <w:t>,</w:t>
            </w:r>
            <w:r w:rsidR="007D1662" w:rsidRPr="00AF0271">
              <w:rPr>
                <w:rFonts w:cs="Times New Roman"/>
                <w:sz w:val="20"/>
                <w:szCs w:val="26"/>
                <w:lang w:val="en-GB" w:eastAsia="en-US"/>
              </w:rPr>
              <w:t>0</w:t>
            </w:r>
          </w:p>
        </w:tc>
        <w:tc>
          <w:tcPr>
            <w:tcW w:w="1165"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55</w:t>
            </w:r>
            <w:r w:rsidR="00380903">
              <w:rPr>
                <w:rFonts w:cs="Times New Roman"/>
                <w:sz w:val="20"/>
                <w:szCs w:val="26"/>
                <w:lang w:val="en-GB" w:eastAsia="en-US"/>
              </w:rPr>
              <w:t>,</w:t>
            </w:r>
            <w:r w:rsidRPr="00AF0271">
              <w:rPr>
                <w:rFonts w:cs="Times New Roman"/>
                <w:sz w:val="20"/>
                <w:szCs w:val="26"/>
                <w:lang w:val="en-GB" w:eastAsia="en-US"/>
              </w:rPr>
              <w:t>0</w:t>
            </w:r>
            <w:r w:rsidR="00380903" w:rsidRPr="00AF0271">
              <w:rPr>
                <w:rFonts w:cs="Times New Roman"/>
                <w:sz w:val="20"/>
                <w:szCs w:val="26"/>
                <w:lang w:val="en-GB" w:eastAsia="en-US"/>
              </w:rPr>
              <w:t>:26</w:t>
            </w:r>
            <w:r w:rsidR="00380903">
              <w:rPr>
                <w:rFonts w:cs="Times New Roman"/>
                <w:sz w:val="20"/>
                <w:szCs w:val="26"/>
                <w:lang w:val="en-GB" w:eastAsia="en-US"/>
              </w:rPr>
              <w:t>,</w:t>
            </w:r>
            <w:r w:rsidR="00380903" w:rsidRPr="00AF0271">
              <w:rPr>
                <w:rFonts w:cs="Times New Roman"/>
                <w:sz w:val="20"/>
                <w:szCs w:val="26"/>
                <w:lang w:val="en-GB" w:eastAsia="en-US"/>
              </w:rPr>
              <w:t>0</w:t>
            </w:r>
          </w:p>
        </w:tc>
        <w:tc>
          <w:tcPr>
            <w:tcW w:w="1120"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38</w:t>
            </w:r>
            <w:r w:rsidR="00990698">
              <w:rPr>
                <w:rFonts w:cs="Times New Roman"/>
                <w:sz w:val="20"/>
                <w:szCs w:val="26"/>
                <w:lang w:val="en-GB" w:eastAsia="en-US"/>
              </w:rPr>
              <w:t>,</w:t>
            </w:r>
            <w:r w:rsidRPr="00AF0271">
              <w:rPr>
                <w:rFonts w:cs="Times New Roman"/>
                <w:sz w:val="20"/>
                <w:szCs w:val="26"/>
                <w:lang w:val="en-GB" w:eastAsia="en-US"/>
              </w:rPr>
              <w:t>3</w:t>
            </w:r>
          </w:p>
        </w:tc>
        <w:tc>
          <w:tcPr>
            <w:tcW w:w="1260" w:type="dxa"/>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29</w:t>
            </w:r>
            <w:r w:rsidR="00990698">
              <w:rPr>
                <w:rFonts w:cs="Times New Roman"/>
                <w:sz w:val="20"/>
                <w:szCs w:val="26"/>
                <w:lang w:val="en-GB" w:eastAsia="en-US"/>
              </w:rPr>
              <w:t>,</w:t>
            </w:r>
            <w:r w:rsidRPr="00AF0271">
              <w:rPr>
                <w:rFonts w:cs="Times New Roman"/>
                <w:sz w:val="20"/>
                <w:szCs w:val="26"/>
                <w:lang w:val="en-GB" w:eastAsia="en-US"/>
              </w:rPr>
              <w:t>2</w:t>
            </w:r>
          </w:p>
        </w:tc>
      </w:tr>
      <w:tr w:rsidR="0024157D" w:rsidRPr="00AF0271" w:rsidTr="00D52D41">
        <w:trPr>
          <w:cantSplit/>
          <w:jc w:val="center"/>
        </w:trPr>
        <w:tc>
          <w:tcPr>
            <w:tcW w:w="979" w:type="dxa"/>
          </w:tcPr>
          <w:p w:rsidR="0024157D" w:rsidRPr="00AF0271" w:rsidRDefault="0024157D" w:rsidP="0063738A">
            <w:pPr>
              <w:spacing w:before="20" w:after="40" w:line="240" w:lineRule="exact"/>
              <w:rPr>
                <w:sz w:val="20"/>
                <w:szCs w:val="26"/>
                <w:lang w:val="en-GB"/>
              </w:rPr>
            </w:pPr>
            <w:r w:rsidRPr="00AF0271">
              <w:rPr>
                <w:sz w:val="20"/>
                <w:szCs w:val="26"/>
                <w:rtl/>
                <w:lang w:val="en-GB"/>
              </w:rPr>
              <w:t>بولندا</w:t>
            </w:r>
          </w:p>
        </w:tc>
        <w:tc>
          <w:tcPr>
            <w:tcW w:w="1617" w:type="dxa"/>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28</w:t>
            </w:r>
          </w:p>
        </w:tc>
        <w:tc>
          <w:tcPr>
            <w:tcW w:w="1291" w:type="dxa"/>
            <w:shd w:val="clear" w:color="auto" w:fill="auto"/>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8</w:t>
            </w:r>
          </w:p>
        </w:tc>
        <w:tc>
          <w:tcPr>
            <w:tcW w:w="1113"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w:t>
            </w:r>
          </w:p>
        </w:tc>
        <w:tc>
          <w:tcPr>
            <w:tcW w:w="1095"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w:t>
            </w:r>
          </w:p>
        </w:tc>
        <w:tc>
          <w:tcPr>
            <w:tcW w:w="1165"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99</w:t>
            </w:r>
            <w:r w:rsidR="00380903">
              <w:rPr>
                <w:rFonts w:cs="Times New Roman"/>
                <w:sz w:val="20"/>
                <w:szCs w:val="26"/>
                <w:lang w:val="en-GB" w:eastAsia="en-US"/>
              </w:rPr>
              <w:t>,</w:t>
            </w:r>
            <w:r w:rsidRPr="00AF0271">
              <w:rPr>
                <w:rFonts w:cs="Times New Roman"/>
                <w:sz w:val="20"/>
                <w:szCs w:val="26"/>
                <w:lang w:val="en-GB" w:eastAsia="en-US"/>
              </w:rPr>
              <w:t>8</w:t>
            </w:r>
            <w:r w:rsidR="00380903" w:rsidRPr="00AF0271">
              <w:rPr>
                <w:rFonts w:cs="Times New Roman"/>
                <w:sz w:val="20"/>
                <w:szCs w:val="26"/>
                <w:lang w:val="en-GB" w:eastAsia="en-US"/>
              </w:rPr>
              <w:t>:33</w:t>
            </w:r>
            <w:r w:rsidR="00380903">
              <w:rPr>
                <w:rFonts w:cs="Times New Roman"/>
                <w:sz w:val="20"/>
                <w:szCs w:val="26"/>
                <w:lang w:val="en-GB" w:eastAsia="en-US"/>
              </w:rPr>
              <w:t>,</w:t>
            </w:r>
            <w:r w:rsidR="00380903" w:rsidRPr="00AF0271">
              <w:rPr>
                <w:rFonts w:cs="Times New Roman"/>
                <w:sz w:val="20"/>
                <w:szCs w:val="26"/>
                <w:lang w:val="en-GB" w:eastAsia="en-US"/>
              </w:rPr>
              <w:t>5</w:t>
            </w:r>
          </w:p>
        </w:tc>
        <w:tc>
          <w:tcPr>
            <w:tcW w:w="1120"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50</w:t>
            </w:r>
            <w:r w:rsidR="00990698">
              <w:rPr>
                <w:rFonts w:cs="Times New Roman"/>
                <w:sz w:val="20"/>
                <w:szCs w:val="26"/>
                <w:lang w:val="en-GB" w:eastAsia="en-US"/>
              </w:rPr>
              <w:t>,</w:t>
            </w:r>
            <w:r w:rsidRPr="00AF0271">
              <w:rPr>
                <w:rFonts w:cs="Times New Roman"/>
                <w:sz w:val="20"/>
                <w:szCs w:val="26"/>
                <w:lang w:val="en-GB" w:eastAsia="en-US"/>
              </w:rPr>
              <w:t>0</w:t>
            </w:r>
          </w:p>
        </w:tc>
        <w:tc>
          <w:tcPr>
            <w:tcW w:w="1260" w:type="dxa"/>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32</w:t>
            </w:r>
            <w:r w:rsidR="00990698">
              <w:rPr>
                <w:rFonts w:cs="Times New Roman"/>
                <w:sz w:val="20"/>
                <w:szCs w:val="26"/>
                <w:lang w:val="en-GB" w:eastAsia="en-US"/>
              </w:rPr>
              <w:t>,</w:t>
            </w:r>
            <w:r w:rsidRPr="00AF0271">
              <w:rPr>
                <w:rFonts w:cs="Times New Roman"/>
                <w:sz w:val="20"/>
                <w:szCs w:val="26"/>
                <w:lang w:val="en-GB" w:eastAsia="en-US"/>
              </w:rPr>
              <w:t>2</w:t>
            </w:r>
          </w:p>
        </w:tc>
      </w:tr>
      <w:tr w:rsidR="0024157D" w:rsidRPr="00AF0271" w:rsidTr="001D5EE8">
        <w:trPr>
          <w:cantSplit/>
          <w:jc w:val="center"/>
        </w:trPr>
        <w:tc>
          <w:tcPr>
            <w:tcW w:w="979" w:type="dxa"/>
          </w:tcPr>
          <w:p w:rsidR="0024157D" w:rsidRPr="00AF0271" w:rsidRDefault="0024157D" w:rsidP="0063738A">
            <w:pPr>
              <w:spacing w:before="20" w:after="40" w:line="240" w:lineRule="exact"/>
              <w:rPr>
                <w:sz w:val="20"/>
                <w:szCs w:val="26"/>
                <w:lang w:val="en-GB"/>
              </w:rPr>
            </w:pPr>
            <w:r w:rsidRPr="00AF0271">
              <w:rPr>
                <w:sz w:val="20"/>
                <w:szCs w:val="26"/>
                <w:rtl/>
                <w:lang w:val="en-GB"/>
              </w:rPr>
              <w:t>فرنسا</w:t>
            </w:r>
          </w:p>
        </w:tc>
        <w:tc>
          <w:tcPr>
            <w:tcW w:w="1617" w:type="dxa"/>
          </w:tcPr>
          <w:p w:rsidR="0024157D" w:rsidRPr="00AF0271" w:rsidRDefault="00150B99"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w:t>
            </w:r>
            <w:r w:rsidR="0024157D" w:rsidRPr="00AF0271">
              <w:rPr>
                <w:rFonts w:cs="Times New Roman"/>
                <w:sz w:val="20"/>
                <w:szCs w:val="26"/>
                <w:lang w:val="en-GB" w:eastAsia="en-US"/>
              </w:rPr>
              <w:t>32</w:t>
            </w:r>
            <w:r w:rsidR="00275106">
              <w:rPr>
                <w:rFonts w:cs="Times New Roman"/>
                <w:sz w:val="20"/>
                <w:szCs w:val="26"/>
                <w:lang w:val="en-GB" w:eastAsia="en-US"/>
              </w:rPr>
              <w:t>,</w:t>
            </w:r>
            <w:r w:rsidR="0024157D" w:rsidRPr="00AF0271">
              <w:rPr>
                <w:rFonts w:cs="Times New Roman"/>
                <w:sz w:val="20"/>
                <w:szCs w:val="26"/>
                <w:lang w:val="en-GB" w:eastAsia="en-US"/>
              </w:rPr>
              <w:t>543</w:t>
            </w:r>
            <w:r w:rsidRPr="00AF0271">
              <w:rPr>
                <w:rFonts w:cs="Times New Roman"/>
                <w:sz w:val="20"/>
                <w:szCs w:val="26"/>
                <w:lang w:val="en-GB" w:eastAsia="en-US"/>
              </w:rPr>
              <w:t>-31</w:t>
            </w:r>
            <w:r>
              <w:rPr>
                <w:rFonts w:cs="Times New Roman"/>
                <w:sz w:val="20"/>
                <w:szCs w:val="26"/>
                <w:lang w:val="en-GB" w:eastAsia="en-US"/>
              </w:rPr>
              <w:t>,</w:t>
            </w:r>
            <w:r w:rsidRPr="00AF0271">
              <w:rPr>
                <w:rFonts w:cs="Times New Roman"/>
                <w:sz w:val="20"/>
                <w:szCs w:val="26"/>
                <w:lang w:val="en-GB" w:eastAsia="en-US"/>
              </w:rPr>
              <w:t>871</w:t>
            </w:r>
            <w:r w:rsidR="0024157D" w:rsidRPr="00AF0271">
              <w:rPr>
                <w:rFonts w:cs="Times New Roman"/>
                <w:sz w:val="20"/>
                <w:szCs w:val="26"/>
                <w:lang w:val="en-GB" w:eastAsia="en-US"/>
              </w:rPr>
              <w:br/>
              <w:t>33</w:t>
            </w:r>
            <w:r w:rsidR="00275106">
              <w:rPr>
                <w:rFonts w:cs="Times New Roman"/>
                <w:sz w:val="20"/>
                <w:szCs w:val="26"/>
                <w:lang w:val="en-GB" w:eastAsia="en-US"/>
              </w:rPr>
              <w:t>,</w:t>
            </w:r>
            <w:r w:rsidR="0024157D" w:rsidRPr="00AF0271">
              <w:rPr>
                <w:rFonts w:cs="Times New Roman"/>
                <w:sz w:val="20"/>
                <w:szCs w:val="26"/>
                <w:lang w:val="en-GB" w:eastAsia="en-US"/>
              </w:rPr>
              <w:t>355</w:t>
            </w:r>
            <w:r w:rsidRPr="00AF0271">
              <w:rPr>
                <w:rFonts w:cs="Times New Roman"/>
                <w:sz w:val="20"/>
                <w:szCs w:val="26"/>
                <w:lang w:val="en-GB" w:eastAsia="en-US"/>
              </w:rPr>
              <w:t>-32</w:t>
            </w:r>
            <w:r>
              <w:rPr>
                <w:rFonts w:cs="Times New Roman"/>
                <w:sz w:val="20"/>
                <w:szCs w:val="26"/>
                <w:lang w:val="en-GB" w:eastAsia="en-US"/>
              </w:rPr>
              <w:t>,</w:t>
            </w:r>
            <w:r w:rsidRPr="00AF0271">
              <w:rPr>
                <w:rFonts w:cs="Times New Roman"/>
                <w:sz w:val="20"/>
                <w:szCs w:val="26"/>
                <w:lang w:val="en-GB" w:eastAsia="en-US"/>
              </w:rPr>
              <w:t>683</w:t>
            </w:r>
          </w:p>
        </w:tc>
        <w:tc>
          <w:tcPr>
            <w:tcW w:w="1291" w:type="dxa"/>
            <w:shd w:val="clear" w:color="auto" w:fill="auto"/>
          </w:tcPr>
          <w:p w:rsidR="0024157D" w:rsidRPr="00AF0271"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122</w:t>
            </w:r>
          </w:p>
        </w:tc>
        <w:tc>
          <w:tcPr>
            <w:tcW w:w="1113" w:type="dxa"/>
            <w:shd w:val="clear" w:color="auto" w:fill="auto"/>
          </w:tcPr>
          <w:p w:rsidR="0024157D" w:rsidRPr="00AF0271"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63</w:t>
            </w:r>
            <w:r w:rsidR="0070709C" w:rsidRPr="00AF0271">
              <w:rPr>
                <w:rFonts w:cs="Times New Roman"/>
                <w:sz w:val="20"/>
                <w:szCs w:val="26"/>
                <w:lang w:val="en-GB" w:eastAsia="en-US"/>
              </w:rPr>
              <w:t>:13</w:t>
            </w:r>
          </w:p>
        </w:tc>
        <w:tc>
          <w:tcPr>
            <w:tcW w:w="1095" w:type="dxa"/>
            <w:shd w:val="clear" w:color="auto" w:fill="auto"/>
          </w:tcPr>
          <w:p w:rsidR="0024157D" w:rsidRPr="00AF0271"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52</w:t>
            </w:r>
            <w:r w:rsidR="007D1662" w:rsidRPr="00AF0271">
              <w:rPr>
                <w:rFonts w:cs="Times New Roman"/>
                <w:sz w:val="20"/>
                <w:szCs w:val="26"/>
                <w:lang w:val="en-GB" w:eastAsia="en-US"/>
              </w:rPr>
              <w:t>:17</w:t>
            </w:r>
          </w:p>
        </w:tc>
        <w:tc>
          <w:tcPr>
            <w:tcW w:w="1165" w:type="dxa"/>
            <w:shd w:val="clear" w:color="auto" w:fill="auto"/>
          </w:tcPr>
          <w:p w:rsidR="0024157D" w:rsidRPr="00AF0271"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43</w:t>
            </w:r>
            <w:r w:rsidR="00380903" w:rsidRPr="00AF0271">
              <w:rPr>
                <w:rFonts w:cs="Times New Roman"/>
                <w:sz w:val="20"/>
                <w:szCs w:val="26"/>
                <w:lang w:val="en-GB" w:eastAsia="en-US"/>
              </w:rPr>
              <w:t>:24</w:t>
            </w:r>
          </w:p>
        </w:tc>
        <w:tc>
          <w:tcPr>
            <w:tcW w:w="1120" w:type="dxa"/>
            <w:shd w:val="clear" w:color="auto" w:fill="auto"/>
          </w:tcPr>
          <w:p w:rsidR="0024157D" w:rsidRPr="00AF0271"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33</w:t>
            </w:r>
          </w:p>
        </w:tc>
        <w:tc>
          <w:tcPr>
            <w:tcW w:w="1260" w:type="dxa"/>
          </w:tcPr>
          <w:p w:rsidR="0024157D" w:rsidRPr="00AF0271" w:rsidRDefault="0024157D" w:rsidP="001D5E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19</w:t>
            </w:r>
          </w:p>
        </w:tc>
      </w:tr>
      <w:tr w:rsidR="0024157D" w:rsidRPr="00AF0271" w:rsidTr="00D52D41">
        <w:trPr>
          <w:cantSplit/>
          <w:jc w:val="center"/>
        </w:trPr>
        <w:tc>
          <w:tcPr>
            <w:tcW w:w="979" w:type="dxa"/>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rPr>
                <w:rFonts w:ascii="Traditional Arabic" w:hAnsi="Traditional Arabic"/>
                <w:sz w:val="20"/>
                <w:szCs w:val="26"/>
                <w:lang w:val="en-GB" w:eastAsia="en-US"/>
              </w:rPr>
            </w:pPr>
            <w:r w:rsidRPr="00AF0271">
              <w:rPr>
                <w:rFonts w:ascii="Traditional Arabic" w:hAnsi="Traditional Arabic"/>
                <w:sz w:val="20"/>
                <w:szCs w:val="26"/>
                <w:rtl/>
                <w:lang w:val="en-GB" w:eastAsia="en-US"/>
              </w:rPr>
              <w:t>بولندا</w:t>
            </w:r>
          </w:p>
        </w:tc>
        <w:tc>
          <w:tcPr>
            <w:tcW w:w="1617" w:type="dxa"/>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32</w:t>
            </w:r>
          </w:p>
        </w:tc>
        <w:tc>
          <w:tcPr>
            <w:tcW w:w="1291" w:type="dxa"/>
            <w:shd w:val="clear" w:color="auto" w:fill="auto"/>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7</w:t>
            </w:r>
            <w:r w:rsidR="00DF580A">
              <w:rPr>
                <w:rFonts w:cs="Times New Roman"/>
                <w:sz w:val="20"/>
                <w:szCs w:val="26"/>
                <w:lang w:val="en-GB" w:eastAsia="en-US"/>
              </w:rPr>
              <w:t> </w:t>
            </w:r>
            <w:r w:rsidRPr="00AF0271">
              <w:rPr>
                <w:rFonts w:cs="Times New Roman"/>
                <w:sz w:val="20"/>
                <w:szCs w:val="26"/>
                <w:lang w:val="en-GB" w:eastAsia="en-US"/>
              </w:rPr>
              <w:t>587</w:t>
            </w:r>
          </w:p>
        </w:tc>
        <w:tc>
          <w:tcPr>
            <w:tcW w:w="1113"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98</w:t>
            </w:r>
            <w:r w:rsidR="0070709C">
              <w:rPr>
                <w:rFonts w:cs="Times New Roman"/>
                <w:sz w:val="20"/>
                <w:szCs w:val="26"/>
                <w:lang w:val="en-GB" w:eastAsia="en-US"/>
              </w:rPr>
              <w:t>,</w:t>
            </w:r>
            <w:r w:rsidRPr="00AF0271">
              <w:rPr>
                <w:rFonts w:cs="Times New Roman"/>
                <w:sz w:val="20"/>
                <w:szCs w:val="26"/>
                <w:lang w:val="en-GB" w:eastAsia="en-US"/>
              </w:rPr>
              <w:t>0</w:t>
            </w:r>
            <w:r w:rsidR="0070709C" w:rsidRPr="00AF0271">
              <w:rPr>
                <w:rFonts w:cs="Times New Roman"/>
                <w:sz w:val="20"/>
                <w:szCs w:val="26"/>
                <w:lang w:val="en-GB" w:eastAsia="en-US"/>
              </w:rPr>
              <w:t>:13</w:t>
            </w:r>
            <w:r w:rsidR="0070709C">
              <w:rPr>
                <w:rFonts w:cs="Times New Roman"/>
                <w:sz w:val="20"/>
                <w:szCs w:val="26"/>
                <w:lang w:val="en-GB" w:eastAsia="en-US"/>
              </w:rPr>
              <w:t>,</w:t>
            </w:r>
            <w:r w:rsidR="0070709C" w:rsidRPr="00AF0271">
              <w:rPr>
                <w:rFonts w:cs="Times New Roman"/>
                <w:sz w:val="20"/>
                <w:szCs w:val="26"/>
                <w:lang w:val="en-GB" w:eastAsia="en-US"/>
              </w:rPr>
              <w:t>0</w:t>
            </w:r>
          </w:p>
        </w:tc>
        <w:tc>
          <w:tcPr>
            <w:tcW w:w="1095"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68</w:t>
            </w:r>
            <w:r w:rsidR="007D1662">
              <w:rPr>
                <w:rFonts w:cs="Times New Roman"/>
                <w:sz w:val="20"/>
                <w:szCs w:val="26"/>
                <w:lang w:val="en-GB" w:eastAsia="en-US"/>
              </w:rPr>
              <w:t>,</w:t>
            </w:r>
            <w:r w:rsidRPr="00AF0271">
              <w:rPr>
                <w:rFonts w:cs="Times New Roman"/>
                <w:sz w:val="20"/>
                <w:szCs w:val="26"/>
                <w:lang w:val="en-GB" w:eastAsia="en-US"/>
              </w:rPr>
              <w:t>2</w:t>
            </w:r>
            <w:r w:rsidR="007D1662" w:rsidRPr="00AF0271">
              <w:rPr>
                <w:rFonts w:cs="Times New Roman"/>
                <w:sz w:val="20"/>
                <w:szCs w:val="26"/>
                <w:lang w:val="en-GB" w:eastAsia="en-US"/>
              </w:rPr>
              <w:t>:16</w:t>
            </w:r>
            <w:r w:rsidR="007D1662">
              <w:rPr>
                <w:rFonts w:cs="Times New Roman"/>
                <w:sz w:val="20"/>
                <w:szCs w:val="26"/>
                <w:lang w:val="en-GB" w:eastAsia="en-US"/>
              </w:rPr>
              <w:t>,</w:t>
            </w:r>
            <w:r w:rsidR="007D1662" w:rsidRPr="00AF0271">
              <w:rPr>
                <w:rFonts w:cs="Times New Roman"/>
                <w:sz w:val="20"/>
                <w:szCs w:val="26"/>
                <w:lang w:val="en-GB" w:eastAsia="en-US"/>
              </w:rPr>
              <w:t>0</w:t>
            </w:r>
          </w:p>
        </w:tc>
        <w:tc>
          <w:tcPr>
            <w:tcW w:w="1165"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40</w:t>
            </w:r>
            <w:r w:rsidR="00380903">
              <w:rPr>
                <w:rFonts w:cs="Times New Roman"/>
                <w:sz w:val="20"/>
                <w:szCs w:val="26"/>
                <w:lang w:val="en-GB" w:eastAsia="en-US"/>
              </w:rPr>
              <w:t>,</w:t>
            </w:r>
            <w:r w:rsidRPr="00AF0271">
              <w:rPr>
                <w:rFonts w:cs="Times New Roman"/>
                <w:sz w:val="20"/>
                <w:szCs w:val="26"/>
                <w:lang w:val="en-GB" w:eastAsia="en-US"/>
              </w:rPr>
              <w:t>0</w:t>
            </w:r>
            <w:r w:rsidR="00380903" w:rsidRPr="00AF0271">
              <w:rPr>
                <w:rFonts w:cs="Times New Roman"/>
                <w:sz w:val="20"/>
                <w:szCs w:val="26"/>
                <w:lang w:val="en-GB" w:eastAsia="en-US"/>
              </w:rPr>
              <w:t>:21</w:t>
            </w:r>
            <w:r w:rsidR="00380903">
              <w:rPr>
                <w:rFonts w:cs="Times New Roman"/>
                <w:sz w:val="20"/>
                <w:szCs w:val="26"/>
                <w:lang w:val="en-GB" w:eastAsia="en-US"/>
              </w:rPr>
              <w:t>,</w:t>
            </w:r>
            <w:r w:rsidR="00380903" w:rsidRPr="00AF0271">
              <w:rPr>
                <w:rFonts w:cs="Times New Roman"/>
                <w:sz w:val="20"/>
                <w:szCs w:val="26"/>
                <w:lang w:val="en-GB" w:eastAsia="en-US"/>
              </w:rPr>
              <w:t>4</w:t>
            </w:r>
          </w:p>
        </w:tc>
        <w:tc>
          <w:tcPr>
            <w:tcW w:w="1120"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28</w:t>
            </w:r>
            <w:r w:rsidR="00990698">
              <w:rPr>
                <w:rFonts w:cs="Times New Roman"/>
                <w:sz w:val="20"/>
                <w:szCs w:val="26"/>
                <w:lang w:val="en-GB" w:eastAsia="en-US"/>
              </w:rPr>
              <w:t>,</w:t>
            </w:r>
            <w:r w:rsidRPr="00AF0271">
              <w:rPr>
                <w:rFonts w:cs="Times New Roman"/>
                <w:sz w:val="20"/>
                <w:szCs w:val="26"/>
                <w:lang w:val="en-GB" w:eastAsia="en-US"/>
              </w:rPr>
              <w:t>0</w:t>
            </w:r>
          </w:p>
        </w:tc>
        <w:tc>
          <w:tcPr>
            <w:tcW w:w="1260" w:type="dxa"/>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29</w:t>
            </w:r>
            <w:r w:rsidR="00990698">
              <w:rPr>
                <w:rFonts w:cs="Times New Roman"/>
                <w:sz w:val="20"/>
                <w:szCs w:val="26"/>
                <w:lang w:val="en-GB" w:eastAsia="en-US"/>
              </w:rPr>
              <w:t>,</w:t>
            </w:r>
            <w:r w:rsidRPr="00AF0271">
              <w:rPr>
                <w:rFonts w:cs="Times New Roman"/>
                <w:sz w:val="20"/>
                <w:szCs w:val="26"/>
                <w:lang w:val="en-GB" w:eastAsia="en-US"/>
              </w:rPr>
              <w:t>5</w:t>
            </w:r>
          </w:p>
        </w:tc>
      </w:tr>
      <w:tr w:rsidR="0024157D" w:rsidRPr="00AF0271" w:rsidTr="00BD4C43">
        <w:trPr>
          <w:cantSplit/>
          <w:trHeight w:val="42"/>
          <w:jc w:val="center"/>
        </w:trPr>
        <w:tc>
          <w:tcPr>
            <w:tcW w:w="979" w:type="dxa"/>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rPr>
                <w:rFonts w:ascii="Traditional Arabic" w:hAnsi="Traditional Arabic"/>
                <w:sz w:val="20"/>
                <w:szCs w:val="26"/>
                <w:lang w:val="en-GB" w:eastAsia="en-US"/>
              </w:rPr>
            </w:pPr>
            <w:r w:rsidRPr="00AF0271">
              <w:rPr>
                <w:rFonts w:ascii="Traditional Arabic" w:hAnsi="Traditional Arabic"/>
                <w:sz w:val="20"/>
                <w:szCs w:val="26"/>
                <w:rtl/>
                <w:lang w:val="en-GB" w:eastAsia="en-US"/>
              </w:rPr>
              <w:t>فرنسا</w:t>
            </w:r>
          </w:p>
        </w:tc>
        <w:tc>
          <w:tcPr>
            <w:tcW w:w="1617" w:type="dxa"/>
          </w:tcPr>
          <w:p w:rsidR="0024157D" w:rsidRPr="00AF0271" w:rsidRDefault="0024157D" w:rsidP="00BD4C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eastAsia="en-US"/>
              </w:rPr>
            </w:pPr>
            <w:r w:rsidRPr="00AF0271">
              <w:rPr>
                <w:rFonts w:cs="Times New Roman"/>
                <w:sz w:val="20"/>
                <w:szCs w:val="26"/>
                <w:lang w:val="en-GB" w:eastAsia="en-US"/>
              </w:rPr>
              <w:t>38</w:t>
            </w:r>
          </w:p>
        </w:tc>
        <w:tc>
          <w:tcPr>
            <w:tcW w:w="1291" w:type="dxa"/>
            <w:shd w:val="clear" w:color="auto" w:fill="auto"/>
          </w:tcPr>
          <w:p w:rsidR="0024157D" w:rsidRPr="00AF0271" w:rsidRDefault="0024157D" w:rsidP="00BD4C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ja-JP"/>
              </w:rPr>
              <w:t>7</w:t>
            </w:r>
            <w:r w:rsidR="00DF580A">
              <w:rPr>
                <w:rFonts w:cs="Times New Roman"/>
                <w:sz w:val="20"/>
                <w:szCs w:val="26"/>
                <w:lang w:val="en-GB" w:eastAsia="ja-JP"/>
              </w:rPr>
              <w:t> </w:t>
            </w:r>
            <w:r w:rsidRPr="00AF0271">
              <w:rPr>
                <w:rFonts w:cs="Times New Roman"/>
                <w:sz w:val="20"/>
                <w:szCs w:val="26"/>
                <w:lang w:val="en-GB" w:eastAsia="ja-JP"/>
              </w:rPr>
              <w:t>554</w:t>
            </w:r>
          </w:p>
        </w:tc>
        <w:tc>
          <w:tcPr>
            <w:tcW w:w="1113" w:type="dxa"/>
            <w:shd w:val="clear" w:color="auto" w:fill="auto"/>
          </w:tcPr>
          <w:p w:rsidR="0024157D" w:rsidRPr="00AF0271" w:rsidRDefault="0024157D" w:rsidP="00BD4C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53</w:t>
            </w:r>
            <w:r w:rsidR="0070709C" w:rsidRPr="00AF0271">
              <w:rPr>
                <w:rFonts w:cs="Times New Roman"/>
                <w:sz w:val="20"/>
                <w:szCs w:val="26"/>
                <w:lang w:val="en-GB" w:eastAsia="en-US"/>
              </w:rPr>
              <w:t>:10</w:t>
            </w:r>
          </w:p>
        </w:tc>
        <w:tc>
          <w:tcPr>
            <w:tcW w:w="1095" w:type="dxa"/>
            <w:shd w:val="clear" w:color="auto" w:fill="auto"/>
          </w:tcPr>
          <w:p w:rsidR="0024157D" w:rsidRPr="00AF0271" w:rsidRDefault="0024157D" w:rsidP="00BD4C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46</w:t>
            </w:r>
            <w:r w:rsidR="007D1662" w:rsidRPr="00AF0271">
              <w:rPr>
                <w:rFonts w:cs="Times New Roman"/>
                <w:sz w:val="20"/>
                <w:szCs w:val="26"/>
                <w:lang w:val="en-GB" w:eastAsia="en-US"/>
              </w:rPr>
              <w:t>:14</w:t>
            </w:r>
          </w:p>
        </w:tc>
        <w:tc>
          <w:tcPr>
            <w:tcW w:w="1165" w:type="dxa"/>
            <w:shd w:val="clear" w:color="auto" w:fill="auto"/>
          </w:tcPr>
          <w:p w:rsidR="0024157D" w:rsidRPr="00AF0271" w:rsidRDefault="0024157D" w:rsidP="00BD4C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36</w:t>
            </w:r>
            <w:r w:rsidR="00380903">
              <w:rPr>
                <w:rFonts w:cs="Times New Roman"/>
                <w:sz w:val="20"/>
                <w:szCs w:val="26"/>
                <w:lang w:val="en-GB" w:eastAsia="en-US"/>
              </w:rPr>
              <w:t>,</w:t>
            </w:r>
            <w:r w:rsidRPr="00AF0271">
              <w:rPr>
                <w:rFonts w:cs="Times New Roman"/>
                <w:sz w:val="20"/>
                <w:szCs w:val="26"/>
                <w:lang w:val="en-GB" w:eastAsia="en-US"/>
              </w:rPr>
              <w:t>5</w:t>
            </w:r>
            <w:r w:rsidR="00380903" w:rsidRPr="00AF0271">
              <w:rPr>
                <w:rFonts w:cs="Times New Roman"/>
                <w:sz w:val="20"/>
                <w:szCs w:val="26"/>
                <w:lang w:val="en-GB" w:eastAsia="en-US"/>
              </w:rPr>
              <w:t>:20</w:t>
            </w:r>
            <w:r w:rsidR="00380903">
              <w:rPr>
                <w:rFonts w:cs="Times New Roman"/>
                <w:sz w:val="20"/>
                <w:szCs w:val="26"/>
                <w:lang w:val="en-GB" w:eastAsia="en-US"/>
              </w:rPr>
              <w:t>,</w:t>
            </w:r>
            <w:r w:rsidR="00380903" w:rsidRPr="00AF0271">
              <w:rPr>
                <w:rFonts w:cs="Times New Roman"/>
                <w:sz w:val="20"/>
                <w:szCs w:val="26"/>
                <w:lang w:val="en-GB" w:eastAsia="en-US"/>
              </w:rPr>
              <w:t>5</w:t>
            </w:r>
          </w:p>
        </w:tc>
        <w:tc>
          <w:tcPr>
            <w:tcW w:w="1120" w:type="dxa"/>
            <w:shd w:val="clear" w:color="auto" w:fill="auto"/>
          </w:tcPr>
          <w:p w:rsidR="0024157D" w:rsidRPr="00AF0271" w:rsidRDefault="0024157D" w:rsidP="00BD4C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28</w:t>
            </w:r>
          </w:p>
        </w:tc>
        <w:tc>
          <w:tcPr>
            <w:tcW w:w="1260" w:type="dxa"/>
          </w:tcPr>
          <w:p w:rsidR="0024157D" w:rsidRPr="00AF0271" w:rsidRDefault="0024157D" w:rsidP="00BD4C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16</w:t>
            </w:r>
            <w:r w:rsidR="00990698">
              <w:rPr>
                <w:rFonts w:cs="Times New Roman"/>
                <w:sz w:val="20"/>
                <w:szCs w:val="26"/>
                <w:lang w:val="en-GB" w:eastAsia="en-US"/>
              </w:rPr>
              <w:t>,</w:t>
            </w:r>
            <w:r w:rsidRPr="00AF0271">
              <w:rPr>
                <w:rFonts w:cs="Times New Roman"/>
                <w:sz w:val="20"/>
                <w:szCs w:val="26"/>
                <w:lang w:val="en-GB" w:eastAsia="en-US"/>
              </w:rPr>
              <w:t>88</w:t>
            </w:r>
          </w:p>
        </w:tc>
      </w:tr>
      <w:tr w:rsidR="0024157D" w:rsidRPr="00AF0271" w:rsidTr="00D52D41">
        <w:trPr>
          <w:cantSplit/>
          <w:jc w:val="center"/>
        </w:trPr>
        <w:tc>
          <w:tcPr>
            <w:tcW w:w="979" w:type="dxa"/>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rPr>
                <w:rFonts w:ascii="Traditional Arabic" w:hAnsi="Traditional Arabic"/>
                <w:sz w:val="20"/>
                <w:szCs w:val="26"/>
                <w:lang w:val="en-GB" w:eastAsia="en-US"/>
              </w:rPr>
            </w:pPr>
            <w:r w:rsidRPr="00AF0271">
              <w:rPr>
                <w:rFonts w:ascii="Traditional Arabic" w:hAnsi="Traditional Arabic"/>
                <w:sz w:val="20"/>
                <w:szCs w:val="26"/>
                <w:rtl/>
                <w:lang w:val="en-GB" w:eastAsia="en-US"/>
              </w:rPr>
              <w:t>بولندا</w:t>
            </w:r>
          </w:p>
        </w:tc>
        <w:tc>
          <w:tcPr>
            <w:tcW w:w="1617" w:type="dxa"/>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38</w:t>
            </w:r>
          </w:p>
        </w:tc>
        <w:tc>
          <w:tcPr>
            <w:tcW w:w="1291" w:type="dxa"/>
            <w:shd w:val="clear" w:color="auto" w:fill="auto"/>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30</w:t>
            </w:r>
            <w:r w:rsidR="00DF580A">
              <w:rPr>
                <w:rFonts w:cs="Times New Roman"/>
                <w:sz w:val="20"/>
                <w:szCs w:val="26"/>
                <w:lang w:val="en-GB" w:eastAsia="en-US"/>
              </w:rPr>
              <w:t> </w:t>
            </w:r>
            <w:r w:rsidRPr="00AF0271">
              <w:rPr>
                <w:rFonts w:cs="Times New Roman"/>
                <w:sz w:val="20"/>
                <w:szCs w:val="26"/>
                <w:lang w:val="en-GB" w:eastAsia="en-US"/>
              </w:rPr>
              <w:t>437</w:t>
            </w:r>
          </w:p>
        </w:tc>
        <w:tc>
          <w:tcPr>
            <w:tcW w:w="1113"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85</w:t>
            </w:r>
            <w:r w:rsidR="0070709C">
              <w:rPr>
                <w:rFonts w:cs="Times New Roman"/>
                <w:sz w:val="20"/>
                <w:szCs w:val="26"/>
                <w:lang w:val="en-GB" w:eastAsia="en-US"/>
              </w:rPr>
              <w:t>,</w:t>
            </w:r>
            <w:r w:rsidRPr="00AF0271">
              <w:rPr>
                <w:rFonts w:cs="Times New Roman"/>
                <w:sz w:val="20"/>
                <w:szCs w:val="26"/>
                <w:lang w:val="en-GB" w:eastAsia="en-US"/>
              </w:rPr>
              <w:t>0</w:t>
            </w:r>
            <w:r w:rsidR="0070709C" w:rsidRPr="00AF0271">
              <w:rPr>
                <w:rFonts w:cs="Times New Roman"/>
                <w:sz w:val="20"/>
                <w:szCs w:val="26"/>
                <w:lang w:val="en-GB" w:eastAsia="en-US"/>
              </w:rPr>
              <w:t>:12</w:t>
            </w:r>
            <w:r w:rsidR="0070709C">
              <w:rPr>
                <w:rFonts w:cs="Times New Roman"/>
                <w:sz w:val="20"/>
                <w:szCs w:val="26"/>
                <w:lang w:val="en-GB" w:eastAsia="en-US"/>
              </w:rPr>
              <w:t>,</w:t>
            </w:r>
            <w:r w:rsidR="0070709C" w:rsidRPr="00AF0271">
              <w:rPr>
                <w:rFonts w:cs="Times New Roman"/>
                <w:sz w:val="20"/>
                <w:szCs w:val="26"/>
                <w:lang w:val="en-GB" w:eastAsia="en-US"/>
              </w:rPr>
              <w:t>0</w:t>
            </w:r>
          </w:p>
        </w:tc>
        <w:tc>
          <w:tcPr>
            <w:tcW w:w="1095"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64</w:t>
            </w:r>
            <w:r w:rsidR="007D1662">
              <w:rPr>
                <w:rFonts w:cs="Times New Roman"/>
                <w:sz w:val="20"/>
                <w:szCs w:val="26"/>
                <w:lang w:val="en-GB" w:eastAsia="en-US"/>
              </w:rPr>
              <w:t>,</w:t>
            </w:r>
            <w:r w:rsidRPr="00AF0271">
              <w:rPr>
                <w:rFonts w:cs="Times New Roman"/>
                <w:sz w:val="20"/>
                <w:szCs w:val="26"/>
                <w:lang w:val="en-GB" w:eastAsia="en-US"/>
              </w:rPr>
              <w:t>0</w:t>
            </w:r>
            <w:r w:rsidR="007D1662" w:rsidRPr="00AF0271">
              <w:rPr>
                <w:rFonts w:cs="Times New Roman"/>
                <w:sz w:val="20"/>
                <w:szCs w:val="26"/>
                <w:lang w:val="en-GB" w:eastAsia="en-US"/>
              </w:rPr>
              <w:t>:15</w:t>
            </w:r>
            <w:r w:rsidR="007D1662">
              <w:rPr>
                <w:rFonts w:cs="Times New Roman"/>
                <w:sz w:val="20"/>
                <w:szCs w:val="26"/>
                <w:lang w:val="en-GB" w:eastAsia="en-US"/>
              </w:rPr>
              <w:t>,</w:t>
            </w:r>
            <w:r w:rsidR="007D1662" w:rsidRPr="00AF0271">
              <w:rPr>
                <w:rFonts w:cs="Times New Roman"/>
                <w:sz w:val="20"/>
                <w:szCs w:val="26"/>
                <w:lang w:val="en-GB" w:eastAsia="en-US"/>
              </w:rPr>
              <w:t>0</w:t>
            </w:r>
          </w:p>
        </w:tc>
        <w:tc>
          <w:tcPr>
            <w:tcW w:w="1165"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44</w:t>
            </w:r>
            <w:r w:rsidR="00380903">
              <w:rPr>
                <w:rFonts w:cs="Times New Roman"/>
                <w:sz w:val="20"/>
                <w:szCs w:val="26"/>
                <w:lang w:val="en-GB" w:eastAsia="en-US"/>
              </w:rPr>
              <w:t>,</w:t>
            </w:r>
            <w:r w:rsidRPr="00AF0271">
              <w:rPr>
                <w:rFonts w:cs="Times New Roman"/>
                <w:sz w:val="20"/>
                <w:szCs w:val="26"/>
                <w:lang w:val="en-GB" w:eastAsia="en-US"/>
              </w:rPr>
              <w:t>5</w:t>
            </w:r>
            <w:r w:rsidR="00380903" w:rsidRPr="00AF0271">
              <w:rPr>
                <w:rFonts w:cs="Times New Roman"/>
                <w:sz w:val="20"/>
                <w:szCs w:val="26"/>
                <w:lang w:val="en-GB" w:eastAsia="en-US"/>
              </w:rPr>
              <w:t>:22</w:t>
            </w:r>
            <w:r w:rsidR="00380903">
              <w:rPr>
                <w:rFonts w:cs="Times New Roman"/>
                <w:sz w:val="20"/>
                <w:szCs w:val="26"/>
                <w:lang w:val="en-GB" w:eastAsia="en-US"/>
              </w:rPr>
              <w:t>,</w:t>
            </w:r>
            <w:r w:rsidR="00380903" w:rsidRPr="00AF0271">
              <w:rPr>
                <w:rFonts w:cs="Times New Roman"/>
                <w:sz w:val="20"/>
                <w:szCs w:val="26"/>
                <w:lang w:val="en-GB" w:eastAsia="en-US"/>
              </w:rPr>
              <w:t>0</w:t>
            </w:r>
          </w:p>
        </w:tc>
        <w:tc>
          <w:tcPr>
            <w:tcW w:w="1120"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33</w:t>
            </w:r>
            <w:r w:rsidR="00990698">
              <w:rPr>
                <w:rFonts w:cs="Times New Roman"/>
                <w:sz w:val="20"/>
                <w:szCs w:val="26"/>
                <w:lang w:val="en-GB" w:eastAsia="en-US"/>
              </w:rPr>
              <w:t>,</w:t>
            </w:r>
            <w:r w:rsidRPr="00AF0271">
              <w:rPr>
                <w:rFonts w:cs="Times New Roman"/>
                <w:sz w:val="20"/>
                <w:szCs w:val="26"/>
                <w:lang w:val="en-GB" w:eastAsia="en-US"/>
              </w:rPr>
              <w:t>5</w:t>
            </w:r>
          </w:p>
        </w:tc>
        <w:tc>
          <w:tcPr>
            <w:tcW w:w="1260" w:type="dxa"/>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26</w:t>
            </w:r>
            <w:r w:rsidR="00990698">
              <w:rPr>
                <w:rFonts w:cs="Times New Roman"/>
                <w:sz w:val="20"/>
                <w:szCs w:val="26"/>
                <w:lang w:val="en-GB" w:eastAsia="en-US"/>
              </w:rPr>
              <w:t>,</w:t>
            </w:r>
            <w:r w:rsidRPr="00AF0271">
              <w:rPr>
                <w:rFonts w:cs="Times New Roman"/>
                <w:sz w:val="20"/>
                <w:szCs w:val="26"/>
                <w:lang w:val="en-GB" w:eastAsia="en-US"/>
              </w:rPr>
              <w:t>5</w:t>
            </w:r>
          </w:p>
        </w:tc>
      </w:tr>
      <w:tr w:rsidR="0024157D" w:rsidRPr="00AF0271" w:rsidTr="00D52D41">
        <w:trPr>
          <w:cantSplit/>
          <w:jc w:val="center"/>
        </w:trPr>
        <w:tc>
          <w:tcPr>
            <w:tcW w:w="979" w:type="dxa"/>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rPr>
                <w:rFonts w:ascii="Traditional Arabic" w:hAnsi="Traditional Arabic"/>
                <w:sz w:val="20"/>
                <w:szCs w:val="26"/>
                <w:lang w:val="en-GB" w:eastAsia="en-US"/>
              </w:rPr>
            </w:pPr>
            <w:r w:rsidRPr="00AF0271">
              <w:rPr>
                <w:rFonts w:ascii="Traditional Arabic" w:hAnsi="Traditional Arabic"/>
                <w:sz w:val="20"/>
                <w:szCs w:val="26"/>
                <w:rtl/>
                <w:lang w:val="en-GB" w:eastAsia="en-US"/>
              </w:rPr>
              <w:t>فرنسا</w:t>
            </w:r>
          </w:p>
        </w:tc>
        <w:tc>
          <w:tcPr>
            <w:tcW w:w="1617" w:type="dxa"/>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86</w:t>
            </w:r>
            <w:r w:rsidR="00150B99" w:rsidRPr="00AF0271">
              <w:rPr>
                <w:rFonts w:cs="Times New Roman"/>
                <w:sz w:val="20"/>
                <w:szCs w:val="26"/>
                <w:lang w:val="en-GB" w:eastAsia="en-US"/>
              </w:rPr>
              <w:t>-81/76-71</w:t>
            </w:r>
          </w:p>
        </w:tc>
        <w:tc>
          <w:tcPr>
            <w:tcW w:w="1291" w:type="dxa"/>
            <w:shd w:val="clear" w:color="auto" w:fill="auto"/>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61</w:t>
            </w:r>
          </w:p>
        </w:tc>
        <w:tc>
          <w:tcPr>
            <w:tcW w:w="1113"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50</w:t>
            </w:r>
            <w:r w:rsidR="0070709C" w:rsidRPr="00AF0271">
              <w:rPr>
                <w:rFonts w:cs="Times New Roman"/>
                <w:sz w:val="20"/>
                <w:szCs w:val="26"/>
                <w:lang w:val="en-GB" w:eastAsia="en-US"/>
              </w:rPr>
              <w:t>:12</w:t>
            </w:r>
          </w:p>
        </w:tc>
        <w:tc>
          <w:tcPr>
            <w:tcW w:w="1095"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46</w:t>
            </w:r>
            <w:r w:rsidR="007D1662" w:rsidRPr="00AF0271">
              <w:rPr>
                <w:rFonts w:cs="Times New Roman"/>
                <w:sz w:val="20"/>
                <w:szCs w:val="26"/>
                <w:lang w:val="en-GB" w:eastAsia="en-US"/>
              </w:rPr>
              <w:t>:16</w:t>
            </w:r>
          </w:p>
        </w:tc>
        <w:tc>
          <w:tcPr>
            <w:tcW w:w="1165"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36</w:t>
            </w:r>
            <w:r w:rsidR="00380903" w:rsidRPr="00AF0271">
              <w:rPr>
                <w:rFonts w:cs="Times New Roman"/>
                <w:sz w:val="20"/>
                <w:szCs w:val="26"/>
                <w:lang w:val="en-GB" w:eastAsia="en-US"/>
              </w:rPr>
              <w:t>:21</w:t>
            </w:r>
          </w:p>
        </w:tc>
        <w:tc>
          <w:tcPr>
            <w:tcW w:w="1120"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29</w:t>
            </w:r>
            <w:r w:rsidR="00990698">
              <w:rPr>
                <w:rFonts w:cs="Times New Roman"/>
                <w:sz w:val="20"/>
                <w:szCs w:val="26"/>
                <w:lang w:val="en-GB" w:eastAsia="en-US"/>
              </w:rPr>
              <w:t>,</w:t>
            </w:r>
            <w:r w:rsidRPr="00AF0271">
              <w:rPr>
                <w:rFonts w:cs="Times New Roman"/>
                <w:sz w:val="20"/>
                <w:szCs w:val="26"/>
                <w:lang w:val="en-GB" w:eastAsia="en-US"/>
              </w:rPr>
              <w:t>05</w:t>
            </w:r>
          </w:p>
        </w:tc>
        <w:tc>
          <w:tcPr>
            <w:tcW w:w="1260" w:type="dxa"/>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11</w:t>
            </w:r>
            <w:r w:rsidR="00990698">
              <w:rPr>
                <w:rFonts w:cs="Times New Roman"/>
                <w:sz w:val="20"/>
                <w:szCs w:val="26"/>
                <w:lang w:val="en-GB" w:eastAsia="en-US"/>
              </w:rPr>
              <w:t>,</w:t>
            </w:r>
            <w:r w:rsidRPr="00AF0271">
              <w:rPr>
                <w:rFonts w:cs="Times New Roman"/>
                <w:sz w:val="20"/>
                <w:szCs w:val="26"/>
                <w:lang w:val="en-GB" w:eastAsia="en-US"/>
              </w:rPr>
              <w:t>59</w:t>
            </w:r>
          </w:p>
        </w:tc>
      </w:tr>
      <w:tr w:rsidR="0024157D" w:rsidRPr="00AF0271" w:rsidTr="00D52D41">
        <w:trPr>
          <w:cantSplit/>
          <w:jc w:val="center"/>
        </w:trPr>
        <w:tc>
          <w:tcPr>
            <w:tcW w:w="979" w:type="dxa"/>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rPr>
                <w:rFonts w:ascii="Traditional Arabic" w:hAnsi="Traditional Arabic"/>
                <w:sz w:val="20"/>
                <w:szCs w:val="26"/>
                <w:lang w:val="en-GB" w:eastAsia="en-US"/>
              </w:rPr>
            </w:pPr>
            <w:r w:rsidRPr="00AF0271">
              <w:rPr>
                <w:rFonts w:ascii="Traditional Arabic" w:hAnsi="Traditional Arabic"/>
                <w:sz w:val="20"/>
                <w:szCs w:val="26"/>
                <w:rtl/>
                <w:lang w:val="en-GB" w:eastAsia="en-US"/>
              </w:rPr>
              <w:t>بولندا</w:t>
            </w:r>
          </w:p>
        </w:tc>
        <w:tc>
          <w:tcPr>
            <w:tcW w:w="1617" w:type="dxa"/>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75</w:t>
            </w:r>
          </w:p>
        </w:tc>
        <w:tc>
          <w:tcPr>
            <w:tcW w:w="1291" w:type="dxa"/>
            <w:shd w:val="clear" w:color="auto" w:fill="auto"/>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176</w:t>
            </w:r>
          </w:p>
        </w:tc>
        <w:tc>
          <w:tcPr>
            <w:tcW w:w="1113"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68</w:t>
            </w:r>
            <w:r w:rsidR="0070709C">
              <w:rPr>
                <w:rFonts w:cs="Times New Roman"/>
                <w:sz w:val="20"/>
                <w:szCs w:val="26"/>
                <w:lang w:val="en-GB" w:eastAsia="en-US"/>
              </w:rPr>
              <w:t>,</w:t>
            </w:r>
            <w:r w:rsidRPr="00AF0271">
              <w:rPr>
                <w:rFonts w:cs="Times New Roman"/>
                <w:sz w:val="20"/>
                <w:szCs w:val="26"/>
                <w:lang w:val="en-GB" w:eastAsia="en-US"/>
              </w:rPr>
              <w:t>2</w:t>
            </w:r>
            <w:r w:rsidR="0070709C" w:rsidRPr="00AF0271">
              <w:rPr>
                <w:rFonts w:cs="Times New Roman"/>
                <w:sz w:val="20"/>
                <w:szCs w:val="26"/>
                <w:lang w:val="en-GB" w:eastAsia="en-US"/>
              </w:rPr>
              <w:t>:11</w:t>
            </w:r>
            <w:r w:rsidR="0070709C">
              <w:rPr>
                <w:rFonts w:cs="Times New Roman"/>
                <w:sz w:val="20"/>
                <w:szCs w:val="26"/>
                <w:lang w:val="en-GB" w:eastAsia="en-US"/>
              </w:rPr>
              <w:t>,</w:t>
            </w:r>
            <w:r w:rsidR="0070709C" w:rsidRPr="00AF0271">
              <w:rPr>
                <w:rFonts w:cs="Times New Roman"/>
                <w:sz w:val="20"/>
                <w:szCs w:val="26"/>
                <w:lang w:val="en-GB" w:eastAsia="en-US"/>
              </w:rPr>
              <w:t>0</w:t>
            </w:r>
          </w:p>
        </w:tc>
        <w:tc>
          <w:tcPr>
            <w:tcW w:w="1095"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49</w:t>
            </w:r>
            <w:r w:rsidR="007D1662">
              <w:rPr>
                <w:rFonts w:cs="Times New Roman"/>
                <w:sz w:val="20"/>
                <w:szCs w:val="26"/>
                <w:lang w:val="en-GB" w:eastAsia="en-US"/>
              </w:rPr>
              <w:t>,</w:t>
            </w:r>
            <w:r w:rsidRPr="00AF0271">
              <w:rPr>
                <w:rFonts w:cs="Times New Roman"/>
                <w:sz w:val="20"/>
                <w:szCs w:val="26"/>
                <w:lang w:val="en-GB" w:eastAsia="en-US"/>
              </w:rPr>
              <w:t>0</w:t>
            </w:r>
            <w:r w:rsidR="007D1662" w:rsidRPr="00AF0271">
              <w:rPr>
                <w:rFonts w:cs="Times New Roman"/>
                <w:sz w:val="20"/>
                <w:szCs w:val="26"/>
                <w:lang w:val="en-GB" w:eastAsia="en-US"/>
              </w:rPr>
              <w:t>:13</w:t>
            </w:r>
            <w:r w:rsidR="007D1662">
              <w:rPr>
                <w:rFonts w:cs="Times New Roman"/>
                <w:sz w:val="20"/>
                <w:szCs w:val="26"/>
                <w:lang w:val="en-GB" w:eastAsia="en-US"/>
              </w:rPr>
              <w:t>,</w:t>
            </w:r>
            <w:r w:rsidR="007D1662" w:rsidRPr="00AF0271">
              <w:rPr>
                <w:rFonts w:cs="Times New Roman"/>
                <w:sz w:val="20"/>
                <w:szCs w:val="26"/>
                <w:lang w:val="en-GB" w:eastAsia="en-US"/>
              </w:rPr>
              <w:t>6</w:t>
            </w:r>
          </w:p>
        </w:tc>
        <w:tc>
          <w:tcPr>
            <w:tcW w:w="1165"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38</w:t>
            </w:r>
            <w:r w:rsidR="00380903">
              <w:rPr>
                <w:rFonts w:cs="Times New Roman"/>
                <w:sz w:val="20"/>
                <w:szCs w:val="26"/>
                <w:lang w:val="en-GB" w:eastAsia="en-US"/>
              </w:rPr>
              <w:t>,</w:t>
            </w:r>
            <w:r w:rsidRPr="00AF0271">
              <w:rPr>
                <w:rFonts w:cs="Times New Roman"/>
                <w:sz w:val="20"/>
                <w:szCs w:val="26"/>
                <w:lang w:val="en-GB" w:eastAsia="en-US"/>
              </w:rPr>
              <w:t>9</w:t>
            </w:r>
            <w:r w:rsidR="00380903" w:rsidRPr="00AF0271">
              <w:rPr>
                <w:rFonts w:cs="Times New Roman"/>
                <w:sz w:val="20"/>
                <w:szCs w:val="26"/>
                <w:lang w:val="en-GB" w:eastAsia="en-US"/>
              </w:rPr>
              <w:t>:17</w:t>
            </w:r>
            <w:r w:rsidR="00380903">
              <w:rPr>
                <w:rFonts w:cs="Times New Roman"/>
                <w:sz w:val="20"/>
                <w:szCs w:val="26"/>
                <w:lang w:val="en-GB" w:eastAsia="en-US"/>
              </w:rPr>
              <w:t>,</w:t>
            </w:r>
            <w:r w:rsidR="00380903" w:rsidRPr="00AF0271">
              <w:rPr>
                <w:rFonts w:cs="Times New Roman"/>
                <w:sz w:val="20"/>
                <w:szCs w:val="26"/>
                <w:lang w:val="en-GB" w:eastAsia="en-US"/>
              </w:rPr>
              <w:t>0</w:t>
            </w:r>
          </w:p>
        </w:tc>
        <w:tc>
          <w:tcPr>
            <w:tcW w:w="1120" w:type="dxa"/>
            <w:shd w:val="clear" w:color="auto" w:fill="auto"/>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26</w:t>
            </w:r>
            <w:r w:rsidR="00990698">
              <w:rPr>
                <w:rFonts w:cs="Times New Roman"/>
                <w:sz w:val="20"/>
                <w:szCs w:val="26"/>
                <w:lang w:val="en-GB" w:eastAsia="en-US"/>
              </w:rPr>
              <w:t>,</w:t>
            </w:r>
            <w:r w:rsidRPr="00AF0271">
              <w:rPr>
                <w:rFonts w:cs="Times New Roman"/>
                <w:sz w:val="20"/>
                <w:szCs w:val="26"/>
                <w:lang w:val="en-GB" w:eastAsia="en-US"/>
              </w:rPr>
              <w:t>3</w:t>
            </w:r>
          </w:p>
        </w:tc>
        <w:tc>
          <w:tcPr>
            <w:tcW w:w="1260" w:type="dxa"/>
            <w:vAlign w:val="bottom"/>
          </w:tcPr>
          <w:p w:rsidR="0024157D" w:rsidRPr="00AF0271" w:rsidRDefault="0024157D" w:rsidP="0063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rFonts w:cs="Times New Roman"/>
                <w:sz w:val="20"/>
                <w:szCs w:val="26"/>
                <w:lang w:val="en-GB" w:eastAsia="en-US"/>
              </w:rPr>
            </w:pPr>
            <w:r w:rsidRPr="00AF0271">
              <w:rPr>
                <w:rFonts w:cs="Times New Roman"/>
                <w:sz w:val="20"/>
                <w:szCs w:val="26"/>
                <w:lang w:val="en-GB" w:eastAsia="en-US"/>
              </w:rPr>
              <w:t>21</w:t>
            </w:r>
            <w:r w:rsidR="00990698">
              <w:rPr>
                <w:rFonts w:cs="Times New Roman"/>
                <w:sz w:val="20"/>
                <w:szCs w:val="26"/>
                <w:lang w:val="en-GB" w:eastAsia="en-US"/>
              </w:rPr>
              <w:t>,</w:t>
            </w:r>
            <w:r w:rsidRPr="00AF0271">
              <w:rPr>
                <w:rFonts w:cs="Times New Roman"/>
                <w:sz w:val="20"/>
                <w:szCs w:val="26"/>
                <w:lang w:val="en-GB" w:eastAsia="en-US"/>
              </w:rPr>
              <w:t>4</w:t>
            </w:r>
          </w:p>
        </w:tc>
      </w:tr>
    </w:tbl>
    <w:p w:rsidR="0024157D" w:rsidRDefault="0024157D" w:rsidP="0024157D">
      <w:pPr>
        <w:tabs>
          <w:tab w:val="left" w:pos="794"/>
          <w:tab w:val="left" w:pos="1191"/>
          <w:tab w:val="left" w:pos="1588"/>
          <w:tab w:val="left" w:pos="1985"/>
        </w:tabs>
        <w:bidi w:val="0"/>
        <w:spacing w:line="240" w:lineRule="auto"/>
        <w:rPr>
          <w:rFonts w:cs="Times New Roman"/>
          <w:sz w:val="24"/>
          <w:szCs w:val="20"/>
          <w:rtl/>
          <w:lang w:val="fr-FR" w:eastAsia="en-US"/>
        </w:rPr>
      </w:pPr>
    </w:p>
    <w:p w:rsidR="00A659D4" w:rsidRPr="0064642F" w:rsidRDefault="00A659D4" w:rsidP="00A659D4">
      <w:pPr>
        <w:tabs>
          <w:tab w:val="left" w:pos="794"/>
          <w:tab w:val="left" w:pos="1191"/>
          <w:tab w:val="left" w:pos="1588"/>
          <w:tab w:val="left" w:pos="1985"/>
        </w:tabs>
        <w:bidi w:val="0"/>
        <w:spacing w:line="240" w:lineRule="auto"/>
        <w:rPr>
          <w:rFonts w:cs="Times New Roman"/>
          <w:sz w:val="24"/>
          <w:szCs w:val="20"/>
          <w:lang w:val="fr-FR" w:eastAsia="en-US"/>
        </w:rPr>
      </w:pPr>
    </w:p>
    <w:p w:rsidR="0024157D" w:rsidRDefault="0024157D" w:rsidP="001D5EE8">
      <w:pPr>
        <w:pStyle w:val="AppendixNoTitle0"/>
        <w:rPr>
          <w:rtl/>
        </w:rPr>
      </w:pPr>
      <w:bookmarkStart w:id="61" w:name="lt_pId1545"/>
      <w:r>
        <w:rPr>
          <w:rFonts w:hint="cs"/>
          <w:rtl/>
        </w:rPr>
        <w:lastRenderedPageBreak/>
        <w:t>تذييل</w:t>
      </w:r>
      <w:r>
        <w:rPr>
          <w:rtl/>
        </w:rPr>
        <w:br/>
      </w:r>
      <w:r w:rsidR="001D5EE8">
        <w:rPr>
          <w:rFonts w:hint="cs"/>
          <w:rtl/>
        </w:rPr>
        <w:t>ل</w:t>
      </w:r>
      <w:r>
        <w:rPr>
          <w:rFonts w:hint="cs"/>
          <w:rtl/>
        </w:rPr>
        <w:t xml:space="preserve">لملحق </w:t>
      </w:r>
      <w:r>
        <w:t>2</w:t>
      </w:r>
      <w:r w:rsidR="003C5710">
        <w:br/>
      </w:r>
      <w:r w:rsidR="003C5710">
        <w:br/>
      </w:r>
      <w:r>
        <w:rPr>
          <w:rFonts w:hint="cs"/>
          <w:rtl/>
        </w:rPr>
        <w:t>توجيه لاشتقاق بيانات زاوية الارتفاع مع احتساب تأثير الانكسار</w:t>
      </w:r>
      <w:r w:rsidR="00E32672">
        <w:rPr>
          <w:rFonts w:ascii="Times New Roman" w:hAnsi="Times New Roman"/>
          <w:b w:val="0"/>
          <w:bCs w:val="0"/>
          <w:sz w:val="40"/>
          <w:lang w:bidi="ar"/>
        </w:rPr>
        <w:br/>
      </w:r>
      <w:r w:rsidRPr="00753BC4">
        <w:rPr>
          <w:rFonts w:hint="cs"/>
          <w:rtl/>
          <w:lang w:bidi="ar"/>
        </w:rPr>
        <w:t>في الغلاف الجوي حول انحناء الأرض</w:t>
      </w:r>
    </w:p>
    <w:p w:rsidR="0024157D" w:rsidRDefault="0024157D" w:rsidP="00E20D02">
      <w:pPr>
        <w:pStyle w:val="Normalaftertitle0"/>
        <w:rPr>
          <w:rtl/>
        </w:rPr>
      </w:pPr>
      <w:r>
        <w:rPr>
          <w:rFonts w:hint="cs"/>
          <w:rtl/>
        </w:rPr>
        <w:t xml:space="preserve">احتُسب </w:t>
      </w:r>
      <w:r w:rsidRPr="00753BC4">
        <w:rPr>
          <w:rtl/>
        </w:rPr>
        <w:t>انحناء الأرض</w:t>
      </w:r>
      <w:r>
        <w:rPr>
          <w:rFonts w:hint="cs"/>
          <w:rtl/>
        </w:rPr>
        <w:t xml:space="preserve"> في جميع المسافات </w:t>
      </w:r>
      <w:r>
        <w:t>d</w:t>
      </w:r>
      <w:r>
        <w:rPr>
          <w:rFonts w:hint="cs"/>
          <w:rtl/>
        </w:rPr>
        <w:t xml:space="preserve">، واستُخدمت الصيغ الواردة في التوصية </w:t>
      </w:r>
      <w:r w:rsidRPr="0069330E">
        <w:rPr>
          <w:lang w:val="en-GB"/>
        </w:rPr>
        <w:t>ITU-R P.1812-3</w:t>
      </w:r>
      <w:r>
        <w:rPr>
          <w:rFonts w:hint="cs"/>
          <w:rtl/>
        </w:rPr>
        <w:t>:</w:t>
      </w:r>
    </w:p>
    <w:bookmarkEnd w:id="61"/>
    <w:p w:rsidR="0024157D" w:rsidRPr="0064642F" w:rsidRDefault="00C41870" w:rsidP="00C41870">
      <w:pPr>
        <w:pStyle w:val="Equation"/>
        <w:bidi w:val="0"/>
        <w:spacing w:line="240" w:lineRule="auto"/>
        <w:jc w:val="center"/>
        <w:rPr>
          <w:lang w:val="en-GB" w:eastAsia="en-US"/>
        </w:rPr>
      </w:pPr>
      <w:r w:rsidRPr="005C57AE">
        <w:rPr>
          <w:position w:val="-24"/>
          <w:lang w:val="en-GB"/>
        </w:rPr>
        <w:object w:dxaOrig="35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65pt;height:31.5pt" o:ole="">
            <v:imagedata r:id="rId14" o:title=""/>
          </v:shape>
          <o:OLEObject Type="Embed" ProgID="Equation.3" ShapeID="_x0000_i1025" DrawAspect="Content" ObjectID="_1545551565" r:id="rId15"/>
        </w:object>
      </w:r>
    </w:p>
    <w:p w:rsidR="0024157D" w:rsidRPr="0064642F" w:rsidRDefault="0024157D" w:rsidP="0024157D">
      <w:pPr>
        <w:rPr>
          <w:lang w:val="en-GB" w:eastAsia="en-US"/>
        </w:rPr>
      </w:pPr>
      <w:r>
        <w:rPr>
          <w:rFonts w:hint="cs"/>
          <w:rtl/>
          <w:lang w:val="en-GB" w:eastAsia="en-US"/>
        </w:rPr>
        <w:t>حيث:</w:t>
      </w:r>
    </w:p>
    <w:p w:rsidR="0024157D" w:rsidRPr="0064642F" w:rsidRDefault="00C41870" w:rsidP="00C41870">
      <w:pPr>
        <w:pStyle w:val="Equation"/>
        <w:bidi w:val="0"/>
        <w:spacing w:line="240" w:lineRule="auto"/>
        <w:jc w:val="center"/>
        <w:rPr>
          <w:lang w:val="en-GB" w:eastAsia="en-US"/>
        </w:rPr>
      </w:pPr>
      <w:r w:rsidRPr="005C57AE">
        <w:rPr>
          <w:position w:val="-32"/>
          <w:lang w:val="en-GB"/>
        </w:rPr>
        <w:object w:dxaOrig="3460" w:dyaOrig="760">
          <v:shape id="_x0000_i1026" type="#_x0000_t75" style="width:166.5pt;height:37.9pt" o:ole="">
            <v:imagedata r:id="rId16" o:title=""/>
          </v:shape>
          <o:OLEObject Type="Embed" ProgID="Equation.3" ShapeID="_x0000_i1026" DrawAspect="Content" ObjectID="_1545551566" r:id="rId17"/>
        </w:object>
      </w:r>
    </w:p>
    <w:p w:rsidR="00857FF3" w:rsidRPr="00AE0C72" w:rsidRDefault="00857FF3" w:rsidP="003E13F4">
      <w:pPr>
        <w:pStyle w:val="Equationlegend"/>
        <w:spacing w:before="120"/>
        <w:rPr>
          <w:rtl/>
          <w:lang w:val="en-GB" w:eastAsia="en-US" w:bidi="ar-EG"/>
        </w:rPr>
      </w:pPr>
      <w:r>
        <w:rPr>
          <w:i/>
          <w:iCs/>
          <w:lang w:val="fr-FR" w:eastAsia="en-US"/>
        </w:rPr>
        <w:tab/>
      </w:r>
      <w:r w:rsidRPr="00AE0C72">
        <w:rPr>
          <w:i/>
          <w:iCs/>
          <w:lang w:val="fr-FR" w:eastAsia="en-US"/>
        </w:rPr>
        <w:t>a</w:t>
      </w:r>
      <w:r w:rsidRPr="00AE0C72">
        <w:rPr>
          <w:i/>
          <w:iCs/>
          <w:vertAlign w:val="subscript"/>
          <w:lang w:val="fr-FR" w:eastAsia="en-US"/>
        </w:rPr>
        <w:t>e</w:t>
      </w:r>
      <w:r w:rsidRPr="00AE0C72">
        <w:rPr>
          <w:rFonts w:hint="cs"/>
          <w:i/>
          <w:iCs/>
          <w:rtl/>
          <w:lang w:eastAsia="en-US"/>
        </w:rPr>
        <w:t>:</w:t>
      </w:r>
      <w:r w:rsidRPr="00AE0C72">
        <w:rPr>
          <w:i/>
          <w:iCs/>
          <w:lang w:eastAsia="en-US"/>
        </w:rPr>
        <w:tab/>
      </w:r>
      <w:r w:rsidRPr="00AE0C72">
        <w:rPr>
          <w:rtl/>
          <w:lang w:eastAsia="en-US"/>
        </w:rPr>
        <w:t>نصف ق</w:t>
      </w:r>
      <w:r w:rsidRPr="00AE0C72">
        <w:rPr>
          <w:rFonts w:hint="cs"/>
          <w:rtl/>
          <w:lang w:eastAsia="en-US"/>
        </w:rPr>
        <w:t>ُ</w:t>
      </w:r>
      <w:r w:rsidRPr="00AE0C72">
        <w:rPr>
          <w:rtl/>
          <w:lang w:eastAsia="en-US"/>
        </w:rPr>
        <w:t>طر الأرض الفع</w:t>
      </w:r>
      <w:r w:rsidRPr="00AE0C72">
        <w:rPr>
          <w:rFonts w:hint="cs"/>
          <w:rtl/>
          <w:lang w:eastAsia="en-US"/>
        </w:rPr>
        <w:t>ّ</w:t>
      </w:r>
      <w:r w:rsidRPr="00AE0C72">
        <w:rPr>
          <w:rtl/>
          <w:lang w:eastAsia="en-US"/>
        </w:rPr>
        <w:t>ال</w:t>
      </w:r>
      <w:r>
        <w:rPr>
          <w:rFonts w:hint="cs"/>
          <w:rtl/>
          <w:lang w:eastAsia="en-US"/>
        </w:rPr>
        <w:t xml:space="preserve"> المناسب للمسير</w:t>
      </w:r>
    </w:p>
    <w:p w:rsidR="00857FF3" w:rsidRPr="00AE0C72" w:rsidRDefault="00857FF3" w:rsidP="00857FF3">
      <w:pPr>
        <w:pStyle w:val="Equationlegend"/>
        <w:rPr>
          <w:lang w:val="en-GB" w:eastAsia="en-US"/>
        </w:rPr>
      </w:pPr>
      <w:r>
        <w:rPr>
          <w:i/>
          <w:iCs/>
          <w:lang w:val="fr-FR" w:eastAsia="en-US"/>
        </w:rPr>
        <w:tab/>
      </w:r>
      <w:r w:rsidRPr="00AE0C72">
        <w:rPr>
          <w:i/>
          <w:iCs/>
          <w:lang w:val="fr-FR" w:eastAsia="en-US"/>
        </w:rPr>
        <w:t>h</w:t>
      </w:r>
      <w:r w:rsidRPr="00AE0C72">
        <w:rPr>
          <w:i/>
          <w:iCs/>
          <w:vertAlign w:val="subscript"/>
          <w:lang w:val="fr-FR" w:eastAsia="en-US"/>
        </w:rPr>
        <w:t>ts</w:t>
      </w:r>
      <w:r w:rsidRPr="00AE0C72">
        <w:rPr>
          <w:rFonts w:hint="cs"/>
          <w:i/>
          <w:iCs/>
          <w:rtl/>
          <w:lang w:eastAsia="en-US"/>
        </w:rPr>
        <w:t>:</w:t>
      </w:r>
      <w:r w:rsidRPr="00AE0C72">
        <w:rPr>
          <w:i/>
          <w:iCs/>
          <w:lang w:eastAsia="en-US"/>
        </w:rPr>
        <w:tab/>
      </w:r>
      <w:r w:rsidRPr="00AE0C72">
        <w:rPr>
          <w:rtl/>
          <w:lang w:eastAsia="en-US"/>
        </w:rPr>
        <w:t xml:space="preserve">ارتفاع هوائي </w:t>
      </w:r>
      <w:r w:rsidRPr="00AE0C72">
        <w:rPr>
          <w:rFonts w:hint="cs"/>
          <w:rtl/>
          <w:lang w:eastAsia="en-US"/>
        </w:rPr>
        <w:t>المرسل</w:t>
      </w:r>
      <w:r w:rsidRPr="00AE0C72">
        <w:rPr>
          <w:rtl/>
          <w:lang w:eastAsia="en-US"/>
        </w:rPr>
        <w:t xml:space="preserve"> </w:t>
      </w:r>
      <w:r w:rsidRPr="00AE0C72">
        <w:rPr>
          <w:lang w:eastAsia="en-US"/>
        </w:rPr>
        <w:t>(m)</w:t>
      </w:r>
      <w:r w:rsidRPr="00AE0C72">
        <w:rPr>
          <w:rtl/>
          <w:lang w:eastAsia="en-US"/>
        </w:rPr>
        <w:t xml:space="preserve"> فوق متوسط مستوى البحر </w:t>
      </w:r>
      <w:r w:rsidRPr="00AE0C72">
        <w:rPr>
          <w:lang w:eastAsia="en-US"/>
        </w:rPr>
        <w:t>(amsl)</w:t>
      </w:r>
    </w:p>
    <w:p w:rsidR="00857FF3" w:rsidRPr="00AE0C72" w:rsidRDefault="00857FF3" w:rsidP="00857FF3">
      <w:pPr>
        <w:pStyle w:val="Equationlegend"/>
        <w:rPr>
          <w:lang w:val="en-GB" w:eastAsia="en-US"/>
        </w:rPr>
      </w:pPr>
      <w:r>
        <w:rPr>
          <w:i/>
          <w:iCs/>
          <w:lang w:val="fr-FR" w:eastAsia="en-US"/>
        </w:rPr>
        <w:tab/>
      </w:r>
      <w:r w:rsidRPr="00AE0C72">
        <w:rPr>
          <w:i/>
          <w:iCs/>
          <w:lang w:val="fr-FR" w:eastAsia="en-US"/>
        </w:rPr>
        <w:t>h</w:t>
      </w:r>
      <w:r w:rsidRPr="00AE0C72">
        <w:rPr>
          <w:i/>
          <w:iCs/>
          <w:vertAlign w:val="subscript"/>
          <w:lang w:val="fr-FR" w:eastAsia="en-US"/>
        </w:rPr>
        <w:t>rs</w:t>
      </w:r>
      <w:r w:rsidRPr="00AE0C72">
        <w:rPr>
          <w:rFonts w:hint="cs"/>
          <w:i/>
          <w:iCs/>
          <w:rtl/>
          <w:lang w:eastAsia="en-US"/>
        </w:rPr>
        <w:t>:</w:t>
      </w:r>
      <w:r w:rsidRPr="00AE0C72">
        <w:rPr>
          <w:i/>
          <w:iCs/>
          <w:rtl/>
          <w:lang w:eastAsia="en-US"/>
        </w:rPr>
        <w:tab/>
      </w:r>
      <w:r w:rsidRPr="00AE0C72">
        <w:rPr>
          <w:rtl/>
          <w:lang w:eastAsia="en-US"/>
        </w:rPr>
        <w:t xml:space="preserve">ارتفاع هوائي </w:t>
      </w:r>
      <w:r w:rsidRPr="00AE0C72">
        <w:rPr>
          <w:rFonts w:hint="cs"/>
          <w:rtl/>
          <w:lang w:eastAsia="en-US"/>
        </w:rPr>
        <w:t>المستقبل</w:t>
      </w:r>
      <w:r w:rsidRPr="00AE0C72">
        <w:rPr>
          <w:rtl/>
          <w:lang w:eastAsia="en-US"/>
        </w:rPr>
        <w:t xml:space="preserve"> </w:t>
      </w:r>
      <w:r w:rsidRPr="00AE0C72">
        <w:rPr>
          <w:lang w:eastAsia="en-US"/>
        </w:rPr>
        <w:t>(m)</w:t>
      </w:r>
      <w:r w:rsidRPr="00AE0C72">
        <w:rPr>
          <w:rtl/>
          <w:lang w:eastAsia="en-US"/>
        </w:rPr>
        <w:t xml:space="preserve"> </w:t>
      </w:r>
      <w:r w:rsidRPr="00AE0C72">
        <w:rPr>
          <w:lang w:eastAsia="en-US"/>
        </w:rPr>
        <w:t>(amsl)</w:t>
      </w:r>
    </w:p>
    <w:p w:rsidR="00857FF3" w:rsidRPr="00AE0C72" w:rsidRDefault="00857FF3" w:rsidP="00857FF3">
      <w:pPr>
        <w:pStyle w:val="Equationlegend"/>
        <w:rPr>
          <w:lang w:val="en-GB" w:eastAsia="en-US"/>
        </w:rPr>
      </w:pPr>
      <w:r>
        <w:rPr>
          <w:i/>
          <w:iCs/>
          <w:lang w:eastAsia="en-US"/>
        </w:rPr>
        <w:tab/>
      </w:r>
      <w:r w:rsidRPr="00AE0C72">
        <w:rPr>
          <w:i/>
          <w:iCs/>
          <w:lang w:eastAsia="en-US"/>
        </w:rPr>
        <w:t>d</w:t>
      </w:r>
      <w:r w:rsidRPr="00AE0C72">
        <w:rPr>
          <w:rFonts w:hint="cs"/>
          <w:i/>
          <w:iCs/>
          <w:rtl/>
          <w:lang w:eastAsia="en-US"/>
        </w:rPr>
        <w:t>:</w:t>
      </w:r>
      <w:r w:rsidRPr="00AE0C72">
        <w:rPr>
          <w:i/>
          <w:iCs/>
          <w:rtl/>
          <w:lang w:eastAsia="en-US"/>
        </w:rPr>
        <w:tab/>
      </w:r>
      <w:r w:rsidRPr="00AE0C72">
        <w:rPr>
          <w:rtl/>
          <w:lang w:eastAsia="en-US"/>
        </w:rPr>
        <w:t xml:space="preserve">مسافة مسير الدائرة العظمى </w:t>
      </w:r>
      <w:r w:rsidRPr="00AE0C72">
        <w:rPr>
          <w:lang w:eastAsia="en-US"/>
        </w:rPr>
        <w:t>(km)</w:t>
      </w:r>
    </w:p>
    <w:p w:rsidR="0024157D" w:rsidRPr="000B0C0D" w:rsidRDefault="0024157D" w:rsidP="0024157D">
      <w:pPr>
        <w:keepNext/>
        <w:tabs>
          <w:tab w:val="left" w:pos="1191"/>
          <w:tab w:val="left" w:pos="1588"/>
          <w:tab w:val="left" w:pos="1985"/>
        </w:tabs>
        <w:rPr>
          <w:rFonts w:eastAsia="MS Mincho"/>
          <w:rtl/>
          <w:lang w:val="en-GB" w:eastAsia="en-US" w:bidi="ar-EG"/>
        </w:rPr>
      </w:pPr>
      <w:r w:rsidRPr="000B0C0D">
        <w:rPr>
          <w:rFonts w:eastAsia="MS Mincho"/>
          <w:rtl/>
          <w:lang w:val="en-GB" w:eastAsia="en-US"/>
        </w:rPr>
        <w:t>يحدد عامل نصف ق</w:t>
      </w:r>
      <w:r w:rsidRPr="000B0C0D">
        <w:rPr>
          <w:rFonts w:eastAsia="MS Mincho" w:hint="cs"/>
          <w:rtl/>
          <w:lang w:val="en-GB" w:eastAsia="en-US"/>
        </w:rPr>
        <w:t>ُ</w:t>
      </w:r>
      <w:r w:rsidRPr="000B0C0D">
        <w:rPr>
          <w:rFonts w:eastAsia="MS Mincho"/>
          <w:rtl/>
          <w:lang w:val="en-GB" w:eastAsia="en-US"/>
        </w:rPr>
        <w:t>طر الأرض الفع</w:t>
      </w:r>
      <w:r w:rsidRPr="000B0C0D">
        <w:rPr>
          <w:rFonts w:eastAsia="MS Mincho" w:hint="cs"/>
          <w:rtl/>
          <w:lang w:val="en-GB" w:eastAsia="en-US"/>
        </w:rPr>
        <w:t>ّ</w:t>
      </w:r>
      <w:r w:rsidRPr="000B0C0D">
        <w:rPr>
          <w:rFonts w:eastAsia="MS Mincho"/>
          <w:rtl/>
          <w:lang w:val="en-GB" w:eastAsia="en-US"/>
        </w:rPr>
        <w:t>ال</w:t>
      </w:r>
      <w:r w:rsidRPr="000B0C0D">
        <w:rPr>
          <w:rFonts w:eastAsia="MS Mincho" w:hint="cs"/>
          <w:rtl/>
          <w:lang w:val="en-GB" w:eastAsia="en-US"/>
        </w:rPr>
        <w:t xml:space="preserve"> المتوسط</w:t>
      </w:r>
      <w:r w:rsidRPr="000B0C0D">
        <w:rPr>
          <w:rFonts w:eastAsia="MS Mincho"/>
          <w:rtl/>
          <w:lang w:val="en-GB" w:eastAsia="en-US"/>
        </w:rPr>
        <w:t xml:space="preserve"> </w:t>
      </w:r>
      <w:r w:rsidRPr="000B0C0D">
        <w:rPr>
          <w:rFonts w:eastAsia="MS Mincho"/>
          <w:i/>
          <w:iCs/>
          <w:lang w:val="en-GB" w:eastAsia="en-US"/>
        </w:rPr>
        <w:t>k</w:t>
      </w:r>
      <w:r w:rsidRPr="000B0C0D">
        <w:rPr>
          <w:rFonts w:eastAsia="MS Mincho" w:cs="Times New Roman"/>
          <w:szCs w:val="22"/>
          <w:vertAlign w:val="subscript"/>
          <w:lang w:val="en-GB" w:eastAsia="en-US"/>
        </w:rPr>
        <w:t>50</w:t>
      </w:r>
      <w:r w:rsidRPr="000B0C0D">
        <w:rPr>
          <w:rFonts w:eastAsia="MS Mincho"/>
          <w:rtl/>
          <w:lang w:val="en-GB" w:eastAsia="en-US"/>
        </w:rPr>
        <w:t xml:space="preserve"> </w:t>
      </w:r>
      <w:r w:rsidRPr="000B0C0D">
        <w:rPr>
          <w:rFonts w:eastAsia="MS Mincho" w:hint="cs"/>
          <w:rtl/>
          <w:lang w:val="en-GB" w:eastAsia="en-US" w:bidi="ar-SY"/>
        </w:rPr>
        <w:t>ل</w:t>
      </w:r>
      <w:r w:rsidRPr="000B0C0D">
        <w:rPr>
          <w:rFonts w:eastAsia="MS Mincho"/>
          <w:rtl/>
          <w:lang w:val="en-GB" w:eastAsia="en-US"/>
        </w:rPr>
        <w:t>لمسير بواسطة المعادلة التالية:</w:t>
      </w:r>
    </w:p>
    <w:p w:rsidR="0024157D" w:rsidRDefault="00C41870" w:rsidP="00C41870">
      <w:pPr>
        <w:pStyle w:val="Equation"/>
        <w:bidi w:val="0"/>
        <w:spacing w:line="240" w:lineRule="auto"/>
        <w:jc w:val="center"/>
        <w:rPr>
          <w:lang w:eastAsia="en-US"/>
        </w:rPr>
      </w:pPr>
      <w:r w:rsidRPr="005C57AE">
        <w:rPr>
          <w:position w:val="-24"/>
          <w:lang w:val="en-GB"/>
        </w:rPr>
        <w:object w:dxaOrig="1520" w:dyaOrig="620">
          <v:shape id="_x0000_i1027" type="#_x0000_t75" style="width:76.5pt;height:30pt" o:ole="">
            <v:imagedata r:id="rId18" o:title=""/>
          </v:shape>
          <o:OLEObject Type="Embed" ProgID="Equation.3" ShapeID="_x0000_i1027" DrawAspect="Content" ObjectID="_1545551567" r:id="rId19"/>
        </w:object>
      </w:r>
    </w:p>
    <w:p w:rsidR="0024157D" w:rsidRPr="009F4BE2" w:rsidRDefault="008974CD" w:rsidP="009F4BE2">
      <w:pPr>
        <w:pStyle w:val="Equationlegend"/>
        <w:rPr>
          <w:lang w:eastAsia="en-US"/>
        </w:rPr>
      </w:pPr>
      <w:r>
        <w:rPr>
          <w:rFonts w:cs="Times New Roman"/>
          <w:sz w:val="24"/>
          <w:szCs w:val="20"/>
          <w:lang w:val="en-GB" w:eastAsia="en-US"/>
        </w:rPr>
        <w:tab/>
      </w:r>
      <w:r w:rsidRPr="0064642F">
        <w:rPr>
          <w:rFonts w:cs="Times New Roman"/>
          <w:sz w:val="24"/>
          <w:szCs w:val="20"/>
          <w:lang w:val="en-GB" w:eastAsia="en-US"/>
        </w:rPr>
        <w:t>Δ</w:t>
      </w:r>
      <w:r w:rsidRPr="0064642F">
        <w:rPr>
          <w:rFonts w:cs="Times New Roman"/>
          <w:i/>
          <w:sz w:val="24"/>
          <w:szCs w:val="20"/>
          <w:lang w:val="en-GB" w:eastAsia="en-US"/>
        </w:rPr>
        <w:t>N</w:t>
      </w:r>
      <w:r w:rsidRPr="00AE0C72">
        <w:rPr>
          <w:rFonts w:hint="cs"/>
          <w:i/>
          <w:iCs/>
          <w:rtl/>
          <w:lang w:eastAsia="en-US"/>
        </w:rPr>
        <w:t>:</w:t>
      </w:r>
      <w:r w:rsidRPr="00AE0C72">
        <w:rPr>
          <w:i/>
          <w:iCs/>
          <w:rtl/>
          <w:lang w:eastAsia="en-US"/>
        </w:rPr>
        <w:tab/>
      </w:r>
      <w:r>
        <w:rPr>
          <w:rFonts w:hint="cs"/>
          <w:rtl/>
          <w:lang w:eastAsia="en-US"/>
        </w:rPr>
        <w:t xml:space="preserve">متوسط معدل انحسار الانكسارية الراديوية </w:t>
      </w:r>
      <w:r w:rsidRPr="0069330E">
        <w:rPr>
          <w:lang w:val="en-GB"/>
        </w:rPr>
        <w:t>(</w:t>
      </w:r>
      <w:r w:rsidRPr="0069330E">
        <w:rPr>
          <w:i/>
          <w:lang w:val="en-GB"/>
        </w:rPr>
        <w:t>N-</w:t>
      </w:r>
      <w:r w:rsidRPr="0069330E">
        <w:rPr>
          <w:lang w:val="en-GB"/>
        </w:rPr>
        <w:t>units/km)</w:t>
      </w:r>
    </w:p>
    <w:p w:rsidR="0024157D" w:rsidRPr="000B0C0D" w:rsidRDefault="0024157D" w:rsidP="0024157D">
      <w:pPr>
        <w:keepNext/>
        <w:tabs>
          <w:tab w:val="left" w:pos="1191"/>
          <w:tab w:val="left" w:pos="1588"/>
          <w:tab w:val="left" w:pos="1985"/>
        </w:tabs>
        <w:rPr>
          <w:rFonts w:eastAsia="MS Mincho"/>
          <w:rtl/>
          <w:lang w:val="en-GB" w:eastAsia="en-US" w:bidi="ar-EG"/>
        </w:rPr>
      </w:pPr>
      <w:r w:rsidRPr="000B0C0D">
        <w:rPr>
          <w:rFonts w:eastAsia="MS Mincho"/>
          <w:rtl/>
          <w:lang w:val="en-GB" w:eastAsia="en-US"/>
        </w:rPr>
        <w:t>ويمكن أن تحدد القيمة المتوسطة لنصف ق</w:t>
      </w:r>
      <w:r w:rsidRPr="000B0C0D">
        <w:rPr>
          <w:rFonts w:eastAsia="MS Mincho" w:hint="cs"/>
          <w:rtl/>
          <w:lang w:val="en-GB" w:eastAsia="en-US"/>
        </w:rPr>
        <w:t>ُ</w:t>
      </w:r>
      <w:r w:rsidRPr="000B0C0D">
        <w:rPr>
          <w:rFonts w:eastAsia="MS Mincho"/>
          <w:rtl/>
          <w:lang w:val="en-GB" w:eastAsia="en-US"/>
        </w:rPr>
        <w:t>طر الأرض الفع</w:t>
      </w:r>
      <w:r w:rsidRPr="000B0C0D">
        <w:rPr>
          <w:rFonts w:eastAsia="MS Mincho" w:hint="cs"/>
          <w:rtl/>
          <w:lang w:val="en-GB" w:eastAsia="en-US"/>
        </w:rPr>
        <w:t>ّ</w:t>
      </w:r>
      <w:r w:rsidRPr="000B0C0D">
        <w:rPr>
          <w:rFonts w:eastAsia="MS Mincho"/>
          <w:rtl/>
          <w:lang w:val="en-GB" w:eastAsia="en-US"/>
        </w:rPr>
        <w:t xml:space="preserve">ال </w:t>
      </w:r>
      <w:r w:rsidRPr="000B0C0D">
        <w:rPr>
          <w:rFonts w:eastAsia="MS Mincho"/>
          <w:i/>
          <w:iCs/>
          <w:lang w:val="en-GB" w:eastAsia="en-US"/>
        </w:rPr>
        <w:t>a</w:t>
      </w:r>
      <w:r w:rsidRPr="000B0C0D">
        <w:rPr>
          <w:rFonts w:eastAsia="MS Mincho"/>
          <w:i/>
          <w:iCs/>
          <w:vertAlign w:val="subscript"/>
          <w:lang w:val="en-GB" w:eastAsia="en-US"/>
        </w:rPr>
        <w:t>e</w:t>
      </w:r>
      <w:r w:rsidRPr="000B0C0D">
        <w:rPr>
          <w:rFonts w:eastAsia="MS Mincho"/>
          <w:rtl/>
          <w:lang w:val="en-GB" w:eastAsia="en-US"/>
        </w:rPr>
        <w:t xml:space="preserve"> بواسطة المعادلة التالية:</w:t>
      </w:r>
    </w:p>
    <w:p w:rsidR="0024157D" w:rsidRPr="00E95050" w:rsidRDefault="00C41870" w:rsidP="00C41870">
      <w:pPr>
        <w:pStyle w:val="Equation"/>
        <w:bidi w:val="0"/>
        <w:jc w:val="center"/>
        <w:rPr>
          <w:lang w:eastAsia="en-US"/>
        </w:rPr>
      </w:pPr>
      <w:r w:rsidRPr="0069330E">
        <w:rPr>
          <w:position w:val="-12"/>
          <w:lang w:val="en-GB"/>
        </w:rPr>
        <w:object w:dxaOrig="1440" w:dyaOrig="360">
          <v:shape id="_x0000_i1028" type="#_x0000_t75" style="width:70.5pt;height:19.15pt" o:ole="">
            <v:imagedata r:id="rId20" o:title=""/>
          </v:shape>
          <o:OLEObject Type="Embed" ProgID="Equation.3" ShapeID="_x0000_i1028" DrawAspect="Content" ObjectID="_1545551568" r:id="rId21"/>
        </w:object>
      </w:r>
      <w:r w:rsidRPr="0069330E">
        <w:rPr>
          <w:lang w:val="en-GB"/>
        </w:rPr>
        <w:t>              km</w:t>
      </w:r>
    </w:p>
    <w:p w:rsidR="00E726E9" w:rsidRDefault="00E726E9" w:rsidP="00AC1496">
      <w:pPr>
        <w:pStyle w:val="Line"/>
        <w:spacing w:before="840"/>
        <w:rPr>
          <w:lang w:val="en-US"/>
        </w:rPr>
      </w:pPr>
    </w:p>
    <w:sectPr w:rsidR="00E726E9" w:rsidSect="003A174E">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A06" w:rsidRDefault="00982A06">
      <w:r>
        <w:separator/>
      </w:r>
    </w:p>
  </w:endnote>
  <w:endnote w:type="continuationSeparator" w:id="0">
    <w:p w:rsidR="00982A06" w:rsidRDefault="00982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E49" w:rsidRDefault="00013E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E49" w:rsidRPr="005E066B" w:rsidRDefault="00013E49"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E49" w:rsidRPr="002845BF" w:rsidRDefault="00013E49">
    <w:pPr>
      <w:pStyle w:val="Footer"/>
    </w:pPr>
    <w:r>
      <w:fldChar w:fldCharType="begin"/>
    </w:r>
    <w:r w:rsidRPr="002845BF">
      <w:instrText xml:space="preserve"> FILENAME \p \* MERGEFORMAT </w:instrText>
    </w:r>
    <w:r>
      <w:fldChar w:fldCharType="separate"/>
    </w:r>
    <w:r w:rsidR="00425F37">
      <w:t>P:\QPUB\BR\REC\F\2086-0\F2086-0A.docx</w:t>
    </w:r>
    <w:r>
      <w:fldChar w:fldCharType="end"/>
    </w:r>
    <w:r w:rsidRPr="002845BF">
      <w:tab/>
    </w:r>
    <w:r>
      <w:fldChar w:fldCharType="begin"/>
    </w:r>
    <w:r>
      <w:instrText xml:space="preserve"> savedate \@ dd.MM.yy </w:instrText>
    </w:r>
    <w:r>
      <w:fldChar w:fldCharType="separate"/>
    </w:r>
    <w:r w:rsidR="00425F37">
      <w:t>10.01.17</w:t>
    </w:r>
    <w:r>
      <w:fldChar w:fldCharType="end"/>
    </w:r>
    <w:r w:rsidRPr="002845BF">
      <w:tab/>
    </w:r>
    <w:r>
      <w:fldChar w:fldCharType="begin"/>
    </w:r>
    <w:r>
      <w:instrText xml:space="preserve"> printdate \@ dd.MM.yy </w:instrText>
    </w:r>
    <w:r>
      <w:fldChar w:fldCharType="separate"/>
    </w:r>
    <w:r w:rsidR="00425F37">
      <w:t>10.01.17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A06" w:rsidRDefault="00982A06" w:rsidP="007A72B8">
      <w:pPr>
        <w:spacing w:line="240" w:lineRule="auto"/>
      </w:pPr>
      <w:r>
        <w:t>____________________</w:t>
      </w:r>
    </w:p>
  </w:footnote>
  <w:footnote w:type="continuationSeparator" w:id="0">
    <w:p w:rsidR="00982A06" w:rsidRDefault="00982A06">
      <w:r>
        <w:continuationSeparator/>
      </w:r>
    </w:p>
  </w:footnote>
  <w:footnote w:type="continuationNotice" w:id="1">
    <w:p w:rsidR="00982A06" w:rsidRPr="00C9491D" w:rsidRDefault="00982A06" w:rsidP="00C9491D">
      <w:pPr>
        <w:pStyle w:val="Footer"/>
      </w:pPr>
    </w:p>
  </w:footnote>
  <w:footnote w:id="2">
    <w:p w:rsidR="00013E49" w:rsidRPr="00ED7472" w:rsidRDefault="00013E49" w:rsidP="004809B1">
      <w:pPr>
        <w:pStyle w:val="FootnoteText"/>
        <w:tabs>
          <w:tab w:val="clear" w:pos="425"/>
          <w:tab w:val="left" w:pos="283"/>
        </w:tabs>
        <w:spacing w:before="120"/>
        <w:ind w:left="283" w:hangingChars="157" w:hanging="283"/>
        <w:rPr>
          <w:rtl/>
          <w:lang w:bidi="ar-EG"/>
        </w:rPr>
      </w:pPr>
      <w:r w:rsidRPr="00ED7472">
        <w:rPr>
          <w:rStyle w:val="FootnoteReference"/>
        </w:rPr>
        <w:footnoteRef/>
      </w:r>
      <w:r w:rsidRPr="00ED7472">
        <w:rPr>
          <w:rtl/>
        </w:rPr>
        <w:tab/>
      </w:r>
      <w:r w:rsidRPr="00ED7472">
        <w:rPr>
          <w:rFonts w:hint="cs"/>
          <w:spacing w:val="-6"/>
          <w:rtl/>
          <w:lang w:bidi="ar"/>
        </w:rPr>
        <w:t xml:space="preserve">لأغراض الوصف، التسمية التي تُستخدم عادة للمدى الترددي الممتد من </w:t>
      </w:r>
      <w:r>
        <w:rPr>
          <w:spacing w:val="-6"/>
          <w:lang w:bidi="ar"/>
        </w:rPr>
        <w:t>300</w:t>
      </w:r>
      <w:r w:rsidRPr="00ED7472">
        <w:rPr>
          <w:rFonts w:hint="cs"/>
          <w:spacing w:val="-6"/>
          <w:rtl/>
          <w:lang w:bidi="ar"/>
        </w:rPr>
        <w:t xml:space="preserve"> </w:t>
      </w:r>
      <w:r w:rsidRPr="00ED7472">
        <w:rPr>
          <w:rFonts w:hint="cs"/>
          <w:spacing w:val="-6"/>
          <w:lang w:bidi="ar"/>
        </w:rPr>
        <w:t>MHz</w:t>
      </w:r>
      <w:r w:rsidRPr="00ED7472">
        <w:rPr>
          <w:rFonts w:hint="cs"/>
          <w:spacing w:val="-6"/>
          <w:rtl/>
          <w:lang w:bidi="ar"/>
        </w:rPr>
        <w:t xml:space="preserve"> إلى </w:t>
      </w:r>
      <w:r>
        <w:rPr>
          <w:spacing w:val="-6"/>
          <w:lang w:bidi="ar"/>
        </w:rPr>
        <w:t>300</w:t>
      </w:r>
      <w:r w:rsidRPr="00ED7472">
        <w:rPr>
          <w:rFonts w:hint="cs"/>
          <w:spacing w:val="-6"/>
          <w:rtl/>
          <w:lang w:bidi="ar"/>
        </w:rPr>
        <w:t xml:space="preserve"> </w:t>
      </w:r>
      <w:r w:rsidRPr="00ED7472">
        <w:rPr>
          <w:rFonts w:hint="cs"/>
          <w:spacing w:val="-6"/>
          <w:lang w:bidi="ar"/>
        </w:rPr>
        <w:t>GHz</w:t>
      </w:r>
      <w:r w:rsidRPr="00ED7472">
        <w:rPr>
          <w:rFonts w:hint="cs"/>
          <w:spacing w:val="-6"/>
          <w:rtl/>
          <w:lang w:bidi="ar"/>
        </w:rPr>
        <w:t xml:space="preserve"> تشير إليه باسم "الموجات المكروية". ومن حيث النطاقات الترددية، حسب الرقم </w:t>
      </w:r>
      <w:r w:rsidRPr="00ED7472">
        <w:rPr>
          <w:b/>
          <w:bCs/>
          <w:spacing w:val="-6"/>
          <w:lang w:bidi="ar"/>
        </w:rPr>
        <w:t>1.2</w:t>
      </w:r>
      <w:r w:rsidRPr="00ED7472">
        <w:rPr>
          <w:rFonts w:hint="cs"/>
          <w:spacing w:val="-6"/>
          <w:rtl/>
          <w:lang w:bidi="ar-EG"/>
        </w:rPr>
        <w:t xml:space="preserve"> من لوائح الراديو، يدعى ا</w:t>
      </w:r>
      <w:r w:rsidRPr="00ED7472">
        <w:rPr>
          <w:rFonts w:hint="cs"/>
          <w:spacing w:val="-6"/>
          <w:rtl/>
          <w:lang w:bidi="ar"/>
        </w:rPr>
        <w:t xml:space="preserve">لمدى الترددي الممتد من </w:t>
      </w:r>
      <w:r>
        <w:rPr>
          <w:spacing w:val="-6"/>
          <w:lang w:bidi="ar"/>
        </w:rPr>
        <w:t>30</w:t>
      </w:r>
      <w:r w:rsidRPr="00ED7472">
        <w:rPr>
          <w:rFonts w:hint="cs"/>
          <w:spacing w:val="-6"/>
          <w:rtl/>
          <w:lang w:bidi="ar"/>
        </w:rPr>
        <w:t xml:space="preserve"> </w:t>
      </w:r>
      <w:r w:rsidRPr="00ED7472">
        <w:rPr>
          <w:rFonts w:hint="cs"/>
          <w:spacing w:val="-6"/>
          <w:lang w:bidi="ar"/>
        </w:rPr>
        <w:t>GHz</w:t>
      </w:r>
      <w:r w:rsidRPr="00ED7472">
        <w:rPr>
          <w:rFonts w:hint="cs"/>
          <w:spacing w:val="-6"/>
          <w:rtl/>
          <w:lang w:bidi="ar"/>
        </w:rPr>
        <w:t xml:space="preserve"> إلى </w:t>
      </w:r>
      <w:r>
        <w:rPr>
          <w:spacing w:val="-6"/>
          <w:lang w:bidi="ar"/>
        </w:rPr>
        <w:t>300</w:t>
      </w:r>
      <w:r w:rsidRPr="00ED7472">
        <w:rPr>
          <w:rFonts w:hint="cs"/>
          <w:spacing w:val="-6"/>
          <w:rtl/>
          <w:lang w:bidi="ar"/>
        </w:rPr>
        <w:t xml:space="preserve"> </w:t>
      </w:r>
      <w:r w:rsidRPr="00ED7472">
        <w:rPr>
          <w:rFonts w:hint="cs"/>
          <w:spacing w:val="-6"/>
          <w:lang w:bidi="ar"/>
        </w:rPr>
        <w:t>GHz</w:t>
      </w:r>
      <w:r w:rsidRPr="00ED7472">
        <w:rPr>
          <w:rFonts w:hint="cs"/>
          <w:spacing w:val="-6"/>
          <w:rtl/>
          <w:lang w:bidi="ar"/>
        </w:rPr>
        <w:t xml:space="preserve"> باسم "الموجات الميلليمترية".</w:t>
      </w:r>
    </w:p>
  </w:footnote>
  <w:footnote w:id="3">
    <w:p w:rsidR="00013E49" w:rsidRPr="00CF3EFA" w:rsidRDefault="00013E49" w:rsidP="005C4374">
      <w:pPr>
        <w:pStyle w:val="FootnoteText"/>
        <w:tabs>
          <w:tab w:val="clear" w:pos="425"/>
          <w:tab w:val="left" w:pos="283"/>
        </w:tabs>
        <w:spacing w:before="120"/>
        <w:rPr>
          <w:szCs w:val="24"/>
          <w:lang w:val="en-CA"/>
        </w:rPr>
      </w:pPr>
      <w:r>
        <w:rPr>
          <w:rStyle w:val="FootnoteReference"/>
        </w:rPr>
        <w:footnoteRef/>
      </w:r>
      <w:r w:rsidRPr="00B144A2">
        <w:rPr>
          <w:lang w:val="en-GB"/>
        </w:rPr>
        <w:tab/>
      </w:r>
      <w:r w:rsidRPr="00D83A71">
        <w:rPr>
          <w:rFonts w:hint="cs"/>
          <w:spacing w:val="-6"/>
          <w:rtl/>
        </w:rPr>
        <w:t>يُ</w:t>
      </w:r>
      <w:r w:rsidRPr="00D83A71">
        <w:rPr>
          <w:rFonts w:hint="cs"/>
          <w:spacing w:val="-6"/>
          <w:rtl/>
          <w:lang w:val="en-GB" w:bidi="ar"/>
        </w:rPr>
        <w:t xml:space="preserve">توقع متوسط زاوية ارتفاع </w:t>
      </w:r>
      <w:r w:rsidRPr="00D83A71">
        <w:rPr>
          <w:rFonts w:hint="cs"/>
          <w:spacing w:val="-6"/>
          <w:rtl/>
          <w:lang w:val="en-GB"/>
        </w:rPr>
        <w:t>سالب</w:t>
      </w:r>
      <w:r w:rsidRPr="00D83A71">
        <w:rPr>
          <w:rFonts w:hint="cs"/>
          <w:spacing w:val="-6"/>
          <w:rtl/>
          <w:lang w:val="en-GB" w:bidi="ar"/>
        </w:rPr>
        <w:t xml:space="preserve">، وخاصة على الوصلات الأطول، نتيجة لتأثير الانكسار في الغلاف الجوي حول انحناء الأرض (انظر تذييل الملحق </w:t>
      </w:r>
      <w:r w:rsidRPr="00D83A71">
        <w:rPr>
          <w:spacing w:val="-6"/>
          <w:lang w:val="en-GB" w:bidi="ar"/>
        </w:rPr>
        <w:t>2</w:t>
      </w:r>
      <w:r w:rsidRPr="00D83A71">
        <w:rPr>
          <w:rFonts w:hint="cs"/>
          <w:spacing w:val="-6"/>
          <w:rtl/>
          <w:lang w:val="en-GB" w:bidi="ar"/>
        </w:rPr>
        <w:t>).</w:t>
      </w:r>
    </w:p>
  </w:footnote>
  <w:footnote w:id="4">
    <w:p w:rsidR="00013E49" w:rsidRPr="00CF3EFA" w:rsidRDefault="00013E49" w:rsidP="00180189">
      <w:pPr>
        <w:pStyle w:val="FootnoteText"/>
        <w:keepLines w:val="0"/>
        <w:tabs>
          <w:tab w:val="clear" w:pos="425"/>
          <w:tab w:val="left" w:pos="283"/>
        </w:tabs>
        <w:spacing w:before="120"/>
        <w:rPr>
          <w:lang w:val="en-CA"/>
        </w:rPr>
      </w:pPr>
      <w:r>
        <w:rPr>
          <w:rStyle w:val="FootnoteReference"/>
          <w:rtl/>
        </w:rPr>
        <w:t>3</w:t>
      </w:r>
      <w:r>
        <w:tab/>
      </w:r>
      <w:r w:rsidRPr="005265D7">
        <w:rPr>
          <w:rFonts w:hint="cs"/>
          <w:rtl/>
        </w:rPr>
        <w:t>يشمل ارتفاع الهوائي فوق مستوى الأرض هيكل الهوائي وأي بناء يُنصب عليه الهوائي.</w:t>
      </w:r>
    </w:p>
  </w:footnote>
  <w:footnote w:id="5">
    <w:p w:rsidR="00013E49" w:rsidRPr="00EE7414" w:rsidRDefault="00013E49" w:rsidP="00180189">
      <w:pPr>
        <w:pStyle w:val="FootnoteText"/>
        <w:tabs>
          <w:tab w:val="clear" w:pos="425"/>
          <w:tab w:val="left" w:pos="283"/>
        </w:tabs>
        <w:rPr>
          <w:szCs w:val="24"/>
          <w:lang w:val="en-GB"/>
        </w:rPr>
      </w:pPr>
      <w:r>
        <w:rPr>
          <w:rStyle w:val="FootnoteReference"/>
          <w:rtl/>
        </w:rPr>
        <w:t>4</w:t>
      </w:r>
      <w:r w:rsidRPr="00B144A2">
        <w:rPr>
          <w:lang w:val="en-GB"/>
        </w:rPr>
        <w:tab/>
      </w:r>
      <w:r w:rsidRPr="00D83A71">
        <w:rPr>
          <w:rFonts w:hint="cs"/>
          <w:spacing w:val="-6"/>
          <w:rtl/>
        </w:rPr>
        <w:t>يُ</w:t>
      </w:r>
      <w:r w:rsidRPr="00D83A71">
        <w:rPr>
          <w:rFonts w:hint="cs"/>
          <w:spacing w:val="-6"/>
          <w:rtl/>
          <w:lang w:val="en-GB" w:bidi="ar"/>
        </w:rPr>
        <w:t xml:space="preserve">توقع متوسط زاوية ارتفاع </w:t>
      </w:r>
      <w:r w:rsidRPr="00D83A71">
        <w:rPr>
          <w:rFonts w:hint="cs"/>
          <w:spacing w:val="-6"/>
          <w:rtl/>
          <w:lang w:val="en-GB"/>
        </w:rPr>
        <w:t>سالب</w:t>
      </w:r>
      <w:r w:rsidRPr="00D83A71">
        <w:rPr>
          <w:rFonts w:hint="cs"/>
          <w:spacing w:val="-6"/>
          <w:rtl/>
          <w:lang w:val="en-GB" w:bidi="ar"/>
        </w:rPr>
        <w:t xml:space="preserve">، وخاصة على الوصلات الأطول، نتيجة لتأثير الانكسار في الغلاف الجوي حول انحناء الأرض (انظر تذييل الملحق </w:t>
      </w:r>
      <w:r w:rsidRPr="00D83A71">
        <w:rPr>
          <w:spacing w:val="-6"/>
          <w:lang w:val="en-GB" w:bidi="ar"/>
        </w:rPr>
        <w:t>2</w:t>
      </w:r>
      <w:r w:rsidRPr="00D83A71">
        <w:rPr>
          <w:rFonts w:hint="cs"/>
          <w:spacing w:val="-6"/>
          <w:rtl/>
          <w:lang w:val="en-GB" w:bidi="ar"/>
        </w:rPr>
        <w:t>).</w:t>
      </w:r>
    </w:p>
  </w:footnote>
  <w:footnote w:id="6">
    <w:p w:rsidR="00013E49" w:rsidRPr="00CF3EFA" w:rsidRDefault="00013E49" w:rsidP="005C4374">
      <w:pPr>
        <w:pStyle w:val="FootnoteText"/>
        <w:tabs>
          <w:tab w:val="clear" w:pos="425"/>
          <w:tab w:val="left" w:pos="283"/>
        </w:tabs>
        <w:spacing w:before="120"/>
        <w:rPr>
          <w:lang w:val="en-CA"/>
        </w:rPr>
      </w:pPr>
      <w:r>
        <w:rPr>
          <w:rStyle w:val="FootnoteReference"/>
          <w:rtl/>
        </w:rPr>
        <w:t>5</w:t>
      </w:r>
      <w:r w:rsidRPr="00B144A2">
        <w:rPr>
          <w:lang w:val="en-GB"/>
        </w:rPr>
        <w:tab/>
      </w:r>
      <w:r>
        <w:rPr>
          <w:rFonts w:hint="cs"/>
          <w:szCs w:val="24"/>
          <w:rtl/>
          <w:lang w:val="en-GB"/>
        </w:rPr>
        <w:t>يشمل ارتفاع الهوائي فوق مستوى الأرض هيكل الهوائي وأي بناء يُنصب عليه الهوائي.</w:t>
      </w:r>
    </w:p>
  </w:footnote>
  <w:footnote w:id="7">
    <w:p w:rsidR="00013E49" w:rsidRPr="00EE7414" w:rsidRDefault="00013E49" w:rsidP="00C320F3">
      <w:pPr>
        <w:pStyle w:val="FootnoteText"/>
        <w:tabs>
          <w:tab w:val="clear" w:pos="425"/>
          <w:tab w:val="left" w:pos="283"/>
        </w:tabs>
        <w:rPr>
          <w:szCs w:val="24"/>
          <w:lang w:val="en-GB"/>
        </w:rPr>
      </w:pPr>
      <w:r>
        <w:rPr>
          <w:rStyle w:val="FootnoteReference"/>
          <w:rtl/>
        </w:rPr>
        <w:t>6</w:t>
      </w:r>
      <w:r w:rsidRPr="00B144A2">
        <w:rPr>
          <w:lang w:val="en-GB"/>
        </w:rPr>
        <w:tab/>
      </w:r>
      <w:r w:rsidRPr="00D83A71">
        <w:rPr>
          <w:rFonts w:hint="cs"/>
          <w:spacing w:val="-6"/>
          <w:rtl/>
        </w:rPr>
        <w:t>يُ</w:t>
      </w:r>
      <w:r w:rsidRPr="00D83A71">
        <w:rPr>
          <w:rFonts w:hint="cs"/>
          <w:spacing w:val="-6"/>
          <w:rtl/>
          <w:lang w:val="en-GB" w:bidi="ar"/>
        </w:rPr>
        <w:t xml:space="preserve">توقع متوسط زاوية ارتفاع </w:t>
      </w:r>
      <w:r w:rsidRPr="00D83A71">
        <w:rPr>
          <w:rFonts w:hint="cs"/>
          <w:spacing w:val="-6"/>
          <w:rtl/>
          <w:lang w:val="en-GB"/>
        </w:rPr>
        <w:t>سالب</w:t>
      </w:r>
      <w:r w:rsidRPr="00D83A71">
        <w:rPr>
          <w:rFonts w:hint="cs"/>
          <w:spacing w:val="-6"/>
          <w:rtl/>
          <w:lang w:val="en-GB" w:bidi="ar"/>
        </w:rPr>
        <w:t xml:space="preserve">، وخاصة على الوصلات الأطول، نتيجة لتأثير الانكسار في الغلاف الجوي حول انحناء الأرض (انظر تذييل الملحق </w:t>
      </w:r>
      <w:r w:rsidRPr="00D83A71">
        <w:rPr>
          <w:spacing w:val="-6"/>
          <w:lang w:val="en-GB" w:bidi="ar"/>
        </w:rPr>
        <w:t>2</w:t>
      </w:r>
      <w:r w:rsidRPr="00D83A71">
        <w:rPr>
          <w:rFonts w:hint="cs"/>
          <w:spacing w:val="-6"/>
          <w:rtl/>
          <w:lang w:val="en-GB" w:bidi="ar"/>
        </w:rPr>
        <w:t>).</w:t>
      </w:r>
    </w:p>
  </w:footnote>
  <w:footnote w:id="8">
    <w:p w:rsidR="00013E49" w:rsidRPr="00EE7414" w:rsidRDefault="00013E49" w:rsidP="005C4374">
      <w:pPr>
        <w:pStyle w:val="FootnoteText"/>
        <w:tabs>
          <w:tab w:val="clear" w:pos="425"/>
          <w:tab w:val="left" w:pos="283"/>
        </w:tabs>
        <w:spacing w:before="120"/>
        <w:rPr>
          <w:szCs w:val="24"/>
          <w:lang w:val="en-CA"/>
        </w:rPr>
      </w:pPr>
      <w:r>
        <w:rPr>
          <w:rStyle w:val="FootnoteReference"/>
          <w:rtl/>
        </w:rPr>
        <w:t>7</w:t>
      </w:r>
      <w:r w:rsidRPr="00B144A2">
        <w:rPr>
          <w:lang w:val="en-GB"/>
        </w:rPr>
        <w:tab/>
      </w:r>
      <w:r w:rsidRPr="00681F93">
        <w:rPr>
          <w:rFonts w:hint="cs"/>
          <w:sz w:val="26"/>
          <w:rtl/>
          <w:lang w:val="en-GB"/>
        </w:rPr>
        <w:t>يشمل ارتفاع الهوائي فوق مستوى الأرض هيكل الهوائي وأي بناء يُنصب عليه الهوائي.</w:t>
      </w:r>
    </w:p>
  </w:footnote>
  <w:footnote w:id="9">
    <w:p w:rsidR="00013E49" w:rsidRPr="00EE7414" w:rsidRDefault="00013E49" w:rsidP="007B12CF">
      <w:pPr>
        <w:pStyle w:val="FootnoteText"/>
        <w:tabs>
          <w:tab w:val="clear" w:pos="425"/>
          <w:tab w:val="left" w:pos="283"/>
        </w:tabs>
        <w:rPr>
          <w:szCs w:val="24"/>
          <w:lang w:val="en-GB"/>
        </w:rPr>
      </w:pPr>
      <w:r>
        <w:rPr>
          <w:rStyle w:val="FootnoteReference"/>
          <w:rtl/>
        </w:rPr>
        <w:t>8</w:t>
      </w:r>
      <w:r w:rsidRPr="00B144A2">
        <w:rPr>
          <w:lang w:val="en-GB"/>
        </w:rPr>
        <w:tab/>
      </w:r>
      <w:r w:rsidRPr="00D83A71">
        <w:rPr>
          <w:rFonts w:hint="cs"/>
          <w:spacing w:val="-6"/>
          <w:rtl/>
        </w:rPr>
        <w:t>يُ</w:t>
      </w:r>
      <w:r w:rsidRPr="00D83A71">
        <w:rPr>
          <w:rFonts w:hint="cs"/>
          <w:spacing w:val="-6"/>
          <w:rtl/>
          <w:lang w:val="en-GB" w:bidi="ar"/>
        </w:rPr>
        <w:t xml:space="preserve">توقع متوسط زاوية ارتفاع </w:t>
      </w:r>
      <w:r w:rsidRPr="00D83A71">
        <w:rPr>
          <w:rFonts w:hint="cs"/>
          <w:spacing w:val="-6"/>
          <w:rtl/>
          <w:lang w:val="en-GB"/>
        </w:rPr>
        <w:t>سالب</w:t>
      </w:r>
      <w:r w:rsidRPr="00D83A71">
        <w:rPr>
          <w:rFonts w:hint="cs"/>
          <w:spacing w:val="-6"/>
          <w:rtl/>
          <w:lang w:val="en-GB" w:bidi="ar"/>
        </w:rPr>
        <w:t xml:space="preserve">، وخاصة على الوصلات الأطول، نتيجة لتأثير الانكسار في الغلاف الجوي حول انحناء الأرض (انظر تذييل الملحق </w:t>
      </w:r>
      <w:r w:rsidRPr="00D83A71">
        <w:rPr>
          <w:spacing w:val="-6"/>
          <w:lang w:val="en-GB" w:bidi="ar"/>
        </w:rPr>
        <w:t>2</w:t>
      </w:r>
      <w:r w:rsidRPr="00D83A71">
        <w:rPr>
          <w:rFonts w:hint="cs"/>
          <w:spacing w:val="-6"/>
          <w:rtl/>
          <w:lang w:val="en-GB" w:bidi="ar"/>
        </w:rPr>
        <w:t>).</w:t>
      </w:r>
    </w:p>
  </w:footnote>
  <w:footnote w:id="10">
    <w:p w:rsidR="00013E49" w:rsidRPr="00CF3EFA" w:rsidRDefault="00013E49" w:rsidP="005C4374">
      <w:pPr>
        <w:pStyle w:val="FootnoteText"/>
        <w:tabs>
          <w:tab w:val="clear" w:pos="425"/>
          <w:tab w:val="left" w:pos="283"/>
        </w:tabs>
        <w:spacing w:before="120"/>
        <w:rPr>
          <w:szCs w:val="24"/>
          <w:lang w:val="en-CA"/>
        </w:rPr>
      </w:pPr>
      <w:r>
        <w:rPr>
          <w:rStyle w:val="FootnoteReference"/>
          <w:rtl/>
        </w:rPr>
        <w:t>9</w:t>
      </w:r>
      <w:r w:rsidRPr="00B144A2">
        <w:rPr>
          <w:lang w:val="en-GB"/>
        </w:rPr>
        <w:tab/>
      </w:r>
      <w:r w:rsidRPr="00B05317">
        <w:rPr>
          <w:rFonts w:hint="cs"/>
          <w:sz w:val="26"/>
          <w:rtl/>
          <w:lang w:val="en-GB"/>
        </w:rPr>
        <w:t>يشمل ارتفاع الهوائي فوق مستوى الأرض هيكل الهوائي وأي بناء يُنصب عليه الهوائي.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E49" w:rsidRPr="003D017C" w:rsidRDefault="00013E4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E49" w:rsidRDefault="00013E49">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E49" w:rsidRPr="003D017C" w:rsidRDefault="00013E49" w:rsidP="009230F4">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425F37">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425F37">
      <w:rPr>
        <w:b w:val="0"/>
        <w:bCs w:val="0"/>
        <w:noProof/>
      </w:rPr>
      <w:t>ITU-R  F.2086-0</w:t>
    </w:r>
    <w:r>
      <w:rPr>
        <w:b w:val="0"/>
        <w:bCs w:val="0"/>
      </w:rPr>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E49" w:rsidRPr="00AC1496" w:rsidRDefault="00013E49"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E49" w:rsidRPr="003D017C" w:rsidRDefault="00013E49" w:rsidP="009230F4">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425F37">
      <w:rPr>
        <w:rFonts w:cs="Times New Roman Bold"/>
        <w:noProof/>
        <w:szCs w:val="22"/>
        <w:rtl/>
      </w:rPr>
      <w:t>14</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425F37">
      <w:rPr>
        <w:b w:val="0"/>
        <w:bCs w:val="0"/>
        <w:noProof/>
      </w:rPr>
      <w:t>ITU-R  F.2086-0</w:t>
    </w:r>
    <w:r>
      <w:rPr>
        <w:b w:val="0"/>
        <w:bCs w:val="0"/>
      </w:rPr>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E49" w:rsidRPr="00AE3E36" w:rsidRDefault="00013E49" w:rsidP="009230F4">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Pr>
        <w:b/>
        <w:bCs/>
      </w:rPr>
      <w:fldChar w:fldCharType="begin"/>
    </w:r>
    <w:r>
      <w:rPr>
        <w:b/>
        <w:bCs/>
      </w:rPr>
      <w:instrText>styleref href</w:instrText>
    </w:r>
    <w:r>
      <w:rPr>
        <w:b/>
        <w:bCs/>
      </w:rPr>
      <w:fldChar w:fldCharType="separate"/>
    </w:r>
    <w:r w:rsidR="00425F37">
      <w:rPr>
        <w:b/>
        <w:bCs/>
        <w:noProof/>
      </w:rPr>
      <w:t>ITU-R  F.2086-0</w:t>
    </w:r>
    <w:r>
      <w:rPr>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425F37">
      <w:rPr>
        <w:rFonts w:cs="Times New Roman"/>
        <w:b/>
        <w:bCs/>
        <w:noProof/>
        <w:szCs w:val="22"/>
        <w:rtl/>
      </w:rPr>
      <w:t>13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E49" w:rsidRDefault="00013E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972AE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F6A0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E86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D441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FE86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2CA5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7E41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F8E2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6B3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3A80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E3B161E"/>
    <w:multiLevelType w:val="hybridMultilevel"/>
    <w:tmpl w:val="84923764"/>
    <w:lvl w:ilvl="0" w:tplc="088643A0">
      <w:start w:val="2"/>
      <w:numFmt w:val="bullet"/>
      <w:lvlText w:val="-"/>
      <w:lvlJc w:val="left"/>
      <w:pPr>
        <w:ind w:left="360" w:hanging="360"/>
      </w:pPr>
      <w:rPr>
        <w:rFonts w:ascii="Times New Roman" w:eastAsia="MS Mincho" w:hAnsi="Times New Roman" w:cs="Times New Roman" w:hint="default"/>
      </w:rPr>
    </w:lvl>
    <w:lvl w:ilvl="1" w:tplc="A5623B78" w:tentative="1">
      <w:start w:val="1"/>
      <w:numFmt w:val="bullet"/>
      <w:lvlText w:val=""/>
      <w:lvlJc w:val="left"/>
      <w:pPr>
        <w:ind w:left="840" w:hanging="420"/>
      </w:pPr>
      <w:rPr>
        <w:rFonts w:ascii="Wingdings" w:hAnsi="Wingdings" w:hint="default"/>
      </w:rPr>
    </w:lvl>
    <w:lvl w:ilvl="2" w:tplc="DA8AA03E" w:tentative="1">
      <w:start w:val="1"/>
      <w:numFmt w:val="bullet"/>
      <w:lvlText w:val=""/>
      <w:lvlJc w:val="left"/>
      <w:pPr>
        <w:ind w:left="1260" w:hanging="420"/>
      </w:pPr>
      <w:rPr>
        <w:rFonts w:ascii="Wingdings" w:hAnsi="Wingdings" w:hint="default"/>
      </w:rPr>
    </w:lvl>
    <w:lvl w:ilvl="3" w:tplc="D94E4228" w:tentative="1">
      <w:start w:val="1"/>
      <w:numFmt w:val="bullet"/>
      <w:lvlText w:val=""/>
      <w:lvlJc w:val="left"/>
      <w:pPr>
        <w:ind w:left="1680" w:hanging="420"/>
      </w:pPr>
      <w:rPr>
        <w:rFonts w:ascii="Wingdings" w:hAnsi="Wingdings" w:hint="default"/>
      </w:rPr>
    </w:lvl>
    <w:lvl w:ilvl="4" w:tplc="53F06E10" w:tentative="1">
      <w:start w:val="1"/>
      <w:numFmt w:val="bullet"/>
      <w:lvlText w:val=""/>
      <w:lvlJc w:val="left"/>
      <w:pPr>
        <w:ind w:left="2100" w:hanging="420"/>
      </w:pPr>
      <w:rPr>
        <w:rFonts w:ascii="Wingdings" w:hAnsi="Wingdings" w:hint="default"/>
      </w:rPr>
    </w:lvl>
    <w:lvl w:ilvl="5" w:tplc="D75EBCEE" w:tentative="1">
      <w:start w:val="1"/>
      <w:numFmt w:val="bullet"/>
      <w:lvlText w:val=""/>
      <w:lvlJc w:val="left"/>
      <w:pPr>
        <w:ind w:left="2520" w:hanging="420"/>
      </w:pPr>
      <w:rPr>
        <w:rFonts w:ascii="Wingdings" w:hAnsi="Wingdings" w:hint="default"/>
      </w:rPr>
    </w:lvl>
    <w:lvl w:ilvl="6" w:tplc="6CC66ECA" w:tentative="1">
      <w:start w:val="1"/>
      <w:numFmt w:val="bullet"/>
      <w:lvlText w:val=""/>
      <w:lvlJc w:val="left"/>
      <w:pPr>
        <w:ind w:left="2940" w:hanging="420"/>
      </w:pPr>
      <w:rPr>
        <w:rFonts w:ascii="Wingdings" w:hAnsi="Wingdings" w:hint="default"/>
      </w:rPr>
    </w:lvl>
    <w:lvl w:ilvl="7" w:tplc="B1F8073A" w:tentative="1">
      <w:start w:val="1"/>
      <w:numFmt w:val="bullet"/>
      <w:lvlText w:val=""/>
      <w:lvlJc w:val="left"/>
      <w:pPr>
        <w:ind w:left="3360" w:hanging="420"/>
      </w:pPr>
      <w:rPr>
        <w:rFonts w:ascii="Wingdings" w:hAnsi="Wingdings" w:hint="default"/>
      </w:rPr>
    </w:lvl>
    <w:lvl w:ilvl="8" w:tplc="BCC08FF8" w:tentative="1">
      <w:start w:val="1"/>
      <w:numFmt w:val="bullet"/>
      <w:lvlText w:val=""/>
      <w:lvlJc w:val="left"/>
      <w:pPr>
        <w:ind w:left="3780" w:hanging="420"/>
      </w:pPr>
      <w:rPr>
        <w:rFonts w:ascii="Wingdings" w:hAnsi="Wingdings" w:hint="default"/>
      </w:rPr>
    </w:lvl>
  </w:abstractNum>
  <w:abstractNum w:abstractNumId="12" w15:restartNumberingAfterBreak="0">
    <w:nsid w:val="12D82751"/>
    <w:multiLevelType w:val="multilevel"/>
    <w:tmpl w:val="04090023"/>
    <w:lvl w:ilvl="0">
      <w:start w:val="1"/>
      <w:numFmt w:val="upperRoman"/>
      <w:lvlText w:val="Article %1."/>
      <w:lvlJc w:val="left"/>
      <w:pPr>
        <w:tabs>
          <w:tab w:val="num" w:pos="1800"/>
        </w:tabs>
        <w:ind w:left="0" w:firstLine="0"/>
      </w:pPr>
      <w:rPr>
        <w:rFonts w:cs="Times New Roman"/>
      </w:rPr>
    </w:lvl>
    <w:lvl w:ilvl="1">
      <w:start w:val="1"/>
      <w:numFmt w:val="decimalZero"/>
      <w:isLgl/>
      <w:lvlText w:val="Section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15:restartNumberingAfterBreak="0">
    <w:nsid w:val="14356934"/>
    <w:multiLevelType w:val="hybridMultilevel"/>
    <w:tmpl w:val="59765D82"/>
    <w:lvl w:ilvl="0" w:tplc="DE5AA610">
      <w:start w:val="1"/>
      <w:numFmt w:val="bullet"/>
      <w:lvlText w:val="-"/>
      <w:lvlJc w:val="left"/>
      <w:pPr>
        <w:ind w:left="360" w:hanging="360"/>
      </w:pPr>
      <w:rPr>
        <w:rFonts w:ascii="Times New Roman" w:eastAsia="MS Mincho" w:hAnsi="Times New Roman" w:cs="Times New Roman" w:hint="default"/>
      </w:rPr>
    </w:lvl>
    <w:lvl w:ilvl="1" w:tplc="65F62C5C" w:tentative="1">
      <w:start w:val="1"/>
      <w:numFmt w:val="bullet"/>
      <w:lvlText w:val=""/>
      <w:lvlJc w:val="left"/>
      <w:pPr>
        <w:ind w:left="840" w:hanging="420"/>
      </w:pPr>
      <w:rPr>
        <w:rFonts w:ascii="Wingdings" w:hAnsi="Wingdings" w:hint="default"/>
      </w:rPr>
    </w:lvl>
    <w:lvl w:ilvl="2" w:tplc="1BE800E6" w:tentative="1">
      <w:start w:val="1"/>
      <w:numFmt w:val="bullet"/>
      <w:lvlText w:val=""/>
      <w:lvlJc w:val="left"/>
      <w:pPr>
        <w:ind w:left="1260" w:hanging="420"/>
      </w:pPr>
      <w:rPr>
        <w:rFonts w:ascii="Wingdings" w:hAnsi="Wingdings" w:hint="default"/>
      </w:rPr>
    </w:lvl>
    <w:lvl w:ilvl="3" w:tplc="C988E476" w:tentative="1">
      <w:start w:val="1"/>
      <w:numFmt w:val="bullet"/>
      <w:lvlText w:val=""/>
      <w:lvlJc w:val="left"/>
      <w:pPr>
        <w:ind w:left="1680" w:hanging="420"/>
      </w:pPr>
      <w:rPr>
        <w:rFonts w:ascii="Wingdings" w:hAnsi="Wingdings" w:hint="default"/>
      </w:rPr>
    </w:lvl>
    <w:lvl w:ilvl="4" w:tplc="3700802A" w:tentative="1">
      <w:start w:val="1"/>
      <w:numFmt w:val="bullet"/>
      <w:lvlText w:val=""/>
      <w:lvlJc w:val="left"/>
      <w:pPr>
        <w:ind w:left="2100" w:hanging="420"/>
      </w:pPr>
      <w:rPr>
        <w:rFonts w:ascii="Wingdings" w:hAnsi="Wingdings" w:hint="default"/>
      </w:rPr>
    </w:lvl>
    <w:lvl w:ilvl="5" w:tplc="3752BA48" w:tentative="1">
      <w:start w:val="1"/>
      <w:numFmt w:val="bullet"/>
      <w:lvlText w:val=""/>
      <w:lvlJc w:val="left"/>
      <w:pPr>
        <w:ind w:left="2520" w:hanging="420"/>
      </w:pPr>
      <w:rPr>
        <w:rFonts w:ascii="Wingdings" w:hAnsi="Wingdings" w:hint="default"/>
      </w:rPr>
    </w:lvl>
    <w:lvl w:ilvl="6" w:tplc="D464B4F0" w:tentative="1">
      <w:start w:val="1"/>
      <w:numFmt w:val="bullet"/>
      <w:lvlText w:val=""/>
      <w:lvlJc w:val="left"/>
      <w:pPr>
        <w:ind w:left="2940" w:hanging="420"/>
      </w:pPr>
      <w:rPr>
        <w:rFonts w:ascii="Wingdings" w:hAnsi="Wingdings" w:hint="default"/>
      </w:rPr>
    </w:lvl>
    <w:lvl w:ilvl="7" w:tplc="E506CEB2" w:tentative="1">
      <w:start w:val="1"/>
      <w:numFmt w:val="bullet"/>
      <w:lvlText w:val=""/>
      <w:lvlJc w:val="left"/>
      <w:pPr>
        <w:ind w:left="3360" w:hanging="420"/>
      </w:pPr>
      <w:rPr>
        <w:rFonts w:ascii="Wingdings" w:hAnsi="Wingdings" w:hint="default"/>
      </w:rPr>
    </w:lvl>
    <w:lvl w:ilvl="8" w:tplc="0DD4CDFA" w:tentative="1">
      <w:start w:val="1"/>
      <w:numFmt w:val="bullet"/>
      <w:lvlText w:val=""/>
      <w:lvlJc w:val="left"/>
      <w:pPr>
        <w:ind w:left="3780" w:hanging="420"/>
      </w:pPr>
      <w:rPr>
        <w:rFonts w:ascii="Wingdings" w:hAnsi="Wingdings" w:hint="default"/>
      </w:rPr>
    </w:lvl>
  </w:abstractNum>
  <w:abstractNum w:abstractNumId="14" w15:restartNumberingAfterBreak="0">
    <w:nsid w:val="172E0741"/>
    <w:multiLevelType w:val="hybridMultilevel"/>
    <w:tmpl w:val="73506790"/>
    <w:lvl w:ilvl="0" w:tplc="4F04CAF6">
      <w:numFmt w:val="bullet"/>
      <w:lvlText w:val="–"/>
      <w:lvlJc w:val="left"/>
      <w:pPr>
        <w:tabs>
          <w:tab w:val="num" w:pos="795"/>
        </w:tabs>
        <w:ind w:left="795" w:hanging="795"/>
      </w:pPr>
      <w:rPr>
        <w:rFonts w:ascii="Times New Roman" w:eastAsia="Times New Roman" w:hAnsi="Times New Roman" w:cs="Times New Roman" w:hint="default"/>
      </w:rPr>
    </w:lvl>
    <w:lvl w:ilvl="1" w:tplc="E29864AE" w:tentative="1">
      <w:start w:val="1"/>
      <w:numFmt w:val="bullet"/>
      <w:lvlText w:val="o"/>
      <w:lvlJc w:val="left"/>
      <w:pPr>
        <w:tabs>
          <w:tab w:val="num" w:pos="1080"/>
        </w:tabs>
        <w:ind w:left="1080" w:hanging="360"/>
      </w:pPr>
      <w:rPr>
        <w:rFonts w:ascii="Courier New" w:hAnsi="Courier New" w:cs="Courier New" w:hint="default"/>
      </w:rPr>
    </w:lvl>
    <w:lvl w:ilvl="2" w:tplc="D0B447CA" w:tentative="1">
      <w:start w:val="1"/>
      <w:numFmt w:val="bullet"/>
      <w:lvlText w:val=""/>
      <w:lvlJc w:val="left"/>
      <w:pPr>
        <w:tabs>
          <w:tab w:val="num" w:pos="1800"/>
        </w:tabs>
        <w:ind w:left="1800" w:hanging="360"/>
      </w:pPr>
      <w:rPr>
        <w:rFonts w:ascii="Wingdings" w:hAnsi="Wingdings" w:hint="default"/>
      </w:rPr>
    </w:lvl>
    <w:lvl w:ilvl="3" w:tplc="8F540380" w:tentative="1">
      <w:start w:val="1"/>
      <w:numFmt w:val="bullet"/>
      <w:lvlText w:val=""/>
      <w:lvlJc w:val="left"/>
      <w:pPr>
        <w:tabs>
          <w:tab w:val="num" w:pos="2520"/>
        </w:tabs>
        <w:ind w:left="2520" w:hanging="360"/>
      </w:pPr>
      <w:rPr>
        <w:rFonts w:ascii="Symbol" w:hAnsi="Symbol" w:hint="default"/>
      </w:rPr>
    </w:lvl>
    <w:lvl w:ilvl="4" w:tplc="ADE221A2" w:tentative="1">
      <w:start w:val="1"/>
      <w:numFmt w:val="bullet"/>
      <w:lvlText w:val="o"/>
      <w:lvlJc w:val="left"/>
      <w:pPr>
        <w:tabs>
          <w:tab w:val="num" w:pos="3240"/>
        </w:tabs>
        <w:ind w:left="3240" w:hanging="360"/>
      </w:pPr>
      <w:rPr>
        <w:rFonts w:ascii="Courier New" w:hAnsi="Courier New" w:cs="Courier New" w:hint="default"/>
      </w:rPr>
    </w:lvl>
    <w:lvl w:ilvl="5" w:tplc="9AC0359A" w:tentative="1">
      <w:start w:val="1"/>
      <w:numFmt w:val="bullet"/>
      <w:lvlText w:val=""/>
      <w:lvlJc w:val="left"/>
      <w:pPr>
        <w:tabs>
          <w:tab w:val="num" w:pos="3960"/>
        </w:tabs>
        <w:ind w:left="3960" w:hanging="360"/>
      </w:pPr>
      <w:rPr>
        <w:rFonts w:ascii="Wingdings" w:hAnsi="Wingdings" w:hint="default"/>
      </w:rPr>
    </w:lvl>
    <w:lvl w:ilvl="6" w:tplc="E2EAB520" w:tentative="1">
      <w:start w:val="1"/>
      <w:numFmt w:val="bullet"/>
      <w:lvlText w:val=""/>
      <w:lvlJc w:val="left"/>
      <w:pPr>
        <w:tabs>
          <w:tab w:val="num" w:pos="4680"/>
        </w:tabs>
        <w:ind w:left="4680" w:hanging="360"/>
      </w:pPr>
      <w:rPr>
        <w:rFonts w:ascii="Symbol" w:hAnsi="Symbol" w:hint="default"/>
      </w:rPr>
    </w:lvl>
    <w:lvl w:ilvl="7" w:tplc="1578DE0E" w:tentative="1">
      <w:start w:val="1"/>
      <w:numFmt w:val="bullet"/>
      <w:lvlText w:val="o"/>
      <w:lvlJc w:val="left"/>
      <w:pPr>
        <w:tabs>
          <w:tab w:val="num" w:pos="5400"/>
        </w:tabs>
        <w:ind w:left="5400" w:hanging="360"/>
      </w:pPr>
      <w:rPr>
        <w:rFonts w:ascii="Courier New" w:hAnsi="Courier New" w:cs="Courier New" w:hint="default"/>
      </w:rPr>
    </w:lvl>
    <w:lvl w:ilvl="8" w:tplc="6F3A9208"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A5141FB"/>
    <w:multiLevelType w:val="hybridMultilevel"/>
    <w:tmpl w:val="F07EDB5A"/>
    <w:lvl w:ilvl="0" w:tplc="E3749166">
      <w:start w:val="2"/>
      <w:numFmt w:val="bullet"/>
      <w:lvlText w:val="-"/>
      <w:lvlJc w:val="left"/>
      <w:pPr>
        <w:ind w:left="360" w:hanging="360"/>
      </w:pPr>
      <w:rPr>
        <w:rFonts w:ascii="Times New Roman" w:eastAsia="MS Mincho" w:hAnsi="Times New Roman" w:cs="Times New Roman" w:hint="default"/>
      </w:rPr>
    </w:lvl>
    <w:lvl w:ilvl="1" w:tplc="9B046E22" w:tentative="1">
      <w:start w:val="1"/>
      <w:numFmt w:val="bullet"/>
      <w:lvlText w:val=""/>
      <w:lvlJc w:val="left"/>
      <w:pPr>
        <w:ind w:left="840" w:hanging="420"/>
      </w:pPr>
      <w:rPr>
        <w:rFonts w:ascii="Wingdings" w:hAnsi="Wingdings" w:hint="default"/>
      </w:rPr>
    </w:lvl>
    <w:lvl w:ilvl="2" w:tplc="66E85324" w:tentative="1">
      <w:start w:val="1"/>
      <w:numFmt w:val="bullet"/>
      <w:lvlText w:val=""/>
      <w:lvlJc w:val="left"/>
      <w:pPr>
        <w:ind w:left="1260" w:hanging="420"/>
      </w:pPr>
      <w:rPr>
        <w:rFonts w:ascii="Wingdings" w:hAnsi="Wingdings" w:hint="default"/>
      </w:rPr>
    </w:lvl>
    <w:lvl w:ilvl="3" w:tplc="EBBC34C4" w:tentative="1">
      <w:start w:val="1"/>
      <w:numFmt w:val="bullet"/>
      <w:lvlText w:val=""/>
      <w:lvlJc w:val="left"/>
      <w:pPr>
        <w:ind w:left="1680" w:hanging="420"/>
      </w:pPr>
      <w:rPr>
        <w:rFonts w:ascii="Wingdings" w:hAnsi="Wingdings" w:hint="default"/>
      </w:rPr>
    </w:lvl>
    <w:lvl w:ilvl="4" w:tplc="9BB60046" w:tentative="1">
      <w:start w:val="1"/>
      <w:numFmt w:val="bullet"/>
      <w:lvlText w:val=""/>
      <w:lvlJc w:val="left"/>
      <w:pPr>
        <w:ind w:left="2100" w:hanging="420"/>
      </w:pPr>
      <w:rPr>
        <w:rFonts w:ascii="Wingdings" w:hAnsi="Wingdings" w:hint="default"/>
      </w:rPr>
    </w:lvl>
    <w:lvl w:ilvl="5" w:tplc="E450730A" w:tentative="1">
      <w:start w:val="1"/>
      <w:numFmt w:val="bullet"/>
      <w:lvlText w:val=""/>
      <w:lvlJc w:val="left"/>
      <w:pPr>
        <w:ind w:left="2520" w:hanging="420"/>
      </w:pPr>
      <w:rPr>
        <w:rFonts w:ascii="Wingdings" w:hAnsi="Wingdings" w:hint="default"/>
      </w:rPr>
    </w:lvl>
    <w:lvl w:ilvl="6" w:tplc="E2186CD0" w:tentative="1">
      <w:start w:val="1"/>
      <w:numFmt w:val="bullet"/>
      <w:lvlText w:val=""/>
      <w:lvlJc w:val="left"/>
      <w:pPr>
        <w:ind w:left="2940" w:hanging="420"/>
      </w:pPr>
      <w:rPr>
        <w:rFonts w:ascii="Wingdings" w:hAnsi="Wingdings" w:hint="default"/>
      </w:rPr>
    </w:lvl>
    <w:lvl w:ilvl="7" w:tplc="CA2EF36A" w:tentative="1">
      <w:start w:val="1"/>
      <w:numFmt w:val="bullet"/>
      <w:lvlText w:val=""/>
      <w:lvlJc w:val="left"/>
      <w:pPr>
        <w:ind w:left="3360" w:hanging="420"/>
      </w:pPr>
      <w:rPr>
        <w:rFonts w:ascii="Wingdings" w:hAnsi="Wingdings" w:hint="default"/>
      </w:rPr>
    </w:lvl>
    <w:lvl w:ilvl="8" w:tplc="E3D292FE" w:tentative="1">
      <w:start w:val="1"/>
      <w:numFmt w:val="bullet"/>
      <w:lvlText w:val=""/>
      <w:lvlJc w:val="left"/>
      <w:pPr>
        <w:ind w:left="3780" w:hanging="420"/>
      </w:pPr>
      <w:rPr>
        <w:rFonts w:ascii="Wingdings" w:hAnsi="Wingdings" w:hint="default"/>
      </w:r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F7B6B89"/>
    <w:multiLevelType w:val="hybridMultilevel"/>
    <w:tmpl w:val="E1229558"/>
    <w:lvl w:ilvl="0" w:tplc="996C4C1E">
      <w:start w:val="1"/>
      <w:numFmt w:val="decimal"/>
      <w:lvlText w:val="(%1)"/>
      <w:lvlJc w:val="left"/>
      <w:pPr>
        <w:ind w:left="360" w:hanging="360"/>
      </w:pPr>
      <w:rPr>
        <w:rFonts w:hint="default"/>
      </w:rPr>
    </w:lvl>
    <w:lvl w:ilvl="1" w:tplc="6C544DF8" w:tentative="1">
      <w:start w:val="1"/>
      <w:numFmt w:val="aiueoFullWidth"/>
      <w:lvlText w:val="(%2)"/>
      <w:lvlJc w:val="left"/>
      <w:pPr>
        <w:ind w:left="840" w:hanging="420"/>
      </w:pPr>
    </w:lvl>
    <w:lvl w:ilvl="2" w:tplc="BAB4187A" w:tentative="1">
      <w:start w:val="1"/>
      <w:numFmt w:val="decimalEnclosedCircle"/>
      <w:lvlText w:val="%3"/>
      <w:lvlJc w:val="left"/>
      <w:pPr>
        <w:ind w:left="1260" w:hanging="420"/>
      </w:pPr>
    </w:lvl>
    <w:lvl w:ilvl="3" w:tplc="83CA4D36" w:tentative="1">
      <w:start w:val="1"/>
      <w:numFmt w:val="decimal"/>
      <w:lvlText w:val="%4."/>
      <w:lvlJc w:val="left"/>
      <w:pPr>
        <w:ind w:left="1680" w:hanging="420"/>
      </w:pPr>
    </w:lvl>
    <w:lvl w:ilvl="4" w:tplc="9434334E" w:tentative="1">
      <w:start w:val="1"/>
      <w:numFmt w:val="aiueoFullWidth"/>
      <w:lvlText w:val="(%5)"/>
      <w:lvlJc w:val="left"/>
      <w:pPr>
        <w:ind w:left="2100" w:hanging="420"/>
      </w:pPr>
    </w:lvl>
    <w:lvl w:ilvl="5" w:tplc="A3E294C8" w:tentative="1">
      <w:start w:val="1"/>
      <w:numFmt w:val="decimalEnclosedCircle"/>
      <w:lvlText w:val="%6"/>
      <w:lvlJc w:val="left"/>
      <w:pPr>
        <w:ind w:left="2520" w:hanging="420"/>
      </w:pPr>
    </w:lvl>
    <w:lvl w:ilvl="6" w:tplc="525E35F2" w:tentative="1">
      <w:start w:val="1"/>
      <w:numFmt w:val="decimal"/>
      <w:lvlText w:val="%7."/>
      <w:lvlJc w:val="left"/>
      <w:pPr>
        <w:ind w:left="2940" w:hanging="420"/>
      </w:pPr>
    </w:lvl>
    <w:lvl w:ilvl="7" w:tplc="EE5839AC" w:tentative="1">
      <w:start w:val="1"/>
      <w:numFmt w:val="aiueoFullWidth"/>
      <w:lvlText w:val="(%8)"/>
      <w:lvlJc w:val="left"/>
      <w:pPr>
        <w:ind w:left="3360" w:hanging="420"/>
      </w:pPr>
    </w:lvl>
    <w:lvl w:ilvl="8" w:tplc="FBD6F6C4" w:tentative="1">
      <w:start w:val="1"/>
      <w:numFmt w:val="decimalEnclosedCircle"/>
      <w:lvlText w:val="%9"/>
      <w:lvlJc w:val="left"/>
      <w:pPr>
        <w:ind w:left="3780" w:hanging="420"/>
      </w:pPr>
    </w:lvl>
  </w:abstractNum>
  <w:abstractNum w:abstractNumId="18"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B261882"/>
    <w:multiLevelType w:val="hybridMultilevel"/>
    <w:tmpl w:val="B836A364"/>
    <w:lvl w:ilvl="0" w:tplc="EB34CC14">
      <w:start w:val="1"/>
      <w:numFmt w:val="bullet"/>
      <w:lvlText w:val=""/>
      <w:lvlJc w:val="left"/>
      <w:pPr>
        <w:ind w:left="720" w:hanging="360"/>
      </w:pPr>
      <w:rPr>
        <w:rFonts w:ascii="Symbol" w:hAnsi="Symbol" w:hint="default"/>
      </w:rPr>
    </w:lvl>
    <w:lvl w:ilvl="1" w:tplc="D46497E4" w:tentative="1">
      <w:start w:val="1"/>
      <w:numFmt w:val="bullet"/>
      <w:lvlText w:val="o"/>
      <w:lvlJc w:val="left"/>
      <w:pPr>
        <w:ind w:left="1440" w:hanging="360"/>
      </w:pPr>
      <w:rPr>
        <w:rFonts w:ascii="Courier New" w:hAnsi="Courier New" w:cs="Courier New" w:hint="default"/>
      </w:rPr>
    </w:lvl>
    <w:lvl w:ilvl="2" w:tplc="88DE2CD2" w:tentative="1">
      <w:start w:val="1"/>
      <w:numFmt w:val="bullet"/>
      <w:lvlText w:val=""/>
      <w:lvlJc w:val="left"/>
      <w:pPr>
        <w:ind w:left="2160" w:hanging="360"/>
      </w:pPr>
      <w:rPr>
        <w:rFonts w:ascii="Wingdings" w:hAnsi="Wingdings" w:hint="default"/>
      </w:rPr>
    </w:lvl>
    <w:lvl w:ilvl="3" w:tplc="C4D4A0C4" w:tentative="1">
      <w:start w:val="1"/>
      <w:numFmt w:val="bullet"/>
      <w:lvlText w:val=""/>
      <w:lvlJc w:val="left"/>
      <w:pPr>
        <w:ind w:left="2880" w:hanging="360"/>
      </w:pPr>
      <w:rPr>
        <w:rFonts w:ascii="Symbol" w:hAnsi="Symbol" w:hint="default"/>
      </w:rPr>
    </w:lvl>
    <w:lvl w:ilvl="4" w:tplc="04F2F8F0" w:tentative="1">
      <w:start w:val="1"/>
      <w:numFmt w:val="bullet"/>
      <w:lvlText w:val="o"/>
      <w:lvlJc w:val="left"/>
      <w:pPr>
        <w:ind w:left="3600" w:hanging="360"/>
      </w:pPr>
      <w:rPr>
        <w:rFonts w:ascii="Courier New" w:hAnsi="Courier New" w:cs="Courier New" w:hint="default"/>
      </w:rPr>
    </w:lvl>
    <w:lvl w:ilvl="5" w:tplc="9770228C" w:tentative="1">
      <w:start w:val="1"/>
      <w:numFmt w:val="bullet"/>
      <w:lvlText w:val=""/>
      <w:lvlJc w:val="left"/>
      <w:pPr>
        <w:ind w:left="4320" w:hanging="360"/>
      </w:pPr>
      <w:rPr>
        <w:rFonts w:ascii="Wingdings" w:hAnsi="Wingdings" w:hint="default"/>
      </w:rPr>
    </w:lvl>
    <w:lvl w:ilvl="6" w:tplc="AF6AFFDE" w:tentative="1">
      <w:start w:val="1"/>
      <w:numFmt w:val="bullet"/>
      <w:lvlText w:val=""/>
      <w:lvlJc w:val="left"/>
      <w:pPr>
        <w:ind w:left="5040" w:hanging="360"/>
      </w:pPr>
      <w:rPr>
        <w:rFonts w:ascii="Symbol" w:hAnsi="Symbol" w:hint="default"/>
      </w:rPr>
    </w:lvl>
    <w:lvl w:ilvl="7" w:tplc="852E9FB8" w:tentative="1">
      <w:start w:val="1"/>
      <w:numFmt w:val="bullet"/>
      <w:lvlText w:val="o"/>
      <w:lvlJc w:val="left"/>
      <w:pPr>
        <w:ind w:left="5760" w:hanging="360"/>
      </w:pPr>
      <w:rPr>
        <w:rFonts w:ascii="Courier New" w:hAnsi="Courier New" w:cs="Courier New" w:hint="default"/>
      </w:rPr>
    </w:lvl>
    <w:lvl w:ilvl="8" w:tplc="CE8A351E" w:tentative="1">
      <w:start w:val="1"/>
      <w:numFmt w:val="bullet"/>
      <w:lvlText w:val=""/>
      <w:lvlJc w:val="left"/>
      <w:pPr>
        <w:ind w:left="6480" w:hanging="360"/>
      </w:pPr>
      <w:rPr>
        <w:rFonts w:ascii="Wingdings" w:hAnsi="Wingdings" w:hint="default"/>
      </w:rPr>
    </w:lvl>
  </w:abstractNum>
  <w:abstractNum w:abstractNumId="20"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AE01BA"/>
    <w:multiLevelType w:val="hybridMultilevel"/>
    <w:tmpl w:val="572247D8"/>
    <w:lvl w:ilvl="0" w:tplc="D6D66A20">
      <w:start w:val="1"/>
      <w:numFmt w:val="decimal"/>
      <w:lvlText w:val="(%1)"/>
      <w:lvlJc w:val="left"/>
      <w:pPr>
        <w:ind w:left="360" w:hanging="360"/>
      </w:pPr>
      <w:rPr>
        <w:rFonts w:hint="default"/>
      </w:rPr>
    </w:lvl>
    <w:lvl w:ilvl="1" w:tplc="D2604480" w:tentative="1">
      <w:start w:val="1"/>
      <w:numFmt w:val="aiueoFullWidth"/>
      <w:lvlText w:val="(%2)"/>
      <w:lvlJc w:val="left"/>
      <w:pPr>
        <w:ind w:left="840" w:hanging="420"/>
      </w:pPr>
    </w:lvl>
    <w:lvl w:ilvl="2" w:tplc="57D2A6AE" w:tentative="1">
      <w:start w:val="1"/>
      <w:numFmt w:val="decimalEnclosedCircle"/>
      <w:lvlText w:val="%3"/>
      <w:lvlJc w:val="left"/>
      <w:pPr>
        <w:ind w:left="1260" w:hanging="420"/>
      </w:pPr>
    </w:lvl>
    <w:lvl w:ilvl="3" w:tplc="0B2A9532" w:tentative="1">
      <w:start w:val="1"/>
      <w:numFmt w:val="decimal"/>
      <w:lvlText w:val="%4."/>
      <w:lvlJc w:val="left"/>
      <w:pPr>
        <w:ind w:left="1680" w:hanging="420"/>
      </w:pPr>
    </w:lvl>
    <w:lvl w:ilvl="4" w:tplc="1734AAA0" w:tentative="1">
      <w:start w:val="1"/>
      <w:numFmt w:val="aiueoFullWidth"/>
      <w:lvlText w:val="(%5)"/>
      <w:lvlJc w:val="left"/>
      <w:pPr>
        <w:ind w:left="2100" w:hanging="420"/>
      </w:pPr>
    </w:lvl>
    <w:lvl w:ilvl="5" w:tplc="276CE86C" w:tentative="1">
      <w:start w:val="1"/>
      <w:numFmt w:val="decimalEnclosedCircle"/>
      <w:lvlText w:val="%6"/>
      <w:lvlJc w:val="left"/>
      <w:pPr>
        <w:ind w:left="2520" w:hanging="420"/>
      </w:pPr>
    </w:lvl>
    <w:lvl w:ilvl="6" w:tplc="134EE80A" w:tentative="1">
      <w:start w:val="1"/>
      <w:numFmt w:val="decimal"/>
      <w:lvlText w:val="%7."/>
      <w:lvlJc w:val="left"/>
      <w:pPr>
        <w:ind w:left="2940" w:hanging="420"/>
      </w:pPr>
    </w:lvl>
    <w:lvl w:ilvl="7" w:tplc="501CC4A8" w:tentative="1">
      <w:start w:val="1"/>
      <w:numFmt w:val="aiueoFullWidth"/>
      <w:lvlText w:val="(%8)"/>
      <w:lvlJc w:val="left"/>
      <w:pPr>
        <w:ind w:left="3360" w:hanging="420"/>
      </w:pPr>
    </w:lvl>
    <w:lvl w:ilvl="8" w:tplc="DA404FA8" w:tentative="1">
      <w:start w:val="1"/>
      <w:numFmt w:val="decimalEnclosedCircle"/>
      <w:lvlText w:val="%9"/>
      <w:lvlJc w:val="left"/>
      <w:pPr>
        <w:ind w:left="3780" w:hanging="420"/>
      </w:pPr>
    </w:lvl>
  </w:abstractNum>
  <w:abstractNum w:abstractNumId="22" w15:restartNumberingAfterBreak="0">
    <w:nsid w:val="325D5115"/>
    <w:multiLevelType w:val="multilevel"/>
    <w:tmpl w:val="F7A62720"/>
    <w:lvl w:ilvl="0">
      <w:start w:val="1"/>
      <w:numFmt w:val="decimal"/>
      <w:lvlText w:val="%1."/>
      <w:lvlJc w:val="left"/>
      <w:pPr>
        <w:ind w:left="324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4834B16"/>
    <w:multiLevelType w:val="hybridMultilevel"/>
    <w:tmpl w:val="404631BC"/>
    <w:lvl w:ilvl="0" w:tplc="E9D05592">
      <w:numFmt w:val="bullet"/>
      <w:lvlText w:val="-"/>
      <w:lvlJc w:val="left"/>
      <w:pPr>
        <w:ind w:left="360" w:hanging="360"/>
      </w:pPr>
      <w:rPr>
        <w:rFonts w:ascii="Times New Roman" w:eastAsia="MS Mincho" w:hAnsi="Times New Roman" w:cs="Times New Roman" w:hint="default"/>
      </w:rPr>
    </w:lvl>
    <w:lvl w:ilvl="1" w:tplc="464AF262" w:tentative="1">
      <w:start w:val="1"/>
      <w:numFmt w:val="bullet"/>
      <w:lvlText w:val=""/>
      <w:lvlJc w:val="left"/>
      <w:pPr>
        <w:ind w:left="840" w:hanging="420"/>
      </w:pPr>
      <w:rPr>
        <w:rFonts w:ascii="Wingdings" w:hAnsi="Wingdings" w:hint="default"/>
      </w:rPr>
    </w:lvl>
    <w:lvl w:ilvl="2" w:tplc="41A84488" w:tentative="1">
      <w:start w:val="1"/>
      <w:numFmt w:val="bullet"/>
      <w:lvlText w:val=""/>
      <w:lvlJc w:val="left"/>
      <w:pPr>
        <w:ind w:left="1260" w:hanging="420"/>
      </w:pPr>
      <w:rPr>
        <w:rFonts w:ascii="Wingdings" w:hAnsi="Wingdings" w:hint="default"/>
      </w:rPr>
    </w:lvl>
    <w:lvl w:ilvl="3" w:tplc="81BA305C" w:tentative="1">
      <w:start w:val="1"/>
      <w:numFmt w:val="bullet"/>
      <w:lvlText w:val=""/>
      <w:lvlJc w:val="left"/>
      <w:pPr>
        <w:ind w:left="1680" w:hanging="420"/>
      </w:pPr>
      <w:rPr>
        <w:rFonts w:ascii="Wingdings" w:hAnsi="Wingdings" w:hint="default"/>
      </w:rPr>
    </w:lvl>
    <w:lvl w:ilvl="4" w:tplc="B7D6FE74" w:tentative="1">
      <w:start w:val="1"/>
      <w:numFmt w:val="bullet"/>
      <w:lvlText w:val=""/>
      <w:lvlJc w:val="left"/>
      <w:pPr>
        <w:ind w:left="2100" w:hanging="420"/>
      </w:pPr>
      <w:rPr>
        <w:rFonts w:ascii="Wingdings" w:hAnsi="Wingdings" w:hint="default"/>
      </w:rPr>
    </w:lvl>
    <w:lvl w:ilvl="5" w:tplc="4498FB6E" w:tentative="1">
      <w:start w:val="1"/>
      <w:numFmt w:val="bullet"/>
      <w:lvlText w:val=""/>
      <w:lvlJc w:val="left"/>
      <w:pPr>
        <w:ind w:left="2520" w:hanging="420"/>
      </w:pPr>
      <w:rPr>
        <w:rFonts w:ascii="Wingdings" w:hAnsi="Wingdings" w:hint="default"/>
      </w:rPr>
    </w:lvl>
    <w:lvl w:ilvl="6" w:tplc="454CFC84" w:tentative="1">
      <w:start w:val="1"/>
      <w:numFmt w:val="bullet"/>
      <w:lvlText w:val=""/>
      <w:lvlJc w:val="left"/>
      <w:pPr>
        <w:ind w:left="2940" w:hanging="420"/>
      </w:pPr>
      <w:rPr>
        <w:rFonts w:ascii="Wingdings" w:hAnsi="Wingdings" w:hint="default"/>
      </w:rPr>
    </w:lvl>
    <w:lvl w:ilvl="7" w:tplc="F3C8DC5C" w:tentative="1">
      <w:start w:val="1"/>
      <w:numFmt w:val="bullet"/>
      <w:lvlText w:val=""/>
      <w:lvlJc w:val="left"/>
      <w:pPr>
        <w:ind w:left="3360" w:hanging="420"/>
      </w:pPr>
      <w:rPr>
        <w:rFonts w:ascii="Wingdings" w:hAnsi="Wingdings" w:hint="default"/>
      </w:rPr>
    </w:lvl>
    <w:lvl w:ilvl="8" w:tplc="3AFAFE88" w:tentative="1">
      <w:start w:val="1"/>
      <w:numFmt w:val="bullet"/>
      <w:lvlText w:val=""/>
      <w:lvlJc w:val="left"/>
      <w:pPr>
        <w:ind w:left="3780" w:hanging="420"/>
      </w:pPr>
      <w:rPr>
        <w:rFonts w:ascii="Wingdings" w:hAnsi="Wingdings" w:hint="default"/>
      </w:rPr>
    </w:lvl>
  </w:abstractNum>
  <w:abstractNum w:abstractNumId="2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7B409B9"/>
    <w:multiLevelType w:val="multilevel"/>
    <w:tmpl w:val="3FE82B80"/>
    <w:lvl w:ilvl="0">
      <w:start w:val="2"/>
      <w:numFmt w:val="decimal"/>
      <w:lvlText w:val="%1"/>
      <w:lvlJc w:val="left"/>
      <w:pPr>
        <w:ind w:left="360" w:hanging="360"/>
      </w:pPr>
      <w:rPr>
        <w:rFonts w:hint="default"/>
        <w:sz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785B8B"/>
    <w:multiLevelType w:val="hybridMultilevel"/>
    <w:tmpl w:val="6750013A"/>
    <w:lvl w:ilvl="0" w:tplc="FCE452AA">
      <w:start w:val="2"/>
      <w:numFmt w:val="bullet"/>
      <w:lvlText w:val="-"/>
      <w:lvlJc w:val="left"/>
      <w:pPr>
        <w:ind w:left="360" w:hanging="360"/>
      </w:pPr>
      <w:rPr>
        <w:rFonts w:ascii="Times New Roman" w:eastAsia="MS Mincho" w:hAnsi="Times New Roman" w:cs="Times New Roman" w:hint="default"/>
      </w:rPr>
    </w:lvl>
    <w:lvl w:ilvl="1" w:tplc="A9C0B722" w:tentative="1">
      <w:start w:val="1"/>
      <w:numFmt w:val="bullet"/>
      <w:lvlText w:val=""/>
      <w:lvlJc w:val="left"/>
      <w:pPr>
        <w:ind w:left="840" w:hanging="420"/>
      </w:pPr>
      <w:rPr>
        <w:rFonts w:ascii="Wingdings" w:hAnsi="Wingdings" w:hint="default"/>
      </w:rPr>
    </w:lvl>
    <w:lvl w:ilvl="2" w:tplc="2EC25068" w:tentative="1">
      <w:start w:val="1"/>
      <w:numFmt w:val="bullet"/>
      <w:lvlText w:val=""/>
      <w:lvlJc w:val="left"/>
      <w:pPr>
        <w:ind w:left="1260" w:hanging="420"/>
      </w:pPr>
      <w:rPr>
        <w:rFonts w:ascii="Wingdings" w:hAnsi="Wingdings" w:hint="default"/>
      </w:rPr>
    </w:lvl>
    <w:lvl w:ilvl="3" w:tplc="055E6866" w:tentative="1">
      <w:start w:val="1"/>
      <w:numFmt w:val="bullet"/>
      <w:lvlText w:val=""/>
      <w:lvlJc w:val="left"/>
      <w:pPr>
        <w:ind w:left="1680" w:hanging="420"/>
      </w:pPr>
      <w:rPr>
        <w:rFonts w:ascii="Wingdings" w:hAnsi="Wingdings" w:hint="default"/>
      </w:rPr>
    </w:lvl>
    <w:lvl w:ilvl="4" w:tplc="B192B078" w:tentative="1">
      <w:start w:val="1"/>
      <w:numFmt w:val="bullet"/>
      <w:lvlText w:val=""/>
      <w:lvlJc w:val="left"/>
      <w:pPr>
        <w:ind w:left="2100" w:hanging="420"/>
      </w:pPr>
      <w:rPr>
        <w:rFonts w:ascii="Wingdings" w:hAnsi="Wingdings" w:hint="default"/>
      </w:rPr>
    </w:lvl>
    <w:lvl w:ilvl="5" w:tplc="9132919E" w:tentative="1">
      <w:start w:val="1"/>
      <w:numFmt w:val="bullet"/>
      <w:lvlText w:val=""/>
      <w:lvlJc w:val="left"/>
      <w:pPr>
        <w:ind w:left="2520" w:hanging="420"/>
      </w:pPr>
      <w:rPr>
        <w:rFonts w:ascii="Wingdings" w:hAnsi="Wingdings" w:hint="default"/>
      </w:rPr>
    </w:lvl>
    <w:lvl w:ilvl="6" w:tplc="F000DB6E" w:tentative="1">
      <w:start w:val="1"/>
      <w:numFmt w:val="bullet"/>
      <w:lvlText w:val=""/>
      <w:lvlJc w:val="left"/>
      <w:pPr>
        <w:ind w:left="2940" w:hanging="420"/>
      </w:pPr>
      <w:rPr>
        <w:rFonts w:ascii="Wingdings" w:hAnsi="Wingdings" w:hint="default"/>
      </w:rPr>
    </w:lvl>
    <w:lvl w:ilvl="7" w:tplc="A3628862" w:tentative="1">
      <w:start w:val="1"/>
      <w:numFmt w:val="bullet"/>
      <w:lvlText w:val=""/>
      <w:lvlJc w:val="left"/>
      <w:pPr>
        <w:ind w:left="3360" w:hanging="420"/>
      </w:pPr>
      <w:rPr>
        <w:rFonts w:ascii="Wingdings" w:hAnsi="Wingdings" w:hint="default"/>
      </w:rPr>
    </w:lvl>
    <w:lvl w:ilvl="8" w:tplc="9D765B4C" w:tentative="1">
      <w:start w:val="1"/>
      <w:numFmt w:val="bullet"/>
      <w:lvlText w:val=""/>
      <w:lvlJc w:val="left"/>
      <w:pPr>
        <w:ind w:left="3780" w:hanging="420"/>
      </w:pPr>
      <w:rPr>
        <w:rFonts w:ascii="Wingdings" w:hAnsi="Wingdings" w:hint="default"/>
      </w:rPr>
    </w:lvl>
  </w:abstractNum>
  <w:abstractNum w:abstractNumId="3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6F04B5"/>
    <w:multiLevelType w:val="hybridMultilevel"/>
    <w:tmpl w:val="752CB26E"/>
    <w:lvl w:ilvl="0" w:tplc="02BAD73E">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71404F1"/>
    <w:multiLevelType w:val="hybridMultilevel"/>
    <w:tmpl w:val="F4F04D88"/>
    <w:lvl w:ilvl="0" w:tplc="E22E8DFC">
      <w:start w:val="3"/>
      <w:numFmt w:val="bullet"/>
      <w:lvlText w:val="-"/>
      <w:lvlJc w:val="left"/>
      <w:pPr>
        <w:ind w:left="360" w:hanging="360"/>
      </w:pPr>
      <w:rPr>
        <w:rFonts w:ascii="Times New Roman" w:eastAsia="MS Mincho" w:hAnsi="Times New Roman" w:cs="Times New Roman" w:hint="default"/>
      </w:rPr>
    </w:lvl>
    <w:lvl w:ilvl="1" w:tplc="5F3AA1CA" w:tentative="1">
      <w:start w:val="1"/>
      <w:numFmt w:val="bullet"/>
      <w:lvlText w:val=""/>
      <w:lvlJc w:val="left"/>
      <w:pPr>
        <w:ind w:left="840" w:hanging="420"/>
      </w:pPr>
      <w:rPr>
        <w:rFonts w:ascii="Wingdings" w:hAnsi="Wingdings" w:hint="default"/>
      </w:rPr>
    </w:lvl>
    <w:lvl w:ilvl="2" w:tplc="5EB25B74" w:tentative="1">
      <w:start w:val="1"/>
      <w:numFmt w:val="bullet"/>
      <w:lvlText w:val=""/>
      <w:lvlJc w:val="left"/>
      <w:pPr>
        <w:ind w:left="1260" w:hanging="420"/>
      </w:pPr>
      <w:rPr>
        <w:rFonts w:ascii="Wingdings" w:hAnsi="Wingdings" w:hint="default"/>
      </w:rPr>
    </w:lvl>
    <w:lvl w:ilvl="3" w:tplc="E51272D2" w:tentative="1">
      <w:start w:val="1"/>
      <w:numFmt w:val="bullet"/>
      <w:lvlText w:val=""/>
      <w:lvlJc w:val="left"/>
      <w:pPr>
        <w:ind w:left="1680" w:hanging="420"/>
      </w:pPr>
      <w:rPr>
        <w:rFonts w:ascii="Wingdings" w:hAnsi="Wingdings" w:hint="default"/>
      </w:rPr>
    </w:lvl>
    <w:lvl w:ilvl="4" w:tplc="6B38D0CA" w:tentative="1">
      <w:start w:val="1"/>
      <w:numFmt w:val="bullet"/>
      <w:lvlText w:val=""/>
      <w:lvlJc w:val="left"/>
      <w:pPr>
        <w:ind w:left="2100" w:hanging="420"/>
      </w:pPr>
      <w:rPr>
        <w:rFonts w:ascii="Wingdings" w:hAnsi="Wingdings" w:hint="default"/>
      </w:rPr>
    </w:lvl>
    <w:lvl w:ilvl="5" w:tplc="635E9A2E" w:tentative="1">
      <w:start w:val="1"/>
      <w:numFmt w:val="bullet"/>
      <w:lvlText w:val=""/>
      <w:lvlJc w:val="left"/>
      <w:pPr>
        <w:ind w:left="2520" w:hanging="420"/>
      </w:pPr>
      <w:rPr>
        <w:rFonts w:ascii="Wingdings" w:hAnsi="Wingdings" w:hint="default"/>
      </w:rPr>
    </w:lvl>
    <w:lvl w:ilvl="6" w:tplc="67CA498C" w:tentative="1">
      <w:start w:val="1"/>
      <w:numFmt w:val="bullet"/>
      <w:lvlText w:val=""/>
      <w:lvlJc w:val="left"/>
      <w:pPr>
        <w:ind w:left="2940" w:hanging="420"/>
      </w:pPr>
      <w:rPr>
        <w:rFonts w:ascii="Wingdings" w:hAnsi="Wingdings" w:hint="default"/>
      </w:rPr>
    </w:lvl>
    <w:lvl w:ilvl="7" w:tplc="0FA21DFC" w:tentative="1">
      <w:start w:val="1"/>
      <w:numFmt w:val="bullet"/>
      <w:lvlText w:val=""/>
      <w:lvlJc w:val="left"/>
      <w:pPr>
        <w:ind w:left="3360" w:hanging="420"/>
      </w:pPr>
      <w:rPr>
        <w:rFonts w:ascii="Wingdings" w:hAnsi="Wingdings" w:hint="default"/>
      </w:rPr>
    </w:lvl>
    <w:lvl w:ilvl="8" w:tplc="9DBCA9DA" w:tentative="1">
      <w:start w:val="1"/>
      <w:numFmt w:val="bullet"/>
      <w:lvlText w:val=""/>
      <w:lvlJc w:val="left"/>
      <w:pPr>
        <w:ind w:left="3780" w:hanging="420"/>
      </w:pPr>
      <w:rPr>
        <w:rFonts w:ascii="Wingdings" w:hAnsi="Wingdings" w:hint="default"/>
      </w:rPr>
    </w:lvl>
  </w:abstractNum>
  <w:abstractNum w:abstractNumId="35"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C5E7F21"/>
    <w:multiLevelType w:val="hybridMultilevel"/>
    <w:tmpl w:val="D114ABA8"/>
    <w:lvl w:ilvl="0" w:tplc="4AAACD58">
      <w:numFmt w:val="bullet"/>
      <w:lvlText w:val="-"/>
      <w:lvlJc w:val="left"/>
      <w:pPr>
        <w:ind w:left="360" w:hanging="360"/>
      </w:pPr>
      <w:rPr>
        <w:rFonts w:ascii="Times New Roman" w:eastAsia="MS Mincho" w:hAnsi="Times New Roman" w:cs="Times New Roman" w:hint="default"/>
      </w:rPr>
    </w:lvl>
    <w:lvl w:ilvl="1" w:tplc="55563B7A" w:tentative="1">
      <w:start w:val="1"/>
      <w:numFmt w:val="bullet"/>
      <w:lvlText w:val=""/>
      <w:lvlJc w:val="left"/>
      <w:pPr>
        <w:ind w:left="840" w:hanging="420"/>
      </w:pPr>
      <w:rPr>
        <w:rFonts w:ascii="Wingdings" w:hAnsi="Wingdings" w:hint="default"/>
      </w:rPr>
    </w:lvl>
    <w:lvl w:ilvl="2" w:tplc="294CCCCC" w:tentative="1">
      <w:start w:val="1"/>
      <w:numFmt w:val="bullet"/>
      <w:lvlText w:val=""/>
      <w:lvlJc w:val="left"/>
      <w:pPr>
        <w:ind w:left="1260" w:hanging="420"/>
      </w:pPr>
      <w:rPr>
        <w:rFonts w:ascii="Wingdings" w:hAnsi="Wingdings" w:hint="default"/>
      </w:rPr>
    </w:lvl>
    <w:lvl w:ilvl="3" w:tplc="4A1806F4" w:tentative="1">
      <w:start w:val="1"/>
      <w:numFmt w:val="bullet"/>
      <w:lvlText w:val=""/>
      <w:lvlJc w:val="left"/>
      <w:pPr>
        <w:ind w:left="1680" w:hanging="420"/>
      </w:pPr>
      <w:rPr>
        <w:rFonts w:ascii="Wingdings" w:hAnsi="Wingdings" w:hint="default"/>
      </w:rPr>
    </w:lvl>
    <w:lvl w:ilvl="4" w:tplc="05A4E81A" w:tentative="1">
      <w:start w:val="1"/>
      <w:numFmt w:val="bullet"/>
      <w:lvlText w:val=""/>
      <w:lvlJc w:val="left"/>
      <w:pPr>
        <w:ind w:left="2100" w:hanging="420"/>
      </w:pPr>
      <w:rPr>
        <w:rFonts w:ascii="Wingdings" w:hAnsi="Wingdings" w:hint="default"/>
      </w:rPr>
    </w:lvl>
    <w:lvl w:ilvl="5" w:tplc="D9F04C02" w:tentative="1">
      <w:start w:val="1"/>
      <w:numFmt w:val="bullet"/>
      <w:lvlText w:val=""/>
      <w:lvlJc w:val="left"/>
      <w:pPr>
        <w:ind w:left="2520" w:hanging="420"/>
      </w:pPr>
      <w:rPr>
        <w:rFonts w:ascii="Wingdings" w:hAnsi="Wingdings" w:hint="default"/>
      </w:rPr>
    </w:lvl>
    <w:lvl w:ilvl="6" w:tplc="703E9392" w:tentative="1">
      <w:start w:val="1"/>
      <w:numFmt w:val="bullet"/>
      <w:lvlText w:val=""/>
      <w:lvlJc w:val="left"/>
      <w:pPr>
        <w:ind w:left="2940" w:hanging="420"/>
      </w:pPr>
      <w:rPr>
        <w:rFonts w:ascii="Wingdings" w:hAnsi="Wingdings" w:hint="default"/>
      </w:rPr>
    </w:lvl>
    <w:lvl w:ilvl="7" w:tplc="E1147B08" w:tentative="1">
      <w:start w:val="1"/>
      <w:numFmt w:val="bullet"/>
      <w:lvlText w:val=""/>
      <w:lvlJc w:val="left"/>
      <w:pPr>
        <w:ind w:left="3360" w:hanging="420"/>
      </w:pPr>
      <w:rPr>
        <w:rFonts w:ascii="Wingdings" w:hAnsi="Wingdings" w:hint="default"/>
      </w:rPr>
    </w:lvl>
    <w:lvl w:ilvl="8" w:tplc="5422361E" w:tentative="1">
      <w:start w:val="1"/>
      <w:numFmt w:val="bullet"/>
      <w:lvlText w:val=""/>
      <w:lvlJc w:val="left"/>
      <w:pPr>
        <w:ind w:left="3780" w:hanging="420"/>
      </w:pPr>
      <w:rPr>
        <w:rFonts w:ascii="Wingdings" w:hAnsi="Wingdings" w:hint="default"/>
      </w:rPr>
    </w:lvl>
  </w:abstractNum>
  <w:abstractNum w:abstractNumId="37" w15:restartNumberingAfterBreak="0">
    <w:nsid w:val="7EE863EA"/>
    <w:multiLevelType w:val="hybridMultilevel"/>
    <w:tmpl w:val="4530D736"/>
    <w:lvl w:ilvl="0" w:tplc="7200EF1A">
      <w:start w:val="2"/>
      <w:numFmt w:val="bullet"/>
      <w:lvlText w:val="–"/>
      <w:lvlJc w:val="left"/>
      <w:pPr>
        <w:tabs>
          <w:tab w:val="num" w:pos="795"/>
        </w:tabs>
        <w:ind w:left="795" w:hanging="795"/>
      </w:pPr>
      <w:rPr>
        <w:rFonts w:ascii="Times New Roman" w:eastAsia="MS Mincho" w:hAnsi="Times New Roman" w:cs="Times New Roman" w:hint="default"/>
      </w:rPr>
    </w:lvl>
    <w:lvl w:ilvl="1" w:tplc="727EEBBC" w:tentative="1">
      <w:start w:val="1"/>
      <w:numFmt w:val="bullet"/>
      <w:lvlText w:val=""/>
      <w:lvlJc w:val="left"/>
      <w:pPr>
        <w:tabs>
          <w:tab w:val="num" w:pos="840"/>
        </w:tabs>
        <w:ind w:left="840" w:hanging="420"/>
      </w:pPr>
      <w:rPr>
        <w:rFonts w:ascii="Wingdings" w:hAnsi="Wingdings" w:hint="default"/>
      </w:rPr>
    </w:lvl>
    <w:lvl w:ilvl="2" w:tplc="362C7F38" w:tentative="1">
      <w:start w:val="1"/>
      <w:numFmt w:val="bullet"/>
      <w:lvlText w:val=""/>
      <w:lvlJc w:val="left"/>
      <w:pPr>
        <w:tabs>
          <w:tab w:val="num" w:pos="1260"/>
        </w:tabs>
        <w:ind w:left="1260" w:hanging="420"/>
      </w:pPr>
      <w:rPr>
        <w:rFonts w:ascii="Wingdings" w:hAnsi="Wingdings" w:hint="default"/>
      </w:rPr>
    </w:lvl>
    <w:lvl w:ilvl="3" w:tplc="FF1C6544" w:tentative="1">
      <w:start w:val="1"/>
      <w:numFmt w:val="bullet"/>
      <w:lvlText w:val=""/>
      <w:lvlJc w:val="left"/>
      <w:pPr>
        <w:tabs>
          <w:tab w:val="num" w:pos="1680"/>
        </w:tabs>
        <w:ind w:left="1680" w:hanging="420"/>
      </w:pPr>
      <w:rPr>
        <w:rFonts w:ascii="Wingdings" w:hAnsi="Wingdings" w:hint="default"/>
      </w:rPr>
    </w:lvl>
    <w:lvl w:ilvl="4" w:tplc="759C3F1E" w:tentative="1">
      <w:start w:val="1"/>
      <w:numFmt w:val="bullet"/>
      <w:lvlText w:val=""/>
      <w:lvlJc w:val="left"/>
      <w:pPr>
        <w:tabs>
          <w:tab w:val="num" w:pos="2100"/>
        </w:tabs>
        <w:ind w:left="2100" w:hanging="420"/>
      </w:pPr>
      <w:rPr>
        <w:rFonts w:ascii="Wingdings" w:hAnsi="Wingdings" w:hint="default"/>
      </w:rPr>
    </w:lvl>
    <w:lvl w:ilvl="5" w:tplc="E1065E34" w:tentative="1">
      <w:start w:val="1"/>
      <w:numFmt w:val="bullet"/>
      <w:lvlText w:val=""/>
      <w:lvlJc w:val="left"/>
      <w:pPr>
        <w:tabs>
          <w:tab w:val="num" w:pos="2520"/>
        </w:tabs>
        <w:ind w:left="2520" w:hanging="420"/>
      </w:pPr>
      <w:rPr>
        <w:rFonts w:ascii="Wingdings" w:hAnsi="Wingdings" w:hint="default"/>
      </w:rPr>
    </w:lvl>
    <w:lvl w:ilvl="6" w:tplc="601A3E3E" w:tentative="1">
      <w:start w:val="1"/>
      <w:numFmt w:val="bullet"/>
      <w:lvlText w:val=""/>
      <w:lvlJc w:val="left"/>
      <w:pPr>
        <w:tabs>
          <w:tab w:val="num" w:pos="2940"/>
        </w:tabs>
        <w:ind w:left="2940" w:hanging="420"/>
      </w:pPr>
      <w:rPr>
        <w:rFonts w:ascii="Wingdings" w:hAnsi="Wingdings" w:hint="default"/>
      </w:rPr>
    </w:lvl>
    <w:lvl w:ilvl="7" w:tplc="33A24940" w:tentative="1">
      <w:start w:val="1"/>
      <w:numFmt w:val="bullet"/>
      <w:lvlText w:val=""/>
      <w:lvlJc w:val="left"/>
      <w:pPr>
        <w:tabs>
          <w:tab w:val="num" w:pos="3360"/>
        </w:tabs>
        <w:ind w:left="3360" w:hanging="420"/>
      </w:pPr>
      <w:rPr>
        <w:rFonts w:ascii="Wingdings" w:hAnsi="Wingdings" w:hint="default"/>
      </w:rPr>
    </w:lvl>
    <w:lvl w:ilvl="8" w:tplc="932A57B2" w:tentative="1">
      <w:start w:val="1"/>
      <w:numFmt w:val="bullet"/>
      <w:lvlText w:val=""/>
      <w:lvlJc w:val="left"/>
      <w:pPr>
        <w:tabs>
          <w:tab w:val="num" w:pos="3780"/>
        </w:tabs>
        <w:ind w:left="3780" w:hanging="420"/>
      </w:pPr>
      <w:rPr>
        <w:rFonts w:ascii="Wingdings" w:hAnsi="Wingdings" w:hint="default"/>
      </w:rPr>
    </w:lvl>
  </w:abstractNum>
  <w:num w:numId="1">
    <w:abstractNumId w:val="20"/>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8"/>
  </w:num>
  <w:num w:numId="13">
    <w:abstractNumId w:val="35"/>
  </w:num>
  <w:num w:numId="14">
    <w:abstractNumId w:val="33"/>
  </w:num>
  <w:num w:numId="15">
    <w:abstractNumId w:val="25"/>
  </w:num>
  <w:num w:numId="16">
    <w:abstractNumId w:val="10"/>
  </w:num>
  <w:num w:numId="17">
    <w:abstractNumId w:val="16"/>
  </w:num>
  <w:num w:numId="18">
    <w:abstractNumId w:val="26"/>
  </w:num>
  <w:num w:numId="19">
    <w:abstractNumId w:val="30"/>
  </w:num>
  <w:num w:numId="20">
    <w:abstractNumId w:val="31"/>
  </w:num>
  <w:num w:numId="21">
    <w:abstractNumId w:val="28"/>
  </w:num>
  <w:num w:numId="22">
    <w:abstractNumId w:val="24"/>
  </w:num>
  <w:num w:numId="23">
    <w:abstractNumId w:val="1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23"/>
  </w:num>
  <w:num w:numId="27">
    <w:abstractNumId w:val="17"/>
  </w:num>
  <w:num w:numId="28">
    <w:abstractNumId w:val="19"/>
  </w:num>
  <w:num w:numId="29">
    <w:abstractNumId w:val="21"/>
  </w:num>
  <w:num w:numId="30">
    <w:abstractNumId w:val="13"/>
  </w:num>
  <w:num w:numId="31">
    <w:abstractNumId w:val="37"/>
  </w:num>
  <w:num w:numId="32">
    <w:abstractNumId w:val="11"/>
  </w:num>
  <w:num w:numId="33">
    <w:abstractNumId w:val="15"/>
  </w:num>
  <w:num w:numId="34">
    <w:abstractNumId w:val="22"/>
  </w:num>
  <w:num w:numId="35">
    <w:abstractNumId w:val="36"/>
  </w:num>
  <w:num w:numId="36">
    <w:abstractNumId w:val="27"/>
  </w:num>
  <w:num w:numId="37">
    <w:abstractNumId w:val="34"/>
  </w:num>
  <w:num w:numId="38">
    <w:abstractNumId w:val="29"/>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8B7"/>
    <w:rsid w:val="00002849"/>
    <w:rsid w:val="00002CC0"/>
    <w:rsid w:val="000037A7"/>
    <w:rsid w:val="00004474"/>
    <w:rsid w:val="00007A07"/>
    <w:rsid w:val="00007CAE"/>
    <w:rsid w:val="00013E49"/>
    <w:rsid w:val="0001510D"/>
    <w:rsid w:val="00016025"/>
    <w:rsid w:val="00016CC4"/>
    <w:rsid w:val="00017129"/>
    <w:rsid w:val="000260FE"/>
    <w:rsid w:val="00027907"/>
    <w:rsid w:val="000327D0"/>
    <w:rsid w:val="000377D9"/>
    <w:rsid w:val="000473FF"/>
    <w:rsid w:val="000522D1"/>
    <w:rsid w:val="00054DB6"/>
    <w:rsid w:val="0006279F"/>
    <w:rsid w:val="00067954"/>
    <w:rsid w:val="00081122"/>
    <w:rsid w:val="000854CE"/>
    <w:rsid w:val="000949FB"/>
    <w:rsid w:val="00096F01"/>
    <w:rsid w:val="000972D1"/>
    <w:rsid w:val="000A079C"/>
    <w:rsid w:val="000B04C8"/>
    <w:rsid w:val="000B30D7"/>
    <w:rsid w:val="000B4645"/>
    <w:rsid w:val="000B4D6E"/>
    <w:rsid w:val="000B4F10"/>
    <w:rsid w:val="000B55B6"/>
    <w:rsid w:val="000C2828"/>
    <w:rsid w:val="000C4D8B"/>
    <w:rsid w:val="000D09E9"/>
    <w:rsid w:val="000E19BB"/>
    <w:rsid w:val="000E2370"/>
    <w:rsid w:val="000F0860"/>
    <w:rsid w:val="000F312E"/>
    <w:rsid w:val="000F5D6B"/>
    <w:rsid w:val="000F6D38"/>
    <w:rsid w:val="001042B2"/>
    <w:rsid w:val="001048FC"/>
    <w:rsid w:val="001104EA"/>
    <w:rsid w:val="0011375E"/>
    <w:rsid w:val="00113EE4"/>
    <w:rsid w:val="001141C1"/>
    <w:rsid w:val="00115ADF"/>
    <w:rsid w:val="00116A7D"/>
    <w:rsid w:val="001179E6"/>
    <w:rsid w:val="001231D6"/>
    <w:rsid w:val="00132731"/>
    <w:rsid w:val="00140B98"/>
    <w:rsid w:val="0014140F"/>
    <w:rsid w:val="00144299"/>
    <w:rsid w:val="00150B99"/>
    <w:rsid w:val="001568ED"/>
    <w:rsid w:val="00160B5A"/>
    <w:rsid w:val="001641FE"/>
    <w:rsid w:val="00165BAB"/>
    <w:rsid w:val="0017413D"/>
    <w:rsid w:val="00174247"/>
    <w:rsid w:val="00180189"/>
    <w:rsid w:val="00182385"/>
    <w:rsid w:val="00183CAB"/>
    <w:rsid w:val="00190058"/>
    <w:rsid w:val="00196389"/>
    <w:rsid w:val="00197749"/>
    <w:rsid w:val="001A2F79"/>
    <w:rsid w:val="001B03B8"/>
    <w:rsid w:val="001B0E49"/>
    <w:rsid w:val="001B3526"/>
    <w:rsid w:val="001C2399"/>
    <w:rsid w:val="001D0B8B"/>
    <w:rsid w:val="001D1C06"/>
    <w:rsid w:val="001D2146"/>
    <w:rsid w:val="001D5EE8"/>
    <w:rsid w:val="001D787C"/>
    <w:rsid w:val="001E0B6B"/>
    <w:rsid w:val="001E0DB4"/>
    <w:rsid w:val="001E4DF6"/>
    <w:rsid w:val="001E62A9"/>
    <w:rsid w:val="001F01E9"/>
    <w:rsid w:val="001F23C7"/>
    <w:rsid w:val="00201143"/>
    <w:rsid w:val="002137FD"/>
    <w:rsid w:val="002144CB"/>
    <w:rsid w:val="002165D9"/>
    <w:rsid w:val="002203A6"/>
    <w:rsid w:val="00227073"/>
    <w:rsid w:val="00230502"/>
    <w:rsid w:val="0024157D"/>
    <w:rsid w:val="002434E6"/>
    <w:rsid w:val="00243FF2"/>
    <w:rsid w:val="00247DCE"/>
    <w:rsid w:val="00256764"/>
    <w:rsid w:val="00260B80"/>
    <w:rsid w:val="00270F16"/>
    <w:rsid w:val="00271843"/>
    <w:rsid w:val="002728AB"/>
    <w:rsid w:val="002743C7"/>
    <w:rsid w:val="00275106"/>
    <w:rsid w:val="00280DE1"/>
    <w:rsid w:val="00282C59"/>
    <w:rsid w:val="00283DDC"/>
    <w:rsid w:val="00284682"/>
    <w:rsid w:val="002914F8"/>
    <w:rsid w:val="00293C0A"/>
    <w:rsid w:val="002971E7"/>
    <w:rsid w:val="002B261D"/>
    <w:rsid w:val="002B4D6C"/>
    <w:rsid w:val="002C0F17"/>
    <w:rsid w:val="002C1FE8"/>
    <w:rsid w:val="002C5D41"/>
    <w:rsid w:val="002D0D1D"/>
    <w:rsid w:val="002D135B"/>
    <w:rsid w:val="002D3483"/>
    <w:rsid w:val="002D7B66"/>
    <w:rsid w:val="002E4FD0"/>
    <w:rsid w:val="002E5CF9"/>
    <w:rsid w:val="002E6ECC"/>
    <w:rsid w:val="002E7058"/>
    <w:rsid w:val="002E739C"/>
    <w:rsid w:val="002F141C"/>
    <w:rsid w:val="002F486D"/>
    <w:rsid w:val="0030180E"/>
    <w:rsid w:val="003019E0"/>
    <w:rsid w:val="00303491"/>
    <w:rsid w:val="003043DD"/>
    <w:rsid w:val="00304728"/>
    <w:rsid w:val="0030719D"/>
    <w:rsid w:val="003102E6"/>
    <w:rsid w:val="00313624"/>
    <w:rsid w:val="00314E5F"/>
    <w:rsid w:val="00325754"/>
    <w:rsid w:val="003260ED"/>
    <w:rsid w:val="00335640"/>
    <w:rsid w:val="00340205"/>
    <w:rsid w:val="00345DDB"/>
    <w:rsid w:val="0035064F"/>
    <w:rsid w:val="00351106"/>
    <w:rsid w:val="00354BF5"/>
    <w:rsid w:val="003552CE"/>
    <w:rsid w:val="0035571F"/>
    <w:rsid w:val="00357119"/>
    <w:rsid w:val="0035727F"/>
    <w:rsid w:val="003615B5"/>
    <w:rsid w:val="00370269"/>
    <w:rsid w:val="003742F8"/>
    <w:rsid w:val="00380511"/>
    <w:rsid w:val="00380903"/>
    <w:rsid w:val="00385D7B"/>
    <w:rsid w:val="003904AE"/>
    <w:rsid w:val="00393745"/>
    <w:rsid w:val="003A174E"/>
    <w:rsid w:val="003A292C"/>
    <w:rsid w:val="003B2973"/>
    <w:rsid w:val="003B5882"/>
    <w:rsid w:val="003B6A12"/>
    <w:rsid w:val="003C0D47"/>
    <w:rsid w:val="003C5710"/>
    <w:rsid w:val="003D017C"/>
    <w:rsid w:val="003D2DD0"/>
    <w:rsid w:val="003D307E"/>
    <w:rsid w:val="003D3E82"/>
    <w:rsid w:val="003D40E1"/>
    <w:rsid w:val="003D43E2"/>
    <w:rsid w:val="003D5420"/>
    <w:rsid w:val="003E02A7"/>
    <w:rsid w:val="003E13F4"/>
    <w:rsid w:val="003E2D8E"/>
    <w:rsid w:val="003E3845"/>
    <w:rsid w:val="003F15D8"/>
    <w:rsid w:val="003F17C3"/>
    <w:rsid w:val="004015A1"/>
    <w:rsid w:val="00402F6B"/>
    <w:rsid w:val="00420150"/>
    <w:rsid w:val="004221B9"/>
    <w:rsid w:val="00422D17"/>
    <w:rsid w:val="00425F37"/>
    <w:rsid w:val="0042647B"/>
    <w:rsid w:val="004370CA"/>
    <w:rsid w:val="0044201D"/>
    <w:rsid w:val="004601FF"/>
    <w:rsid w:val="00463165"/>
    <w:rsid w:val="0046366A"/>
    <w:rsid w:val="00465561"/>
    <w:rsid w:val="004753C6"/>
    <w:rsid w:val="004809B1"/>
    <w:rsid w:val="00481878"/>
    <w:rsid w:val="004876ED"/>
    <w:rsid w:val="004910A2"/>
    <w:rsid w:val="00497CB3"/>
    <w:rsid w:val="004A2B53"/>
    <w:rsid w:val="004B094A"/>
    <w:rsid w:val="004C29DC"/>
    <w:rsid w:val="004D769F"/>
    <w:rsid w:val="004D79B4"/>
    <w:rsid w:val="004E1620"/>
    <w:rsid w:val="004E7D1E"/>
    <w:rsid w:val="00505C25"/>
    <w:rsid w:val="00506547"/>
    <w:rsid w:val="0050739C"/>
    <w:rsid w:val="00511801"/>
    <w:rsid w:val="00517534"/>
    <w:rsid w:val="0052017F"/>
    <w:rsid w:val="005221E2"/>
    <w:rsid w:val="005265D7"/>
    <w:rsid w:val="00527EAF"/>
    <w:rsid w:val="00532523"/>
    <w:rsid w:val="00537733"/>
    <w:rsid w:val="005514CA"/>
    <w:rsid w:val="005570BF"/>
    <w:rsid w:val="0056060A"/>
    <w:rsid w:val="00561D5C"/>
    <w:rsid w:val="005718E7"/>
    <w:rsid w:val="00574D8A"/>
    <w:rsid w:val="00575822"/>
    <w:rsid w:val="00576411"/>
    <w:rsid w:val="00577803"/>
    <w:rsid w:val="005802C7"/>
    <w:rsid w:val="00584B8F"/>
    <w:rsid w:val="005874B2"/>
    <w:rsid w:val="0059020C"/>
    <w:rsid w:val="00591053"/>
    <w:rsid w:val="00591B12"/>
    <w:rsid w:val="005960C8"/>
    <w:rsid w:val="00596F2C"/>
    <w:rsid w:val="005A018F"/>
    <w:rsid w:val="005A1BB3"/>
    <w:rsid w:val="005B324C"/>
    <w:rsid w:val="005B530B"/>
    <w:rsid w:val="005C23B6"/>
    <w:rsid w:val="005C397A"/>
    <w:rsid w:val="005C4374"/>
    <w:rsid w:val="005C43CD"/>
    <w:rsid w:val="005D083E"/>
    <w:rsid w:val="005D45C3"/>
    <w:rsid w:val="005D4DA6"/>
    <w:rsid w:val="005D6161"/>
    <w:rsid w:val="005D6A35"/>
    <w:rsid w:val="005D70CB"/>
    <w:rsid w:val="005E066B"/>
    <w:rsid w:val="005E0DAE"/>
    <w:rsid w:val="005E1981"/>
    <w:rsid w:val="005F01A2"/>
    <w:rsid w:val="005F24EB"/>
    <w:rsid w:val="005F3E06"/>
    <w:rsid w:val="005F3FD2"/>
    <w:rsid w:val="005F7B77"/>
    <w:rsid w:val="006004C8"/>
    <w:rsid w:val="006006D8"/>
    <w:rsid w:val="0060576B"/>
    <w:rsid w:val="00607FA9"/>
    <w:rsid w:val="00633E74"/>
    <w:rsid w:val="0063738A"/>
    <w:rsid w:val="00643A3C"/>
    <w:rsid w:val="006452E6"/>
    <w:rsid w:val="006467D8"/>
    <w:rsid w:val="0064783D"/>
    <w:rsid w:val="00655294"/>
    <w:rsid w:val="00663AC8"/>
    <w:rsid w:val="00667C08"/>
    <w:rsid w:val="00670349"/>
    <w:rsid w:val="00672C18"/>
    <w:rsid w:val="00680086"/>
    <w:rsid w:val="00680CA6"/>
    <w:rsid w:val="00681F93"/>
    <w:rsid w:val="00686ACA"/>
    <w:rsid w:val="006979C9"/>
    <w:rsid w:val="006A5D14"/>
    <w:rsid w:val="006B4739"/>
    <w:rsid w:val="006B610A"/>
    <w:rsid w:val="006B6C69"/>
    <w:rsid w:val="006C7019"/>
    <w:rsid w:val="006D5132"/>
    <w:rsid w:val="006D5DAD"/>
    <w:rsid w:val="006F0DD4"/>
    <w:rsid w:val="006F2924"/>
    <w:rsid w:val="006F3780"/>
    <w:rsid w:val="006F60E1"/>
    <w:rsid w:val="006F7A49"/>
    <w:rsid w:val="007018B4"/>
    <w:rsid w:val="0070709C"/>
    <w:rsid w:val="00710B41"/>
    <w:rsid w:val="0071123C"/>
    <w:rsid w:val="0072708E"/>
    <w:rsid w:val="00730C70"/>
    <w:rsid w:val="00733AFA"/>
    <w:rsid w:val="00733CDF"/>
    <w:rsid w:val="007353C6"/>
    <w:rsid w:val="007362CE"/>
    <w:rsid w:val="00737547"/>
    <w:rsid w:val="0076439C"/>
    <w:rsid w:val="00765501"/>
    <w:rsid w:val="00765CD5"/>
    <w:rsid w:val="00771986"/>
    <w:rsid w:val="0078155B"/>
    <w:rsid w:val="00785DD3"/>
    <w:rsid w:val="00794E1C"/>
    <w:rsid w:val="007961C8"/>
    <w:rsid w:val="00796F0C"/>
    <w:rsid w:val="00797C0D"/>
    <w:rsid w:val="00797E90"/>
    <w:rsid w:val="00797ED6"/>
    <w:rsid w:val="007A51B0"/>
    <w:rsid w:val="007A5A93"/>
    <w:rsid w:val="007A72B8"/>
    <w:rsid w:val="007B0564"/>
    <w:rsid w:val="007B12CF"/>
    <w:rsid w:val="007B1739"/>
    <w:rsid w:val="007B17FA"/>
    <w:rsid w:val="007B2F15"/>
    <w:rsid w:val="007B7657"/>
    <w:rsid w:val="007C42C9"/>
    <w:rsid w:val="007C58FE"/>
    <w:rsid w:val="007D1662"/>
    <w:rsid w:val="007D5719"/>
    <w:rsid w:val="007D6507"/>
    <w:rsid w:val="007D7E68"/>
    <w:rsid w:val="007F4809"/>
    <w:rsid w:val="00802B34"/>
    <w:rsid w:val="00803065"/>
    <w:rsid w:val="008050B1"/>
    <w:rsid w:val="008055FD"/>
    <w:rsid w:val="008105DC"/>
    <w:rsid w:val="00810A19"/>
    <w:rsid w:val="00811188"/>
    <w:rsid w:val="008113E9"/>
    <w:rsid w:val="0081292B"/>
    <w:rsid w:val="008134C2"/>
    <w:rsid w:val="00814303"/>
    <w:rsid w:val="00815E12"/>
    <w:rsid w:val="0081778C"/>
    <w:rsid w:val="00821B77"/>
    <w:rsid w:val="00826DBE"/>
    <w:rsid w:val="00826DC4"/>
    <w:rsid w:val="00830786"/>
    <w:rsid w:val="0083115C"/>
    <w:rsid w:val="00843DD0"/>
    <w:rsid w:val="008453FB"/>
    <w:rsid w:val="00846C0D"/>
    <w:rsid w:val="00857AA3"/>
    <w:rsid w:val="00857FF3"/>
    <w:rsid w:val="008610CC"/>
    <w:rsid w:val="008656C3"/>
    <w:rsid w:val="008718D9"/>
    <w:rsid w:val="0087705A"/>
    <w:rsid w:val="0088652C"/>
    <w:rsid w:val="00894394"/>
    <w:rsid w:val="00896540"/>
    <w:rsid w:val="008974CD"/>
    <w:rsid w:val="008A2ED5"/>
    <w:rsid w:val="008A32ED"/>
    <w:rsid w:val="008A34D1"/>
    <w:rsid w:val="008A3C93"/>
    <w:rsid w:val="008B677B"/>
    <w:rsid w:val="008B7377"/>
    <w:rsid w:val="008B76A0"/>
    <w:rsid w:val="008C5CCB"/>
    <w:rsid w:val="008C65DC"/>
    <w:rsid w:val="008C6A66"/>
    <w:rsid w:val="008C733D"/>
    <w:rsid w:val="008D4E80"/>
    <w:rsid w:val="008D6D36"/>
    <w:rsid w:val="008E7797"/>
    <w:rsid w:val="008F0B7D"/>
    <w:rsid w:val="008F5892"/>
    <w:rsid w:val="008F7685"/>
    <w:rsid w:val="00904910"/>
    <w:rsid w:val="009067BA"/>
    <w:rsid w:val="00912A86"/>
    <w:rsid w:val="00916E34"/>
    <w:rsid w:val="009230F4"/>
    <w:rsid w:val="00923FFD"/>
    <w:rsid w:val="00925FAA"/>
    <w:rsid w:val="00930530"/>
    <w:rsid w:val="00930F9D"/>
    <w:rsid w:val="009352F6"/>
    <w:rsid w:val="00936CB4"/>
    <w:rsid w:val="00946504"/>
    <w:rsid w:val="009533AE"/>
    <w:rsid w:val="00955D27"/>
    <w:rsid w:val="0096112A"/>
    <w:rsid w:val="009616B9"/>
    <w:rsid w:val="00962771"/>
    <w:rsid w:val="00962AC4"/>
    <w:rsid w:val="00962BCA"/>
    <w:rsid w:val="009643BD"/>
    <w:rsid w:val="00964A11"/>
    <w:rsid w:val="00965FA5"/>
    <w:rsid w:val="00966625"/>
    <w:rsid w:val="009719C7"/>
    <w:rsid w:val="00972570"/>
    <w:rsid w:val="00973A5F"/>
    <w:rsid w:val="00982098"/>
    <w:rsid w:val="00982A06"/>
    <w:rsid w:val="00982C4D"/>
    <w:rsid w:val="009845C0"/>
    <w:rsid w:val="00985048"/>
    <w:rsid w:val="0098505E"/>
    <w:rsid w:val="00985F13"/>
    <w:rsid w:val="00986C4E"/>
    <w:rsid w:val="00990698"/>
    <w:rsid w:val="009979E1"/>
    <w:rsid w:val="00997D66"/>
    <w:rsid w:val="009A1B51"/>
    <w:rsid w:val="009B1253"/>
    <w:rsid w:val="009B5A47"/>
    <w:rsid w:val="009B6C63"/>
    <w:rsid w:val="009C152A"/>
    <w:rsid w:val="009C15D0"/>
    <w:rsid w:val="009C1CF5"/>
    <w:rsid w:val="009C41A2"/>
    <w:rsid w:val="009C6655"/>
    <w:rsid w:val="009E213D"/>
    <w:rsid w:val="009E5F31"/>
    <w:rsid w:val="009E6D79"/>
    <w:rsid w:val="009F13E5"/>
    <w:rsid w:val="009F4BE2"/>
    <w:rsid w:val="00A0453F"/>
    <w:rsid w:val="00A12A2C"/>
    <w:rsid w:val="00A163C1"/>
    <w:rsid w:val="00A177D7"/>
    <w:rsid w:val="00A2420C"/>
    <w:rsid w:val="00A33756"/>
    <w:rsid w:val="00A3727E"/>
    <w:rsid w:val="00A40D77"/>
    <w:rsid w:val="00A41167"/>
    <w:rsid w:val="00A51B4D"/>
    <w:rsid w:val="00A56CCF"/>
    <w:rsid w:val="00A659D4"/>
    <w:rsid w:val="00A70D90"/>
    <w:rsid w:val="00A77BC3"/>
    <w:rsid w:val="00A83AC5"/>
    <w:rsid w:val="00A92DC7"/>
    <w:rsid w:val="00A96D62"/>
    <w:rsid w:val="00AA010D"/>
    <w:rsid w:val="00AA1CAF"/>
    <w:rsid w:val="00AB2BD9"/>
    <w:rsid w:val="00AC1496"/>
    <w:rsid w:val="00AC187A"/>
    <w:rsid w:val="00AC5CC3"/>
    <w:rsid w:val="00AE09F4"/>
    <w:rsid w:val="00AE2234"/>
    <w:rsid w:val="00AE46C8"/>
    <w:rsid w:val="00AE6FCF"/>
    <w:rsid w:val="00AE7C5A"/>
    <w:rsid w:val="00AF0271"/>
    <w:rsid w:val="00AF4FE0"/>
    <w:rsid w:val="00AF5F81"/>
    <w:rsid w:val="00AF6ABB"/>
    <w:rsid w:val="00B0458D"/>
    <w:rsid w:val="00B05317"/>
    <w:rsid w:val="00B062C0"/>
    <w:rsid w:val="00B10142"/>
    <w:rsid w:val="00B11722"/>
    <w:rsid w:val="00B13929"/>
    <w:rsid w:val="00B16063"/>
    <w:rsid w:val="00B16E8C"/>
    <w:rsid w:val="00B22D33"/>
    <w:rsid w:val="00B24167"/>
    <w:rsid w:val="00B2447E"/>
    <w:rsid w:val="00B244FA"/>
    <w:rsid w:val="00B301C7"/>
    <w:rsid w:val="00B35786"/>
    <w:rsid w:val="00B4096A"/>
    <w:rsid w:val="00B44BA2"/>
    <w:rsid w:val="00B452E5"/>
    <w:rsid w:val="00B544E0"/>
    <w:rsid w:val="00B60FFE"/>
    <w:rsid w:val="00B61F89"/>
    <w:rsid w:val="00B63186"/>
    <w:rsid w:val="00B64D66"/>
    <w:rsid w:val="00B65468"/>
    <w:rsid w:val="00B7204E"/>
    <w:rsid w:val="00B72962"/>
    <w:rsid w:val="00B82D9B"/>
    <w:rsid w:val="00B87CDE"/>
    <w:rsid w:val="00B95A8A"/>
    <w:rsid w:val="00B978E1"/>
    <w:rsid w:val="00B97F45"/>
    <w:rsid w:val="00BA12FB"/>
    <w:rsid w:val="00BD3F04"/>
    <w:rsid w:val="00BD4C43"/>
    <w:rsid w:val="00BD7C7B"/>
    <w:rsid w:val="00BE0D0E"/>
    <w:rsid w:val="00BE2805"/>
    <w:rsid w:val="00BE38D1"/>
    <w:rsid w:val="00BE5AAE"/>
    <w:rsid w:val="00BF3DD6"/>
    <w:rsid w:val="00BF6EB5"/>
    <w:rsid w:val="00BF73EA"/>
    <w:rsid w:val="00C0091A"/>
    <w:rsid w:val="00C0402F"/>
    <w:rsid w:val="00C04244"/>
    <w:rsid w:val="00C1100F"/>
    <w:rsid w:val="00C218C1"/>
    <w:rsid w:val="00C25D5C"/>
    <w:rsid w:val="00C31E56"/>
    <w:rsid w:val="00C320F3"/>
    <w:rsid w:val="00C3267A"/>
    <w:rsid w:val="00C41870"/>
    <w:rsid w:val="00C4195A"/>
    <w:rsid w:val="00C43C77"/>
    <w:rsid w:val="00C4621E"/>
    <w:rsid w:val="00C46925"/>
    <w:rsid w:val="00C50B28"/>
    <w:rsid w:val="00C53F27"/>
    <w:rsid w:val="00C71576"/>
    <w:rsid w:val="00C800D6"/>
    <w:rsid w:val="00C83FE1"/>
    <w:rsid w:val="00C84A54"/>
    <w:rsid w:val="00C93F89"/>
    <w:rsid w:val="00C9491D"/>
    <w:rsid w:val="00C94958"/>
    <w:rsid w:val="00C94B6E"/>
    <w:rsid w:val="00C97E87"/>
    <w:rsid w:val="00CA3F80"/>
    <w:rsid w:val="00CA4225"/>
    <w:rsid w:val="00CA6DBE"/>
    <w:rsid w:val="00CB0ED4"/>
    <w:rsid w:val="00CB4BE8"/>
    <w:rsid w:val="00CB74CB"/>
    <w:rsid w:val="00CC48AA"/>
    <w:rsid w:val="00CC6EA6"/>
    <w:rsid w:val="00CD2E0B"/>
    <w:rsid w:val="00CD71D4"/>
    <w:rsid w:val="00CE2A50"/>
    <w:rsid w:val="00CE6EB7"/>
    <w:rsid w:val="00CE7592"/>
    <w:rsid w:val="00CF0DF2"/>
    <w:rsid w:val="00CF2DB7"/>
    <w:rsid w:val="00CF545E"/>
    <w:rsid w:val="00CF73A8"/>
    <w:rsid w:val="00CF7779"/>
    <w:rsid w:val="00CF7EC3"/>
    <w:rsid w:val="00D04749"/>
    <w:rsid w:val="00D10F93"/>
    <w:rsid w:val="00D11B35"/>
    <w:rsid w:val="00D11D03"/>
    <w:rsid w:val="00D2107D"/>
    <w:rsid w:val="00D23D39"/>
    <w:rsid w:val="00D24418"/>
    <w:rsid w:val="00D250D5"/>
    <w:rsid w:val="00D269EF"/>
    <w:rsid w:val="00D304C5"/>
    <w:rsid w:val="00D30FE6"/>
    <w:rsid w:val="00D3174B"/>
    <w:rsid w:val="00D34703"/>
    <w:rsid w:val="00D3550D"/>
    <w:rsid w:val="00D35919"/>
    <w:rsid w:val="00D43743"/>
    <w:rsid w:val="00D449E3"/>
    <w:rsid w:val="00D50B8F"/>
    <w:rsid w:val="00D51D50"/>
    <w:rsid w:val="00D52D41"/>
    <w:rsid w:val="00D6132A"/>
    <w:rsid w:val="00D639F1"/>
    <w:rsid w:val="00D72AB3"/>
    <w:rsid w:val="00D73020"/>
    <w:rsid w:val="00D76BA0"/>
    <w:rsid w:val="00D81CC2"/>
    <w:rsid w:val="00D83A71"/>
    <w:rsid w:val="00D84814"/>
    <w:rsid w:val="00D85FA6"/>
    <w:rsid w:val="00D90335"/>
    <w:rsid w:val="00D9079F"/>
    <w:rsid w:val="00D94133"/>
    <w:rsid w:val="00DA348F"/>
    <w:rsid w:val="00DA4827"/>
    <w:rsid w:val="00DA4E7C"/>
    <w:rsid w:val="00DB16FB"/>
    <w:rsid w:val="00DB24CC"/>
    <w:rsid w:val="00DB3D2A"/>
    <w:rsid w:val="00DB4013"/>
    <w:rsid w:val="00DC08B7"/>
    <w:rsid w:val="00DC60EE"/>
    <w:rsid w:val="00DC7E91"/>
    <w:rsid w:val="00DD0A26"/>
    <w:rsid w:val="00DD0BB6"/>
    <w:rsid w:val="00DD6534"/>
    <w:rsid w:val="00DD670F"/>
    <w:rsid w:val="00DE06FB"/>
    <w:rsid w:val="00DE2A03"/>
    <w:rsid w:val="00DF4E37"/>
    <w:rsid w:val="00DF580A"/>
    <w:rsid w:val="00E01413"/>
    <w:rsid w:val="00E01589"/>
    <w:rsid w:val="00E103BB"/>
    <w:rsid w:val="00E12EB0"/>
    <w:rsid w:val="00E130A9"/>
    <w:rsid w:val="00E138B7"/>
    <w:rsid w:val="00E13D36"/>
    <w:rsid w:val="00E15856"/>
    <w:rsid w:val="00E15BC4"/>
    <w:rsid w:val="00E1601B"/>
    <w:rsid w:val="00E16062"/>
    <w:rsid w:val="00E17729"/>
    <w:rsid w:val="00E200DE"/>
    <w:rsid w:val="00E20D02"/>
    <w:rsid w:val="00E2283F"/>
    <w:rsid w:val="00E259C4"/>
    <w:rsid w:val="00E275C2"/>
    <w:rsid w:val="00E3032C"/>
    <w:rsid w:val="00E32672"/>
    <w:rsid w:val="00E333F5"/>
    <w:rsid w:val="00E41F13"/>
    <w:rsid w:val="00E45AFF"/>
    <w:rsid w:val="00E56C9A"/>
    <w:rsid w:val="00E577A6"/>
    <w:rsid w:val="00E6418C"/>
    <w:rsid w:val="00E650A3"/>
    <w:rsid w:val="00E726E9"/>
    <w:rsid w:val="00E736B4"/>
    <w:rsid w:val="00E80D25"/>
    <w:rsid w:val="00E820D4"/>
    <w:rsid w:val="00E9048A"/>
    <w:rsid w:val="00E93D24"/>
    <w:rsid w:val="00E964C9"/>
    <w:rsid w:val="00E97CE5"/>
    <w:rsid w:val="00EA1730"/>
    <w:rsid w:val="00EA3EFF"/>
    <w:rsid w:val="00EB038C"/>
    <w:rsid w:val="00EB32C5"/>
    <w:rsid w:val="00EC0F13"/>
    <w:rsid w:val="00EC2BCA"/>
    <w:rsid w:val="00EC786F"/>
    <w:rsid w:val="00ED7472"/>
    <w:rsid w:val="00EE1D6F"/>
    <w:rsid w:val="00EE2D31"/>
    <w:rsid w:val="00EE3E62"/>
    <w:rsid w:val="00EE4BDF"/>
    <w:rsid w:val="00EE7414"/>
    <w:rsid w:val="00EF0744"/>
    <w:rsid w:val="00EF1FCC"/>
    <w:rsid w:val="00EF2121"/>
    <w:rsid w:val="00EF3DE4"/>
    <w:rsid w:val="00EF62AF"/>
    <w:rsid w:val="00EF7CB5"/>
    <w:rsid w:val="00F000C5"/>
    <w:rsid w:val="00F115EF"/>
    <w:rsid w:val="00F1320B"/>
    <w:rsid w:val="00F148AD"/>
    <w:rsid w:val="00F16AB0"/>
    <w:rsid w:val="00F20259"/>
    <w:rsid w:val="00F22C87"/>
    <w:rsid w:val="00F3359B"/>
    <w:rsid w:val="00F40BC5"/>
    <w:rsid w:val="00F57D1B"/>
    <w:rsid w:val="00F615CE"/>
    <w:rsid w:val="00F63F91"/>
    <w:rsid w:val="00F6727C"/>
    <w:rsid w:val="00F70C5F"/>
    <w:rsid w:val="00F71EC2"/>
    <w:rsid w:val="00F74EB6"/>
    <w:rsid w:val="00F7560F"/>
    <w:rsid w:val="00F82120"/>
    <w:rsid w:val="00F82A80"/>
    <w:rsid w:val="00F82FD6"/>
    <w:rsid w:val="00F83EB7"/>
    <w:rsid w:val="00F939BC"/>
    <w:rsid w:val="00F95755"/>
    <w:rsid w:val="00F97C53"/>
    <w:rsid w:val="00FA3938"/>
    <w:rsid w:val="00FC0DE7"/>
    <w:rsid w:val="00FC3BC5"/>
    <w:rsid w:val="00FC7C9D"/>
    <w:rsid w:val="00FD462C"/>
    <w:rsid w:val="00FD7075"/>
    <w:rsid w:val="00FF1B80"/>
    <w:rsid w:val="00FF25B9"/>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6C83945-B8B4-4BB3-9AB1-8E013DA47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DD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F57D1B"/>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F57D1B"/>
    <w:pPr>
      <w:spacing w:before="240"/>
      <w:outlineLvl w:val="1"/>
    </w:pPr>
    <w:rPr>
      <w:sz w:val="24"/>
      <w:szCs w:val="32"/>
    </w:rPr>
  </w:style>
  <w:style w:type="paragraph" w:styleId="Heading3">
    <w:name w:val="heading 3"/>
    <w:basedOn w:val="Heading1"/>
    <w:next w:val="Normal"/>
    <w:link w:val="Heading3Char"/>
    <w:qFormat/>
    <w:rsid w:val="00F57D1B"/>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7D1B"/>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F57D1B"/>
  </w:style>
  <w:style w:type="paragraph" w:customStyle="1" w:styleId="AnnexNotitle">
    <w:name w:val="Annex_No &amp; title"/>
    <w:basedOn w:val="Heading1"/>
    <w:next w:val="Normalaftertitle"/>
    <w:link w:val="AnnexNotitleChar"/>
    <w:rsid w:val="00F57D1B"/>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qFormat/>
    <w:rsid w:val="00A177D7"/>
    <w:pPr>
      <w:keepNext/>
      <w:keepLines/>
      <w:spacing w:before="480"/>
      <w:jc w:val="center"/>
    </w:pPr>
    <w:rPr>
      <w:caps/>
      <w:sz w:val="26"/>
      <w:szCs w:val="36"/>
    </w:rPr>
  </w:style>
  <w:style w:type="paragraph" w:customStyle="1" w:styleId="Arttitle">
    <w:name w:val="Art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F57D1B"/>
    <w:pPr>
      <w:spacing w:before="80"/>
      <w:ind w:left="794" w:hanging="794"/>
    </w:pPr>
    <w:rPr>
      <w:lang w:bidi="ar-EG"/>
    </w:rPr>
  </w:style>
  <w:style w:type="paragraph" w:customStyle="1" w:styleId="enumlev2">
    <w:name w:val="enumlev2"/>
    <w:basedOn w:val="enumlev1"/>
    <w:link w:val="enumlev2Char"/>
    <w:rsid w:val="00F57D1B"/>
    <w:pPr>
      <w:spacing w:before="60"/>
      <w:ind w:left="1248" w:hanging="454"/>
    </w:pPr>
  </w:style>
  <w:style w:type="paragraph" w:customStyle="1" w:styleId="enumlev3">
    <w:name w:val="enumlev3"/>
    <w:basedOn w:val="enumlev2"/>
    <w:link w:val="enumlev3Char"/>
    <w:rsid w:val="00F57D1B"/>
    <w:pPr>
      <w:ind w:left="1701"/>
    </w:pPr>
  </w:style>
  <w:style w:type="paragraph" w:customStyle="1" w:styleId="Equation">
    <w:name w:val="Equation"/>
    <w:basedOn w:val="Normal"/>
    <w:link w:val="EquationChar"/>
    <w:rsid w:val="00F57D1B"/>
    <w:pPr>
      <w:tabs>
        <w:tab w:val="center" w:pos="4820"/>
        <w:tab w:val="right" w:pos="9639"/>
      </w:tabs>
    </w:pPr>
  </w:style>
  <w:style w:type="paragraph" w:customStyle="1" w:styleId="Equationlegend">
    <w:name w:val="Equation_legend"/>
    <w:basedOn w:val="Normal"/>
    <w:rsid w:val="00F57D1B"/>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F57D1B"/>
    <w:rPr>
      <w:rFonts w:ascii="Times New Roman" w:hAnsi="Times New Roman" w:cs="Times New Roman"/>
      <w:position w:val="6"/>
      <w:sz w:val="18"/>
      <w:szCs w:val="18"/>
      <w:vertAlign w:val="baseline"/>
    </w:rPr>
  </w:style>
  <w:style w:type="paragraph" w:styleId="FootnoteText">
    <w:name w:val="footnote text"/>
    <w:basedOn w:val="Note"/>
    <w:link w:val="FootnoteTextChar"/>
    <w:rsid w:val="00F57D1B"/>
    <w:pPr>
      <w:keepLines/>
      <w:tabs>
        <w:tab w:val="clear" w:pos="794"/>
        <w:tab w:val="clear" w:pos="907"/>
        <w:tab w:val="clear" w:pos="1191"/>
        <w:tab w:val="clear" w:pos="1588"/>
        <w:tab w:val="clear" w:pos="1985"/>
        <w:tab w:val="left" w:pos="425"/>
      </w:tabs>
      <w:spacing w:before="60"/>
    </w:pPr>
  </w:style>
  <w:style w:type="paragraph" w:customStyle="1" w:styleId="Note">
    <w:name w:val="Note"/>
    <w:basedOn w:val="Normal"/>
    <w:link w:val="NoteChar"/>
    <w:rsid w:val="00F57D1B"/>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F57D1B"/>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qFormat/>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qFormat/>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F57D1B"/>
  </w:style>
  <w:style w:type="paragraph" w:customStyle="1" w:styleId="QuestionNo">
    <w:name w:val="Question_No"/>
    <w:basedOn w:val="RecNo"/>
    <w:next w:val="Questiontitle"/>
    <w:rsid w:val="00F57D1B"/>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uiPriority w:val="99"/>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C218C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40"/>
      <w:ind w:left="-108"/>
    </w:pPr>
    <w:rPr>
      <w:b/>
      <w:bCs/>
      <w:sz w:val="20"/>
      <w:szCs w:val="26"/>
    </w:rPr>
  </w:style>
  <w:style w:type="character" w:styleId="EndnoteReference">
    <w:name w:val="endnote reference"/>
    <w:basedOn w:val="DefaultParagraphFont"/>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link w:val="Title1Char"/>
    <w:uiPriority w:val="99"/>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qFormat/>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uiPriority w:val="99"/>
    <w:rsid w:val="00A177D7"/>
    <w:pPr>
      <w:tabs>
        <w:tab w:val="left" w:pos="907"/>
        <w:tab w:val="right" w:pos="8789"/>
        <w:tab w:val="right" w:pos="9639"/>
      </w:tabs>
      <w:spacing w:before="0"/>
    </w:pPr>
    <w:rPr>
      <w:b/>
    </w:rPr>
  </w:style>
  <w:style w:type="paragraph" w:customStyle="1" w:styleId="Headingb">
    <w:name w:val="Heading_b"/>
    <w:basedOn w:val="Normal"/>
    <w:next w:val="Normal"/>
    <w:qFormat/>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uiPriority w:val="99"/>
    <w:rsid w:val="00A177D7"/>
    <w:pPr>
      <w:keepNext/>
      <w:keepLines/>
      <w:spacing w:before="480"/>
      <w:jc w:val="center"/>
    </w:pPr>
    <w:rPr>
      <w:caps/>
      <w:sz w:val="28"/>
      <w:szCs w:val="40"/>
    </w:rPr>
  </w:style>
  <w:style w:type="paragraph" w:customStyle="1" w:styleId="QuestionNoBR">
    <w:name w:val="Question_No_BR"/>
    <w:basedOn w:val="RecNoBR"/>
    <w:next w:val="Questiontitle"/>
    <w:uiPriority w:val="99"/>
    <w:rsid w:val="00A177D7"/>
  </w:style>
  <w:style w:type="paragraph" w:customStyle="1" w:styleId="RepNoBR">
    <w:name w:val="Rep_No_BR"/>
    <w:basedOn w:val="RecNoBR"/>
    <w:next w:val="Reptitle"/>
    <w:uiPriority w:val="99"/>
    <w:rsid w:val="00A177D7"/>
  </w:style>
  <w:style w:type="paragraph" w:customStyle="1" w:styleId="ResNoBR">
    <w:name w:val="Res_No_BR"/>
    <w:basedOn w:val="RecNoBR"/>
    <w:next w:val="Restitle"/>
    <w:uiPriority w:val="99"/>
    <w:rsid w:val="00A177D7"/>
  </w:style>
  <w:style w:type="paragraph" w:customStyle="1" w:styleId="Tabletitle">
    <w:name w:val="Table_title"/>
    <w:basedOn w:val="TableNo"/>
    <w:link w:val="TabletitleChar"/>
    <w:qFormat/>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uiPriority w:val="99"/>
    <w:rsid w:val="00C94B6E"/>
    <w:pPr>
      <w:widowControl w:val="0"/>
      <w:spacing w:before="240"/>
    </w:pPr>
    <w:rPr>
      <w:szCs w:val="26"/>
    </w:rPr>
  </w:style>
  <w:style w:type="character" w:customStyle="1" w:styleId="BodyTextChar">
    <w:name w:val="Body Text Char"/>
    <w:basedOn w:val="DefaultParagraphFont"/>
    <w:link w:val="BodyText"/>
    <w:uiPriority w:val="99"/>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57D1B"/>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0"/>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link w:val="SummaryChar"/>
    <w:qFormat/>
    <w:rsid w:val="00AC1496"/>
    <w:rPr>
      <w:spacing w:val="-4"/>
      <w:lang w:bidi="ar-EG"/>
    </w:rPr>
  </w:style>
  <w:style w:type="character" w:customStyle="1" w:styleId="href">
    <w:name w:val="href"/>
    <w:basedOn w:val="DefaultParagraphFont"/>
    <w:rsid w:val="00F57D1B"/>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F57D1B"/>
    <w:pPr>
      <w:tabs>
        <w:tab w:val="left" w:pos="907"/>
      </w:tabs>
      <w:spacing w:before="240"/>
    </w:pPr>
    <w:rPr>
      <w:rFonts w:eastAsia="SimSun"/>
      <w:sz w:val="24"/>
      <w:szCs w:val="32"/>
      <w:lang w:eastAsia="en-US" w:bidi="ar-EG"/>
    </w:rPr>
  </w:style>
  <w:style w:type="character" w:customStyle="1" w:styleId="CallChar">
    <w:name w:val="Call Char"/>
    <w:link w:val="Call"/>
    <w:locked/>
    <w:rsid w:val="00E15BC4"/>
    <w:rPr>
      <w:rFonts w:ascii="Times New Roman" w:hAnsi="Times New Roman" w:cs="Traditional Arabic"/>
      <w:i/>
      <w:iCs/>
      <w:sz w:val="22"/>
      <w:szCs w:val="30"/>
      <w:lang w:eastAsia="en-US" w:bidi="ar-EG"/>
    </w:rPr>
  </w:style>
  <w:style w:type="character" w:customStyle="1" w:styleId="Heading2Char">
    <w:name w:val="Heading 2 Char"/>
    <w:basedOn w:val="DefaultParagraphFont"/>
    <w:link w:val="Heading2"/>
    <w:rsid w:val="0024157D"/>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24157D"/>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24157D"/>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24157D"/>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24157D"/>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24157D"/>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24157D"/>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24157D"/>
    <w:rPr>
      <w:rFonts w:ascii="Times New Roman Bold" w:hAnsi="Times New Roman Bold" w:cs="Traditional Arabic"/>
      <w:b/>
      <w:bCs/>
      <w:sz w:val="22"/>
      <w:szCs w:val="30"/>
      <w:lang w:eastAsia="fr-FR"/>
    </w:rPr>
  </w:style>
  <w:style w:type="character" w:customStyle="1" w:styleId="AnnexNotitleChar">
    <w:name w:val="Annex_No &amp; title Char"/>
    <w:link w:val="AnnexNotitle"/>
    <w:locked/>
    <w:rsid w:val="0024157D"/>
    <w:rPr>
      <w:rFonts w:ascii="Times New Roman Bold" w:eastAsia="SimSun" w:hAnsi="Times New Roman Bold" w:cs="Traditional Arabic"/>
      <w:b/>
      <w:bCs/>
      <w:sz w:val="26"/>
      <w:szCs w:val="36"/>
      <w:lang w:eastAsia="fr-FR" w:bidi="ar-EG"/>
    </w:rPr>
  </w:style>
  <w:style w:type="character" w:customStyle="1" w:styleId="AppendixNotitleChar">
    <w:name w:val="Appendix_No &amp; title Char"/>
    <w:link w:val="AppendixNotitle"/>
    <w:locked/>
    <w:rsid w:val="0024157D"/>
    <w:rPr>
      <w:rFonts w:ascii="Times New Roman Bold" w:eastAsia="SimSun" w:hAnsi="Times New Roman Bold" w:cs="Traditional Arabic"/>
      <w:b/>
      <w:bCs/>
      <w:sz w:val="26"/>
      <w:szCs w:val="36"/>
      <w:lang w:eastAsia="fr-FR" w:bidi="ar-EG"/>
    </w:rPr>
  </w:style>
  <w:style w:type="character" w:customStyle="1" w:styleId="enumlev1Char">
    <w:name w:val="enumlev1 Char"/>
    <w:link w:val="enumlev1"/>
    <w:locked/>
    <w:rsid w:val="0024157D"/>
    <w:rPr>
      <w:rFonts w:ascii="Times New Roman" w:hAnsi="Times New Roman" w:cs="Traditional Arabic"/>
      <w:sz w:val="22"/>
      <w:szCs w:val="30"/>
      <w:lang w:eastAsia="fr-FR" w:bidi="ar-EG"/>
    </w:rPr>
  </w:style>
  <w:style w:type="character" w:customStyle="1" w:styleId="enumlev2Char">
    <w:name w:val="enumlev2 Char"/>
    <w:link w:val="enumlev2"/>
    <w:locked/>
    <w:rsid w:val="0024157D"/>
    <w:rPr>
      <w:rFonts w:ascii="Times New Roman" w:hAnsi="Times New Roman" w:cs="Traditional Arabic"/>
      <w:sz w:val="22"/>
      <w:szCs w:val="30"/>
      <w:lang w:eastAsia="fr-FR" w:bidi="ar-EG"/>
    </w:rPr>
  </w:style>
  <w:style w:type="character" w:customStyle="1" w:styleId="enumlev3Char">
    <w:name w:val="enumlev3 Char"/>
    <w:link w:val="enumlev3"/>
    <w:locked/>
    <w:rsid w:val="0024157D"/>
    <w:rPr>
      <w:rFonts w:ascii="Times New Roman" w:hAnsi="Times New Roman" w:cs="Traditional Arabic"/>
      <w:sz w:val="22"/>
      <w:szCs w:val="30"/>
      <w:lang w:eastAsia="fr-FR" w:bidi="ar-EG"/>
    </w:rPr>
  </w:style>
  <w:style w:type="character" w:customStyle="1" w:styleId="EquationChar">
    <w:name w:val="Equation Char"/>
    <w:link w:val="Equation"/>
    <w:locked/>
    <w:rsid w:val="0024157D"/>
    <w:rPr>
      <w:rFonts w:ascii="Times New Roman" w:hAnsi="Times New Roman" w:cs="Traditional Arabic"/>
      <w:sz w:val="22"/>
      <w:szCs w:val="30"/>
      <w:lang w:eastAsia="fr-FR"/>
    </w:rPr>
  </w:style>
  <w:style w:type="character" w:customStyle="1" w:styleId="TabletextChar">
    <w:name w:val="Table_text Char"/>
    <w:link w:val="Tabletext"/>
    <w:locked/>
    <w:rsid w:val="0024157D"/>
    <w:rPr>
      <w:rFonts w:ascii="Times New Roman" w:hAnsi="Times New Roman" w:cs="Traditional Arabic"/>
      <w:szCs w:val="26"/>
      <w:lang w:eastAsia="fr-FR"/>
    </w:rPr>
  </w:style>
  <w:style w:type="character" w:customStyle="1" w:styleId="NoteChar">
    <w:name w:val="Note Char"/>
    <w:link w:val="Note"/>
    <w:locked/>
    <w:rsid w:val="0024157D"/>
    <w:rPr>
      <w:rFonts w:ascii="Times New Roman" w:hAnsi="Times New Roman" w:cs="Traditional Arabic"/>
      <w:szCs w:val="26"/>
      <w:lang w:eastAsia="en-US"/>
    </w:rPr>
  </w:style>
  <w:style w:type="character" w:customStyle="1" w:styleId="Section1Char">
    <w:name w:val="Section_1 Char"/>
    <w:link w:val="Section1"/>
    <w:locked/>
    <w:rsid w:val="0024157D"/>
    <w:rPr>
      <w:rFonts w:ascii="Times New Roman" w:hAnsi="Times New Roman" w:cs="Traditional Arabic"/>
      <w:b/>
      <w:sz w:val="22"/>
      <w:szCs w:val="30"/>
      <w:lang w:eastAsia="fr-FR"/>
    </w:rPr>
  </w:style>
  <w:style w:type="character" w:customStyle="1" w:styleId="RectitleChar">
    <w:name w:val="Rec_title Char"/>
    <w:link w:val="Rectitle"/>
    <w:locked/>
    <w:rsid w:val="0024157D"/>
    <w:rPr>
      <w:rFonts w:ascii="Times New Roman Bold" w:eastAsia="NSimSun" w:hAnsi="Times New Roman Bold" w:cs="Traditional Arabic"/>
      <w:b/>
      <w:bCs/>
      <w:sz w:val="28"/>
      <w:szCs w:val="40"/>
      <w:lang w:eastAsia="fr-FR" w:bidi="ar-EG"/>
    </w:rPr>
  </w:style>
  <w:style w:type="character" w:customStyle="1" w:styleId="RestitleChar">
    <w:name w:val="Res_title Char"/>
    <w:link w:val="Restitle"/>
    <w:locked/>
    <w:rsid w:val="0024157D"/>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24157D"/>
    <w:rPr>
      <w:rFonts w:ascii="Times New Roman" w:eastAsia="NSimSun" w:hAnsi="Times New Roman" w:cs="Traditional Arabic"/>
      <w:sz w:val="28"/>
      <w:szCs w:val="40"/>
      <w:lang w:eastAsia="fr-FR" w:bidi="ar-EG"/>
    </w:rPr>
  </w:style>
  <w:style w:type="character" w:customStyle="1" w:styleId="TablelegendChar">
    <w:name w:val="Table_legend Char"/>
    <w:link w:val="Tablelegend"/>
    <w:locked/>
    <w:rsid w:val="00C218C1"/>
    <w:rPr>
      <w:rFonts w:ascii="Times New Roman" w:hAnsi="Times New Roman" w:cs="Traditional Arabic"/>
      <w:b/>
      <w:bCs/>
      <w:szCs w:val="26"/>
      <w:lang w:eastAsia="fr-FR"/>
    </w:rPr>
  </w:style>
  <w:style w:type="character" w:customStyle="1" w:styleId="TabletitleChar">
    <w:name w:val="Table_title Char"/>
    <w:link w:val="Tabletitle"/>
    <w:locked/>
    <w:rsid w:val="0024157D"/>
    <w:rPr>
      <w:rFonts w:ascii="Times New Roman Bold" w:hAnsi="Times New Roman Bold" w:cs="Traditional Arabic"/>
      <w:b/>
      <w:bCs/>
      <w:sz w:val="22"/>
      <w:szCs w:val="30"/>
      <w:lang w:eastAsia="fr-FR" w:bidi="ar-EG"/>
    </w:rPr>
  </w:style>
  <w:style w:type="paragraph" w:styleId="NormalWeb">
    <w:name w:val="Normal (Web)"/>
    <w:basedOn w:val="Normal"/>
    <w:uiPriority w:val="99"/>
    <w:unhideWhenUsed/>
    <w:rsid w:val="0024157D"/>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character" w:customStyle="1" w:styleId="HeaderChar1">
    <w:name w:val="Header Char1"/>
    <w:aliases w:val="encabezado Char1"/>
    <w:basedOn w:val="DefaultParagraphFont"/>
    <w:semiHidden/>
    <w:rsid w:val="0024157D"/>
    <w:rPr>
      <w:rFonts w:ascii="Times New Roman" w:eastAsia="SimSun" w:hAnsi="Times New Roman" w:cs="Traditional Arabic"/>
      <w:sz w:val="22"/>
      <w:szCs w:val="30"/>
      <w:lang w:val="en-GB" w:eastAsia="en-US"/>
    </w:rPr>
  </w:style>
  <w:style w:type="paragraph" w:styleId="List5">
    <w:name w:val="List 5"/>
    <w:basedOn w:val="Normal"/>
    <w:uiPriority w:val="99"/>
    <w:unhideWhenUsed/>
    <w:rsid w:val="0024157D"/>
    <w:pPr>
      <w:tabs>
        <w:tab w:val="left" w:pos="794"/>
        <w:tab w:val="left" w:pos="1191"/>
        <w:tab w:val="left" w:pos="1588"/>
        <w:tab w:val="left" w:pos="1985"/>
      </w:tabs>
      <w:ind w:left="1800" w:hanging="360"/>
      <w:contextualSpacing/>
      <w:textAlignment w:val="auto"/>
    </w:pPr>
    <w:rPr>
      <w:rFonts w:eastAsia="SimSun"/>
      <w:lang w:val="en-GB" w:eastAsia="en-US"/>
    </w:rPr>
  </w:style>
  <w:style w:type="paragraph" w:styleId="ListBullet">
    <w:name w:val="List Bullet"/>
    <w:basedOn w:val="List5"/>
    <w:uiPriority w:val="99"/>
    <w:unhideWhenUsed/>
    <w:rsid w:val="0024157D"/>
    <w:pPr>
      <w:tabs>
        <w:tab w:val="clear" w:pos="794"/>
        <w:tab w:val="clear" w:pos="1191"/>
        <w:tab w:val="clear" w:pos="1588"/>
        <w:tab w:val="clear" w:pos="1985"/>
        <w:tab w:val="left" w:pos="1134"/>
      </w:tabs>
      <w:overflowPunct/>
      <w:autoSpaceDE/>
      <w:autoSpaceDN/>
      <w:adjustRightInd/>
      <w:ind w:left="0" w:firstLine="0"/>
      <w:contextualSpacing w:val="0"/>
    </w:pPr>
    <w:rPr>
      <w:rFonts w:eastAsia="Times New Roman"/>
      <w:lang w:val="en-US"/>
    </w:rPr>
  </w:style>
  <w:style w:type="paragraph" w:styleId="Title">
    <w:name w:val="Title"/>
    <w:basedOn w:val="Normal"/>
    <w:link w:val="TitleChar"/>
    <w:uiPriority w:val="99"/>
    <w:qFormat/>
    <w:rsid w:val="0024157D"/>
    <w:pPr>
      <w:tabs>
        <w:tab w:val="left" w:pos="794"/>
        <w:tab w:val="left" w:pos="1191"/>
        <w:tab w:val="left" w:pos="1588"/>
        <w:tab w:val="left" w:pos="1985"/>
      </w:tabs>
      <w:spacing w:before="240" w:after="60"/>
      <w:jc w:val="center"/>
      <w:textAlignment w:val="auto"/>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uiPriority w:val="99"/>
    <w:rsid w:val="0024157D"/>
    <w:rPr>
      <w:rFonts w:ascii="Arial" w:eastAsia="SimSun" w:hAnsi="Arial" w:cs="Traditional Arabic"/>
      <w:b/>
      <w:bCs/>
      <w:kern w:val="28"/>
      <w:sz w:val="32"/>
      <w:szCs w:val="44"/>
      <w:lang w:val="en-GB" w:eastAsia="en-US"/>
    </w:rPr>
  </w:style>
  <w:style w:type="paragraph" w:styleId="BalloonText">
    <w:name w:val="Balloon Text"/>
    <w:basedOn w:val="Normal"/>
    <w:link w:val="BalloonTextChar"/>
    <w:unhideWhenUsed/>
    <w:rsid w:val="0024157D"/>
    <w:pPr>
      <w:tabs>
        <w:tab w:val="left" w:pos="794"/>
        <w:tab w:val="left" w:pos="1191"/>
        <w:tab w:val="left" w:pos="1588"/>
        <w:tab w:val="left" w:pos="1985"/>
      </w:tabs>
      <w:spacing w:before="0" w:line="240" w:lineRule="auto"/>
      <w:textAlignment w:val="auto"/>
    </w:pPr>
    <w:rPr>
      <w:rFonts w:ascii="Tahoma" w:hAnsi="Tahoma" w:cs="Tahoma"/>
      <w:sz w:val="16"/>
      <w:szCs w:val="16"/>
      <w:lang w:val="en-GB" w:eastAsia="en-US"/>
    </w:rPr>
  </w:style>
  <w:style w:type="character" w:customStyle="1" w:styleId="BalloonTextChar">
    <w:name w:val="Balloon Text Char"/>
    <w:basedOn w:val="DefaultParagraphFont"/>
    <w:link w:val="BalloonText"/>
    <w:rsid w:val="0024157D"/>
    <w:rPr>
      <w:rFonts w:ascii="Tahoma" w:hAnsi="Tahoma" w:cs="Tahoma"/>
      <w:sz w:val="16"/>
      <w:szCs w:val="16"/>
      <w:lang w:val="en-GB" w:eastAsia="en-US"/>
    </w:rPr>
  </w:style>
  <w:style w:type="paragraph" w:styleId="ListParagraph">
    <w:name w:val="List Paragraph"/>
    <w:basedOn w:val="Normal"/>
    <w:uiPriority w:val="34"/>
    <w:qFormat/>
    <w:rsid w:val="0024157D"/>
    <w:pPr>
      <w:tabs>
        <w:tab w:val="left" w:pos="794"/>
        <w:tab w:val="left" w:pos="1191"/>
        <w:tab w:val="left" w:pos="1588"/>
        <w:tab w:val="left" w:pos="1985"/>
      </w:tabs>
      <w:ind w:left="720"/>
      <w:contextualSpacing/>
      <w:textAlignment w:val="auto"/>
    </w:pPr>
    <w:rPr>
      <w:lang w:val="en-GB" w:eastAsia="en-US"/>
    </w:rPr>
  </w:style>
  <w:style w:type="paragraph" w:customStyle="1" w:styleId="Figure">
    <w:name w:val="Figure"/>
    <w:basedOn w:val="Normal"/>
    <w:next w:val="Normal"/>
    <w:rsid w:val="0024157D"/>
    <w:pPr>
      <w:keepNext/>
      <w:keepLines/>
      <w:tabs>
        <w:tab w:val="left" w:pos="794"/>
        <w:tab w:val="left" w:pos="1191"/>
        <w:tab w:val="left" w:pos="1588"/>
        <w:tab w:val="left" w:pos="1985"/>
      </w:tabs>
      <w:spacing w:before="240" w:after="120"/>
      <w:jc w:val="center"/>
      <w:textAlignment w:val="auto"/>
    </w:pPr>
    <w:rPr>
      <w:rFonts w:eastAsia="Batang"/>
      <w:lang w:val="en-GB" w:eastAsia="en-US"/>
    </w:rPr>
  </w:style>
  <w:style w:type="paragraph" w:customStyle="1" w:styleId="FigureNotitle">
    <w:name w:val="Figure_No &amp; title"/>
    <w:basedOn w:val="Normal"/>
    <w:next w:val="Normal"/>
    <w:uiPriority w:val="99"/>
    <w:rsid w:val="0024157D"/>
    <w:pPr>
      <w:keepNext/>
      <w:tabs>
        <w:tab w:val="left" w:pos="794"/>
        <w:tab w:val="left" w:pos="1191"/>
        <w:tab w:val="left" w:pos="1588"/>
        <w:tab w:val="left" w:pos="1985"/>
      </w:tabs>
      <w:spacing w:after="120"/>
      <w:jc w:val="center"/>
      <w:textAlignment w:val="auto"/>
    </w:pPr>
    <w:rPr>
      <w:rFonts w:ascii="Times New Roman Bold" w:eastAsia="Batang" w:hAnsi="Times New Roman Bold"/>
      <w:b/>
      <w:bCs/>
      <w:lang w:val="en-GB" w:eastAsia="en-US"/>
    </w:rPr>
  </w:style>
  <w:style w:type="paragraph" w:customStyle="1" w:styleId="Figurewithouttitle">
    <w:name w:val="Figure_without_title"/>
    <w:basedOn w:val="Normal"/>
    <w:next w:val="Normal"/>
    <w:rsid w:val="0024157D"/>
    <w:pPr>
      <w:keepLines/>
      <w:tabs>
        <w:tab w:val="left" w:pos="794"/>
        <w:tab w:val="left" w:pos="1191"/>
        <w:tab w:val="left" w:pos="1588"/>
        <w:tab w:val="left" w:pos="1985"/>
      </w:tabs>
      <w:spacing w:before="240" w:after="120"/>
      <w:jc w:val="center"/>
      <w:textAlignment w:val="auto"/>
    </w:pPr>
    <w:rPr>
      <w:rFonts w:eastAsia="Batang"/>
      <w:lang w:val="en-GB" w:eastAsia="en-US"/>
    </w:rPr>
  </w:style>
  <w:style w:type="paragraph" w:customStyle="1" w:styleId="TableNotitle">
    <w:name w:val="Table_No &amp; title"/>
    <w:basedOn w:val="Normal"/>
    <w:next w:val="Tablehead"/>
    <w:uiPriority w:val="99"/>
    <w:rsid w:val="0024157D"/>
    <w:pPr>
      <w:keepNext/>
      <w:keepLines/>
      <w:tabs>
        <w:tab w:val="left" w:pos="794"/>
        <w:tab w:val="left" w:pos="1191"/>
        <w:tab w:val="left" w:pos="1588"/>
        <w:tab w:val="left" w:pos="1985"/>
      </w:tabs>
      <w:spacing w:before="360" w:after="120"/>
      <w:jc w:val="center"/>
      <w:textAlignment w:val="auto"/>
    </w:pPr>
    <w:rPr>
      <w:rFonts w:ascii="Times New Roman Bold" w:eastAsia="SimSun" w:hAnsi="Times New Roman Bold"/>
      <w:b/>
      <w:bCs/>
      <w:lang w:eastAsia="en-US" w:bidi="ar-EG"/>
    </w:rPr>
  </w:style>
  <w:style w:type="paragraph" w:customStyle="1" w:styleId="toc0">
    <w:name w:val="toc 0"/>
    <w:basedOn w:val="Normal"/>
    <w:next w:val="TOC1"/>
    <w:rsid w:val="0024157D"/>
    <w:pPr>
      <w:tabs>
        <w:tab w:val="right" w:pos="9639"/>
      </w:tabs>
      <w:textAlignment w:val="auto"/>
    </w:pPr>
    <w:rPr>
      <w:rFonts w:eastAsia="SimSun"/>
      <w:b/>
      <w:lang w:val="en-GB" w:eastAsia="en-US"/>
    </w:rPr>
  </w:style>
  <w:style w:type="paragraph" w:customStyle="1" w:styleId="FiguretitleBR">
    <w:name w:val="Figure_title_BR"/>
    <w:basedOn w:val="Normal"/>
    <w:next w:val="Normal"/>
    <w:uiPriority w:val="99"/>
    <w:rsid w:val="0024157D"/>
    <w:pPr>
      <w:keepLines/>
      <w:tabs>
        <w:tab w:val="left" w:pos="794"/>
        <w:tab w:val="left" w:pos="1191"/>
        <w:tab w:val="left" w:pos="1588"/>
        <w:tab w:val="left" w:pos="1985"/>
      </w:tabs>
      <w:spacing w:after="480"/>
      <w:jc w:val="center"/>
      <w:textAlignment w:val="auto"/>
    </w:pPr>
    <w:rPr>
      <w:rFonts w:eastAsia="Batang"/>
      <w:b/>
      <w:lang w:val="en-GB" w:eastAsia="en-US"/>
    </w:rPr>
  </w:style>
  <w:style w:type="paragraph" w:customStyle="1" w:styleId="FigureNoBR">
    <w:name w:val="Figure_No_BR"/>
    <w:basedOn w:val="Normal"/>
    <w:next w:val="Normal"/>
    <w:uiPriority w:val="99"/>
    <w:rsid w:val="0024157D"/>
    <w:pPr>
      <w:keepNext/>
      <w:keepLines/>
      <w:tabs>
        <w:tab w:val="left" w:pos="794"/>
        <w:tab w:val="left" w:pos="1191"/>
        <w:tab w:val="left" w:pos="1588"/>
        <w:tab w:val="left" w:pos="1985"/>
      </w:tabs>
      <w:spacing w:before="360"/>
      <w:jc w:val="center"/>
      <w:textAlignment w:val="auto"/>
    </w:pPr>
    <w:rPr>
      <w:rFonts w:eastAsia="Batang"/>
      <w:caps/>
      <w:lang w:val="en-GB" w:eastAsia="en-US"/>
    </w:rPr>
  </w:style>
  <w:style w:type="paragraph" w:customStyle="1" w:styleId="dnum">
    <w:name w:val="dnum"/>
    <w:basedOn w:val="Normal"/>
    <w:uiPriority w:val="99"/>
    <w:rsid w:val="0024157D"/>
    <w:pPr>
      <w:framePr w:hSpace="181" w:wrap="around" w:vAnchor="page" w:hAnchor="margin" w:y="852"/>
      <w:shd w:val="solid" w:color="FFFFFF" w:fill="FFFFFF"/>
      <w:tabs>
        <w:tab w:val="left" w:pos="1134"/>
        <w:tab w:val="left" w:pos="1871"/>
        <w:tab w:val="left" w:pos="2268"/>
      </w:tabs>
      <w:spacing w:before="0" w:after="120"/>
      <w:jc w:val="left"/>
      <w:textAlignment w:val="auto"/>
    </w:pPr>
    <w:rPr>
      <w:rFonts w:ascii="Times New Roman Bold" w:eastAsia="SimSun" w:hAnsi="Times New Roman Bold"/>
      <w:b/>
      <w:bCs/>
      <w:szCs w:val="28"/>
      <w:lang w:val="en-GB" w:eastAsia="en-US"/>
    </w:rPr>
  </w:style>
  <w:style w:type="paragraph" w:customStyle="1" w:styleId="dorlang">
    <w:name w:val="dorlang"/>
    <w:basedOn w:val="Normal"/>
    <w:uiPriority w:val="99"/>
    <w:rsid w:val="0024157D"/>
    <w:pPr>
      <w:framePr w:hSpace="181" w:wrap="around" w:vAnchor="page" w:hAnchor="margin" w:y="852"/>
      <w:shd w:val="solid" w:color="FFFFFF" w:fill="FFFFFF"/>
      <w:tabs>
        <w:tab w:val="left" w:pos="1134"/>
        <w:tab w:val="left" w:pos="1871"/>
        <w:tab w:val="left" w:pos="2268"/>
      </w:tabs>
      <w:spacing w:before="0" w:after="120"/>
      <w:textAlignment w:val="auto"/>
    </w:pPr>
    <w:rPr>
      <w:rFonts w:eastAsia="SimSun"/>
      <w:b/>
      <w:bCs/>
      <w:szCs w:val="28"/>
      <w:lang w:val="en-GB" w:eastAsia="en-US"/>
    </w:rPr>
  </w:style>
  <w:style w:type="paragraph" w:customStyle="1" w:styleId="AppendixNoTitle0">
    <w:name w:val="Appendix_NoTitle"/>
    <w:basedOn w:val="Normal"/>
    <w:next w:val="Normal"/>
    <w:rsid w:val="006F3780"/>
    <w:pPr>
      <w:keepNext/>
      <w:keepLines/>
      <w:tabs>
        <w:tab w:val="left" w:pos="794"/>
        <w:tab w:val="left" w:pos="1191"/>
        <w:tab w:val="left" w:pos="1588"/>
        <w:tab w:val="left" w:pos="1985"/>
      </w:tabs>
      <w:spacing w:before="720"/>
      <w:jc w:val="center"/>
      <w:textAlignment w:val="auto"/>
      <w:outlineLvl w:val="0"/>
    </w:pPr>
    <w:rPr>
      <w:rFonts w:ascii="Times New Roman Bold" w:eastAsia="Batang" w:hAnsi="Times New Roman Bold"/>
      <w:b/>
      <w:bCs/>
      <w:sz w:val="28"/>
      <w:szCs w:val="40"/>
      <w:lang w:val="en-GB" w:eastAsia="en-US" w:bidi="ar-EG"/>
    </w:rPr>
  </w:style>
  <w:style w:type="paragraph" w:customStyle="1" w:styleId="a">
    <w:name w:val="وسطي"/>
    <w:basedOn w:val="Normal"/>
    <w:next w:val="Normal"/>
    <w:uiPriority w:val="99"/>
    <w:rsid w:val="0024157D"/>
    <w:pPr>
      <w:tabs>
        <w:tab w:val="left" w:pos="822"/>
        <w:tab w:val="left" w:pos="1248"/>
        <w:tab w:val="left" w:pos="1276"/>
        <w:tab w:val="left" w:pos="1701"/>
      </w:tabs>
      <w:spacing w:before="60" w:after="240"/>
      <w:jc w:val="center"/>
      <w:textAlignment w:val="auto"/>
    </w:pPr>
    <w:rPr>
      <w:rFonts w:cs="Times New Roman"/>
      <w:b/>
      <w:bCs/>
      <w:sz w:val="26"/>
      <w:szCs w:val="36"/>
      <w:lang w:eastAsia="en-US"/>
    </w:rPr>
  </w:style>
  <w:style w:type="paragraph" w:customStyle="1" w:styleId="ANNEXNO">
    <w:name w:val="ANNEX_NO"/>
    <w:basedOn w:val="Normal"/>
    <w:next w:val="Normal"/>
    <w:uiPriority w:val="99"/>
    <w:rsid w:val="0024157D"/>
    <w:pPr>
      <w:keepNext/>
      <w:overflowPunct/>
      <w:autoSpaceDE/>
      <w:autoSpaceDN/>
      <w:adjustRightInd/>
      <w:spacing w:before="360"/>
      <w:jc w:val="center"/>
      <w:textAlignment w:val="auto"/>
    </w:pPr>
    <w:rPr>
      <w:sz w:val="28"/>
      <w:szCs w:val="40"/>
      <w:lang w:eastAsia="en-US" w:bidi="ar-EG"/>
    </w:rPr>
  </w:style>
  <w:style w:type="character" w:customStyle="1" w:styleId="AnnextitleChar">
    <w:name w:val="Annex_title Char"/>
    <w:link w:val="Annextitle"/>
    <w:locked/>
    <w:rsid w:val="0024157D"/>
    <w:rPr>
      <w:rFonts w:ascii="Times New Roman Bold" w:hAnsi="Times New Roman Bold" w:cs="Traditional Arabic"/>
      <w:b/>
      <w:bCs/>
      <w:sz w:val="26"/>
      <w:szCs w:val="36"/>
      <w:lang w:eastAsia="en-US"/>
    </w:rPr>
  </w:style>
  <w:style w:type="paragraph" w:customStyle="1" w:styleId="Annextitle">
    <w:name w:val="Annex_title"/>
    <w:basedOn w:val="Normal"/>
    <w:next w:val="Normal"/>
    <w:link w:val="AnnextitleChar"/>
    <w:rsid w:val="0024157D"/>
    <w:pPr>
      <w:keepNext/>
      <w:tabs>
        <w:tab w:val="left" w:pos="1134"/>
        <w:tab w:val="left" w:pos="1928"/>
        <w:tab w:val="left" w:pos="2495"/>
      </w:tabs>
      <w:overflowPunct/>
      <w:autoSpaceDE/>
      <w:autoSpaceDN/>
      <w:adjustRightInd/>
      <w:spacing w:before="240" w:after="120"/>
      <w:jc w:val="center"/>
      <w:textAlignment w:val="auto"/>
    </w:pPr>
    <w:rPr>
      <w:rFonts w:ascii="Times New Roman Bold" w:hAnsi="Times New Roman Bold"/>
      <w:b/>
      <w:bCs/>
      <w:sz w:val="26"/>
      <w:szCs w:val="36"/>
      <w:lang w:eastAsia="en-US"/>
    </w:rPr>
  </w:style>
  <w:style w:type="character" w:customStyle="1" w:styleId="NormalaftertitleChar0">
    <w:name w:val="Normal after title Char"/>
    <w:link w:val="Normalaftertitle0"/>
    <w:locked/>
    <w:rsid w:val="0024157D"/>
    <w:rPr>
      <w:rFonts w:ascii="Times New Roman" w:eastAsiaTheme="minorEastAsia" w:hAnsi="Times New Roman" w:cs="Traditional Arabic"/>
      <w:sz w:val="22"/>
      <w:szCs w:val="30"/>
      <w:lang w:bidi="ar-SY"/>
    </w:rPr>
  </w:style>
  <w:style w:type="character" w:customStyle="1" w:styleId="NormalafterTitelChar">
    <w:name w:val="Normal after Titel Char"/>
    <w:link w:val="NormalafterTitel"/>
    <w:locked/>
    <w:rsid w:val="0024157D"/>
    <w:rPr>
      <w:rFonts w:ascii="Times New Roman" w:hAnsi="Times New Roman" w:cs="Traditional Arabic"/>
      <w:sz w:val="22"/>
      <w:szCs w:val="30"/>
      <w:lang w:eastAsia="en-US" w:bidi="ar-EG"/>
    </w:rPr>
  </w:style>
  <w:style w:type="paragraph" w:customStyle="1" w:styleId="NormalafterTitel">
    <w:name w:val="Normal after Titel"/>
    <w:basedOn w:val="Normal"/>
    <w:link w:val="NormalafterTitelChar"/>
    <w:rsid w:val="0024157D"/>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RestitelChar">
    <w:name w:val="Res_titel Char"/>
    <w:link w:val="Restitel"/>
    <w:locked/>
    <w:rsid w:val="0024157D"/>
    <w:rPr>
      <w:rFonts w:ascii="Times New Roman Bold" w:hAnsi="Times New Roman Bold" w:cs="Traditional Arabic"/>
      <w:b/>
      <w:bCs/>
      <w:sz w:val="26"/>
      <w:szCs w:val="36"/>
      <w:lang w:eastAsia="en-US"/>
    </w:rPr>
  </w:style>
  <w:style w:type="paragraph" w:customStyle="1" w:styleId="Restitel">
    <w:name w:val="Res_titel"/>
    <w:basedOn w:val="Normal"/>
    <w:next w:val="Normal"/>
    <w:link w:val="RestitelChar"/>
    <w:rsid w:val="0024157D"/>
    <w:pPr>
      <w:tabs>
        <w:tab w:val="left" w:pos="1134"/>
      </w:tabs>
      <w:overflowPunct/>
      <w:autoSpaceDE/>
      <w:autoSpaceDN/>
      <w:adjustRightInd/>
      <w:spacing w:before="240"/>
      <w:jc w:val="center"/>
      <w:textAlignment w:val="auto"/>
    </w:pPr>
    <w:rPr>
      <w:rFonts w:ascii="Times New Roman Bold" w:hAnsi="Times New Roman Bold"/>
      <w:b/>
      <w:bCs/>
      <w:sz w:val="26"/>
      <w:szCs w:val="36"/>
      <w:lang w:eastAsia="en-US"/>
    </w:rPr>
  </w:style>
  <w:style w:type="paragraph" w:customStyle="1" w:styleId="table">
    <w:name w:val="table"/>
    <w:basedOn w:val="Normal"/>
    <w:uiPriority w:val="99"/>
    <w:rsid w:val="0024157D"/>
    <w:pPr>
      <w:keepNext/>
      <w:tabs>
        <w:tab w:val="left" w:pos="1134"/>
        <w:tab w:val="left" w:pos="1416"/>
        <w:tab w:val="left" w:pos="1871"/>
        <w:tab w:val="left" w:pos="1928"/>
        <w:tab w:val="left" w:pos="2268"/>
        <w:tab w:val="left" w:pos="2495"/>
      </w:tabs>
      <w:overflowPunct/>
      <w:autoSpaceDE/>
      <w:autoSpaceDN/>
      <w:adjustRightInd/>
      <w:spacing w:before="20" w:after="20" w:line="260" w:lineRule="exact"/>
      <w:ind w:left="208"/>
      <w:textAlignment w:val="auto"/>
    </w:pPr>
    <w:rPr>
      <w:sz w:val="20"/>
      <w:szCs w:val="26"/>
      <w:lang w:eastAsia="en-US" w:bidi="ar-EG"/>
    </w:rPr>
  </w:style>
  <w:style w:type="paragraph" w:customStyle="1" w:styleId="TableNote">
    <w:name w:val="TableNote"/>
    <w:basedOn w:val="Normal"/>
    <w:uiPriority w:val="99"/>
    <w:rsid w:val="0024157D"/>
    <w:pPr>
      <w:tabs>
        <w:tab w:val="left" w:pos="1928"/>
        <w:tab w:val="left" w:pos="2495"/>
      </w:tabs>
      <w:spacing w:before="40" w:after="40" w:line="260" w:lineRule="exact"/>
      <w:ind w:left="678"/>
      <w:textAlignment w:val="auto"/>
    </w:pPr>
    <w:rPr>
      <w:b/>
      <w:bCs/>
      <w:noProof/>
      <w:sz w:val="20"/>
      <w:szCs w:val="26"/>
      <w:lang w:eastAsia="en-US"/>
    </w:rPr>
  </w:style>
  <w:style w:type="paragraph" w:customStyle="1" w:styleId="Proposal">
    <w:name w:val="Proposal"/>
    <w:basedOn w:val="Normal"/>
    <w:next w:val="Normal"/>
    <w:qFormat/>
    <w:rsid w:val="0024157D"/>
    <w:pPr>
      <w:keepNext/>
      <w:tabs>
        <w:tab w:val="left" w:pos="1134"/>
      </w:tabs>
      <w:overflowPunct/>
      <w:autoSpaceDE/>
      <w:autoSpaceDN/>
      <w:adjustRightInd/>
      <w:spacing w:before="240"/>
      <w:textAlignment w:val="auto"/>
      <w:outlineLvl w:val="0"/>
    </w:pPr>
    <w:rPr>
      <w:rFonts w:ascii="Times New Roman Bold" w:hAnsi="Times New Roman Bold"/>
      <w:b/>
      <w:bCs/>
      <w:lang w:eastAsia="en-US" w:bidi="ar-EG"/>
    </w:rPr>
  </w:style>
  <w:style w:type="paragraph" w:customStyle="1" w:styleId="TabletextS5">
    <w:name w:val="Table_textS5"/>
    <w:basedOn w:val="Normal"/>
    <w:uiPriority w:val="99"/>
    <w:rsid w:val="0024157D"/>
    <w:pPr>
      <w:tabs>
        <w:tab w:val="left" w:pos="3016"/>
      </w:tabs>
      <w:spacing w:before="0" w:line="300" w:lineRule="exact"/>
      <w:jc w:val="left"/>
      <w:textAlignment w:val="auto"/>
    </w:pPr>
    <w:rPr>
      <w:sz w:val="20"/>
      <w:szCs w:val="26"/>
      <w:lang w:eastAsia="en-US" w:bidi="ar-EG"/>
    </w:rPr>
  </w:style>
  <w:style w:type="character" w:customStyle="1" w:styleId="ReasonsChar">
    <w:name w:val="Reasons Char"/>
    <w:link w:val="Reasons"/>
    <w:locked/>
    <w:rsid w:val="0024157D"/>
    <w:rPr>
      <w:rFonts w:ascii="Times New Roman" w:hAnsi="Times New Roman" w:cs="Traditional Arabic"/>
      <w:b/>
      <w:bCs/>
      <w:sz w:val="22"/>
      <w:szCs w:val="30"/>
      <w:lang w:eastAsia="en-US"/>
    </w:rPr>
  </w:style>
  <w:style w:type="paragraph" w:customStyle="1" w:styleId="Reasons">
    <w:name w:val="Reasons"/>
    <w:basedOn w:val="Normal"/>
    <w:next w:val="Normal"/>
    <w:link w:val="ReasonsChar"/>
    <w:qFormat/>
    <w:rsid w:val="0024157D"/>
    <w:pPr>
      <w:tabs>
        <w:tab w:val="left" w:pos="1134"/>
      </w:tabs>
      <w:overflowPunct/>
      <w:autoSpaceDE/>
      <w:autoSpaceDN/>
      <w:adjustRightInd/>
      <w:textAlignment w:val="auto"/>
    </w:pPr>
    <w:rPr>
      <w:b/>
      <w:bCs/>
      <w:lang w:eastAsia="en-US"/>
    </w:rPr>
  </w:style>
  <w:style w:type="character" w:customStyle="1" w:styleId="TableNo0">
    <w:name w:val="Table_No Знак"/>
    <w:link w:val="TableNo1"/>
    <w:uiPriority w:val="99"/>
    <w:locked/>
    <w:rsid w:val="0024157D"/>
    <w:rPr>
      <w:rFonts w:ascii="Times New Roman" w:hAnsi="Times New Roman" w:cs="Traditional Arabic"/>
      <w:sz w:val="22"/>
      <w:szCs w:val="30"/>
      <w:lang w:eastAsia="en-US"/>
    </w:rPr>
  </w:style>
  <w:style w:type="paragraph" w:customStyle="1" w:styleId="TableNo1">
    <w:name w:val="Table_No"/>
    <w:basedOn w:val="Normal"/>
    <w:next w:val="Normal"/>
    <w:link w:val="TableNo0"/>
    <w:uiPriority w:val="99"/>
    <w:qFormat/>
    <w:rsid w:val="0024157D"/>
    <w:pPr>
      <w:keepNext/>
      <w:tabs>
        <w:tab w:val="left" w:pos="1134"/>
      </w:tabs>
      <w:overflowPunct/>
      <w:autoSpaceDE/>
      <w:autoSpaceDN/>
      <w:adjustRightInd/>
      <w:spacing w:before="240"/>
      <w:jc w:val="center"/>
      <w:textAlignment w:val="auto"/>
    </w:pPr>
    <w:rPr>
      <w:lang w:eastAsia="en-US"/>
    </w:rPr>
  </w:style>
  <w:style w:type="paragraph" w:customStyle="1" w:styleId="AnnexNo0">
    <w:name w:val="Annex_No"/>
    <w:basedOn w:val="Normal"/>
    <w:qFormat/>
    <w:rsid w:val="0024157D"/>
    <w:pPr>
      <w:keepNext/>
      <w:tabs>
        <w:tab w:val="left" w:pos="567"/>
        <w:tab w:val="left" w:pos="1134"/>
        <w:tab w:val="left" w:pos="1701"/>
        <w:tab w:val="left" w:pos="2268"/>
        <w:tab w:val="left" w:pos="2835"/>
      </w:tabs>
      <w:spacing w:before="480"/>
      <w:jc w:val="center"/>
      <w:textAlignment w:val="auto"/>
    </w:pPr>
    <w:rPr>
      <w:sz w:val="28"/>
      <w:szCs w:val="40"/>
      <w:lang w:val="en-GB" w:eastAsia="en-US" w:bidi="ar-EG"/>
    </w:rPr>
  </w:style>
  <w:style w:type="paragraph" w:customStyle="1" w:styleId="Attachtitle">
    <w:name w:val="Attach_title"/>
    <w:basedOn w:val="Annextitle"/>
    <w:uiPriority w:val="99"/>
    <w:qFormat/>
    <w:rsid w:val="0024157D"/>
    <w:pPr>
      <w:tabs>
        <w:tab w:val="clear" w:pos="1928"/>
        <w:tab w:val="clear" w:pos="2495"/>
        <w:tab w:val="left" w:pos="567"/>
        <w:tab w:val="left" w:pos="1701"/>
        <w:tab w:val="left" w:pos="2268"/>
        <w:tab w:val="left" w:pos="2835"/>
      </w:tabs>
      <w:overflowPunct w:val="0"/>
      <w:autoSpaceDE w:val="0"/>
      <w:autoSpaceDN w:val="0"/>
      <w:adjustRightInd w:val="0"/>
      <w:spacing w:after="0"/>
    </w:pPr>
    <w:rPr>
      <w:rFonts w:ascii="Times New Roman" w:hAnsi="Times New Roman"/>
      <w:sz w:val="28"/>
      <w:szCs w:val="40"/>
    </w:rPr>
  </w:style>
  <w:style w:type="paragraph" w:customStyle="1" w:styleId="Appendixtitle">
    <w:name w:val="Appendix_title"/>
    <w:basedOn w:val="Annextitle"/>
    <w:next w:val="Normal"/>
    <w:rsid w:val="0024157D"/>
    <w:pPr>
      <w:tabs>
        <w:tab w:val="clear" w:pos="1928"/>
        <w:tab w:val="clear" w:pos="2495"/>
        <w:tab w:val="left" w:pos="567"/>
        <w:tab w:val="left" w:pos="1701"/>
        <w:tab w:val="left" w:pos="2268"/>
        <w:tab w:val="left" w:pos="2835"/>
      </w:tabs>
      <w:overflowPunct w:val="0"/>
      <w:autoSpaceDE w:val="0"/>
      <w:autoSpaceDN w:val="0"/>
      <w:adjustRightInd w:val="0"/>
      <w:spacing w:after="0"/>
    </w:pPr>
    <w:rPr>
      <w:rFonts w:ascii="Times New Roman" w:hAnsi="Times New Roman"/>
      <w:sz w:val="28"/>
      <w:szCs w:val="40"/>
    </w:rPr>
  </w:style>
  <w:style w:type="paragraph" w:customStyle="1" w:styleId="Normalend">
    <w:name w:val="Normal_end"/>
    <w:basedOn w:val="Normal"/>
    <w:qFormat/>
    <w:rsid w:val="0024157D"/>
    <w:pPr>
      <w:tabs>
        <w:tab w:val="left" w:pos="1134"/>
      </w:tabs>
      <w:overflowPunct/>
      <w:autoSpaceDE/>
      <w:autoSpaceDN/>
      <w:adjustRightInd/>
      <w:spacing w:before="0" w:line="240" w:lineRule="auto"/>
      <w:textAlignment w:val="auto"/>
    </w:pPr>
    <w:rPr>
      <w:lang w:eastAsia="en-US" w:bidi="ar-EG"/>
    </w:rPr>
  </w:style>
  <w:style w:type="paragraph" w:customStyle="1" w:styleId="AppendexNo">
    <w:name w:val="Appendex_No"/>
    <w:basedOn w:val="AnnexNo0"/>
    <w:uiPriority w:val="99"/>
    <w:qFormat/>
    <w:rsid w:val="0024157D"/>
  </w:style>
  <w:style w:type="paragraph" w:customStyle="1" w:styleId="signe">
    <w:name w:val="signe"/>
    <w:uiPriority w:val="99"/>
    <w:qFormat/>
    <w:rsid w:val="0024157D"/>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Decisiontitle">
    <w:name w:val="Decision_title"/>
    <w:basedOn w:val="Attachtitle"/>
    <w:uiPriority w:val="99"/>
    <w:qFormat/>
    <w:rsid w:val="0024157D"/>
  </w:style>
  <w:style w:type="paragraph" w:customStyle="1" w:styleId="CountriesName">
    <w:name w:val="Countries _Name"/>
    <w:basedOn w:val="Normal"/>
    <w:uiPriority w:val="99"/>
    <w:qFormat/>
    <w:rsid w:val="0024157D"/>
    <w:pPr>
      <w:keepNext/>
      <w:tabs>
        <w:tab w:val="left" w:pos="567"/>
        <w:tab w:val="left" w:pos="1134"/>
        <w:tab w:val="left" w:pos="1701"/>
        <w:tab w:val="left" w:pos="2268"/>
        <w:tab w:val="left" w:pos="2835"/>
      </w:tabs>
      <w:spacing w:before="240"/>
      <w:jc w:val="center"/>
      <w:textAlignment w:val="auto"/>
    </w:pPr>
    <w:rPr>
      <w:b/>
      <w:bCs/>
      <w:sz w:val="24"/>
      <w:szCs w:val="32"/>
      <w:lang w:eastAsia="en-US"/>
    </w:rPr>
  </w:style>
  <w:style w:type="paragraph" w:customStyle="1" w:styleId="AnnexRef">
    <w:name w:val="Annex_Ref"/>
    <w:uiPriority w:val="99"/>
    <w:qFormat/>
    <w:rsid w:val="0024157D"/>
    <w:pPr>
      <w:bidi/>
      <w:spacing w:before="480" w:line="192" w:lineRule="auto"/>
    </w:pPr>
    <w:rPr>
      <w:rFonts w:ascii="Times New Roman" w:hAnsi="Times New Roman" w:cs="Traditional Arabic"/>
      <w:b/>
      <w:bCs/>
      <w:sz w:val="22"/>
      <w:szCs w:val="30"/>
      <w:lang w:eastAsia="en-US" w:bidi="ar-SY"/>
    </w:rPr>
  </w:style>
  <w:style w:type="paragraph" w:customStyle="1" w:styleId="Figuretitle0">
    <w:name w:val="Figure_title"/>
    <w:link w:val="FiguretitleChar"/>
    <w:qFormat/>
    <w:rsid w:val="0024157D"/>
    <w:pPr>
      <w:keepNext/>
      <w:keepLines/>
      <w:bidi/>
      <w:jc w:val="center"/>
    </w:pPr>
    <w:rPr>
      <w:rFonts w:ascii="Times New Roman Bold" w:hAnsi="Times New Roman Bold" w:cs="Traditional Arabic"/>
      <w:b/>
      <w:bCs/>
      <w:sz w:val="22"/>
      <w:szCs w:val="30"/>
      <w:lang w:eastAsia="en-US" w:bidi="ar-EG"/>
    </w:rPr>
  </w:style>
  <w:style w:type="paragraph" w:customStyle="1" w:styleId="Dash">
    <w:name w:val="Dash"/>
    <w:basedOn w:val="Normal"/>
    <w:uiPriority w:val="99"/>
    <w:qFormat/>
    <w:rsid w:val="0024157D"/>
    <w:pPr>
      <w:tabs>
        <w:tab w:val="left" w:pos="1134"/>
      </w:tabs>
      <w:overflowPunct/>
      <w:autoSpaceDE/>
      <w:autoSpaceDN/>
      <w:adjustRightInd/>
      <w:spacing w:before="600"/>
      <w:jc w:val="center"/>
      <w:textAlignment w:val="auto"/>
    </w:pPr>
    <w:rPr>
      <w:bCs/>
      <w:noProof/>
      <w:lang w:eastAsia="en-US" w:bidi="ar-EG"/>
    </w:rPr>
  </w:style>
  <w:style w:type="paragraph" w:customStyle="1" w:styleId="Tablefin">
    <w:name w:val="Table_fin"/>
    <w:basedOn w:val="Normal"/>
    <w:rsid w:val="0024157D"/>
    <w:pPr>
      <w:tabs>
        <w:tab w:val="left" w:pos="1871"/>
        <w:tab w:val="left" w:pos="2268"/>
      </w:tabs>
      <w:bidi w:val="0"/>
      <w:spacing w:before="0" w:line="240" w:lineRule="auto"/>
      <w:textAlignment w:val="auto"/>
    </w:pPr>
    <w:rPr>
      <w:rFonts w:cs="Times New Roman"/>
      <w:sz w:val="12"/>
      <w:szCs w:val="20"/>
      <w:lang w:val="fr-FR" w:eastAsia="en-US"/>
    </w:rPr>
  </w:style>
  <w:style w:type="paragraph" w:customStyle="1" w:styleId="Agendaitem">
    <w:name w:val="Agenda_item"/>
    <w:qFormat/>
    <w:rsid w:val="0024157D"/>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uiPriority w:val="99"/>
    <w:qFormat/>
    <w:rsid w:val="0024157D"/>
    <w:pPr>
      <w:keepNext/>
      <w:tabs>
        <w:tab w:val="left" w:pos="567"/>
        <w:tab w:val="left" w:pos="1134"/>
        <w:tab w:val="left" w:pos="1701"/>
        <w:tab w:val="left" w:pos="2268"/>
        <w:tab w:val="left" w:pos="2835"/>
      </w:tabs>
      <w:spacing w:before="240"/>
      <w:textAlignment w:val="auto"/>
    </w:pPr>
    <w:rPr>
      <w:rFonts w:ascii="Times New Roman Bold" w:hAnsi="Times New Roman Bold"/>
      <w:sz w:val="24"/>
      <w:szCs w:val="32"/>
      <w:lang w:eastAsia="en-US" w:bidi="ar-EG"/>
    </w:rPr>
  </w:style>
  <w:style w:type="paragraph" w:customStyle="1" w:styleId="Section3">
    <w:name w:val="Section_3‎"/>
    <w:uiPriority w:val="99"/>
    <w:qFormat/>
    <w:rsid w:val="0024157D"/>
    <w:rPr>
      <w:rFonts w:ascii="Times New Roman" w:hAnsi="Times New Roman" w:cs="Traditional Arabic"/>
      <w:sz w:val="24"/>
      <w:szCs w:val="32"/>
      <w:lang w:eastAsia="en-US" w:bidi="ar-EG"/>
    </w:rPr>
  </w:style>
  <w:style w:type="paragraph" w:customStyle="1" w:styleId="Chapno0">
    <w:name w:val="Chap_no"/>
    <w:basedOn w:val="Normal"/>
    <w:uiPriority w:val="99"/>
    <w:qFormat/>
    <w:rsid w:val="0024157D"/>
    <w:pPr>
      <w:spacing w:before="480"/>
      <w:jc w:val="center"/>
      <w:textAlignment w:val="auto"/>
    </w:pPr>
    <w:rPr>
      <w:sz w:val="28"/>
      <w:szCs w:val="40"/>
      <w:lang w:val="en-GB" w:eastAsia="en-US" w:bidi="ar-EG"/>
    </w:rPr>
  </w:style>
  <w:style w:type="paragraph" w:customStyle="1" w:styleId="TableNoBR">
    <w:name w:val="Table_No_BR"/>
    <w:basedOn w:val="Normal"/>
    <w:next w:val="Normal"/>
    <w:uiPriority w:val="99"/>
    <w:rsid w:val="0024157D"/>
    <w:pPr>
      <w:keepNext/>
      <w:tabs>
        <w:tab w:val="left" w:pos="794"/>
        <w:tab w:val="left" w:pos="1191"/>
        <w:tab w:val="left" w:pos="1588"/>
        <w:tab w:val="left" w:pos="1985"/>
      </w:tabs>
      <w:spacing w:before="560" w:after="120"/>
      <w:jc w:val="center"/>
      <w:textAlignment w:val="auto"/>
    </w:pPr>
    <w:rPr>
      <w:caps/>
      <w:lang w:val="en-GB" w:eastAsia="en-US"/>
    </w:rPr>
  </w:style>
  <w:style w:type="paragraph" w:customStyle="1" w:styleId="TabletitleBR">
    <w:name w:val="Table_title_BR"/>
    <w:basedOn w:val="Normal"/>
    <w:next w:val="Tablehead"/>
    <w:uiPriority w:val="99"/>
    <w:rsid w:val="0024157D"/>
    <w:pPr>
      <w:keepNext/>
      <w:keepLines/>
      <w:tabs>
        <w:tab w:val="left" w:pos="794"/>
        <w:tab w:val="left" w:pos="1191"/>
        <w:tab w:val="left" w:pos="1588"/>
        <w:tab w:val="left" w:pos="1985"/>
      </w:tabs>
      <w:spacing w:before="0" w:after="120"/>
      <w:jc w:val="center"/>
      <w:textAlignment w:val="auto"/>
    </w:pPr>
    <w:rPr>
      <w:b/>
      <w:lang w:val="en-GB" w:eastAsia="en-US"/>
    </w:rPr>
  </w:style>
  <w:style w:type="character" w:customStyle="1" w:styleId="Artref">
    <w:name w:val="Art_ref"/>
    <w:basedOn w:val="DefaultParagraphFont"/>
    <w:rsid w:val="0024157D"/>
  </w:style>
  <w:style w:type="character" w:customStyle="1" w:styleId="Artref0">
    <w:name w:val="Art#_ref"/>
    <w:rsid w:val="0024157D"/>
    <w:rPr>
      <w:rFonts w:ascii="Times New Roman" w:hAnsi="Times New Roman" w:cs="Traditional Arabic" w:hint="default"/>
      <w:b w:val="0"/>
      <w:bCs w:val="0"/>
      <w:i w:val="0"/>
      <w:iCs w:val="0"/>
      <w:color w:val="auto"/>
      <w:sz w:val="20"/>
      <w:szCs w:val="30"/>
    </w:rPr>
  </w:style>
  <w:style w:type="paragraph" w:customStyle="1" w:styleId="AttachNo">
    <w:name w:val="Attach_No"/>
    <w:basedOn w:val="AnnexNo0"/>
    <w:uiPriority w:val="99"/>
    <w:qFormat/>
    <w:rsid w:val="0024157D"/>
    <w:rPr>
      <w:lang w:bidi="ar-SA"/>
    </w:rPr>
  </w:style>
  <w:style w:type="paragraph" w:customStyle="1" w:styleId="DecisionNo">
    <w:name w:val="Decision_No"/>
    <w:basedOn w:val="AttachNo"/>
    <w:uiPriority w:val="99"/>
    <w:qFormat/>
    <w:rsid w:val="0024157D"/>
    <w:rPr>
      <w:lang w:bidi="ar-EG"/>
    </w:rPr>
  </w:style>
  <w:style w:type="character" w:customStyle="1" w:styleId="TableheadChar">
    <w:name w:val="Table_head Char"/>
    <w:link w:val="Tablehead"/>
    <w:locked/>
    <w:rsid w:val="0024157D"/>
    <w:rPr>
      <w:rFonts w:ascii="Times New Roman Bold" w:hAnsi="Times New Roman Bold" w:cs="Traditional Arabic"/>
      <w:b/>
      <w:bCs/>
      <w:szCs w:val="26"/>
      <w:lang w:eastAsia="en-US"/>
    </w:rPr>
  </w:style>
  <w:style w:type="paragraph" w:customStyle="1" w:styleId="TableLegendNote">
    <w:name w:val="Table_Legend_Note"/>
    <w:basedOn w:val="Tablelegend"/>
    <w:next w:val="Tablelegend"/>
    <w:rsid w:val="00973A5F"/>
    <w:pPr>
      <w:spacing w:after="0"/>
    </w:pPr>
  </w:style>
  <w:style w:type="numbering" w:customStyle="1" w:styleId="NoList1">
    <w:name w:val="No List1"/>
    <w:next w:val="NoList"/>
    <w:uiPriority w:val="99"/>
    <w:semiHidden/>
    <w:unhideWhenUsed/>
    <w:rsid w:val="0024157D"/>
  </w:style>
  <w:style w:type="paragraph" w:customStyle="1" w:styleId="AnnexNoTitle0">
    <w:name w:val="Annex_NoTitle"/>
    <w:basedOn w:val="Normal"/>
    <w:next w:val="Normalaftertitle"/>
    <w:link w:val="AnnexNoTitleChar0"/>
    <w:rsid w:val="0024157D"/>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NormalaftertitleChar">
    <w:name w:val="Normal_after_title Char"/>
    <w:basedOn w:val="DefaultParagraphFont"/>
    <w:link w:val="Normalaftertitle"/>
    <w:locked/>
    <w:rsid w:val="0024157D"/>
    <w:rPr>
      <w:rFonts w:ascii="Times New Roman" w:hAnsi="Times New Roman" w:cs="Traditional Arabic"/>
      <w:sz w:val="22"/>
      <w:szCs w:val="30"/>
      <w:lang w:eastAsia="fr-FR"/>
    </w:rPr>
  </w:style>
  <w:style w:type="character" w:customStyle="1" w:styleId="AnnexNoTitleChar0">
    <w:name w:val="Annex_NoTitle Char"/>
    <w:basedOn w:val="DefaultParagraphFont"/>
    <w:link w:val="AnnexNoTitle0"/>
    <w:locked/>
    <w:rsid w:val="0024157D"/>
    <w:rPr>
      <w:rFonts w:ascii="Times New Roman" w:hAnsi="Times New Roman"/>
      <w:b/>
      <w:sz w:val="28"/>
      <w:lang w:val="fr-FR" w:eastAsia="en-US"/>
    </w:rPr>
  </w:style>
  <w:style w:type="paragraph" w:customStyle="1" w:styleId="HeadingSum0">
    <w:name w:val="Heading_Sum"/>
    <w:basedOn w:val="Headingb"/>
    <w:next w:val="Normal"/>
    <w:autoRedefine/>
    <w:rsid w:val="0024157D"/>
  </w:style>
  <w:style w:type="character" w:customStyle="1" w:styleId="TableNoChar">
    <w:name w:val="Table_No Char"/>
    <w:locked/>
    <w:rsid w:val="0024157D"/>
    <w:rPr>
      <w:sz w:val="24"/>
      <w:lang w:val="fr-FR" w:eastAsia="en-US"/>
    </w:rPr>
  </w:style>
  <w:style w:type="paragraph" w:styleId="NormalIndent">
    <w:name w:val="Normal Indent"/>
    <w:basedOn w:val="Normal"/>
    <w:rsid w:val="0024157D"/>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character" w:customStyle="1" w:styleId="FiguretitleChar">
    <w:name w:val="Figure_title Char"/>
    <w:link w:val="Figuretitle0"/>
    <w:locked/>
    <w:rsid w:val="0024157D"/>
    <w:rPr>
      <w:rFonts w:ascii="Times New Roman Bold" w:hAnsi="Times New Roman Bold" w:cs="Traditional Arabic"/>
      <w:b/>
      <w:bCs/>
      <w:sz w:val="22"/>
      <w:szCs w:val="30"/>
      <w:lang w:eastAsia="en-US" w:bidi="ar-EG"/>
    </w:rPr>
  </w:style>
  <w:style w:type="character" w:customStyle="1" w:styleId="FigureNoChar">
    <w:name w:val="Figure_No Char"/>
    <w:link w:val="FigureNo"/>
    <w:locked/>
    <w:rsid w:val="0024157D"/>
    <w:rPr>
      <w:rFonts w:ascii="Times New Roman" w:hAnsi="Times New Roman Bold" w:cs="Traditional Arabic"/>
      <w:sz w:val="22"/>
      <w:szCs w:val="30"/>
      <w:lang w:val="fr-FR" w:eastAsia="fr-FR" w:bidi="ar-EG"/>
    </w:rPr>
  </w:style>
  <w:style w:type="paragraph" w:customStyle="1" w:styleId="tocpart">
    <w:name w:val="tocpart"/>
    <w:basedOn w:val="Normal"/>
    <w:rsid w:val="0024157D"/>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24157D"/>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24157D"/>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24157D"/>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0">
    <w:name w:val="Annex_ref"/>
    <w:basedOn w:val="Normal"/>
    <w:next w:val="Normalaftertitle"/>
    <w:rsid w:val="0024157D"/>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0"/>
    <w:next w:val="Normalaftertitle"/>
    <w:rsid w:val="0024157D"/>
  </w:style>
  <w:style w:type="character" w:customStyle="1" w:styleId="SummaryChar">
    <w:name w:val="Summary Char"/>
    <w:basedOn w:val="DefaultParagraphFont"/>
    <w:link w:val="Summary"/>
    <w:rsid w:val="0024157D"/>
    <w:rPr>
      <w:rFonts w:ascii="Times New Roman" w:hAnsi="Times New Roman" w:cs="Traditional Arabic"/>
      <w:spacing w:val="-4"/>
      <w:sz w:val="22"/>
      <w:szCs w:val="30"/>
      <w:lang w:eastAsia="fr-FR" w:bidi="ar-EG"/>
    </w:rPr>
  </w:style>
  <w:style w:type="character" w:customStyle="1" w:styleId="Title1Char">
    <w:name w:val="Title 1 Char"/>
    <w:basedOn w:val="DefaultParagraphFont"/>
    <w:link w:val="Title1"/>
    <w:uiPriority w:val="99"/>
    <w:locked/>
    <w:rsid w:val="0024157D"/>
    <w:rPr>
      <w:rFonts w:ascii="Times New Roman Bold" w:hAnsi="Times New Roman Bold" w:cs="Traditional Arabic"/>
      <w:caps/>
      <w:sz w:val="28"/>
      <w:szCs w:val="40"/>
      <w:lang w:eastAsia="fr-FR"/>
    </w:rPr>
  </w:style>
  <w:style w:type="paragraph" w:customStyle="1" w:styleId="AppendixNo">
    <w:name w:val="Appendix_No"/>
    <w:basedOn w:val="AnnexNo0"/>
    <w:next w:val="Annexref0"/>
    <w:rsid w:val="0024157D"/>
    <w:pPr>
      <w:keepLines/>
      <w:tabs>
        <w:tab w:val="clear" w:pos="567"/>
        <w:tab w:val="clear" w:pos="1701"/>
        <w:tab w:val="clear" w:pos="2835"/>
        <w:tab w:val="left" w:pos="1871"/>
      </w:tabs>
      <w:bidi w:val="0"/>
      <w:spacing w:after="80" w:line="240" w:lineRule="auto"/>
      <w:textAlignment w:val="baseline"/>
    </w:pPr>
    <w:rPr>
      <w:rFonts w:eastAsia="MS Mincho" w:cs="Times New Roman"/>
      <w:caps/>
      <w:szCs w:val="20"/>
      <w:lang w:bidi="ar-SA"/>
    </w:rPr>
  </w:style>
  <w:style w:type="paragraph" w:customStyle="1" w:styleId="Border">
    <w:name w:val="Border"/>
    <w:basedOn w:val="Normal"/>
    <w:rsid w:val="0024157D"/>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pPr>
    <w:rPr>
      <w:rFonts w:eastAsia="MS Mincho" w:cs="Times New Roman"/>
      <w:b/>
      <w:noProof/>
      <w:sz w:val="20"/>
      <w:szCs w:val="20"/>
      <w:lang w:val="en-GB" w:eastAsia="en-US"/>
    </w:rPr>
  </w:style>
  <w:style w:type="paragraph" w:styleId="Index4">
    <w:name w:val="index 4"/>
    <w:basedOn w:val="Normal"/>
    <w:next w:val="Normal"/>
    <w:rsid w:val="0024157D"/>
    <w:pPr>
      <w:tabs>
        <w:tab w:val="left" w:pos="1134"/>
        <w:tab w:val="left" w:pos="1871"/>
        <w:tab w:val="left" w:pos="2268"/>
      </w:tabs>
      <w:bidi w:val="0"/>
      <w:spacing w:line="240" w:lineRule="auto"/>
      <w:ind w:left="849"/>
      <w:jc w:val="left"/>
    </w:pPr>
    <w:rPr>
      <w:rFonts w:eastAsia="MS Mincho" w:cs="Times New Roman"/>
      <w:sz w:val="24"/>
      <w:szCs w:val="20"/>
      <w:lang w:val="en-GB" w:eastAsia="en-US"/>
    </w:rPr>
  </w:style>
  <w:style w:type="paragraph" w:styleId="Index5">
    <w:name w:val="index 5"/>
    <w:basedOn w:val="Normal"/>
    <w:next w:val="Normal"/>
    <w:rsid w:val="0024157D"/>
    <w:pPr>
      <w:tabs>
        <w:tab w:val="left" w:pos="1134"/>
        <w:tab w:val="left" w:pos="1871"/>
        <w:tab w:val="left" w:pos="2268"/>
      </w:tabs>
      <w:bidi w:val="0"/>
      <w:spacing w:line="240" w:lineRule="auto"/>
      <w:ind w:left="1132"/>
      <w:jc w:val="left"/>
    </w:pPr>
    <w:rPr>
      <w:rFonts w:eastAsia="MS Mincho" w:cs="Times New Roman"/>
      <w:sz w:val="24"/>
      <w:szCs w:val="20"/>
      <w:lang w:val="en-GB" w:eastAsia="en-US"/>
    </w:rPr>
  </w:style>
  <w:style w:type="paragraph" w:styleId="Index6">
    <w:name w:val="index 6"/>
    <w:basedOn w:val="Normal"/>
    <w:next w:val="Normal"/>
    <w:rsid w:val="0024157D"/>
    <w:pPr>
      <w:tabs>
        <w:tab w:val="left" w:pos="1134"/>
        <w:tab w:val="left" w:pos="1871"/>
        <w:tab w:val="left" w:pos="2268"/>
      </w:tabs>
      <w:bidi w:val="0"/>
      <w:spacing w:line="240" w:lineRule="auto"/>
      <w:ind w:left="1415"/>
      <w:jc w:val="left"/>
    </w:pPr>
    <w:rPr>
      <w:rFonts w:eastAsia="MS Mincho" w:cs="Times New Roman"/>
      <w:sz w:val="24"/>
      <w:szCs w:val="20"/>
      <w:lang w:val="en-GB" w:eastAsia="en-US"/>
    </w:rPr>
  </w:style>
  <w:style w:type="paragraph" w:styleId="Index7">
    <w:name w:val="index 7"/>
    <w:basedOn w:val="Normal"/>
    <w:next w:val="Normal"/>
    <w:rsid w:val="0024157D"/>
    <w:pPr>
      <w:tabs>
        <w:tab w:val="left" w:pos="1134"/>
        <w:tab w:val="left" w:pos="1871"/>
        <w:tab w:val="left" w:pos="2268"/>
      </w:tabs>
      <w:bidi w:val="0"/>
      <w:spacing w:line="240" w:lineRule="auto"/>
      <w:ind w:left="1698"/>
      <w:jc w:val="left"/>
    </w:pPr>
    <w:rPr>
      <w:rFonts w:eastAsia="MS Mincho" w:cs="Times New Roman"/>
      <w:sz w:val="24"/>
      <w:szCs w:val="20"/>
      <w:lang w:val="en-GB" w:eastAsia="en-US"/>
    </w:rPr>
  </w:style>
  <w:style w:type="character" w:styleId="LineNumber">
    <w:name w:val="line number"/>
    <w:basedOn w:val="DefaultParagraphFont"/>
    <w:rsid w:val="0024157D"/>
  </w:style>
  <w:style w:type="paragraph" w:customStyle="1" w:styleId="Section30">
    <w:name w:val="Section_3"/>
    <w:basedOn w:val="Section1"/>
    <w:rsid w:val="0024157D"/>
    <w:pPr>
      <w:tabs>
        <w:tab w:val="center" w:pos="4820"/>
      </w:tabs>
      <w:bidi w:val="0"/>
      <w:spacing w:before="360" w:line="240" w:lineRule="auto"/>
    </w:pPr>
    <w:rPr>
      <w:rFonts w:eastAsia="MS Mincho" w:cs="Times New Roman"/>
      <w:b w:val="0"/>
      <w:sz w:val="24"/>
      <w:szCs w:val="20"/>
      <w:lang w:val="en-GB" w:eastAsia="en-US"/>
    </w:rPr>
  </w:style>
  <w:style w:type="paragraph" w:customStyle="1" w:styleId="TableTextS50">
    <w:name w:val="Table_TextS5"/>
    <w:basedOn w:val="Normal"/>
    <w:rsid w:val="0024157D"/>
    <w:pPr>
      <w:tabs>
        <w:tab w:val="left" w:pos="170"/>
        <w:tab w:val="left" w:pos="567"/>
        <w:tab w:val="left" w:pos="737"/>
        <w:tab w:val="left" w:pos="2977"/>
        <w:tab w:val="left" w:pos="3266"/>
      </w:tabs>
      <w:bidi w:val="0"/>
      <w:spacing w:before="40" w:after="40" w:line="240" w:lineRule="auto"/>
      <w:jc w:val="left"/>
    </w:pPr>
    <w:rPr>
      <w:rFonts w:eastAsia="MS Mincho" w:cs="Times New Roman"/>
      <w:sz w:val="20"/>
      <w:szCs w:val="20"/>
      <w:lang w:val="en-GB" w:eastAsia="en-US"/>
    </w:rPr>
  </w:style>
  <w:style w:type="paragraph" w:customStyle="1" w:styleId="AppArtNo">
    <w:name w:val="App_Art_No"/>
    <w:basedOn w:val="ArtNo"/>
    <w:qFormat/>
    <w:rsid w:val="0024157D"/>
    <w:pPr>
      <w:tabs>
        <w:tab w:val="left" w:pos="1134"/>
        <w:tab w:val="left" w:pos="1871"/>
        <w:tab w:val="left" w:pos="2268"/>
      </w:tabs>
      <w:bidi w:val="0"/>
      <w:spacing w:line="240" w:lineRule="auto"/>
    </w:pPr>
    <w:rPr>
      <w:rFonts w:eastAsia="MS Mincho" w:cs="Times New Roman"/>
      <w:sz w:val="28"/>
      <w:szCs w:val="20"/>
      <w:lang w:val="en-GB" w:eastAsia="en-US"/>
    </w:rPr>
  </w:style>
  <w:style w:type="paragraph" w:customStyle="1" w:styleId="AppArttitle">
    <w:name w:val="App_Art_title"/>
    <w:basedOn w:val="Arttitle"/>
    <w:qFormat/>
    <w:rsid w:val="0024157D"/>
    <w:pPr>
      <w:tabs>
        <w:tab w:val="left" w:pos="1134"/>
        <w:tab w:val="left" w:pos="1871"/>
        <w:tab w:val="left" w:pos="2268"/>
      </w:tabs>
      <w:bidi w:val="0"/>
      <w:spacing w:line="240" w:lineRule="auto"/>
    </w:pPr>
    <w:rPr>
      <w:rFonts w:ascii="Times New Roman" w:eastAsia="MS Mincho" w:hAnsi="Times New Roman" w:cs="Times New Roman"/>
      <w:sz w:val="28"/>
      <w:szCs w:val="20"/>
      <w:lang w:val="en-GB" w:eastAsia="en-US"/>
    </w:rPr>
  </w:style>
  <w:style w:type="paragraph" w:customStyle="1" w:styleId="ApptoAnnex">
    <w:name w:val="App_to_Annex"/>
    <w:basedOn w:val="AppendixNo"/>
    <w:next w:val="Normal"/>
    <w:qFormat/>
    <w:rsid w:val="0024157D"/>
  </w:style>
  <w:style w:type="paragraph" w:customStyle="1" w:styleId="Committee">
    <w:name w:val="Committee"/>
    <w:basedOn w:val="Normal"/>
    <w:qFormat/>
    <w:rsid w:val="0024157D"/>
    <w:pPr>
      <w:framePr w:hSpace="180" w:wrap="around" w:hAnchor="margin" w:y="-675"/>
      <w:tabs>
        <w:tab w:val="left" w:pos="851"/>
        <w:tab w:val="left" w:pos="1134"/>
        <w:tab w:val="left" w:pos="1871"/>
        <w:tab w:val="left" w:pos="2268"/>
      </w:tabs>
      <w:bidi w:val="0"/>
      <w:spacing w:before="0" w:line="240" w:lineRule="atLeast"/>
      <w:jc w:val="left"/>
    </w:pPr>
    <w:rPr>
      <w:rFonts w:asciiTheme="minorHAnsi" w:eastAsia="MS Mincho" w:hAnsiTheme="minorHAnsi" w:cstheme="minorHAnsi"/>
      <w:b/>
      <w:sz w:val="24"/>
      <w:szCs w:val="24"/>
      <w:lang w:val="en-GB" w:eastAsia="en-US"/>
    </w:rPr>
  </w:style>
  <w:style w:type="paragraph" w:customStyle="1" w:styleId="Part1">
    <w:name w:val="Part_1"/>
    <w:basedOn w:val="Section1"/>
    <w:next w:val="Section1"/>
    <w:qFormat/>
    <w:rsid w:val="0024157D"/>
    <w:pPr>
      <w:tabs>
        <w:tab w:val="center" w:pos="4820"/>
      </w:tabs>
      <w:bidi w:val="0"/>
      <w:spacing w:before="360" w:line="240" w:lineRule="auto"/>
    </w:pPr>
    <w:rPr>
      <w:rFonts w:eastAsia="MS Mincho" w:cs="Times New Roman"/>
      <w:sz w:val="24"/>
      <w:szCs w:val="20"/>
      <w:lang w:val="en-GB" w:eastAsia="en-US"/>
    </w:rPr>
  </w:style>
  <w:style w:type="paragraph" w:customStyle="1" w:styleId="Subsection10">
    <w:name w:val="Subsection_1"/>
    <w:basedOn w:val="Section1"/>
    <w:next w:val="Normal"/>
    <w:qFormat/>
    <w:rsid w:val="0024157D"/>
    <w:pPr>
      <w:tabs>
        <w:tab w:val="center" w:pos="4820"/>
      </w:tabs>
      <w:bidi w:val="0"/>
      <w:spacing w:before="360" w:line="240" w:lineRule="auto"/>
    </w:pPr>
    <w:rPr>
      <w:rFonts w:eastAsia="MS Mincho" w:cs="Times New Roman"/>
      <w:sz w:val="24"/>
      <w:szCs w:val="20"/>
      <w:lang w:val="en-GB" w:eastAsia="en-US"/>
    </w:rPr>
  </w:style>
  <w:style w:type="paragraph" w:customStyle="1" w:styleId="Volumetitle">
    <w:name w:val="Volume_title"/>
    <w:basedOn w:val="Normal"/>
    <w:qFormat/>
    <w:rsid w:val="0024157D"/>
    <w:pPr>
      <w:tabs>
        <w:tab w:val="left" w:pos="1134"/>
        <w:tab w:val="left" w:pos="1871"/>
        <w:tab w:val="left" w:pos="2268"/>
      </w:tabs>
      <w:bidi w:val="0"/>
      <w:spacing w:line="240" w:lineRule="auto"/>
      <w:jc w:val="center"/>
    </w:pPr>
    <w:rPr>
      <w:rFonts w:eastAsia="MS Mincho" w:cs="Times New Roman"/>
      <w:b/>
      <w:bCs/>
      <w:sz w:val="28"/>
      <w:szCs w:val="28"/>
      <w:lang w:val="en-GB" w:eastAsia="en-US"/>
    </w:rPr>
  </w:style>
  <w:style w:type="paragraph" w:customStyle="1" w:styleId="call0">
    <w:name w:val="call"/>
    <w:basedOn w:val="Normal"/>
    <w:next w:val="Normal"/>
    <w:rsid w:val="0024157D"/>
    <w:pPr>
      <w:keepNext/>
      <w:keepLines/>
      <w:tabs>
        <w:tab w:val="left" w:pos="794"/>
        <w:tab w:val="left" w:pos="1191"/>
        <w:tab w:val="left" w:pos="1588"/>
        <w:tab w:val="left" w:pos="1985"/>
      </w:tabs>
      <w:overflowPunct/>
      <w:autoSpaceDE/>
      <w:autoSpaceDN/>
      <w:bidi w:val="0"/>
      <w:adjustRightInd/>
      <w:spacing w:before="160" w:line="240" w:lineRule="auto"/>
      <w:ind w:left="794"/>
      <w:jc w:val="left"/>
      <w:textAlignment w:val="auto"/>
    </w:pPr>
    <w:rPr>
      <w:rFonts w:eastAsia="MS Mincho" w:cs="Times New Roman"/>
      <w:i/>
      <w:sz w:val="24"/>
      <w:szCs w:val="20"/>
      <w:lang w:val="en-GB" w:eastAsia="en-US"/>
    </w:rPr>
  </w:style>
  <w:style w:type="paragraph" w:customStyle="1" w:styleId="headfoot">
    <w:name w:val="head_foot"/>
    <w:basedOn w:val="Normal"/>
    <w:next w:val="Normal"/>
    <w:rsid w:val="0024157D"/>
    <w:pPr>
      <w:bidi w:val="0"/>
      <w:spacing w:before="0" w:line="240" w:lineRule="auto"/>
    </w:pPr>
    <w:rPr>
      <w:rFonts w:eastAsia="MS Mincho" w:cs="Times New Roman"/>
      <w:color w:val="FF0000"/>
      <w:sz w:val="8"/>
      <w:szCs w:val="20"/>
      <w:lang w:val="en-GB" w:eastAsia="ja-JP"/>
    </w:rPr>
  </w:style>
  <w:style w:type="table" w:customStyle="1" w:styleId="TableGrid1">
    <w:name w:val="Table Grid1"/>
    <w:basedOn w:val="TableNormal"/>
    <w:next w:val="TableGrid"/>
    <w:rsid w:val="0024157D"/>
    <w:rPr>
      <w:rFonts w:eastAsia="MS Mincho"/>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rsid w:val="0024157D"/>
    <w:rPr>
      <w:rFonts w:ascii="Times New Roman" w:hAnsi="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ableHead0">
    <w:name w:val="Table Head"/>
    <w:basedOn w:val="Normal"/>
    <w:qFormat/>
    <w:rsid w:val="0024157D"/>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24157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5.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ITU-R-%20RE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1DBF6-712E-4E3A-91FB-192B5D4E1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 REC.dotx</Template>
  <TotalTime>1071</TotalTime>
  <Pages>16</Pages>
  <Words>4153</Words>
  <Characters>22785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26885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Khalil, Magdy</cp:lastModifiedBy>
  <cp:revision>419</cp:revision>
  <cp:lastPrinted>2017-01-10T10:04:00Z</cp:lastPrinted>
  <dcterms:created xsi:type="dcterms:W3CDTF">2016-11-23T11:28:00Z</dcterms:created>
  <dcterms:modified xsi:type="dcterms:W3CDTF">2017-01-10T10:04:00Z</dcterms:modified>
</cp:coreProperties>
</file>